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FAA64" w14:textId="4462A0E1" w:rsidR="00985174" w:rsidRPr="00410DD0" w:rsidRDefault="00C95E90" w:rsidP="00E07D4F">
      <w:pPr>
        <w:pStyle w:val="Title"/>
      </w:pPr>
      <w:r w:rsidRPr="00410DD0">
        <w:t>E</w:t>
      </w:r>
      <w:r w:rsidR="00FE0F7D" w:rsidRPr="00410DD0">
        <w:t xml:space="preserve">nglish Stage </w:t>
      </w:r>
      <w:r w:rsidR="0087235E" w:rsidRPr="00410DD0">
        <w:t>3</w:t>
      </w:r>
      <w:r w:rsidR="00FE0F7D" w:rsidRPr="00410DD0">
        <w:t xml:space="preserve"> </w:t>
      </w:r>
      <w:r w:rsidR="0024783C" w:rsidRPr="00410DD0">
        <w:t xml:space="preserve">First year </w:t>
      </w:r>
      <w:r w:rsidR="00FE0F7D" w:rsidRPr="00410DD0">
        <w:t xml:space="preserve">– </w:t>
      </w:r>
      <w:r w:rsidR="00D0058B" w:rsidRPr="00410DD0">
        <w:t>U</w:t>
      </w:r>
      <w:r w:rsidR="00FE0F7D" w:rsidRPr="00410DD0">
        <w:t xml:space="preserve">nit </w:t>
      </w:r>
      <w:r w:rsidR="002334C1" w:rsidRPr="00410DD0">
        <w:t>7</w:t>
      </w:r>
    </w:p>
    <w:p w14:paraId="61A883C9" w14:textId="38DF7FD7" w:rsidR="0024783C" w:rsidRPr="00410DD0" w:rsidRDefault="00D1391D" w:rsidP="0024783C">
      <w:pPr>
        <w:pStyle w:val="Subtitle0"/>
      </w:pPr>
      <w:r w:rsidRPr="00410DD0">
        <w:t>Imagery, symbol and connotation</w:t>
      </w:r>
      <w:r w:rsidR="0024783C" w:rsidRPr="00410DD0">
        <w:t xml:space="preserve"> – </w:t>
      </w:r>
      <w:proofErr w:type="spellStart"/>
      <w:r w:rsidR="00ED0C38" w:rsidRPr="00410DD0">
        <w:rPr>
          <w:i/>
          <w:iCs/>
        </w:rPr>
        <w:t>Ngaawily</w:t>
      </w:r>
      <w:proofErr w:type="spellEnd"/>
      <w:r w:rsidR="00ED0C38" w:rsidRPr="00410DD0">
        <w:rPr>
          <w:i/>
          <w:iCs/>
        </w:rPr>
        <w:t xml:space="preserve"> </w:t>
      </w:r>
      <w:proofErr w:type="spellStart"/>
      <w:r w:rsidR="00ED0C38" w:rsidRPr="00410DD0">
        <w:rPr>
          <w:i/>
          <w:iCs/>
        </w:rPr>
        <w:t>Nop</w:t>
      </w:r>
      <w:proofErr w:type="spellEnd"/>
      <w:r w:rsidR="00ED0C38" w:rsidRPr="00410DD0">
        <w:rPr>
          <w:i/>
          <w:iCs/>
        </w:rPr>
        <w:t xml:space="preserve">: An old story </w:t>
      </w:r>
      <w:proofErr w:type="gramStart"/>
      <w:r w:rsidR="00ED0C38" w:rsidRPr="00410DD0">
        <w:rPr>
          <w:i/>
          <w:iCs/>
        </w:rPr>
        <w:t>retold</w:t>
      </w:r>
      <w:proofErr w:type="gramEnd"/>
    </w:p>
    <w:p w14:paraId="18D49E79" w14:textId="77777777" w:rsidR="007129D9" w:rsidRPr="00410DD0" w:rsidRDefault="007129D9" w:rsidP="19A45EFE">
      <w:pPr>
        <w:pStyle w:val="FeatureBox"/>
      </w:pPr>
      <w:r w:rsidRPr="00410DD0">
        <w:br w:type="page"/>
      </w:r>
    </w:p>
    <w:sdt>
      <w:sdtPr>
        <w:rPr>
          <w:rFonts w:eastAsiaTheme="minorHAnsi"/>
          <w:bCs w:val="0"/>
          <w:noProof/>
          <w:color w:val="auto"/>
          <w:sz w:val="22"/>
          <w:szCs w:val="24"/>
        </w:rPr>
        <w:id w:val="888375843"/>
        <w:docPartObj>
          <w:docPartGallery w:val="Table of Contents"/>
          <w:docPartUnique/>
        </w:docPartObj>
      </w:sdtPr>
      <w:sdtEndPr>
        <w:rPr>
          <w:noProof w:val="0"/>
        </w:rPr>
      </w:sdtEndPr>
      <w:sdtContent>
        <w:p w14:paraId="2FD04360" w14:textId="77777777" w:rsidR="00797E2D" w:rsidRPr="00410DD0" w:rsidRDefault="58888093" w:rsidP="0024783C">
          <w:pPr>
            <w:pStyle w:val="TOCHeading"/>
            <w:tabs>
              <w:tab w:val="left" w:pos="12765"/>
            </w:tabs>
          </w:pPr>
          <w:r w:rsidRPr="00410DD0">
            <w:t>Contents</w:t>
          </w:r>
        </w:p>
        <w:p w14:paraId="476CC80A" w14:textId="104CDE42" w:rsidR="00A70391" w:rsidRDefault="000C2E93">
          <w:pPr>
            <w:pStyle w:val="TOC1"/>
            <w:rPr>
              <w:rFonts w:asciiTheme="minorHAnsi" w:eastAsiaTheme="minorEastAsia" w:hAnsiTheme="minorHAnsi" w:cstheme="minorBidi"/>
              <w:b w:val="0"/>
              <w:kern w:val="2"/>
              <w:sz w:val="24"/>
              <w:lang w:eastAsia="en-AU"/>
              <w14:ligatures w14:val="standardContextual"/>
            </w:rPr>
          </w:pPr>
          <w:r w:rsidRPr="00410DD0">
            <w:fldChar w:fldCharType="begin"/>
          </w:r>
          <w:r w:rsidR="00164294" w:rsidRPr="00410DD0">
            <w:instrText>TOC \o "1-3" \h \z \u</w:instrText>
          </w:r>
          <w:r w:rsidRPr="00410DD0">
            <w:fldChar w:fldCharType="separate"/>
          </w:r>
          <w:hyperlink w:anchor="_Toc169529442" w:history="1">
            <w:r w:rsidR="00A70391" w:rsidRPr="00BD78DB">
              <w:rPr>
                <w:rStyle w:val="Hyperlink"/>
              </w:rPr>
              <w:t>Unit overview and instructions for use</w:t>
            </w:r>
            <w:r w:rsidR="00A70391">
              <w:rPr>
                <w:webHidden/>
              </w:rPr>
              <w:tab/>
            </w:r>
            <w:r w:rsidR="00A70391">
              <w:rPr>
                <w:webHidden/>
              </w:rPr>
              <w:fldChar w:fldCharType="begin"/>
            </w:r>
            <w:r w:rsidR="00A70391">
              <w:rPr>
                <w:webHidden/>
              </w:rPr>
              <w:instrText xml:space="preserve"> PAGEREF _Toc169529442 \h </w:instrText>
            </w:r>
            <w:r w:rsidR="00A70391">
              <w:rPr>
                <w:webHidden/>
              </w:rPr>
            </w:r>
            <w:r w:rsidR="00A70391">
              <w:rPr>
                <w:webHidden/>
              </w:rPr>
              <w:fldChar w:fldCharType="separate"/>
            </w:r>
            <w:r w:rsidR="00A70391">
              <w:rPr>
                <w:webHidden/>
              </w:rPr>
              <w:t>5</w:t>
            </w:r>
            <w:r w:rsidR="00A70391">
              <w:rPr>
                <w:webHidden/>
              </w:rPr>
              <w:fldChar w:fldCharType="end"/>
            </w:r>
          </w:hyperlink>
        </w:p>
        <w:p w14:paraId="3343025F" w14:textId="23ACC4DC"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43" w:history="1">
            <w:r w:rsidR="00A70391" w:rsidRPr="00BD78DB">
              <w:rPr>
                <w:rStyle w:val="Hyperlink"/>
              </w:rPr>
              <w:t>Teacher notes</w:t>
            </w:r>
            <w:r w:rsidR="00A70391">
              <w:rPr>
                <w:webHidden/>
              </w:rPr>
              <w:tab/>
            </w:r>
            <w:r w:rsidR="00A70391">
              <w:rPr>
                <w:webHidden/>
              </w:rPr>
              <w:fldChar w:fldCharType="begin"/>
            </w:r>
            <w:r w:rsidR="00A70391">
              <w:rPr>
                <w:webHidden/>
              </w:rPr>
              <w:instrText xml:space="preserve"> PAGEREF _Toc169529443 \h </w:instrText>
            </w:r>
            <w:r w:rsidR="00A70391">
              <w:rPr>
                <w:webHidden/>
              </w:rPr>
            </w:r>
            <w:r w:rsidR="00A70391">
              <w:rPr>
                <w:webHidden/>
              </w:rPr>
              <w:fldChar w:fldCharType="separate"/>
            </w:r>
            <w:r w:rsidR="00A70391">
              <w:rPr>
                <w:webHidden/>
              </w:rPr>
              <w:t>8</w:t>
            </w:r>
            <w:r w:rsidR="00A70391">
              <w:rPr>
                <w:webHidden/>
              </w:rPr>
              <w:fldChar w:fldCharType="end"/>
            </w:r>
          </w:hyperlink>
        </w:p>
        <w:p w14:paraId="2CBECF14" w14:textId="70D55936"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44" w:history="1">
            <w:r w:rsidR="00A70391" w:rsidRPr="00BD78DB">
              <w:rPr>
                <w:rStyle w:val="Hyperlink"/>
              </w:rPr>
              <w:t>Outcomes and content</w:t>
            </w:r>
            <w:r w:rsidR="00A70391">
              <w:rPr>
                <w:webHidden/>
              </w:rPr>
              <w:tab/>
            </w:r>
            <w:r w:rsidR="00A70391">
              <w:rPr>
                <w:webHidden/>
              </w:rPr>
              <w:fldChar w:fldCharType="begin"/>
            </w:r>
            <w:r w:rsidR="00A70391">
              <w:rPr>
                <w:webHidden/>
              </w:rPr>
              <w:instrText xml:space="preserve"> PAGEREF _Toc169529444 \h </w:instrText>
            </w:r>
            <w:r w:rsidR="00A70391">
              <w:rPr>
                <w:webHidden/>
              </w:rPr>
            </w:r>
            <w:r w:rsidR="00A70391">
              <w:rPr>
                <w:webHidden/>
              </w:rPr>
              <w:fldChar w:fldCharType="separate"/>
            </w:r>
            <w:r w:rsidR="00A70391">
              <w:rPr>
                <w:webHidden/>
              </w:rPr>
              <w:t>11</w:t>
            </w:r>
            <w:r w:rsidR="00A70391">
              <w:rPr>
                <w:webHidden/>
              </w:rPr>
              <w:fldChar w:fldCharType="end"/>
            </w:r>
          </w:hyperlink>
        </w:p>
        <w:p w14:paraId="2F1B0091" w14:textId="44EA96F3"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45" w:history="1">
            <w:r w:rsidR="00A70391" w:rsidRPr="00BD78DB">
              <w:rPr>
                <w:rStyle w:val="Hyperlink"/>
              </w:rPr>
              <w:t>Resources</w:t>
            </w:r>
            <w:r w:rsidR="00A70391">
              <w:rPr>
                <w:webHidden/>
              </w:rPr>
              <w:tab/>
            </w:r>
            <w:r w:rsidR="00A70391">
              <w:rPr>
                <w:webHidden/>
              </w:rPr>
              <w:fldChar w:fldCharType="begin"/>
            </w:r>
            <w:r w:rsidR="00A70391">
              <w:rPr>
                <w:webHidden/>
              </w:rPr>
              <w:instrText xml:space="preserve"> PAGEREF _Toc169529445 \h </w:instrText>
            </w:r>
            <w:r w:rsidR="00A70391">
              <w:rPr>
                <w:webHidden/>
              </w:rPr>
            </w:r>
            <w:r w:rsidR="00A70391">
              <w:rPr>
                <w:webHidden/>
              </w:rPr>
              <w:fldChar w:fldCharType="separate"/>
            </w:r>
            <w:r w:rsidR="00A70391">
              <w:rPr>
                <w:webHidden/>
              </w:rPr>
              <w:t>17</w:t>
            </w:r>
            <w:r w:rsidR="00A70391">
              <w:rPr>
                <w:webHidden/>
              </w:rPr>
              <w:fldChar w:fldCharType="end"/>
            </w:r>
          </w:hyperlink>
        </w:p>
        <w:p w14:paraId="39F18D66" w14:textId="079B2367"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46" w:history="1">
            <w:r w:rsidR="00A70391" w:rsidRPr="00BD78DB">
              <w:rPr>
                <w:rStyle w:val="Hyperlink"/>
              </w:rPr>
              <w:t>Week 1</w:t>
            </w:r>
            <w:r w:rsidR="00A70391">
              <w:rPr>
                <w:webHidden/>
              </w:rPr>
              <w:tab/>
            </w:r>
            <w:r w:rsidR="00A70391">
              <w:rPr>
                <w:webHidden/>
              </w:rPr>
              <w:fldChar w:fldCharType="begin"/>
            </w:r>
            <w:r w:rsidR="00A70391">
              <w:rPr>
                <w:webHidden/>
              </w:rPr>
              <w:instrText xml:space="preserve"> PAGEREF _Toc169529446 \h </w:instrText>
            </w:r>
            <w:r w:rsidR="00A70391">
              <w:rPr>
                <w:webHidden/>
              </w:rPr>
            </w:r>
            <w:r w:rsidR="00A70391">
              <w:rPr>
                <w:webHidden/>
              </w:rPr>
              <w:fldChar w:fldCharType="separate"/>
            </w:r>
            <w:r w:rsidR="00A70391">
              <w:rPr>
                <w:webHidden/>
              </w:rPr>
              <w:t>22</w:t>
            </w:r>
            <w:r w:rsidR="00A70391">
              <w:rPr>
                <w:webHidden/>
              </w:rPr>
              <w:fldChar w:fldCharType="end"/>
            </w:r>
          </w:hyperlink>
        </w:p>
        <w:p w14:paraId="02CA49EA" w14:textId="678AB879"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47" w:history="1">
            <w:r w:rsidR="00A70391" w:rsidRPr="00BD78DB">
              <w:rPr>
                <w:rStyle w:val="Hyperlink"/>
              </w:rPr>
              <w:t>Component A teaching and learning</w:t>
            </w:r>
            <w:r w:rsidR="00A70391">
              <w:rPr>
                <w:webHidden/>
              </w:rPr>
              <w:tab/>
            </w:r>
            <w:r w:rsidR="00A70391">
              <w:rPr>
                <w:webHidden/>
              </w:rPr>
              <w:fldChar w:fldCharType="begin"/>
            </w:r>
            <w:r w:rsidR="00A70391">
              <w:rPr>
                <w:webHidden/>
              </w:rPr>
              <w:instrText xml:space="preserve"> PAGEREF _Toc169529447 \h </w:instrText>
            </w:r>
            <w:r w:rsidR="00A70391">
              <w:rPr>
                <w:webHidden/>
              </w:rPr>
            </w:r>
            <w:r w:rsidR="00A70391">
              <w:rPr>
                <w:webHidden/>
              </w:rPr>
              <w:fldChar w:fldCharType="separate"/>
            </w:r>
            <w:r w:rsidR="00A70391">
              <w:rPr>
                <w:webHidden/>
              </w:rPr>
              <w:t>22</w:t>
            </w:r>
            <w:r w:rsidR="00A70391">
              <w:rPr>
                <w:webHidden/>
              </w:rPr>
              <w:fldChar w:fldCharType="end"/>
            </w:r>
          </w:hyperlink>
        </w:p>
        <w:p w14:paraId="258250E7" w14:textId="2C3A73FE"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48" w:history="1">
            <w:r w:rsidR="00A70391" w:rsidRPr="00BD78DB">
              <w:rPr>
                <w:rStyle w:val="Hyperlink"/>
                <w:noProof/>
              </w:rPr>
              <w:t>Planning framework</w:t>
            </w:r>
            <w:r w:rsidR="00A70391">
              <w:rPr>
                <w:noProof/>
                <w:webHidden/>
              </w:rPr>
              <w:tab/>
            </w:r>
            <w:r w:rsidR="00A70391">
              <w:rPr>
                <w:noProof/>
                <w:webHidden/>
              </w:rPr>
              <w:fldChar w:fldCharType="begin"/>
            </w:r>
            <w:r w:rsidR="00A70391">
              <w:rPr>
                <w:noProof/>
                <w:webHidden/>
              </w:rPr>
              <w:instrText xml:space="preserve"> PAGEREF _Toc169529448 \h </w:instrText>
            </w:r>
            <w:r w:rsidR="00A70391">
              <w:rPr>
                <w:noProof/>
                <w:webHidden/>
              </w:rPr>
            </w:r>
            <w:r w:rsidR="00A70391">
              <w:rPr>
                <w:noProof/>
                <w:webHidden/>
              </w:rPr>
              <w:fldChar w:fldCharType="separate"/>
            </w:r>
            <w:r w:rsidR="00A70391">
              <w:rPr>
                <w:noProof/>
                <w:webHidden/>
              </w:rPr>
              <w:t>22</w:t>
            </w:r>
            <w:r w:rsidR="00A70391">
              <w:rPr>
                <w:noProof/>
                <w:webHidden/>
              </w:rPr>
              <w:fldChar w:fldCharType="end"/>
            </w:r>
          </w:hyperlink>
        </w:p>
        <w:p w14:paraId="13667EEC" w14:textId="4C8A5848"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49" w:history="1">
            <w:r w:rsidR="00A70391" w:rsidRPr="00BD78DB">
              <w:rPr>
                <w:rStyle w:val="Hyperlink"/>
              </w:rPr>
              <w:t>Component B teaching and learning</w:t>
            </w:r>
            <w:r w:rsidR="00A70391">
              <w:rPr>
                <w:webHidden/>
              </w:rPr>
              <w:tab/>
            </w:r>
            <w:r w:rsidR="00A70391">
              <w:rPr>
                <w:webHidden/>
              </w:rPr>
              <w:fldChar w:fldCharType="begin"/>
            </w:r>
            <w:r w:rsidR="00A70391">
              <w:rPr>
                <w:webHidden/>
              </w:rPr>
              <w:instrText xml:space="preserve"> PAGEREF _Toc169529449 \h </w:instrText>
            </w:r>
            <w:r w:rsidR="00A70391">
              <w:rPr>
                <w:webHidden/>
              </w:rPr>
            </w:r>
            <w:r w:rsidR="00A70391">
              <w:rPr>
                <w:webHidden/>
              </w:rPr>
              <w:fldChar w:fldCharType="separate"/>
            </w:r>
            <w:r w:rsidR="00A70391">
              <w:rPr>
                <w:webHidden/>
              </w:rPr>
              <w:t>22</w:t>
            </w:r>
            <w:r w:rsidR="00A70391">
              <w:rPr>
                <w:webHidden/>
              </w:rPr>
              <w:fldChar w:fldCharType="end"/>
            </w:r>
          </w:hyperlink>
        </w:p>
        <w:p w14:paraId="5E1FD569" w14:textId="22B8933F"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50" w:history="1">
            <w:r w:rsidR="00A70391" w:rsidRPr="00BD78DB">
              <w:rPr>
                <w:rStyle w:val="Hyperlink"/>
                <w:noProof/>
              </w:rPr>
              <w:t>Learning intentions and success criteria</w:t>
            </w:r>
            <w:r w:rsidR="00A70391">
              <w:rPr>
                <w:noProof/>
                <w:webHidden/>
              </w:rPr>
              <w:tab/>
            </w:r>
            <w:r w:rsidR="00A70391">
              <w:rPr>
                <w:noProof/>
                <w:webHidden/>
              </w:rPr>
              <w:fldChar w:fldCharType="begin"/>
            </w:r>
            <w:r w:rsidR="00A70391">
              <w:rPr>
                <w:noProof/>
                <w:webHidden/>
              </w:rPr>
              <w:instrText xml:space="preserve"> PAGEREF _Toc169529450 \h </w:instrText>
            </w:r>
            <w:r w:rsidR="00A70391">
              <w:rPr>
                <w:noProof/>
                <w:webHidden/>
              </w:rPr>
            </w:r>
            <w:r w:rsidR="00A70391">
              <w:rPr>
                <w:noProof/>
                <w:webHidden/>
              </w:rPr>
              <w:fldChar w:fldCharType="separate"/>
            </w:r>
            <w:r w:rsidR="00A70391">
              <w:rPr>
                <w:noProof/>
                <w:webHidden/>
              </w:rPr>
              <w:t>22</w:t>
            </w:r>
            <w:r w:rsidR="00A70391">
              <w:rPr>
                <w:noProof/>
                <w:webHidden/>
              </w:rPr>
              <w:fldChar w:fldCharType="end"/>
            </w:r>
          </w:hyperlink>
        </w:p>
        <w:p w14:paraId="064B0766" w14:textId="5ED4B5A2"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51" w:history="1">
            <w:r w:rsidR="00A70391" w:rsidRPr="00BD78DB">
              <w:rPr>
                <w:rStyle w:val="Hyperlink"/>
              </w:rPr>
              <w:t xml:space="preserve">Lesson 1 – exploring </w:t>
            </w:r>
            <w:r w:rsidR="00A70391" w:rsidRPr="00BD78DB">
              <w:rPr>
                <w:rStyle w:val="Hyperlink"/>
                <w:i/>
                <w:iCs/>
              </w:rPr>
              <w:t>Come Together</w:t>
            </w:r>
            <w:r w:rsidR="00A70391">
              <w:rPr>
                <w:webHidden/>
              </w:rPr>
              <w:tab/>
            </w:r>
            <w:r w:rsidR="00A70391">
              <w:rPr>
                <w:webHidden/>
              </w:rPr>
              <w:fldChar w:fldCharType="begin"/>
            </w:r>
            <w:r w:rsidR="00A70391">
              <w:rPr>
                <w:webHidden/>
              </w:rPr>
              <w:instrText xml:space="preserve"> PAGEREF _Toc169529451 \h </w:instrText>
            </w:r>
            <w:r w:rsidR="00A70391">
              <w:rPr>
                <w:webHidden/>
              </w:rPr>
            </w:r>
            <w:r w:rsidR="00A70391">
              <w:rPr>
                <w:webHidden/>
              </w:rPr>
              <w:fldChar w:fldCharType="separate"/>
            </w:r>
            <w:r w:rsidR="00A70391">
              <w:rPr>
                <w:webHidden/>
              </w:rPr>
              <w:t>23</w:t>
            </w:r>
            <w:r w:rsidR="00A70391">
              <w:rPr>
                <w:webHidden/>
              </w:rPr>
              <w:fldChar w:fldCharType="end"/>
            </w:r>
          </w:hyperlink>
        </w:p>
        <w:p w14:paraId="076776E6" w14:textId="7CF1EB79"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52" w:history="1">
            <w:r w:rsidR="00A70391" w:rsidRPr="00BD78DB">
              <w:rPr>
                <w:rStyle w:val="Hyperlink"/>
              </w:rPr>
              <w:t>Lesson 2 – Dreaming stories</w:t>
            </w:r>
            <w:r w:rsidR="00A70391">
              <w:rPr>
                <w:webHidden/>
              </w:rPr>
              <w:tab/>
            </w:r>
            <w:r w:rsidR="00A70391">
              <w:rPr>
                <w:webHidden/>
              </w:rPr>
              <w:fldChar w:fldCharType="begin"/>
            </w:r>
            <w:r w:rsidR="00A70391">
              <w:rPr>
                <w:webHidden/>
              </w:rPr>
              <w:instrText xml:space="preserve"> PAGEREF _Toc169529452 \h </w:instrText>
            </w:r>
            <w:r w:rsidR="00A70391">
              <w:rPr>
                <w:webHidden/>
              </w:rPr>
            </w:r>
            <w:r w:rsidR="00A70391">
              <w:rPr>
                <w:webHidden/>
              </w:rPr>
              <w:fldChar w:fldCharType="separate"/>
            </w:r>
            <w:r w:rsidR="00A70391">
              <w:rPr>
                <w:webHidden/>
              </w:rPr>
              <w:t>28</w:t>
            </w:r>
            <w:r w:rsidR="00A70391">
              <w:rPr>
                <w:webHidden/>
              </w:rPr>
              <w:fldChar w:fldCharType="end"/>
            </w:r>
          </w:hyperlink>
        </w:p>
        <w:p w14:paraId="27491ACA" w14:textId="0DFCCA27"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53" w:history="1">
            <w:r w:rsidR="00A70391" w:rsidRPr="00BD78DB">
              <w:rPr>
                <w:rStyle w:val="Hyperlink"/>
              </w:rPr>
              <w:t>Lesson 3 – Songlines</w:t>
            </w:r>
            <w:r w:rsidR="00A70391">
              <w:rPr>
                <w:webHidden/>
              </w:rPr>
              <w:tab/>
            </w:r>
            <w:r w:rsidR="00A70391">
              <w:rPr>
                <w:webHidden/>
              </w:rPr>
              <w:fldChar w:fldCharType="begin"/>
            </w:r>
            <w:r w:rsidR="00A70391">
              <w:rPr>
                <w:webHidden/>
              </w:rPr>
              <w:instrText xml:space="preserve"> PAGEREF _Toc169529453 \h </w:instrText>
            </w:r>
            <w:r w:rsidR="00A70391">
              <w:rPr>
                <w:webHidden/>
              </w:rPr>
            </w:r>
            <w:r w:rsidR="00A70391">
              <w:rPr>
                <w:webHidden/>
              </w:rPr>
              <w:fldChar w:fldCharType="separate"/>
            </w:r>
            <w:r w:rsidR="00A70391">
              <w:rPr>
                <w:webHidden/>
              </w:rPr>
              <w:t>33</w:t>
            </w:r>
            <w:r w:rsidR="00A70391">
              <w:rPr>
                <w:webHidden/>
              </w:rPr>
              <w:fldChar w:fldCharType="end"/>
            </w:r>
          </w:hyperlink>
        </w:p>
        <w:p w14:paraId="3A958AEE" w14:textId="3DCDDAC7"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54" w:history="1">
            <w:r w:rsidR="00A70391" w:rsidRPr="00BD78DB">
              <w:rPr>
                <w:rStyle w:val="Hyperlink"/>
              </w:rPr>
              <w:t>Lesson 4 – comparing Dreaming stories and Songlines</w:t>
            </w:r>
            <w:r w:rsidR="00A70391">
              <w:rPr>
                <w:webHidden/>
              </w:rPr>
              <w:tab/>
            </w:r>
            <w:r w:rsidR="00A70391">
              <w:rPr>
                <w:webHidden/>
              </w:rPr>
              <w:fldChar w:fldCharType="begin"/>
            </w:r>
            <w:r w:rsidR="00A70391">
              <w:rPr>
                <w:webHidden/>
              </w:rPr>
              <w:instrText xml:space="preserve"> PAGEREF _Toc169529454 \h </w:instrText>
            </w:r>
            <w:r w:rsidR="00A70391">
              <w:rPr>
                <w:webHidden/>
              </w:rPr>
            </w:r>
            <w:r w:rsidR="00A70391">
              <w:rPr>
                <w:webHidden/>
              </w:rPr>
              <w:fldChar w:fldCharType="separate"/>
            </w:r>
            <w:r w:rsidR="00A70391">
              <w:rPr>
                <w:webHidden/>
              </w:rPr>
              <w:t>37</w:t>
            </w:r>
            <w:r w:rsidR="00A70391">
              <w:rPr>
                <w:webHidden/>
              </w:rPr>
              <w:fldChar w:fldCharType="end"/>
            </w:r>
          </w:hyperlink>
        </w:p>
        <w:p w14:paraId="15FF943F" w14:textId="0E21E23D"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55" w:history="1">
            <w:r w:rsidR="00A70391" w:rsidRPr="00BD78DB">
              <w:rPr>
                <w:rStyle w:val="Hyperlink"/>
              </w:rPr>
              <w:t>Week 2</w:t>
            </w:r>
            <w:r w:rsidR="00A70391">
              <w:rPr>
                <w:webHidden/>
              </w:rPr>
              <w:tab/>
            </w:r>
            <w:r w:rsidR="00A70391">
              <w:rPr>
                <w:webHidden/>
              </w:rPr>
              <w:fldChar w:fldCharType="begin"/>
            </w:r>
            <w:r w:rsidR="00A70391">
              <w:rPr>
                <w:webHidden/>
              </w:rPr>
              <w:instrText xml:space="preserve"> PAGEREF _Toc169529455 \h </w:instrText>
            </w:r>
            <w:r w:rsidR="00A70391">
              <w:rPr>
                <w:webHidden/>
              </w:rPr>
            </w:r>
            <w:r w:rsidR="00A70391">
              <w:rPr>
                <w:webHidden/>
              </w:rPr>
              <w:fldChar w:fldCharType="separate"/>
            </w:r>
            <w:r w:rsidR="00A70391">
              <w:rPr>
                <w:webHidden/>
              </w:rPr>
              <w:t>42</w:t>
            </w:r>
            <w:r w:rsidR="00A70391">
              <w:rPr>
                <w:webHidden/>
              </w:rPr>
              <w:fldChar w:fldCharType="end"/>
            </w:r>
          </w:hyperlink>
        </w:p>
        <w:p w14:paraId="08E6E8D1" w14:textId="141D2D2B"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56" w:history="1">
            <w:r w:rsidR="00A70391" w:rsidRPr="00BD78DB">
              <w:rPr>
                <w:rStyle w:val="Hyperlink"/>
              </w:rPr>
              <w:t>Component A teaching and learning</w:t>
            </w:r>
            <w:r w:rsidR="00A70391">
              <w:rPr>
                <w:webHidden/>
              </w:rPr>
              <w:tab/>
            </w:r>
            <w:r w:rsidR="00A70391">
              <w:rPr>
                <w:webHidden/>
              </w:rPr>
              <w:fldChar w:fldCharType="begin"/>
            </w:r>
            <w:r w:rsidR="00A70391">
              <w:rPr>
                <w:webHidden/>
              </w:rPr>
              <w:instrText xml:space="preserve"> PAGEREF _Toc169529456 \h </w:instrText>
            </w:r>
            <w:r w:rsidR="00A70391">
              <w:rPr>
                <w:webHidden/>
              </w:rPr>
            </w:r>
            <w:r w:rsidR="00A70391">
              <w:rPr>
                <w:webHidden/>
              </w:rPr>
              <w:fldChar w:fldCharType="separate"/>
            </w:r>
            <w:r w:rsidR="00A70391">
              <w:rPr>
                <w:webHidden/>
              </w:rPr>
              <w:t>42</w:t>
            </w:r>
            <w:r w:rsidR="00A70391">
              <w:rPr>
                <w:webHidden/>
              </w:rPr>
              <w:fldChar w:fldCharType="end"/>
            </w:r>
          </w:hyperlink>
        </w:p>
        <w:p w14:paraId="1D7E48AF" w14:textId="434D8005"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57" w:history="1">
            <w:r w:rsidR="00A70391" w:rsidRPr="00BD78DB">
              <w:rPr>
                <w:rStyle w:val="Hyperlink"/>
                <w:noProof/>
              </w:rPr>
              <w:t>Planning framework</w:t>
            </w:r>
            <w:r w:rsidR="00A70391">
              <w:rPr>
                <w:noProof/>
                <w:webHidden/>
              </w:rPr>
              <w:tab/>
            </w:r>
            <w:r w:rsidR="00A70391">
              <w:rPr>
                <w:noProof/>
                <w:webHidden/>
              </w:rPr>
              <w:fldChar w:fldCharType="begin"/>
            </w:r>
            <w:r w:rsidR="00A70391">
              <w:rPr>
                <w:noProof/>
                <w:webHidden/>
              </w:rPr>
              <w:instrText xml:space="preserve"> PAGEREF _Toc169529457 \h </w:instrText>
            </w:r>
            <w:r w:rsidR="00A70391">
              <w:rPr>
                <w:noProof/>
                <w:webHidden/>
              </w:rPr>
            </w:r>
            <w:r w:rsidR="00A70391">
              <w:rPr>
                <w:noProof/>
                <w:webHidden/>
              </w:rPr>
              <w:fldChar w:fldCharType="separate"/>
            </w:r>
            <w:r w:rsidR="00A70391">
              <w:rPr>
                <w:noProof/>
                <w:webHidden/>
              </w:rPr>
              <w:t>42</w:t>
            </w:r>
            <w:r w:rsidR="00A70391">
              <w:rPr>
                <w:noProof/>
                <w:webHidden/>
              </w:rPr>
              <w:fldChar w:fldCharType="end"/>
            </w:r>
          </w:hyperlink>
        </w:p>
        <w:p w14:paraId="10B7223E" w14:textId="188B0B4E"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58" w:history="1">
            <w:r w:rsidR="00A70391" w:rsidRPr="00BD78DB">
              <w:rPr>
                <w:rStyle w:val="Hyperlink"/>
              </w:rPr>
              <w:t>Component B teaching and learning</w:t>
            </w:r>
            <w:r w:rsidR="00A70391">
              <w:rPr>
                <w:webHidden/>
              </w:rPr>
              <w:tab/>
            </w:r>
            <w:r w:rsidR="00A70391">
              <w:rPr>
                <w:webHidden/>
              </w:rPr>
              <w:fldChar w:fldCharType="begin"/>
            </w:r>
            <w:r w:rsidR="00A70391">
              <w:rPr>
                <w:webHidden/>
              </w:rPr>
              <w:instrText xml:space="preserve"> PAGEREF _Toc169529458 \h </w:instrText>
            </w:r>
            <w:r w:rsidR="00A70391">
              <w:rPr>
                <w:webHidden/>
              </w:rPr>
            </w:r>
            <w:r w:rsidR="00A70391">
              <w:rPr>
                <w:webHidden/>
              </w:rPr>
              <w:fldChar w:fldCharType="separate"/>
            </w:r>
            <w:r w:rsidR="00A70391">
              <w:rPr>
                <w:webHidden/>
              </w:rPr>
              <w:t>42</w:t>
            </w:r>
            <w:r w:rsidR="00A70391">
              <w:rPr>
                <w:webHidden/>
              </w:rPr>
              <w:fldChar w:fldCharType="end"/>
            </w:r>
          </w:hyperlink>
        </w:p>
        <w:p w14:paraId="5CA94EA2" w14:textId="2ED8B405"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59" w:history="1">
            <w:r w:rsidR="00A70391" w:rsidRPr="00BD78DB">
              <w:rPr>
                <w:rStyle w:val="Hyperlink"/>
                <w:noProof/>
              </w:rPr>
              <w:t>Learning intentions and success criteria</w:t>
            </w:r>
            <w:r w:rsidR="00A70391">
              <w:rPr>
                <w:noProof/>
                <w:webHidden/>
              </w:rPr>
              <w:tab/>
            </w:r>
            <w:r w:rsidR="00A70391">
              <w:rPr>
                <w:noProof/>
                <w:webHidden/>
              </w:rPr>
              <w:fldChar w:fldCharType="begin"/>
            </w:r>
            <w:r w:rsidR="00A70391">
              <w:rPr>
                <w:noProof/>
                <w:webHidden/>
              </w:rPr>
              <w:instrText xml:space="preserve"> PAGEREF _Toc169529459 \h </w:instrText>
            </w:r>
            <w:r w:rsidR="00A70391">
              <w:rPr>
                <w:noProof/>
                <w:webHidden/>
              </w:rPr>
            </w:r>
            <w:r w:rsidR="00A70391">
              <w:rPr>
                <w:noProof/>
                <w:webHidden/>
              </w:rPr>
              <w:fldChar w:fldCharType="separate"/>
            </w:r>
            <w:r w:rsidR="00A70391">
              <w:rPr>
                <w:noProof/>
                <w:webHidden/>
              </w:rPr>
              <w:t>42</w:t>
            </w:r>
            <w:r w:rsidR="00A70391">
              <w:rPr>
                <w:noProof/>
                <w:webHidden/>
              </w:rPr>
              <w:fldChar w:fldCharType="end"/>
            </w:r>
          </w:hyperlink>
        </w:p>
        <w:p w14:paraId="663A79D6" w14:textId="354FAEB9"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0" w:history="1">
            <w:r w:rsidR="00A70391" w:rsidRPr="00BD78DB">
              <w:rPr>
                <w:rStyle w:val="Hyperlink"/>
              </w:rPr>
              <w:t>Lesson 5 – understanding and creating symbols</w:t>
            </w:r>
            <w:r w:rsidR="00A70391">
              <w:rPr>
                <w:webHidden/>
              </w:rPr>
              <w:tab/>
            </w:r>
            <w:r w:rsidR="00A70391">
              <w:rPr>
                <w:webHidden/>
              </w:rPr>
              <w:fldChar w:fldCharType="begin"/>
            </w:r>
            <w:r w:rsidR="00A70391">
              <w:rPr>
                <w:webHidden/>
              </w:rPr>
              <w:instrText xml:space="preserve"> PAGEREF _Toc169529460 \h </w:instrText>
            </w:r>
            <w:r w:rsidR="00A70391">
              <w:rPr>
                <w:webHidden/>
              </w:rPr>
            </w:r>
            <w:r w:rsidR="00A70391">
              <w:rPr>
                <w:webHidden/>
              </w:rPr>
              <w:fldChar w:fldCharType="separate"/>
            </w:r>
            <w:r w:rsidR="00A70391">
              <w:rPr>
                <w:webHidden/>
              </w:rPr>
              <w:t>43</w:t>
            </w:r>
            <w:r w:rsidR="00A70391">
              <w:rPr>
                <w:webHidden/>
              </w:rPr>
              <w:fldChar w:fldCharType="end"/>
            </w:r>
          </w:hyperlink>
        </w:p>
        <w:p w14:paraId="6C60F08A" w14:textId="20116F20"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1" w:history="1">
            <w:r w:rsidR="00A70391" w:rsidRPr="00BD78DB">
              <w:rPr>
                <w:rStyle w:val="Hyperlink"/>
              </w:rPr>
              <w:t>Lesson 6 – exploring symbols and connotations in Cultural narratives</w:t>
            </w:r>
            <w:r w:rsidR="00A70391">
              <w:rPr>
                <w:webHidden/>
              </w:rPr>
              <w:tab/>
            </w:r>
            <w:r w:rsidR="00A70391">
              <w:rPr>
                <w:webHidden/>
              </w:rPr>
              <w:fldChar w:fldCharType="begin"/>
            </w:r>
            <w:r w:rsidR="00A70391">
              <w:rPr>
                <w:webHidden/>
              </w:rPr>
              <w:instrText xml:space="preserve"> PAGEREF _Toc169529461 \h </w:instrText>
            </w:r>
            <w:r w:rsidR="00A70391">
              <w:rPr>
                <w:webHidden/>
              </w:rPr>
            </w:r>
            <w:r w:rsidR="00A70391">
              <w:rPr>
                <w:webHidden/>
              </w:rPr>
              <w:fldChar w:fldCharType="separate"/>
            </w:r>
            <w:r w:rsidR="00A70391">
              <w:rPr>
                <w:webHidden/>
              </w:rPr>
              <w:t>46</w:t>
            </w:r>
            <w:r w:rsidR="00A70391">
              <w:rPr>
                <w:webHidden/>
              </w:rPr>
              <w:fldChar w:fldCharType="end"/>
            </w:r>
          </w:hyperlink>
        </w:p>
        <w:p w14:paraId="5DF8CA41" w14:textId="1AFBD11E"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2" w:history="1">
            <w:r w:rsidR="00A70391" w:rsidRPr="00BD78DB">
              <w:rPr>
                <w:rStyle w:val="Hyperlink"/>
              </w:rPr>
              <w:t>Lesson 7 – analysing how figurative language creates meaning</w:t>
            </w:r>
            <w:r w:rsidR="00A70391">
              <w:rPr>
                <w:webHidden/>
              </w:rPr>
              <w:tab/>
            </w:r>
            <w:r w:rsidR="00A70391">
              <w:rPr>
                <w:webHidden/>
              </w:rPr>
              <w:fldChar w:fldCharType="begin"/>
            </w:r>
            <w:r w:rsidR="00A70391">
              <w:rPr>
                <w:webHidden/>
              </w:rPr>
              <w:instrText xml:space="preserve"> PAGEREF _Toc169529462 \h </w:instrText>
            </w:r>
            <w:r w:rsidR="00A70391">
              <w:rPr>
                <w:webHidden/>
              </w:rPr>
            </w:r>
            <w:r w:rsidR="00A70391">
              <w:rPr>
                <w:webHidden/>
              </w:rPr>
              <w:fldChar w:fldCharType="separate"/>
            </w:r>
            <w:r w:rsidR="00A70391">
              <w:rPr>
                <w:webHidden/>
              </w:rPr>
              <w:t>49</w:t>
            </w:r>
            <w:r w:rsidR="00A70391">
              <w:rPr>
                <w:webHidden/>
              </w:rPr>
              <w:fldChar w:fldCharType="end"/>
            </w:r>
          </w:hyperlink>
        </w:p>
        <w:p w14:paraId="2C73FDA6" w14:textId="6A1D8F2A"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3" w:history="1">
            <w:r w:rsidR="00A70391" w:rsidRPr="00BD78DB">
              <w:rPr>
                <w:rStyle w:val="Hyperlink"/>
              </w:rPr>
              <w:t>Lesson 8 – exploring Aboriginal languages in Cultural narratives</w:t>
            </w:r>
            <w:r w:rsidR="00A70391">
              <w:rPr>
                <w:webHidden/>
              </w:rPr>
              <w:tab/>
            </w:r>
            <w:r w:rsidR="00A70391">
              <w:rPr>
                <w:webHidden/>
              </w:rPr>
              <w:fldChar w:fldCharType="begin"/>
            </w:r>
            <w:r w:rsidR="00A70391">
              <w:rPr>
                <w:webHidden/>
              </w:rPr>
              <w:instrText xml:space="preserve"> PAGEREF _Toc169529463 \h </w:instrText>
            </w:r>
            <w:r w:rsidR="00A70391">
              <w:rPr>
                <w:webHidden/>
              </w:rPr>
            </w:r>
            <w:r w:rsidR="00A70391">
              <w:rPr>
                <w:webHidden/>
              </w:rPr>
              <w:fldChar w:fldCharType="separate"/>
            </w:r>
            <w:r w:rsidR="00A70391">
              <w:rPr>
                <w:webHidden/>
              </w:rPr>
              <w:t>52</w:t>
            </w:r>
            <w:r w:rsidR="00A70391">
              <w:rPr>
                <w:webHidden/>
              </w:rPr>
              <w:fldChar w:fldCharType="end"/>
            </w:r>
          </w:hyperlink>
        </w:p>
        <w:p w14:paraId="78D6A191" w14:textId="4FBFC001"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64" w:history="1">
            <w:r w:rsidR="00A70391" w:rsidRPr="00BD78DB">
              <w:rPr>
                <w:rStyle w:val="Hyperlink"/>
              </w:rPr>
              <w:t>Week 3</w:t>
            </w:r>
            <w:r w:rsidR="00A70391">
              <w:rPr>
                <w:webHidden/>
              </w:rPr>
              <w:tab/>
            </w:r>
            <w:r w:rsidR="00A70391">
              <w:rPr>
                <w:webHidden/>
              </w:rPr>
              <w:fldChar w:fldCharType="begin"/>
            </w:r>
            <w:r w:rsidR="00A70391">
              <w:rPr>
                <w:webHidden/>
              </w:rPr>
              <w:instrText xml:space="preserve"> PAGEREF _Toc169529464 \h </w:instrText>
            </w:r>
            <w:r w:rsidR="00A70391">
              <w:rPr>
                <w:webHidden/>
              </w:rPr>
            </w:r>
            <w:r w:rsidR="00A70391">
              <w:rPr>
                <w:webHidden/>
              </w:rPr>
              <w:fldChar w:fldCharType="separate"/>
            </w:r>
            <w:r w:rsidR="00A70391">
              <w:rPr>
                <w:webHidden/>
              </w:rPr>
              <w:t>58</w:t>
            </w:r>
            <w:r w:rsidR="00A70391">
              <w:rPr>
                <w:webHidden/>
              </w:rPr>
              <w:fldChar w:fldCharType="end"/>
            </w:r>
          </w:hyperlink>
        </w:p>
        <w:p w14:paraId="5D0136D4" w14:textId="6D89B915"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5" w:history="1">
            <w:r w:rsidR="00A70391" w:rsidRPr="00BD78DB">
              <w:rPr>
                <w:rStyle w:val="Hyperlink"/>
              </w:rPr>
              <w:t>Component A teaching and learning</w:t>
            </w:r>
            <w:r w:rsidR="00A70391">
              <w:rPr>
                <w:webHidden/>
              </w:rPr>
              <w:tab/>
            </w:r>
            <w:r w:rsidR="00A70391">
              <w:rPr>
                <w:webHidden/>
              </w:rPr>
              <w:fldChar w:fldCharType="begin"/>
            </w:r>
            <w:r w:rsidR="00A70391">
              <w:rPr>
                <w:webHidden/>
              </w:rPr>
              <w:instrText xml:space="preserve"> PAGEREF _Toc169529465 \h </w:instrText>
            </w:r>
            <w:r w:rsidR="00A70391">
              <w:rPr>
                <w:webHidden/>
              </w:rPr>
            </w:r>
            <w:r w:rsidR="00A70391">
              <w:rPr>
                <w:webHidden/>
              </w:rPr>
              <w:fldChar w:fldCharType="separate"/>
            </w:r>
            <w:r w:rsidR="00A70391">
              <w:rPr>
                <w:webHidden/>
              </w:rPr>
              <w:t>58</w:t>
            </w:r>
            <w:r w:rsidR="00A70391">
              <w:rPr>
                <w:webHidden/>
              </w:rPr>
              <w:fldChar w:fldCharType="end"/>
            </w:r>
          </w:hyperlink>
        </w:p>
        <w:p w14:paraId="12A1464C" w14:textId="1E54CEED"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66" w:history="1">
            <w:r w:rsidR="00A70391" w:rsidRPr="00BD78DB">
              <w:rPr>
                <w:rStyle w:val="Hyperlink"/>
                <w:noProof/>
              </w:rPr>
              <w:t>Planning framework</w:t>
            </w:r>
            <w:r w:rsidR="00A70391">
              <w:rPr>
                <w:noProof/>
                <w:webHidden/>
              </w:rPr>
              <w:tab/>
            </w:r>
            <w:r w:rsidR="00A70391">
              <w:rPr>
                <w:noProof/>
                <w:webHidden/>
              </w:rPr>
              <w:fldChar w:fldCharType="begin"/>
            </w:r>
            <w:r w:rsidR="00A70391">
              <w:rPr>
                <w:noProof/>
                <w:webHidden/>
              </w:rPr>
              <w:instrText xml:space="preserve"> PAGEREF _Toc169529466 \h </w:instrText>
            </w:r>
            <w:r w:rsidR="00A70391">
              <w:rPr>
                <w:noProof/>
                <w:webHidden/>
              </w:rPr>
            </w:r>
            <w:r w:rsidR="00A70391">
              <w:rPr>
                <w:noProof/>
                <w:webHidden/>
              </w:rPr>
              <w:fldChar w:fldCharType="separate"/>
            </w:r>
            <w:r w:rsidR="00A70391">
              <w:rPr>
                <w:noProof/>
                <w:webHidden/>
              </w:rPr>
              <w:t>58</w:t>
            </w:r>
            <w:r w:rsidR="00A70391">
              <w:rPr>
                <w:noProof/>
                <w:webHidden/>
              </w:rPr>
              <w:fldChar w:fldCharType="end"/>
            </w:r>
          </w:hyperlink>
        </w:p>
        <w:p w14:paraId="50129EEF" w14:textId="4940F666"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7" w:history="1">
            <w:r w:rsidR="00A70391" w:rsidRPr="00BD78DB">
              <w:rPr>
                <w:rStyle w:val="Hyperlink"/>
              </w:rPr>
              <w:t>Component B teaching and learning</w:t>
            </w:r>
            <w:r w:rsidR="00A70391">
              <w:rPr>
                <w:webHidden/>
              </w:rPr>
              <w:tab/>
            </w:r>
            <w:r w:rsidR="00A70391">
              <w:rPr>
                <w:webHidden/>
              </w:rPr>
              <w:fldChar w:fldCharType="begin"/>
            </w:r>
            <w:r w:rsidR="00A70391">
              <w:rPr>
                <w:webHidden/>
              </w:rPr>
              <w:instrText xml:space="preserve"> PAGEREF _Toc169529467 \h </w:instrText>
            </w:r>
            <w:r w:rsidR="00A70391">
              <w:rPr>
                <w:webHidden/>
              </w:rPr>
            </w:r>
            <w:r w:rsidR="00A70391">
              <w:rPr>
                <w:webHidden/>
              </w:rPr>
              <w:fldChar w:fldCharType="separate"/>
            </w:r>
            <w:r w:rsidR="00A70391">
              <w:rPr>
                <w:webHidden/>
              </w:rPr>
              <w:t>58</w:t>
            </w:r>
            <w:r w:rsidR="00A70391">
              <w:rPr>
                <w:webHidden/>
              </w:rPr>
              <w:fldChar w:fldCharType="end"/>
            </w:r>
          </w:hyperlink>
        </w:p>
        <w:p w14:paraId="7568220B" w14:textId="1A367F18"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68" w:history="1">
            <w:r w:rsidR="00A70391" w:rsidRPr="00BD78DB">
              <w:rPr>
                <w:rStyle w:val="Hyperlink"/>
                <w:noProof/>
              </w:rPr>
              <w:t>Learning intentions and success criteria</w:t>
            </w:r>
            <w:r w:rsidR="00A70391">
              <w:rPr>
                <w:noProof/>
                <w:webHidden/>
              </w:rPr>
              <w:tab/>
            </w:r>
            <w:r w:rsidR="00A70391">
              <w:rPr>
                <w:noProof/>
                <w:webHidden/>
              </w:rPr>
              <w:fldChar w:fldCharType="begin"/>
            </w:r>
            <w:r w:rsidR="00A70391">
              <w:rPr>
                <w:noProof/>
                <w:webHidden/>
              </w:rPr>
              <w:instrText xml:space="preserve"> PAGEREF _Toc169529468 \h </w:instrText>
            </w:r>
            <w:r w:rsidR="00A70391">
              <w:rPr>
                <w:noProof/>
                <w:webHidden/>
              </w:rPr>
            </w:r>
            <w:r w:rsidR="00A70391">
              <w:rPr>
                <w:noProof/>
                <w:webHidden/>
              </w:rPr>
              <w:fldChar w:fldCharType="separate"/>
            </w:r>
            <w:r w:rsidR="00A70391">
              <w:rPr>
                <w:noProof/>
                <w:webHidden/>
              </w:rPr>
              <w:t>58</w:t>
            </w:r>
            <w:r w:rsidR="00A70391">
              <w:rPr>
                <w:noProof/>
                <w:webHidden/>
              </w:rPr>
              <w:fldChar w:fldCharType="end"/>
            </w:r>
          </w:hyperlink>
        </w:p>
        <w:p w14:paraId="36EEFD6D" w14:textId="59939B33"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69" w:history="1">
            <w:r w:rsidR="00A70391" w:rsidRPr="00BD78DB">
              <w:rPr>
                <w:rStyle w:val="Hyperlink"/>
              </w:rPr>
              <w:t>Lesson 9 – exploring figurative language in Cultural narratives</w:t>
            </w:r>
            <w:r w:rsidR="00A70391">
              <w:rPr>
                <w:webHidden/>
              </w:rPr>
              <w:tab/>
            </w:r>
            <w:r w:rsidR="00A70391">
              <w:rPr>
                <w:webHidden/>
              </w:rPr>
              <w:fldChar w:fldCharType="begin"/>
            </w:r>
            <w:r w:rsidR="00A70391">
              <w:rPr>
                <w:webHidden/>
              </w:rPr>
              <w:instrText xml:space="preserve"> PAGEREF _Toc169529469 \h </w:instrText>
            </w:r>
            <w:r w:rsidR="00A70391">
              <w:rPr>
                <w:webHidden/>
              </w:rPr>
            </w:r>
            <w:r w:rsidR="00A70391">
              <w:rPr>
                <w:webHidden/>
              </w:rPr>
              <w:fldChar w:fldCharType="separate"/>
            </w:r>
            <w:r w:rsidR="00A70391">
              <w:rPr>
                <w:webHidden/>
              </w:rPr>
              <w:t>59</w:t>
            </w:r>
            <w:r w:rsidR="00A70391">
              <w:rPr>
                <w:webHidden/>
              </w:rPr>
              <w:fldChar w:fldCharType="end"/>
            </w:r>
          </w:hyperlink>
        </w:p>
        <w:p w14:paraId="097D1B23" w14:textId="00AEE4D8"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0" w:history="1">
            <w:r w:rsidR="00A70391" w:rsidRPr="00BD78DB">
              <w:rPr>
                <w:rStyle w:val="Hyperlink"/>
              </w:rPr>
              <w:t>Lesson 10 – comparing Cultural narratives and informative texts</w:t>
            </w:r>
            <w:r w:rsidR="00A70391">
              <w:rPr>
                <w:webHidden/>
              </w:rPr>
              <w:tab/>
            </w:r>
            <w:r w:rsidR="00A70391">
              <w:rPr>
                <w:webHidden/>
              </w:rPr>
              <w:fldChar w:fldCharType="begin"/>
            </w:r>
            <w:r w:rsidR="00A70391">
              <w:rPr>
                <w:webHidden/>
              </w:rPr>
              <w:instrText xml:space="preserve"> PAGEREF _Toc169529470 \h </w:instrText>
            </w:r>
            <w:r w:rsidR="00A70391">
              <w:rPr>
                <w:webHidden/>
              </w:rPr>
            </w:r>
            <w:r w:rsidR="00A70391">
              <w:rPr>
                <w:webHidden/>
              </w:rPr>
              <w:fldChar w:fldCharType="separate"/>
            </w:r>
            <w:r w:rsidR="00A70391">
              <w:rPr>
                <w:webHidden/>
              </w:rPr>
              <w:t>62</w:t>
            </w:r>
            <w:r w:rsidR="00A70391">
              <w:rPr>
                <w:webHidden/>
              </w:rPr>
              <w:fldChar w:fldCharType="end"/>
            </w:r>
          </w:hyperlink>
        </w:p>
        <w:p w14:paraId="1F86CDB5" w14:textId="6E2AD1F9"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1" w:history="1">
            <w:r w:rsidR="00A70391" w:rsidRPr="00BD78DB">
              <w:rPr>
                <w:rStyle w:val="Hyperlink"/>
              </w:rPr>
              <w:t>Lesson 11 – planning and drafting sequenced paragraphs</w:t>
            </w:r>
            <w:r w:rsidR="00A70391">
              <w:rPr>
                <w:webHidden/>
              </w:rPr>
              <w:tab/>
            </w:r>
            <w:r w:rsidR="00A70391">
              <w:rPr>
                <w:webHidden/>
              </w:rPr>
              <w:fldChar w:fldCharType="begin"/>
            </w:r>
            <w:r w:rsidR="00A70391">
              <w:rPr>
                <w:webHidden/>
              </w:rPr>
              <w:instrText xml:space="preserve"> PAGEREF _Toc169529471 \h </w:instrText>
            </w:r>
            <w:r w:rsidR="00A70391">
              <w:rPr>
                <w:webHidden/>
              </w:rPr>
            </w:r>
            <w:r w:rsidR="00A70391">
              <w:rPr>
                <w:webHidden/>
              </w:rPr>
              <w:fldChar w:fldCharType="separate"/>
            </w:r>
            <w:r w:rsidR="00A70391">
              <w:rPr>
                <w:webHidden/>
              </w:rPr>
              <w:t>65</w:t>
            </w:r>
            <w:r w:rsidR="00A70391">
              <w:rPr>
                <w:webHidden/>
              </w:rPr>
              <w:fldChar w:fldCharType="end"/>
            </w:r>
          </w:hyperlink>
        </w:p>
        <w:p w14:paraId="118E50E1" w14:textId="20CA5F11"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2" w:history="1">
            <w:r w:rsidR="00A70391" w:rsidRPr="00BD78DB">
              <w:rPr>
                <w:rStyle w:val="Hyperlink"/>
              </w:rPr>
              <w:t>Lesson 12 – developing symbols for a school songline</w:t>
            </w:r>
            <w:r w:rsidR="00A70391">
              <w:rPr>
                <w:webHidden/>
              </w:rPr>
              <w:tab/>
            </w:r>
            <w:r w:rsidR="00A70391">
              <w:rPr>
                <w:webHidden/>
              </w:rPr>
              <w:fldChar w:fldCharType="begin"/>
            </w:r>
            <w:r w:rsidR="00A70391">
              <w:rPr>
                <w:webHidden/>
              </w:rPr>
              <w:instrText xml:space="preserve"> PAGEREF _Toc169529472 \h </w:instrText>
            </w:r>
            <w:r w:rsidR="00A70391">
              <w:rPr>
                <w:webHidden/>
              </w:rPr>
            </w:r>
            <w:r w:rsidR="00A70391">
              <w:rPr>
                <w:webHidden/>
              </w:rPr>
              <w:fldChar w:fldCharType="separate"/>
            </w:r>
            <w:r w:rsidR="00A70391">
              <w:rPr>
                <w:webHidden/>
              </w:rPr>
              <w:t>68</w:t>
            </w:r>
            <w:r w:rsidR="00A70391">
              <w:rPr>
                <w:webHidden/>
              </w:rPr>
              <w:fldChar w:fldCharType="end"/>
            </w:r>
          </w:hyperlink>
        </w:p>
        <w:p w14:paraId="1BC17D17" w14:textId="0E92DB81"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73" w:history="1">
            <w:r w:rsidR="00A70391" w:rsidRPr="00BD78DB">
              <w:rPr>
                <w:rStyle w:val="Hyperlink"/>
              </w:rPr>
              <w:t>Week 4</w:t>
            </w:r>
            <w:r w:rsidR="00A70391">
              <w:rPr>
                <w:webHidden/>
              </w:rPr>
              <w:tab/>
            </w:r>
            <w:r w:rsidR="00A70391">
              <w:rPr>
                <w:webHidden/>
              </w:rPr>
              <w:fldChar w:fldCharType="begin"/>
            </w:r>
            <w:r w:rsidR="00A70391">
              <w:rPr>
                <w:webHidden/>
              </w:rPr>
              <w:instrText xml:space="preserve"> PAGEREF _Toc169529473 \h </w:instrText>
            </w:r>
            <w:r w:rsidR="00A70391">
              <w:rPr>
                <w:webHidden/>
              </w:rPr>
            </w:r>
            <w:r w:rsidR="00A70391">
              <w:rPr>
                <w:webHidden/>
              </w:rPr>
              <w:fldChar w:fldCharType="separate"/>
            </w:r>
            <w:r w:rsidR="00A70391">
              <w:rPr>
                <w:webHidden/>
              </w:rPr>
              <w:t>71</w:t>
            </w:r>
            <w:r w:rsidR="00A70391">
              <w:rPr>
                <w:webHidden/>
              </w:rPr>
              <w:fldChar w:fldCharType="end"/>
            </w:r>
          </w:hyperlink>
        </w:p>
        <w:p w14:paraId="68E89B6B" w14:textId="03979EA5"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4" w:history="1">
            <w:r w:rsidR="00A70391" w:rsidRPr="00BD78DB">
              <w:rPr>
                <w:rStyle w:val="Hyperlink"/>
              </w:rPr>
              <w:t>Component A teaching and learning</w:t>
            </w:r>
            <w:r w:rsidR="00A70391">
              <w:rPr>
                <w:webHidden/>
              </w:rPr>
              <w:tab/>
            </w:r>
            <w:r w:rsidR="00A70391">
              <w:rPr>
                <w:webHidden/>
              </w:rPr>
              <w:fldChar w:fldCharType="begin"/>
            </w:r>
            <w:r w:rsidR="00A70391">
              <w:rPr>
                <w:webHidden/>
              </w:rPr>
              <w:instrText xml:space="preserve"> PAGEREF _Toc169529474 \h </w:instrText>
            </w:r>
            <w:r w:rsidR="00A70391">
              <w:rPr>
                <w:webHidden/>
              </w:rPr>
            </w:r>
            <w:r w:rsidR="00A70391">
              <w:rPr>
                <w:webHidden/>
              </w:rPr>
              <w:fldChar w:fldCharType="separate"/>
            </w:r>
            <w:r w:rsidR="00A70391">
              <w:rPr>
                <w:webHidden/>
              </w:rPr>
              <w:t>71</w:t>
            </w:r>
            <w:r w:rsidR="00A70391">
              <w:rPr>
                <w:webHidden/>
              </w:rPr>
              <w:fldChar w:fldCharType="end"/>
            </w:r>
          </w:hyperlink>
        </w:p>
        <w:p w14:paraId="3E9F3D53" w14:textId="413A8AE3"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75" w:history="1">
            <w:r w:rsidR="00A70391" w:rsidRPr="00BD78DB">
              <w:rPr>
                <w:rStyle w:val="Hyperlink"/>
                <w:noProof/>
              </w:rPr>
              <w:t>Planning framework</w:t>
            </w:r>
            <w:r w:rsidR="00A70391">
              <w:rPr>
                <w:noProof/>
                <w:webHidden/>
              </w:rPr>
              <w:tab/>
            </w:r>
            <w:r w:rsidR="00A70391">
              <w:rPr>
                <w:noProof/>
                <w:webHidden/>
              </w:rPr>
              <w:fldChar w:fldCharType="begin"/>
            </w:r>
            <w:r w:rsidR="00A70391">
              <w:rPr>
                <w:noProof/>
                <w:webHidden/>
              </w:rPr>
              <w:instrText xml:space="preserve"> PAGEREF _Toc169529475 \h </w:instrText>
            </w:r>
            <w:r w:rsidR="00A70391">
              <w:rPr>
                <w:noProof/>
                <w:webHidden/>
              </w:rPr>
            </w:r>
            <w:r w:rsidR="00A70391">
              <w:rPr>
                <w:noProof/>
                <w:webHidden/>
              </w:rPr>
              <w:fldChar w:fldCharType="separate"/>
            </w:r>
            <w:r w:rsidR="00A70391">
              <w:rPr>
                <w:noProof/>
                <w:webHidden/>
              </w:rPr>
              <w:t>71</w:t>
            </w:r>
            <w:r w:rsidR="00A70391">
              <w:rPr>
                <w:noProof/>
                <w:webHidden/>
              </w:rPr>
              <w:fldChar w:fldCharType="end"/>
            </w:r>
          </w:hyperlink>
        </w:p>
        <w:p w14:paraId="7E0070BD" w14:textId="25454324"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6" w:history="1">
            <w:r w:rsidR="00A70391" w:rsidRPr="00BD78DB">
              <w:rPr>
                <w:rStyle w:val="Hyperlink"/>
              </w:rPr>
              <w:t>Component B teaching and learning</w:t>
            </w:r>
            <w:r w:rsidR="00A70391">
              <w:rPr>
                <w:webHidden/>
              </w:rPr>
              <w:tab/>
            </w:r>
            <w:r w:rsidR="00A70391">
              <w:rPr>
                <w:webHidden/>
              </w:rPr>
              <w:fldChar w:fldCharType="begin"/>
            </w:r>
            <w:r w:rsidR="00A70391">
              <w:rPr>
                <w:webHidden/>
              </w:rPr>
              <w:instrText xml:space="preserve"> PAGEREF _Toc169529476 \h </w:instrText>
            </w:r>
            <w:r w:rsidR="00A70391">
              <w:rPr>
                <w:webHidden/>
              </w:rPr>
            </w:r>
            <w:r w:rsidR="00A70391">
              <w:rPr>
                <w:webHidden/>
              </w:rPr>
              <w:fldChar w:fldCharType="separate"/>
            </w:r>
            <w:r w:rsidR="00A70391">
              <w:rPr>
                <w:webHidden/>
              </w:rPr>
              <w:t>71</w:t>
            </w:r>
            <w:r w:rsidR="00A70391">
              <w:rPr>
                <w:webHidden/>
              </w:rPr>
              <w:fldChar w:fldCharType="end"/>
            </w:r>
          </w:hyperlink>
        </w:p>
        <w:p w14:paraId="71F20FD3" w14:textId="283E52FF"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77" w:history="1">
            <w:r w:rsidR="00A70391" w:rsidRPr="00BD78DB">
              <w:rPr>
                <w:rStyle w:val="Hyperlink"/>
                <w:noProof/>
              </w:rPr>
              <w:t>Learning intentions and success criteria</w:t>
            </w:r>
            <w:r w:rsidR="00A70391">
              <w:rPr>
                <w:noProof/>
                <w:webHidden/>
              </w:rPr>
              <w:tab/>
            </w:r>
            <w:r w:rsidR="00A70391">
              <w:rPr>
                <w:noProof/>
                <w:webHidden/>
              </w:rPr>
              <w:fldChar w:fldCharType="begin"/>
            </w:r>
            <w:r w:rsidR="00A70391">
              <w:rPr>
                <w:noProof/>
                <w:webHidden/>
              </w:rPr>
              <w:instrText xml:space="preserve"> PAGEREF _Toc169529477 \h </w:instrText>
            </w:r>
            <w:r w:rsidR="00A70391">
              <w:rPr>
                <w:noProof/>
                <w:webHidden/>
              </w:rPr>
            </w:r>
            <w:r w:rsidR="00A70391">
              <w:rPr>
                <w:noProof/>
                <w:webHidden/>
              </w:rPr>
              <w:fldChar w:fldCharType="separate"/>
            </w:r>
            <w:r w:rsidR="00A70391">
              <w:rPr>
                <w:noProof/>
                <w:webHidden/>
              </w:rPr>
              <w:t>71</w:t>
            </w:r>
            <w:r w:rsidR="00A70391">
              <w:rPr>
                <w:noProof/>
                <w:webHidden/>
              </w:rPr>
              <w:fldChar w:fldCharType="end"/>
            </w:r>
          </w:hyperlink>
        </w:p>
        <w:p w14:paraId="6E55F395" w14:textId="14DBB340"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8" w:history="1">
            <w:r w:rsidR="00A70391" w:rsidRPr="00BD78DB">
              <w:rPr>
                <w:rStyle w:val="Hyperlink"/>
              </w:rPr>
              <w:t>Lesson 13 – using gesture to enhance meaning</w:t>
            </w:r>
            <w:r w:rsidR="00A70391">
              <w:rPr>
                <w:webHidden/>
              </w:rPr>
              <w:tab/>
            </w:r>
            <w:r w:rsidR="00A70391">
              <w:rPr>
                <w:webHidden/>
              </w:rPr>
              <w:fldChar w:fldCharType="begin"/>
            </w:r>
            <w:r w:rsidR="00A70391">
              <w:rPr>
                <w:webHidden/>
              </w:rPr>
              <w:instrText xml:space="preserve"> PAGEREF _Toc169529478 \h </w:instrText>
            </w:r>
            <w:r w:rsidR="00A70391">
              <w:rPr>
                <w:webHidden/>
              </w:rPr>
            </w:r>
            <w:r w:rsidR="00A70391">
              <w:rPr>
                <w:webHidden/>
              </w:rPr>
              <w:fldChar w:fldCharType="separate"/>
            </w:r>
            <w:r w:rsidR="00A70391">
              <w:rPr>
                <w:webHidden/>
              </w:rPr>
              <w:t>72</w:t>
            </w:r>
            <w:r w:rsidR="00A70391">
              <w:rPr>
                <w:webHidden/>
              </w:rPr>
              <w:fldChar w:fldCharType="end"/>
            </w:r>
          </w:hyperlink>
        </w:p>
        <w:p w14:paraId="726E848D" w14:textId="3258A948"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79" w:history="1">
            <w:r w:rsidR="00A70391" w:rsidRPr="00BD78DB">
              <w:rPr>
                <w:rStyle w:val="Hyperlink"/>
              </w:rPr>
              <w:t>Lesson 14 – understanding Culture and language through multimodal texts</w:t>
            </w:r>
            <w:r w:rsidR="00A70391">
              <w:rPr>
                <w:webHidden/>
              </w:rPr>
              <w:tab/>
            </w:r>
            <w:r w:rsidR="00A70391">
              <w:rPr>
                <w:webHidden/>
              </w:rPr>
              <w:fldChar w:fldCharType="begin"/>
            </w:r>
            <w:r w:rsidR="00A70391">
              <w:rPr>
                <w:webHidden/>
              </w:rPr>
              <w:instrText xml:space="preserve"> PAGEREF _Toc169529479 \h </w:instrText>
            </w:r>
            <w:r w:rsidR="00A70391">
              <w:rPr>
                <w:webHidden/>
              </w:rPr>
            </w:r>
            <w:r w:rsidR="00A70391">
              <w:rPr>
                <w:webHidden/>
              </w:rPr>
              <w:fldChar w:fldCharType="separate"/>
            </w:r>
            <w:r w:rsidR="00A70391">
              <w:rPr>
                <w:webHidden/>
              </w:rPr>
              <w:t>74</w:t>
            </w:r>
            <w:r w:rsidR="00A70391">
              <w:rPr>
                <w:webHidden/>
              </w:rPr>
              <w:fldChar w:fldCharType="end"/>
            </w:r>
          </w:hyperlink>
        </w:p>
        <w:p w14:paraId="14E004F2" w14:textId="68E04FD5"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0" w:history="1">
            <w:r w:rsidR="00A70391" w:rsidRPr="00BD78DB">
              <w:rPr>
                <w:rStyle w:val="Hyperlink"/>
              </w:rPr>
              <w:t>Lesson 15 – designing a podcast</w:t>
            </w:r>
            <w:r w:rsidR="00A70391">
              <w:rPr>
                <w:webHidden/>
              </w:rPr>
              <w:tab/>
            </w:r>
            <w:r w:rsidR="00A70391">
              <w:rPr>
                <w:webHidden/>
              </w:rPr>
              <w:fldChar w:fldCharType="begin"/>
            </w:r>
            <w:r w:rsidR="00A70391">
              <w:rPr>
                <w:webHidden/>
              </w:rPr>
              <w:instrText xml:space="preserve"> PAGEREF _Toc169529480 \h </w:instrText>
            </w:r>
            <w:r w:rsidR="00A70391">
              <w:rPr>
                <w:webHidden/>
              </w:rPr>
            </w:r>
            <w:r w:rsidR="00A70391">
              <w:rPr>
                <w:webHidden/>
              </w:rPr>
              <w:fldChar w:fldCharType="separate"/>
            </w:r>
            <w:r w:rsidR="00A70391">
              <w:rPr>
                <w:webHidden/>
              </w:rPr>
              <w:t>78</w:t>
            </w:r>
            <w:r w:rsidR="00A70391">
              <w:rPr>
                <w:webHidden/>
              </w:rPr>
              <w:fldChar w:fldCharType="end"/>
            </w:r>
          </w:hyperlink>
        </w:p>
        <w:p w14:paraId="712A64CB" w14:textId="0C72EA8E"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1" w:history="1">
            <w:r w:rsidR="00A70391" w:rsidRPr="00BD78DB">
              <w:rPr>
                <w:rStyle w:val="Hyperlink"/>
              </w:rPr>
              <w:t>Lesson 16 – planning a podcast</w:t>
            </w:r>
            <w:r w:rsidR="00A70391">
              <w:rPr>
                <w:webHidden/>
              </w:rPr>
              <w:tab/>
            </w:r>
            <w:r w:rsidR="00A70391">
              <w:rPr>
                <w:webHidden/>
              </w:rPr>
              <w:fldChar w:fldCharType="begin"/>
            </w:r>
            <w:r w:rsidR="00A70391">
              <w:rPr>
                <w:webHidden/>
              </w:rPr>
              <w:instrText xml:space="preserve"> PAGEREF _Toc169529481 \h </w:instrText>
            </w:r>
            <w:r w:rsidR="00A70391">
              <w:rPr>
                <w:webHidden/>
              </w:rPr>
            </w:r>
            <w:r w:rsidR="00A70391">
              <w:rPr>
                <w:webHidden/>
              </w:rPr>
              <w:fldChar w:fldCharType="separate"/>
            </w:r>
            <w:r w:rsidR="00A70391">
              <w:rPr>
                <w:webHidden/>
              </w:rPr>
              <w:t>81</w:t>
            </w:r>
            <w:r w:rsidR="00A70391">
              <w:rPr>
                <w:webHidden/>
              </w:rPr>
              <w:fldChar w:fldCharType="end"/>
            </w:r>
          </w:hyperlink>
        </w:p>
        <w:p w14:paraId="0269B862" w14:textId="77725B11"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82" w:history="1">
            <w:r w:rsidR="00A70391" w:rsidRPr="00BD78DB">
              <w:rPr>
                <w:rStyle w:val="Hyperlink"/>
              </w:rPr>
              <w:t>Week 5</w:t>
            </w:r>
            <w:r w:rsidR="00A70391">
              <w:rPr>
                <w:webHidden/>
              </w:rPr>
              <w:tab/>
            </w:r>
            <w:r w:rsidR="00A70391">
              <w:rPr>
                <w:webHidden/>
              </w:rPr>
              <w:fldChar w:fldCharType="begin"/>
            </w:r>
            <w:r w:rsidR="00A70391">
              <w:rPr>
                <w:webHidden/>
              </w:rPr>
              <w:instrText xml:space="preserve"> PAGEREF _Toc169529482 \h </w:instrText>
            </w:r>
            <w:r w:rsidR="00A70391">
              <w:rPr>
                <w:webHidden/>
              </w:rPr>
            </w:r>
            <w:r w:rsidR="00A70391">
              <w:rPr>
                <w:webHidden/>
              </w:rPr>
              <w:fldChar w:fldCharType="separate"/>
            </w:r>
            <w:r w:rsidR="00A70391">
              <w:rPr>
                <w:webHidden/>
              </w:rPr>
              <w:t>84</w:t>
            </w:r>
            <w:r w:rsidR="00A70391">
              <w:rPr>
                <w:webHidden/>
              </w:rPr>
              <w:fldChar w:fldCharType="end"/>
            </w:r>
          </w:hyperlink>
        </w:p>
        <w:p w14:paraId="2CD34C2A" w14:textId="43241EAE"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3" w:history="1">
            <w:r w:rsidR="00A70391" w:rsidRPr="00BD78DB">
              <w:rPr>
                <w:rStyle w:val="Hyperlink"/>
              </w:rPr>
              <w:t>Component A teaching and learning</w:t>
            </w:r>
            <w:r w:rsidR="00A70391">
              <w:rPr>
                <w:webHidden/>
              </w:rPr>
              <w:tab/>
            </w:r>
            <w:r w:rsidR="00A70391">
              <w:rPr>
                <w:webHidden/>
              </w:rPr>
              <w:fldChar w:fldCharType="begin"/>
            </w:r>
            <w:r w:rsidR="00A70391">
              <w:rPr>
                <w:webHidden/>
              </w:rPr>
              <w:instrText xml:space="preserve"> PAGEREF _Toc169529483 \h </w:instrText>
            </w:r>
            <w:r w:rsidR="00A70391">
              <w:rPr>
                <w:webHidden/>
              </w:rPr>
            </w:r>
            <w:r w:rsidR="00A70391">
              <w:rPr>
                <w:webHidden/>
              </w:rPr>
              <w:fldChar w:fldCharType="separate"/>
            </w:r>
            <w:r w:rsidR="00A70391">
              <w:rPr>
                <w:webHidden/>
              </w:rPr>
              <w:t>84</w:t>
            </w:r>
            <w:r w:rsidR="00A70391">
              <w:rPr>
                <w:webHidden/>
              </w:rPr>
              <w:fldChar w:fldCharType="end"/>
            </w:r>
          </w:hyperlink>
        </w:p>
        <w:p w14:paraId="411DA274" w14:textId="1FAC91C2"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84" w:history="1">
            <w:r w:rsidR="00A70391" w:rsidRPr="00BD78DB">
              <w:rPr>
                <w:rStyle w:val="Hyperlink"/>
                <w:noProof/>
              </w:rPr>
              <w:t>Planning framework</w:t>
            </w:r>
            <w:r w:rsidR="00A70391">
              <w:rPr>
                <w:noProof/>
                <w:webHidden/>
              </w:rPr>
              <w:tab/>
            </w:r>
            <w:r w:rsidR="00A70391">
              <w:rPr>
                <w:noProof/>
                <w:webHidden/>
              </w:rPr>
              <w:fldChar w:fldCharType="begin"/>
            </w:r>
            <w:r w:rsidR="00A70391">
              <w:rPr>
                <w:noProof/>
                <w:webHidden/>
              </w:rPr>
              <w:instrText xml:space="preserve"> PAGEREF _Toc169529484 \h </w:instrText>
            </w:r>
            <w:r w:rsidR="00A70391">
              <w:rPr>
                <w:noProof/>
                <w:webHidden/>
              </w:rPr>
            </w:r>
            <w:r w:rsidR="00A70391">
              <w:rPr>
                <w:noProof/>
                <w:webHidden/>
              </w:rPr>
              <w:fldChar w:fldCharType="separate"/>
            </w:r>
            <w:r w:rsidR="00A70391">
              <w:rPr>
                <w:noProof/>
                <w:webHidden/>
              </w:rPr>
              <w:t>84</w:t>
            </w:r>
            <w:r w:rsidR="00A70391">
              <w:rPr>
                <w:noProof/>
                <w:webHidden/>
              </w:rPr>
              <w:fldChar w:fldCharType="end"/>
            </w:r>
          </w:hyperlink>
        </w:p>
        <w:p w14:paraId="28EE19A7" w14:textId="71FB66C5"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5" w:history="1">
            <w:r w:rsidR="00A70391" w:rsidRPr="00BD78DB">
              <w:rPr>
                <w:rStyle w:val="Hyperlink"/>
              </w:rPr>
              <w:t>Component B teaching and learning</w:t>
            </w:r>
            <w:r w:rsidR="00A70391">
              <w:rPr>
                <w:webHidden/>
              </w:rPr>
              <w:tab/>
            </w:r>
            <w:r w:rsidR="00A70391">
              <w:rPr>
                <w:webHidden/>
              </w:rPr>
              <w:fldChar w:fldCharType="begin"/>
            </w:r>
            <w:r w:rsidR="00A70391">
              <w:rPr>
                <w:webHidden/>
              </w:rPr>
              <w:instrText xml:space="preserve"> PAGEREF _Toc169529485 \h </w:instrText>
            </w:r>
            <w:r w:rsidR="00A70391">
              <w:rPr>
                <w:webHidden/>
              </w:rPr>
            </w:r>
            <w:r w:rsidR="00A70391">
              <w:rPr>
                <w:webHidden/>
              </w:rPr>
              <w:fldChar w:fldCharType="separate"/>
            </w:r>
            <w:r w:rsidR="00A70391">
              <w:rPr>
                <w:webHidden/>
              </w:rPr>
              <w:t>84</w:t>
            </w:r>
            <w:r w:rsidR="00A70391">
              <w:rPr>
                <w:webHidden/>
              </w:rPr>
              <w:fldChar w:fldCharType="end"/>
            </w:r>
          </w:hyperlink>
        </w:p>
        <w:p w14:paraId="515AE985" w14:textId="3AD09C0E" w:rsidR="00A70391" w:rsidRDefault="00E45DC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9529486" w:history="1">
            <w:r w:rsidR="00A70391" w:rsidRPr="00BD78DB">
              <w:rPr>
                <w:rStyle w:val="Hyperlink"/>
                <w:noProof/>
              </w:rPr>
              <w:t>Learning intentions and success criteria</w:t>
            </w:r>
            <w:r w:rsidR="00A70391">
              <w:rPr>
                <w:noProof/>
                <w:webHidden/>
              </w:rPr>
              <w:tab/>
            </w:r>
            <w:r w:rsidR="00A70391">
              <w:rPr>
                <w:noProof/>
                <w:webHidden/>
              </w:rPr>
              <w:fldChar w:fldCharType="begin"/>
            </w:r>
            <w:r w:rsidR="00A70391">
              <w:rPr>
                <w:noProof/>
                <w:webHidden/>
              </w:rPr>
              <w:instrText xml:space="preserve"> PAGEREF _Toc169529486 \h </w:instrText>
            </w:r>
            <w:r w:rsidR="00A70391">
              <w:rPr>
                <w:noProof/>
                <w:webHidden/>
              </w:rPr>
            </w:r>
            <w:r w:rsidR="00A70391">
              <w:rPr>
                <w:noProof/>
                <w:webHidden/>
              </w:rPr>
              <w:fldChar w:fldCharType="separate"/>
            </w:r>
            <w:r w:rsidR="00A70391">
              <w:rPr>
                <w:noProof/>
                <w:webHidden/>
              </w:rPr>
              <w:t>84</w:t>
            </w:r>
            <w:r w:rsidR="00A70391">
              <w:rPr>
                <w:noProof/>
                <w:webHidden/>
              </w:rPr>
              <w:fldChar w:fldCharType="end"/>
            </w:r>
          </w:hyperlink>
        </w:p>
        <w:p w14:paraId="27BD6298" w14:textId="0663576C"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7" w:history="1">
            <w:r w:rsidR="00A70391" w:rsidRPr="00BD78DB">
              <w:rPr>
                <w:rStyle w:val="Hyperlink"/>
              </w:rPr>
              <w:t>Lesson 17 – drafting a script for a podcast</w:t>
            </w:r>
            <w:r w:rsidR="00A70391">
              <w:rPr>
                <w:webHidden/>
              </w:rPr>
              <w:tab/>
            </w:r>
            <w:r w:rsidR="00A70391">
              <w:rPr>
                <w:webHidden/>
              </w:rPr>
              <w:fldChar w:fldCharType="begin"/>
            </w:r>
            <w:r w:rsidR="00A70391">
              <w:rPr>
                <w:webHidden/>
              </w:rPr>
              <w:instrText xml:space="preserve"> PAGEREF _Toc169529487 \h </w:instrText>
            </w:r>
            <w:r w:rsidR="00A70391">
              <w:rPr>
                <w:webHidden/>
              </w:rPr>
            </w:r>
            <w:r w:rsidR="00A70391">
              <w:rPr>
                <w:webHidden/>
              </w:rPr>
              <w:fldChar w:fldCharType="separate"/>
            </w:r>
            <w:r w:rsidR="00A70391">
              <w:rPr>
                <w:webHidden/>
              </w:rPr>
              <w:t>85</w:t>
            </w:r>
            <w:r w:rsidR="00A70391">
              <w:rPr>
                <w:webHidden/>
              </w:rPr>
              <w:fldChar w:fldCharType="end"/>
            </w:r>
          </w:hyperlink>
        </w:p>
        <w:p w14:paraId="277C1B71" w14:textId="199B9FF2"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8" w:history="1">
            <w:r w:rsidR="00A70391" w:rsidRPr="00BD78DB">
              <w:rPr>
                <w:rStyle w:val="Hyperlink"/>
              </w:rPr>
              <w:t>Lesson 18 – drafting and recording a podcast with audio elements</w:t>
            </w:r>
            <w:r w:rsidR="00A70391">
              <w:rPr>
                <w:webHidden/>
              </w:rPr>
              <w:tab/>
            </w:r>
            <w:r w:rsidR="00A70391">
              <w:rPr>
                <w:webHidden/>
              </w:rPr>
              <w:fldChar w:fldCharType="begin"/>
            </w:r>
            <w:r w:rsidR="00A70391">
              <w:rPr>
                <w:webHidden/>
              </w:rPr>
              <w:instrText xml:space="preserve"> PAGEREF _Toc169529488 \h </w:instrText>
            </w:r>
            <w:r w:rsidR="00A70391">
              <w:rPr>
                <w:webHidden/>
              </w:rPr>
            </w:r>
            <w:r w:rsidR="00A70391">
              <w:rPr>
                <w:webHidden/>
              </w:rPr>
              <w:fldChar w:fldCharType="separate"/>
            </w:r>
            <w:r w:rsidR="00A70391">
              <w:rPr>
                <w:webHidden/>
              </w:rPr>
              <w:t>88</w:t>
            </w:r>
            <w:r w:rsidR="00A70391">
              <w:rPr>
                <w:webHidden/>
              </w:rPr>
              <w:fldChar w:fldCharType="end"/>
            </w:r>
          </w:hyperlink>
        </w:p>
        <w:p w14:paraId="5F3576B2" w14:textId="548BE282"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89" w:history="1">
            <w:r w:rsidR="00A70391" w:rsidRPr="00BD78DB">
              <w:rPr>
                <w:rStyle w:val="Hyperlink"/>
              </w:rPr>
              <w:t>Lesson 19 – finalising, presenting and reviewing informative podcasts</w:t>
            </w:r>
            <w:r w:rsidR="00A70391">
              <w:rPr>
                <w:webHidden/>
              </w:rPr>
              <w:tab/>
            </w:r>
            <w:r w:rsidR="00A70391">
              <w:rPr>
                <w:webHidden/>
              </w:rPr>
              <w:fldChar w:fldCharType="begin"/>
            </w:r>
            <w:r w:rsidR="00A70391">
              <w:rPr>
                <w:webHidden/>
              </w:rPr>
              <w:instrText xml:space="preserve"> PAGEREF _Toc169529489 \h </w:instrText>
            </w:r>
            <w:r w:rsidR="00A70391">
              <w:rPr>
                <w:webHidden/>
              </w:rPr>
            </w:r>
            <w:r w:rsidR="00A70391">
              <w:rPr>
                <w:webHidden/>
              </w:rPr>
              <w:fldChar w:fldCharType="separate"/>
            </w:r>
            <w:r w:rsidR="00A70391">
              <w:rPr>
                <w:webHidden/>
              </w:rPr>
              <w:t>90</w:t>
            </w:r>
            <w:r w:rsidR="00A70391">
              <w:rPr>
                <w:webHidden/>
              </w:rPr>
              <w:fldChar w:fldCharType="end"/>
            </w:r>
          </w:hyperlink>
        </w:p>
        <w:p w14:paraId="211770CB" w14:textId="3BBB9E77"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90" w:history="1">
            <w:r w:rsidR="00A70391" w:rsidRPr="00BD78DB">
              <w:rPr>
                <w:rStyle w:val="Hyperlink"/>
              </w:rPr>
              <w:t>Lesson 20 – reviewing podcasts and reflecting on the textual concepts</w:t>
            </w:r>
            <w:r w:rsidR="00A70391">
              <w:rPr>
                <w:webHidden/>
              </w:rPr>
              <w:tab/>
            </w:r>
            <w:r w:rsidR="00A70391">
              <w:rPr>
                <w:webHidden/>
              </w:rPr>
              <w:fldChar w:fldCharType="begin"/>
            </w:r>
            <w:r w:rsidR="00A70391">
              <w:rPr>
                <w:webHidden/>
              </w:rPr>
              <w:instrText xml:space="preserve"> PAGEREF _Toc169529490 \h </w:instrText>
            </w:r>
            <w:r w:rsidR="00A70391">
              <w:rPr>
                <w:webHidden/>
              </w:rPr>
            </w:r>
            <w:r w:rsidR="00A70391">
              <w:rPr>
                <w:webHidden/>
              </w:rPr>
              <w:fldChar w:fldCharType="separate"/>
            </w:r>
            <w:r w:rsidR="00A70391">
              <w:rPr>
                <w:webHidden/>
              </w:rPr>
              <w:t>91</w:t>
            </w:r>
            <w:r w:rsidR="00A70391">
              <w:rPr>
                <w:webHidden/>
              </w:rPr>
              <w:fldChar w:fldCharType="end"/>
            </w:r>
          </w:hyperlink>
        </w:p>
        <w:p w14:paraId="1B4EE554" w14:textId="7618461F"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1" w:history="1">
            <w:r w:rsidR="00A70391" w:rsidRPr="00BD78DB">
              <w:rPr>
                <w:rStyle w:val="Hyperlink"/>
              </w:rPr>
              <w:t>Resource 1 – Kahoot quiz</w:t>
            </w:r>
            <w:r w:rsidR="00A70391">
              <w:rPr>
                <w:webHidden/>
              </w:rPr>
              <w:tab/>
            </w:r>
            <w:r w:rsidR="00A70391">
              <w:rPr>
                <w:webHidden/>
              </w:rPr>
              <w:fldChar w:fldCharType="begin"/>
            </w:r>
            <w:r w:rsidR="00A70391">
              <w:rPr>
                <w:webHidden/>
              </w:rPr>
              <w:instrText xml:space="preserve"> PAGEREF _Toc169529491 \h </w:instrText>
            </w:r>
            <w:r w:rsidR="00A70391">
              <w:rPr>
                <w:webHidden/>
              </w:rPr>
            </w:r>
            <w:r w:rsidR="00A70391">
              <w:rPr>
                <w:webHidden/>
              </w:rPr>
              <w:fldChar w:fldCharType="separate"/>
            </w:r>
            <w:r w:rsidR="00A70391">
              <w:rPr>
                <w:webHidden/>
              </w:rPr>
              <w:t>94</w:t>
            </w:r>
            <w:r w:rsidR="00A70391">
              <w:rPr>
                <w:webHidden/>
              </w:rPr>
              <w:fldChar w:fldCharType="end"/>
            </w:r>
          </w:hyperlink>
        </w:p>
        <w:p w14:paraId="3CC0893A" w14:textId="63C397E2"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2" w:history="1">
            <w:r w:rsidR="00A70391" w:rsidRPr="00BD78DB">
              <w:rPr>
                <w:rStyle w:val="Hyperlink"/>
              </w:rPr>
              <w:t>Resource 2 – Kahoot quiz answers</w:t>
            </w:r>
            <w:r w:rsidR="00A70391">
              <w:rPr>
                <w:webHidden/>
              </w:rPr>
              <w:tab/>
            </w:r>
            <w:r w:rsidR="00A70391">
              <w:rPr>
                <w:webHidden/>
              </w:rPr>
              <w:fldChar w:fldCharType="begin"/>
            </w:r>
            <w:r w:rsidR="00A70391">
              <w:rPr>
                <w:webHidden/>
              </w:rPr>
              <w:instrText xml:space="preserve"> PAGEREF _Toc169529492 \h </w:instrText>
            </w:r>
            <w:r w:rsidR="00A70391">
              <w:rPr>
                <w:webHidden/>
              </w:rPr>
            </w:r>
            <w:r w:rsidR="00A70391">
              <w:rPr>
                <w:webHidden/>
              </w:rPr>
              <w:fldChar w:fldCharType="separate"/>
            </w:r>
            <w:r w:rsidR="00A70391">
              <w:rPr>
                <w:webHidden/>
              </w:rPr>
              <w:t>95</w:t>
            </w:r>
            <w:r w:rsidR="00A70391">
              <w:rPr>
                <w:webHidden/>
              </w:rPr>
              <w:fldChar w:fldCharType="end"/>
            </w:r>
          </w:hyperlink>
        </w:p>
        <w:p w14:paraId="415D5B60" w14:textId="1F83DDBA"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3" w:history="1">
            <w:r w:rsidR="00A70391" w:rsidRPr="00BD78DB">
              <w:rPr>
                <w:rStyle w:val="Hyperlink"/>
              </w:rPr>
              <w:t>Resource 3 – learning map</w:t>
            </w:r>
            <w:r w:rsidR="00A70391">
              <w:rPr>
                <w:webHidden/>
              </w:rPr>
              <w:tab/>
            </w:r>
            <w:r w:rsidR="00A70391">
              <w:rPr>
                <w:webHidden/>
              </w:rPr>
              <w:fldChar w:fldCharType="begin"/>
            </w:r>
            <w:r w:rsidR="00A70391">
              <w:rPr>
                <w:webHidden/>
              </w:rPr>
              <w:instrText xml:space="preserve"> PAGEREF _Toc169529493 \h </w:instrText>
            </w:r>
            <w:r w:rsidR="00A70391">
              <w:rPr>
                <w:webHidden/>
              </w:rPr>
            </w:r>
            <w:r w:rsidR="00A70391">
              <w:rPr>
                <w:webHidden/>
              </w:rPr>
              <w:fldChar w:fldCharType="separate"/>
            </w:r>
            <w:r w:rsidR="00A70391">
              <w:rPr>
                <w:webHidden/>
              </w:rPr>
              <w:t>96</w:t>
            </w:r>
            <w:r w:rsidR="00A70391">
              <w:rPr>
                <w:webHidden/>
              </w:rPr>
              <w:fldChar w:fldCharType="end"/>
            </w:r>
          </w:hyperlink>
        </w:p>
        <w:p w14:paraId="35873B88" w14:textId="12D42864"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4" w:history="1">
            <w:r w:rsidR="00A70391" w:rsidRPr="00BD78DB">
              <w:rPr>
                <w:rStyle w:val="Hyperlink"/>
              </w:rPr>
              <w:t>Resource 4 – word glossary</w:t>
            </w:r>
            <w:r w:rsidR="00A70391">
              <w:rPr>
                <w:webHidden/>
              </w:rPr>
              <w:tab/>
            </w:r>
            <w:r w:rsidR="00A70391">
              <w:rPr>
                <w:webHidden/>
              </w:rPr>
              <w:fldChar w:fldCharType="begin"/>
            </w:r>
            <w:r w:rsidR="00A70391">
              <w:rPr>
                <w:webHidden/>
              </w:rPr>
              <w:instrText xml:space="preserve"> PAGEREF _Toc169529494 \h </w:instrText>
            </w:r>
            <w:r w:rsidR="00A70391">
              <w:rPr>
                <w:webHidden/>
              </w:rPr>
            </w:r>
            <w:r w:rsidR="00A70391">
              <w:rPr>
                <w:webHidden/>
              </w:rPr>
              <w:fldChar w:fldCharType="separate"/>
            </w:r>
            <w:r w:rsidR="00A70391">
              <w:rPr>
                <w:webHidden/>
              </w:rPr>
              <w:t>97</w:t>
            </w:r>
            <w:r w:rsidR="00A70391">
              <w:rPr>
                <w:webHidden/>
              </w:rPr>
              <w:fldChar w:fldCharType="end"/>
            </w:r>
          </w:hyperlink>
        </w:p>
        <w:p w14:paraId="20039917" w14:textId="6ADBB4E5"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5" w:history="1">
            <w:r w:rsidR="00A70391" w:rsidRPr="00BD78DB">
              <w:rPr>
                <w:rStyle w:val="Hyperlink"/>
              </w:rPr>
              <w:t>Resource 5 – podcast plan</w:t>
            </w:r>
            <w:r w:rsidR="00A70391">
              <w:rPr>
                <w:webHidden/>
              </w:rPr>
              <w:tab/>
            </w:r>
            <w:r w:rsidR="00A70391">
              <w:rPr>
                <w:webHidden/>
              </w:rPr>
              <w:fldChar w:fldCharType="begin"/>
            </w:r>
            <w:r w:rsidR="00A70391">
              <w:rPr>
                <w:webHidden/>
              </w:rPr>
              <w:instrText xml:space="preserve"> PAGEREF _Toc169529495 \h </w:instrText>
            </w:r>
            <w:r w:rsidR="00A70391">
              <w:rPr>
                <w:webHidden/>
              </w:rPr>
            </w:r>
            <w:r w:rsidR="00A70391">
              <w:rPr>
                <w:webHidden/>
              </w:rPr>
              <w:fldChar w:fldCharType="separate"/>
            </w:r>
            <w:r w:rsidR="00A70391">
              <w:rPr>
                <w:webHidden/>
              </w:rPr>
              <w:t>98</w:t>
            </w:r>
            <w:r w:rsidR="00A70391">
              <w:rPr>
                <w:webHidden/>
              </w:rPr>
              <w:fldChar w:fldCharType="end"/>
            </w:r>
          </w:hyperlink>
        </w:p>
        <w:p w14:paraId="4514C22D" w14:textId="1346D224"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6" w:history="1">
            <w:r w:rsidR="00A70391" w:rsidRPr="00BD78DB">
              <w:rPr>
                <w:rStyle w:val="Hyperlink"/>
              </w:rPr>
              <w:t>Resource 6 – writing process</w:t>
            </w:r>
            <w:r w:rsidR="00A70391">
              <w:rPr>
                <w:webHidden/>
              </w:rPr>
              <w:tab/>
            </w:r>
            <w:r w:rsidR="00A70391">
              <w:rPr>
                <w:webHidden/>
              </w:rPr>
              <w:fldChar w:fldCharType="begin"/>
            </w:r>
            <w:r w:rsidR="00A70391">
              <w:rPr>
                <w:webHidden/>
              </w:rPr>
              <w:instrText xml:space="preserve"> PAGEREF _Toc169529496 \h </w:instrText>
            </w:r>
            <w:r w:rsidR="00A70391">
              <w:rPr>
                <w:webHidden/>
              </w:rPr>
            </w:r>
            <w:r w:rsidR="00A70391">
              <w:rPr>
                <w:webHidden/>
              </w:rPr>
              <w:fldChar w:fldCharType="separate"/>
            </w:r>
            <w:r w:rsidR="00A70391">
              <w:rPr>
                <w:webHidden/>
              </w:rPr>
              <w:t>99</w:t>
            </w:r>
            <w:r w:rsidR="00A70391">
              <w:rPr>
                <w:webHidden/>
              </w:rPr>
              <w:fldChar w:fldCharType="end"/>
            </w:r>
          </w:hyperlink>
        </w:p>
        <w:p w14:paraId="486A0260" w14:textId="3D84F088"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7" w:history="1">
            <w:r w:rsidR="00A70391" w:rsidRPr="00BD78DB">
              <w:rPr>
                <w:rStyle w:val="Hyperlink"/>
              </w:rPr>
              <w:t>Resource 7 – podcast review</w:t>
            </w:r>
            <w:r w:rsidR="00A70391">
              <w:rPr>
                <w:webHidden/>
              </w:rPr>
              <w:tab/>
            </w:r>
            <w:r w:rsidR="00A70391">
              <w:rPr>
                <w:webHidden/>
              </w:rPr>
              <w:fldChar w:fldCharType="begin"/>
            </w:r>
            <w:r w:rsidR="00A70391">
              <w:rPr>
                <w:webHidden/>
              </w:rPr>
              <w:instrText xml:space="preserve"> PAGEREF _Toc169529497 \h </w:instrText>
            </w:r>
            <w:r w:rsidR="00A70391">
              <w:rPr>
                <w:webHidden/>
              </w:rPr>
            </w:r>
            <w:r w:rsidR="00A70391">
              <w:rPr>
                <w:webHidden/>
              </w:rPr>
              <w:fldChar w:fldCharType="separate"/>
            </w:r>
            <w:r w:rsidR="00A70391">
              <w:rPr>
                <w:webHidden/>
              </w:rPr>
              <w:t>100</w:t>
            </w:r>
            <w:r w:rsidR="00A70391">
              <w:rPr>
                <w:webHidden/>
              </w:rPr>
              <w:fldChar w:fldCharType="end"/>
            </w:r>
          </w:hyperlink>
        </w:p>
        <w:p w14:paraId="25EA0866" w14:textId="23487412" w:rsidR="00A70391" w:rsidRDefault="00E45DCD">
          <w:pPr>
            <w:pStyle w:val="TOC1"/>
            <w:rPr>
              <w:rFonts w:asciiTheme="minorHAnsi" w:eastAsiaTheme="minorEastAsia" w:hAnsiTheme="minorHAnsi" w:cstheme="minorBidi"/>
              <w:b w:val="0"/>
              <w:kern w:val="2"/>
              <w:sz w:val="24"/>
              <w:lang w:eastAsia="en-AU"/>
              <w14:ligatures w14:val="standardContextual"/>
            </w:rPr>
          </w:pPr>
          <w:hyperlink w:anchor="_Toc169529498" w:history="1">
            <w:r w:rsidR="00A70391" w:rsidRPr="00BD78DB">
              <w:rPr>
                <w:rStyle w:val="Hyperlink"/>
              </w:rPr>
              <w:t>References</w:t>
            </w:r>
            <w:r w:rsidR="00A70391">
              <w:rPr>
                <w:webHidden/>
              </w:rPr>
              <w:tab/>
            </w:r>
            <w:r w:rsidR="00A70391">
              <w:rPr>
                <w:webHidden/>
              </w:rPr>
              <w:fldChar w:fldCharType="begin"/>
            </w:r>
            <w:r w:rsidR="00A70391">
              <w:rPr>
                <w:webHidden/>
              </w:rPr>
              <w:instrText xml:space="preserve"> PAGEREF _Toc169529498 \h </w:instrText>
            </w:r>
            <w:r w:rsidR="00A70391">
              <w:rPr>
                <w:webHidden/>
              </w:rPr>
            </w:r>
            <w:r w:rsidR="00A70391">
              <w:rPr>
                <w:webHidden/>
              </w:rPr>
              <w:fldChar w:fldCharType="separate"/>
            </w:r>
            <w:r w:rsidR="00A70391">
              <w:rPr>
                <w:webHidden/>
              </w:rPr>
              <w:t>101</w:t>
            </w:r>
            <w:r w:rsidR="00A70391">
              <w:rPr>
                <w:webHidden/>
              </w:rPr>
              <w:fldChar w:fldCharType="end"/>
            </w:r>
          </w:hyperlink>
        </w:p>
        <w:p w14:paraId="1E50FDA2" w14:textId="2FE23FA8" w:rsidR="00A70391" w:rsidRDefault="00E45DCD">
          <w:pPr>
            <w:pStyle w:val="TOC2"/>
            <w:rPr>
              <w:rFonts w:asciiTheme="minorHAnsi" w:eastAsiaTheme="minorEastAsia" w:hAnsiTheme="minorHAnsi" w:cstheme="minorBidi"/>
              <w:kern w:val="2"/>
              <w:sz w:val="24"/>
              <w:lang w:eastAsia="en-AU"/>
              <w14:ligatures w14:val="standardContextual"/>
            </w:rPr>
          </w:pPr>
          <w:hyperlink w:anchor="_Toc169529499" w:history="1">
            <w:r w:rsidR="00A70391" w:rsidRPr="00BD78DB">
              <w:rPr>
                <w:rStyle w:val="Hyperlink"/>
                <w:rFonts w:eastAsia="Arial"/>
              </w:rPr>
              <w:t>Further reading</w:t>
            </w:r>
            <w:r w:rsidR="00A70391">
              <w:rPr>
                <w:webHidden/>
              </w:rPr>
              <w:tab/>
            </w:r>
            <w:r w:rsidR="00A70391">
              <w:rPr>
                <w:webHidden/>
              </w:rPr>
              <w:fldChar w:fldCharType="begin"/>
            </w:r>
            <w:r w:rsidR="00A70391">
              <w:rPr>
                <w:webHidden/>
              </w:rPr>
              <w:instrText xml:space="preserve"> PAGEREF _Toc169529499 \h </w:instrText>
            </w:r>
            <w:r w:rsidR="00A70391">
              <w:rPr>
                <w:webHidden/>
              </w:rPr>
            </w:r>
            <w:r w:rsidR="00A70391">
              <w:rPr>
                <w:webHidden/>
              </w:rPr>
              <w:fldChar w:fldCharType="separate"/>
            </w:r>
            <w:r w:rsidR="00A70391">
              <w:rPr>
                <w:webHidden/>
              </w:rPr>
              <w:t>104</w:t>
            </w:r>
            <w:r w:rsidR="00A70391">
              <w:rPr>
                <w:webHidden/>
              </w:rPr>
              <w:fldChar w:fldCharType="end"/>
            </w:r>
          </w:hyperlink>
        </w:p>
        <w:p w14:paraId="47E83C84" w14:textId="241EFBC2" w:rsidR="00797E2D" w:rsidRPr="00410DD0" w:rsidRDefault="000C2E93" w:rsidP="00522268">
          <w:r w:rsidRPr="00410DD0">
            <w:fldChar w:fldCharType="end"/>
          </w:r>
        </w:p>
      </w:sdtContent>
    </w:sdt>
    <w:p w14:paraId="336663FA" w14:textId="77777777" w:rsidR="001F2811" w:rsidRPr="00410DD0" w:rsidRDefault="001F2811">
      <w:pPr>
        <w:spacing w:before="0" w:after="160" w:line="259" w:lineRule="auto"/>
      </w:pPr>
      <w:r w:rsidRPr="00410DD0">
        <w:br w:type="page"/>
      </w:r>
    </w:p>
    <w:p w14:paraId="61738636" w14:textId="77777777" w:rsidR="00F56759" w:rsidRPr="00410DD0" w:rsidRDefault="74B17FB9" w:rsidP="00A71151">
      <w:pPr>
        <w:pStyle w:val="Heading1"/>
      </w:pPr>
      <w:bookmarkStart w:id="0" w:name="_Toc143258864"/>
      <w:bookmarkStart w:id="1" w:name="_Toc169529442"/>
      <w:r w:rsidRPr="00410DD0">
        <w:lastRenderedPageBreak/>
        <w:t>Unit overview and instructions for use</w:t>
      </w:r>
      <w:bookmarkEnd w:id="0"/>
      <w:bookmarkEnd w:id="1"/>
    </w:p>
    <w:p w14:paraId="55ED3752" w14:textId="1B4C2CE9" w:rsidR="31CD88F8" w:rsidRPr="00410DD0" w:rsidRDefault="279B6C65" w:rsidP="005D1C07">
      <w:pPr>
        <w:pStyle w:val="ListNumber"/>
        <w:numPr>
          <w:ilvl w:val="0"/>
          <w:numId w:val="0"/>
        </w:numPr>
      </w:pPr>
      <w:r w:rsidRPr="00410DD0">
        <w:t>In this 5-week unit, students will learn about the textual concepts of ‘imagery, symbol and connotation’ and ‘narrative</w:t>
      </w:r>
      <w:r w:rsidR="008F72E8" w:rsidRPr="00410DD0">
        <w:t>’</w:t>
      </w:r>
      <w:r w:rsidRPr="00410DD0">
        <w:t xml:space="preserve">. </w:t>
      </w:r>
      <w:r w:rsidR="3C8AB666" w:rsidRPr="00410DD0">
        <w:t>Students will explore this through the Cultural narratives</w:t>
      </w:r>
      <w:r w:rsidR="5303B550" w:rsidRPr="00410DD0">
        <w:t xml:space="preserve"> of</w:t>
      </w:r>
      <w:r w:rsidR="3C8AB666" w:rsidRPr="00410DD0">
        <w:t xml:space="preserve"> </w:t>
      </w:r>
      <w:proofErr w:type="spellStart"/>
      <w:r w:rsidRPr="00410DD0">
        <w:rPr>
          <w:i/>
          <w:iCs/>
        </w:rPr>
        <w:t>Ngaawily</w:t>
      </w:r>
      <w:proofErr w:type="spellEnd"/>
      <w:r w:rsidRPr="00410DD0">
        <w:rPr>
          <w:i/>
          <w:iCs/>
        </w:rPr>
        <w:t xml:space="preserve"> </w:t>
      </w:r>
      <w:proofErr w:type="spellStart"/>
      <w:r w:rsidRPr="00410DD0">
        <w:rPr>
          <w:i/>
          <w:iCs/>
        </w:rPr>
        <w:t>Nop</w:t>
      </w:r>
      <w:proofErr w:type="spellEnd"/>
      <w:r w:rsidR="30A36423" w:rsidRPr="00410DD0">
        <w:rPr>
          <w:i/>
          <w:iCs/>
        </w:rPr>
        <w:t xml:space="preserve">: </w:t>
      </w:r>
      <w:r w:rsidR="30A36423" w:rsidRPr="00410DD0">
        <w:rPr>
          <w:rStyle w:val="Emphasis"/>
        </w:rPr>
        <w:t>An old story retold</w:t>
      </w:r>
      <w:r w:rsidR="30A36423" w:rsidRPr="00410DD0">
        <w:t xml:space="preserve"> by Kim Scott, Joyce </w:t>
      </w:r>
      <w:proofErr w:type="gramStart"/>
      <w:r w:rsidR="30A36423" w:rsidRPr="00410DD0">
        <w:t>Cockles</w:t>
      </w:r>
      <w:proofErr w:type="gramEnd"/>
      <w:r w:rsidR="008F72E8" w:rsidRPr="00410DD0">
        <w:t xml:space="preserve"> and</w:t>
      </w:r>
      <w:r w:rsidR="30A36423" w:rsidRPr="00410DD0">
        <w:t xml:space="preserve"> Roma </w:t>
      </w:r>
      <w:proofErr w:type="spellStart"/>
      <w:r w:rsidR="30A36423" w:rsidRPr="00410DD0">
        <w:t>Winmar</w:t>
      </w:r>
      <w:proofErr w:type="spellEnd"/>
      <w:r w:rsidR="008F72E8" w:rsidRPr="00410DD0">
        <w:t>,</w:t>
      </w:r>
      <w:r w:rsidR="30A36423" w:rsidRPr="00410DD0">
        <w:t xml:space="preserve"> and </w:t>
      </w:r>
      <w:proofErr w:type="spellStart"/>
      <w:r w:rsidR="5F3EE80B" w:rsidRPr="00410DD0">
        <w:rPr>
          <w:i/>
          <w:iCs/>
        </w:rPr>
        <w:t>Noorn</w:t>
      </w:r>
      <w:proofErr w:type="spellEnd"/>
      <w:r w:rsidR="5F3EE80B" w:rsidRPr="00410DD0">
        <w:rPr>
          <w:i/>
          <w:iCs/>
        </w:rPr>
        <w:t xml:space="preserve">: An old story retold </w:t>
      </w:r>
      <w:r w:rsidR="5F3EE80B" w:rsidRPr="00410DD0">
        <w:t>by Kim Scott</w:t>
      </w:r>
      <w:r w:rsidR="008F72E8" w:rsidRPr="00410DD0">
        <w:t xml:space="preserve"> and</w:t>
      </w:r>
      <w:r w:rsidR="5F3EE80B" w:rsidRPr="00410DD0">
        <w:t xml:space="preserve"> Ryan Brown. Both texts </w:t>
      </w:r>
      <w:r w:rsidR="4E91AD0A" w:rsidRPr="00410DD0">
        <w:t xml:space="preserve">are </w:t>
      </w:r>
      <w:r w:rsidR="6E98387B" w:rsidRPr="00410DD0">
        <w:t>written</w:t>
      </w:r>
      <w:r w:rsidR="5F3EE80B" w:rsidRPr="00410DD0">
        <w:t xml:space="preserve"> in association with the </w:t>
      </w:r>
      <w:proofErr w:type="spellStart"/>
      <w:r w:rsidR="5F3EE80B" w:rsidRPr="00410DD0">
        <w:t>Wirlomin</w:t>
      </w:r>
      <w:proofErr w:type="spellEnd"/>
      <w:r w:rsidR="5F3EE80B" w:rsidRPr="00410DD0">
        <w:t xml:space="preserve"> Noongar Language and Stories Project. </w:t>
      </w:r>
      <w:r w:rsidRPr="00410DD0">
        <w:rPr>
          <w:i/>
          <w:iCs/>
        </w:rPr>
        <w:t>Come Together</w:t>
      </w:r>
      <w:r w:rsidR="5DE5A41C" w:rsidRPr="00410DD0">
        <w:rPr>
          <w:i/>
          <w:iCs/>
        </w:rPr>
        <w:t>:</w:t>
      </w:r>
      <w:r w:rsidR="3FD39D7B" w:rsidRPr="00410DD0">
        <w:rPr>
          <w:rFonts w:eastAsia="Arial"/>
          <w:i/>
          <w:iCs/>
          <w:color w:val="000000" w:themeColor="text1"/>
          <w:lang w:val="en-US"/>
        </w:rPr>
        <w:t xml:space="preserve"> Things Every Aussie Kid Should Know about the First Peoples</w:t>
      </w:r>
      <w:r w:rsidRPr="00410DD0">
        <w:rPr>
          <w:i/>
          <w:iCs/>
        </w:rPr>
        <w:t xml:space="preserve"> </w:t>
      </w:r>
      <w:r w:rsidRPr="00410DD0">
        <w:t xml:space="preserve">by Isaiah </w:t>
      </w:r>
      <w:proofErr w:type="spellStart"/>
      <w:r w:rsidRPr="00410DD0">
        <w:t>Firebrace</w:t>
      </w:r>
      <w:proofErr w:type="spellEnd"/>
      <w:r w:rsidR="265C105E" w:rsidRPr="00410DD0">
        <w:t xml:space="preserve"> will</w:t>
      </w:r>
      <w:r w:rsidR="347946FA" w:rsidRPr="00410DD0">
        <w:t xml:space="preserve"> also be explored. Students will</w:t>
      </w:r>
      <w:r w:rsidR="265C105E" w:rsidRPr="00410DD0">
        <w:t xml:space="preserve"> </w:t>
      </w:r>
      <w:r w:rsidR="29641854" w:rsidRPr="00410DD0">
        <w:t>i</w:t>
      </w:r>
      <w:r w:rsidRPr="00410DD0">
        <w:t>dentify</w:t>
      </w:r>
      <w:r w:rsidR="638A82C2" w:rsidRPr="00410DD0">
        <w:t xml:space="preserve"> </w:t>
      </w:r>
      <w:r w:rsidRPr="00410DD0">
        <w:t xml:space="preserve">the difference in purpose between Dreaming Stories and </w:t>
      </w:r>
      <w:proofErr w:type="spellStart"/>
      <w:r w:rsidRPr="00410DD0">
        <w:t>Songlines</w:t>
      </w:r>
      <w:proofErr w:type="spellEnd"/>
      <w:r w:rsidR="7A179F06" w:rsidRPr="00410DD0">
        <w:t xml:space="preserve">. </w:t>
      </w:r>
      <w:r w:rsidR="009DD90D" w:rsidRPr="00410DD0">
        <w:t>They</w:t>
      </w:r>
      <w:r w:rsidR="7BFD6062" w:rsidRPr="00410DD0">
        <w:t xml:space="preserve"> </w:t>
      </w:r>
      <w:r w:rsidR="7A179F06" w:rsidRPr="00410DD0">
        <w:t>will</w:t>
      </w:r>
      <w:r w:rsidRPr="00410DD0">
        <w:t xml:space="preserve"> investigate how authors use symbols and imagery to share cultural perspectives in literature and analyse how figurative language </w:t>
      </w:r>
      <w:r w:rsidR="173F7954" w:rsidRPr="00410DD0">
        <w:t>enhances</w:t>
      </w:r>
      <w:r w:rsidRPr="00410DD0">
        <w:t xml:space="preserve"> meaning. </w:t>
      </w:r>
      <w:r w:rsidR="39F8173B" w:rsidRPr="00410DD0">
        <w:t xml:space="preserve">Students </w:t>
      </w:r>
      <w:r w:rsidRPr="00410DD0">
        <w:t>w</w:t>
      </w:r>
      <w:r w:rsidR="705F3F93" w:rsidRPr="00410DD0">
        <w:t>ill</w:t>
      </w:r>
      <w:r w:rsidR="32ECAC96" w:rsidRPr="00410DD0">
        <w:t xml:space="preserve"> </w:t>
      </w:r>
      <w:r w:rsidR="7F77E0A7" w:rsidRPr="00410DD0">
        <w:t xml:space="preserve">be guided to </w:t>
      </w:r>
      <w:r w:rsidR="32ECAC96" w:rsidRPr="00410DD0">
        <w:t xml:space="preserve">create </w:t>
      </w:r>
      <w:r w:rsidR="7328D434" w:rsidRPr="00410DD0">
        <w:t xml:space="preserve">and present </w:t>
      </w:r>
      <w:r w:rsidR="32ECAC96" w:rsidRPr="00410DD0">
        <w:t>their ow</w:t>
      </w:r>
      <w:r w:rsidR="02656BFD" w:rsidRPr="00410DD0">
        <w:t>n informative</w:t>
      </w:r>
      <w:r w:rsidR="32ECAC96" w:rsidRPr="00410DD0">
        <w:t xml:space="preserve"> podcast about Aboriginal and</w:t>
      </w:r>
      <w:r w:rsidR="003D01BE" w:rsidRPr="00410DD0">
        <w:t>/or</w:t>
      </w:r>
      <w:r w:rsidR="32ECAC96" w:rsidRPr="00410DD0">
        <w:t xml:space="preserve"> Torres Strait Islander culture</w:t>
      </w:r>
      <w:r w:rsidR="003D01BE" w:rsidRPr="00410DD0">
        <w:t>s</w:t>
      </w:r>
      <w:r w:rsidR="32ECAC96" w:rsidRPr="00410DD0">
        <w:t xml:space="preserve">, traditions, </w:t>
      </w:r>
      <w:proofErr w:type="gramStart"/>
      <w:r w:rsidR="00D14BB9" w:rsidRPr="00410DD0">
        <w:t>l</w:t>
      </w:r>
      <w:r w:rsidR="32ECAC96" w:rsidRPr="00410DD0">
        <w:t>anguages</w:t>
      </w:r>
      <w:proofErr w:type="gramEnd"/>
      <w:r w:rsidR="32ECAC96" w:rsidRPr="00410DD0">
        <w:t xml:space="preserve"> and the significance of preserving rich culture</w:t>
      </w:r>
      <w:r w:rsidR="00FD56DB" w:rsidRPr="00410DD0">
        <w:t>s</w:t>
      </w:r>
      <w:r w:rsidR="32ECAC96" w:rsidRPr="00410DD0">
        <w:t>.</w:t>
      </w:r>
    </w:p>
    <w:p w14:paraId="5527DCEB" w14:textId="77777777" w:rsidR="00D10F5B" w:rsidRPr="00410DD0" w:rsidRDefault="00F56759" w:rsidP="00F56759">
      <w:r w:rsidRPr="00410DD0">
        <w:t>Outcomes and content in this unit are organised into Component A and Component B. The components are connected, with learning in Component A complementing learning in Component B.</w:t>
      </w:r>
    </w:p>
    <w:p w14:paraId="7552F484" w14:textId="77777777" w:rsidR="00F56759" w:rsidRPr="00410DD0" w:rsidRDefault="00F56759" w:rsidP="00E07D4F">
      <w:pPr>
        <w:pStyle w:val="FeatureBox"/>
      </w:pPr>
      <w:r w:rsidRPr="00410DD0">
        <w:rPr>
          <w:rStyle w:val="Strong"/>
        </w:rPr>
        <w:t>Note</w:t>
      </w:r>
      <w:r w:rsidRPr="00410DD0">
        <w:rPr>
          <w:b/>
          <w:bCs/>
        </w:rPr>
        <w:t>:</w:t>
      </w:r>
      <w:r w:rsidRPr="00410DD0">
        <w:t xml:space="preserve"> </w:t>
      </w:r>
      <w:r w:rsidR="00BB1996" w:rsidRPr="00410DD0">
        <w:t>t</w:t>
      </w:r>
      <w:r w:rsidRPr="00410DD0">
        <w:t>he duration of this unit can be adapted to suit individual school contexts. For example, learning could occur across 5 days rather than 4.</w:t>
      </w:r>
    </w:p>
    <w:p w14:paraId="0A7B614B" w14:textId="77777777" w:rsidR="00F56759" w:rsidRPr="00410DD0" w:rsidRDefault="00F56759" w:rsidP="00F56759">
      <w:r w:rsidRPr="00410DD0">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rsidRPr="00410DD0" w14:paraId="761A5741" w14:textId="77777777" w:rsidTr="2A51535D">
        <w:trPr>
          <w:cnfStyle w:val="100000000000" w:firstRow="1" w:lastRow="0" w:firstColumn="0" w:lastColumn="0" w:oddVBand="0" w:evenVBand="0" w:oddHBand="0" w:evenHBand="0" w:firstRowFirstColumn="0" w:firstRowLastColumn="0" w:lastRowFirstColumn="0" w:lastRowLastColumn="0"/>
        </w:trPr>
        <w:tc>
          <w:tcPr>
            <w:tcW w:w="2830" w:type="dxa"/>
          </w:tcPr>
          <w:p w14:paraId="3A503F1B" w14:textId="77777777" w:rsidR="00F56759" w:rsidRPr="00410DD0" w:rsidRDefault="00F56759" w:rsidP="00F56759">
            <w:r w:rsidRPr="00410DD0">
              <w:t>Teaching and learning</w:t>
            </w:r>
          </w:p>
        </w:tc>
        <w:tc>
          <w:tcPr>
            <w:tcW w:w="5865" w:type="dxa"/>
          </w:tcPr>
          <w:p w14:paraId="3391C5E0" w14:textId="77777777" w:rsidR="00F56759" w:rsidRPr="00410DD0" w:rsidRDefault="00F56759" w:rsidP="00F56759">
            <w:r w:rsidRPr="00410DD0">
              <w:t>Component A</w:t>
            </w:r>
          </w:p>
        </w:tc>
        <w:tc>
          <w:tcPr>
            <w:tcW w:w="5865" w:type="dxa"/>
          </w:tcPr>
          <w:p w14:paraId="7A60FEC2" w14:textId="77777777" w:rsidR="00F56759" w:rsidRPr="00410DD0" w:rsidRDefault="00F56759" w:rsidP="00F56759">
            <w:r w:rsidRPr="00410DD0">
              <w:t>Component B</w:t>
            </w:r>
          </w:p>
        </w:tc>
      </w:tr>
      <w:tr w:rsidR="00F56759" w:rsidRPr="00410DD0" w14:paraId="529E0481" w14:textId="77777777" w:rsidTr="2A51535D">
        <w:trPr>
          <w:cnfStyle w:val="000000100000" w:firstRow="0" w:lastRow="0" w:firstColumn="0" w:lastColumn="0" w:oddVBand="0" w:evenVBand="0" w:oddHBand="1" w:evenHBand="0" w:firstRowFirstColumn="0" w:firstRowLastColumn="0" w:lastRowFirstColumn="0" w:lastRowLastColumn="0"/>
        </w:trPr>
        <w:tc>
          <w:tcPr>
            <w:tcW w:w="2830" w:type="dxa"/>
          </w:tcPr>
          <w:p w14:paraId="6B923F56" w14:textId="77777777" w:rsidR="00F56759" w:rsidRPr="00410DD0" w:rsidRDefault="00F56759" w:rsidP="00F56759">
            <w:r w:rsidRPr="00410DD0">
              <w:t>Suggested duration</w:t>
            </w:r>
          </w:p>
        </w:tc>
        <w:tc>
          <w:tcPr>
            <w:tcW w:w="5865" w:type="dxa"/>
          </w:tcPr>
          <w:p w14:paraId="6494C7A4" w14:textId="77777777" w:rsidR="00F56759" w:rsidRPr="00410DD0" w:rsidRDefault="00F56759" w:rsidP="00F56759">
            <w:r w:rsidRPr="00410DD0">
              <w:t>60 minutes × 4 days/week or equivalent</w:t>
            </w:r>
          </w:p>
        </w:tc>
        <w:tc>
          <w:tcPr>
            <w:tcW w:w="5865" w:type="dxa"/>
          </w:tcPr>
          <w:p w14:paraId="3ABBD318" w14:textId="77777777" w:rsidR="00F56759" w:rsidRPr="00410DD0" w:rsidRDefault="00F56759" w:rsidP="00F56759">
            <w:r w:rsidRPr="00410DD0">
              <w:t>60 minutes × 4 days/week or equivalent</w:t>
            </w:r>
          </w:p>
        </w:tc>
      </w:tr>
      <w:tr w:rsidR="00F56759" w:rsidRPr="00410DD0" w14:paraId="4FCE57A0" w14:textId="77777777" w:rsidTr="2A51535D">
        <w:trPr>
          <w:cnfStyle w:val="000000010000" w:firstRow="0" w:lastRow="0" w:firstColumn="0" w:lastColumn="0" w:oddVBand="0" w:evenVBand="0" w:oddHBand="0" w:evenHBand="1" w:firstRowFirstColumn="0" w:firstRowLastColumn="0" w:lastRowFirstColumn="0" w:lastRowLastColumn="0"/>
          <w:trHeight w:val="4980"/>
        </w:trPr>
        <w:tc>
          <w:tcPr>
            <w:tcW w:w="2830" w:type="dxa"/>
          </w:tcPr>
          <w:p w14:paraId="131F98F7" w14:textId="77777777" w:rsidR="00F56759" w:rsidRPr="00410DD0" w:rsidRDefault="00F56759" w:rsidP="00F56759">
            <w:r w:rsidRPr="00410DD0">
              <w:lastRenderedPageBreak/>
              <w:t>Explicit teaching focus areas</w:t>
            </w:r>
          </w:p>
        </w:tc>
        <w:tc>
          <w:tcPr>
            <w:tcW w:w="5865" w:type="dxa"/>
          </w:tcPr>
          <w:p w14:paraId="3E3BF5E0" w14:textId="77777777" w:rsidR="00F56759" w:rsidRPr="00410DD0" w:rsidRDefault="0004187B" w:rsidP="00F56759">
            <w:r w:rsidRPr="00410DD0">
              <w:t>Component A addresses content from the focus areas:</w:t>
            </w:r>
          </w:p>
          <w:p w14:paraId="1D546A6B" w14:textId="77777777" w:rsidR="0004187B" w:rsidRPr="00410DD0" w:rsidRDefault="0004187B" w:rsidP="0004187B">
            <w:pPr>
              <w:pStyle w:val="ListBullet"/>
            </w:pPr>
            <w:r w:rsidRPr="00410DD0">
              <w:t>Vocabulary</w:t>
            </w:r>
          </w:p>
          <w:p w14:paraId="4A834EC1" w14:textId="77777777" w:rsidR="0004187B" w:rsidRPr="00410DD0" w:rsidRDefault="0004187B" w:rsidP="0004187B">
            <w:pPr>
              <w:pStyle w:val="ListBullet"/>
            </w:pPr>
            <w:r w:rsidRPr="00410DD0">
              <w:t>Reading comprehension</w:t>
            </w:r>
          </w:p>
          <w:p w14:paraId="2A7131AF" w14:textId="77777777" w:rsidR="0004187B" w:rsidRPr="00410DD0" w:rsidRDefault="0004187B" w:rsidP="0004187B">
            <w:pPr>
              <w:pStyle w:val="ListBullet"/>
            </w:pPr>
            <w:r w:rsidRPr="00410DD0">
              <w:t>Creating written texts</w:t>
            </w:r>
          </w:p>
          <w:p w14:paraId="538BCBCF" w14:textId="77777777" w:rsidR="0004187B" w:rsidRPr="00410DD0" w:rsidRDefault="0004187B" w:rsidP="0004187B">
            <w:pPr>
              <w:pStyle w:val="ListBullet"/>
            </w:pPr>
            <w:r w:rsidRPr="00410DD0">
              <w:t>Spelling</w:t>
            </w:r>
          </w:p>
          <w:p w14:paraId="351697BF" w14:textId="77777777" w:rsidR="0004187B" w:rsidRPr="00410DD0" w:rsidRDefault="0004187B" w:rsidP="0004187B">
            <w:pPr>
              <w:pStyle w:val="ListBullet"/>
            </w:pPr>
            <w:r w:rsidRPr="00410DD0">
              <w:t>Handwriting and digital transcription</w:t>
            </w:r>
          </w:p>
          <w:p w14:paraId="3EC8422B" w14:textId="77777777" w:rsidR="0004187B" w:rsidRPr="00410DD0" w:rsidRDefault="0004187B" w:rsidP="0004187B">
            <w:r w:rsidRPr="00410DD0">
              <w:t xml:space="preserve">It centres on the development of foundational skills and knowledge through regular, </w:t>
            </w:r>
            <w:proofErr w:type="gramStart"/>
            <w:r w:rsidRPr="00410DD0">
              <w:t>systematic</w:t>
            </w:r>
            <w:proofErr w:type="gramEnd"/>
            <w:r w:rsidRPr="00410DD0">
              <w:t xml:space="preserve"> and repeated practice.</w:t>
            </w:r>
          </w:p>
        </w:tc>
        <w:tc>
          <w:tcPr>
            <w:tcW w:w="5865" w:type="dxa"/>
          </w:tcPr>
          <w:p w14:paraId="239F45E9" w14:textId="77777777" w:rsidR="00F56759" w:rsidRPr="00410DD0" w:rsidRDefault="0004187B" w:rsidP="00F56759">
            <w:r w:rsidRPr="00410DD0">
              <w:t>Component B addresses content from the focus areas:</w:t>
            </w:r>
          </w:p>
          <w:p w14:paraId="3049D0C4" w14:textId="77777777" w:rsidR="0004187B" w:rsidRPr="00410DD0" w:rsidRDefault="0004187B" w:rsidP="0004187B">
            <w:pPr>
              <w:pStyle w:val="ListBullet"/>
            </w:pPr>
            <w:r w:rsidRPr="00410DD0">
              <w:t>Oral language and communication</w:t>
            </w:r>
          </w:p>
          <w:p w14:paraId="1ADAAFDE" w14:textId="77777777" w:rsidR="0004187B" w:rsidRPr="00410DD0" w:rsidRDefault="0004187B" w:rsidP="0004187B">
            <w:pPr>
              <w:pStyle w:val="ListBullet"/>
            </w:pPr>
            <w:r w:rsidRPr="00410DD0">
              <w:t>Vocabulary</w:t>
            </w:r>
          </w:p>
          <w:p w14:paraId="5299A81F" w14:textId="77777777" w:rsidR="0004187B" w:rsidRPr="00410DD0" w:rsidRDefault="0004187B" w:rsidP="0004187B">
            <w:pPr>
              <w:pStyle w:val="ListBullet"/>
            </w:pPr>
            <w:r w:rsidRPr="00410DD0">
              <w:t>Reading comprehension</w:t>
            </w:r>
          </w:p>
          <w:p w14:paraId="6BD38A3F" w14:textId="77777777" w:rsidR="0004187B" w:rsidRPr="00410DD0" w:rsidRDefault="0004187B" w:rsidP="0004187B">
            <w:pPr>
              <w:pStyle w:val="ListBullet"/>
            </w:pPr>
            <w:r w:rsidRPr="00410DD0">
              <w:t>Creating written texts</w:t>
            </w:r>
          </w:p>
          <w:p w14:paraId="2D6B7CB0" w14:textId="77777777" w:rsidR="0004187B" w:rsidRPr="00410DD0" w:rsidRDefault="0004187B" w:rsidP="0004187B">
            <w:pPr>
              <w:pStyle w:val="ListBullet"/>
            </w:pPr>
            <w:r w:rsidRPr="00410DD0">
              <w:t>Understanding and responding to literature</w:t>
            </w:r>
          </w:p>
          <w:p w14:paraId="0F9B31B3" w14:textId="77777777" w:rsidR="0004187B" w:rsidRPr="00410DD0" w:rsidRDefault="0004187B" w:rsidP="0004187B">
            <w:r w:rsidRPr="00410DD0">
              <w:t>It centres on the conceptual understandings of English and exemplifies the importance of learning about and enjoying literature through the study of quality texts.</w:t>
            </w:r>
          </w:p>
        </w:tc>
      </w:tr>
      <w:tr w:rsidR="00F56759" w:rsidRPr="00410DD0" w14:paraId="3A4C4857" w14:textId="77777777" w:rsidTr="2A51535D">
        <w:trPr>
          <w:cnfStyle w:val="000000100000" w:firstRow="0" w:lastRow="0" w:firstColumn="0" w:lastColumn="0" w:oddVBand="0" w:evenVBand="0" w:oddHBand="1" w:evenHBand="0" w:firstRowFirstColumn="0" w:firstRowLastColumn="0" w:lastRowFirstColumn="0" w:lastRowLastColumn="0"/>
        </w:trPr>
        <w:tc>
          <w:tcPr>
            <w:tcW w:w="2830" w:type="dxa"/>
          </w:tcPr>
          <w:p w14:paraId="3A04666C" w14:textId="77777777" w:rsidR="00F56759" w:rsidRPr="00410DD0" w:rsidRDefault="00F56759" w:rsidP="00F56759">
            <w:r w:rsidRPr="00410DD0">
              <w:t>Preparing for teaching and learning</w:t>
            </w:r>
          </w:p>
        </w:tc>
        <w:tc>
          <w:tcPr>
            <w:tcW w:w="5865" w:type="dxa"/>
          </w:tcPr>
          <w:p w14:paraId="55DA1A25" w14:textId="77777777" w:rsidR="0004187B" w:rsidRPr="00410DD0" w:rsidRDefault="0004187B" w:rsidP="0004187B">
            <w:pPr>
              <w:pStyle w:val="ListBullet"/>
            </w:pPr>
            <w:r w:rsidRPr="00410DD0">
              <w:t>Specific teaching and learning activities need to be developed by the teacher. When planning for these activities, please refer to the Component A outcomes and content, teaching guides and planning frameworks.</w:t>
            </w:r>
          </w:p>
          <w:p w14:paraId="2B29E046" w14:textId="77777777" w:rsidR="00F56759" w:rsidRPr="00410DD0" w:rsidRDefault="0004187B" w:rsidP="0004187B">
            <w:pPr>
              <w:pStyle w:val="ListBullet"/>
            </w:pPr>
            <w:r w:rsidRPr="00410DD0">
              <w:t xml:space="preserve">Plan and document how you will sequence teaching and learning in whole-class and targeted-groups </w:t>
            </w:r>
            <w:r w:rsidRPr="00410DD0">
              <w:lastRenderedPageBreak/>
              <w:t xml:space="preserve">across the </w:t>
            </w:r>
            <w:r w:rsidR="000109CF" w:rsidRPr="00410DD0">
              <w:t>5</w:t>
            </w:r>
            <w:r w:rsidRPr="00410DD0">
              <w:t>-week cycle as required. This should be based on student needs identified through ongoing assessment data.</w:t>
            </w:r>
          </w:p>
        </w:tc>
        <w:tc>
          <w:tcPr>
            <w:tcW w:w="5865" w:type="dxa"/>
          </w:tcPr>
          <w:p w14:paraId="008DA750" w14:textId="77777777" w:rsidR="0004187B" w:rsidRPr="00410DD0" w:rsidRDefault="0004187B" w:rsidP="00637398">
            <w:pPr>
              <w:pStyle w:val="ListBullet"/>
              <w:numPr>
                <w:ilvl w:val="0"/>
                <w:numId w:val="4"/>
              </w:numPr>
            </w:pPr>
            <w:r w:rsidRPr="00410DD0">
              <w:lastRenderedPageBreak/>
              <w:t>Familiarise yourself with the mentor and supporting texts and textual concepts, and the teaching and learning sequence.</w:t>
            </w:r>
          </w:p>
          <w:p w14:paraId="55585F49" w14:textId="77777777" w:rsidR="00F56759" w:rsidRPr="00410DD0" w:rsidRDefault="0004187B" w:rsidP="00637398">
            <w:pPr>
              <w:pStyle w:val="ListBullet"/>
              <w:numPr>
                <w:ilvl w:val="0"/>
                <w:numId w:val="4"/>
              </w:numPr>
            </w:pPr>
            <w:r w:rsidRPr="00410DD0">
              <w:t xml:space="preserve">Determine how you will support students in whole-class and targeted-groups across the </w:t>
            </w:r>
            <w:r w:rsidR="000109CF" w:rsidRPr="00410DD0">
              <w:t>5</w:t>
            </w:r>
            <w:r w:rsidRPr="00410DD0">
              <w:t xml:space="preserve">-week cycle as required. This should be based on student needs </w:t>
            </w:r>
            <w:r w:rsidRPr="00410DD0">
              <w:lastRenderedPageBreak/>
              <w:t>identified through ongoing assessment data.</w:t>
            </w:r>
          </w:p>
        </w:tc>
      </w:tr>
    </w:tbl>
    <w:p w14:paraId="1B80083A" w14:textId="7F3472EA" w:rsidR="009F145D" w:rsidRPr="00410DD0" w:rsidRDefault="00E45DCD" w:rsidP="00E07D4F">
      <w:pPr>
        <w:pStyle w:val="Imageattributioncaption"/>
      </w:pPr>
      <w:hyperlink r:id="rId8" w:history="1">
        <w:r w:rsidR="009F145D" w:rsidRPr="00410DD0">
          <w:rPr>
            <w:rStyle w:val="Hyperlink"/>
          </w:rPr>
          <w:t>English K–10 Syllabus</w:t>
        </w:r>
      </w:hyperlink>
      <w:r w:rsidR="009F145D" w:rsidRPr="00410DD0">
        <w:t xml:space="preserve"> © NSW Education Standards Authority (NESA) for and on behalf of the Crown in right of the State of New South Wales, 202</w:t>
      </w:r>
      <w:r w:rsidR="00905CE8" w:rsidRPr="00410DD0">
        <w:t>4</w:t>
      </w:r>
      <w:r w:rsidR="009F145D" w:rsidRPr="00410DD0">
        <w:t>.</w:t>
      </w:r>
      <w:r w:rsidR="009F145D" w:rsidRPr="00410DD0">
        <w:br w:type="page"/>
      </w:r>
    </w:p>
    <w:p w14:paraId="19C84BA6" w14:textId="77777777" w:rsidR="009F145D" w:rsidRPr="00410DD0" w:rsidRDefault="02E9C7E9" w:rsidP="00A71151">
      <w:pPr>
        <w:pStyle w:val="Heading2"/>
      </w:pPr>
      <w:bookmarkStart w:id="2" w:name="_Toc143258865"/>
      <w:bookmarkStart w:id="3" w:name="_Toc169529443"/>
      <w:r w:rsidRPr="00410DD0">
        <w:lastRenderedPageBreak/>
        <w:t>Teacher notes</w:t>
      </w:r>
      <w:bookmarkEnd w:id="2"/>
      <w:bookmarkEnd w:id="3"/>
    </w:p>
    <w:p w14:paraId="6A758F03" w14:textId="71BAF840" w:rsidR="3182D0AC" w:rsidRPr="00410DD0" w:rsidRDefault="10B96E2F" w:rsidP="0096158B">
      <w:pPr>
        <w:pStyle w:val="FeatureBox"/>
      </w:pPr>
      <w:bookmarkStart w:id="4" w:name="_Hlk168642665"/>
      <w:r w:rsidRPr="00410DD0">
        <w:t xml:space="preserve">Aboriginal and/or Torres Strait Islander </w:t>
      </w:r>
      <w:r w:rsidR="004423ED" w:rsidRPr="00410DD0">
        <w:t>p</w:t>
      </w:r>
      <w:r w:rsidRPr="00410DD0">
        <w:t>eople</w:t>
      </w:r>
      <w:r w:rsidR="004423ED" w:rsidRPr="00410DD0">
        <w:t>s</w:t>
      </w:r>
      <w:r w:rsidRPr="00410DD0">
        <w:t xml:space="preserve"> should be aware that this resource may contain images, </w:t>
      </w:r>
      <w:proofErr w:type="gramStart"/>
      <w:r w:rsidRPr="00410DD0">
        <w:t>voices</w:t>
      </w:r>
      <w:proofErr w:type="gramEnd"/>
      <w:r w:rsidRPr="00410DD0">
        <w:t xml:space="preserve"> or names of deceased persons in photographs, film, audio recordings or printed material.</w:t>
      </w:r>
    </w:p>
    <w:p w14:paraId="217F1B10" w14:textId="5AC2D025" w:rsidR="3182D0AC" w:rsidRPr="00410DD0" w:rsidRDefault="10B96E2F" w:rsidP="0096158B">
      <w:pPr>
        <w:pStyle w:val="FeatureBox"/>
      </w:pPr>
      <w:r w:rsidRPr="00410DD0">
        <w:t xml:space="preserve">At the NSW Department of Education, we recognise the </w:t>
      </w:r>
      <w:r w:rsidR="0F1C1D55" w:rsidRPr="00410DD0">
        <w:t>ongoing</w:t>
      </w:r>
      <w:r w:rsidRPr="00410DD0">
        <w:t xml:space="preserve"> custodians of the lands and waterways where we work and live. We celebrate Aboriginal and/or Torres Strait Islander </w:t>
      </w:r>
      <w:r w:rsidR="007B780E" w:rsidRPr="00410DD0">
        <w:t>p</w:t>
      </w:r>
      <w:r w:rsidRPr="00410DD0">
        <w:t>eoples</w:t>
      </w:r>
      <w:r w:rsidR="007B780E" w:rsidRPr="00410DD0">
        <w:t>’</w:t>
      </w:r>
      <w:r w:rsidRPr="00410DD0">
        <w:t xml:space="preserve"> unique cultural and spiritual relationship to Country and acknowledge the significance of their cultures in Australia. We pay respect to Ancestors and Elders past, present and future.</w:t>
      </w:r>
    </w:p>
    <w:p w14:paraId="3DE16551" w14:textId="286A6455" w:rsidR="3182D0AC" w:rsidRPr="00410DD0" w:rsidRDefault="3182D0AC" w:rsidP="0096158B">
      <w:pPr>
        <w:pStyle w:val="FeatureBox"/>
      </w:pPr>
      <w:r w:rsidRPr="00410DD0">
        <w:t>The department recognises that by acknowledging our past, we are laying the groundwork for a future that embraces all Australians; a future based on mutual respect and shared responsibility.</w:t>
      </w:r>
    </w:p>
    <w:bookmarkEnd w:id="4"/>
    <w:p w14:paraId="202FA404" w14:textId="40B0CDBF" w:rsidR="00396CF7" w:rsidRPr="00410DD0" w:rsidRDefault="67B69E01" w:rsidP="008839A3">
      <w:pPr>
        <w:pStyle w:val="ListNumber"/>
      </w:pPr>
      <w:r w:rsidRPr="00410DD0">
        <w:t xml:space="preserve">‘Imagery, symbol and connotation’ is the mentor concept of this unit, explored using the texts </w:t>
      </w:r>
      <w:proofErr w:type="spellStart"/>
      <w:r w:rsidR="1F123DBF" w:rsidRPr="00410DD0">
        <w:rPr>
          <w:rStyle w:val="Emphasis"/>
        </w:rPr>
        <w:t>Ngaawily</w:t>
      </w:r>
      <w:proofErr w:type="spellEnd"/>
      <w:r w:rsidR="1F123DBF" w:rsidRPr="00410DD0">
        <w:rPr>
          <w:rStyle w:val="Emphasis"/>
        </w:rPr>
        <w:t xml:space="preserve"> </w:t>
      </w:r>
      <w:proofErr w:type="spellStart"/>
      <w:r w:rsidR="1F123DBF" w:rsidRPr="00410DD0">
        <w:rPr>
          <w:rStyle w:val="Emphasis"/>
        </w:rPr>
        <w:t>Nop</w:t>
      </w:r>
      <w:proofErr w:type="spellEnd"/>
      <w:r w:rsidR="1F123DBF" w:rsidRPr="00410DD0">
        <w:rPr>
          <w:rStyle w:val="Emphasis"/>
        </w:rPr>
        <w:t>: An old story retold</w:t>
      </w:r>
      <w:r w:rsidR="1F123DBF" w:rsidRPr="00410DD0">
        <w:t xml:space="preserve"> by Kim Scott, Joyce Cockles, Roma </w:t>
      </w:r>
      <w:proofErr w:type="spellStart"/>
      <w:r w:rsidR="1F123DBF" w:rsidRPr="00410DD0">
        <w:t>Winmar</w:t>
      </w:r>
      <w:proofErr w:type="spellEnd"/>
      <w:r w:rsidR="1F123DBF" w:rsidRPr="00410DD0">
        <w:t xml:space="preserve"> and the </w:t>
      </w:r>
      <w:proofErr w:type="spellStart"/>
      <w:r w:rsidR="1F123DBF" w:rsidRPr="00410DD0">
        <w:t>Wirlomin</w:t>
      </w:r>
      <w:proofErr w:type="spellEnd"/>
      <w:r w:rsidR="1F123DBF" w:rsidRPr="00410DD0">
        <w:t xml:space="preserve"> Noongar Language and Stories Project, </w:t>
      </w:r>
      <w:proofErr w:type="spellStart"/>
      <w:r w:rsidR="1F123DBF" w:rsidRPr="00410DD0">
        <w:rPr>
          <w:rStyle w:val="Emphasis"/>
        </w:rPr>
        <w:t>Noorn</w:t>
      </w:r>
      <w:proofErr w:type="spellEnd"/>
      <w:r w:rsidR="1F123DBF" w:rsidRPr="00410DD0">
        <w:rPr>
          <w:rStyle w:val="Emphasis"/>
        </w:rPr>
        <w:t>: An old story retold</w:t>
      </w:r>
      <w:r w:rsidR="1F123DBF" w:rsidRPr="00410DD0">
        <w:t xml:space="preserve"> by Kim Scott, Ryan Brown and the </w:t>
      </w:r>
      <w:proofErr w:type="spellStart"/>
      <w:r w:rsidR="1F123DBF" w:rsidRPr="00410DD0">
        <w:t>Wirlomin</w:t>
      </w:r>
      <w:proofErr w:type="spellEnd"/>
      <w:r w:rsidR="1F123DBF" w:rsidRPr="00410DD0">
        <w:t xml:space="preserve"> Noongar Language and Stories Project, and </w:t>
      </w:r>
      <w:r w:rsidR="1F123DBF" w:rsidRPr="00410DD0">
        <w:rPr>
          <w:rStyle w:val="Emphasis"/>
        </w:rPr>
        <w:t>Come Together: Things Every Aussie Kid Should Know about the First Peoples</w:t>
      </w:r>
      <w:r w:rsidR="1F123DBF" w:rsidRPr="00410DD0">
        <w:t xml:space="preserve"> by Isaiah </w:t>
      </w:r>
      <w:proofErr w:type="spellStart"/>
      <w:r w:rsidR="1F123DBF" w:rsidRPr="00410DD0">
        <w:t>Firebrace</w:t>
      </w:r>
      <w:proofErr w:type="spellEnd"/>
      <w:r w:rsidR="1F123DBF" w:rsidRPr="00410DD0">
        <w:t>.</w:t>
      </w:r>
    </w:p>
    <w:p w14:paraId="5EB3F54F" w14:textId="643A2895" w:rsidR="00396CF7" w:rsidRPr="00410DD0" w:rsidRDefault="00072282" w:rsidP="00396CF7">
      <w:pPr>
        <w:pStyle w:val="ListNumber"/>
      </w:pPr>
      <w:r w:rsidRPr="00410DD0">
        <w:t>‘</w:t>
      </w:r>
      <w:r w:rsidR="67B69E01" w:rsidRPr="00410DD0">
        <w:t>Imagery</w:t>
      </w:r>
      <w:r w:rsidRPr="00410DD0">
        <w:t>’</w:t>
      </w:r>
      <w:r w:rsidR="67B69E01" w:rsidRPr="00410DD0">
        <w:t xml:space="preserve"> is the use of figurative language to represent objects, characters, </w:t>
      </w:r>
      <w:proofErr w:type="gramStart"/>
      <w:r w:rsidR="67B69E01" w:rsidRPr="00410DD0">
        <w:t>actions</w:t>
      </w:r>
      <w:proofErr w:type="gramEnd"/>
      <w:r w:rsidR="67B69E01" w:rsidRPr="00410DD0">
        <w:t xml:space="preserve"> or ideas in such a way that they appeal to the senses of the reader or viewer</w:t>
      </w:r>
      <w:r w:rsidR="1E2EB0D8" w:rsidRPr="00410DD0">
        <w:t xml:space="preserve"> (</w:t>
      </w:r>
      <w:r w:rsidR="00FF727C" w:rsidRPr="00410DD0">
        <w:t>NESA 2024</w:t>
      </w:r>
      <w:r w:rsidR="1E2EB0D8" w:rsidRPr="00410DD0">
        <w:t>).</w:t>
      </w:r>
    </w:p>
    <w:p w14:paraId="38D6B8F5" w14:textId="794E5A00" w:rsidR="00396CF7" w:rsidRPr="00410DD0" w:rsidRDefault="00072282" w:rsidP="00396CF7">
      <w:pPr>
        <w:pStyle w:val="ListNumber"/>
      </w:pPr>
      <w:r w:rsidRPr="00410DD0">
        <w:t>‘</w:t>
      </w:r>
      <w:r w:rsidR="67B69E01" w:rsidRPr="00410DD0">
        <w:t>Symbol</w:t>
      </w:r>
      <w:r w:rsidRPr="00410DD0">
        <w:t>’</w:t>
      </w:r>
      <w:r w:rsidR="67B69E01" w:rsidRPr="00410DD0">
        <w:t xml:space="preserve"> is an object, character or entity that can be understood to represent a larger idea, action or feeling. Depending on context, audience and purpose, symbols can have commonly agreed or reinforced associations, or they can be dynamic. Symbols can operate within texts, or they can serve as meaning-making devices of language in the real world</w:t>
      </w:r>
      <w:r w:rsidR="1E2EB0D8" w:rsidRPr="00410DD0">
        <w:t xml:space="preserve"> (</w:t>
      </w:r>
      <w:r w:rsidR="00FF727C" w:rsidRPr="00410DD0">
        <w:t>NESA 2024</w:t>
      </w:r>
      <w:r w:rsidR="1E2EB0D8" w:rsidRPr="00410DD0">
        <w:t>)</w:t>
      </w:r>
      <w:r w:rsidR="67B69E01" w:rsidRPr="00410DD0">
        <w:t>.</w:t>
      </w:r>
    </w:p>
    <w:p w14:paraId="20826001" w14:textId="6F05FBDB" w:rsidR="00396CF7" w:rsidRPr="00410DD0" w:rsidRDefault="00072282" w:rsidP="00396CF7">
      <w:pPr>
        <w:pStyle w:val="ListNumber"/>
      </w:pPr>
      <w:r w:rsidRPr="00410DD0">
        <w:lastRenderedPageBreak/>
        <w:t>‘</w:t>
      </w:r>
      <w:r w:rsidR="67B69E01" w:rsidRPr="00410DD0">
        <w:t>Connotation</w:t>
      </w:r>
      <w:r w:rsidRPr="00410DD0">
        <w:t>’</w:t>
      </w:r>
      <w:r w:rsidR="67B69E01" w:rsidRPr="00410DD0">
        <w:t xml:space="preserve"> is the nuances or implied meaning attached to language, beyond that of its literal or dictionary meanings. Connotations may be positive, negative, or neutral (</w:t>
      </w:r>
      <w:r w:rsidR="00FF727C" w:rsidRPr="00410DD0">
        <w:t>NESA 2024</w:t>
      </w:r>
      <w:r w:rsidR="67B69E01" w:rsidRPr="00410DD0">
        <w:t>).</w:t>
      </w:r>
    </w:p>
    <w:p w14:paraId="44A9C767" w14:textId="5A0A3F8B" w:rsidR="00396CF7" w:rsidRPr="00410DD0" w:rsidRDefault="67B69E01" w:rsidP="00396CF7">
      <w:pPr>
        <w:pStyle w:val="ListNumber"/>
      </w:pPr>
      <w:r w:rsidRPr="00410DD0">
        <w:t xml:space="preserve">Understanding of </w:t>
      </w:r>
      <w:r w:rsidR="00072282" w:rsidRPr="00410DD0">
        <w:t>‘</w:t>
      </w:r>
      <w:r w:rsidRPr="00410DD0">
        <w:t>imagery</w:t>
      </w:r>
      <w:r w:rsidR="00B55187" w:rsidRPr="00410DD0">
        <w:t>,</w:t>
      </w:r>
      <w:r w:rsidRPr="00410DD0">
        <w:t xml:space="preserve"> symbol and connotation</w:t>
      </w:r>
      <w:r w:rsidR="00072282" w:rsidRPr="00410DD0">
        <w:t>’</w:t>
      </w:r>
      <w:r w:rsidRPr="00410DD0">
        <w:t xml:space="preserve"> can be supported through watching the department’s video: </w:t>
      </w:r>
      <w:hyperlink r:id="rId9">
        <w:r w:rsidRPr="00410DD0">
          <w:rPr>
            <w:rStyle w:val="Hyperlink"/>
          </w:rPr>
          <w:t>Understanding connotation, imagery and symbol (6:06)</w:t>
        </w:r>
      </w:hyperlink>
      <w:r w:rsidRPr="00410DD0">
        <w:t>.</w:t>
      </w:r>
    </w:p>
    <w:p w14:paraId="4053875F" w14:textId="5134BB10" w:rsidR="00396CF7" w:rsidRPr="00410DD0" w:rsidRDefault="67B69E01" w:rsidP="00396CF7">
      <w:pPr>
        <w:pStyle w:val="ListNumber"/>
      </w:pPr>
      <w:r w:rsidRPr="00410DD0">
        <w:t>While ‘imagery, symbol and connotation’ is the mentor concept for the conceptual component of this unit, the supporting concept of ‘</w:t>
      </w:r>
      <w:r w:rsidR="1F123DBF" w:rsidRPr="00410DD0">
        <w:t>narrative</w:t>
      </w:r>
      <w:r w:rsidR="6A71108E" w:rsidRPr="00410DD0">
        <w:t>’</w:t>
      </w:r>
      <w:r w:rsidRPr="00410DD0">
        <w:t xml:space="preserve"> is also explored. Additional textual concepts may be included based on individual school context and student needs.</w:t>
      </w:r>
    </w:p>
    <w:p w14:paraId="7DB2FE65" w14:textId="47AE0C13" w:rsidR="00D4146E" w:rsidRPr="00410DD0" w:rsidRDefault="6AADB700" w:rsidP="00D4146E">
      <w:pPr>
        <w:pStyle w:val="ListNumber"/>
      </w:pPr>
      <w:r w:rsidRPr="00410DD0">
        <w:t xml:space="preserve">To develop knowledge about cultural principles and protocols, definitions and terminology related to Aboriginal education, schools can contact their </w:t>
      </w:r>
      <w:hyperlink r:id="rId10">
        <w:r w:rsidRPr="00410DD0">
          <w:t>Local</w:t>
        </w:r>
        <w:r w:rsidR="00685669" w:rsidRPr="00410DD0">
          <w:t>/</w:t>
        </w:r>
        <w:r w:rsidRPr="00410DD0">
          <w:t xml:space="preserve">Regional </w:t>
        </w:r>
        <w:r w:rsidRPr="00410DD0">
          <w:rPr>
            <w:rStyle w:val="Hyperlink"/>
          </w:rPr>
          <w:t>Aboriginal Education Consultative Group (AECG)</w:t>
        </w:r>
      </w:hyperlink>
      <w:r w:rsidRPr="00410DD0">
        <w:t xml:space="preserve">, Aboriginal education officers/advisors within education sectors, local Aboriginal Land Councils and/or Aboriginal </w:t>
      </w:r>
      <w:r w:rsidR="113890E0" w:rsidRPr="00410DD0">
        <w:t>L</w:t>
      </w:r>
      <w:r w:rsidRPr="00410DD0">
        <w:t xml:space="preserve">anguage centres. Further support can be found using the </w:t>
      </w:r>
      <w:hyperlink r:id="rId11">
        <w:r w:rsidRPr="00410DD0">
          <w:rPr>
            <w:rStyle w:val="Hyperlink"/>
          </w:rPr>
          <w:t>Diversity of learners resources</w:t>
        </w:r>
      </w:hyperlink>
      <w:r w:rsidRPr="00410DD0">
        <w:t xml:space="preserve">, and the Australian Government’s </w:t>
      </w:r>
      <w:hyperlink r:id="rId12">
        <w:r w:rsidRPr="00410DD0">
          <w:rPr>
            <w:rStyle w:val="Hyperlink"/>
          </w:rPr>
          <w:t>Style Manual</w:t>
        </w:r>
      </w:hyperlink>
      <w:r w:rsidRPr="00410DD0">
        <w:t xml:space="preserve">. Visit the </w:t>
      </w:r>
      <w:hyperlink r:id="rId13">
        <w:r w:rsidRPr="00410DD0">
          <w:rPr>
            <w:rStyle w:val="Hyperlink"/>
          </w:rPr>
          <w:t>NSW Education Standards Authority</w:t>
        </w:r>
      </w:hyperlink>
      <w:r w:rsidRPr="00410DD0">
        <w:t xml:space="preserve"> (NESA) website to download the </w:t>
      </w:r>
      <w:hyperlink r:id="rId14">
        <w:r w:rsidRPr="00410DD0">
          <w:rPr>
            <w:rStyle w:val="Hyperlink"/>
          </w:rPr>
          <w:t>Aboriginal and/or Torres Strait Islander principles and protocols</w:t>
        </w:r>
      </w:hyperlink>
      <w:r w:rsidRPr="00410DD0">
        <w:t xml:space="preserve">. The </w:t>
      </w:r>
      <w:hyperlink r:id="rId15">
        <w:r w:rsidRPr="00410DD0">
          <w:rPr>
            <w:rStyle w:val="Hyperlink"/>
          </w:rPr>
          <w:t>Narragunnawali</w:t>
        </w:r>
      </w:hyperlink>
      <w:r w:rsidRPr="00410DD0">
        <w:t xml:space="preserve"> online platform may support the implementation of reconciliation initiatives.</w:t>
      </w:r>
    </w:p>
    <w:p w14:paraId="1E93A5B8" w14:textId="6B8A906B" w:rsidR="140C6C42" w:rsidRPr="00410DD0" w:rsidRDefault="140C6C42" w:rsidP="7A05A3D7">
      <w:pPr>
        <w:pStyle w:val="ListNumber"/>
      </w:pPr>
      <w:r w:rsidRPr="00410DD0">
        <w:t xml:space="preserve">The text </w:t>
      </w:r>
      <w:r w:rsidR="7BB1F950" w:rsidRPr="00410DD0">
        <w:rPr>
          <w:i/>
          <w:iCs/>
        </w:rPr>
        <w:t>Come Together: Things Every Aussie Kid Should Know about the First Peoples</w:t>
      </w:r>
      <w:r w:rsidR="7BB1F950" w:rsidRPr="00410DD0">
        <w:t xml:space="preserve"> by Isaiah </w:t>
      </w:r>
      <w:proofErr w:type="spellStart"/>
      <w:r w:rsidR="7BB1F950" w:rsidRPr="00410DD0">
        <w:t>Firebrace</w:t>
      </w:r>
      <w:proofErr w:type="spellEnd"/>
      <w:r w:rsidR="7BB1F950" w:rsidRPr="00410DD0">
        <w:t xml:space="preserve"> </w:t>
      </w:r>
      <w:r w:rsidRPr="00410DD0">
        <w:t xml:space="preserve">uses the term First Nations. The Department acknowledges that the </w:t>
      </w:r>
      <w:r w:rsidR="6FBDD1FD" w:rsidRPr="00410DD0">
        <w:t xml:space="preserve">use of </w:t>
      </w:r>
      <w:r w:rsidRPr="00410DD0">
        <w:t xml:space="preserve">First Nations is a complicated and sensitive term for most communities. It is with this in mind that we ask when creating resources the preferred terminology of Aboriginal and/or Torres Strait Islander </w:t>
      </w:r>
      <w:r w:rsidR="00F14CBA" w:rsidRPr="00410DD0">
        <w:t>p</w:t>
      </w:r>
      <w:r w:rsidRPr="00410DD0">
        <w:t>eoples</w:t>
      </w:r>
      <w:r w:rsidR="4BDFE2BF" w:rsidRPr="00410DD0">
        <w:t xml:space="preserve"> is used</w:t>
      </w:r>
      <w:r w:rsidRPr="00410DD0">
        <w:t>.</w:t>
      </w:r>
    </w:p>
    <w:p w14:paraId="5FC68475" w14:textId="1CE7EC50" w:rsidR="5115E702" w:rsidRPr="00410DD0" w:rsidRDefault="6AADB700" w:rsidP="00D4146E">
      <w:pPr>
        <w:pStyle w:val="ListNumber"/>
      </w:pPr>
      <w:r w:rsidRPr="00410DD0">
        <w:t xml:space="preserve">In NSW classrooms there is a diverse range of students including Aboriginal and Torres Strait Islander students, students learning English as an additional language or dialect, high potential and gifted students and students with disability. Some students may identify with more than one group or possibly all of them. Refer to </w:t>
      </w:r>
      <w:hyperlink r:id="rId16">
        <w:r w:rsidRPr="00410DD0">
          <w:rPr>
            <w:rStyle w:val="Hyperlink"/>
          </w:rPr>
          <w:t>Curriculum planning for every student – advice</w:t>
        </w:r>
      </w:hyperlink>
      <w:r w:rsidRPr="00410DD0">
        <w:t xml:space="preserve"> for further information.</w:t>
      </w:r>
    </w:p>
    <w:p w14:paraId="6B9D0890" w14:textId="6D748570" w:rsidR="001F7912" w:rsidRPr="00410DD0" w:rsidRDefault="12DBAE58" w:rsidP="001F7912">
      <w:pPr>
        <w:pStyle w:val="ListNumber"/>
      </w:pPr>
      <w:r w:rsidRPr="00410DD0">
        <w:t xml:space="preserve">For information on </w:t>
      </w:r>
      <w:r w:rsidR="168B24FD" w:rsidRPr="00410DD0">
        <w:t>‘</w:t>
      </w:r>
      <w:r w:rsidR="0FD5D514" w:rsidRPr="00410DD0">
        <w:t>imagery, symbol</w:t>
      </w:r>
      <w:r w:rsidR="00F14CBA" w:rsidRPr="00410DD0">
        <w:t xml:space="preserve"> and</w:t>
      </w:r>
      <w:r w:rsidR="0FD5D514" w:rsidRPr="00410DD0">
        <w:t xml:space="preserve"> connotation</w:t>
      </w:r>
      <w:r w:rsidR="168B24FD" w:rsidRPr="00410DD0">
        <w:t>’</w:t>
      </w:r>
      <w:r w:rsidR="0FD5D514" w:rsidRPr="00410DD0">
        <w:t xml:space="preserve">, </w:t>
      </w:r>
      <w:r w:rsidR="168B24FD" w:rsidRPr="00410DD0">
        <w:t>‘</w:t>
      </w:r>
      <w:r w:rsidR="23FF4713" w:rsidRPr="00410DD0">
        <w:t>narrative</w:t>
      </w:r>
      <w:r w:rsidR="168B24FD" w:rsidRPr="00410DD0">
        <w:t>’</w:t>
      </w:r>
      <w:r w:rsidR="23FF4713" w:rsidRPr="00410DD0">
        <w:t xml:space="preserve">, </w:t>
      </w:r>
      <w:r w:rsidR="27AD5AB5" w:rsidRPr="00410DD0">
        <w:t xml:space="preserve">Aboriginal English, </w:t>
      </w:r>
      <w:r w:rsidR="23FF4713" w:rsidRPr="00410DD0">
        <w:t xml:space="preserve">Dreaming, </w:t>
      </w:r>
      <w:r w:rsidR="4D373F29" w:rsidRPr="00410DD0">
        <w:t>temporal connectives,</w:t>
      </w:r>
      <w:r w:rsidR="15F22BFD" w:rsidRPr="00410DD0">
        <w:t xml:space="preserve"> multimodal texts</w:t>
      </w:r>
      <w:r w:rsidR="4D373F29" w:rsidRPr="00410DD0">
        <w:t xml:space="preserve"> </w:t>
      </w:r>
      <w:r w:rsidR="02C02210" w:rsidRPr="00410DD0">
        <w:t xml:space="preserve">and </w:t>
      </w:r>
      <w:r w:rsidR="0FD5D514" w:rsidRPr="00410DD0">
        <w:t>figurative language</w:t>
      </w:r>
      <w:r w:rsidR="55948C02" w:rsidRPr="00410DD0">
        <w:t xml:space="preserve"> </w:t>
      </w:r>
      <w:r w:rsidR="3C4060F3" w:rsidRPr="00410DD0">
        <w:t>r</w:t>
      </w:r>
      <w:r w:rsidRPr="00410DD0">
        <w:t xml:space="preserve">efer to the </w:t>
      </w:r>
      <w:hyperlink r:id="rId17" w:history="1">
        <w:r w:rsidR="004C6E8A" w:rsidRPr="00410DD0">
          <w:rPr>
            <w:rStyle w:val="Hyperlink"/>
          </w:rPr>
          <w:t>NESA Glossary</w:t>
        </w:r>
      </w:hyperlink>
      <w:r w:rsidR="00F14CBA" w:rsidRPr="00410DD0">
        <w:t xml:space="preserve"> </w:t>
      </w:r>
      <w:r w:rsidR="749B0009" w:rsidRPr="00410DD0">
        <w:t>and</w:t>
      </w:r>
      <w:r w:rsidR="00676172" w:rsidRPr="00410DD0">
        <w:t xml:space="preserve"> the</w:t>
      </w:r>
      <w:r w:rsidR="749B0009" w:rsidRPr="00410DD0">
        <w:t xml:space="preserve"> </w:t>
      </w:r>
      <w:hyperlink r:id="rId18" w:anchor=":~:text=About%20this%20resource-,Grammar%20and%20punctuation%20instructional%20sequences,-These%20instructional%20sequences" w:history="1">
        <w:r w:rsidR="749B0009" w:rsidRPr="00410DD0">
          <w:rPr>
            <w:rStyle w:val="Hyperlink"/>
          </w:rPr>
          <w:t>English Stage 3</w:t>
        </w:r>
        <w:r w:rsidR="00676172" w:rsidRPr="00410DD0">
          <w:rPr>
            <w:rStyle w:val="Hyperlink"/>
          </w:rPr>
          <w:t xml:space="preserve"> </w:t>
        </w:r>
        <w:r w:rsidR="749B0009" w:rsidRPr="00410DD0">
          <w:rPr>
            <w:rStyle w:val="Hyperlink"/>
          </w:rPr>
          <w:t>Grammar and punctuation</w:t>
        </w:r>
        <w:r w:rsidR="00676172" w:rsidRPr="00410DD0">
          <w:rPr>
            <w:rStyle w:val="Hyperlink"/>
          </w:rPr>
          <w:t xml:space="preserve"> instructional sequence</w:t>
        </w:r>
      </w:hyperlink>
      <w:r w:rsidR="00676172" w:rsidRPr="00410DD0">
        <w:t>.</w:t>
      </w:r>
    </w:p>
    <w:p w14:paraId="025E7FBE" w14:textId="57656726" w:rsidR="001F7912" w:rsidRPr="00410DD0" w:rsidRDefault="12DBAE58" w:rsidP="001F7912">
      <w:pPr>
        <w:pStyle w:val="ListNumber"/>
      </w:pPr>
      <w:r w:rsidRPr="00410DD0">
        <w:lastRenderedPageBreak/>
        <w:t xml:space="preserve">In addition to the resources listed, students will require access to short passages of the mentor and/or supporting texts. Teachers can copy extracts from texts in reliance on the </w:t>
      </w:r>
      <w:hyperlink r:id="rId19">
        <w:r w:rsidRPr="00410DD0">
          <w:rPr>
            <w:rStyle w:val="Hyperlink"/>
          </w:rPr>
          <w:t>Statutory Text and Artistic Works Licence</w:t>
        </w:r>
      </w:hyperlink>
      <w:r w:rsidRPr="00410DD0">
        <w:t xml:space="preserve">. Teachers need to attribute the extracts and include the following notice: ‘This material has been copied [and communicated to you] in accordance with the statutory licence in section 113P of the </w:t>
      </w:r>
      <w:r w:rsidRPr="00410DD0">
        <w:rPr>
          <w:rStyle w:val="Emphasis"/>
          <w:i w:val="0"/>
          <w:iCs w:val="0"/>
        </w:rPr>
        <w:t>Copyright Act</w:t>
      </w:r>
      <w:r w:rsidRPr="00410DD0">
        <w:t>.</w:t>
      </w:r>
      <w:r w:rsidR="1DFBA74A" w:rsidRPr="00410DD0">
        <w:t xml:space="preserve"> </w:t>
      </w:r>
      <w:r w:rsidRPr="00410DD0">
        <w:t>Any further reproduction or communication of this material by you may be the subject of copyright protection under the Act. Do not remove this notice’.</w:t>
      </w:r>
    </w:p>
    <w:p w14:paraId="7E574036" w14:textId="4256F58D" w:rsidR="001F7912" w:rsidRPr="00410DD0" w:rsidRDefault="12DBAE58" w:rsidP="001F7912">
      <w:pPr>
        <w:pStyle w:val="ListNumber"/>
      </w:pPr>
      <w:r w:rsidRPr="00410DD0">
        <w:t xml:space="preserve">This unit could enhance student learning towards the achievement of </w:t>
      </w:r>
      <w:r w:rsidR="00785760" w:rsidRPr="00410DD0">
        <w:t>h</w:t>
      </w:r>
      <w:r w:rsidR="3A46466D" w:rsidRPr="00410DD0">
        <w:t xml:space="preserve">uman </w:t>
      </w:r>
      <w:r w:rsidR="00785760" w:rsidRPr="00410DD0">
        <w:t>s</w:t>
      </w:r>
      <w:r w:rsidR="3A46466D" w:rsidRPr="00410DD0">
        <w:t xml:space="preserve">ociety and its </w:t>
      </w:r>
      <w:r w:rsidR="00785760" w:rsidRPr="00410DD0">
        <w:t>e</w:t>
      </w:r>
      <w:r w:rsidR="3A46466D" w:rsidRPr="00410DD0">
        <w:t xml:space="preserve">nvironment </w:t>
      </w:r>
      <w:r w:rsidR="6B63D176" w:rsidRPr="00410DD0">
        <w:t xml:space="preserve">and Aboriginal </w:t>
      </w:r>
      <w:r w:rsidR="00D14BB9" w:rsidRPr="00410DD0">
        <w:t>l</w:t>
      </w:r>
      <w:r w:rsidR="6B63D176" w:rsidRPr="00410DD0">
        <w:t xml:space="preserve">anguages </w:t>
      </w:r>
      <w:r w:rsidRPr="00410DD0">
        <w:t>outcomes.</w:t>
      </w:r>
    </w:p>
    <w:p w14:paraId="394FAB6C" w14:textId="0762ACCE" w:rsidR="0DD8AB15" w:rsidRPr="00410DD0" w:rsidRDefault="00E45DCD" w:rsidP="2A51535D">
      <w:pPr>
        <w:pStyle w:val="ListNumber"/>
      </w:pPr>
      <w:hyperlink w:anchor="_Lesson_1_–_2">
        <w:r w:rsidR="1C042745" w:rsidRPr="00410DD0">
          <w:rPr>
            <w:rStyle w:val="Hyperlink"/>
          </w:rPr>
          <w:t>Lesson 1</w:t>
        </w:r>
      </w:hyperlink>
      <w:r w:rsidR="1C042745" w:rsidRPr="00410DD0">
        <w:t xml:space="preserve"> and </w:t>
      </w:r>
      <w:hyperlink w:anchor="_Lesson_20_–_1">
        <w:r w:rsidR="1C042745" w:rsidRPr="00410DD0">
          <w:rPr>
            <w:rStyle w:val="Hyperlink"/>
          </w:rPr>
          <w:t>Lesson 20</w:t>
        </w:r>
      </w:hyperlink>
      <w:r w:rsidR="1C042745" w:rsidRPr="00410DD0">
        <w:t xml:space="preserve"> require students to participate in a Kahoot quiz that can be accessed via the Digital Learning Selector</w:t>
      </w:r>
      <w:r w:rsidR="45D0D5FF" w:rsidRPr="00410DD0">
        <w:t>:</w:t>
      </w:r>
      <w:r w:rsidR="1C042745" w:rsidRPr="00410DD0">
        <w:t xml:space="preserve"> </w:t>
      </w:r>
      <w:hyperlink r:id="rId20">
        <w:r w:rsidR="1C042745" w:rsidRPr="00410DD0">
          <w:rPr>
            <w:rStyle w:val="Hyperlink"/>
          </w:rPr>
          <w:t>Kahoot</w:t>
        </w:r>
      </w:hyperlink>
      <w:r w:rsidR="1C042745" w:rsidRPr="00410DD0">
        <w:t>.</w:t>
      </w:r>
    </w:p>
    <w:p w14:paraId="6E772DC1" w14:textId="77777777" w:rsidR="001F7912" w:rsidRPr="00410DD0" w:rsidRDefault="12DBAE58" w:rsidP="001F7912">
      <w:pPr>
        <w:pStyle w:val="ListNumber"/>
      </w:pPr>
      <w:r w:rsidRPr="00410DD0">
        <w:t>Reflect on student learning and engagement in activities and record differentiation and adjustments within the unit to inform future teaching and learning. One way of doing this could be to add comments to the digital file.</w:t>
      </w:r>
    </w:p>
    <w:p w14:paraId="7B275D30" w14:textId="77777777" w:rsidR="009F145D" w:rsidRPr="00410DD0" w:rsidRDefault="12DBAE58" w:rsidP="001F7912">
      <w:pPr>
        <w:pStyle w:val="ListNumber"/>
      </w:pPr>
      <w:r w:rsidRPr="00410DD0">
        <w:t xml:space="preserve">Content points are linked to the National Literacy Learning Progression </w:t>
      </w:r>
      <w:r w:rsidR="129FF381" w:rsidRPr="00410DD0">
        <w:t>(</w:t>
      </w:r>
      <w:r w:rsidRPr="00410DD0">
        <w:t>version 3).</w:t>
      </w:r>
    </w:p>
    <w:p w14:paraId="302F05E1" w14:textId="2285DDE9" w:rsidR="009F145D" w:rsidRPr="00410DD0" w:rsidRDefault="009F145D" w:rsidP="00E07D4F">
      <w:pPr>
        <w:pStyle w:val="FeatureBox"/>
      </w:pPr>
      <w:r w:rsidRPr="00410DD0">
        <w:t xml:space="preserve">Levels and indicators sourced from </w:t>
      </w:r>
      <w:hyperlink r:id="rId21" w:history="1">
        <w:r w:rsidRPr="00410DD0">
          <w:rPr>
            <w:rStyle w:val="Hyperlink"/>
          </w:rPr>
          <w:t>National Literacy Learning Progression</w:t>
        </w:r>
      </w:hyperlink>
      <w:r w:rsidRPr="00410DD0">
        <w:t xml:space="preserve"> © Australian Curriculum, Assessment and Reporting Authority (ACARA), (accessed </w:t>
      </w:r>
      <w:r w:rsidR="00D31E23" w:rsidRPr="00410DD0">
        <w:t>10 April 2024</w:t>
      </w:r>
      <w:r w:rsidR="00DF7177" w:rsidRPr="00410DD0">
        <w:t>)</w:t>
      </w:r>
      <w:r w:rsidRPr="00410DD0">
        <w:t xml:space="preserve"> and was not modified. See references for more information.</w:t>
      </w:r>
    </w:p>
    <w:p w14:paraId="170163EE" w14:textId="77777777" w:rsidR="009F145D" w:rsidRPr="00410DD0" w:rsidRDefault="009F145D">
      <w:pPr>
        <w:spacing w:before="0" w:after="160" w:line="259" w:lineRule="auto"/>
      </w:pPr>
      <w:r w:rsidRPr="00410DD0">
        <w:br w:type="page"/>
      </w:r>
    </w:p>
    <w:p w14:paraId="2B63571C" w14:textId="77777777" w:rsidR="009F145D" w:rsidRPr="00410DD0" w:rsidRDefault="02E9C7E9" w:rsidP="00A71151">
      <w:pPr>
        <w:pStyle w:val="Heading2"/>
      </w:pPr>
      <w:bookmarkStart w:id="5" w:name="_Toc143258866"/>
      <w:bookmarkStart w:id="6" w:name="_Toc169529444"/>
      <w:r w:rsidRPr="00410DD0">
        <w:t>Outcomes and content</w:t>
      </w:r>
      <w:bookmarkEnd w:id="5"/>
      <w:bookmarkEnd w:id="6"/>
    </w:p>
    <w:p w14:paraId="1D11A91D" w14:textId="5FBAA695" w:rsidR="00F56759" w:rsidRPr="00410DD0" w:rsidRDefault="009F145D" w:rsidP="009F145D">
      <w:r w:rsidRPr="00410DD0">
        <w:t xml:space="preserve">The table below outlines the outcomes and content for this unit. The letters </w:t>
      </w:r>
      <w:r w:rsidR="006558D5" w:rsidRPr="00410DD0">
        <w:t>‘</w:t>
      </w:r>
      <w:r w:rsidRPr="00410DD0">
        <w:t>A</w:t>
      </w:r>
      <w:r w:rsidR="006558D5" w:rsidRPr="00410DD0">
        <w:t>’</w:t>
      </w:r>
      <w:r w:rsidRPr="00410DD0">
        <w:t xml:space="preserve"> and </w:t>
      </w:r>
      <w:r w:rsidR="006558D5" w:rsidRPr="00410DD0">
        <w:t>‘</w:t>
      </w:r>
      <w:r w:rsidRPr="00410DD0">
        <w:t>B</w:t>
      </w:r>
      <w:r w:rsidR="006558D5" w:rsidRPr="00410DD0">
        <w:t>’</w:t>
      </w:r>
      <w:r w:rsidRPr="00410DD0">
        <w:t xml:space="preserve"> in the header refer to Components A and B. The numbers 1 to 5 refer to weeks. The use of </w:t>
      </w:r>
      <w:r w:rsidR="006558D5" w:rsidRPr="00410DD0">
        <w:t>‘</w:t>
      </w:r>
      <w:r w:rsidRPr="00410DD0">
        <w:t>x</w:t>
      </w:r>
      <w:r w:rsidR="006558D5" w:rsidRPr="00410DD0">
        <w:t>’</w:t>
      </w:r>
      <w:r w:rsidRPr="00410DD0">
        <w:t xml:space="preserve">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BF1157" w:rsidRPr="00410DD0" w14:paraId="4F9B5036" w14:textId="77777777" w:rsidTr="2A51535D">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49916C24" w14:textId="77777777" w:rsidR="003347DD" w:rsidRPr="00410DD0" w:rsidRDefault="003347DD" w:rsidP="00F56D95">
            <w:r w:rsidRPr="00410DD0">
              <w:t>Focus area and outcome, content points and National Literacy Learning Progression</w:t>
            </w:r>
          </w:p>
        </w:tc>
        <w:tc>
          <w:tcPr>
            <w:tcW w:w="521" w:type="dxa"/>
            <w:tcBorders>
              <w:bottom w:val="single" w:sz="2" w:space="0" w:color="auto"/>
            </w:tcBorders>
          </w:tcPr>
          <w:p w14:paraId="6AEE7A2A" w14:textId="77777777" w:rsidR="003347DD" w:rsidRPr="00410DD0" w:rsidRDefault="003347DD" w:rsidP="00F56D95">
            <w:pPr>
              <w:jc w:val="center"/>
            </w:pPr>
            <w:r w:rsidRPr="00410DD0">
              <w:t>A</w:t>
            </w:r>
          </w:p>
        </w:tc>
        <w:tc>
          <w:tcPr>
            <w:tcW w:w="521" w:type="dxa"/>
            <w:tcBorders>
              <w:bottom w:val="single" w:sz="2" w:space="0" w:color="auto"/>
            </w:tcBorders>
          </w:tcPr>
          <w:p w14:paraId="59D19C56" w14:textId="77777777" w:rsidR="003347DD" w:rsidRPr="00410DD0" w:rsidRDefault="003347DD" w:rsidP="00F56D95">
            <w:pPr>
              <w:jc w:val="center"/>
            </w:pPr>
            <w:r w:rsidRPr="00410DD0">
              <w:t>B</w:t>
            </w:r>
          </w:p>
        </w:tc>
        <w:tc>
          <w:tcPr>
            <w:tcW w:w="522" w:type="dxa"/>
            <w:tcBorders>
              <w:bottom w:val="single" w:sz="2" w:space="0" w:color="auto"/>
            </w:tcBorders>
          </w:tcPr>
          <w:p w14:paraId="59676B7A" w14:textId="77777777" w:rsidR="003347DD" w:rsidRPr="00410DD0" w:rsidRDefault="003347DD" w:rsidP="00F56D95">
            <w:pPr>
              <w:jc w:val="center"/>
            </w:pPr>
            <w:r w:rsidRPr="00410DD0">
              <w:t>1</w:t>
            </w:r>
          </w:p>
        </w:tc>
        <w:tc>
          <w:tcPr>
            <w:tcW w:w="521" w:type="dxa"/>
            <w:tcBorders>
              <w:bottom w:val="single" w:sz="2" w:space="0" w:color="auto"/>
            </w:tcBorders>
          </w:tcPr>
          <w:p w14:paraId="6F931829" w14:textId="77777777" w:rsidR="003347DD" w:rsidRPr="00410DD0" w:rsidRDefault="003347DD" w:rsidP="00F56D95">
            <w:pPr>
              <w:jc w:val="center"/>
            </w:pPr>
            <w:r w:rsidRPr="00410DD0">
              <w:t>2</w:t>
            </w:r>
          </w:p>
        </w:tc>
        <w:tc>
          <w:tcPr>
            <w:tcW w:w="522" w:type="dxa"/>
            <w:tcBorders>
              <w:bottom w:val="single" w:sz="2" w:space="0" w:color="auto"/>
            </w:tcBorders>
          </w:tcPr>
          <w:p w14:paraId="7912CBDC" w14:textId="77777777" w:rsidR="003347DD" w:rsidRPr="00410DD0" w:rsidRDefault="003347DD" w:rsidP="00F56D95">
            <w:pPr>
              <w:jc w:val="center"/>
            </w:pPr>
            <w:r w:rsidRPr="00410DD0">
              <w:t>3</w:t>
            </w:r>
          </w:p>
        </w:tc>
        <w:tc>
          <w:tcPr>
            <w:tcW w:w="521" w:type="dxa"/>
            <w:tcBorders>
              <w:bottom w:val="single" w:sz="2" w:space="0" w:color="auto"/>
            </w:tcBorders>
          </w:tcPr>
          <w:p w14:paraId="6123B792" w14:textId="77777777" w:rsidR="003347DD" w:rsidRPr="00410DD0" w:rsidRDefault="003347DD" w:rsidP="00F56D95">
            <w:pPr>
              <w:jc w:val="center"/>
            </w:pPr>
            <w:r w:rsidRPr="00410DD0">
              <w:t>4</w:t>
            </w:r>
          </w:p>
        </w:tc>
        <w:tc>
          <w:tcPr>
            <w:tcW w:w="522" w:type="dxa"/>
          </w:tcPr>
          <w:p w14:paraId="32465799" w14:textId="77777777" w:rsidR="003347DD" w:rsidRPr="00410DD0" w:rsidRDefault="003347DD" w:rsidP="00F56D95">
            <w:pPr>
              <w:jc w:val="center"/>
            </w:pPr>
            <w:r w:rsidRPr="00410DD0">
              <w:t>5</w:t>
            </w:r>
          </w:p>
        </w:tc>
      </w:tr>
      <w:tr w:rsidR="00BF1157" w:rsidRPr="00410DD0" w14:paraId="47CF4494" w14:textId="77777777" w:rsidTr="2A51535D">
        <w:tc>
          <w:tcPr>
            <w:tcW w:w="10910" w:type="dxa"/>
            <w:tcBorders>
              <w:top w:val="single" w:sz="2" w:space="0" w:color="auto"/>
              <w:bottom w:val="single" w:sz="4" w:space="0" w:color="auto"/>
              <w:right w:val="nil"/>
            </w:tcBorders>
            <w:shd w:val="clear" w:color="auto" w:fill="EBEBEB"/>
          </w:tcPr>
          <w:p w14:paraId="14611A56" w14:textId="77777777" w:rsidR="003347DD" w:rsidRPr="00410DD0" w:rsidRDefault="003347DD" w:rsidP="00F56D95">
            <w:pPr>
              <w:rPr>
                <w:rStyle w:val="Strong"/>
              </w:rPr>
            </w:pPr>
            <w:r w:rsidRPr="00410DD0">
              <w:rPr>
                <w:rStyle w:val="Strong"/>
              </w:rPr>
              <w:t>Oral language and communication</w:t>
            </w:r>
          </w:p>
          <w:p w14:paraId="6C3C0C3D" w14:textId="77777777" w:rsidR="003347DD" w:rsidRPr="00410DD0" w:rsidRDefault="003347DD" w:rsidP="00F56D95">
            <w:r w:rsidRPr="00410DD0">
              <w:rPr>
                <w:rStyle w:val="Strong"/>
              </w:rPr>
              <w:t>EN</w:t>
            </w:r>
            <w:r w:rsidR="0087235E" w:rsidRPr="00410DD0">
              <w:rPr>
                <w:rStyle w:val="Strong"/>
              </w:rPr>
              <w:t>3</w:t>
            </w:r>
            <w:r w:rsidRPr="00410DD0">
              <w:rPr>
                <w:rStyle w:val="Strong"/>
              </w:rPr>
              <w:t>-OLC-01</w:t>
            </w:r>
            <w:r w:rsidRPr="00410DD0">
              <w:t xml:space="preserve"> </w:t>
            </w:r>
            <w:r w:rsidR="0087235E" w:rsidRPr="00410DD0">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56AE6670" w14:textId="77777777" w:rsidR="003347DD" w:rsidRPr="00410DD0" w:rsidRDefault="003347DD" w:rsidP="00F56D95"/>
        </w:tc>
        <w:tc>
          <w:tcPr>
            <w:tcW w:w="521" w:type="dxa"/>
            <w:tcBorders>
              <w:top w:val="single" w:sz="2" w:space="0" w:color="auto"/>
              <w:left w:val="nil"/>
              <w:right w:val="nil"/>
            </w:tcBorders>
            <w:shd w:val="clear" w:color="auto" w:fill="EBEBEB"/>
          </w:tcPr>
          <w:p w14:paraId="7B9CAE46" w14:textId="77777777" w:rsidR="003347DD" w:rsidRPr="00410DD0" w:rsidRDefault="003347DD" w:rsidP="00F56D95"/>
        </w:tc>
        <w:tc>
          <w:tcPr>
            <w:tcW w:w="522" w:type="dxa"/>
            <w:tcBorders>
              <w:top w:val="single" w:sz="2" w:space="0" w:color="auto"/>
              <w:left w:val="nil"/>
              <w:right w:val="nil"/>
            </w:tcBorders>
            <w:shd w:val="clear" w:color="auto" w:fill="EBEBEB"/>
          </w:tcPr>
          <w:p w14:paraId="44D6C098" w14:textId="77777777" w:rsidR="003347DD" w:rsidRPr="00410DD0" w:rsidRDefault="003347DD" w:rsidP="00F56D95"/>
        </w:tc>
        <w:tc>
          <w:tcPr>
            <w:tcW w:w="521" w:type="dxa"/>
            <w:tcBorders>
              <w:top w:val="single" w:sz="2" w:space="0" w:color="auto"/>
              <w:left w:val="nil"/>
              <w:right w:val="nil"/>
            </w:tcBorders>
            <w:shd w:val="clear" w:color="auto" w:fill="EBEBEB"/>
          </w:tcPr>
          <w:p w14:paraId="7DA76926" w14:textId="77777777" w:rsidR="003347DD" w:rsidRPr="00410DD0" w:rsidRDefault="003347DD" w:rsidP="00F56D95"/>
        </w:tc>
        <w:tc>
          <w:tcPr>
            <w:tcW w:w="522" w:type="dxa"/>
            <w:tcBorders>
              <w:top w:val="single" w:sz="2" w:space="0" w:color="auto"/>
              <w:left w:val="nil"/>
              <w:right w:val="nil"/>
            </w:tcBorders>
            <w:shd w:val="clear" w:color="auto" w:fill="EBEBEB"/>
          </w:tcPr>
          <w:p w14:paraId="1A79C028" w14:textId="77777777" w:rsidR="003347DD" w:rsidRPr="00410DD0" w:rsidRDefault="003347DD" w:rsidP="00F56D95"/>
        </w:tc>
        <w:tc>
          <w:tcPr>
            <w:tcW w:w="521" w:type="dxa"/>
            <w:tcBorders>
              <w:top w:val="single" w:sz="2" w:space="0" w:color="auto"/>
              <w:left w:val="nil"/>
              <w:right w:val="nil"/>
            </w:tcBorders>
            <w:shd w:val="clear" w:color="auto" w:fill="EBEBEB"/>
          </w:tcPr>
          <w:p w14:paraId="4BCD80FE" w14:textId="77777777" w:rsidR="003347DD" w:rsidRPr="00410DD0" w:rsidRDefault="003347DD" w:rsidP="00F56D95"/>
        </w:tc>
        <w:tc>
          <w:tcPr>
            <w:tcW w:w="522" w:type="dxa"/>
            <w:tcBorders>
              <w:left w:val="nil"/>
            </w:tcBorders>
            <w:shd w:val="clear" w:color="auto" w:fill="EBEBEB"/>
          </w:tcPr>
          <w:p w14:paraId="25DA6E89" w14:textId="77777777" w:rsidR="003347DD" w:rsidRPr="00410DD0" w:rsidRDefault="003347DD" w:rsidP="00F56D95"/>
        </w:tc>
      </w:tr>
      <w:tr w:rsidR="003347DD" w:rsidRPr="00410DD0" w14:paraId="06A29A44" w14:textId="77777777" w:rsidTr="2A51535D">
        <w:tc>
          <w:tcPr>
            <w:tcW w:w="10910" w:type="dxa"/>
            <w:tcBorders>
              <w:top w:val="single" w:sz="4" w:space="0" w:color="auto"/>
            </w:tcBorders>
          </w:tcPr>
          <w:p w14:paraId="7586AE31" w14:textId="713F19E3" w:rsidR="003347DD" w:rsidRPr="00410DD0" w:rsidRDefault="24A592C9" w:rsidP="28B5181A">
            <w:pPr>
              <w:pStyle w:val="ListBullet"/>
            </w:pPr>
            <w:r w:rsidRPr="00410DD0">
              <w:t>D</w:t>
            </w:r>
            <w:r w:rsidR="00427C1D" w:rsidRPr="00410DD0">
              <w:t>escribe ways of interacting with cultural protocols or practices used by Aboriginal and/or Torres Strait Islander Peoples</w:t>
            </w:r>
          </w:p>
        </w:tc>
        <w:tc>
          <w:tcPr>
            <w:tcW w:w="521" w:type="dxa"/>
          </w:tcPr>
          <w:p w14:paraId="4AD57221" w14:textId="77777777" w:rsidR="003347DD" w:rsidRPr="00410DD0" w:rsidRDefault="003347DD" w:rsidP="00F56D95"/>
        </w:tc>
        <w:tc>
          <w:tcPr>
            <w:tcW w:w="521" w:type="dxa"/>
          </w:tcPr>
          <w:p w14:paraId="79883E37" w14:textId="36FB3936" w:rsidR="003347DD" w:rsidRPr="00410DD0" w:rsidRDefault="00324973" w:rsidP="00F56D95">
            <w:r w:rsidRPr="00410DD0">
              <w:t>x</w:t>
            </w:r>
          </w:p>
        </w:tc>
        <w:tc>
          <w:tcPr>
            <w:tcW w:w="522" w:type="dxa"/>
          </w:tcPr>
          <w:p w14:paraId="7AC7C933" w14:textId="1B572A17" w:rsidR="003347DD" w:rsidRPr="00410DD0" w:rsidRDefault="21155040" w:rsidP="00F56D95">
            <w:r w:rsidRPr="00410DD0">
              <w:t>x</w:t>
            </w:r>
          </w:p>
        </w:tc>
        <w:tc>
          <w:tcPr>
            <w:tcW w:w="521" w:type="dxa"/>
          </w:tcPr>
          <w:p w14:paraId="5D7EA83B" w14:textId="0CA0B6AD" w:rsidR="003347DD" w:rsidRPr="00410DD0" w:rsidRDefault="2DA5B705" w:rsidP="00F56D95">
            <w:r w:rsidRPr="00410DD0">
              <w:t>x</w:t>
            </w:r>
          </w:p>
        </w:tc>
        <w:tc>
          <w:tcPr>
            <w:tcW w:w="522" w:type="dxa"/>
          </w:tcPr>
          <w:p w14:paraId="5F08BF44" w14:textId="77777777" w:rsidR="003347DD" w:rsidRPr="00410DD0" w:rsidRDefault="003347DD" w:rsidP="00F56D95"/>
        </w:tc>
        <w:tc>
          <w:tcPr>
            <w:tcW w:w="521" w:type="dxa"/>
          </w:tcPr>
          <w:p w14:paraId="6D9E79C1" w14:textId="0FE95E25" w:rsidR="003347DD" w:rsidRPr="00410DD0" w:rsidRDefault="2DA5B705" w:rsidP="00F56D95">
            <w:r w:rsidRPr="00410DD0">
              <w:t>x</w:t>
            </w:r>
          </w:p>
        </w:tc>
        <w:tc>
          <w:tcPr>
            <w:tcW w:w="522" w:type="dxa"/>
          </w:tcPr>
          <w:p w14:paraId="73B1CA16" w14:textId="77777777" w:rsidR="003347DD" w:rsidRPr="00410DD0" w:rsidRDefault="003347DD" w:rsidP="00F56D95"/>
        </w:tc>
      </w:tr>
      <w:tr w:rsidR="003347DD" w:rsidRPr="00410DD0" w14:paraId="161EA015" w14:textId="77777777" w:rsidTr="2A51535D">
        <w:tc>
          <w:tcPr>
            <w:tcW w:w="10910" w:type="dxa"/>
            <w:tcBorders>
              <w:bottom w:val="single" w:sz="2" w:space="0" w:color="auto"/>
            </w:tcBorders>
          </w:tcPr>
          <w:p w14:paraId="2704E850" w14:textId="0ABF9682" w:rsidR="003347DD" w:rsidRPr="00410DD0" w:rsidRDefault="24A592C9" w:rsidP="2A51535D">
            <w:pPr>
              <w:pStyle w:val="ListBullet"/>
            </w:pPr>
            <w:r w:rsidRPr="00410DD0">
              <w:t>E</w:t>
            </w:r>
            <w:r w:rsidR="00427C1D" w:rsidRPr="00410DD0">
              <w:t>valuate the role of gesture during social and learning interactions and describe its impact on the audience</w:t>
            </w:r>
          </w:p>
        </w:tc>
        <w:tc>
          <w:tcPr>
            <w:tcW w:w="521" w:type="dxa"/>
            <w:tcBorders>
              <w:bottom w:val="single" w:sz="2" w:space="0" w:color="auto"/>
            </w:tcBorders>
          </w:tcPr>
          <w:p w14:paraId="02511517" w14:textId="77777777" w:rsidR="003347DD" w:rsidRPr="00410DD0" w:rsidRDefault="003347DD" w:rsidP="00F56D95"/>
        </w:tc>
        <w:tc>
          <w:tcPr>
            <w:tcW w:w="521" w:type="dxa"/>
            <w:tcBorders>
              <w:bottom w:val="single" w:sz="2" w:space="0" w:color="auto"/>
            </w:tcBorders>
          </w:tcPr>
          <w:p w14:paraId="7BA2C687" w14:textId="34BC3F4B" w:rsidR="003347DD" w:rsidRPr="00410DD0" w:rsidRDefault="00324973" w:rsidP="00F56D95">
            <w:r w:rsidRPr="00410DD0">
              <w:t>x</w:t>
            </w:r>
          </w:p>
        </w:tc>
        <w:tc>
          <w:tcPr>
            <w:tcW w:w="522" w:type="dxa"/>
            <w:tcBorders>
              <w:bottom w:val="single" w:sz="2" w:space="0" w:color="auto"/>
            </w:tcBorders>
          </w:tcPr>
          <w:p w14:paraId="2EA72B92" w14:textId="38EDEF77" w:rsidR="003347DD" w:rsidRPr="00410DD0" w:rsidRDefault="050BBE30" w:rsidP="00F56D95">
            <w:r w:rsidRPr="00410DD0">
              <w:t>x</w:t>
            </w:r>
          </w:p>
        </w:tc>
        <w:tc>
          <w:tcPr>
            <w:tcW w:w="521" w:type="dxa"/>
            <w:tcBorders>
              <w:bottom w:val="single" w:sz="2" w:space="0" w:color="auto"/>
            </w:tcBorders>
          </w:tcPr>
          <w:p w14:paraId="5E3F5AA0" w14:textId="36FE5A31" w:rsidR="003347DD" w:rsidRPr="00410DD0" w:rsidRDefault="438E7AF2" w:rsidP="00F56D95">
            <w:r w:rsidRPr="00410DD0">
              <w:t>x</w:t>
            </w:r>
          </w:p>
        </w:tc>
        <w:tc>
          <w:tcPr>
            <w:tcW w:w="522" w:type="dxa"/>
            <w:tcBorders>
              <w:bottom w:val="single" w:sz="2" w:space="0" w:color="auto"/>
            </w:tcBorders>
          </w:tcPr>
          <w:p w14:paraId="3F849D1E" w14:textId="77777777" w:rsidR="003347DD" w:rsidRPr="00410DD0" w:rsidRDefault="003347DD" w:rsidP="00F56D95"/>
        </w:tc>
        <w:tc>
          <w:tcPr>
            <w:tcW w:w="521" w:type="dxa"/>
            <w:tcBorders>
              <w:bottom w:val="single" w:sz="2" w:space="0" w:color="auto"/>
            </w:tcBorders>
          </w:tcPr>
          <w:p w14:paraId="5D8C5E70" w14:textId="09BA8359" w:rsidR="003347DD" w:rsidRPr="00410DD0" w:rsidRDefault="438E7AF2" w:rsidP="00F56D95">
            <w:r w:rsidRPr="00410DD0">
              <w:t>x</w:t>
            </w:r>
          </w:p>
        </w:tc>
        <w:tc>
          <w:tcPr>
            <w:tcW w:w="522" w:type="dxa"/>
          </w:tcPr>
          <w:p w14:paraId="6D0FE705" w14:textId="77777777" w:rsidR="003347DD" w:rsidRPr="00410DD0" w:rsidRDefault="003347DD" w:rsidP="00F56D95"/>
        </w:tc>
      </w:tr>
      <w:tr w:rsidR="00C34CDB" w:rsidRPr="00410DD0" w14:paraId="1831E39E" w14:textId="77777777" w:rsidTr="2A51535D">
        <w:tc>
          <w:tcPr>
            <w:tcW w:w="10910" w:type="dxa"/>
            <w:tcBorders>
              <w:bottom w:val="single" w:sz="2" w:space="0" w:color="auto"/>
            </w:tcBorders>
          </w:tcPr>
          <w:p w14:paraId="6FA82408" w14:textId="70DCC6AC" w:rsidR="00C34CDB" w:rsidRPr="00410DD0" w:rsidRDefault="24A592C9" w:rsidP="2A51535D">
            <w:pPr>
              <w:pStyle w:val="ListBullet"/>
            </w:pPr>
            <w:r w:rsidRPr="00410DD0">
              <w:t>A</w:t>
            </w:r>
            <w:r w:rsidR="00427C1D" w:rsidRPr="00410DD0">
              <w:t xml:space="preserve">nalyse how audio elements in texts integrate with linguistic, visual, </w:t>
            </w:r>
            <w:proofErr w:type="gramStart"/>
            <w:r w:rsidR="00427C1D" w:rsidRPr="00410DD0">
              <w:t>gestural</w:t>
            </w:r>
            <w:proofErr w:type="gramEnd"/>
            <w:r w:rsidR="00427C1D" w:rsidRPr="00410DD0">
              <w:t xml:space="preserve"> and spatial elements to create meaning and impact</w:t>
            </w:r>
            <w:r w:rsidR="44E83C3F" w:rsidRPr="00410DD0">
              <w:t xml:space="preserve"> (SpK6)</w:t>
            </w:r>
          </w:p>
        </w:tc>
        <w:tc>
          <w:tcPr>
            <w:tcW w:w="521" w:type="dxa"/>
            <w:tcBorders>
              <w:bottom w:val="single" w:sz="2" w:space="0" w:color="auto"/>
            </w:tcBorders>
          </w:tcPr>
          <w:p w14:paraId="207B3E0B" w14:textId="77777777" w:rsidR="00C34CDB" w:rsidRPr="00410DD0" w:rsidRDefault="00C34CDB" w:rsidP="00F56D95"/>
        </w:tc>
        <w:tc>
          <w:tcPr>
            <w:tcW w:w="521" w:type="dxa"/>
            <w:tcBorders>
              <w:bottom w:val="single" w:sz="2" w:space="0" w:color="auto"/>
            </w:tcBorders>
          </w:tcPr>
          <w:p w14:paraId="3307FEA5" w14:textId="34D4ECE6" w:rsidR="00C34CDB" w:rsidRPr="00410DD0" w:rsidRDefault="00324973" w:rsidP="00F56D95">
            <w:r w:rsidRPr="00410DD0">
              <w:t>x</w:t>
            </w:r>
          </w:p>
        </w:tc>
        <w:tc>
          <w:tcPr>
            <w:tcW w:w="522" w:type="dxa"/>
            <w:tcBorders>
              <w:bottom w:val="single" w:sz="2" w:space="0" w:color="auto"/>
            </w:tcBorders>
          </w:tcPr>
          <w:p w14:paraId="54C0C0D4" w14:textId="78B2B101" w:rsidR="00C34CDB" w:rsidRPr="00410DD0" w:rsidRDefault="2049ADEA" w:rsidP="00F56D95">
            <w:r w:rsidRPr="00410DD0">
              <w:t>x</w:t>
            </w:r>
          </w:p>
        </w:tc>
        <w:tc>
          <w:tcPr>
            <w:tcW w:w="521" w:type="dxa"/>
            <w:tcBorders>
              <w:bottom w:val="single" w:sz="2" w:space="0" w:color="auto"/>
            </w:tcBorders>
          </w:tcPr>
          <w:p w14:paraId="01B26A66" w14:textId="77777777" w:rsidR="00C34CDB" w:rsidRPr="00410DD0" w:rsidRDefault="00C34CDB" w:rsidP="00F56D95"/>
        </w:tc>
        <w:tc>
          <w:tcPr>
            <w:tcW w:w="522" w:type="dxa"/>
            <w:tcBorders>
              <w:bottom w:val="single" w:sz="2" w:space="0" w:color="auto"/>
            </w:tcBorders>
          </w:tcPr>
          <w:p w14:paraId="34A87551" w14:textId="4F031432" w:rsidR="00C34CDB" w:rsidRPr="00410DD0" w:rsidRDefault="5E481366" w:rsidP="00F56D95">
            <w:r w:rsidRPr="00410DD0">
              <w:t>x</w:t>
            </w:r>
          </w:p>
        </w:tc>
        <w:tc>
          <w:tcPr>
            <w:tcW w:w="521" w:type="dxa"/>
            <w:tcBorders>
              <w:bottom w:val="single" w:sz="2" w:space="0" w:color="auto"/>
            </w:tcBorders>
          </w:tcPr>
          <w:p w14:paraId="3DA968FD" w14:textId="5CD1DBD3" w:rsidR="00C34CDB" w:rsidRPr="00410DD0" w:rsidRDefault="5E481366" w:rsidP="00F56D95">
            <w:r w:rsidRPr="00410DD0">
              <w:t>x</w:t>
            </w:r>
          </w:p>
        </w:tc>
        <w:tc>
          <w:tcPr>
            <w:tcW w:w="522" w:type="dxa"/>
          </w:tcPr>
          <w:p w14:paraId="272D841C" w14:textId="55D1D440" w:rsidR="00C34CDB" w:rsidRPr="00410DD0" w:rsidRDefault="5E481366" w:rsidP="00F56D95">
            <w:r w:rsidRPr="00410DD0">
              <w:t>x</w:t>
            </w:r>
          </w:p>
        </w:tc>
      </w:tr>
      <w:tr w:rsidR="00C34CDB" w:rsidRPr="00410DD0" w14:paraId="70E01180" w14:textId="77777777" w:rsidTr="2A51535D">
        <w:tc>
          <w:tcPr>
            <w:tcW w:w="10910" w:type="dxa"/>
            <w:tcBorders>
              <w:bottom w:val="single" w:sz="2" w:space="0" w:color="auto"/>
            </w:tcBorders>
          </w:tcPr>
          <w:p w14:paraId="48CFB62A" w14:textId="5C1FE41A" w:rsidR="00C34CDB" w:rsidRPr="00410DD0" w:rsidRDefault="24A592C9" w:rsidP="2A51535D">
            <w:pPr>
              <w:pStyle w:val="ListBullet"/>
            </w:pPr>
            <w:r w:rsidRPr="00410DD0">
              <w:t>E</w:t>
            </w:r>
            <w:r w:rsidR="00427C1D" w:rsidRPr="00410DD0">
              <w:t>valuate features of spoken texts that contribute to own or others’ enjoyment</w:t>
            </w:r>
          </w:p>
        </w:tc>
        <w:tc>
          <w:tcPr>
            <w:tcW w:w="521" w:type="dxa"/>
            <w:tcBorders>
              <w:bottom w:val="single" w:sz="2" w:space="0" w:color="auto"/>
            </w:tcBorders>
          </w:tcPr>
          <w:p w14:paraId="638C371B" w14:textId="77777777" w:rsidR="00C34CDB" w:rsidRPr="00410DD0" w:rsidRDefault="00C34CDB" w:rsidP="00F56D95"/>
        </w:tc>
        <w:tc>
          <w:tcPr>
            <w:tcW w:w="521" w:type="dxa"/>
            <w:tcBorders>
              <w:bottom w:val="single" w:sz="2" w:space="0" w:color="auto"/>
            </w:tcBorders>
          </w:tcPr>
          <w:p w14:paraId="152AFC73" w14:textId="6791066C" w:rsidR="00C34CDB" w:rsidRPr="00410DD0" w:rsidRDefault="00324973" w:rsidP="00F56D95">
            <w:r w:rsidRPr="00410DD0">
              <w:t>x</w:t>
            </w:r>
          </w:p>
        </w:tc>
        <w:tc>
          <w:tcPr>
            <w:tcW w:w="522" w:type="dxa"/>
            <w:tcBorders>
              <w:bottom w:val="single" w:sz="2" w:space="0" w:color="auto"/>
            </w:tcBorders>
          </w:tcPr>
          <w:p w14:paraId="2D238200" w14:textId="77777777" w:rsidR="00C34CDB" w:rsidRPr="00410DD0" w:rsidRDefault="00C34CDB" w:rsidP="00F56D95"/>
        </w:tc>
        <w:tc>
          <w:tcPr>
            <w:tcW w:w="521" w:type="dxa"/>
            <w:tcBorders>
              <w:bottom w:val="single" w:sz="2" w:space="0" w:color="auto"/>
            </w:tcBorders>
          </w:tcPr>
          <w:p w14:paraId="463EF2A5" w14:textId="77777777" w:rsidR="00C34CDB" w:rsidRPr="00410DD0" w:rsidRDefault="00C34CDB" w:rsidP="00F56D95"/>
        </w:tc>
        <w:tc>
          <w:tcPr>
            <w:tcW w:w="522" w:type="dxa"/>
            <w:tcBorders>
              <w:bottom w:val="single" w:sz="2" w:space="0" w:color="auto"/>
            </w:tcBorders>
          </w:tcPr>
          <w:p w14:paraId="77EF8A11" w14:textId="77777777" w:rsidR="00C34CDB" w:rsidRPr="00410DD0" w:rsidRDefault="00C34CDB" w:rsidP="00F56D95"/>
        </w:tc>
        <w:tc>
          <w:tcPr>
            <w:tcW w:w="521" w:type="dxa"/>
            <w:tcBorders>
              <w:bottom w:val="single" w:sz="2" w:space="0" w:color="auto"/>
            </w:tcBorders>
          </w:tcPr>
          <w:p w14:paraId="3B909E1F" w14:textId="7F0253F8" w:rsidR="00C34CDB" w:rsidRPr="00410DD0" w:rsidRDefault="55F24EF1" w:rsidP="00F56D95">
            <w:r w:rsidRPr="00410DD0">
              <w:t>x</w:t>
            </w:r>
          </w:p>
        </w:tc>
        <w:tc>
          <w:tcPr>
            <w:tcW w:w="522" w:type="dxa"/>
          </w:tcPr>
          <w:p w14:paraId="360ECD20" w14:textId="07457945" w:rsidR="00C34CDB" w:rsidRPr="00410DD0" w:rsidRDefault="55F24EF1" w:rsidP="00F56D95">
            <w:r w:rsidRPr="00410DD0">
              <w:t>x</w:t>
            </w:r>
          </w:p>
        </w:tc>
      </w:tr>
      <w:tr w:rsidR="00C34CDB" w:rsidRPr="00410DD0" w14:paraId="7DCDADF9" w14:textId="77777777" w:rsidTr="2A51535D">
        <w:tc>
          <w:tcPr>
            <w:tcW w:w="10910" w:type="dxa"/>
            <w:tcBorders>
              <w:bottom w:val="single" w:sz="2" w:space="0" w:color="auto"/>
            </w:tcBorders>
          </w:tcPr>
          <w:p w14:paraId="02CDC55A" w14:textId="24ABBE81" w:rsidR="00C34CDB" w:rsidRPr="00410DD0" w:rsidRDefault="24A592C9" w:rsidP="28B5181A">
            <w:pPr>
              <w:pStyle w:val="ListBullet"/>
            </w:pPr>
            <w:r w:rsidRPr="00410DD0">
              <w:t>E</w:t>
            </w:r>
            <w:r w:rsidR="00427C1D" w:rsidRPr="00410DD0">
              <w:t xml:space="preserve">xperiment with volume, </w:t>
            </w:r>
            <w:proofErr w:type="gramStart"/>
            <w:r w:rsidR="00427C1D" w:rsidRPr="00410DD0">
              <w:t>pace</w:t>
            </w:r>
            <w:proofErr w:type="gramEnd"/>
            <w:r w:rsidR="00427C1D" w:rsidRPr="00410DD0">
              <w:t xml:space="preserve"> and intonation to enhance meaning when presenting and reciting, and recognise the effects these have on audience understanding</w:t>
            </w:r>
            <w:r w:rsidR="34F4AAB7" w:rsidRPr="00410DD0">
              <w:t xml:space="preserve"> (SpK6)</w:t>
            </w:r>
          </w:p>
        </w:tc>
        <w:tc>
          <w:tcPr>
            <w:tcW w:w="521" w:type="dxa"/>
            <w:tcBorders>
              <w:bottom w:val="single" w:sz="2" w:space="0" w:color="auto"/>
            </w:tcBorders>
          </w:tcPr>
          <w:p w14:paraId="2B18CE96" w14:textId="77777777" w:rsidR="00C34CDB" w:rsidRPr="00410DD0" w:rsidRDefault="00C34CDB" w:rsidP="00F56D95"/>
        </w:tc>
        <w:tc>
          <w:tcPr>
            <w:tcW w:w="521" w:type="dxa"/>
            <w:tcBorders>
              <w:bottom w:val="single" w:sz="2" w:space="0" w:color="auto"/>
            </w:tcBorders>
          </w:tcPr>
          <w:p w14:paraId="71BA0F82" w14:textId="41B05964" w:rsidR="00C34CDB" w:rsidRPr="00410DD0" w:rsidRDefault="00324973" w:rsidP="00F56D95">
            <w:r w:rsidRPr="00410DD0">
              <w:t>x</w:t>
            </w:r>
          </w:p>
        </w:tc>
        <w:tc>
          <w:tcPr>
            <w:tcW w:w="522" w:type="dxa"/>
            <w:tcBorders>
              <w:bottom w:val="single" w:sz="2" w:space="0" w:color="auto"/>
            </w:tcBorders>
          </w:tcPr>
          <w:p w14:paraId="09F1D5DB" w14:textId="4F7231B2" w:rsidR="00C34CDB" w:rsidRPr="00410DD0" w:rsidRDefault="37BC5702" w:rsidP="00F56D95">
            <w:r w:rsidRPr="00410DD0">
              <w:t>x</w:t>
            </w:r>
          </w:p>
        </w:tc>
        <w:tc>
          <w:tcPr>
            <w:tcW w:w="521" w:type="dxa"/>
            <w:tcBorders>
              <w:bottom w:val="single" w:sz="2" w:space="0" w:color="auto"/>
            </w:tcBorders>
          </w:tcPr>
          <w:p w14:paraId="1DA5EE21" w14:textId="77777777" w:rsidR="00C34CDB" w:rsidRPr="00410DD0" w:rsidRDefault="00C34CDB" w:rsidP="00F56D95"/>
        </w:tc>
        <w:tc>
          <w:tcPr>
            <w:tcW w:w="522" w:type="dxa"/>
            <w:tcBorders>
              <w:bottom w:val="single" w:sz="2" w:space="0" w:color="auto"/>
            </w:tcBorders>
          </w:tcPr>
          <w:p w14:paraId="01AD2AFA" w14:textId="77777777" w:rsidR="00C34CDB" w:rsidRPr="00410DD0" w:rsidRDefault="00C34CDB" w:rsidP="00F56D95"/>
        </w:tc>
        <w:tc>
          <w:tcPr>
            <w:tcW w:w="521" w:type="dxa"/>
            <w:tcBorders>
              <w:bottom w:val="single" w:sz="2" w:space="0" w:color="auto"/>
            </w:tcBorders>
          </w:tcPr>
          <w:p w14:paraId="6B567B21" w14:textId="2C8C690C" w:rsidR="00C34CDB" w:rsidRPr="00410DD0" w:rsidRDefault="5F00847B" w:rsidP="00F56D95">
            <w:r w:rsidRPr="00410DD0">
              <w:t>x</w:t>
            </w:r>
          </w:p>
        </w:tc>
        <w:tc>
          <w:tcPr>
            <w:tcW w:w="522" w:type="dxa"/>
          </w:tcPr>
          <w:p w14:paraId="6FBE97AD" w14:textId="5F85CC00" w:rsidR="00C34CDB" w:rsidRPr="00410DD0" w:rsidRDefault="5F00847B" w:rsidP="00F56D95">
            <w:r w:rsidRPr="00410DD0">
              <w:t>x</w:t>
            </w:r>
          </w:p>
        </w:tc>
      </w:tr>
      <w:tr w:rsidR="00C34CDB" w:rsidRPr="00410DD0" w14:paraId="428F2827" w14:textId="77777777" w:rsidTr="2A51535D">
        <w:tc>
          <w:tcPr>
            <w:tcW w:w="10910" w:type="dxa"/>
            <w:tcBorders>
              <w:bottom w:val="single" w:sz="2" w:space="0" w:color="auto"/>
            </w:tcBorders>
          </w:tcPr>
          <w:p w14:paraId="6EF12731" w14:textId="3D22DBD9" w:rsidR="00C34CDB" w:rsidRPr="00410DD0" w:rsidRDefault="24A592C9" w:rsidP="00F56D95">
            <w:pPr>
              <w:pStyle w:val="ListBullet"/>
            </w:pPr>
            <w:r w:rsidRPr="00410DD0">
              <w:t>S</w:t>
            </w:r>
            <w:r w:rsidR="28D1BED6" w:rsidRPr="00410DD0">
              <w:t>elect multimedia components, visual displays or use gestural features to enhance and bring clarity to presentations</w:t>
            </w:r>
            <w:r w:rsidR="34F4AAB7" w:rsidRPr="00410DD0">
              <w:t xml:space="preserve"> (SpK6)</w:t>
            </w:r>
          </w:p>
        </w:tc>
        <w:tc>
          <w:tcPr>
            <w:tcW w:w="521" w:type="dxa"/>
            <w:tcBorders>
              <w:bottom w:val="single" w:sz="2" w:space="0" w:color="auto"/>
            </w:tcBorders>
          </w:tcPr>
          <w:p w14:paraId="347984A7" w14:textId="77777777" w:rsidR="00C34CDB" w:rsidRPr="00410DD0" w:rsidRDefault="00C34CDB" w:rsidP="00F56D95"/>
        </w:tc>
        <w:tc>
          <w:tcPr>
            <w:tcW w:w="521" w:type="dxa"/>
            <w:tcBorders>
              <w:bottom w:val="single" w:sz="2" w:space="0" w:color="auto"/>
            </w:tcBorders>
          </w:tcPr>
          <w:p w14:paraId="34E2CC44" w14:textId="25622A58" w:rsidR="00C34CDB" w:rsidRPr="00410DD0" w:rsidRDefault="00324973" w:rsidP="00F56D95">
            <w:r w:rsidRPr="00410DD0">
              <w:t>x</w:t>
            </w:r>
          </w:p>
        </w:tc>
        <w:tc>
          <w:tcPr>
            <w:tcW w:w="522" w:type="dxa"/>
            <w:tcBorders>
              <w:bottom w:val="single" w:sz="2" w:space="0" w:color="auto"/>
            </w:tcBorders>
          </w:tcPr>
          <w:p w14:paraId="7BC31F1F" w14:textId="06C3196D" w:rsidR="00C34CDB" w:rsidRPr="00410DD0" w:rsidRDefault="1B9CFE4B" w:rsidP="00F56D95">
            <w:r w:rsidRPr="00410DD0">
              <w:t>x</w:t>
            </w:r>
          </w:p>
        </w:tc>
        <w:tc>
          <w:tcPr>
            <w:tcW w:w="521" w:type="dxa"/>
            <w:tcBorders>
              <w:bottom w:val="single" w:sz="2" w:space="0" w:color="auto"/>
            </w:tcBorders>
          </w:tcPr>
          <w:p w14:paraId="078DE0FA" w14:textId="442BB3FB" w:rsidR="00C34CDB" w:rsidRPr="00410DD0" w:rsidRDefault="35F154C6" w:rsidP="00F56D95">
            <w:r w:rsidRPr="00410DD0">
              <w:t>x</w:t>
            </w:r>
          </w:p>
        </w:tc>
        <w:tc>
          <w:tcPr>
            <w:tcW w:w="522" w:type="dxa"/>
            <w:tcBorders>
              <w:bottom w:val="single" w:sz="2" w:space="0" w:color="auto"/>
            </w:tcBorders>
          </w:tcPr>
          <w:p w14:paraId="68FC7BE8" w14:textId="77777777" w:rsidR="00C34CDB" w:rsidRPr="00410DD0" w:rsidRDefault="00C34CDB" w:rsidP="00F56D95"/>
        </w:tc>
        <w:tc>
          <w:tcPr>
            <w:tcW w:w="521" w:type="dxa"/>
            <w:tcBorders>
              <w:bottom w:val="single" w:sz="2" w:space="0" w:color="auto"/>
            </w:tcBorders>
          </w:tcPr>
          <w:p w14:paraId="392A701D" w14:textId="7E8F9F7C" w:rsidR="00C34CDB" w:rsidRPr="00410DD0" w:rsidRDefault="35F154C6" w:rsidP="00F56D95">
            <w:r w:rsidRPr="00410DD0">
              <w:t>x</w:t>
            </w:r>
          </w:p>
        </w:tc>
        <w:tc>
          <w:tcPr>
            <w:tcW w:w="522" w:type="dxa"/>
          </w:tcPr>
          <w:p w14:paraId="2C1BD38A" w14:textId="7CCA7F66" w:rsidR="00C34CDB" w:rsidRPr="00410DD0" w:rsidRDefault="35F154C6" w:rsidP="00F56D95">
            <w:r w:rsidRPr="00410DD0">
              <w:t>x</w:t>
            </w:r>
          </w:p>
        </w:tc>
      </w:tr>
      <w:tr w:rsidR="00C34CDB" w:rsidRPr="00410DD0" w14:paraId="4A7FCB54" w14:textId="77777777" w:rsidTr="2A51535D">
        <w:tc>
          <w:tcPr>
            <w:tcW w:w="10910" w:type="dxa"/>
            <w:tcBorders>
              <w:bottom w:val="single" w:sz="2" w:space="0" w:color="auto"/>
            </w:tcBorders>
          </w:tcPr>
          <w:p w14:paraId="2689BD33" w14:textId="747C6D20" w:rsidR="00C34CDB" w:rsidRPr="00410DD0" w:rsidRDefault="24A592C9" w:rsidP="2A51535D">
            <w:pPr>
              <w:pStyle w:val="ListBullet"/>
            </w:pPr>
            <w:r w:rsidRPr="00410DD0">
              <w:t>R</w:t>
            </w:r>
            <w:r w:rsidR="28D1BED6" w:rsidRPr="00410DD0">
              <w:t>eflect on and monitor own and peer presentations according to given criteria</w:t>
            </w:r>
          </w:p>
        </w:tc>
        <w:tc>
          <w:tcPr>
            <w:tcW w:w="521" w:type="dxa"/>
            <w:tcBorders>
              <w:bottom w:val="single" w:sz="2" w:space="0" w:color="auto"/>
            </w:tcBorders>
          </w:tcPr>
          <w:p w14:paraId="0D2C1DC7" w14:textId="77777777" w:rsidR="00C34CDB" w:rsidRPr="00410DD0" w:rsidRDefault="00C34CDB" w:rsidP="00F56D95"/>
        </w:tc>
        <w:tc>
          <w:tcPr>
            <w:tcW w:w="521" w:type="dxa"/>
            <w:tcBorders>
              <w:bottom w:val="single" w:sz="2" w:space="0" w:color="auto"/>
            </w:tcBorders>
          </w:tcPr>
          <w:p w14:paraId="707F235F" w14:textId="41FF43B7" w:rsidR="00C34CDB" w:rsidRPr="00410DD0" w:rsidRDefault="00324973" w:rsidP="00F56D95">
            <w:r w:rsidRPr="00410DD0">
              <w:t>x</w:t>
            </w:r>
          </w:p>
        </w:tc>
        <w:tc>
          <w:tcPr>
            <w:tcW w:w="522" w:type="dxa"/>
            <w:tcBorders>
              <w:bottom w:val="single" w:sz="2" w:space="0" w:color="auto"/>
            </w:tcBorders>
          </w:tcPr>
          <w:p w14:paraId="587CE9AC" w14:textId="77777777" w:rsidR="00C34CDB" w:rsidRPr="00410DD0" w:rsidRDefault="00C34CDB" w:rsidP="00F56D95"/>
        </w:tc>
        <w:tc>
          <w:tcPr>
            <w:tcW w:w="521" w:type="dxa"/>
            <w:tcBorders>
              <w:bottom w:val="single" w:sz="2" w:space="0" w:color="auto"/>
            </w:tcBorders>
          </w:tcPr>
          <w:p w14:paraId="4B1D568E" w14:textId="77777777" w:rsidR="00C34CDB" w:rsidRPr="00410DD0" w:rsidRDefault="00C34CDB" w:rsidP="00F56D95"/>
        </w:tc>
        <w:tc>
          <w:tcPr>
            <w:tcW w:w="522" w:type="dxa"/>
            <w:tcBorders>
              <w:bottom w:val="single" w:sz="2" w:space="0" w:color="auto"/>
            </w:tcBorders>
          </w:tcPr>
          <w:p w14:paraId="3F8E7514" w14:textId="43F8FF03" w:rsidR="00C34CDB" w:rsidRPr="00410DD0" w:rsidRDefault="1E13B0E3" w:rsidP="00F56D95">
            <w:r w:rsidRPr="00410DD0">
              <w:t>x</w:t>
            </w:r>
          </w:p>
        </w:tc>
        <w:tc>
          <w:tcPr>
            <w:tcW w:w="521" w:type="dxa"/>
            <w:tcBorders>
              <w:bottom w:val="single" w:sz="2" w:space="0" w:color="auto"/>
            </w:tcBorders>
          </w:tcPr>
          <w:p w14:paraId="572E64E5" w14:textId="77777777" w:rsidR="00C34CDB" w:rsidRPr="00410DD0" w:rsidRDefault="00C34CDB" w:rsidP="00F56D95"/>
        </w:tc>
        <w:tc>
          <w:tcPr>
            <w:tcW w:w="522" w:type="dxa"/>
          </w:tcPr>
          <w:p w14:paraId="29E17CDC" w14:textId="5451A5D7" w:rsidR="00C34CDB" w:rsidRPr="00410DD0" w:rsidRDefault="1E13B0E3" w:rsidP="00F56D95">
            <w:r w:rsidRPr="00410DD0">
              <w:t>x</w:t>
            </w:r>
          </w:p>
        </w:tc>
      </w:tr>
      <w:tr w:rsidR="00BF1157" w:rsidRPr="00410DD0" w14:paraId="02E4BE48" w14:textId="77777777" w:rsidTr="2A51535D">
        <w:tc>
          <w:tcPr>
            <w:tcW w:w="10910" w:type="dxa"/>
            <w:tcBorders>
              <w:top w:val="single" w:sz="2" w:space="0" w:color="auto"/>
              <w:right w:val="nil"/>
            </w:tcBorders>
            <w:shd w:val="clear" w:color="auto" w:fill="EBEBEB"/>
          </w:tcPr>
          <w:p w14:paraId="2FF00372" w14:textId="77777777" w:rsidR="003347DD" w:rsidRPr="00410DD0" w:rsidRDefault="003347DD" w:rsidP="00F56D95">
            <w:pPr>
              <w:rPr>
                <w:rStyle w:val="Strong"/>
              </w:rPr>
            </w:pPr>
            <w:r w:rsidRPr="00410DD0">
              <w:rPr>
                <w:rStyle w:val="Strong"/>
              </w:rPr>
              <w:t>Vocabulary</w:t>
            </w:r>
          </w:p>
          <w:p w14:paraId="25C100A3" w14:textId="77777777" w:rsidR="003347DD" w:rsidRPr="00410DD0" w:rsidRDefault="003347DD" w:rsidP="00F56D95">
            <w:r w:rsidRPr="00410DD0">
              <w:rPr>
                <w:rStyle w:val="Strong"/>
              </w:rPr>
              <w:t>EN</w:t>
            </w:r>
            <w:r w:rsidR="0087235E" w:rsidRPr="00410DD0">
              <w:rPr>
                <w:rStyle w:val="Strong"/>
              </w:rPr>
              <w:t>3</w:t>
            </w:r>
            <w:r w:rsidRPr="00410DD0">
              <w:rPr>
                <w:rStyle w:val="Strong"/>
              </w:rPr>
              <w:t>-VOCAB-01</w:t>
            </w:r>
            <w:r w:rsidRPr="00410DD0">
              <w:t xml:space="preserve"> </w:t>
            </w:r>
            <w:r w:rsidR="0087235E" w:rsidRPr="00410DD0">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784226FB" w14:textId="77777777" w:rsidR="003347DD" w:rsidRPr="00410DD0" w:rsidRDefault="003347DD" w:rsidP="00F56D95"/>
        </w:tc>
        <w:tc>
          <w:tcPr>
            <w:tcW w:w="521" w:type="dxa"/>
            <w:tcBorders>
              <w:top w:val="single" w:sz="2" w:space="0" w:color="auto"/>
              <w:left w:val="nil"/>
              <w:right w:val="nil"/>
            </w:tcBorders>
            <w:shd w:val="clear" w:color="auto" w:fill="EBEBEB"/>
          </w:tcPr>
          <w:p w14:paraId="1CDE6D1D" w14:textId="77777777" w:rsidR="003347DD" w:rsidRPr="00410DD0" w:rsidRDefault="003347DD" w:rsidP="00F56D95"/>
        </w:tc>
        <w:tc>
          <w:tcPr>
            <w:tcW w:w="522" w:type="dxa"/>
            <w:tcBorders>
              <w:top w:val="single" w:sz="2" w:space="0" w:color="auto"/>
              <w:left w:val="nil"/>
              <w:right w:val="nil"/>
            </w:tcBorders>
            <w:shd w:val="clear" w:color="auto" w:fill="EBEBEB"/>
          </w:tcPr>
          <w:p w14:paraId="1C0CA3D1" w14:textId="77777777" w:rsidR="003347DD" w:rsidRPr="00410DD0" w:rsidRDefault="003347DD" w:rsidP="00F56D95"/>
        </w:tc>
        <w:tc>
          <w:tcPr>
            <w:tcW w:w="521" w:type="dxa"/>
            <w:tcBorders>
              <w:top w:val="single" w:sz="2" w:space="0" w:color="auto"/>
              <w:left w:val="nil"/>
              <w:right w:val="nil"/>
            </w:tcBorders>
            <w:shd w:val="clear" w:color="auto" w:fill="EBEBEB"/>
          </w:tcPr>
          <w:p w14:paraId="2BF537D5" w14:textId="77777777" w:rsidR="003347DD" w:rsidRPr="00410DD0" w:rsidRDefault="003347DD" w:rsidP="00F56D95"/>
        </w:tc>
        <w:tc>
          <w:tcPr>
            <w:tcW w:w="522" w:type="dxa"/>
            <w:tcBorders>
              <w:top w:val="single" w:sz="2" w:space="0" w:color="auto"/>
              <w:left w:val="nil"/>
              <w:right w:val="nil"/>
            </w:tcBorders>
            <w:shd w:val="clear" w:color="auto" w:fill="EBEBEB"/>
          </w:tcPr>
          <w:p w14:paraId="796BB4FA" w14:textId="77777777" w:rsidR="003347DD" w:rsidRPr="00410DD0" w:rsidRDefault="003347DD" w:rsidP="00F56D95"/>
        </w:tc>
        <w:tc>
          <w:tcPr>
            <w:tcW w:w="521" w:type="dxa"/>
            <w:tcBorders>
              <w:top w:val="single" w:sz="2" w:space="0" w:color="auto"/>
              <w:left w:val="nil"/>
              <w:right w:val="nil"/>
            </w:tcBorders>
            <w:shd w:val="clear" w:color="auto" w:fill="EBEBEB"/>
          </w:tcPr>
          <w:p w14:paraId="340AC96A" w14:textId="77777777" w:rsidR="003347DD" w:rsidRPr="00410DD0" w:rsidRDefault="003347DD" w:rsidP="00F56D95"/>
        </w:tc>
        <w:tc>
          <w:tcPr>
            <w:tcW w:w="522" w:type="dxa"/>
            <w:tcBorders>
              <w:left w:val="nil"/>
            </w:tcBorders>
            <w:shd w:val="clear" w:color="auto" w:fill="EBEBEB"/>
          </w:tcPr>
          <w:p w14:paraId="1CDDC53F" w14:textId="77777777" w:rsidR="003347DD" w:rsidRPr="00410DD0" w:rsidRDefault="003347DD" w:rsidP="00F56D95"/>
        </w:tc>
      </w:tr>
      <w:tr w:rsidR="003347DD" w:rsidRPr="00410DD0" w14:paraId="34E86E73" w14:textId="77777777" w:rsidTr="2A51535D">
        <w:tc>
          <w:tcPr>
            <w:tcW w:w="10910" w:type="dxa"/>
          </w:tcPr>
          <w:p w14:paraId="1C649312" w14:textId="77189F1E" w:rsidR="003347DD" w:rsidRPr="00410DD0" w:rsidRDefault="698E1918" w:rsidP="2A51535D">
            <w:pPr>
              <w:pStyle w:val="ListBullet"/>
            </w:pPr>
            <w:r w:rsidRPr="00410DD0">
              <w:t xml:space="preserve">Identify newly encountered words from interactions and wide reading, and use them in writing, </w:t>
            </w:r>
            <w:proofErr w:type="gramStart"/>
            <w:r w:rsidRPr="00410DD0">
              <w:t>discussions</w:t>
            </w:r>
            <w:proofErr w:type="gramEnd"/>
            <w:r w:rsidRPr="00410DD0">
              <w:t xml:space="preserve"> and presentations</w:t>
            </w:r>
          </w:p>
        </w:tc>
        <w:tc>
          <w:tcPr>
            <w:tcW w:w="521" w:type="dxa"/>
          </w:tcPr>
          <w:p w14:paraId="596AD4E2" w14:textId="7D1B29F3" w:rsidR="003347DD" w:rsidRPr="00410DD0" w:rsidRDefault="006E412C" w:rsidP="00F56D95">
            <w:r w:rsidRPr="00410DD0">
              <w:t>x</w:t>
            </w:r>
          </w:p>
        </w:tc>
        <w:tc>
          <w:tcPr>
            <w:tcW w:w="521" w:type="dxa"/>
          </w:tcPr>
          <w:p w14:paraId="7275CD8C" w14:textId="2FDA19D8" w:rsidR="003347DD" w:rsidRPr="00410DD0" w:rsidRDefault="006E412C" w:rsidP="00F56D95">
            <w:r w:rsidRPr="00410DD0">
              <w:t>x</w:t>
            </w:r>
          </w:p>
        </w:tc>
        <w:tc>
          <w:tcPr>
            <w:tcW w:w="522" w:type="dxa"/>
          </w:tcPr>
          <w:p w14:paraId="2C5B5FD5" w14:textId="3C8E80FB" w:rsidR="003347DD" w:rsidRPr="00410DD0" w:rsidRDefault="6E454FFF" w:rsidP="00F56D95">
            <w:r w:rsidRPr="00410DD0">
              <w:t>x</w:t>
            </w:r>
          </w:p>
        </w:tc>
        <w:tc>
          <w:tcPr>
            <w:tcW w:w="521" w:type="dxa"/>
          </w:tcPr>
          <w:p w14:paraId="48783E7A" w14:textId="543B2313" w:rsidR="003347DD" w:rsidRPr="00410DD0" w:rsidRDefault="3D72BF41" w:rsidP="00F56D95">
            <w:r w:rsidRPr="00410DD0">
              <w:t>x</w:t>
            </w:r>
          </w:p>
        </w:tc>
        <w:tc>
          <w:tcPr>
            <w:tcW w:w="522" w:type="dxa"/>
          </w:tcPr>
          <w:p w14:paraId="4801AED4" w14:textId="7823AB76" w:rsidR="003347DD" w:rsidRPr="00410DD0" w:rsidRDefault="3D72BF41" w:rsidP="00F56D95">
            <w:r w:rsidRPr="00410DD0">
              <w:t>x</w:t>
            </w:r>
          </w:p>
        </w:tc>
        <w:tc>
          <w:tcPr>
            <w:tcW w:w="521" w:type="dxa"/>
          </w:tcPr>
          <w:p w14:paraId="039CD30F" w14:textId="2B129A92" w:rsidR="003347DD" w:rsidRPr="00410DD0" w:rsidRDefault="3D72BF41" w:rsidP="00F56D95">
            <w:r w:rsidRPr="00410DD0">
              <w:t>x</w:t>
            </w:r>
          </w:p>
        </w:tc>
        <w:tc>
          <w:tcPr>
            <w:tcW w:w="522" w:type="dxa"/>
          </w:tcPr>
          <w:p w14:paraId="3259AA56" w14:textId="1B02E29C" w:rsidR="003347DD" w:rsidRPr="00410DD0" w:rsidRDefault="3D72BF41" w:rsidP="00F56D95">
            <w:r w:rsidRPr="00410DD0">
              <w:t>x</w:t>
            </w:r>
          </w:p>
        </w:tc>
      </w:tr>
      <w:tr w:rsidR="00F43C43" w:rsidRPr="00410DD0" w14:paraId="011C6D17" w14:textId="77777777" w:rsidTr="2A51535D">
        <w:tc>
          <w:tcPr>
            <w:tcW w:w="10910" w:type="dxa"/>
          </w:tcPr>
          <w:p w14:paraId="2B8F4475" w14:textId="3FF2545E" w:rsidR="00F43C43" w:rsidRPr="00410DD0" w:rsidRDefault="1C2447D3" w:rsidP="00F43C43">
            <w:pPr>
              <w:pStyle w:val="ListBullet"/>
            </w:pPr>
            <w:r w:rsidRPr="00410DD0">
              <w:t xml:space="preserve">Identify Aboriginal English words used in multimodal, </w:t>
            </w:r>
            <w:proofErr w:type="gramStart"/>
            <w:r w:rsidRPr="00410DD0">
              <w:t>spoken</w:t>
            </w:r>
            <w:proofErr w:type="gramEnd"/>
            <w:r w:rsidRPr="00410DD0">
              <w:t xml:space="preserve"> and written texts</w:t>
            </w:r>
          </w:p>
        </w:tc>
        <w:tc>
          <w:tcPr>
            <w:tcW w:w="521" w:type="dxa"/>
          </w:tcPr>
          <w:p w14:paraId="3242100D" w14:textId="66F74FB7" w:rsidR="00F43C43" w:rsidRPr="00410DD0" w:rsidRDefault="00F43C43" w:rsidP="00F43C43">
            <w:r w:rsidRPr="00410DD0">
              <w:t>x</w:t>
            </w:r>
          </w:p>
        </w:tc>
        <w:tc>
          <w:tcPr>
            <w:tcW w:w="521" w:type="dxa"/>
          </w:tcPr>
          <w:p w14:paraId="2B6E8A81" w14:textId="38BA0CF4" w:rsidR="00F43C43" w:rsidRPr="00410DD0" w:rsidRDefault="00F43C43" w:rsidP="00F43C43">
            <w:r w:rsidRPr="00410DD0">
              <w:t>x</w:t>
            </w:r>
          </w:p>
        </w:tc>
        <w:tc>
          <w:tcPr>
            <w:tcW w:w="522" w:type="dxa"/>
          </w:tcPr>
          <w:p w14:paraId="4AC45127" w14:textId="2B098557" w:rsidR="00F43C43" w:rsidRPr="00410DD0" w:rsidRDefault="42252452" w:rsidP="00F43C43">
            <w:r w:rsidRPr="00410DD0">
              <w:t>x</w:t>
            </w:r>
          </w:p>
        </w:tc>
        <w:tc>
          <w:tcPr>
            <w:tcW w:w="521" w:type="dxa"/>
          </w:tcPr>
          <w:p w14:paraId="686A1A49" w14:textId="2B575F5B" w:rsidR="00F43C43" w:rsidRPr="00410DD0" w:rsidRDefault="1C4166C9" w:rsidP="00F43C43">
            <w:r w:rsidRPr="00410DD0">
              <w:t>x</w:t>
            </w:r>
          </w:p>
        </w:tc>
        <w:tc>
          <w:tcPr>
            <w:tcW w:w="522" w:type="dxa"/>
          </w:tcPr>
          <w:p w14:paraId="497F498C" w14:textId="77777777" w:rsidR="00F43C43" w:rsidRPr="00410DD0" w:rsidRDefault="00F43C43" w:rsidP="00F43C43"/>
        </w:tc>
        <w:tc>
          <w:tcPr>
            <w:tcW w:w="521" w:type="dxa"/>
          </w:tcPr>
          <w:p w14:paraId="33355055" w14:textId="3D0C0A6A" w:rsidR="00F43C43" w:rsidRPr="00410DD0" w:rsidRDefault="1C4166C9" w:rsidP="00F43C43">
            <w:r w:rsidRPr="00410DD0">
              <w:t>x</w:t>
            </w:r>
          </w:p>
        </w:tc>
        <w:tc>
          <w:tcPr>
            <w:tcW w:w="522" w:type="dxa"/>
          </w:tcPr>
          <w:p w14:paraId="1F57A9DE" w14:textId="78D715DA" w:rsidR="00F43C43" w:rsidRPr="00410DD0" w:rsidRDefault="00F43C43" w:rsidP="00F43C43"/>
        </w:tc>
      </w:tr>
      <w:tr w:rsidR="003347DD" w:rsidRPr="00410DD0" w14:paraId="20B0943B" w14:textId="77777777" w:rsidTr="2A51535D">
        <w:tc>
          <w:tcPr>
            <w:tcW w:w="10910" w:type="dxa"/>
            <w:tcBorders>
              <w:bottom w:val="single" w:sz="2" w:space="0" w:color="auto"/>
            </w:tcBorders>
          </w:tcPr>
          <w:p w14:paraId="53E1F703" w14:textId="4518F8CB" w:rsidR="003347DD" w:rsidRPr="00410DD0" w:rsidRDefault="34F4AAB7" w:rsidP="00F56D95">
            <w:pPr>
              <w:pStyle w:val="ListBullet"/>
            </w:pPr>
            <w:r w:rsidRPr="00410DD0">
              <w:t>I</w:t>
            </w:r>
            <w:r w:rsidR="28D1BED6" w:rsidRPr="00410DD0">
              <w:t>dentify and use words derived from other languages, including Aboriginal and Torres Strait Islander Languages, and know that the pronunciation and spelling of words may reflect their etymology</w:t>
            </w:r>
            <w:r w:rsidR="16AF4A17" w:rsidRPr="00410DD0">
              <w:t xml:space="preserve"> (UnT9)</w:t>
            </w:r>
          </w:p>
        </w:tc>
        <w:tc>
          <w:tcPr>
            <w:tcW w:w="521" w:type="dxa"/>
            <w:tcBorders>
              <w:bottom w:val="single" w:sz="2" w:space="0" w:color="auto"/>
            </w:tcBorders>
          </w:tcPr>
          <w:p w14:paraId="1ECE01A3" w14:textId="16254BD0" w:rsidR="003347DD" w:rsidRPr="00410DD0" w:rsidRDefault="006E412C" w:rsidP="00F56D95">
            <w:r w:rsidRPr="00410DD0">
              <w:t>x</w:t>
            </w:r>
          </w:p>
        </w:tc>
        <w:tc>
          <w:tcPr>
            <w:tcW w:w="521" w:type="dxa"/>
            <w:tcBorders>
              <w:bottom w:val="single" w:sz="2" w:space="0" w:color="auto"/>
            </w:tcBorders>
          </w:tcPr>
          <w:p w14:paraId="602191FF" w14:textId="5D1E3E8C" w:rsidR="003347DD" w:rsidRPr="00410DD0" w:rsidRDefault="006E412C" w:rsidP="00F56D95">
            <w:r w:rsidRPr="00410DD0">
              <w:t>x</w:t>
            </w:r>
          </w:p>
        </w:tc>
        <w:tc>
          <w:tcPr>
            <w:tcW w:w="522" w:type="dxa"/>
            <w:tcBorders>
              <w:bottom w:val="single" w:sz="2" w:space="0" w:color="auto"/>
            </w:tcBorders>
          </w:tcPr>
          <w:p w14:paraId="02EABDEE" w14:textId="2D6E430A" w:rsidR="003347DD" w:rsidRPr="00410DD0" w:rsidRDefault="04D7B5D2" w:rsidP="00F56D95">
            <w:r w:rsidRPr="00410DD0">
              <w:t>x</w:t>
            </w:r>
          </w:p>
        </w:tc>
        <w:tc>
          <w:tcPr>
            <w:tcW w:w="521" w:type="dxa"/>
            <w:tcBorders>
              <w:bottom w:val="single" w:sz="2" w:space="0" w:color="auto"/>
            </w:tcBorders>
          </w:tcPr>
          <w:p w14:paraId="02850238" w14:textId="3847AF24" w:rsidR="003347DD" w:rsidRPr="00410DD0" w:rsidRDefault="422341A8" w:rsidP="00F56D95">
            <w:r w:rsidRPr="00410DD0">
              <w:t>x</w:t>
            </w:r>
          </w:p>
        </w:tc>
        <w:tc>
          <w:tcPr>
            <w:tcW w:w="522" w:type="dxa"/>
            <w:tcBorders>
              <w:bottom w:val="single" w:sz="2" w:space="0" w:color="auto"/>
            </w:tcBorders>
          </w:tcPr>
          <w:p w14:paraId="43B2DF02" w14:textId="52E8A0E5" w:rsidR="003347DD" w:rsidRPr="00410DD0" w:rsidRDefault="422341A8" w:rsidP="00F56D95">
            <w:r w:rsidRPr="00410DD0">
              <w:t>x</w:t>
            </w:r>
          </w:p>
        </w:tc>
        <w:tc>
          <w:tcPr>
            <w:tcW w:w="521" w:type="dxa"/>
            <w:tcBorders>
              <w:bottom w:val="single" w:sz="2" w:space="0" w:color="auto"/>
            </w:tcBorders>
          </w:tcPr>
          <w:p w14:paraId="40223733" w14:textId="39213FBC" w:rsidR="003347DD" w:rsidRPr="00410DD0" w:rsidRDefault="422341A8" w:rsidP="00F56D95">
            <w:r w:rsidRPr="00410DD0">
              <w:t>x</w:t>
            </w:r>
          </w:p>
        </w:tc>
        <w:tc>
          <w:tcPr>
            <w:tcW w:w="522" w:type="dxa"/>
          </w:tcPr>
          <w:p w14:paraId="7BAC6BCD" w14:textId="77777777" w:rsidR="003347DD" w:rsidRPr="00410DD0" w:rsidRDefault="003347DD" w:rsidP="00F56D95"/>
        </w:tc>
      </w:tr>
      <w:tr w:rsidR="00BF1157" w:rsidRPr="00410DD0" w14:paraId="376485FD" w14:textId="77777777" w:rsidTr="2A51535D">
        <w:tc>
          <w:tcPr>
            <w:tcW w:w="10910" w:type="dxa"/>
            <w:tcBorders>
              <w:top w:val="single" w:sz="2" w:space="0" w:color="auto"/>
              <w:right w:val="nil"/>
            </w:tcBorders>
            <w:shd w:val="clear" w:color="auto" w:fill="EBEBEB"/>
          </w:tcPr>
          <w:p w14:paraId="31335F8B" w14:textId="77777777" w:rsidR="003347DD" w:rsidRPr="00410DD0" w:rsidRDefault="003347DD" w:rsidP="00F56D95">
            <w:pPr>
              <w:rPr>
                <w:rStyle w:val="Strong"/>
              </w:rPr>
            </w:pPr>
            <w:r w:rsidRPr="00410DD0">
              <w:rPr>
                <w:rStyle w:val="Strong"/>
              </w:rPr>
              <w:t>Reading comprehension</w:t>
            </w:r>
          </w:p>
          <w:p w14:paraId="1AE5359C" w14:textId="77777777" w:rsidR="003347DD" w:rsidRPr="00410DD0" w:rsidRDefault="003347DD" w:rsidP="00F56D95">
            <w:r w:rsidRPr="00410DD0">
              <w:rPr>
                <w:rStyle w:val="Strong"/>
              </w:rPr>
              <w:t>EN</w:t>
            </w:r>
            <w:r w:rsidR="0087235E" w:rsidRPr="00410DD0">
              <w:rPr>
                <w:rStyle w:val="Strong"/>
              </w:rPr>
              <w:t>3</w:t>
            </w:r>
            <w:r w:rsidRPr="00410DD0">
              <w:rPr>
                <w:rStyle w:val="Strong"/>
              </w:rPr>
              <w:t>-RECOM-01</w:t>
            </w:r>
            <w:r w:rsidRPr="00410DD0">
              <w:t xml:space="preserve"> </w:t>
            </w:r>
            <w:r w:rsidR="0087235E" w:rsidRPr="00410DD0">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66465A8A" w14:textId="77777777" w:rsidR="003347DD" w:rsidRPr="00410DD0" w:rsidRDefault="003347DD" w:rsidP="00F56D95"/>
        </w:tc>
        <w:tc>
          <w:tcPr>
            <w:tcW w:w="521" w:type="dxa"/>
            <w:tcBorders>
              <w:top w:val="single" w:sz="2" w:space="0" w:color="auto"/>
              <w:left w:val="nil"/>
              <w:right w:val="nil"/>
            </w:tcBorders>
            <w:shd w:val="clear" w:color="auto" w:fill="EBEBEB"/>
          </w:tcPr>
          <w:p w14:paraId="340C5B2B" w14:textId="77777777" w:rsidR="003347DD" w:rsidRPr="00410DD0" w:rsidRDefault="003347DD" w:rsidP="00F56D95"/>
        </w:tc>
        <w:tc>
          <w:tcPr>
            <w:tcW w:w="522" w:type="dxa"/>
            <w:tcBorders>
              <w:top w:val="single" w:sz="2" w:space="0" w:color="auto"/>
              <w:left w:val="nil"/>
              <w:right w:val="nil"/>
            </w:tcBorders>
            <w:shd w:val="clear" w:color="auto" w:fill="EBEBEB"/>
          </w:tcPr>
          <w:p w14:paraId="59123DD6" w14:textId="77777777" w:rsidR="003347DD" w:rsidRPr="00410DD0" w:rsidRDefault="003347DD" w:rsidP="00F56D95"/>
        </w:tc>
        <w:tc>
          <w:tcPr>
            <w:tcW w:w="521" w:type="dxa"/>
            <w:tcBorders>
              <w:top w:val="single" w:sz="2" w:space="0" w:color="auto"/>
              <w:left w:val="nil"/>
              <w:right w:val="nil"/>
            </w:tcBorders>
            <w:shd w:val="clear" w:color="auto" w:fill="EBEBEB"/>
          </w:tcPr>
          <w:p w14:paraId="2BDB23F1" w14:textId="77777777" w:rsidR="003347DD" w:rsidRPr="00410DD0" w:rsidRDefault="003347DD" w:rsidP="00F56D95"/>
        </w:tc>
        <w:tc>
          <w:tcPr>
            <w:tcW w:w="522" w:type="dxa"/>
            <w:tcBorders>
              <w:top w:val="single" w:sz="2" w:space="0" w:color="auto"/>
              <w:left w:val="nil"/>
              <w:right w:val="nil"/>
            </w:tcBorders>
            <w:shd w:val="clear" w:color="auto" w:fill="EBEBEB"/>
          </w:tcPr>
          <w:p w14:paraId="10FEAF4B" w14:textId="77777777" w:rsidR="003347DD" w:rsidRPr="00410DD0" w:rsidRDefault="003347DD" w:rsidP="00F56D95"/>
        </w:tc>
        <w:tc>
          <w:tcPr>
            <w:tcW w:w="521" w:type="dxa"/>
            <w:tcBorders>
              <w:top w:val="single" w:sz="2" w:space="0" w:color="auto"/>
              <w:left w:val="nil"/>
              <w:right w:val="nil"/>
            </w:tcBorders>
            <w:shd w:val="clear" w:color="auto" w:fill="EBEBEB"/>
          </w:tcPr>
          <w:p w14:paraId="15978273" w14:textId="77777777" w:rsidR="003347DD" w:rsidRPr="00410DD0" w:rsidRDefault="003347DD" w:rsidP="00F56D95"/>
        </w:tc>
        <w:tc>
          <w:tcPr>
            <w:tcW w:w="522" w:type="dxa"/>
            <w:tcBorders>
              <w:left w:val="nil"/>
            </w:tcBorders>
            <w:shd w:val="clear" w:color="auto" w:fill="EBEBEB"/>
          </w:tcPr>
          <w:p w14:paraId="70744413" w14:textId="77777777" w:rsidR="003347DD" w:rsidRPr="00410DD0" w:rsidRDefault="003347DD" w:rsidP="00F56D95"/>
        </w:tc>
      </w:tr>
      <w:tr w:rsidR="003347DD" w:rsidRPr="00410DD0" w14:paraId="4F3DA4AD" w14:textId="77777777" w:rsidTr="2A51535D">
        <w:tc>
          <w:tcPr>
            <w:tcW w:w="10910" w:type="dxa"/>
          </w:tcPr>
          <w:p w14:paraId="267502C5" w14:textId="7AAAC015" w:rsidR="003347DD" w:rsidRPr="00410DD0" w:rsidRDefault="13D0328E" w:rsidP="2A51535D">
            <w:pPr>
              <w:pStyle w:val="ListBullet"/>
            </w:pPr>
            <w:r w:rsidRPr="00410DD0">
              <w:t>A</w:t>
            </w:r>
            <w:r w:rsidR="6B11DC1F" w:rsidRPr="00410DD0">
              <w:t>djust prosodic reading to enhance meaning and engage an audience</w:t>
            </w:r>
            <w:r w:rsidRPr="00410DD0">
              <w:t xml:space="preserve"> (FlY6)</w:t>
            </w:r>
          </w:p>
        </w:tc>
        <w:tc>
          <w:tcPr>
            <w:tcW w:w="521" w:type="dxa"/>
          </w:tcPr>
          <w:p w14:paraId="71F7FA75" w14:textId="0C899CE5" w:rsidR="003347DD" w:rsidRPr="00410DD0" w:rsidRDefault="00E84CBB" w:rsidP="00F56D95">
            <w:r w:rsidRPr="00410DD0">
              <w:t>x</w:t>
            </w:r>
          </w:p>
        </w:tc>
        <w:tc>
          <w:tcPr>
            <w:tcW w:w="521" w:type="dxa"/>
          </w:tcPr>
          <w:p w14:paraId="515051DD" w14:textId="77777777" w:rsidR="003347DD" w:rsidRPr="00410DD0" w:rsidRDefault="003347DD" w:rsidP="00F56D95"/>
        </w:tc>
        <w:tc>
          <w:tcPr>
            <w:tcW w:w="522" w:type="dxa"/>
          </w:tcPr>
          <w:p w14:paraId="116172C4" w14:textId="3E831313" w:rsidR="003347DD" w:rsidRPr="00410DD0" w:rsidRDefault="4178A282" w:rsidP="00F56D95">
            <w:r w:rsidRPr="00410DD0">
              <w:t>x</w:t>
            </w:r>
          </w:p>
        </w:tc>
        <w:tc>
          <w:tcPr>
            <w:tcW w:w="521" w:type="dxa"/>
          </w:tcPr>
          <w:p w14:paraId="627C76C2" w14:textId="79D3ABE0" w:rsidR="003347DD" w:rsidRPr="00410DD0" w:rsidRDefault="4178A282" w:rsidP="00F56D95">
            <w:r w:rsidRPr="00410DD0">
              <w:t>x</w:t>
            </w:r>
          </w:p>
        </w:tc>
        <w:tc>
          <w:tcPr>
            <w:tcW w:w="522" w:type="dxa"/>
          </w:tcPr>
          <w:p w14:paraId="5BE4DB19" w14:textId="78083201" w:rsidR="003347DD" w:rsidRPr="00410DD0" w:rsidRDefault="4178A282" w:rsidP="00F56D95">
            <w:r w:rsidRPr="00410DD0">
              <w:t>x</w:t>
            </w:r>
          </w:p>
        </w:tc>
        <w:tc>
          <w:tcPr>
            <w:tcW w:w="521" w:type="dxa"/>
          </w:tcPr>
          <w:p w14:paraId="75B63A20" w14:textId="36D7ECE1" w:rsidR="003347DD" w:rsidRPr="00410DD0" w:rsidRDefault="4178A282" w:rsidP="00F56D95">
            <w:r w:rsidRPr="00410DD0">
              <w:t>x</w:t>
            </w:r>
          </w:p>
        </w:tc>
        <w:tc>
          <w:tcPr>
            <w:tcW w:w="522" w:type="dxa"/>
          </w:tcPr>
          <w:p w14:paraId="6AE0DAFA" w14:textId="1E53E249" w:rsidR="003347DD" w:rsidRPr="00410DD0" w:rsidRDefault="4178A282" w:rsidP="00F56D95">
            <w:r w:rsidRPr="00410DD0">
              <w:t>x</w:t>
            </w:r>
          </w:p>
        </w:tc>
      </w:tr>
      <w:tr w:rsidR="003347DD" w:rsidRPr="00410DD0" w14:paraId="51EADEB3" w14:textId="77777777" w:rsidTr="2A51535D">
        <w:tc>
          <w:tcPr>
            <w:tcW w:w="10910" w:type="dxa"/>
            <w:tcBorders>
              <w:bottom w:val="single" w:sz="2" w:space="0" w:color="auto"/>
            </w:tcBorders>
          </w:tcPr>
          <w:p w14:paraId="0AE3646E" w14:textId="2E8199A7" w:rsidR="003347DD" w:rsidRPr="00410DD0" w:rsidRDefault="13D0328E" w:rsidP="2A51535D">
            <w:pPr>
              <w:pStyle w:val="ListBullet"/>
            </w:pPr>
            <w:r w:rsidRPr="00410DD0">
              <w:t>E</w:t>
            </w:r>
            <w:r w:rsidR="6B11DC1F" w:rsidRPr="00410DD0">
              <w:t>fficiently follow signposting features to navigate print and digital texts</w:t>
            </w:r>
          </w:p>
        </w:tc>
        <w:tc>
          <w:tcPr>
            <w:tcW w:w="521" w:type="dxa"/>
            <w:tcBorders>
              <w:bottom w:val="single" w:sz="2" w:space="0" w:color="auto"/>
            </w:tcBorders>
          </w:tcPr>
          <w:p w14:paraId="509092CC" w14:textId="1654A8CE" w:rsidR="003347DD" w:rsidRPr="00410DD0" w:rsidRDefault="00E84CBB" w:rsidP="00F56D95">
            <w:r w:rsidRPr="00410DD0">
              <w:t>x</w:t>
            </w:r>
          </w:p>
        </w:tc>
        <w:tc>
          <w:tcPr>
            <w:tcW w:w="521" w:type="dxa"/>
            <w:tcBorders>
              <w:bottom w:val="single" w:sz="2" w:space="0" w:color="auto"/>
            </w:tcBorders>
          </w:tcPr>
          <w:p w14:paraId="555C76D9" w14:textId="670D8BB3" w:rsidR="003347DD" w:rsidRPr="00410DD0" w:rsidRDefault="44F5DC5A" w:rsidP="00F56D95">
            <w:r w:rsidRPr="00410DD0">
              <w:t>x</w:t>
            </w:r>
          </w:p>
        </w:tc>
        <w:tc>
          <w:tcPr>
            <w:tcW w:w="522" w:type="dxa"/>
            <w:tcBorders>
              <w:bottom w:val="single" w:sz="2" w:space="0" w:color="auto"/>
            </w:tcBorders>
          </w:tcPr>
          <w:p w14:paraId="57483B65" w14:textId="0F99C350" w:rsidR="003347DD" w:rsidRPr="00410DD0" w:rsidRDefault="58261633" w:rsidP="00F56D95">
            <w:r w:rsidRPr="00410DD0">
              <w:t>x</w:t>
            </w:r>
          </w:p>
        </w:tc>
        <w:tc>
          <w:tcPr>
            <w:tcW w:w="521" w:type="dxa"/>
            <w:tcBorders>
              <w:bottom w:val="single" w:sz="2" w:space="0" w:color="auto"/>
            </w:tcBorders>
          </w:tcPr>
          <w:p w14:paraId="091B865C" w14:textId="18B60A0F" w:rsidR="003347DD" w:rsidRPr="00410DD0" w:rsidRDefault="003347DD" w:rsidP="00F56D95"/>
        </w:tc>
        <w:tc>
          <w:tcPr>
            <w:tcW w:w="522" w:type="dxa"/>
            <w:tcBorders>
              <w:bottom w:val="single" w:sz="2" w:space="0" w:color="auto"/>
            </w:tcBorders>
          </w:tcPr>
          <w:p w14:paraId="7FFE23C7" w14:textId="77777777" w:rsidR="003347DD" w:rsidRPr="00410DD0" w:rsidRDefault="003347DD" w:rsidP="00F56D95"/>
        </w:tc>
        <w:tc>
          <w:tcPr>
            <w:tcW w:w="521" w:type="dxa"/>
            <w:tcBorders>
              <w:bottom w:val="single" w:sz="2" w:space="0" w:color="auto"/>
            </w:tcBorders>
          </w:tcPr>
          <w:p w14:paraId="53AF7783" w14:textId="4F4C62CC" w:rsidR="003347DD" w:rsidRPr="00410DD0" w:rsidRDefault="382BF91F" w:rsidP="00F56D95">
            <w:r w:rsidRPr="00410DD0">
              <w:t>x</w:t>
            </w:r>
          </w:p>
        </w:tc>
        <w:tc>
          <w:tcPr>
            <w:tcW w:w="522" w:type="dxa"/>
          </w:tcPr>
          <w:p w14:paraId="0D88BDED" w14:textId="77777777" w:rsidR="003347DD" w:rsidRPr="00410DD0" w:rsidRDefault="003347DD" w:rsidP="00F56D95"/>
        </w:tc>
      </w:tr>
      <w:tr w:rsidR="00FC4B06" w:rsidRPr="00410DD0" w14:paraId="59087E9B" w14:textId="77777777" w:rsidTr="2A51535D">
        <w:tc>
          <w:tcPr>
            <w:tcW w:w="10910" w:type="dxa"/>
            <w:tcBorders>
              <w:bottom w:val="single" w:sz="2" w:space="0" w:color="auto"/>
            </w:tcBorders>
          </w:tcPr>
          <w:p w14:paraId="0E86B8FD" w14:textId="63AC5831" w:rsidR="00FC4B06" w:rsidRPr="00410DD0" w:rsidRDefault="1F03F0CA" w:rsidP="00F56D95">
            <w:pPr>
              <w:pStyle w:val="ListBullet"/>
            </w:pPr>
            <w:r w:rsidRPr="00410DD0">
              <w:t>S</w:t>
            </w:r>
            <w:r w:rsidR="13E78B32" w:rsidRPr="00410DD0">
              <w:t xml:space="preserve">elect, </w:t>
            </w:r>
            <w:proofErr w:type="gramStart"/>
            <w:r w:rsidR="13E78B32" w:rsidRPr="00410DD0">
              <w:t>compare</w:t>
            </w:r>
            <w:proofErr w:type="gramEnd"/>
            <w:r w:rsidR="13E78B32" w:rsidRPr="00410DD0">
              <w:t xml:space="preserve"> and reflect on texts read for personal interest</w:t>
            </w:r>
          </w:p>
        </w:tc>
        <w:tc>
          <w:tcPr>
            <w:tcW w:w="521" w:type="dxa"/>
            <w:tcBorders>
              <w:bottom w:val="single" w:sz="2" w:space="0" w:color="auto"/>
            </w:tcBorders>
          </w:tcPr>
          <w:p w14:paraId="61737F0D" w14:textId="6F52C7A8" w:rsidR="00FC4B06" w:rsidRPr="00410DD0" w:rsidRDefault="0053740D" w:rsidP="00F56D95">
            <w:r w:rsidRPr="00410DD0">
              <w:t>x</w:t>
            </w:r>
          </w:p>
        </w:tc>
        <w:tc>
          <w:tcPr>
            <w:tcW w:w="521" w:type="dxa"/>
            <w:tcBorders>
              <w:bottom w:val="single" w:sz="2" w:space="0" w:color="auto"/>
            </w:tcBorders>
          </w:tcPr>
          <w:p w14:paraId="26DDF7F5" w14:textId="77777777" w:rsidR="00FC4B06" w:rsidRPr="00410DD0" w:rsidRDefault="00FC4B06" w:rsidP="00F56D95"/>
        </w:tc>
        <w:tc>
          <w:tcPr>
            <w:tcW w:w="522" w:type="dxa"/>
            <w:tcBorders>
              <w:bottom w:val="single" w:sz="2" w:space="0" w:color="auto"/>
            </w:tcBorders>
          </w:tcPr>
          <w:p w14:paraId="2C7E2A80" w14:textId="351AA8DB" w:rsidR="00FC4B06" w:rsidRPr="00410DD0" w:rsidRDefault="71D6A518" w:rsidP="00F56D95">
            <w:r w:rsidRPr="00410DD0">
              <w:t>x</w:t>
            </w:r>
          </w:p>
        </w:tc>
        <w:tc>
          <w:tcPr>
            <w:tcW w:w="521" w:type="dxa"/>
            <w:tcBorders>
              <w:bottom w:val="single" w:sz="2" w:space="0" w:color="auto"/>
            </w:tcBorders>
          </w:tcPr>
          <w:p w14:paraId="7F3148B0" w14:textId="653E99F4" w:rsidR="00FC4B06" w:rsidRPr="00410DD0" w:rsidRDefault="71D6A518" w:rsidP="00F56D95">
            <w:r w:rsidRPr="00410DD0">
              <w:t>x</w:t>
            </w:r>
          </w:p>
        </w:tc>
        <w:tc>
          <w:tcPr>
            <w:tcW w:w="522" w:type="dxa"/>
            <w:tcBorders>
              <w:bottom w:val="single" w:sz="2" w:space="0" w:color="auto"/>
            </w:tcBorders>
          </w:tcPr>
          <w:p w14:paraId="20BE8020" w14:textId="2A37A901" w:rsidR="00FC4B06" w:rsidRPr="00410DD0" w:rsidRDefault="71D6A518" w:rsidP="00F56D95">
            <w:r w:rsidRPr="00410DD0">
              <w:t>x</w:t>
            </w:r>
          </w:p>
        </w:tc>
        <w:tc>
          <w:tcPr>
            <w:tcW w:w="521" w:type="dxa"/>
            <w:tcBorders>
              <w:bottom w:val="single" w:sz="2" w:space="0" w:color="auto"/>
            </w:tcBorders>
          </w:tcPr>
          <w:p w14:paraId="47460C96" w14:textId="480D6A06" w:rsidR="00FC4B06" w:rsidRPr="00410DD0" w:rsidRDefault="71D6A518" w:rsidP="00F56D95">
            <w:r w:rsidRPr="00410DD0">
              <w:t>x</w:t>
            </w:r>
          </w:p>
        </w:tc>
        <w:tc>
          <w:tcPr>
            <w:tcW w:w="522" w:type="dxa"/>
          </w:tcPr>
          <w:p w14:paraId="655DC2D6" w14:textId="3094329B" w:rsidR="00FC4B06" w:rsidRPr="00410DD0" w:rsidRDefault="71D6A518" w:rsidP="00F56D95">
            <w:r w:rsidRPr="00410DD0">
              <w:t>x</w:t>
            </w:r>
          </w:p>
        </w:tc>
      </w:tr>
      <w:tr w:rsidR="00FC4B06" w:rsidRPr="00410DD0" w14:paraId="09BFE8B1" w14:textId="77777777" w:rsidTr="2A51535D">
        <w:tc>
          <w:tcPr>
            <w:tcW w:w="10910" w:type="dxa"/>
            <w:tcBorders>
              <w:bottom w:val="single" w:sz="2" w:space="0" w:color="auto"/>
            </w:tcBorders>
          </w:tcPr>
          <w:p w14:paraId="26742D38" w14:textId="39A177C8" w:rsidR="00FC4B06" w:rsidRPr="00410DD0" w:rsidRDefault="13D0328E" w:rsidP="2A51535D">
            <w:pPr>
              <w:pStyle w:val="ListBullet"/>
            </w:pPr>
            <w:r w:rsidRPr="00410DD0">
              <w:t>A</w:t>
            </w:r>
            <w:r w:rsidR="6B11DC1F" w:rsidRPr="00410DD0">
              <w:t>djust reading approach to suit the purpose for reading</w:t>
            </w:r>
            <w:r w:rsidR="301AA2F2" w:rsidRPr="00410DD0">
              <w:t xml:space="preserve"> (UnT8)</w:t>
            </w:r>
          </w:p>
        </w:tc>
        <w:tc>
          <w:tcPr>
            <w:tcW w:w="521" w:type="dxa"/>
            <w:tcBorders>
              <w:bottom w:val="single" w:sz="2" w:space="0" w:color="auto"/>
            </w:tcBorders>
          </w:tcPr>
          <w:p w14:paraId="51F78400" w14:textId="55C25C0F" w:rsidR="00FC4B06" w:rsidRPr="00410DD0" w:rsidRDefault="0053740D" w:rsidP="00F56D95">
            <w:r w:rsidRPr="00410DD0">
              <w:t>x</w:t>
            </w:r>
          </w:p>
        </w:tc>
        <w:tc>
          <w:tcPr>
            <w:tcW w:w="521" w:type="dxa"/>
            <w:tcBorders>
              <w:bottom w:val="single" w:sz="2" w:space="0" w:color="auto"/>
            </w:tcBorders>
          </w:tcPr>
          <w:p w14:paraId="1F8FD8DB" w14:textId="77777777" w:rsidR="00FC4B06" w:rsidRPr="00410DD0" w:rsidRDefault="00FC4B06" w:rsidP="00F56D95"/>
        </w:tc>
        <w:tc>
          <w:tcPr>
            <w:tcW w:w="522" w:type="dxa"/>
            <w:tcBorders>
              <w:bottom w:val="single" w:sz="2" w:space="0" w:color="auto"/>
            </w:tcBorders>
          </w:tcPr>
          <w:p w14:paraId="6C7F0FC4" w14:textId="734E1BF5" w:rsidR="00FC4B06" w:rsidRPr="00410DD0" w:rsidRDefault="3EB310A9" w:rsidP="00F56D95">
            <w:r w:rsidRPr="00410DD0">
              <w:t>x</w:t>
            </w:r>
          </w:p>
        </w:tc>
        <w:tc>
          <w:tcPr>
            <w:tcW w:w="521" w:type="dxa"/>
            <w:tcBorders>
              <w:bottom w:val="single" w:sz="2" w:space="0" w:color="auto"/>
            </w:tcBorders>
          </w:tcPr>
          <w:p w14:paraId="618CB39C" w14:textId="2E3EFF60" w:rsidR="00FC4B06" w:rsidRPr="00410DD0" w:rsidRDefault="3EB310A9" w:rsidP="00F56D95">
            <w:r w:rsidRPr="00410DD0">
              <w:t>x</w:t>
            </w:r>
          </w:p>
        </w:tc>
        <w:tc>
          <w:tcPr>
            <w:tcW w:w="522" w:type="dxa"/>
            <w:tcBorders>
              <w:bottom w:val="single" w:sz="2" w:space="0" w:color="auto"/>
            </w:tcBorders>
          </w:tcPr>
          <w:p w14:paraId="6DD3469B" w14:textId="3E380F74" w:rsidR="00FC4B06" w:rsidRPr="00410DD0" w:rsidRDefault="3EB310A9" w:rsidP="00F56D95">
            <w:r w:rsidRPr="00410DD0">
              <w:t>x</w:t>
            </w:r>
          </w:p>
        </w:tc>
        <w:tc>
          <w:tcPr>
            <w:tcW w:w="521" w:type="dxa"/>
            <w:tcBorders>
              <w:bottom w:val="single" w:sz="2" w:space="0" w:color="auto"/>
            </w:tcBorders>
          </w:tcPr>
          <w:p w14:paraId="5D488777" w14:textId="5CC91EEF" w:rsidR="00FC4B06" w:rsidRPr="00410DD0" w:rsidRDefault="3EB310A9" w:rsidP="00F56D95">
            <w:r w:rsidRPr="00410DD0">
              <w:t>x</w:t>
            </w:r>
          </w:p>
        </w:tc>
        <w:tc>
          <w:tcPr>
            <w:tcW w:w="522" w:type="dxa"/>
          </w:tcPr>
          <w:p w14:paraId="4281D472" w14:textId="09C10E70" w:rsidR="00FC4B06" w:rsidRPr="00410DD0" w:rsidRDefault="3EB310A9" w:rsidP="00F56D95">
            <w:r w:rsidRPr="00410DD0">
              <w:t>x</w:t>
            </w:r>
          </w:p>
        </w:tc>
      </w:tr>
      <w:tr w:rsidR="00FC4B06" w:rsidRPr="00410DD0" w14:paraId="1EFB2C61" w14:textId="77777777" w:rsidTr="2A51535D">
        <w:tc>
          <w:tcPr>
            <w:tcW w:w="10910" w:type="dxa"/>
            <w:tcBorders>
              <w:bottom w:val="single" w:sz="2" w:space="0" w:color="auto"/>
            </w:tcBorders>
          </w:tcPr>
          <w:p w14:paraId="06C4F441" w14:textId="1F0F18F7" w:rsidR="00FC4B06" w:rsidRPr="00410DD0" w:rsidRDefault="13D0328E" w:rsidP="2A51535D">
            <w:pPr>
              <w:pStyle w:val="ListBullet"/>
            </w:pPr>
            <w:r w:rsidRPr="00410DD0">
              <w:t>U</w:t>
            </w:r>
            <w:r w:rsidR="6B11DC1F" w:rsidRPr="00410DD0">
              <w:t>se and compare different texts on similar themes or topics to synthesise ideas or information</w:t>
            </w:r>
            <w:r w:rsidR="301AA2F2" w:rsidRPr="00410DD0">
              <w:t xml:space="preserve"> (UnT9)</w:t>
            </w:r>
          </w:p>
        </w:tc>
        <w:tc>
          <w:tcPr>
            <w:tcW w:w="521" w:type="dxa"/>
            <w:tcBorders>
              <w:bottom w:val="single" w:sz="2" w:space="0" w:color="auto"/>
            </w:tcBorders>
          </w:tcPr>
          <w:p w14:paraId="4CDB2785" w14:textId="708D126B" w:rsidR="00FC4B06" w:rsidRPr="00410DD0" w:rsidRDefault="00FC4B06" w:rsidP="00F56D95"/>
        </w:tc>
        <w:tc>
          <w:tcPr>
            <w:tcW w:w="521" w:type="dxa"/>
            <w:tcBorders>
              <w:bottom w:val="single" w:sz="2" w:space="0" w:color="auto"/>
            </w:tcBorders>
          </w:tcPr>
          <w:p w14:paraId="0E880537" w14:textId="27A498F7" w:rsidR="00FC4B06" w:rsidRPr="00410DD0" w:rsidRDefault="0053740D" w:rsidP="00F56D95">
            <w:r w:rsidRPr="00410DD0">
              <w:t>x</w:t>
            </w:r>
          </w:p>
        </w:tc>
        <w:tc>
          <w:tcPr>
            <w:tcW w:w="522" w:type="dxa"/>
            <w:tcBorders>
              <w:bottom w:val="single" w:sz="2" w:space="0" w:color="auto"/>
            </w:tcBorders>
          </w:tcPr>
          <w:p w14:paraId="133CD80A" w14:textId="77777777" w:rsidR="00FC4B06" w:rsidRPr="00410DD0" w:rsidRDefault="00FC4B06" w:rsidP="00F56D95"/>
        </w:tc>
        <w:tc>
          <w:tcPr>
            <w:tcW w:w="521" w:type="dxa"/>
            <w:tcBorders>
              <w:bottom w:val="single" w:sz="2" w:space="0" w:color="auto"/>
            </w:tcBorders>
          </w:tcPr>
          <w:p w14:paraId="2038AEEF" w14:textId="77777777" w:rsidR="00FC4B06" w:rsidRPr="00410DD0" w:rsidRDefault="00FC4B06" w:rsidP="00F56D95"/>
        </w:tc>
        <w:tc>
          <w:tcPr>
            <w:tcW w:w="522" w:type="dxa"/>
            <w:tcBorders>
              <w:bottom w:val="single" w:sz="2" w:space="0" w:color="auto"/>
            </w:tcBorders>
          </w:tcPr>
          <w:p w14:paraId="399BBC40" w14:textId="168EC65F" w:rsidR="00FC4B06" w:rsidRPr="00410DD0" w:rsidRDefault="3108B386" w:rsidP="00F56D95">
            <w:r w:rsidRPr="00410DD0">
              <w:t>x</w:t>
            </w:r>
          </w:p>
        </w:tc>
        <w:tc>
          <w:tcPr>
            <w:tcW w:w="521" w:type="dxa"/>
            <w:tcBorders>
              <w:bottom w:val="single" w:sz="2" w:space="0" w:color="auto"/>
            </w:tcBorders>
          </w:tcPr>
          <w:p w14:paraId="2691AA49" w14:textId="2BD5884E" w:rsidR="00FC4B06" w:rsidRPr="00410DD0" w:rsidRDefault="3108B386" w:rsidP="00F56D95">
            <w:r w:rsidRPr="00410DD0">
              <w:t>x</w:t>
            </w:r>
          </w:p>
        </w:tc>
        <w:tc>
          <w:tcPr>
            <w:tcW w:w="522" w:type="dxa"/>
          </w:tcPr>
          <w:p w14:paraId="3D3E6D7D" w14:textId="77777777" w:rsidR="00FC4B06" w:rsidRPr="00410DD0" w:rsidRDefault="00FC4B06" w:rsidP="00F56D95"/>
        </w:tc>
      </w:tr>
      <w:tr w:rsidR="00FC4B06" w:rsidRPr="00410DD0" w14:paraId="47E5B7DC" w14:textId="77777777" w:rsidTr="2A51535D">
        <w:tc>
          <w:tcPr>
            <w:tcW w:w="10910" w:type="dxa"/>
            <w:tcBorders>
              <w:bottom w:val="single" w:sz="2" w:space="0" w:color="auto"/>
            </w:tcBorders>
          </w:tcPr>
          <w:p w14:paraId="6BC4A0C7" w14:textId="09007604" w:rsidR="00FC4B06" w:rsidRPr="00410DD0" w:rsidRDefault="13D0328E" w:rsidP="2A51535D">
            <w:pPr>
              <w:pStyle w:val="ListBullet"/>
            </w:pPr>
            <w:r w:rsidRPr="00410DD0">
              <w:t>U</w:t>
            </w:r>
            <w:r w:rsidR="6B11DC1F" w:rsidRPr="00410DD0">
              <w:t>se knowledge of text structure to navigate the text to locate specific information</w:t>
            </w:r>
            <w:r w:rsidR="301AA2F2" w:rsidRPr="00410DD0">
              <w:t xml:space="preserve"> (UnT8)</w:t>
            </w:r>
          </w:p>
        </w:tc>
        <w:tc>
          <w:tcPr>
            <w:tcW w:w="521" w:type="dxa"/>
            <w:tcBorders>
              <w:bottom w:val="single" w:sz="2" w:space="0" w:color="auto"/>
            </w:tcBorders>
          </w:tcPr>
          <w:p w14:paraId="7158D7BE" w14:textId="01B9F82C" w:rsidR="00FC4B06" w:rsidRPr="00410DD0" w:rsidRDefault="0E39D514" w:rsidP="00F56D95">
            <w:r w:rsidRPr="00410DD0">
              <w:t>x</w:t>
            </w:r>
          </w:p>
        </w:tc>
        <w:tc>
          <w:tcPr>
            <w:tcW w:w="521" w:type="dxa"/>
            <w:tcBorders>
              <w:bottom w:val="single" w:sz="2" w:space="0" w:color="auto"/>
            </w:tcBorders>
          </w:tcPr>
          <w:p w14:paraId="78599220" w14:textId="56998F02" w:rsidR="00FC4B06" w:rsidRPr="00410DD0" w:rsidRDefault="0053740D" w:rsidP="00F56D95">
            <w:r w:rsidRPr="00410DD0">
              <w:t>x</w:t>
            </w:r>
          </w:p>
        </w:tc>
        <w:tc>
          <w:tcPr>
            <w:tcW w:w="522" w:type="dxa"/>
            <w:tcBorders>
              <w:bottom w:val="single" w:sz="2" w:space="0" w:color="auto"/>
            </w:tcBorders>
          </w:tcPr>
          <w:p w14:paraId="1F47CA71" w14:textId="7A70254C" w:rsidR="00FC4B06" w:rsidRPr="00410DD0" w:rsidRDefault="7AD5DBA3" w:rsidP="00F56D95">
            <w:r w:rsidRPr="00410DD0">
              <w:t>x</w:t>
            </w:r>
          </w:p>
        </w:tc>
        <w:tc>
          <w:tcPr>
            <w:tcW w:w="521" w:type="dxa"/>
            <w:tcBorders>
              <w:bottom w:val="single" w:sz="2" w:space="0" w:color="auto"/>
            </w:tcBorders>
          </w:tcPr>
          <w:p w14:paraId="202E0B6C" w14:textId="44517831" w:rsidR="00FC4B06" w:rsidRPr="00410DD0" w:rsidRDefault="6815E8DA" w:rsidP="00F56D95">
            <w:r w:rsidRPr="00410DD0">
              <w:t>x</w:t>
            </w:r>
          </w:p>
        </w:tc>
        <w:tc>
          <w:tcPr>
            <w:tcW w:w="522" w:type="dxa"/>
            <w:tcBorders>
              <w:bottom w:val="single" w:sz="2" w:space="0" w:color="auto"/>
            </w:tcBorders>
          </w:tcPr>
          <w:p w14:paraId="2178F4D2" w14:textId="77777777" w:rsidR="00FC4B06" w:rsidRPr="00410DD0" w:rsidRDefault="00FC4B06" w:rsidP="00F56D95"/>
        </w:tc>
        <w:tc>
          <w:tcPr>
            <w:tcW w:w="521" w:type="dxa"/>
            <w:tcBorders>
              <w:bottom w:val="single" w:sz="2" w:space="0" w:color="auto"/>
            </w:tcBorders>
          </w:tcPr>
          <w:p w14:paraId="3854D3D0" w14:textId="40184756" w:rsidR="00FC4B06" w:rsidRPr="00410DD0" w:rsidRDefault="6815E8DA" w:rsidP="00F56D95">
            <w:r w:rsidRPr="00410DD0">
              <w:t>x</w:t>
            </w:r>
          </w:p>
        </w:tc>
        <w:tc>
          <w:tcPr>
            <w:tcW w:w="522" w:type="dxa"/>
          </w:tcPr>
          <w:p w14:paraId="294E9CE5" w14:textId="77777777" w:rsidR="00FC4B06" w:rsidRPr="00410DD0" w:rsidRDefault="00FC4B06" w:rsidP="00F56D95"/>
        </w:tc>
      </w:tr>
      <w:tr w:rsidR="00FC4B06" w:rsidRPr="00410DD0" w14:paraId="591080CD" w14:textId="77777777" w:rsidTr="2A51535D">
        <w:tc>
          <w:tcPr>
            <w:tcW w:w="10910" w:type="dxa"/>
            <w:tcBorders>
              <w:bottom w:val="single" w:sz="2" w:space="0" w:color="auto"/>
            </w:tcBorders>
          </w:tcPr>
          <w:p w14:paraId="4730CDE3" w14:textId="0BF605BD" w:rsidR="00FC4B06" w:rsidRPr="00410DD0" w:rsidRDefault="13D0328E" w:rsidP="00F56D95">
            <w:pPr>
              <w:pStyle w:val="ListBullet"/>
            </w:pPr>
            <w:r w:rsidRPr="00410DD0">
              <w:t>A</w:t>
            </w:r>
            <w:r w:rsidR="1E2EA577" w:rsidRPr="00410DD0">
              <w:t>nalyse use of multimodal features to enhance meaning within texts</w:t>
            </w:r>
          </w:p>
        </w:tc>
        <w:tc>
          <w:tcPr>
            <w:tcW w:w="521" w:type="dxa"/>
            <w:tcBorders>
              <w:bottom w:val="single" w:sz="2" w:space="0" w:color="auto"/>
            </w:tcBorders>
          </w:tcPr>
          <w:p w14:paraId="3657526F" w14:textId="77777777" w:rsidR="00FC4B06" w:rsidRPr="00410DD0" w:rsidRDefault="00FC4B06" w:rsidP="00F56D95"/>
        </w:tc>
        <w:tc>
          <w:tcPr>
            <w:tcW w:w="521" w:type="dxa"/>
            <w:tcBorders>
              <w:bottom w:val="single" w:sz="2" w:space="0" w:color="auto"/>
            </w:tcBorders>
          </w:tcPr>
          <w:p w14:paraId="4F02456A" w14:textId="6F089924" w:rsidR="00FC4B06" w:rsidRPr="00410DD0" w:rsidRDefault="0053740D" w:rsidP="00F56D95">
            <w:r w:rsidRPr="00410DD0">
              <w:t>x</w:t>
            </w:r>
          </w:p>
        </w:tc>
        <w:tc>
          <w:tcPr>
            <w:tcW w:w="522" w:type="dxa"/>
            <w:tcBorders>
              <w:bottom w:val="single" w:sz="2" w:space="0" w:color="auto"/>
            </w:tcBorders>
          </w:tcPr>
          <w:p w14:paraId="252DCC3A" w14:textId="06071228" w:rsidR="00FC4B06" w:rsidRPr="00410DD0" w:rsidRDefault="14246B81" w:rsidP="00F56D95">
            <w:r w:rsidRPr="00410DD0">
              <w:t>x</w:t>
            </w:r>
          </w:p>
        </w:tc>
        <w:tc>
          <w:tcPr>
            <w:tcW w:w="521" w:type="dxa"/>
            <w:tcBorders>
              <w:bottom w:val="single" w:sz="2" w:space="0" w:color="auto"/>
            </w:tcBorders>
          </w:tcPr>
          <w:p w14:paraId="690082F1" w14:textId="1CA2E23C" w:rsidR="00FC4B06" w:rsidRPr="00410DD0" w:rsidRDefault="73F711EB" w:rsidP="00F56D95">
            <w:r w:rsidRPr="00410DD0">
              <w:t>x</w:t>
            </w:r>
          </w:p>
        </w:tc>
        <w:tc>
          <w:tcPr>
            <w:tcW w:w="522" w:type="dxa"/>
            <w:tcBorders>
              <w:bottom w:val="single" w:sz="2" w:space="0" w:color="auto"/>
            </w:tcBorders>
          </w:tcPr>
          <w:p w14:paraId="53AC4864" w14:textId="549F06AC" w:rsidR="00FC4B06" w:rsidRPr="00410DD0" w:rsidRDefault="73F711EB" w:rsidP="00F56D95">
            <w:r w:rsidRPr="00410DD0">
              <w:t>x</w:t>
            </w:r>
          </w:p>
        </w:tc>
        <w:tc>
          <w:tcPr>
            <w:tcW w:w="521" w:type="dxa"/>
            <w:tcBorders>
              <w:bottom w:val="single" w:sz="2" w:space="0" w:color="auto"/>
            </w:tcBorders>
          </w:tcPr>
          <w:p w14:paraId="1362134D" w14:textId="115181E0" w:rsidR="00FC4B06" w:rsidRPr="00410DD0" w:rsidRDefault="73F711EB" w:rsidP="00F56D95">
            <w:r w:rsidRPr="00410DD0">
              <w:t>x</w:t>
            </w:r>
          </w:p>
        </w:tc>
        <w:tc>
          <w:tcPr>
            <w:tcW w:w="522" w:type="dxa"/>
          </w:tcPr>
          <w:p w14:paraId="348B24D3" w14:textId="6D0E54C8" w:rsidR="00FC4B06" w:rsidRPr="00410DD0" w:rsidRDefault="73F711EB" w:rsidP="00F56D95">
            <w:r w:rsidRPr="00410DD0">
              <w:t>x</w:t>
            </w:r>
          </w:p>
        </w:tc>
      </w:tr>
      <w:tr w:rsidR="00C34CDB" w:rsidRPr="00410DD0" w14:paraId="62721EF5" w14:textId="77777777" w:rsidTr="2A51535D">
        <w:tc>
          <w:tcPr>
            <w:tcW w:w="10910" w:type="dxa"/>
            <w:tcBorders>
              <w:bottom w:val="single" w:sz="2" w:space="0" w:color="auto"/>
            </w:tcBorders>
          </w:tcPr>
          <w:p w14:paraId="5044BF4F" w14:textId="66BBBEE9" w:rsidR="00C34CDB" w:rsidRPr="00410DD0" w:rsidRDefault="3E17D456" w:rsidP="2A51535D">
            <w:pPr>
              <w:pStyle w:val="ListBullet"/>
            </w:pPr>
            <w:r w:rsidRPr="00410DD0">
              <w:t>R</w:t>
            </w:r>
            <w:r w:rsidR="3C7BCA37" w:rsidRPr="00410DD0">
              <w:t>ecognise that a sequence of clauses may use different tenses but remains connected throughout a topic or section of text</w:t>
            </w:r>
            <w:r w:rsidR="4B576364" w:rsidRPr="00410DD0">
              <w:t xml:space="preserve"> (GrA5)</w:t>
            </w:r>
          </w:p>
        </w:tc>
        <w:tc>
          <w:tcPr>
            <w:tcW w:w="521" w:type="dxa"/>
            <w:tcBorders>
              <w:bottom w:val="single" w:sz="2" w:space="0" w:color="auto"/>
            </w:tcBorders>
          </w:tcPr>
          <w:p w14:paraId="786C1449" w14:textId="539BF6CE" w:rsidR="00C34CDB" w:rsidRPr="00410DD0" w:rsidRDefault="645BCE87" w:rsidP="00F56D95">
            <w:r w:rsidRPr="00410DD0">
              <w:t>x</w:t>
            </w:r>
          </w:p>
        </w:tc>
        <w:tc>
          <w:tcPr>
            <w:tcW w:w="521" w:type="dxa"/>
            <w:tcBorders>
              <w:bottom w:val="single" w:sz="2" w:space="0" w:color="auto"/>
            </w:tcBorders>
          </w:tcPr>
          <w:p w14:paraId="65532582" w14:textId="37E7E71A" w:rsidR="00C34CDB" w:rsidRPr="00410DD0" w:rsidRDefault="0053740D" w:rsidP="00F56D95">
            <w:r w:rsidRPr="00410DD0">
              <w:t>x</w:t>
            </w:r>
          </w:p>
        </w:tc>
        <w:tc>
          <w:tcPr>
            <w:tcW w:w="522" w:type="dxa"/>
            <w:tcBorders>
              <w:bottom w:val="single" w:sz="2" w:space="0" w:color="auto"/>
            </w:tcBorders>
          </w:tcPr>
          <w:p w14:paraId="41D2E922" w14:textId="0995BC12" w:rsidR="00C34CDB" w:rsidRPr="00410DD0" w:rsidRDefault="1C1DF10A" w:rsidP="00F56D95">
            <w:r w:rsidRPr="00410DD0">
              <w:t>x</w:t>
            </w:r>
          </w:p>
        </w:tc>
        <w:tc>
          <w:tcPr>
            <w:tcW w:w="521" w:type="dxa"/>
            <w:tcBorders>
              <w:bottom w:val="single" w:sz="2" w:space="0" w:color="auto"/>
            </w:tcBorders>
          </w:tcPr>
          <w:p w14:paraId="53468F52" w14:textId="77777777" w:rsidR="00C34CDB" w:rsidRPr="00410DD0" w:rsidRDefault="00C34CDB" w:rsidP="00F56D95"/>
        </w:tc>
        <w:tc>
          <w:tcPr>
            <w:tcW w:w="522" w:type="dxa"/>
            <w:tcBorders>
              <w:bottom w:val="single" w:sz="2" w:space="0" w:color="auto"/>
            </w:tcBorders>
          </w:tcPr>
          <w:p w14:paraId="54F5320D" w14:textId="66085DD8" w:rsidR="00C34CDB" w:rsidRPr="00410DD0" w:rsidRDefault="6FAA2B37" w:rsidP="00F56D95">
            <w:r w:rsidRPr="00410DD0">
              <w:t>x</w:t>
            </w:r>
          </w:p>
        </w:tc>
        <w:tc>
          <w:tcPr>
            <w:tcW w:w="521" w:type="dxa"/>
            <w:tcBorders>
              <w:bottom w:val="single" w:sz="2" w:space="0" w:color="auto"/>
            </w:tcBorders>
          </w:tcPr>
          <w:p w14:paraId="5D8E00D3" w14:textId="77777777" w:rsidR="00C34CDB" w:rsidRPr="00410DD0" w:rsidRDefault="00C34CDB" w:rsidP="00F56D95"/>
        </w:tc>
        <w:tc>
          <w:tcPr>
            <w:tcW w:w="522" w:type="dxa"/>
          </w:tcPr>
          <w:p w14:paraId="2BC29245" w14:textId="4F83E11B" w:rsidR="00C34CDB" w:rsidRPr="00410DD0" w:rsidRDefault="6FAA2B37" w:rsidP="00F56D95">
            <w:r w:rsidRPr="00410DD0">
              <w:t>x</w:t>
            </w:r>
          </w:p>
        </w:tc>
      </w:tr>
      <w:tr w:rsidR="00BF1157" w:rsidRPr="00410DD0" w14:paraId="080A1659" w14:textId="77777777" w:rsidTr="2A51535D">
        <w:tc>
          <w:tcPr>
            <w:tcW w:w="10910" w:type="dxa"/>
            <w:tcBorders>
              <w:top w:val="single" w:sz="2" w:space="0" w:color="auto"/>
              <w:right w:val="nil"/>
            </w:tcBorders>
            <w:shd w:val="clear" w:color="auto" w:fill="EBEBEB"/>
          </w:tcPr>
          <w:p w14:paraId="3A6E5C4F" w14:textId="77777777" w:rsidR="003347DD" w:rsidRPr="00410DD0" w:rsidRDefault="003347DD" w:rsidP="00F56D95">
            <w:pPr>
              <w:rPr>
                <w:rStyle w:val="Strong"/>
              </w:rPr>
            </w:pPr>
            <w:r w:rsidRPr="00410DD0">
              <w:rPr>
                <w:rStyle w:val="Strong"/>
              </w:rPr>
              <w:t>Creating written texts</w:t>
            </w:r>
          </w:p>
          <w:p w14:paraId="36D81007" w14:textId="77777777" w:rsidR="003347DD" w:rsidRPr="00410DD0" w:rsidRDefault="003347DD" w:rsidP="00F56D95">
            <w:r w:rsidRPr="00410DD0">
              <w:rPr>
                <w:rStyle w:val="Strong"/>
              </w:rPr>
              <w:t>EN</w:t>
            </w:r>
            <w:r w:rsidR="0087235E" w:rsidRPr="00410DD0">
              <w:rPr>
                <w:rStyle w:val="Strong"/>
              </w:rPr>
              <w:t>3</w:t>
            </w:r>
            <w:r w:rsidRPr="00410DD0">
              <w:rPr>
                <w:rStyle w:val="Strong"/>
              </w:rPr>
              <w:t>-CWT-01</w:t>
            </w:r>
            <w:r w:rsidRPr="00410DD0">
              <w:t xml:space="preserve"> </w:t>
            </w:r>
            <w:r w:rsidR="0087235E" w:rsidRPr="00410DD0">
              <w:t xml:space="preserve">plans, creates and revises written texts for multiple purposes and audiences through selection of text features, sentence-level grammar, </w:t>
            </w:r>
            <w:proofErr w:type="gramStart"/>
            <w:r w:rsidR="0087235E" w:rsidRPr="00410DD0">
              <w:t>punctuation</w:t>
            </w:r>
            <w:proofErr w:type="gramEnd"/>
            <w:r w:rsidR="0087235E" w:rsidRPr="00410DD0">
              <w:t xml:space="preserve"> and word-level language</w:t>
            </w:r>
          </w:p>
        </w:tc>
        <w:tc>
          <w:tcPr>
            <w:tcW w:w="521" w:type="dxa"/>
            <w:tcBorders>
              <w:top w:val="single" w:sz="2" w:space="0" w:color="auto"/>
              <w:left w:val="nil"/>
              <w:right w:val="nil"/>
            </w:tcBorders>
            <w:shd w:val="clear" w:color="auto" w:fill="EBEBEB"/>
          </w:tcPr>
          <w:p w14:paraId="19EBA168" w14:textId="77777777" w:rsidR="003347DD" w:rsidRPr="00410DD0" w:rsidRDefault="003347DD" w:rsidP="00F56D95"/>
        </w:tc>
        <w:tc>
          <w:tcPr>
            <w:tcW w:w="521" w:type="dxa"/>
            <w:tcBorders>
              <w:top w:val="single" w:sz="2" w:space="0" w:color="auto"/>
              <w:left w:val="nil"/>
              <w:right w:val="nil"/>
            </w:tcBorders>
            <w:shd w:val="clear" w:color="auto" w:fill="EBEBEB"/>
          </w:tcPr>
          <w:p w14:paraId="7F9BC37B" w14:textId="77777777" w:rsidR="003347DD" w:rsidRPr="00410DD0" w:rsidRDefault="003347DD" w:rsidP="00F56D95"/>
        </w:tc>
        <w:tc>
          <w:tcPr>
            <w:tcW w:w="522" w:type="dxa"/>
            <w:tcBorders>
              <w:top w:val="single" w:sz="2" w:space="0" w:color="auto"/>
              <w:left w:val="nil"/>
              <w:right w:val="nil"/>
            </w:tcBorders>
            <w:shd w:val="clear" w:color="auto" w:fill="EBEBEB"/>
          </w:tcPr>
          <w:p w14:paraId="15A74870" w14:textId="77777777" w:rsidR="003347DD" w:rsidRPr="00410DD0" w:rsidRDefault="003347DD" w:rsidP="00F56D95"/>
        </w:tc>
        <w:tc>
          <w:tcPr>
            <w:tcW w:w="521" w:type="dxa"/>
            <w:tcBorders>
              <w:top w:val="single" w:sz="2" w:space="0" w:color="auto"/>
              <w:left w:val="nil"/>
              <w:right w:val="nil"/>
            </w:tcBorders>
            <w:shd w:val="clear" w:color="auto" w:fill="EBEBEB"/>
          </w:tcPr>
          <w:p w14:paraId="4D92A2D0" w14:textId="77777777" w:rsidR="003347DD" w:rsidRPr="00410DD0" w:rsidRDefault="003347DD" w:rsidP="00F56D95"/>
        </w:tc>
        <w:tc>
          <w:tcPr>
            <w:tcW w:w="522" w:type="dxa"/>
            <w:tcBorders>
              <w:top w:val="single" w:sz="2" w:space="0" w:color="auto"/>
              <w:left w:val="nil"/>
              <w:right w:val="nil"/>
            </w:tcBorders>
            <w:shd w:val="clear" w:color="auto" w:fill="EBEBEB"/>
          </w:tcPr>
          <w:p w14:paraId="0D7CF343" w14:textId="77777777" w:rsidR="003347DD" w:rsidRPr="00410DD0" w:rsidRDefault="003347DD" w:rsidP="00F56D95"/>
        </w:tc>
        <w:tc>
          <w:tcPr>
            <w:tcW w:w="521" w:type="dxa"/>
            <w:tcBorders>
              <w:top w:val="single" w:sz="2" w:space="0" w:color="auto"/>
              <w:left w:val="nil"/>
              <w:right w:val="nil"/>
            </w:tcBorders>
            <w:shd w:val="clear" w:color="auto" w:fill="EBEBEB"/>
          </w:tcPr>
          <w:p w14:paraId="0D8D01D2" w14:textId="77777777" w:rsidR="003347DD" w:rsidRPr="00410DD0" w:rsidRDefault="003347DD" w:rsidP="00F56D95"/>
        </w:tc>
        <w:tc>
          <w:tcPr>
            <w:tcW w:w="522" w:type="dxa"/>
            <w:tcBorders>
              <w:left w:val="nil"/>
            </w:tcBorders>
            <w:shd w:val="clear" w:color="auto" w:fill="EBEBEB"/>
          </w:tcPr>
          <w:p w14:paraId="758B9CC5" w14:textId="77777777" w:rsidR="003347DD" w:rsidRPr="00410DD0" w:rsidRDefault="003347DD" w:rsidP="00F56D95"/>
        </w:tc>
      </w:tr>
      <w:tr w:rsidR="003347DD" w:rsidRPr="00410DD0" w14:paraId="200243F1" w14:textId="77777777" w:rsidTr="2A51535D">
        <w:tc>
          <w:tcPr>
            <w:tcW w:w="10910" w:type="dxa"/>
          </w:tcPr>
          <w:p w14:paraId="060813A6" w14:textId="0367F714" w:rsidR="003347DD" w:rsidRPr="00410DD0" w:rsidRDefault="1991C752" w:rsidP="2A51535D">
            <w:pPr>
              <w:pStyle w:val="ListBullet"/>
            </w:pPr>
            <w:r w:rsidRPr="00410DD0">
              <w:t>D</w:t>
            </w:r>
            <w:r w:rsidR="4D62AD98" w:rsidRPr="00410DD0">
              <w:t>escribe and/or explain ideas through logically sequenced paragraphs</w:t>
            </w:r>
            <w:r w:rsidR="7081E96D" w:rsidRPr="00410DD0">
              <w:t xml:space="preserve"> (CrT9)</w:t>
            </w:r>
          </w:p>
        </w:tc>
        <w:tc>
          <w:tcPr>
            <w:tcW w:w="521" w:type="dxa"/>
          </w:tcPr>
          <w:p w14:paraId="7EE68D6F" w14:textId="77777777" w:rsidR="003347DD" w:rsidRPr="00410DD0" w:rsidRDefault="003347DD" w:rsidP="00F56D95"/>
        </w:tc>
        <w:tc>
          <w:tcPr>
            <w:tcW w:w="521" w:type="dxa"/>
          </w:tcPr>
          <w:p w14:paraId="6DCCDC20" w14:textId="396C73F9" w:rsidR="003347DD" w:rsidRPr="00410DD0" w:rsidRDefault="00E84CBB" w:rsidP="00F56D95">
            <w:r w:rsidRPr="00410DD0">
              <w:t>x</w:t>
            </w:r>
          </w:p>
        </w:tc>
        <w:tc>
          <w:tcPr>
            <w:tcW w:w="522" w:type="dxa"/>
          </w:tcPr>
          <w:p w14:paraId="67259AC1" w14:textId="08BB39CA" w:rsidR="003347DD" w:rsidRPr="00410DD0" w:rsidRDefault="3B1C2330" w:rsidP="00F56D95">
            <w:r w:rsidRPr="00410DD0">
              <w:t>x</w:t>
            </w:r>
          </w:p>
        </w:tc>
        <w:tc>
          <w:tcPr>
            <w:tcW w:w="521" w:type="dxa"/>
          </w:tcPr>
          <w:p w14:paraId="28AEC3F1" w14:textId="3F063768" w:rsidR="003347DD" w:rsidRPr="00410DD0" w:rsidRDefault="3B1C2330" w:rsidP="00F56D95">
            <w:r w:rsidRPr="00410DD0">
              <w:t>x</w:t>
            </w:r>
          </w:p>
        </w:tc>
        <w:tc>
          <w:tcPr>
            <w:tcW w:w="522" w:type="dxa"/>
          </w:tcPr>
          <w:p w14:paraId="539FC89F" w14:textId="5FAA8031" w:rsidR="003347DD" w:rsidRPr="00410DD0" w:rsidRDefault="3B1C2330" w:rsidP="00F56D95">
            <w:r w:rsidRPr="00410DD0">
              <w:t>x</w:t>
            </w:r>
          </w:p>
        </w:tc>
        <w:tc>
          <w:tcPr>
            <w:tcW w:w="521" w:type="dxa"/>
          </w:tcPr>
          <w:p w14:paraId="33E04DF6" w14:textId="77777777" w:rsidR="003347DD" w:rsidRPr="00410DD0" w:rsidRDefault="003347DD" w:rsidP="00F56D95"/>
        </w:tc>
        <w:tc>
          <w:tcPr>
            <w:tcW w:w="522" w:type="dxa"/>
          </w:tcPr>
          <w:p w14:paraId="3F1B93CF" w14:textId="77777777" w:rsidR="003347DD" w:rsidRPr="00410DD0" w:rsidRDefault="003347DD" w:rsidP="00F56D95"/>
        </w:tc>
      </w:tr>
      <w:tr w:rsidR="003347DD" w:rsidRPr="00410DD0" w14:paraId="00B41A40" w14:textId="77777777" w:rsidTr="2A51535D">
        <w:tc>
          <w:tcPr>
            <w:tcW w:w="10910" w:type="dxa"/>
            <w:tcBorders>
              <w:bottom w:val="single" w:sz="2" w:space="0" w:color="auto"/>
            </w:tcBorders>
          </w:tcPr>
          <w:p w14:paraId="11F542EE" w14:textId="07B5F624" w:rsidR="003347DD" w:rsidRPr="00410DD0" w:rsidRDefault="1991C752" w:rsidP="2A51535D">
            <w:pPr>
              <w:pStyle w:val="ListBullet"/>
            </w:pPr>
            <w:r w:rsidRPr="00410DD0">
              <w:t>C</w:t>
            </w:r>
            <w:r w:rsidR="4D62AD98" w:rsidRPr="00410DD0">
              <w:t>ontrol tense across a text according to purpose, shifting between past, present and future tense if required</w:t>
            </w:r>
            <w:r w:rsidR="60DF5A7A" w:rsidRPr="00410DD0">
              <w:t xml:space="preserve"> (GrA6, CrT9)</w:t>
            </w:r>
          </w:p>
        </w:tc>
        <w:tc>
          <w:tcPr>
            <w:tcW w:w="521" w:type="dxa"/>
            <w:tcBorders>
              <w:bottom w:val="single" w:sz="2" w:space="0" w:color="auto"/>
            </w:tcBorders>
          </w:tcPr>
          <w:p w14:paraId="091557CA" w14:textId="64667F91" w:rsidR="003347DD" w:rsidRPr="00410DD0" w:rsidRDefault="3168E53E" w:rsidP="00F56D95">
            <w:r w:rsidRPr="00410DD0">
              <w:t>x</w:t>
            </w:r>
          </w:p>
        </w:tc>
        <w:tc>
          <w:tcPr>
            <w:tcW w:w="521" w:type="dxa"/>
            <w:tcBorders>
              <w:bottom w:val="single" w:sz="2" w:space="0" w:color="auto"/>
            </w:tcBorders>
          </w:tcPr>
          <w:p w14:paraId="12D5A41F" w14:textId="10A9F3EC" w:rsidR="003347DD" w:rsidRPr="00410DD0" w:rsidRDefault="00E84CBB" w:rsidP="00F56D95">
            <w:r w:rsidRPr="00410DD0">
              <w:t>x</w:t>
            </w:r>
          </w:p>
        </w:tc>
        <w:tc>
          <w:tcPr>
            <w:tcW w:w="522" w:type="dxa"/>
            <w:tcBorders>
              <w:bottom w:val="single" w:sz="2" w:space="0" w:color="auto"/>
            </w:tcBorders>
          </w:tcPr>
          <w:p w14:paraId="2905F488" w14:textId="142253C7" w:rsidR="003347DD" w:rsidRPr="00410DD0" w:rsidRDefault="1F6A9017" w:rsidP="00F56D95">
            <w:r w:rsidRPr="00410DD0">
              <w:t>x</w:t>
            </w:r>
          </w:p>
        </w:tc>
        <w:tc>
          <w:tcPr>
            <w:tcW w:w="521" w:type="dxa"/>
            <w:tcBorders>
              <w:bottom w:val="single" w:sz="2" w:space="0" w:color="auto"/>
            </w:tcBorders>
          </w:tcPr>
          <w:p w14:paraId="6482D2E1" w14:textId="77777777" w:rsidR="003347DD" w:rsidRPr="00410DD0" w:rsidRDefault="003347DD" w:rsidP="00F56D95"/>
        </w:tc>
        <w:tc>
          <w:tcPr>
            <w:tcW w:w="522" w:type="dxa"/>
            <w:tcBorders>
              <w:bottom w:val="single" w:sz="2" w:space="0" w:color="auto"/>
            </w:tcBorders>
          </w:tcPr>
          <w:p w14:paraId="09E0FAE7" w14:textId="41BC03E9" w:rsidR="003347DD" w:rsidRPr="00410DD0" w:rsidRDefault="03AE445A" w:rsidP="00F56D95">
            <w:r w:rsidRPr="00410DD0">
              <w:t>x</w:t>
            </w:r>
          </w:p>
        </w:tc>
        <w:tc>
          <w:tcPr>
            <w:tcW w:w="521" w:type="dxa"/>
            <w:tcBorders>
              <w:bottom w:val="single" w:sz="2" w:space="0" w:color="auto"/>
            </w:tcBorders>
          </w:tcPr>
          <w:p w14:paraId="17061862" w14:textId="77777777" w:rsidR="003347DD" w:rsidRPr="00410DD0" w:rsidRDefault="003347DD" w:rsidP="00F56D95"/>
        </w:tc>
        <w:tc>
          <w:tcPr>
            <w:tcW w:w="522" w:type="dxa"/>
          </w:tcPr>
          <w:p w14:paraId="5FE21E5F" w14:textId="394193AA" w:rsidR="003347DD" w:rsidRPr="00410DD0" w:rsidRDefault="03AE445A" w:rsidP="00F56D95">
            <w:r w:rsidRPr="00410DD0">
              <w:t>x</w:t>
            </w:r>
          </w:p>
        </w:tc>
      </w:tr>
      <w:tr w:rsidR="00C34CDB" w:rsidRPr="00410DD0" w14:paraId="4D4548B6" w14:textId="77777777" w:rsidTr="2A51535D">
        <w:tc>
          <w:tcPr>
            <w:tcW w:w="10910" w:type="dxa"/>
            <w:tcBorders>
              <w:bottom w:val="single" w:sz="2" w:space="0" w:color="auto"/>
            </w:tcBorders>
          </w:tcPr>
          <w:p w14:paraId="3195EAC8" w14:textId="0227FAAF" w:rsidR="00C34CDB" w:rsidRPr="00410DD0" w:rsidRDefault="1991C752" w:rsidP="2A51535D">
            <w:pPr>
              <w:pStyle w:val="ListBullet"/>
            </w:pPr>
            <w:r w:rsidRPr="00410DD0">
              <w:t>M</w:t>
            </w:r>
            <w:r w:rsidR="4D62AD98" w:rsidRPr="00410DD0">
              <w:t>aintain correct noun–pronoun referencing, subject–verb agreement and use temporal, conditional and causal connectives to build cohesive links across a text</w:t>
            </w:r>
            <w:r w:rsidR="60DF5A7A" w:rsidRPr="00410DD0">
              <w:t xml:space="preserve"> (GrA5, CrT9, GrA6)</w:t>
            </w:r>
          </w:p>
        </w:tc>
        <w:tc>
          <w:tcPr>
            <w:tcW w:w="521" w:type="dxa"/>
            <w:tcBorders>
              <w:bottom w:val="single" w:sz="2" w:space="0" w:color="auto"/>
            </w:tcBorders>
          </w:tcPr>
          <w:p w14:paraId="5F5CBC71" w14:textId="79BC97B7" w:rsidR="00C34CDB" w:rsidRPr="00410DD0" w:rsidRDefault="00E84CBB" w:rsidP="00F56D95">
            <w:r w:rsidRPr="00410DD0">
              <w:t>x</w:t>
            </w:r>
          </w:p>
        </w:tc>
        <w:tc>
          <w:tcPr>
            <w:tcW w:w="521" w:type="dxa"/>
            <w:tcBorders>
              <w:bottom w:val="single" w:sz="2" w:space="0" w:color="auto"/>
            </w:tcBorders>
          </w:tcPr>
          <w:p w14:paraId="03B62753" w14:textId="62FF5DC1" w:rsidR="00C34CDB" w:rsidRPr="00410DD0" w:rsidRDefault="00E84CBB" w:rsidP="00F56D95">
            <w:r w:rsidRPr="00410DD0">
              <w:t>x</w:t>
            </w:r>
          </w:p>
        </w:tc>
        <w:tc>
          <w:tcPr>
            <w:tcW w:w="522" w:type="dxa"/>
            <w:tcBorders>
              <w:bottom w:val="single" w:sz="2" w:space="0" w:color="auto"/>
            </w:tcBorders>
          </w:tcPr>
          <w:p w14:paraId="7E0F60AF" w14:textId="268E75F6" w:rsidR="00C34CDB" w:rsidRPr="00410DD0" w:rsidRDefault="2E2D3B2C" w:rsidP="00F56D95">
            <w:r w:rsidRPr="00410DD0">
              <w:t>x</w:t>
            </w:r>
          </w:p>
        </w:tc>
        <w:tc>
          <w:tcPr>
            <w:tcW w:w="521" w:type="dxa"/>
            <w:tcBorders>
              <w:bottom w:val="single" w:sz="2" w:space="0" w:color="auto"/>
            </w:tcBorders>
          </w:tcPr>
          <w:p w14:paraId="2EFD08FE" w14:textId="7F07AFC7" w:rsidR="00C34CDB" w:rsidRPr="00410DD0" w:rsidRDefault="5A4614B5" w:rsidP="00F56D95">
            <w:r w:rsidRPr="00410DD0">
              <w:t>x</w:t>
            </w:r>
          </w:p>
        </w:tc>
        <w:tc>
          <w:tcPr>
            <w:tcW w:w="522" w:type="dxa"/>
            <w:tcBorders>
              <w:bottom w:val="single" w:sz="2" w:space="0" w:color="auto"/>
            </w:tcBorders>
          </w:tcPr>
          <w:p w14:paraId="3C4ED602" w14:textId="2F03D5C3" w:rsidR="00C34CDB" w:rsidRPr="00410DD0" w:rsidRDefault="5A4614B5" w:rsidP="00F56D95">
            <w:r w:rsidRPr="00410DD0">
              <w:t>x</w:t>
            </w:r>
          </w:p>
        </w:tc>
        <w:tc>
          <w:tcPr>
            <w:tcW w:w="521" w:type="dxa"/>
            <w:tcBorders>
              <w:bottom w:val="single" w:sz="2" w:space="0" w:color="auto"/>
            </w:tcBorders>
          </w:tcPr>
          <w:p w14:paraId="3774ED7C" w14:textId="55D90709" w:rsidR="00C34CDB" w:rsidRPr="00410DD0" w:rsidRDefault="5A4614B5" w:rsidP="00F56D95">
            <w:r w:rsidRPr="00410DD0">
              <w:t>x</w:t>
            </w:r>
          </w:p>
        </w:tc>
        <w:tc>
          <w:tcPr>
            <w:tcW w:w="522" w:type="dxa"/>
          </w:tcPr>
          <w:p w14:paraId="1BC770F6" w14:textId="2322D865" w:rsidR="00C34CDB" w:rsidRPr="00410DD0" w:rsidRDefault="5A4614B5" w:rsidP="00F56D95">
            <w:r w:rsidRPr="00410DD0">
              <w:t>x</w:t>
            </w:r>
          </w:p>
        </w:tc>
      </w:tr>
      <w:tr w:rsidR="00C34CDB" w:rsidRPr="00410DD0" w14:paraId="581F329F" w14:textId="77777777" w:rsidTr="2A51535D">
        <w:tc>
          <w:tcPr>
            <w:tcW w:w="10910" w:type="dxa"/>
            <w:tcBorders>
              <w:bottom w:val="single" w:sz="2" w:space="0" w:color="auto"/>
            </w:tcBorders>
          </w:tcPr>
          <w:p w14:paraId="7E6DDF59" w14:textId="1113AC9B" w:rsidR="00C34CDB" w:rsidRPr="00410DD0" w:rsidRDefault="4B576364" w:rsidP="2A51535D">
            <w:pPr>
              <w:pStyle w:val="ListBullet"/>
            </w:pPr>
            <w:r w:rsidRPr="00410DD0">
              <w:t>C</w:t>
            </w:r>
            <w:r w:rsidR="4DD08CBE" w:rsidRPr="00410DD0">
              <w:t>reate written texts that include multiple paragraphs with clear, coherent transition of ideas</w:t>
            </w:r>
            <w:r w:rsidR="58E08EB7" w:rsidRPr="00410DD0">
              <w:t xml:space="preserve"> (CrT9)</w:t>
            </w:r>
          </w:p>
        </w:tc>
        <w:tc>
          <w:tcPr>
            <w:tcW w:w="521" w:type="dxa"/>
            <w:tcBorders>
              <w:bottom w:val="single" w:sz="2" w:space="0" w:color="auto"/>
            </w:tcBorders>
          </w:tcPr>
          <w:p w14:paraId="581E66F2" w14:textId="77777777" w:rsidR="00C34CDB" w:rsidRPr="00410DD0" w:rsidRDefault="00C34CDB" w:rsidP="00F56D95"/>
        </w:tc>
        <w:tc>
          <w:tcPr>
            <w:tcW w:w="521" w:type="dxa"/>
            <w:tcBorders>
              <w:bottom w:val="single" w:sz="2" w:space="0" w:color="auto"/>
            </w:tcBorders>
          </w:tcPr>
          <w:p w14:paraId="21603772" w14:textId="5315492E" w:rsidR="00C34CDB" w:rsidRPr="00410DD0" w:rsidRDefault="00E84CBB" w:rsidP="00F56D95">
            <w:r w:rsidRPr="00410DD0">
              <w:t>x</w:t>
            </w:r>
          </w:p>
        </w:tc>
        <w:tc>
          <w:tcPr>
            <w:tcW w:w="522" w:type="dxa"/>
            <w:tcBorders>
              <w:bottom w:val="single" w:sz="2" w:space="0" w:color="auto"/>
            </w:tcBorders>
          </w:tcPr>
          <w:p w14:paraId="033BC89D" w14:textId="74D68B9A" w:rsidR="00C34CDB" w:rsidRPr="00410DD0" w:rsidRDefault="341A6666" w:rsidP="00F56D95">
            <w:r w:rsidRPr="00410DD0">
              <w:t>x</w:t>
            </w:r>
          </w:p>
        </w:tc>
        <w:tc>
          <w:tcPr>
            <w:tcW w:w="521" w:type="dxa"/>
            <w:tcBorders>
              <w:bottom w:val="single" w:sz="2" w:space="0" w:color="auto"/>
            </w:tcBorders>
          </w:tcPr>
          <w:p w14:paraId="278BEB5B" w14:textId="77777777" w:rsidR="00C34CDB" w:rsidRPr="00410DD0" w:rsidRDefault="00C34CDB" w:rsidP="00F56D95"/>
        </w:tc>
        <w:tc>
          <w:tcPr>
            <w:tcW w:w="522" w:type="dxa"/>
            <w:tcBorders>
              <w:bottom w:val="single" w:sz="2" w:space="0" w:color="auto"/>
            </w:tcBorders>
          </w:tcPr>
          <w:p w14:paraId="3DD0BE01" w14:textId="290AC67F" w:rsidR="00C34CDB" w:rsidRPr="00410DD0" w:rsidRDefault="4932A7C4" w:rsidP="00F56D95">
            <w:r w:rsidRPr="00410DD0">
              <w:t>x</w:t>
            </w:r>
          </w:p>
        </w:tc>
        <w:tc>
          <w:tcPr>
            <w:tcW w:w="521" w:type="dxa"/>
            <w:tcBorders>
              <w:bottom w:val="single" w:sz="2" w:space="0" w:color="auto"/>
            </w:tcBorders>
          </w:tcPr>
          <w:p w14:paraId="0C1602D6" w14:textId="77777777" w:rsidR="00C34CDB" w:rsidRPr="00410DD0" w:rsidRDefault="00C34CDB" w:rsidP="00F56D95"/>
        </w:tc>
        <w:tc>
          <w:tcPr>
            <w:tcW w:w="522" w:type="dxa"/>
          </w:tcPr>
          <w:p w14:paraId="43777062" w14:textId="77777777" w:rsidR="00C34CDB" w:rsidRPr="00410DD0" w:rsidRDefault="00C34CDB" w:rsidP="00F56D95"/>
        </w:tc>
      </w:tr>
      <w:tr w:rsidR="00C34CDB" w:rsidRPr="00410DD0" w14:paraId="14B7BE51" w14:textId="77777777" w:rsidTr="2A51535D">
        <w:tc>
          <w:tcPr>
            <w:tcW w:w="10910" w:type="dxa"/>
            <w:tcBorders>
              <w:bottom w:val="single" w:sz="2" w:space="0" w:color="auto"/>
            </w:tcBorders>
          </w:tcPr>
          <w:p w14:paraId="04F8E3DE" w14:textId="55C3E3AA" w:rsidR="00C34CDB" w:rsidRPr="00410DD0" w:rsidRDefault="1991C752" w:rsidP="2A51535D">
            <w:pPr>
              <w:pStyle w:val="ListBullet"/>
            </w:pPr>
            <w:r w:rsidRPr="00410DD0">
              <w:t>C</w:t>
            </w:r>
            <w:r w:rsidR="4D62AD98" w:rsidRPr="00410DD0">
              <w:t>hoose multimodal features suited to a target audience and purpose, to reinforce and extend ideas</w:t>
            </w:r>
          </w:p>
        </w:tc>
        <w:tc>
          <w:tcPr>
            <w:tcW w:w="521" w:type="dxa"/>
            <w:tcBorders>
              <w:bottom w:val="single" w:sz="2" w:space="0" w:color="auto"/>
            </w:tcBorders>
          </w:tcPr>
          <w:p w14:paraId="5B4A7CAF" w14:textId="77777777" w:rsidR="00C34CDB" w:rsidRPr="00410DD0" w:rsidRDefault="00C34CDB" w:rsidP="00F56D95"/>
        </w:tc>
        <w:tc>
          <w:tcPr>
            <w:tcW w:w="521" w:type="dxa"/>
            <w:tcBorders>
              <w:bottom w:val="single" w:sz="2" w:space="0" w:color="auto"/>
            </w:tcBorders>
          </w:tcPr>
          <w:p w14:paraId="539E38E3" w14:textId="72A553BB" w:rsidR="00C34CDB" w:rsidRPr="00410DD0" w:rsidRDefault="00E84CBB" w:rsidP="00F56D95">
            <w:r w:rsidRPr="00410DD0">
              <w:t>x</w:t>
            </w:r>
          </w:p>
        </w:tc>
        <w:tc>
          <w:tcPr>
            <w:tcW w:w="522" w:type="dxa"/>
            <w:tcBorders>
              <w:bottom w:val="single" w:sz="2" w:space="0" w:color="auto"/>
            </w:tcBorders>
          </w:tcPr>
          <w:p w14:paraId="77F94B35" w14:textId="2EACF5F8" w:rsidR="00C34CDB" w:rsidRPr="00410DD0" w:rsidRDefault="00C34CDB" w:rsidP="00F56D95"/>
        </w:tc>
        <w:tc>
          <w:tcPr>
            <w:tcW w:w="521" w:type="dxa"/>
            <w:tcBorders>
              <w:bottom w:val="single" w:sz="2" w:space="0" w:color="auto"/>
            </w:tcBorders>
          </w:tcPr>
          <w:p w14:paraId="31C71BED" w14:textId="77777777" w:rsidR="00C34CDB" w:rsidRPr="00410DD0" w:rsidRDefault="00C34CDB" w:rsidP="00F56D95"/>
        </w:tc>
        <w:tc>
          <w:tcPr>
            <w:tcW w:w="522" w:type="dxa"/>
            <w:tcBorders>
              <w:bottom w:val="single" w:sz="2" w:space="0" w:color="auto"/>
            </w:tcBorders>
          </w:tcPr>
          <w:p w14:paraId="3E872DB0" w14:textId="0EDD9B9E" w:rsidR="00C34CDB" w:rsidRPr="00410DD0" w:rsidRDefault="0E0145E9" w:rsidP="00F56D95">
            <w:r w:rsidRPr="00410DD0">
              <w:t>x</w:t>
            </w:r>
          </w:p>
        </w:tc>
        <w:tc>
          <w:tcPr>
            <w:tcW w:w="521" w:type="dxa"/>
            <w:tcBorders>
              <w:bottom w:val="single" w:sz="2" w:space="0" w:color="auto"/>
            </w:tcBorders>
          </w:tcPr>
          <w:p w14:paraId="62F08390" w14:textId="77777777" w:rsidR="00C34CDB" w:rsidRPr="00410DD0" w:rsidRDefault="00C34CDB" w:rsidP="00F56D95"/>
        </w:tc>
        <w:tc>
          <w:tcPr>
            <w:tcW w:w="522" w:type="dxa"/>
          </w:tcPr>
          <w:p w14:paraId="3FF42838" w14:textId="04F1F3F3" w:rsidR="00C34CDB" w:rsidRPr="00410DD0" w:rsidRDefault="0E0145E9" w:rsidP="00F56D95">
            <w:r w:rsidRPr="00410DD0">
              <w:t>x</w:t>
            </w:r>
          </w:p>
        </w:tc>
      </w:tr>
      <w:tr w:rsidR="00C34CDB" w:rsidRPr="00410DD0" w14:paraId="6A430B8D" w14:textId="77777777" w:rsidTr="2A51535D">
        <w:tc>
          <w:tcPr>
            <w:tcW w:w="10910" w:type="dxa"/>
            <w:tcBorders>
              <w:bottom w:val="single" w:sz="2" w:space="0" w:color="auto"/>
            </w:tcBorders>
          </w:tcPr>
          <w:p w14:paraId="3BADA9FC" w14:textId="2A14695C" w:rsidR="00C34CDB" w:rsidRPr="00410DD0" w:rsidRDefault="1991C752" w:rsidP="00F56D95">
            <w:pPr>
              <w:pStyle w:val="ListBullet"/>
            </w:pPr>
            <w:r w:rsidRPr="00410DD0">
              <w:t>M</w:t>
            </w:r>
            <w:r w:rsidR="16723D1F" w:rsidRPr="00410DD0">
              <w:t>ake choices about verbs and verb groups to achieve precision and add detail</w:t>
            </w:r>
            <w:r w:rsidR="60DF5A7A" w:rsidRPr="00410DD0">
              <w:t xml:space="preserve"> (GrA6)</w:t>
            </w:r>
          </w:p>
        </w:tc>
        <w:tc>
          <w:tcPr>
            <w:tcW w:w="521" w:type="dxa"/>
            <w:tcBorders>
              <w:bottom w:val="single" w:sz="2" w:space="0" w:color="auto"/>
            </w:tcBorders>
          </w:tcPr>
          <w:p w14:paraId="105EF6DA" w14:textId="4B8A2DF6" w:rsidR="00C34CDB" w:rsidRPr="00410DD0" w:rsidRDefault="00E84CBB" w:rsidP="00F56D95">
            <w:r w:rsidRPr="00410DD0">
              <w:t>x</w:t>
            </w:r>
          </w:p>
        </w:tc>
        <w:tc>
          <w:tcPr>
            <w:tcW w:w="521" w:type="dxa"/>
            <w:tcBorders>
              <w:bottom w:val="single" w:sz="2" w:space="0" w:color="auto"/>
            </w:tcBorders>
          </w:tcPr>
          <w:p w14:paraId="2630B58E" w14:textId="0F12081E" w:rsidR="00C34CDB" w:rsidRPr="00410DD0" w:rsidRDefault="00E84CBB" w:rsidP="00F56D95">
            <w:r w:rsidRPr="00410DD0">
              <w:t>x</w:t>
            </w:r>
          </w:p>
        </w:tc>
        <w:tc>
          <w:tcPr>
            <w:tcW w:w="522" w:type="dxa"/>
            <w:tcBorders>
              <w:bottom w:val="single" w:sz="2" w:space="0" w:color="auto"/>
            </w:tcBorders>
          </w:tcPr>
          <w:p w14:paraId="35B1D071" w14:textId="214CA140" w:rsidR="00C34CDB" w:rsidRPr="00410DD0" w:rsidRDefault="2581876A" w:rsidP="00F56D95">
            <w:r w:rsidRPr="00410DD0">
              <w:t>x</w:t>
            </w:r>
          </w:p>
        </w:tc>
        <w:tc>
          <w:tcPr>
            <w:tcW w:w="521" w:type="dxa"/>
            <w:tcBorders>
              <w:bottom w:val="single" w:sz="2" w:space="0" w:color="auto"/>
            </w:tcBorders>
          </w:tcPr>
          <w:p w14:paraId="01966050" w14:textId="55F9B175" w:rsidR="00C34CDB" w:rsidRPr="00410DD0" w:rsidRDefault="62F7F854" w:rsidP="00F56D95">
            <w:r w:rsidRPr="00410DD0">
              <w:t>x</w:t>
            </w:r>
          </w:p>
        </w:tc>
        <w:tc>
          <w:tcPr>
            <w:tcW w:w="522" w:type="dxa"/>
            <w:tcBorders>
              <w:bottom w:val="single" w:sz="2" w:space="0" w:color="auto"/>
            </w:tcBorders>
          </w:tcPr>
          <w:p w14:paraId="00F987B3" w14:textId="676039E7" w:rsidR="00C34CDB" w:rsidRPr="00410DD0" w:rsidRDefault="62F7F854" w:rsidP="00F56D95">
            <w:r w:rsidRPr="00410DD0">
              <w:t>x</w:t>
            </w:r>
          </w:p>
        </w:tc>
        <w:tc>
          <w:tcPr>
            <w:tcW w:w="521" w:type="dxa"/>
            <w:tcBorders>
              <w:bottom w:val="single" w:sz="2" w:space="0" w:color="auto"/>
            </w:tcBorders>
          </w:tcPr>
          <w:p w14:paraId="7FD79F10" w14:textId="77777777" w:rsidR="00C34CDB" w:rsidRPr="00410DD0" w:rsidRDefault="00C34CDB" w:rsidP="00F56D95"/>
        </w:tc>
        <w:tc>
          <w:tcPr>
            <w:tcW w:w="522" w:type="dxa"/>
          </w:tcPr>
          <w:p w14:paraId="0DFE27A1" w14:textId="77777777" w:rsidR="00C34CDB" w:rsidRPr="00410DD0" w:rsidRDefault="00C34CDB" w:rsidP="00F56D95"/>
        </w:tc>
      </w:tr>
      <w:tr w:rsidR="00C34CDB" w:rsidRPr="00410DD0" w14:paraId="59040169" w14:textId="77777777" w:rsidTr="2A51535D">
        <w:tc>
          <w:tcPr>
            <w:tcW w:w="10910" w:type="dxa"/>
            <w:tcBorders>
              <w:bottom w:val="single" w:sz="2" w:space="0" w:color="auto"/>
            </w:tcBorders>
          </w:tcPr>
          <w:p w14:paraId="7B99150A" w14:textId="1DD82A90" w:rsidR="00C34CDB" w:rsidRPr="00410DD0" w:rsidRDefault="1991C752" w:rsidP="2A51535D">
            <w:pPr>
              <w:pStyle w:val="ListBullet"/>
              <w:rPr>
                <w:strike/>
              </w:rPr>
            </w:pPr>
            <w:r w:rsidRPr="00410DD0">
              <w:t>E</w:t>
            </w:r>
            <w:r w:rsidR="16723D1F" w:rsidRPr="00410DD0">
              <w:t>xperiment with the placement of adverbial clauses, to modify the meaning or to add detail to a verb or verb group</w:t>
            </w:r>
            <w:r w:rsidR="526D95F8" w:rsidRPr="00410DD0">
              <w:t xml:space="preserve"> (GrA6)</w:t>
            </w:r>
          </w:p>
        </w:tc>
        <w:tc>
          <w:tcPr>
            <w:tcW w:w="521" w:type="dxa"/>
            <w:tcBorders>
              <w:bottom w:val="single" w:sz="2" w:space="0" w:color="auto"/>
            </w:tcBorders>
          </w:tcPr>
          <w:p w14:paraId="3AC90C61" w14:textId="41CE20E5" w:rsidR="00C34CDB" w:rsidRPr="00410DD0" w:rsidRDefault="00E84CBB" w:rsidP="00F56D95">
            <w:r w:rsidRPr="00410DD0">
              <w:t>x</w:t>
            </w:r>
          </w:p>
        </w:tc>
        <w:tc>
          <w:tcPr>
            <w:tcW w:w="521" w:type="dxa"/>
            <w:tcBorders>
              <w:bottom w:val="single" w:sz="2" w:space="0" w:color="auto"/>
            </w:tcBorders>
          </w:tcPr>
          <w:p w14:paraId="4DECC6DF" w14:textId="1BD0BB4C" w:rsidR="00C34CDB" w:rsidRPr="00410DD0" w:rsidRDefault="00E84CBB" w:rsidP="00F56D95">
            <w:r w:rsidRPr="00410DD0">
              <w:t>x</w:t>
            </w:r>
          </w:p>
        </w:tc>
        <w:tc>
          <w:tcPr>
            <w:tcW w:w="522" w:type="dxa"/>
            <w:tcBorders>
              <w:bottom w:val="single" w:sz="2" w:space="0" w:color="auto"/>
            </w:tcBorders>
          </w:tcPr>
          <w:p w14:paraId="0F96267E" w14:textId="329D4968" w:rsidR="00C34CDB" w:rsidRPr="00410DD0" w:rsidRDefault="00C34CDB" w:rsidP="00F56D95"/>
        </w:tc>
        <w:tc>
          <w:tcPr>
            <w:tcW w:w="521" w:type="dxa"/>
            <w:tcBorders>
              <w:bottom w:val="single" w:sz="2" w:space="0" w:color="auto"/>
            </w:tcBorders>
          </w:tcPr>
          <w:p w14:paraId="0E4F5C36" w14:textId="2811DB84" w:rsidR="00C34CDB" w:rsidRPr="00410DD0" w:rsidRDefault="60A9768D" w:rsidP="00F56D95">
            <w:r w:rsidRPr="00410DD0">
              <w:t>x</w:t>
            </w:r>
          </w:p>
        </w:tc>
        <w:tc>
          <w:tcPr>
            <w:tcW w:w="522" w:type="dxa"/>
            <w:tcBorders>
              <w:bottom w:val="single" w:sz="2" w:space="0" w:color="auto"/>
            </w:tcBorders>
          </w:tcPr>
          <w:p w14:paraId="15912C15" w14:textId="754CB17B" w:rsidR="00C34CDB" w:rsidRPr="00410DD0" w:rsidRDefault="60A9768D" w:rsidP="00F56D95">
            <w:r w:rsidRPr="00410DD0">
              <w:t>x</w:t>
            </w:r>
          </w:p>
        </w:tc>
        <w:tc>
          <w:tcPr>
            <w:tcW w:w="521" w:type="dxa"/>
            <w:tcBorders>
              <w:bottom w:val="single" w:sz="2" w:space="0" w:color="auto"/>
            </w:tcBorders>
          </w:tcPr>
          <w:p w14:paraId="7D54D866" w14:textId="77777777" w:rsidR="00C34CDB" w:rsidRPr="00410DD0" w:rsidRDefault="00C34CDB" w:rsidP="00F56D95"/>
        </w:tc>
        <w:tc>
          <w:tcPr>
            <w:tcW w:w="522" w:type="dxa"/>
          </w:tcPr>
          <w:p w14:paraId="3AFEB8CA" w14:textId="22E63E1D" w:rsidR="00C34CDB" w:rsidRPr="00410DD0" w:rsidRDefault="60A9768D" w:rsidP="00F56D95">
            <w:r w:rsidRPr="00410DD0">
              <w:t>x</w:t>
            </w:r>
          </w:p>
        </w:tc>
      </w:tr>
      <w:tr w:rsidR="00C34CDB" w:rsidRPr="00410DD0" w14:paraId="38CBA264" w14:textId="77777777" w:rsidTr="2A51535D">
        <w:tc>
          <w:tcPr>
            <w:tcW w:w="10910" w:type="dxa"/>
            <w:tcBorders>
              <w:bottom w:val="single" w:sz="2" w:space="0" w:color="auto"/>
            </w:tcBorders>
          </w:tcPr>
          <w:p w14:paraId="47CF843D" w14:textId="52D4A7B8" w:rsidR="00C34CDB" w:rsidRPr="00410DD0" w:rsidRDefault="7C2BE0EE" w:rsidP="00F56D95">
            <w:pPr>
              <w:pStyle w:val="ListBullet"/>
            </w:pPr>
            <w:r w:rsidRPr="00410DD0">
              <w:t>U</w:t>
            </w:r>
            <w:r w:rsidR="7EEF789F" w:rsidRPr="00410DD0">
              <w:t>se a comma to separate a subordinate clause or a phrase from the main clause, or to separate information within a sentence, or to separate items in a list</w:t>
            </w:r>
            <w:r w:rsidR="23FBCEBF" w:rsidRPr="00410DD0">
              <w:t xml:space="preserve"> (CrT8, PuN</w:t>
            </w:r>
            <w:r w:rsidR="08C0CCC3" w:rsidRPr="00410DD0">
              <w:t>6)</w:t>
            </w:r>
          </w:p>
        </w:tc>
        <w:tc>
          <w:tcPr>
            <w:tcW w:w="521" w:type="dxa"/>
            <w:tcBorders>
              <w:bottom w:val="single" w:sz="2" w:space="0" w:color="auto"/>
            </w:tcBorders>
          </w:tcPr>
          <w:p w14:paraId="7F10F4EB" w14:textId="02DDA82E" w:rsidR="00C34CDB" w:rsidRPr="00410DD0" w:rsidRDefault="00E84CBB" w:rsidP="00F56D95">
            <w:r w:rsidRPr="00410DD0">
              <w:t>x</w:t>
            </w:r>
          </w:p>
        </w:tc>
        <w:tc>
          <w:tcPr>
            <w:tcW w:w="521" w:type="dxa"/>
            <w:tcBorders>
              <w:bottom w:val="single" w:sz="2" w:space="0" w:color="auto"/>
            </w:tcBorders>
          </w:tcPr>
          <w:p w14:paraId="4890D6A1" w14:textId="7FDE011D" w:rsidR="00C34CDB" w:rsidRPr="00410DD0" w:rsidRDefault="00E84CBB" w:rsidP="00F56D95">
            <w:r w:rsidRPr="00410DD0">
              <w:t>x</w:t>
            </w:r>
          </w:p>
        </w:tc>
        <w:tc>
          <w:tcPr>
            <w:tcW w:w="522" w:type="dxa"/>
            <w:tcBorders>
              <w:bottom w:val="single" w:sz="2" w:space="0" w:color="auto"/>
            </w:tcBorders>
          </w:tcPr>
          <w:p w14:paraId="7786B0AE" w14:textId="77777777" w:rsidR="00C34CDB" w:rsidRPr="00410DD0" w:rsidRDefault="00C34CDB" w:rsidP="00F56D95"/>
        </w:tc>
        <w:tc>
          <w:tcPr>
            <w:tcW w:w="521" w:type="dxa"/>
            <w:tcBorders>
              <w:bottom w:val="single" w:sz="2" w:space="0" w:color="auto"/>
            </w:tcBorders>
          </w:tcPr>
          <w:p w14:paraId="05350D62" w14:textId="3C18B536" w:rsidR="00C34CDB" w:rsidRPr="00410DD0" w:rsidRDefault="623B9478" w:rsidP="00F56D95">
            <w:r w:rsidRPr="00410DD0">
              <w:t>x</w:t>
            </w:r>
          </w:p>
        </w:tc>
        <w:tc>
          <w:tcPr>
            <w:tcW w:w="522" w:type="dxa"/>
            <w:tcBorders>
              <w:bottom w:val="single" w:sz="2" w:space="0" w:color="auto"/>
            </w:tcBorders>
          </w:tcPr>
          <w:p w14:paraId="5F4F19FA" w14:textId="3DB616BB" w:rsidR="00C34CDB" w:rsidRPr="00410DD0" w:rsidRDefault="623B9478" w:rsidP="00F56D95">
            <w:r w:rsidRPr="00410DD0">
              <w:t>x</w:t>
            </w:r>
          </w:p>
        </w:tc>
        <w:tc>
          <w:tcPr>
            <w:tcW w:w="521" w:type="dxa"/>
            <w:tcBorders>
              <w:bottom w:val="single" w:sz="2" w:space="0" w:color="auto"/>
            </w:tcBorders>
          </w:tcPr>
          <w:p w14:paraId="78A4808E" w14:textId="77777777" w:rsidR="00C34CDB" w:rsidRPr="00410DD0" w:rsidRDefault="00C34CDB" w:rsidP="00F56D95"/>
        </w:tc>
        <w:tc>
          <w:tcPr>
            <w:tcW w:w="522" w:type="dxa"/>
          </w:tcPr>
          <w:p w14:paraId="59E4C7A3" w14:textId="77777777" w:rsidR="00C34CDB" w:rsidRPr="00410DD0" w:rsidRDefault="00C34CDB" w:rsidP="00F56D95"/>
        </w:tc>
      </w:tr>
      <w:tr w:rsidR="00C34CDB" w:rsidRPr="00410DD0" w14:paraId="0B0E4ABB" w14:textId="77777777" w:rsidTr="2A51535D">
        <w:tc>
          <w:tcPr>
            <w:tcW w:w="10910" w:type="dxa"/>
            <w:tcBorders>
              <w:bottom w:val="single" w:sz="2" w:space="0" w:color="auto"/>
            </w:tcBorders>
          </w:tcPr>
          <w:p w14:paraId="3B9AB52D" w14:textId="7D679967" w:rsidR="00C34CDB" w:rsidRPr="00410DD0" w:rsidRDefault="1991C752" w:rsidP="2A51535D">
            <w:pPr>
              <w:pStyle w:val="ListBullet"/>
            </w:pPr>
            <w:r w:rsidRPr="00410DD0">
              <w:t>U</w:t>
            </w:r>
            <w:r w:rsidR="16723D1F" w:rsidRPr="00410DD0">
              <w:t>nderstand that texts, such as poetry, may include innovative use of punctuation, and experiment with punctuation to suit purpose and for effect</w:t>
            </w:r>
          </w:p>
        </w:tc>
        <w:tc>
          <w:tcPr>
            <w:tcW w:w="521" w:type="dxa"/>
            <w:tcBorders>
              <w:bottom w:val="single" w:sz="2" w:space="0" w:color="auto"/>
            </w:tcBorders>
          </w:tcPr>
          <w:p w14:paraId="39255EBB" w14:textId="2B5A55E5" w:rsidR="00C34CDB" w:rsidRPr="00410DD0" w:rsidRDefault="62A0EE14" w:rsidP="00F56D95">
            <w:r w:rsidRPr="00410DD0">
              <w:t>x</w:t>
            </w:r>
          </w:p>
        </w:tc>
        <w:tc>
          <w:tcPr>
            <w:tcW w:w="521" w:type="dxa"/>
            <w:tcBorders>
              <w:bottom w:val="single" w:sz="2" w:space="0" w:color="auto"/>
            </w:tcBorders>
          </w:tcPr>
          <w:p w14:paraId="69B00E89" w14:textId="31AE1EBD" w:rsidR="00C34CDB" w:rsidRPr="00410DD0" w:rsidRDefault="00E84CBB" w:rsidP="00F56D95">
            <w:r w:rsidRPr="00410DD0">
              <w:t>x</w:t>
            </w:r>
          </w:p>
        </w:tc>
        <w:tc>
          <w:tcPr>
            <w:tcW w:w="522" w:type="dxa"/>
            <w:tcBorders>
              <w:bottom w:val="single" w:sz="2" w:space="0" w:color="auto"/>
            </w:tcBorders>
          </w:tcPr>
          <w:p w14:paraId="222A9F79" w14:textId="77777777" w:rsidR="00C34CDB" w:rsidRPr="00410DD0" w:rsidRDefault="00C34CDB" w:rsidP="00F56D95"/>
        </w:tc>
        <w:tc>
          <w:tcPr>
            <w:tcW w:w="521" w:type="dxa"/>
            <w:tcBorders>
              <w:bottom w:val="single" w:sz="2" w:space="0" w:color="auto"/>
            </w:tcBorders>
          </w:tcPr>
          <w:p w14:paraId="5834A88B" w14:textId="4BD1230F" w:rsidR="00C34CDB" w:rsidRPr="00410DD0" w:rsidRDefault="3C21D70E" w:rsidP="00F56D95">
            <w:r w:rsidRPr="00410DD0">
              <w:t>x</w:t>
            </w:r>
          </w:p>
        </w:tc>
        <w:tc>
          <w:tcPr>
            <w:tcW w:w="522" w:type="dxa"/>
            <w:tcBorders>
              <w:bottom w:val="single" w:sz="2" w:space="0" w:color="auto"/>
            </w:tcBorders>
          </w:tcPr>
          <w:p w14:paraId="7732B030" w14:textId="3199C813" w:rsidR="00C34CDB" w:rsidRPr="00410DD0" w:rsidRDefault="3C21D70E" w:rsidP="00F56D95">
            <w:r w:rsidRPr="00410DD0">
              <w:t>x</w:t>
            </w:r>
          </w:p>
        </w:tc>
        <w:tc>
          <w:tcPr>
            <w:tcW w:w="521" w:type="dxa"/>
            <w:tcBorders>
              <w:bottom w:val="single" w:sz="2" w:space="0" w:color="auto"/>
            </w:tcBorders>
          </w:tcPr>
          <w:p w14:paraId="6E9E1D84" w14:textId="77777777" w:rsidR="00C34CDB" w:rsidRPr="00410DD0" w:rsidRDefault="00C34CDB" w:rsidP="00F56D95"/>
        </w:tc>
        <w:tc>
          <w:tcPr>
            <w:tcW w:w="522" w:type="dxa"/>
          </w:tcPr>
          <w:p w14:paraId="42DF495D" w14:textId="77777777" w:rsidR="00C34CDB" w:rsidRPr="00410DD0" w:rsidRDefault="00C34CDB" w:rsidP="00F56D95"/>
        </w:tc>
      </w:tr>
      <w:tr w:rsidR="006C4342" w:rsidRPr="00410DD0" w14:paraId="78E79482" w14:textId="77777777" w:rsidTr="2A51535D">
        <w:tc>
          <w:tcPr>
            <w:tcW w:w="10910" w:type="dxa"/>
            <w:tcBorders>
              <w:bottom w:val="single" w:sz="2" w:space="0" w:color="auto"/>
            </w:tcBorders>
          </w:tcPr>
          <w:p w14:paraId="25A2010F" w14:textId="1752F14C" w:rsidR="006C4342" w:rsidRPr="00410DD0" w:rsidRDefault="183543E9" w:rsidP="2A51535D">
            <w:pPr>
              <w:pStyle w:val="ListBullet"/>
            </w:pPr>
            <w:r w:rsidRPr="00410DD0">
              <w:t>Use print or digital tools to plan, sequence, create, revise, edit and publish texts</w:t>
            </w:r>
          </w:p>
        </w:tc>
        <w:tc>
          <w:tcPr>
            <w:tcW w:w="521" w:type="dxa"/>
            <w:tcBorders>
              <w:bottom w:val="single" w:sz="2" w:space="0" w:color="auto"/>
            </w:tcBorders>
          </w:tcPr>
          <w:p w14:paraId="530F64AE" w14:textId="77777777" w:rsidR="006C4342" w:rsidRPr="00410DD0" w:rsidRDefault="006C4342" w:rsidP="00F56D95"/>
        </w:tc>
        <w:tc>
          <w:tcPr>
            <w:tcW w:w="521" w:type="dxa"/>
            <w:tcBorders>
              <w:bottom w:val="single" w:sz="2" w:space="0" w:color="auto"/>
            </w:tcBorders>
          </w:tcPr>
          <w:p w14:paraId="109644F3" w14:textId="22AD1277" w:rsidR="006C4342" w:rsidRPr="00410DD0" w:rsidRDefault="00514A3B" w:rsidP="00F56D95">
            <w:r w:rsidRPr="00410DD0">
              <w:t>x</w:t>
            </w:r>
          </w:p>
        </w:tc>
        <w:tc>
          <w:tcPr>
            <w:tcW w:w="522" w:type="dxa"/>
            <w:tcBorders>
              <w:bottom w:val="single" w:sz="2" w:space="0" w:color="auto"/>
            </w:tcBorders>
          </w:tcPr>
          <w:p w14:paraId="6FDFDAAB" w14:textId="278B1954" w:rsidR="006C4342" w:rsidRPr="00410DD0" w:rsidRDefault="019975FF" w:rsidP="00F56D95">
            <w:r w:rsidRPr="00410DD0">
              <w:t>x</w:t>
            </w:r>
          </w:p>
        </w:tc>
        <w:tc>
          <w:tcPr>
            <w:tcW w:w="521" w:type="dxa"/>
            <w:tcBorders>
              <w:bottom w:val="single" w:sz="2" w:space="0" w:color="auto"/>
            </w:tcBorders>
          </w:tcPr>
          <w:p w14:paraId="79D4BB64" w14:textId="77777777" w:rsidR="006C4342" w:rsidRPr="00410DD0" w:rsidRDefault="006C4342" w:rsidP="00F56D95"/>
        </w:tc>
        <w:tc>
          <w:tcPr>
            <w:tcW w:w="522" w:type="dxa"/>
            <w:tcBorders>
              <w:bottom w:val="single" w:sz="2" w:space="0" w:color="auto"/>
            </w:tcBorders>
          </w:tcPr>
          <w:p w14:paraId="7125F378" w14:textId="72E06579" w:rsidR="006C4342" w:rsidRPr="00410DD0" w:rsidRDefault="019975FF" w:rsidP="00F56D95">
            <w:r w:rsidRPr="00410DD0">
              <w:t>x</w:t>
            </w:r>
          </w:p>
        </w:tc>
        <w:tc>
          <w:tcPr>
            <w:tcW w:w="521" w:type="dxa"/>
            <w:tcBorders>
              <w:bottom w:val="single" w:sz="2" w:space="0" w:color="auto"/>
            </w:tcBorders>
          </w:tcPr>
          <w:p w14:paraId="57FA4471" w14:textId="77777777" w:rsidR="006C4342" w:rsidRPr="00410DD0" w:rsidRDefault="006C4342" w:rsidP="00F56D95"/>
        </w:tc>
        <w:tc>
          <w:tcPr>
            <w:tcW w:w="522" w:type="dxa"/>
          </w:tcPr>
          <w:p w14:paraId="37209B03" w14:textId="0542B357" w:rsidR="006C4342" w:rsidRPr="00410DD0" w:rsidRDefault="019975FF" w:rsidP="00F56D95">
            <w:r w:rsidRPr="00410DD0">
              <w:t>x</w:t>
            </w:r>
          </w:p>
        </w:tc>
      </w:tr>
      <w:tr w:rsidR="00F94156" w:rsidRPr="00410DD0" w14:paraId="612A0198" w14:textId="77777777" w:rsidTr="2A51535D">
        <w:tc>
          <w:tcPr>
            <w:tcW w:w="10910" w:type="dxa"/>
            <w:tcBorders>
              <w:top w:val="single" w:sz="2" w:space="0" w:color="auto"/>
              <w:right w:val="nil"/>
            </w:tcBorders>
            <w:shd w:val="clear" w:color="auto" w:fill="EBEBEB"/>
          </w:tcPr>
          <w:p w14:paraId="185FC6C5" w14:textId="77777777" w:rsidR="003347DD" w:rsidRPr="00410DD0" w:rsidRDefault="2A8E81EF" w:rsidP="00F56D95">
            <w:pPr>
              <w:rPr>
                <w:rStyle w:val="Strong"/>
              </w:rPr>
            </w:pPr>
            <w:r w:rsidRPr="00410DD0">
              <w:rPr>
                <w:rStyle w:val="Strong"/>
              </w:rPr>
              <w:t>Spelling</w:t>
            </w:r>
          </w:p>
          <w:p w14:paraId="2D592BEA" w14:textId="77777777" w:rsidR="003347DD" w:rsidRPr="00410DD0" w:rsidRDefault="003347DD" w:rsidP="00F56D95">
            <w:r w:rsidRPr="00410DD0">
              <w:rPr>
                <w:rStyle w:val="Strong"/>
              </w:rPr>
              <w:t>EN</w:t>
            </w:r>
            <w:r w:rsidR="0087235E" w:rsidRPr="00410DD0">
              <w:rPr>
                <w:rStyle w:val="Strong"/>
              </w:rPr>
              <w:t>3</w:t>
            </w:r>
            <w:r w:rsidRPr="00410DD0">
              <w:rPr>
                <w:rStyle w:val="Strong"/>
              </w:rPr>
              <w:t>-SPELL-01</w:t>
            </w:r>
            <w:r w:rsidRPr="00410DD0">
              <w:t xml:space="preserve"> </w:t>
            </w:r>
            <w:r w:rsidR="0087235E" w:rsidRPr="00410DD0">
              <w:t xml:space="preserve">automatically applies taught phonological, </w:t>
            </w:r>
            <w:proofErr w:type="gramStart"/>
            <w:r w:rsidR="0087235E" w:rsidRPr="00410DD0">
              <w:t>orthographic</w:t>
            </w:r>
            <w:proofErr w:type="gramEnd"/>
            <w:r w:rsidR="0087235E" w:rsidRPr="00410DD0">
              <w:t xml:space="preserve">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50F685C3" w14:textId="77777777" w:rsidR="003347DD" w:rsidRPr="00410DD0" w:rsidRDefault="003347DD" w:rsidP="00F56D95"/>
        </w:tc>
        <w:tc>
          <w:tcPr>
            <w:tcW w:w="521" w:type="dxa"/>
            <w:tcBorders>
              <w:top w:val="single" w:sz="2" w:space="0" w:color="auto"/>
              <w:left w:val="nil"/>
              <w:right w:val="nil"/>
            </w:tcBorders>
            <w:shd w:val="clear" w:color="auto" w:fill="EBEBEB"/>
          </w:tcPr>
          <w:p w14:paraId="1C76728E" w14:textId="77777777" w:rsidR="003347DD" w:rsidRPr="00410DD0" w:rsidRDefault="003347DD" w:rsidP="00F56D95"/>
        </w:tc>
        <w:tc>
          <w:tcPr>
            <w:tcW w:w="522" w:type="dxa"/>
            <w:tcBorders>
              <w:top w:val="single" w:sz="2" w:space="0" w:color="auto"/>
              <w:left w:val="nil"/>
              <w:right w:val="nil"/>
            </w:tcBorders>
            <w:shd w:val="clear" w:color="auto" w:fill="EBEBEB"/>
          </w:tcPr>
          <w:p w14:paraId="0715722E" w14:textId="77777777" w:rsidR="003347DD" w:rsidRPr="00410DD0" w:rsidRDefault="003347DD" w:rsidP="00F56D95"/>
        </w:tc>
        <w:tc>
          <w:tcPr>
            <w:tcW w:w="521" w:type="dxa"/>
            <w:tcBorders>
              <w:top w:val="single" w:sz="2" w:space="0" w:color="auto"/>
              <w:left w:val="nil"/>
              <w:right w:val="nil"/>
            </w:tcBorders>
            <w:shd w:val="clear" w:color="auto" w:fill="EBEBEB"/>
          </w:tcPr>
          <w:p w14:paraId="5CC9F1DA" w14:textId="77777777" w:rsidR="003347DD" w:rsidRPr="00410DD0" w:rsidRDefault="003347DD" w:rsidP="00F56D95"/>
        </w:tc>
        <w:tc>
          <w:tcPr>
            <w:tcW w:w="522" w:type="dxa"/>
            <w:tcBorders>
              <w:top w:val="single" w:sz="2" w:space="0" w:color="auto"/>
              <w:left w:val="nil"/>
              <w:right w:val="nil"/>
            </w:tcBorders>
            <w:shd w:val="clear" w:color="auto" w:fill="EBEBEB"/>
          </w:tcPr>
          <w:p w14:paraId="4A50194D" w14:textId="77777777" w:rsidR="003347DD" w:rsidRPr="00410DD0" w:rsidRDefault="003347DD" w:rsidP="00F56D95"/>
        </w:tc>
        <w:tc>
          <w:tcPr>
            <w:tcW w:w="521" w:type="dxa"/>
            <w:tcBorders>
              <w:top w:val="single" w:sz="2" w:space="0" w:color="auto"/>
              <w:left w:val="nil"/>
              <w:right w:val="nil"/>
            </w:tcBorders>
            <w:shd w:val="clear" w:color="auto" w:fill="EBEBEB"/>
          </w:tcPr>
          <w:p w14:paraId="7DE78865" w14:textId="77777777" w:rsidR="003347DD" w:rsidRPr="00410DD0" w:rsidRDefault="003347DD" w:rsidP="00F56D95"/>
        </w:tc>
        <w:tc>
          <w:tcPr>
            <w:tcW w:w="522" w:type="dxa"/>
            <w:tcBorders>
              <w:left w:val="nil"/>
            </w:tcBorders>
            <w:shd w:val="clear" w:color="auto" w:fill="EBEBEB"/>
          </w:tcPr>
          <w:p w14:paraId="36687A56" w14:textId="77777777" w:rsidR="003347DD" w:rsidRPr="00410DD0" w:rsidRDefault="003347DD" w:rsidP="00F56D95"/>
        </w:tc>
      </w:tr>
      <w:tr w:rsidR="003347DD" w:rsidRPr="00410DD0" w14:paraId="04B7646F" w14:textId="77777777" w:rsidTr="2A51535D">
        <w:tc>
          <w:tcPr>
            <w:tcW w:w="10910" w:type="dxa"/>
          </w:tcPr>
          <w:p w14:paraId="238C0195" w14:textId="4723F516" w:rsidR="003347DD" w:rsidRPr="00410DD0" w:rsidRDefault="006B673E" w:rsidP="00F56D95">
            <w:pPr>
              <w:pStyle w:val="ListBullet"/>
            </w:pPr>
            <w:r w:rsidRPr="00410DD0">
              <w:t>S</w:t>
            </w:r>
            <w:r w:rsidR="00687BAC" w:rsidRPr="00410DD0">
              <w:t>egment unfamiliar multisyllabic words into syllables and phonemes as a strategy when spelling</w:t>
            </w:r>
          </w:p>
        </w:tc>
        <w:tc>
          <w:tcPr>
            <w:tcW w:w="521" w:type="dxa"/>
          </w:tcPr>
          <w:p w14:paraId="4D25710B" w14:textId="239D3220" w:rsidR="003347DD" w:rsidRPr="00410DD0" w:rsidRDefault="00687BAC" w:rsidP="00F56D95">
            <w:r w:rsidRPr="00410DD0">
              <w:t>x</w:t>
            </w:r>
          </w:p>
        </w:tc>
        <w:tc>
          <w:tcPr>
            <w:tcW w:w="521" w:type="dxa"/>
          </w:tcPr>
          <w:p w14:paraId="306E8A83" w14:textId="77777777" w:rsidR="003347DD" w:rsidRPr="00410DD0" w:rsidRDefault="003347DD" w:rsidP="00F56D95"/>
        </w:tc>
        <w:tc>
          <w:tcPr>
            <w:tcW w:w="522" w:type="dxa"/>
          </w:tcPr>
          <w:p w14:paraId="1BC4A36D" w14:textId="4E649C8D" w:rsidR="003347DD" w:rsidRPr="00410DD0" w:rsidRDefault="550F85C2" w:rsidP="00F56D95">
            <w:r w:rsidRPr="00410DD0">
              <w:t>x</w:t>
            </w:r>
          </w:p>
        </w:tc>
        <w:tc>
          <w:tcPr>
            <w:tcW w:w="521" w:type="dxa"/>
          </w:tcPr>
          <w:p w14:paraId="61BE4C49" w14:textId="0D9CB569" w:rsidR="003347DD" w:rsidRPr="00410DD0" w:rsidRDefault="550F85C2" w:rsidP="00F56D95">
            <w:r w:rsidRPr="00410DD0">
              <w:t>x</w:t>
            </w:r>
          </w:p>
        </w:tc>
        <w:tc>
          <w:tcPr>
            <w:tcW w:w="522" w:type="dxa"/>
          </w:tcPr>
          <w:p w14:paraId="5C81757E" w14:textId="4978958B" w:rsidR="003347DD" w:rsidRPr="00410DD0" w:rsidRDefault="550F85C2" w:rsidP="00F56D95">
            <w:r w:rsidRPr="00410DD0">
              <w:t>x</w:t>
            </w:r>
          </w:p>
        </w:tc>
        <w:tc>
          <w:tcPr>
            <w:tcW w:w="521" w:type="dxa"/>
          </w:tcPr>
          <w:p w14:paraId="6D854EF8" w14:textId="41CDBE2D" w:rsidR="003347DD" w:rsidRPr="00410DD0" w:rsidRDefault="550F85C2" w:rsidP="00F56D95">
            <w:r w:rsidRPr="00410DD0">
              <w:t>x</w:t>
            </w:r>
          </w:p>
        </w:tc>
        <w:tc>
          <w:tcPr>
            <w:tcW w:w="522" w:type="dxa"/>
          </w:tcPr>
          <w:p w14:paraId="2E336506" w14:textId="62CAD64E" w:rsidR="003347DD" w:rsidRPr="00410DD0" w:rsidRDefault="550F85C2" w:rsidP="00F56D95">
            <w:r w:rsidRPr="00410DD0">
              <w:t>x</w:t>
            </w:r>
          </w:p>
        </w:tc>
      </w:tr>
      <w:tr w:rsidR="003347DD" w:rsidRPr="00410DD0" w14:paraId="2125239F" w14:textId="77777777" w:rsidTr="2A51535D">
        <w:tc>
          <w:tcPr>
            <w:tcW w:w="10910" w:type="dxa"/>
            <w:tcBorders>
              <w:bottom w:val="single" w:sz="2" w:space="0" w:color="auto"/>
            </w:tcBorders>
          </w:tcPr>
          <w:p w14:paraId="0A94B438" w14:textId="21CE091D" w:rsidR="003347DD" w:rsidRPr="00410DD0" w:rsidRDefault="006B673E" w:rsidP="00F56D95">
            <w:pPr>
              <w:pStyle w:val="ListBullet"/>
            </w:pPr>
            <w:r w:rsidRPr="00410DD0">
              <w:t>A</w:t>
            </w:r>
            <w:r w:rsidR="00687BAC" w:rsidRPr="00410DD0">
              <w:t>pply and explain graphemes identified by their etymology</w:t>
            </w:r>
            <w:r w:rsidRPr="00410DD0">
              <w:t xml:space="preserve"> (SpG11)</w:t>
            </w:r>
          </w:p>
        </w:tc>
        <w:tc>
          <w:tcPr>
            <w:tcW w:w="521" w:type="dxa"/>
            <w:tcBorders>
              <w:bottom w:val="single" w:sz="2" w:space="0" w:color="auto"/>
            </w:tcBorders>
          </w:tcPr>
          <w:p w14:paraId="05D27D2C" w14:textId="6098BBAE" w:rsidR="003347DD" w:rsidRPr="00410DD0" w:rsidRDefault="00687BAC" w:rsidP="00F56D95">
            <w:r w:rsidRPr="00410DD0">
              <w:t>x</w:t>
            </w:r>
          </w:p>
        </w:tc>
        <w:tc>
          <w:tcPr>
            <w:tcW w:w="521" w:type="dxa"/>
            <w:tcBorders>
              <w:bottom w:val="single" w:sz="2" w:space="0" w:color="auto"/>
            </w:tcBorders>
          </w:tcPr>
          <w:p w14:paraId="7718B6A1" w14:textId="77777777" w:rsidR="003347DD" w:rsidRPr="00410DD0" w:rsidRDefault="003347DD" w:rsidP="00F56D95"/>
        </w:tc>
        <w:tc>
          <w:tcPr>
            <w:tcW w:w="522" w:type="dxa"/>
            <w:tcBorders>
              <w:bottom w:val="single" w:sz="2" w:space="0" w:color="auto"/>
            </w:tcBorders>
          </w:tcPr>
          <w:p w14:paraId="0A2340CB" w14:textId="222F25E8" w:rsidR="003347DD" w:rsidRPr="00410DD0" w:rsidRDefault="4F3DF72D" w:rsidP="00F56D95">
            <w:r w:rsidRPr="00410DD0">
              <w:t>x</w:t>
            </w:r>
          </w:p>
        </w:tc>
        <w:tc>
          <w:tcPr>
            <w:tcW w:w="521" w:type="dxa"/>
            <w:tcBorders>
              <w:bottom w:val="single" w:sz="2" w:space="0" w:color="auto"/>
            </w:tcBorders>
          </w:tcPr>
          <w:p w14:paraId="05795A6E" w14:textId="618F4A2A" w:rsidR="003347DD" w:rsidRPr="00410DD0" w:rsidRDefault="4F3DF72D" w:rsidP="00F56D95">
            <w:r w:rsidRPr="00410DD0">
              <w:t>x</w:t>
            </w:r>
          </w:p>
        </w:tc>
        <w:tc>
          <w:tcPr>
            <w:tcW w:w="522" w:type="dxa"/>
            <w:tcBorders>
              <w:bottom w:val="single" w:sz="2" w:space="0" w:color="auto"/>
            </w:tcBorders>
          </w:tcPr>
          <w:p w14:paraId="1B8EE7A9" w14:textId="5CA1C62E" w:rsidR="003347DD" w:rsidRPr="00410DD0" w:rsidRDefault="4F3DF72D" w:rsidP="00F56D95">
            <w:r w:rsidRPr="00410DD0">
              <w:t>x</w:t>
            </w:r>
          </w:p>
        </w:tc>
        <w:tc>
          <w:tcPr>
            <w:tcW w:w="521" w:type="dxa"/>
            <w:tcBorders>
              <w:bottom w:val="single" w:sz="2" w:space="0" w:color="auto"/>
            </w:tcBorders>
          </w:tcPr>
          <w:p w14:paraId="5459ECA0" w14:textId="3E300DBB" w:rsidR="003347DD" w:rsidRPr="00410DD0" w:rsidRDefault="4F3DF72D" w:rsidP="00F56D95">
            <w:r w:rsidRPr="00410DD0">
              <w:t>x</w:t>
            </w:r>
          </w:p>
        </w:tc>
        <w:tc>
          <w:tcPr>
            <w:tcW w:w="522" w:type="dxa"/>
          </w:tcPr>
          <w:p w14:paraId="18D792BD" w14:textId="1E0CF5EC" w:rsidR="003347DD" w:rsidRPr="00410DD0" w:rsidRDefault="4F3DF72D" w:rsidP="00F56D95">
            <w:r w:rsidRPr="00410DD0">
              <w:t>x</w:t>
            </w:r>
          </w:p>
        </w:tc>
      </w:tr>
      <w:tr w:rsidR="00C34CDB" w:rsidRPr="00410DD0" w14:paraId="60B9633F" w14:textId="77777777" w:rsidTr="2A51535D">
        <w:tc>
          <w:tcPr>
            <w:tcW w:w="10910" w:type="dxa"/>
            <w:tcBorders>
              <w:bottom w:val="single" w:sz="2" w:space="0" w:color="auto"/>
            </w:tcBorders>
          </w:tcPr>
          <w:p w14:paraId="314A99F9" w14:textId="5BE900AA" w:rsidR="00C34CDB" w:rsidRPr="00410DD0" w:rsidRDefault="006B673E" w:rsidP="00F56D95">
            <w:pPr>
              <w:pStyle w:val="ListBullet"/>
            </w:pPr>
            <w:r w:rsidRPr="00410DD0">
              <w:t>E</w:t>
            </w:r>
            <w:r w:rsidR="00687BAC" w:rsidRPr="00410DD0">
              <w:t xml:space="preserve">xplain and use spelling conventions to add derivational suffixes such as </w:t>
            </w:r>
            <w:r w:rsidR="00687BAC" w:rsidRPr="00410DD0">
              <w:rPr>
                <w:i/>
                <w:iCs/>
              </w:rPr>
              <w:t>-ion</w:t>
            </w:r>
            <w:r w:rsidR="00687BAC" w:rsidRPr="00410DD0">
              <w:t xml:space="preserve">, </w:t>
            </w:r>
            <w:r w:rsidR="00687BAC" w:rsidRPr="00410DD0">
              <w:rPr>
                <w:i/>
                <w:iCs/>
              </w:rPr>
              <w:t>-</w:t>
            </w:r>
            <w:proofErr w:type="spellStart"/>
            <w:r w:rsidR="00687BAC" w:rsidRPr="00410DD0">
              <w:rPr>
                <w:i/>
                <w:iCs/>
              </w:rPr>
              <w:t>ian</w:t>
            </w:r>
            <w:proofErr w:type="spellEnd"/>
            <w:r w:rsidR="00687BAC" w:rsidRPr="00410DD0">
              <w:t xml:space="preserve">, </w:t>
            </w:r>
            <w:r w:rsidR="00687BAC" w:rsidRPr="00410DD0">
              <w:rPr>
                <w:i/>
                <w:iCs/>
              </w:rPr>
              <w:t>-</w:t>
            </w:r>
            <w:proofErr w:type="spellStart"/>
            <w:r w:rsidR="00687BAC" w:rsidRPr="00410DD0">
              <w:rPr>
                <w:i/>
                <w:iCs/>
              </w:rPr>
              <w:t>ence</w:t>
            </w:r>
            <w:proofErr w:type="spellEnd"/>
            <w:r w:rsidR="00687BAC" w:rsidRPr="00410DD0">
              <w:t xml:space="preserve">, </w:t>
            </w:r>
            <w:r w:rsidR="00687BAC" w:rsidRPr="00410DD0">
              <w:rPr>
                <w:i/>
                <w:iCs/>
              </w:rPr>
              <w:t>-</w:t>
            </w:r>
            <w:proofErr w:type="spellStart"/>
            <w:r w:rsidR="00687BAC" w:rsidRPr="00410DD0">
              <w:rPr>
                <w:i/>
                <w:iCs/>
              </w:rPr>
              <w:t>ous</w:t>
            </w:r>
            <w:proofErr w:type="spellEnd"/>
            <w:r w:rsidR="00687BAC" w:rsidRPr="00410DD0">
              <w:t xml:space="preserve"> to base words or roots</w:t>
            </w:r>
            <w:r w:rsidR="00987D0F" w:rsidRPr="00410DD0">
              <w:t xml:space="preserve"> (SpG10)</w:t>
            </w:r>
          </w:p>
        </w:tc>
        <w:tc>
          <w:tcPr>
            <w:tcW w:w="521" w:type="dxa"/>
            <w:tcBorders>
              <w:bottom w:val="single" w:sz="2" w:space="0" w:color="auto"/>
            </w:tcBorders>
          </w:tcPr>
          <w:p w14:paraId="1601A659" w14:textId="5E64FC0B" w:rsidR="00C34CDB" w:rsidRPr="00410DD0" w:rsidRDefault="00687BAC" w:rsidP="00F56D95">
            <w:r w:rsidRPr="00410DD0">
              <w:t>x</w:t>
            </w:r>
          </w:p>
        </w:tc>
        <w:tc>
          <w:tcPr>
            <w:tcW w:w="521" w:type="dxa"/>
            <w:tcBorders>
              <w:bottom w:val="single" w:sz="2" w:space="0" w:color="auto"/>
            </w:tcBorders>
          </w:tcPr>
          <w:p w14:paraId="58576358" w14:textId="77777777" w:rsidR="00C34CDB" w:rsidRPr="00410DD0" w:rsidRDefault="00C34CDB" w:rsidP="00F56D95"/>
        </w:tc>
        <w:tc>
          <w:tcPr>
            <w:tcW w:w="522" w:type="dxa"/>
            <w:tcBorders>
              <w:bottom w:val="single" w:sz="2" w:space="0" w:color="auto"/>
            </w:tcBorders>
          </w:tcPr>
          <w:p w14:paraId="2B8B1DF5" w14:textId="77777777" w:rsidR="00C34CDB" w:rsidRPr="00410DD0" w:rsidRDefault="00C34CDB" w:rsidP="00F56D95"/>
        </w:tc>
        <w:tc>
          <w:tcPr>
            <w:tcW w:w="521" w:type="dxa"/>
            <w:tcBorders>
              <w:bottom w:val="single" w:sz="2" w:space="0" w:color="auto"/>
            </w:tcBorders>
          </w:tcPr>
          <w:p w14:paraId="13090491" w14:textId="48C3E032" w:rsidR="00C34CDB" w:rsidRPr="00410DD0" w:rsidRDefault="542474AA" w:rsidP="00F56D95">
            <w:r w:rsidRPr="00410DD0">
              <w:t>x</w:t>
            </w:r>
          </w:p>
        </w:tc>
        <w:tc>
          <w:tcPr>
            <w:tcW w:w="522" w:type="dxa"/>
            <w:tcBorders>
              <w:bottom w:val="single" w:sz="2" w:space="0" w:color="auto"/>
            </w:tcBorders>
          </w:tcPr>
          <w:p w14:paraId="5C00E9DE" w14:textId="77777777" w:rsidR="00C34CDB" w:rsidRPr="00410DD0" w:rsidRDefault="00C34CDB" w:rsidP="00F56D95"/>
        </w:tc>
        <w:tc>
          <w:tcPr>
            <w:tcW w:w="521" w:type="dxa"/>
            <w:tcBorders>
              <w:bottom w:val="single" w:sz="2" w:space="0" w:color="auto"/>
            </w:tcBorders>
          </w:tcPr>
          <w:p w14:paraId="2A18D685" w14:textId="77777777" w:rsidR="00C34CDB" w:rsidRPr="00410DD0" w:rsidRDefault="00C34CDB" w:rsidP="00F56D95"/>
        </w:tc>
        <w:tc>
          <w:tcPr>
            <w:tcW w:w="522" w:type="dxa"/>
          </w:tcPr>
          <w:p w14:paraId="15EA833C" w14:textId="4B1F08FC" w:rsidR="00C34CDB" w:rsidRPr="00410DD0" w:rsidRDefault="742A48A0" w:rsidP="00F56D95">
            <w:r w:rsidRPr="00410DD0">
              <w:t>x</w:t>
            </w:r>
          </w:p>
        </w:tc>
      </w:tr>
      <w:tr w:rsidR="00C34CDB" w:rsidRPr="00410DD0" w14:paraId="12510FFF" w14:textId="77777777" w:rsidTr="2A51535D">
        <w:tc>
          <w:tcPr>
            <w:tcW w:w="10910" w:type="dxa"/>
            <w:tcBorders>
              <w:bottom w:val="single" w:sz="2" w:space="0" w:color="auto"/>
            </w:tcBorders>
          </w:tcPr>
          <w:p w14:paraId="44BA915F" w14:textId="13F9E4EA" w:rsidR="00C34CDB" w:rsidRPr="00410DD0" w:rsidRDefault="1FF9D3C1" w:rsidP="00F56D95">
            <w:pPr>
              <w:pStyle w:val="ListBullet"/>
            </w:pPr>
            <w:r w:rsidRPr="00410DD0">
              <w:t>E</w:t>
            </w:r>
            <w:r w:rsidR="1CD8C138" w:rsidRPr="00410DD0">
              <w:t xml:space="preserve">xplain and use spelling conventions for assimilated prefixes such as </w:t>
            </w:r>
            <w:r w:rsidR="1CD8C138" w:rsidRPr="00410DD0">
              <w:rPr>
                <w:i/>
                <w:iCs/>
              </w:rPr>
              <w:t>in-</w:t>
            </w:r>
            <w:r w:rsidR="1CD8C138" w:rsidRPr="00410DD0">
              <w:t xml:space="preserve">, </w:t>
            </w:r>
            <w:r w:rsidR="1CD8C138" w:rsidRPr="00410DD0">
              <w:rPr>
                <w:i/>
                <w:iCs/>
              </w:rPr>
              <w:t>ad-</w:t>
            </w:r>
            <w:r w:rsidR="1CD8C138" w:rsidRPr="00410DD0">
              <w:t xml:space="preserve">, </w:t>
            </w:r>
            <w:r w:rsidR="1CD8C138" w:rsidRPr="00410DD0">
              <w:rPr>
                <w:i/>
                <w:iCs/>
              </w:rPr>
              <w:t>com-</w:t>
            </w:r>
            <w:r w:rsidR="08ABB3C2" w:rsidRPr="00410DD0">
              <w:t xml:space="preserve"> (SpG10)</w:t>
            </w:r>
          </w:p>
        </w:tc>
        <w:tc>
          <w:tcPr>
            <w:tcW w:w="521" w:type="dxa"/>
            <w:tcBorders>
              <w:bottom w:val="single" w:sz="2" w:space="0" w:color="auto"/>
            </w:tcBorders>
          </w:tcPr>
          <w:p w14:paraId="4467CEBD" w14:textId="6326192C" w:rsidR="00C34CDB" w:rsidRPr="00410DD0" w:rsidRDefault="00687BAC" w:rsidP="00F56D95">
            <w:r w:rsidRPr="00410DD0">
              <w:t>x</w:t>
            </w:r>
          </w:p>
        </w:tc>
        <w:tc>
          <w:tcPr>
            <w:tcW w:w="521" w:type="dxa"/>
            <w:tcBorders>
              <w:bottom w:val="single" w:sz="2" w:space="0" w:color="auto"/>
            </w:tcBorders>
          </w:tcPr>
          <w:p w14:paraId="5D7311B5" w14:textId="77777777" w:rsidR="00C34CDB" w:rsidRPr="00410DD0" w:rsidRDefault="00C34CDB" w:rsidP="00F56D95"/>
        </w:tc>
        <w:tc>
          <w:tcPr>
            <w:tcW w:w="522" w:type="dxa"/>
            <w:tcBorders>
              <w:bottom w:val="single" w:sz="2" w:space="0" w:color="auto"/>
            </w:tcBorders>
          </w:tcPr>
          <w:p w14:paraId="227B3FEC" w14:textId="28BA6593" w:rsidR="00C34CDB" w:rsidRPr="00410DD0" w:rsidRDefault="542474AA" w:rsidP="00F56D95">
            <w:r w:rsidRPr="00410DD0">
              <w:t>x</w:t>
            </w:r>
          </w:p>
        </w:tc>
        <w:tc>
          <w:tcPr>
            <w:tcW w:w="521" w:type="dxa"/>
            <w:tcBorders>
              <w:bottom w:val="single" w:sz="2" w:space="0" w:color="auto"/>
            </w:tcBorders>
          </w:tcPr>
          <w:p w14:paraId="6D4FFB2D" w14:textId="77777777" w:rsidR="00C34CDB" w:rsidRPr="00410DD0" w:rsidRDefault="00C34CDB" w:rsidP="00F56D95"/>
        </w:tc>
        <w:tc>
          <w:tcPr>
            <w:tcW w:w="522" w:type="dxa"/>
            <w:tcBorders>
              <w:bottom w:val="single" w:sz="2" w:space="0" w:color="auto"/>
            </w:tcBorders>
          </w:tcPr>
          <w:p w14:paraId="3063E143" w14:textId="4830FF2A" w:rsidR="00C34CDB" w:rsidRPr="00410DD0" w:rsidRDefault="542474AA" w:rsidP="00F56D95">
            <w:r w:rsidRPr="00410DD0">
              <w:t>x</w:t>
            </w:r>
          </w:p>
        </w:tc>
        <w:tc>
          <w:tcPr>
            <w:tcW w:w="521" w:type="dxa"/>
            <w:tcBorders>
              <w:bottom w:val="single" w:sz="2" w:space="0" w:color="auto"/>
            </w:tcBorders>
          </w:tcPr>
          <w:p w14:paraId="02C5A12F" w14:textId="7EA13B09" w:rsidR="00C34CDB" w:rsidRPr="00410DD0" w:rsidRDefault="542474AA" w:rsidP="00F56D95">
            <w:r w:rsidRPr="00410DD0">
              <w:t>x</w:t>
            </w:r>
          </w:p>
        </w:tc>
        <w:tc>
          <w:tcPr>
            <w:tcW w:w="522" w:type="dxa"/>
          </w:tcPr>
          <w:p w14:paraId="72C53361" w14:textId="086E9E5A" w:rsidR="00C34CDB" w:rsidRPr="00410DD0" w:rsidRDefault="7DDA53AD" w:rsidP="00F56D95">
            <w:r w:rsidRPr="00410DD0">
              <w:t>x</w:t>
            </w:r>
          </w:p>
        </w:tc>
      </w:tr>
      <w:tr w:rsidR="00F94156" w:rsidRPr="00410DD0" w14:paraId="346427E6" w14:textId="77777777" w:rsidTr="2A51535D">
        <w:tc>
          <w:tcPr>
            <w:tcW w:w="10910" w:type="dxa"/>
            <w:tcBorders>
              <w:top w:val="single" w:sz="2" w:space="0" w:color="auto"/>
              <w:right w:val="nil"/>
            </w:tcBorders>
            <w:shd w:val="clear" w:color="auto" w:fill="EBEBEB"/>
          </w:tcPr>
          <w:p w14:paraId="28D43EC4" w14:textId="77777777" w:rsidR="003347DD" w:rsidRPr="00410DD0" w:rsidRDefault="003347DD" w:rsidP="00F56D95">
            <w:pPr>
              <w:rPr>
                <w:rStyle w:val="Strong"/>
              </w:rPr>
            </w:pPr>
            <w:r w:rsidRPr="00410DD0">
              <w:rPr>
                <w:rStyle w:val="Strong"/>
              </w:rPr>
              <w:t>Handwriting and digital transcription</w:t>
            </w:r>
          </w:p>
          <w:p w14:paraId="71789AED" w14:textId="77777777" w:rsidR="003347DD" w:rsidRPr="00410DD0" w:rsidRDefault="003347DD" w:rsidP="00F56D95">
            <w:r w:rsidRPr="00410DD0">
              <w:rPr>
                <w:rStyle w:val="Strong"/>
              </w:rPr>
              <w:t>EN</w:t>
            </w:r>
            <w:r w:rsidR="0087235E" w:rsidRPr="00410DD0">
              <w:rPr>
                <w:rStyle w:val="Strong"/>
              </w:rPr>
              <w:t>3</w:t>
            </w:r>
            <w:r w:rsidRPr="00410DD0">
              <w:rPr>
                <w:rStyle w:val="Strong"/>
              </w:rPr>
              <w:t>-HANDW-01</w:t>
            </w:r>
            <w:r w:rsidRPr="00410DD0">
              <w:t xml:space="preserve"> </w:t>
            </w:r>
            <w:r w:rsidR="0087235E" w:rsidRPr="00410DD0">
              <w:t xml:space="preserve">sustains a legible, fluent and automatic handwriting </w:t>
            </w:r>
            <w:proofErr w:type="gramStart"/>
            <w:r w:rsidR="0087235E" w:rsidRPr="00410DD0">
              <w:t>style</w:t>
            </w:r>
            <w:proofErr w:type="gramEnd"/>
          </w:p>
          <w:p w14:paraId="3ADC5901" w14:textId="77777777" w:rsidR="003347DD" w:rsidRPr="00410DD0" w:rsidRDefault="003347DD" w:rsidP="00F56D95">
            <w:r w:rsidRPr="00410DD0">
              <w:rPr>
                <w:rStyle w:val="Strong"/>
              </w:rPr>
              <w:t>EN</w:t>
            </w:r>
            <w:r w:rsidR="0087235E" w:rsidRPr="00410DD0">
              <w:rPr>
                <w:rStyle w:val="Strong"/>
              </w:rPr>
              <w:t>3</w:t>
            </w:r>
            <w:r w:rsidRPr="00410DD0">
              <w:rPr>
                <w:rStyle w:val="Strong"/>
              </w:rPr>
              <w:t>-HANDW-02</w:t>
            </w:r>
            <w:r w:rsidRPr="00410DD0">
              <w:t xml:space="preserve"> </w:t>
            </w:r>
            <w:r w:rsidR="0087235E" w:rsidRPr="00410DD0">
              <w:t>selects digital technologies to suit audience and purpose to create texts</w:t>
            </w:r>
          </w:p>
        </w:tc>
        <w:tc>
          <w:tcPr>
            <w:tcW w:w="521" w:type="dxa"/>
            <w:tcBorders>
              <w:top w:val="single" w:sz="2" w:space="0" w:color="auto"/>
              <w:left w:val="nil"/>
              <w:right w:val="nil"/>
            </w:tcBorders>
            <w:shd w:val="clear" w:color="auto" w:fill="EBEBEB"/>
          </w:tcPr>
          <w:p w14:paraId="324F4C36" w14:textId="77777777" w:rsidR="003347DD" w:rsidRPr="00410DD0" w:rsidRDefault="003347DD" w:rsidP="00F56D95"/>
        </w:tc>
        <w:tc>
          <w:tcPr>
            <w:tcW w:w="521" w:type="dxa"/>
            <w:tcBorders>
              <w:top w:val="single" w:sz="2" w:space="0" w:color="auto"/>
              <w:left w:val="nil"/>
              <w:right w:val="nil"/>
            </w:tcBorders>
            <w:shd w:val="clear" w:color="auto" w:fill="EBEBEB"/>
          </w:tcPr>
          <w:p w14:paraId="272B8D15" w14:textId="77777777" w:rsidR="003347DD" w:rsidRPr="00410DD0" w:rsidRDefault="003347DD" w:rsidP="00F56D95"/>
        </w:tc>
        <w:tc>
          <w:tcPr>
            <w:tcW w:w="522" w:type="dxa"/>
            <w:tcBorders>
              <w:top w:val="single" w:sz="2" w:space="0" w:color="auto"/>
              <w:left w:val="nil"/>
              <w:right w:val="nil"/>
            </w:tcBorders>
            <w:shd w:val="clear" w:color="auto" w:fill="EBEBEB"/>
          </w:tcPr>
          <w:p w14:paraId="4CD033D2" w14:textId="77777777" w:rsidR="003347DD" w:rsidRPr="00410DD0" w:rsidRDefault="003347DD" w:rsidP="00F56D95"/>
        </w:tc>
        <w:tc>
          <w:tcPr>
            <w:tcW w:w="521" w:type="dxa"/>
            <w:tcBorders>
              <w:top w:val="single" w:sz="2" w:space="0" w:color="auto"/>
              <w:left w:val="nil"/>
              <w:right w:val="nil"/>
            </w:tcBorders>
            <w:shd w:val="clear" w:color="auto" w:fill="EBEBEB"/>
          </w:tcPr>
          <w:p w14:paraId="6A60ED48" w14:textId="77777777" w:rsidR="003347DD" w:rsidRPr="00410DD0" w:rsidRDefault="003347DD" w:rsidP="00F56D95"/>
        </w:tc>
        <w:tc>
          <w:tcPr>
            <w:tcW w:w="522" w:type="dxa"/>
            <w:tcBorders>
              <w:top w:val="single" w:sz="2" w:space="0" w:color="auto"/>
              <w:left w:val="nil"/>
              <w:right w:val="nil"/>
            </w:tcBorders>
            <w:shd w:val="clear" w:color="auto" w:fill="EBEBEB"/>
          </w:tcPr>
          <w:p w14:paraId="237BD5E0" w14:textId="77777777" w:rsidR="003347DD" w:rsidRPr="00410DD0" w:rsidRDefault="003347DD" w:rsidP="00F56D95"/>
        </w:tc>
        <w:tc>
          <w:tcPr>
            <w:tcW w:w="521" w:type="dxa"/>
            <w:tcBorders>
              <w:top w:val="single" w:sz="2" w:space="0" w:color="auto"/>
              <w:left w:val="nil"/>
              <w:right w:val="nil"/>
            </w:tcBorders>
            <w:shd w:val="clear" w:color="auto" w:fill="EBEBEB"/>
          </w:tcPr>
          <w:p w14:paraId="60C8A95F" w14:textId="77777777" w:rsidR="003347DD" w:rsidRPr="00410DD0" w:rsidRDefault="003347DD" w:rsidP="00F56D95"/>
        </w:tc>
        <w:tc>
          <w:tcPr>
            <w:tcW w:w="522" w:type="dxa"/>
            <w:tcBorders>
              <w:left w:val="nil"/>
            </w:tcBorders>
            <w:shd w:val="clear" w:color="auto" w:fill="EBEBEB"/>
          </w:tcPr>
          <w:p w14:paraId="0D1687CB" w14:textId="77777777" w:rsidR="003347DD" w:rsidRPr="00410DD0" w:rsidRDefault="003347DD" w:rsidP="00F56D95"/>
        </w:tc>
      </w:tr>
      <w:tr w:rsidR="003347DD" w:rsidRPr="00410DD0" w14:paraId="42DBF10A" w14:textId="77777777" w:rsidTr="2A51535D">
        <w:tc>
          <w:tcPr>
            <w:tcW w:w="10910" w:type="dxa"/>
          </w:tcPr>
          <w:p w14:paraId="015B8264" w14:textId="2048A806" w:rsidR="003347DD" w:rsidRPr="00410DD0" w:rsidRDefault="774E1C60" w:rsidP="00F56D95">
            <w:pPr>
              <w:pStyle w:val="ListBullet"/>
            </w:pPr>
            <w:r w:rsidRPr="00410DD0">
              <w:t>S</w:t>
            </w:r>
            <w:r w:rsidR="7B62F6C5" w:rsidRPr="00410DD0">
              <w:t xml:space="preserve">ustain writing with a legible, </w:t>
            </w:r>
            <w:proofErr w:type="gramStart"/>
            <w:r w:rsidR="7B62F6C5" w:rsidRPr="00410DD0">
              <w:t>fluent</w:t>
            </w:r>
            <w:proofErr w:type="gramEnd"/>
            <w:r w:rsidR="7B62F6C5" w:rsidRPr="00410DD0">
              <w:t xml:space="preserve"> and personal handwriting style across a text</w:t>
            </w:r>
            <w:r w:rsidRPr="00410DD0">
              <w:t xml:space="preserve"> (HwK8)</w:t>
            </w:r>
          </w:p>
        </w:tc>
        <w:tc>
          <w:tcPr>
            <w:tcW w:w="521" w:type="dxa"/>
          </w:tcPr>
          <w:p w14:paraId="2EA5F605" w14:textId="47A08B65" w:rsidR="003347DD" w:rsidRPr="00410DD0" w:rsidRDefault="00687BAC" w:rsidP="00F56D95">
            <w:r w:rsidRPr="00410DD0">
              <w:t>x</w:t>
            </w:r>
          </w:p>
        </w:tc>
        <w:tc>
          <w:tcPr>
            <w:tcW w:w="521" w:type="dxa"/>
          </w:tcPr>
          <w:p w14:paraId="2FDBE06E" w14:textId="77777777" w:rsidR="003347DD" w:rsidRPr="00410DD0" w:rsidRDefault="003347DD" w:rsidP="00F56D95"/>
        </w:tc>
        <w:tc>
          <w:tcPr>
            <w:tcW w:w="522" w:type="dxa"/>
          </w:tcPr>
          <w:p w14:paraId="213DAD4C" w14:textId="77777777" w:rsidR="003347DD" w:rsidRPr="00410DD0" w:rsidRDefault="003347DD" w:rsidP="00F56D95"/>
        </w:tc>
        <w:tc>
          <w:tcPr>
            <w:tcW w:w="521" w:type="dxa"/>
          </w:tcPr>
          <w:p w14:paraId="562E09D2" w14:textId="7239FA7B" w:rsidR="003347DD" w:rsidRPr="00410DD0" w:rsidRDefault="314F86FC" w:rsidP="00F56D95">
            <w:r w:rsidRPr="00410DD0">
              <w:t>x</w:t>
            </w:r>
          </w:p>
        </w:tc>
        <w:tc>
          <w:tcPr>
            <w:tcW w:w="522" w:type="dxa"/>
          </w:tcPr>
          <w:p w14:paraId="3F3BB13E" w14:textId="0270E83E" w:rsidR="003347DD" w:rsidRPr="00410DD0" w:rsidRDefault="003347DD" w:rsidP="00F56D95"/>
        </w:tc>
        <w:tc>
          <w:tcPr>
            <w:tcW w:w="521" w:type="dxa"/>
          </w:tcPr>
          <w:p w14:paraId="700B618D" w14:textId="2EA46BA4" w:rsidR="003347DD" w:rsidRPr="00410DD0" w:rsidRDefault="01EB81BD" w:rsidP="00F56D95">
            <w:r w:rsidRPr="00410DD0">
              <w:t>x</w:t>
            </w:r>
          </w:p>
        </w:tc>
        <w:tc>
          <w:tcPr>
            <w:tcW w:w="522" w:type="dxa"/>
          </w:tcPr>
          <w:p w14:paraId="7FAA49BE" w14:textId="77777777" w:rsidR="003347DD" w:rsidRPr="00410DD0" w:rsidRDefault="003347DD" w:rsidP="00F56D95"/>
        </w:tc>
      </w:tr>
      <w:tr w:rsidR="003347DD" w:rsidRPr="00410DD0" w14:paraId="242B358F" w14:textId="77777777" w:rsidTr="2A51535D">
        <w:tc>
          <w:tcPr>
            <w:tcW w:w="10910" w:type="dxa"/>
            <w:tcBorders>
              <w:bottom w:val="single" w:sz="2" w:space="0" w:color="auto"/>
            </w:tcBorders>
          </w:tcPr>
          <w:p w14:paraId="0ABADF95" w14:textId="11FCCE97" w:rsidR="003347DD" w:rsidRPr="00410DD0" w:rsidRDefault="774E1C60" w:rsidP="00F56D95">
            <w:pPr>
              <w:pStyle w:val="ListBullet"/>
            </w:pPr>
            <w:r w:rsidRPr="00410DD0">
              <w:t>U</w:t>
            </w:r>
            <w:r w:rsidR="7B62F6C5" w:rsidRPr="00410DD0">
              <w:t>se handwriting efficiently in formal and informal situations</w:t>
            </w:r>
            <w:r w:rsidRPr="00410DD0">
              <w:t xml:space="preserve"> (HwK8)</w:t>
            </w:r>
          </w:p>
        </w:tc>
        <w:tc>
          <w:tcPr>
            <w:tcW w:w="521" w:type="dxa"/>
            <w:tcBorders>
              <w:bottom w:val="single" w:sz="2" w:space="0" w:color="auto"/>
            </w:tcBorders>
          </w:tcPr>
          <w:p w14:paraId="3E200D87" w14:textId="7510766F" w:rsidR="003347DD" w:rsidRPr="00410DD0" w:rsidRDefault="00687BAC" w:rsidP="00F56D95">
            <w:r w:rsidRPr="00410DD0">
              <w:t>x</w:t>
            </w:r>
          </w:p>
        </w:tc>
        <w:tc>
          <w:tcPr>
            <w:tcW w:w="521" w:type="dxa"/>
            <w:tcBorders>
              <w:bottom w:val="single" w:sz="2" w:space="0" w:color="auto"/>
            </w:tcBorders>
          </w:tcPr>
          <w:p w14:paraId="6EB3C8EF" w14:textId="77777777" w:rsidR="003347DD" w:rsidRPr="00410DD0" w:rsidRDefault="003347DD" w:rsidP="00F56D95"/>
        </w:tc>
        <w:tc>
          <w:tcPr>
            <w:tcW w:w="522" w:type="dxa"/>
            <w:tcBorders>
              <w:bottom w:val="single" w:sz="2" w:space="0" w:color="auto"/>
            </w:tcBorders>
          </w:tcPr>
          <w:p w14:paraId="02307150" w14:textId="77777777" w:rsidR="003347DD" w:rsidRPr="00410DD0" w:rsidRDefault="003347DD" w:rsidP="00F56D95"/>
        </w:tc>
        <w:tc>
          <w:tcPr>
            <w:tcW w:w="521" w:type="dxa"/>
            <w:tcBorders>
              <w:bottom w:val="single" w:sz="2" w:space="0" w:color="auto"/>
            </w:tcBorders>
          </w:tcPr>
          <w:p w14:paraId="1777C08A" w14:textId="77777777" w:rsidR="003347DD" w:rsidRPr="00410DD0" w:rsidRDefault="003347DD" w:rsidP="00F56D95"/>
        </w:tc>
        <w:tc>
          <w:tcPr>
            <w:tcW w:w="522" w:type="dxa"/>
            <w:tcBorders>
              <w:bottom w:val="single" w:sz="2" w:space="0" w:color="auto"/>
            </w:tcBorders>
          </w:tcPr>
          <w:p w14:paraId="682223A2" w14:textId="5E43F9F3" w:rsidR="003347DD" w:rsidRPr="00410DD0" w:rsidRDefault="7C99AF11" w:rsidP="00F56D95">
            <w:r w:rsidRPr="00410DD0">
              <w:t>x</w:t>
            </w:r>
          </w:p>
        </w:tc>
        <w:tc>
          <w:tcPr>
            <w:tcW w:w="521" w:type="dxa"/>
            <w:tcBorders>
              <w:bottom w:val="single" w:sz="2" w:space="0" w:color="auto"/>
            </w:tcBorders>
          </w:tcPr>
          <w:p w14:paraId="00BDE2DC" w14:textId="77777777" w:rsidR="003347DD" w:rsidRPr="00410DD0" w:rsidRDefault="003347DD" w:rsidP="00F56D95"/>
        </w:tc>
        <w:tc>
          <w:tcPr>
            <w:tcW w:w="522" w:type="dxa"/>
          </w:tcPr>
          <w:p w14:paraId="0FB4BFB5" w14:textId="77777777" w:rsidR="003347DD" w:rsidRPr="00410DD0" w:rsidRDefault="003347DD" w:rsidP="00F56D95"/>
        </w:tc>
      </w:tr>
      <w:tr w:rsidR="00C34CDB" w:rsidRPr="00410DD0" w14:paraId="7E46AA5B" w14:textId="77777777" w:rsidTr="2A51535D">
        <w:tc>
          <w:tcPr>
            <w:tcW w:w="10910" w:type="dxa"/>
            <w:tcBorders>
              <w:bottom w:val="single" w:sz="2" w:space="0" w:color="auto"/>
            </w:tcBorders>
          </w:tcPr>
          <w:p w14:paraId="1786AC62" w14:textId="581F0F0E" w:rsidR="00C34CDB" w:rsidRPr="00410DD0" w:rsidRDefault="689A7A8A" w:rsidP="00F56D95">
            <w:pPr>
              <w:pStyle w:val="ListBullet"/>
            </w:pPr>
            <w:r w:rsidRPr="00410DD0">
              <w:t>Reflect on and monitor typing accuracy and rate according to goals and given criteria</w:t>
            </w:r>
          </w:p>
        </w:tc>
        <w:tc>
          <w:tcPr>
            <w:tcW w:w="521" w:type="dxa"/>
            <w:tcBorders>
              <w:bottom w:val="single" w:sz="2" w:space="0" w:color="auto"/>
            </w:tcBorders>
          </w:tcPr>
          <w:p w14:paraId="248FED64" w14:textId="72BCD23D" w:rsidR="00C34CDB" w:rsidRPr="00410DD0" w:rsidRDefault="00687BAC" w:rsidP="00F56D95">
            <w:r w:rsidRPr="00410DD0">
              <w:t>x</w:t>
            </w:r>
          </w:p>
        </w:tc>
        <w:tc>
          <w:tcPr>
            <w:tcW w:w="521" w:type="dxa"/>
            <w:tcBorders>
              <w:bottom w:val="single" w:sz="2" w:space="0" w:color="auto"/>
            </w:tcBorders>
          </w:tcPr>
          <w:p w14:paraId="4092DB3D" w14:textId="77777777" w:rsidR="00C34CDB" w:rsidRPr="00410DD0" w:rsidRDefault="00C34CDB" w:rsidP="00F56D95"/>
        </w:tc>
        <w:tc>
          <w:tcPr>
            <w:tcW w:w="522" w:type="dxa"/>
            <w:tcBorders>
              <w:bottom w:val="single" w:sz="2" w:space="0" w:color="auto"/>
            </w:tcBorders>
          </w:tcPr>
          <w:p w14:paraId="5CF178B1" w14:textId="263FD55A" w:rsidR="00C34CDB" w:rsidRPr="00410DD0" w:rsidRDefault="00C34CDB" w:rsidP="00F56D95"/>
        </w:tc>
        <w:tc>
          <w:tcPr>
            <w:tcW w:w="521" w:type="dxa"/>
            <w:tcBorders>
              <w:bottom w:val="single" w:sz="2" w:space="0" w:color="auto"/>
            </w:tcBorders>
          </w:tcPr>
          <w:p w14:paraId="36B00DB8" w14:textId="77777777" w:rsidR="00C34CDB" w:rsidRPr="00410DD0" w:rsidRDefault="00C34CDB" w:rsidP="00F56D95"/>
        </w:tc>
        <w:tc>
          <w:tcPr>
            <w:tcW w:w="522" w:type="dxa"/>
            <w:tcBorders>
              <w:bottom w:val="single" w:sz="2" w:space="0" w:color="auto"/>
            </w:tcBorders>
          </w:tcPr>
          <w:p w14:paraId="1B0B2982" w14:textId="77777777" w:rsidR="00C34CDB" w:rsidRPr="00410DD0" w:rsidRDefault="00C34CDB" w:rsidP="00F56D95"/>
        </w:tc>
        <w:tc>
          <w:tcPr>
            <w:tcW w:w="521" w:type="dxa"/>
            <w:tcBorders>
              <w:bottom w:val="single" w:sz="2" w:space="0" w:color="auto"/>
            </w:tcBorders>
          </w:tcPr>
          <w:p w14:paraId="164415A7" w14:textId="79D0EE1C" w:rsidR="00C34CDB" w:rsidRPr="00410DD0" w:rsidRDefault="67C77BB4" w:rsidP="00F56D95">
            <w:r w:rsidRPr="00410DD0">
              <w:t>x</w:t>
            </w:r>
          </w:p>
        </w:tc>
        <w:tc>
          <w:tcPr>
            <w:tcW w:w="522" w:type="dxa"/>
          </w:tcPr>
          <w:p w14:paraId="4CFF6EB3" w14:textId="6E1EDF08" w:rsidR="00C34CDB" w:rsidRPr="00410DD0" w:rsidRDefault="67C77BB4" w:rsidP="00F56D95">
            <w:r w:rsidRPr="00410DD0">
              <w:t>x</w:t>
            </w:r>
          </w:p>
        </w:tc>
      </w:tr>
      <w:tr w:rsidR="00C34CDB" w:rsidRPr="00410DD0" w14:paraId="3CE9532E" w14:textId="77777777" w:rsidTr="2A51535D">
        <w:tc>
          <w:tcPr>
            <w:tcW w:w="10910" w:type="dxa"/>
            <w:tcBorders>
              <w:bottom w:val="single" w:sz="2" w:space="0" w:color="auto"/>
            </w:tcBorders>
          </w:tcPr>
          <w:p w14:paraId="58382722" w14:textId="24B67A5F" w:rsidR="00C34CDB" w:rsidRPr="00410DD0" w:rsidRDefault="750A600B" w:rsidP="00F56D95">
            <w:pPr>
              <w:pStyle w:val="ListBullet"/>
            </w:pPr>
            <w:r w:rsidRPr="00410DD0">
              <w:t>Evaluate and select applications and tools to create text to suit audience and purpose</w:t>
            </w:r>
          </w:p>
        </w:tc>
        <w:tc>
          <w:tcPr>
            <w:tcW w:w="521" w:type="dxa"/>
            <w:tcBorders>
              <w:bottom w:val="single" w:sz="2" w:space="0" w:color="auto"/>
            </w:tcBorders>
          </w:tcPr>
          <w:p w14:paraId="7D42353D" w14:textId="50DA5735" w:rsidR="00C34CDB" w:rsidRPr="00410DD0" w:rsidRDefault="00687BAC" w:rsidP="00F56D95">
            <w:r w:rsidRPr="00410DD0">
              <w:t>x</w:t>
            </w:r>
          </w:p>
        </w:tc>
        <w:tc>
          <w:tcPr>
            <w:tcW w:w="521" w:type="dxa"/>
            <w:tcBorders>
              <w:bottom w:val="single" w:sz="2" w:space="0" w:color="auto"/>
            </w:tcBorders>
          </w:tcPr>
          <w:p w14:paraId="700168F5" w14:textId="77777777" w:rsidR="00C34CDB" w:rsidRPr="00410DD0" w:rsidRDefault="00C34CDB" w:rsidP="00F56D95"/>
        </w:tc>
        <w:tc>
          <w:tcPr>
            <w:tcW w:w="522" w:type="dxa"/>
            <w:tcBorders>
              <w:bottom w:val="single" w:sz="2" w:space="0" w:color="auto"/>
            </w:tcBorders>
          </w:tcPr>
          <w:p w14:paraId="01246C54" w14:textId="4A120E34" w:rsidR="00C34CDB" w:rsidRPr="00410DD0" w:rsidRDefault="00C34CDB" w:rsidP="00F56D95"/>
        </w:tc>
        <w:tc>
          <w:tcPr>
            <w:tcW w:w="521" w:type="dxa"/>
            <w:tcBorders>
              <w:bottom w:val="single" w:sz="2" w:space="0" w:color="auto"/>
            </w:tcBorders>
          </w:tcPr>
          <w:p w14:paraId="6D5C8697" w14:textId="77777777" w:rsidR="00C34CDB" w:rsidRPr="00410DD0" w:rsidRDefault="00C34CDB" w:rsidP="00F56D95"/>
        </w:tc>
        <w:tc>
          <w:tcPr>
            <w:tcW w:w="522" w:type="dxa"/>
            <w:tcBorders>
              <w:bottom w:val="single" w:sz="2" w:space="0" w:color="auto"/>
            </w:tcBorders>
          </w:tcPr>
          <w:p w14:paraId="11A431EA" w14:textId="0510F1CF" w:rsidR="00C34CDB" w:rsidRPr="00410DD0" w:rsidRDefault="2FC6F60A" w:rsidP="00F56D95">
            <w:r w:rsidRPr="00410DD0">
              <w:t>x</w:t>
            </w:r>
          </w:p>
        </w:tc>
        <w:tc>
          <w:tcPr>
            <w:tcW w:w="521" w:type="dxa"/>
            <w:tcBorders>
              <w:bottom w:val="single" w:sz="2" w:space="0" w:color="auto"/>
            </w:tcBorders>
          </w:tcPr>
          <w:p w14:paraId="631BA1F7" w14:textId="77777777" w:rsidR="00C34CDB" w:rsidRPr="00410DD0" w:rsidRDefault="00C34CDB" w:rsidP="00F56D95"/>
        </w:tc>
        <w:tc>
          <w:tcPr>
            <w:tcW w:w="522" w:type="dxa"/>
          </w:tcPr>
          <w:p w14:paraId="36217745" w14:textId="2DD7FFA1" w:rsidR="00C34CDB" w:rsidRPr="00410DD0" w:rsidRDefault="1DCD6359" w:rsidP="00F56D95">
            <w:r w:rsidRPr="00410DD0">
              <w:t>x</w:t>
            </w:r>
          </w:p>
        </w:tc>
      </w:tr>
      <w:tr w:rsidR="2A51535D" w:rsidRPr="00410DD0" w14:paraId="4F906EB5" w14:textId="77777777" w:rsidTr="2A51535D">
        <w:trPr>
          <w:trHeight w:val="300"/>
        </w:trPr>
        <w:tc>
          <w:tcPr>
            <w:tcW w:w="10910" w:type="dxa"/>
            <w:tcBorders>
              <w:bottom w:val="single" w:sz="2" w:space="0" w:color="auto"/>
            </w:tcBorders>
          </w:tcPr>
          <w:p w14:paraId="3D2290F4" w14:textId="694EDAEC" w:rsidR="5D682CC5" w:rsidRPr="00410DD0" w:rsidRDefault="5D682CC5" w:rsidP="2A51535D">
            <w:pPr>
              <w:pStyle w:val="ListBullet"/>
            </w:pPr>
            <w:r w:rsidRPr="00410DD0">
              <w:t>Use taught shortcut functions on digital tools to facilitate text creation (HwK8)</w:t>
            </w:r>
          </w:p>
        </w:tc>
        <w:tc>
          <w:tcPr>
            <w:tcW w:w="521" w:type="dxa"/>
            <w:tcBorders>
              <w:bottom w:val="single" w:sz="2" w:space="0" w:color="auto"/>
            </w:tcBorders>
          </w:tcPr>
          <w:p w14:paraId="00110482" w14:textId="139C6AE0" w:rsidR="2A51535D" w:rsidRPr="00410DD0" w:rsidRDefault="2A51535D">
            <w:r w:rsidRPr="00410DD0">
              <w:t>x</w:t>
            </w:r>
          </w:p>
        </w:tc>
        <w:tc>
          <w:tcPr>
            <w:tcW w:w="521" w:type="dxa"/>
            <w:tcBorders>
              <w:bottom w:val="single" w:sz="2" w:space="0" w:color="auto"/>
            </w:tcBorders>
          </w:tcPr>
          <w:p w14:paraId="5AB5D6C9" w14:textId="77777777" w:rsidR="2A51535D" w:rsidRPr="00410DD0" w:rsidRDefault="2A51535D"/>
        </w:tc>
        <w:tc>
          <w:tcPr>
            <w:tcW w:w="522" w:type="dxa"/>
            <w:tcBorders>
              <w:bottom w:val="single" w:sz="2" w:space="0" w:color="auto"/>
            </w:tcBorders>
          </w:tcPr>
          <w:p w14:paraId="00B9AAD2" w14:textId="1824BE8A" w:rsidR="6A057729" w:rsidRPr="00410DD0" w:rsidRDefault="6A057729">
            <w:r w:rsidRPr="00410DD0">
              <w:t>x</w:t>
            </w:r>
          </w:p>
        </w:tc>
        <w:tc>
          <w:tcPr>
            <w:tcW w:w="521" w:type="dxa"/>
            <w:tcBorders>
              <w:bottom w:val="single" w:sz="2" w:space="0" w:color="auto"/>
            </w:tcBorders>
          </w:tcPr>
          <w:p w14:paraId="44F3AF87" w14:textId="77777777" w:rsidR="2A51535D" w:rsidRPr="00410DD0" w:rsidRDefault="2A51535D"/>
        </w:tc>
        <w:tc>
          <w:tcPr>
            <w:tcW w:w="522" w:type="dxa"/>
            <w:tcBorders>
              <w:bottom w:val="single" w:sz="2" w:space="0" w:color="auto"/>
            </w:tcBorders>
          </w:tcPr>
          <w:p w14:paraId="71645DE8" w14:textId="77777777" w:rsidR="2A51535D" w:rsidRPr="00410DD0" w:rsidRDefault="2A51535D"/>
        </w:tc>
        <w:tc>
          <w:tcPr>
            <w:tcW w:w="521" w:type="dxa"/>
            <w:tcBorders>
              <w:bottom w:val="single" w:sz="2" w:space="0" w:color="auto"/>
            </w:tcBorders>
          </w:tcPr>
          <w:p w14:paraId="0AF4EFC1" w14:textId="322804DB" w:rsidR="2A51535D" w:rsidRPr="00410DD0" w:rsidRDefault="2A51535D"/>
        </w:tc>
        <w:tc>
          <w:tcPr>
            <w:tcW w:w="522" w:type="dxa"/>
          </w:tcPr>
          <w:p w14:paraId="0E901A24" w14:textId="33AFF934" w:rsidR="6A057729" w:rsidRPr="00410DD0" w:rsidRDefault="6A057729">
            <w:r w:rsidRPr="00410DD0">
              <w:t>x</w:t>
            </w:r>
          </w:p>
        </w:tc>
      </w:tr>
      <w:tr w:rsidR="00F94156" w:rsidRPr="00410DD0" w14:paraId="5DD5F693" w14:textId="77777777" w:rsidTr="2A51535D">
        <w:tc>
          <w:tcPr>
            <w:tcW w:w="10910" w:type="dxa"/>
            <w:tcBorders>
              <w:top w:val="single" w:sz="2" w:space="0" w:color="auto"/>
              <w:right w:val="nil"/>
            </w:tcBorders>
            <w:shd w:val="clear" w:color="auto" w:fill="EBEBEB"/>
          </w:tcPr>
          <w:p w14:paraId="28B273C6" w14:textId="77777777" w:rsidR="003347DD" w:rsidRPr="00410DD0" w:rsidRDefault="003347DD" w:rsidP="00F56D95">
            <w:pPr>
              <w:rPr>
                <w:rStyle w:val="Strong"/>
              </w:rPr>
            </w:pPr>
            <w:r w:rsidRPr="00410DD0">
              <w:rPr>
                <w:rStyle w:val="Strong"/>
              </w:rPr>
              <w:t>Understanding and responding to literature</w:t>
            </w:r>
          </w:p>
          <w:p w14:paraId="458E0F25" w14:textId="202B95AA" w:rsidR="0087235E" w:rsidRPr="00410DD0" w:rsidRDefault="003347DD" w:rsidP="0087235E">
            <w:r w:rsidRPr="00410DD0">
              <w:rPr>
                <w:rStyle w:val="Strong"/>
              </w:rPr>
              <w:t>EN</w:t>
            </w:r>
            <w:r w:rsidR="0087235E" w:rsidRPr="00410DD0">
              <w:rPr>
                <w:rStyle w:val="Strong"/>
              </w:rPr>
              <w:t>3</w:t>
            </w:r>
            <w:r w:rsidRPr="00410DD0">
              <w:rPr>
                <w:rStyle w:val="Strong"/>
              </w:rPr>
              <w:t>-UARL-01</w:t>
            </w:r>
            <w:r w:rsidRPr="00410DD0">
              <w:t xml:space="preserve"> </w:t>
            </w:r>
            <w:r w:rsidR="0087235E" w:rsidRPr="00410DD0">
              <w:t xml:space="preserve">analyses representations of ideas in literature through narrative, character, imagery, </w:t>
            </w:r>
            <w:proofErr w:type="gramStart"/>
            <w:r w:rsidR="0087235E" w:rsidRPr="00410DD0">
              <w:t>symbol</w:t>
            </w:r>
            <w:proofErr w:type="gramEnd"/>
            <w:r w:rsidR="0087235E" w:rsidRPr="00410DD0">
              <w:t xml:space="preserve"> and connotation, and adapts these representations when creating texts</w:t>
            </w:r>
          </w:p>
        </w:tc>
        <w:tc>
          <w:tcPr>
            <w:tcW w:w="521" w:type="dxa"/>
            <w:tcBorders>
              <w:top w:val="single" w:sz="2" w:space="0" w:color="auto"/>
              <w:left w:val="nil"/>
              <w:right w:val="nil"/>
            </w:tcBorders>
            <w:shd w:val="clear" w:color="auto" w:fill="EBEBEB"/>
          </w:tcPr>
          <w:p w14:paraId="75E7D6B4" w14:textId="77777777" w:rsidR="003347DD" w:rsidRPr="00410DD0" w:rsidRDefault="003347DD" w:rsidP="00F56D95"/>
        </w:tc>
        <w:tc>
          <w:tcPr>
            <w:tcW w:w="521" w:type="dxa"/>
            <w:tcBorders>
              <w:top w:val="single" w:sz="2" w:space="0" w:color="auto"/>
              <w:left w:val="nil"/>
              <w:right w:val="nil"/>
            </w:tcBorders>
            <w:shd w:val="clear" w:color="auto" w:fill="EBEBEB"/>
          </w:tcPr>
          <w:p w14:paraId="5A24B68B" w14:textId="77777777" w:rsidR="003347DD" w:rsidRPr="00410DD0" w:rsidRDefault="003347DD" w:rsidP="00F56D95"/>
        </w:tc>
        <w:tc>
          <w:tcPr>
            <w:tcW w:w="522" w:type="dxa"/>
            <w:tcBorders>
              <w:top w:val="single" w:sz="2" w:space="0" w:color="auto"/>
              <w:left w:val="nil"/>
              <w:right w:val="nil"/>
            </w:tcBorders>
            <w:shd w:val="clear" w:color="auto" w:fill="EBEBEB"/>
          </w:tcPr>
          <w:p w14:paraId="4D7BD5C7" w14:textId="77777777" w:rsidR="003347DD" w:rsidRPr="00410DD0" w:rsidRDefault="003347DD" w:rsidP="00F56D95"/>
        </w:tc>
        <w:tc>
          <w:tcPr>
            <w:tcW w:w="521" w:type="dxa"/>
            <w:tcBorders>
              <w:top w:val="single" w:sz="2" w:space="0" w:color="auto"/>
              <w:left w:val="nil"/>
              <w:right w:val="nil"/>
            </w:tcBorders>
            <w:shd w:val="clear" w:color="auto" w:fill="EBEBEB"/>
          </w:tcPr>
          <w:p w14:paraId="22C5009F" w14:textId="77777777" w:rsidR="003347DD" w:rsidRPr="00410DD0" w:rsidRDefault="003347DD" w:rsidP="00F56D95"/>
        </w:tc>
        <w:tc>
          <w:tcPr>
            <w:tcW w:w="522" w:type="dxa"/>
            <w:tcBorders>
              <w:top w:val="single" w:sz="2" w:space="0" w:color="auto"/>
              <w:left w:val="nil"/>
              <w:right w:val="nil"/>
            </w:tcBorders>
            <w:shd w:val="clear" w:color="auto" w:fill="EBEBEB"/>
          </w:tcPr>
          <w:p w14:paraId="7AB5989E" w14:textId="77777777" w:rsidR="003347DD" w:rsidRPr="00410DD0" w:rsidRDefault="003347DD" w:rsidP="00F56D95"/>
        </w:tc>
        <w:tc>
          <w:tcPr>
            <w:tcW w:w="521" w:type="dxa"/>
            <w:tcBorders>
              <w:top w:val="single" w:sz="2" w:space="0" w:color="auto"/>
              <w:left w:val="nil"/>
              <w:right w:val="nil"/>
            </w:tcBorders>
            <w:shd w:val="clear" w:color="auto" w:fill="EBEBEB"/>
          </w:tcPr>
          <w:p w14:paraId="23ACE2D5" w14:textId="77777777" w:rsidR="003347DD" w:rsidRPr="00410DD0" w:rsidRDefault="003347DD" w:rsidP="00F56D95"/>
        </w:tc>
        <w:tc>
          <w:tcPr>
            <w:tcW w:w="522" w:type="dxa"/>
            <w:tcBorders>
              <w:left w:val="nil"/>
            </w:tcBorders>
            <w:shd w:val="clear" w:color="auto" w:fill="EBEBEB"/>
          </w:tcPr>
          <w:p w14:paraId="3A86BB8D" w14:textId="77777777" w:rsidR="003347DD" w:rsidRPr="00410DD0" w:rsidRDefault="003347DD" w:rsidP="00F56D95"/>
        </w:tc>
      </w:tr>
      <w:tr w:rsidR="003347DD" w:rsidRPr="00410DD0" w14:paraId="119D81E3" w14:textId="77777777" w:rsidTr="2A51535D">
        <w:tc>
          <w:tcPr>
            <w:tcW w:w="10910" w:type="dxa"/>
          </w:tcPr>
          <w:p w14:paraId="746143E2" w14:textId="55AD77C5" w:rsidR="003347DD" w:rsidRPr="00410DD0" w:rsidRDefault="17AE1520" w:rsidP="00F56D95">
            <w:pPr>
              <w:pStyle w:val="ListBullet"/>
            </w:pPr>
            <w:r w:rsidRPr="00410DD0">
              <w:t>D</w:t>
            </w:r>
            <w:r w:rsidR="2A9A8AB2" w:rsidRPr="00410DD0">
              <w:t xml:space="preserve">escribe the difference in purpose between Aboriginal Dreaming stories and Aboriginal </w:t>
            </w:r>
            <w:proofErr w:type="spellStart"/>
            <w:r w:rsidR="2A9A8AB2" w:rsidRPr="00410DD0">
              <w:t>Songlines</w:t>
            </w:r>
            <w:proofErr w:type="spellEnd"/>
          </w:p>
        </w:tc>
        <w:tc>
          <w:tcPr>
            <w:tcW w:w="521" w:type="dxa"/>
          </w:tcPr>
          <w:p w14:paraId="5276372D" w14:textId="77777777" w:rsidR="003347DD" w:rsidRPr="00410DD0" w:rsidRDefault="003347DD" w:rsidP="00F56D95"/>
        </w:tc>
        <w:tc>
          <w:tcPr>
            <w:tcW w:w="521" w:type="dxa"/>
          </w:tcPr>
          <w:p w14:paraId="1C2F9FC7" w14:textId="6EF2F7D3" w:rsidR="003347DD" w:rsidRPr="00410DD0" w:rsidRDefault="00E84CBB" w:rsidP="00F56D95">
            <w:r w:rsidRPr="00410DD0">
              <w:t>x</w:t>
            </w:r>
          </w:p>
        </w:tc>
        <w:tc>
          <w:tcPr>
            <w:tcW w:w="522" w:type="dxa"/>
          </w:tcPr>
          <w:p w14:paraId="6A115461" w14:textId="0B887C9F" w:rsidR="003347DD" w:rsidRPr="00410DD0" w:rsidRDefault="0DB1705C" w:rsidP="00F56D95">
            <w:r w:rsidRPr="00410DD0">
              <w:t>x</w:t>
            </w:r>
          </w:p>
        </w:tc>
        <w:tc>
          <w:tcPr>
            <w:tcW w:w="521" w:type="dxa"/>
          </w:tcPr>
          <w:p w14:paraId="35DF0B32" w14:textId="77777777" w:rsidR="003347DD" w:rsidRPr="00410DD0" w:rsidRDefault="003347DD" w:rsidP="00F56D95"/>
        </w:tc>
        <w:tc>
          <w:tcPr>
            <w:tcW w:w="522" w:type="dxa"/>
          </w:tcPr>
          <w:p w14:paraId="48BD3D9A" w14:textId="77777777" w:rsidR="003347DD" w:rsidRPr="00410DD0" w:rsidRDefault="003347DD" w:rsidP="00F56D95"/>
        </w:tc>
        <w:tc>
          <w:tcPr>
            <w:tcW w:w="521" w:type="dxa"/>
          </w:tcPr>
          <w:p w14:paraId="1EF11EE1" w14:textId="02A4323C" w:rsidR="003347DD" w:rsidRPr="00410DD0" w:rsidRDefault="44FAFD01" w:rsidP="00F56D95">
            <w:r w:rsidRPr="00410DD0">
              <w:t>x</w:t>
            </w:r>
          </w:p>
        </w:tc>
        <w:tc>
          <w:tcPr>
            <w:tcW w:w="522" w:type="dxa"/>
          </w:tcPr>
          <w:p w14:paraId="233A60BA" w14:textId="30DAF476" w:rsidR="003347DD" w:rsidRPr="00410DD0" w:rsidRDefault="44FAFD01" w:rsidP="00F56D95">
            <w:r w:rsidRPr="00410DD0">
              <w:t>x</w:t>
            </w:r>
          </w:p>
        </w:tc>
      </w:tr>
      <w:tr w:rsidR="003347DD" w:rsidRPr="00410DD0" w14:paraId="1779E2EA" w14:textId="77777777" w:rsidTr="2A51535D">
        <w:tc>
          <w:tcPr>
            <w:tcW w:w="10910" w:type="dxa"/>
          </w:tcPr>
          <w:p w14:paraId="628C8B6C" w14:textId="29C167E3" w:rsidR="003347DD" w:rsidRPr="00410DD0" w:rsidRDefault="17AE1520" w:rsidP="2A51535D">
            <w:pPr>
              <w:pStyle w:val="ListBullet"/>
            </w:pPr>
            <w:r w:rsidRPr="00410DD0">
              <w:t>A</w:t>
            </w:r>
            <w:r w:rsidR="2A9A8AB2" w:rsidRPr="00410DD0">
              <w:t>nalyse how figurative language in literature can enhance meaning and affect the audience</w:t>
            </w:r>
            <w:r w:rsidR="728F7B29" w:rsidRPr="00410DD0">
              <w:t xml:space="preserve"> (UnT9, CrT9)</w:t>
            </w:r>
          </w:p>
        </w:tc>
        <w:tc>
          <w:tcPr>
            <w:tcW w:w="521" w:type="dxa"/>
          </w:tcPr>
          <w:p w14:paraId="44CDA3A6" w14:textId="77777777" w:rsidR="003347DD" w:rsidRPr="00410DD0" w:rsidRDefault="003347DD" w:rsidP="00F56D95"/>
        </w:tc>
        <w:tc>
          <w:tcPr>
            <w:tcW w:w="521" w:type="dxa"/>
          </w:tcPr>
          <w:p w14:paraId="200BE2FC" w14:textId="7A1A53A2" w:rsidR="003347DD" w:rsidRPr="00410DD0" w:rsidRDefault="00E84CBB" w:rsidP="00F56D95">
            <w:r w:rsidRPr="00410DD0">
              <w:t>x</w:t>
            </w:r>
          </w:p>
        </w:tc>
        <w:tc>
          <w:tcPr>
            <w:tcW w:w="522" w:type="dxa"/>
          </w:tcPr>
          <w:p w14:paraId="030FA28F" w14:textId="77777777" w:rsidR="003347DD" w:rsidRPr="00410DD0" w:rsidRDefault="003347DD" w:rsidP="00F56D95"/>
        </w:tc>
        <w:tc>
          <w:tcPr>
            <w:tcW w:w="521" w:type="dxa"/>
          </w:tcPr>
          <w:p w14:paraId="09DC0698" w14:textId="7FF68987" w:rsidR="003347DD" w:rsidRPr="00410DD0" w:rsidRDefault="5A4D08EA" w:rsidP="00F56D95">
            <w:r w:rsidRPr="00410DD0">
              <w:t>x</w:t>
            </w:r>
          </w:p>
        </w:tc>
        <w:tc>
          <w:tcPr>
            <w:tcW w:w="522" w:type="dxa"/>
          </w:tcPr>
          <w:p w14:paraId="58F5A300" w14:textId="4C220756" w:rsidR="003347DD" w:rsidRPr="00410DD0" w:rsidRDefault="5A4D08EA" w:rsidP="00F56D95">
            <w:r w:rsidRPr="00410DD0">
              <w:t>x</w:t>
            </w:r>
          </w:p>
        </w:tc>
        <w:tc>
          <w:tcPr>
            <w:tcW w:w="521" w:type="dxa"/>
          </w:tcPr>
          <w:p w14:paraId="627B2728" w14:textId="77777777" w:rsidR="003347DD" w:rsidRPr="00410DD0" w:rsidRDefault="003347DD" w:rsidP="00F56D95"/>
        </w:tc>
        <w:tc>
          <w:tcPr>
            <w:tcW w:w="522" w:type="dxa"/>
          </w:tcPr>
          <w:p w14:paraId="299A173A" w14:textId="7ACCE55F" w:rsidR="003347DD" w:rsidRPr="00410DD0" w:rsidRDefault="5A4D08EA" w:rsidP="00F56D95">
            <w:r w:rsidRPr="00410DD0">
              <w:t>x</w:t>
            </w:r>
          </w:p>
        </w:tc>
      </w:tr>
      <w:tr w:rsidR="00C34CDB" w:rsidRPr="00410DD0" w14:paraId="39C815CD" w14:textId="77777777" w:rsidTr="2A51535D">
        <w:tc>
          <w:tcPr>
            <w:tcW w:w="10910" w:type="dxa"/>
          </w:tcPr>
          <w:p w14:paraId="0DB957A6" w14:textId="04177E15" w:rsidR="00C34CDB" w:rsidRPr="00410DD0" w:rsidRDefault="17AE1520" w:rsidP="00F56D95">
            <w:pPr>
              <w:pStyle w:val="ListBullet"/>
            </w:pPr>
            <w:r w:rsidRPr="00410DD0">
              <w:t>D</w:t>
            </w:r>
            <w:r w:rsidR="2A9A8AB2" w:rsidRPr="00410DD0">
              <w:t>escribe how Aboriginal and Torres Strait Islander authors use symbols and imagery to share cultural perspectives and stories in texts</w:t>
            </w:r>
          </w:p>
        </w:tc>
        <w:tc>
          <w:tcPr>
            <w:tcW w:w="521" w:type="dxa"/>
          </w:tcPr>
          <w:p w14:paraId="1A64233E" w14:textId="77777777" w:rsidR="00C34CDB" w:rsidRPr="00410DD0" w:rsidRDefault="00C34CDB" w:rsidP="00F56D95"/>
        </w:tc>
        <w:tc>
          <w:tcPr>
            <w:tcW w:w="521" w:type="dxa"/>
          </w:tcPr>
          <w:p w14:paraId="0EA8D43F" w14:textId="5F0762F7" w:rsidR="00C34CDB" w:rsidRPr="00410DD0" w:rsidRDefault="00E84CBB" w:rsidP="00F56D95">
            <w:r w:rsidRPr="00410DD0">
              <w:t>x</w:t>
            </w:r>
          </w:p>
        </w:tc>
        <w:tc>
          <w:tcPr>
            <w:tcW w:w="522" w:type="dxa"/>
          </w:tcPr>
          <w:p w14:paraId="7DE33CBD" w14:textId="46F9F626" w:rsidR="00C34CDB" w:rsidRPr="00410DD0" w:rsidRDefault="659840B8" w:rsidP="00F56D95">
            <w:r w:rsidRPr="00410DD0">
              <w:t>x</w:t>
            </w:r>
          </w:p>
        </w:tc>
        <w:tc>
          <w:tcPr>
            <w:tcW w:w="521" w:type="dxa"/>
          </w:tcPr>
          <w:p w14:paraId="119E2649" w14:textId="77777777" w:rsidR="00C34CDB" w:rsidRPr="00410DD0" w:rsidRDefault="00C34CDB" w:rsidP="00F56D95"/>
        </w:tc>
        <w:tc>
          <w:tcPr>
            <w:tcW w:w="522" w:type="dxa"/>
          </w:tcPr>
          <w:p w14:paraId="7B2F694D" w14:textId="177A1D4E" w:rsidR="00C34CDB" w:rsidRPr="00410DD0" w:rsidRDefault="6A34EADF" w:rsidP="00F56D95">
            <w:r w:rsidRPr="00410DD0">
              <w:t>x</w:t>
            </w:r>
          </w:p>
        </w:tc>
        <w:tc>
          <w:tcPr>
            <w:tcW w:w="521" w:type="dxa"/>
          </w:tcPr>
          <w:p w14:paraId="64E7A44F" w14:textId="69E7043A" w:rsidR="00C34CDB" w:rsidRPr="00410DD0" w:rsidRDefault="6A34EADF" w:rsidP="00F56D95">
            <w:r w:rsidRPr="00410DD0">
              <w:t>x</w:t>
            </w:r>
          </w:p>
        </w:tc>
        <w:tc>
          <w:tcPr>
            <w:tcW w:w="522" w:type="dxa"/>
          </w:tcPr>
          <w:p w14:paraId="259755EC" w14:textId="11810B18" w:rsidR="00C34CDB" w:rsidRPr="00410DD0" w:rsidRDefault="6A34EADF" w:rsidP="00F56D95">
            <w:r w:rsidRPr="00410DD0">
              <w:t>x</w:t>
            </w:r>
          </w:p>
        </w:tc>
      </w:tr>
    </w:tbl>
    <w:p w14:paraId="3A02F27D" w14:textId="1E0E7DFF" w:rsidR="003347DD" w:rsidRPr="00410DD0" w:rsidRDefault="00E45DCD" w:rsidP="003347DD">
      <w:pPr>
        <w:pStyle w:val="Imageattributioncaption"/>
      </w:pPr>
      <w:hyperlink r:id="rId22" w:history="1">
        <w:r w:rsidR="003347DD" w:rsidRPr="00410DD0">
          <w:rPr>
            <w:rStyle w:val="Hyperlink"/>
          </w:rPr>
          <w:t>English K–10 Syllabus</w:t>
        </w:r>
      </w:hyperlink>
      <w:r w:rsidR="003347DD" w:rsidRPr="00410DD0">
        <w:t xml:space="preserve"> © NSW Education Standards Authority (NESA) for and on behalf of the Crown in right of the State of New South Wales, 202</w:t>
      </w:r>
      <w:r w:rsidR="00946089" w:rsidRPr="00410DD0">
        <w:t>4</w:t>
      </w:r>
      <w:r w:rsidR="003347DD" w:rsidRPr="00410DD0">
        <w:t>.</w:t>
      </w:r>
    </w:p>
    <w:p w14:paraId="1E1D8A31" w14:textId="77777777" w:rsidR="003347DD" w:rsidRPr="00410DD0" w:rsidRDefault="617D4BF3" w:rsidP="00A71151">
      <w:pPr>
        <w:pStyle w:val="Heading2"/>
      </w:pPr>
      <w:bookmarkStart w:id="7" w:name="_Toc143258867"/>
      <w:bookmarkStart w:id="8" w:name="_Toc169529445"/>
      <w:r w:rsidRPr="00410DD0">
        <w:t>Resources</w:t>
      </w:r>
      <w:bookmarkEnd w:id="7"/>
      <w:bookmarkEnd w:id="8"/>
    </w:p>
    <w:p w14:paraId="6E4B390A" w14:textId="44DC39AE" w:rsidR="003347DD" w:rsidRPr="00410DD0" w:rsidRDefault="003347DD" w:rsidP="003347DD">
      <w:r w:rsidRPr="00410DD0">
        <w:t xml:space="preserve">The resources in the table below are referred to in this unit. Letters </w:t>
      </w:r>
      <w:r w:rsidR="005A6951" w:rsidRPr="00410DD0">
        <w:t>‘</w:t>
      </w:r>
      <w:r w:rsidRPr="00410DD0">
        <w:t>A</w:t>
      </w:r>
      <w:r w:rsidR="005A6951" w:rsidRPr="00410DD0">
        <w:t>’</w:t>
      </w:r>
      <w:r w:rsidRPr="00410DD0">
        <w:t xml:space="preserve"> and </w:t>
      </w:r>
      <w:r w:rsidR="005A6951" w:rsidRPr="00410DD0">
        <w:t>‘</w:t>
      </w:r>
      <w:r w:rsidRPr="00410DD0">
        <w:t>B</w:t>
      </w:r>
      <w:r w:rsidR="005A6951" w:rsidRPr="00410DD0">
        <w:t>’</w:t>
      </w:r>
      <w:r w:rsidRPr="00410DD0">
        <w:t xml:space="preserve"> in the header refer to Component A and B respectively, and the numbers 1 to 5 indicate weeks. The use of </w:t>
      </w:r>
      <w:r w:rsidR="005A6951" w:rsidRPr="00410DD0">
        <w:t>‘</w:t>
      </w:r>
      <w:r w:rsidRPr="00410DD0">
        <w:t>x</w:t>
      </w:r>
      <w:r w:rsidR="005A6951" w:rsidRPr="00410DD0">
        <w:t>’</w:t>
      </w:r>
      <w:r w:rsidRPr="00410DD0">
        <w:t xml:space="preserve"> in these columns indicate</w:t>
      </w:r>
      <w:r w:rsidR="009717C2" w:rsidRPr="00410DD0">
        <w:t>s</w:t>
      </w:r>
      <w:r w:rsidRPr="00410DD0">
        <w:t xml:space="preserve"> whether the resources are required in Component A, </w:t>
      </w:r>
      <w:proofErr w:type="gramStart"/>
      <w:r w:rsidRPr="00410DD0">
        <w:t>B</w:t>
      </w:r>
      <w:proofErr w:type="gramEnd"/>
      <w:r w:rsidRPr="00410DD0">
        <w:t xml:space="preserve">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rsidRPr="00410DD0" w14:paraId="2ADEABFC" w14:textId="77777777" w:rsidTr="7A05A3D7">
        <w:trPr>
          <w:cnfStyle w:val="100000000000" w:firstRow="1" w:lastRow="0" w:firstColumn="0" w:lastColumn="0" w:oddVBand="0" w:evenVBand="0" w:oddHBand="0" w:evenHBand="0" w:firstRowFirstColumn="0" w:firstRowLastColumn="0" w:lastRowFirstColumn="0" w:lastRowLastColumn="0"/>
        </w:trPr>
        <w:tc>
          <w:tcPr>
            <w:tcW w:w="10910" w:type="dxa"/>
          </w:tcPr>
          <w:p w14:paraId="56D81A29" w14:textId="77777777" w:rsidR="003347DD" w:rsidRPr="00410DD0" w:rsidRDefault="003347DD" w:rsidP="00F56D95">
            <w:r w:rsidRPr="00410DD0">
              <w:t>Resource</w:t>
            </w:r>
          </w:p>
        </w:tc>
        <w:tc>
          <w:tcPr>
            <w:tcW w:w="521" w:type="dxa"/>
          </w:tcPr>
          <w:p w14:paraId="3B707588" w14:textId="77777777" w:rsidR="003347DD" w:rsidRPr="00410DD0" w:rsidRDefault="003347DD" w:rsidP="00F56D95">
            <w:pPr>
              <w:jc w:val="center"/>
            </w:pPr>
            <w:r w:rsidRPr="00410DD0">
              <w:t>A</w:t>
            </w:r>
          </w:p>
        </w:tc>
        <w:tc>
          <w:tcPr>
            <w:tcW w:w="521" w:type="dxa"/>
          </w:tcPr>
          <w:p w14:paraId="6459A5B1" w14:textId="77777777" w:rsidR="003347DD" w:rsidRPr="00410DD0" w:rsidRDefault="003347DD" w:rsidP="00F56D95">
            <w:pPr>
              <w:jc w:val="center"/>
            </w:pPr>
            <w:r w:rsidRPr="00410DD0">
              <w:t>B</w:t>
            </w:r>
          </w:p>
        </w:tc>
        <w:tc>
          <w:tcPr>
            <w:tcW w:w="522" w:type="dxa"/>
          </w:tcPr>
          <w:p w14:paraId="5E36557C" w14:textId="77777777" w:rsidR="003347DD" w:rsidRPr="00410DD0" w:rsidRDefault="003347DD" w:rsidP="00F56D95">
            <w:pPr>
              <w:jc w:val="center"/>
            </w:pPr>
            <w:r w:rsidRPr="00410DD0">
              <w:t>1</w:t>
            </w:r>
          </w:p>
        </w:tc>
        <w:tc>
          <w:tcPr>
            <w:tcW w:w="521" w:type="dxa"/>
          </w:tcPr>
          <w:p w14:paraId="657A5C3F" w14:textId="77777777" w:rsidR="003347DD" w:rsidRPr="00410DD0" w:rsidRDefault="003347DD" w:rsidP="00F56D95">
            <w:pPr>
              <w:jc w:val="center"/>
            </w:pPr>
            <w:r w:rsidRPr="00410DD0">
              <w:t>2</w:t>
            </w:r>
          </w:p>
        </w:tc>
        <w:tc>
          <w:tcPr>
            <w:tcW w:w="522" w:type="dxa"/>
          </w:tcPr>
          <w:p w14:paraId="2231D3CD" w14:textId="77777777" w:rsidR="003347DD" w:rsidRPr="00410DD0" w:rsidRDefault="003347DD" w:rsidP="00F56D95">
            <w:pPr>
              <w:jc w:val="center"/>
            </w:pPr>
            <w:r w:rsidRPr="00410DD0">
              <w:t>3</w:t>
            </w:r>
          </w:p>
        </w:tc>
        <w:tc>
          <w:tcPr>
            <w:tcW w:w="521" w:type="dxa"/>
          </w:tcPr>
          <w:p w14:paraId="6C971D10" w14:textId="77777777" w:rsidR="003347DD" w:rsidRPr="00410DD0" w:rsidRDefault="003347DD" w:rsidP="00F56D95">
            <w:pPr>
              <w:jc w:val="center"/>
            </w:pPr>
            <w:r w:rsidRPr="00410DD0">
              <w:t>4</w:t>
            </w:r>
          </w:p>
        </w:tc>
        <w:tc>
          <w:tcPr>
            <w:tcW w:w="522" w:type="dxa"/>
          </w:tcPr>
          <w:p w14:paraId="7C42D47D" w14:textId="77777777" w:rsidR="003347DD" w:rsidRPr="00410DD0" w:rsidRDefault="003347DD" w:rsidP="00F56D95">
            <w:pPr>
              <w:jc w:val="center"/>
            </w:pPr>
            <w:r w:rsidRPr="00410DD0">
              <w:t>5</w:t>
            </w:r>
          </w:p>
        </w:tc>
      </w:tr>
      <w:tr w:rsidR="0065059B" w:rsidRPr="00410DD0" w14:paraId="36B97FBB" w14:textId="77777777" w:rsidTr="7A05A3D7">
        <w:trPr>
          <w:trHeight w:val="300"/>
        </w:trPr>
        <w:tc>
          <w:tcPr>
            <w:tcW w:w="10910" w:type="dxa"/>
          </w:tcPr>
          <w:p w14:paraId="4543F537" w14:textId="0772FA40" w:rsidR="0065059B" w:rsidRPr="00410DD0" w:rsidRDefault="0065059B" w:rsidP="0065059B">
            <w:r w:rsidRPr="00410DD0">
              <w:t xml:space="preserve">Scott K, Cockles J, </w:t>
            </w:r>
            <w:proofErr w:type="spellStart"/>
            <w:r w:rsidRPr="00410DD0">
              <w:t>Winmar</w:t>
            </w:r>
            <w:proofErr w:type="spellEnd"/>
            <w:r w:rsidRPr="00410DD0">
              <w:t xml:space="preserve"> R and the </w:t>
            </w:r>
            <w:proofErr w:type="spellStart"/>
            <w:r w:rsidRPr="00410DD0">
              <w:t>Wirlomin</w:t>
            </w:r>
            <w:proofErr w:type="spellEnd"/>
            <w:r w:rsidRPr="00410DD0">
              <w:t xml:space="preserve"> Noongar Language and Stories Project (2017) </w:t>
            </w:r>
            <w:proofErr w:type="spellStart"/>
            <w:r w:rsidRPr="00410DD0">
              <w:rPr>
                <w:rStyle w:val="Emphasis"/>
              </w:rPr>
              <w:t>Ngaawily</w:t>
            </w:r>
            <w:proofErr w:type="spellEnd"/>
            <w:r w:rsidRPr="00410DD0">
              <w:rPr>
                <w:rStyle w:val="Emphasis"/>
              </w:rPr>
              <w:t xml:space="preserve"> </w:t>
            </w:r>
            <w:proofErr w:type="spellStart"/>
            <w:r w:rsidRPr="00410DD0">
              <w:rPr>
                <w:rStyle w:val="Emphasis"/>
              </w:rPr>
              <w:t>Nop</w:t>
            </w:r>
            <w:proofErr w:type="spellEnd"/>
            <w:r w:rsidRPr="00410DD0">
              <w:rPr>
                <w:rStyle w:val="Emphasis"/>
              </w:rPr>
              <w:t>: An old story retold</w:t>
            </w:r>
            <w:r w:rsidRPr="00410DD0">
              <w:t xml:space="preserve"> (R </w:t>
            </w:r>
            <w:proofErr w:type="spellStart"/>
            <w:r w:rsidRPr="00410DD0">
              <w:t>Winmar</w:t>
            </w:r>
            <w:proofErr w:type="spellEnd"/>
            <w:r w:rsidRPr="00410DD0">
              <w:t xml:space="preserve"> and A </w:t>
            </w:r>
            <w:proofErr w:type="spellStart"/>
            <w:r w:rsidRPr="00410DD0">
              <w:t>Winmar</w:t>
            </w:r>
            <w:proofErr w:type="spellEnd"/>
            <w:r w:rsidRPr="00410DD0">
              <w:t xml:space="preserve">, </w:t>
            </w:r>
            <w:proofErr w:type="spellStart"/>
            <w:r w:rsidRPr="00410DD0">
              <w:t>illus</w:t>
            </w:r>
            <w:proofErr w:type="spellEnd"/>
            <w:r w:rsidRPr="00410DD0">
              <w:t>), UWA Publishing, Perth. ISBN13: 9781742589657</w:t>
            </w:r>
          </w:p>
        </w:tc>
        <w:tc>
          <w:tcPr>
            <w:tcW w:w="521" w:type="dxa"/>
          </w:tcPr>
          <w:p w14:paraId="5B231D64" w14:textId="60F72CE9" w:rsidR="0065059B" w:rsidRPr="00410DD0" w:rsidRDefault="0065059B" w:rsidP="0065059B">
            <w:r w:rsidRPr="00410DD0">
              <w:t>x</w:t>
            </w:r>
          </w:p>
        </w:tc>
        <w:tc>
          <w:tcPr>
            <w:tcW w:w="521" w:type="dxa"/>
          </w:tcPr>
          <w:p w14:paraId="6D2B7113" w14:textId="0582C150" w:rsidR="0065059B" w:rsidRPr="00410DD0" w:rsidRDefault="0065059B" w:rsidP="0065059B">
            <w:r w:rsidRPr="00410DD0">
              <w:t>x</w:t>
            </w:r>
          </w:p>
        </w:tc>
        <w:tc>
          <w:tcPr>
            <w:tcW w:w="522" w:type="dxa"/>
          </w:tcPr>
          <w:p w14:paraId="369DC763" w14:textId="77777777" w:rsidR="0065059B" w:rsidRPr="00410DD0" w:rsidRDefault="0065059B" w:rsidP="0065059B"/>
        </w:tc>
        <w:tc>
          <w:tcPr>
            <w:tcW w:w="521" w:type="dxa"/>
          </w:tcPr>
          <w:p w14:paraId="5DF6E094" w14:textId="043EC54D" w:rsidR="0065059B" w:rsidRPr="00410DD0" w:rsidRDefault="0065059B" w:rsidP="0065059B">
            <w:r w:rsidRPr="00410DD0">
              <w:t>x</w:t>
            </w:r>
          </w:p>
        </w:tc>
        <w:tc>
          <w:tcPr>
            <w:tcW w:w="522" w:type="dxa"/>
          </w:tcPr>
          <w:p w14:paraId="63126FC5" w14:textId="7723C707" w:rsidR="0065059B" w:rsidRPr="00410DD0" w:rsidRDefault="0065059B" w:rsidP="0065059B">
            <w:r w:rsidRPr="00410DD0">
              <w:t>x</w:t>
            </w:r>
          </w:p>
        </w:tc>
        <w:tc>
          <w:tcPr>
            <w:tcW w:w="521" w:type="dxa"/>
          </w:tcPr>
          <w:p w14:paraId="5556C8E2" w14:textId="32975041" w:rsidR="0065059B" w:rsidRPr="00410DD0" w:rsidRDefault="0065059B" w:rsidP="0065059B">
            <w:r w:rsidRPr="00410DD0">
              <w:t>x</w:t>
            </w:r>
          </w:p>
        </w:tc>
        <w:tc>
          <w:tcPr>
            <w:tcW w:w="522" w:type="dxa"/>
          </w:tcPr>
          <w:p w14:paraId="7D656AA7" w14:textId="71EE9910" w:rsidR="0065059B" w:rsidRPr="00410DD0" w:rsidRDefault="0065059B" w:rsidP="0065059B">
            <w:r w:rsidRPr="00410DD0">
              <w:t>x</w:t>
            </w:r>
          </w:p>
        </w:tc>
      </w:tr>
      <w:tr w:rsidR="0065059B" w:rsidRPr="00410DD0" w14:paraId="0151C99F" w14:textId="77777777" w:rsidTr="7A05A3D7">
        <w:trPr>
          <w:trHeight w:val="300"/>
        </w:trPr>
        <w:tc>
          <w:tcPr>
            <w:tcW w:w="10910" w:type="dxa"/>
          </w:tcPr>
          <w:p w14:paraId="2F70F0F8" w14:textId="45C2B294" w:rsidR="0065059B" w:rsidRPr="00410DD0" w:rsidRDefault="0065059B" w:rsidP="0065059B">
            <w:r w:rsidRPr="00410DD0">
              <w:t xml:space="preserve">Scott K, Brown R and the </w:t>
            </w:r>
            <w:proofErr w:type="spellStart"/>
            <w:r w:rsidRPr="00410DD0">
              <w:t>Wirlomin</w:t>
            </w:r>
            <w:proofErr w:type="spellEnd"/>
            <w:r w:rsidRPr="00410DD0">
              <w:t xml:space="preserve"> Noongar Language and Stories Project (2017)</w:t>
            </w:r>
            <w:r w:rsidRPr="00410DD0">
              <w:rPr>
                <w:rStyle w:val="Emphasis"/>
              </w:rPr>
              <w:t xml:space="preserve"> </w:t>
            </w:r>
            <w:proofErr w:type="spellStart"/>
            <w:r w:rsidRPr="00410DD0">
              <w:rPr>
                <w:rStyle w:val="Emphasis"/>
              </w:rPr>
              <w:t>Noorn</w:t>
            </w:r>
            <w:proofErr w:type="spellEnd"/>
            <w:r w:rsidRPr="00410DD0">
              <w:rPr>
                <w:rStyle w:val="Emphasis"/>
              </w:rPr>
              <w:t>: An old story retold</w:t>
            </w:r>
            <w:r w:rsidRPr="00410DD0">
              <w:t xml:space="preserve"> (A </w:t>
            </w:r>
            <w:proofErr w:type="spellStart"/>
            <w:r w:rsidRPr="00410DD0">
              <w:t>Winmar</w:t>
            </w:r>
            <w:proofErr w:type="spellEnd"/>
            <w:r w:rsidRPr="00410DD0">
              <w:t xml:space="preserve">, </w:t>
            </w:r>
            <w:proofErr w:type="spellStart"/>
            <w:r w:rsidRPr="00410DD0">
              <w:t>illus</w:t>
            </w:r>
            <w:proofErr w:type="spellEnd"/>
            <w:r w:rsidRPr="00410DD0">
              <w:t>), UWA Publishing, Perth. ISBN13: 9781742589664</w:t>
            </w:r>
          </w:p>
        </w:tc>
        <w:tc>
          <w:tcPr>
            <w:tcW w:w="521" w:type="dxa"/>
          </w:tcPr>
          <w:p w14:paraId="1AD9142A" w14:textId="5949A05F" w:rsidR="0065059B" w:rsidRPr="00410DD0" w:rsidRDefault="0065059B" w:rsidP="0065059B">
            <w:r w:rsidRPr="00410DD0">
              <w:t>x</w:t>
            </w:r>
          </w:p>
        </w:tc>
        <w:tc>
          <w:tcPr>
            <w:tcW w:w="521" w:type="dxa"/>
          </w:tcPr>
          <w:p w14:paraId="14E76055" w14:textId="789A4DBA" w:rsidR="0065059B" w:rsidRPr="00410DD0" w:rsidRDefault="0065059B" w:rsidP="0065059B">
            <w:r w:rsidRPr="00410DD0">
              <w:t>x</w:t>
            </w:r>
          </w:p>
        </w:tc>
        <w:tc>
          <w:tcPr>
            <w:tcW w:w="522" w:type="dxa"/>
          </w:tcPr>
          <w:p w14:paraId="0B6764E3" w14:textId="77777777" w:rsidR="0065059B" w:rsidRPr="00410DD0" w:rsidRDefault="0065059B" w:rsidP="0065059B"/>
        </w:tc>
        <w:tc>
          <w:tcPr>
            <w:tcW w:w="521" w:type="dxa"/>
          </w:tcPr>
          <w:p w14:paraId="1896214C" w14:textId="52A4C404" w:rsidR="0065059B" w:rsidRPr="00410DD0" w:rsidRDefault="0065059B" w:rsidP="0065059B">
            <w:r w:rsidRPr="00410DD0">
              <w:t>x</w:t>
            </w:r>
          </w:p>
        </w:tc>
        <w:tc>
          <w:tcPr>
            <w:tcW w:w="522" w:type="dxa"/>
          </w:tcPr>
          <w:p w14:paraId="5288295D" w14:textId="1600B994" w:rsidR="0065059B" w:rsidRPr="00410DD0" w:rsidRDefault="0065059B" w:rsidP="0065059B">
            <w:r w:rsidRPr="00410DD0">
              <w:t>x</w:t>
            </w:r>
          </w:p>
        </w:tc>
        <w:tc>
          <w:tcPr>
            <w:tcW w:w="521" w:type="dxa"/>
          </w:tcPr>
          <w:p w14:paraId="4CA7BCEF" w14:textId="34DC1A5D" w:rsidR="0065059B" w:rsidRPr="00410DD0" w:rsidRDefault="0065059B" w:rsidP="0065059B">
            <w:r w:rsidRPr="00410DD0">
              <w:t>x</w:t>
            </w:r>
          </w:p>
        </w:tc>
        <w:tc>
          <w:tcPr>
            <w:tcW w:w="522" w:type="dxa"/>
          </w:tcPr>
          <w:p w14:paraId="5A080918" w14:textId="7AEC3314" w:rsidR="0065059B" w:rsidRPr="00410DD0" w:rsidRDefault="0065059B" w:rsidP="0065059B">
            <w:r w:rsidRPr="00410DD0">
              <w:t>x</w:t>
            </w:r>
          </w:p>
        </w:tc>
      </w:tr>
      <w:tr w:rsidR="0065059B" w:rsidRPr="00410DD0" w14:paraId="5B420BB4" w14:textId="77777777" w:rsidTr="7A05A3D7">
        <w:trPr>
          <w:trHeight w:val="300"/>
        </w:trPr>
        <w:tc>
          <w:tcPr>
            <w:tcW w:w="10910" w:type="dxa"/>
          </w:tcPr>
          <w:p w14:paraId="56EFDA73" w14:textId="7A82FBBE" w:rsidR="0065059B" w:rsidRPr="00410DD0" w:rsidRDefault="0065059B" w:rsidP="0065059B">
            <w:proofErr w:type="spellStart"/>
            <w:r w:rsidRPr="00410DD0">
              <w:t>Firebrace</w:t>
            </w:r>
            <w:proofErr w:type="spellEnd"/>
            <w:r w:rsidRPr="00410DD0">
              <w:t xml:space="preserve"> I (2022)</w:t>
            </w:r>
            <w:r w:rsidRPr="00410DD0">
              <w:rPr>
                <w:rStyle w:val="Emphasis"/>
              </w:rPr>
              <w:t xml:space="preserve"> Come Together: Things Every Aussie Kid Should Know about the First Peoples</w:t>
            </w:r>
            <w:r w:rsidRPr="00410DD0">
              <w:t xml:space="preserve">, (J </w:t>
            </w:r>
            <w:proofErr w:type="spellStart"/>
            <w:r w:rsidRPr="00410DD0">
              <w:t>Biumaiwai</w:t>
            </w:r>
            <w:proofErr w:type="spellEnd"/>
            <w:r w:rsidRPr="00410DD0">
              <w:t xml:space="preserve">, </w:t>
            </w:r>
            <w:proofErr w:type="spellStart"/>
            <w:r w:rsidRPr="00410DD0">
              <w:t>illus</w:t>
            </w:r>
            <w:proofErr w:type="spellEnd"/>
            <w:r w:rsidRPr="00410DD0">
              <w:t>), Hardie Grant Explore, Australia. ISBN13: 9781741178166</w:t>
            </w:r>
          </w:p>
        </w:tc>
        <w:tc>
          <w:tcPr>
            <w:tcW w:w="521" w:type="dxa"/>
          </w:tcPr>
          <w:p w14:paraId="03A6DFFD" w14:textId="020E7FF1" w:rsidR="0065059B" w:rsidRPr="00410DD0" w:rsidRDefault="0065059B" w:rsidP="0065059B">
            <w:r w:rsidRPr="00410DD0">
              <w:t>x</w:t>
            </w:r>
          </w:p>
        </w:tc>
        <w:tc>
          <w:tcPr>
            <w:tcW w:w="521" w:type="dxa"/>
          </w:tcPr>
          <w:p w14:paraId="60EE1564" w14:textId="7F93AB9A" w:rsidR="0065059B" w:rsidRPr="00410DD0" w:rsidRDefault="0065059B" w:rsidP="0065059B">
            <w:r w:rsidRPr="00410DD0">
              <w:t>x</w:t>
            </w:r>
          </w:p>
        </w:tc>
        <w:tc>
          <w:tcPr>
            <w:tcW w:w="522" w:type="dxa"/>
          </w:tcPr>
          <w:p w14:paraId="74E90A1B" w14:textId="6E681E0A" w:rsidR="0065059B" w:rsidRPr="00410DD0" w:rsidRDefault="0065059B" w:rsidP="0065059B">
            <w:r w:rsidRPr="00410DD0">
              <w:t>x</w:t>
            </w:r>
          </w:p>
        </w:tc>
        <w:tc>
          <w:tcPr>
            <w:tcW w:w="521" w:type="dxa"/>
          </w:tcPr>
          <w:p w14:paraId="10B621D0" w14:textId="1DFD4463" w:rsidR="0065059B" w:rsidRPr="00410DD0" w:rsidRDefault="0065059B" w:rsidP="0065059B">
            <w:r w:rsidRPr="00410DD0">
              <w:t>x</w:t>
            </w:r>
          </w:p>
        </w:tc>
        <w:tc>
          <w:tcPr>
            <w:tcW w:w="522" w:type="dxa"/>
          </w:tcPr>
          <w:p w14:paraId="4234CB0C" w14:textId="4E0C3445" w:rsidR="0065059B" w:rsidRPr="00410DD0" w:rsidRDefault="0065059B" w:rsidP="0065059B">
            <w:r w:rsidRPr="00410DD0">
              <w:t>x</w:t>
            </w:r>
          </w:p>
        </w:tc>
        <w:tc>
          <w:tcPr>
            <w:tcW w:w="521" w:type="dxa"/>
          </w:tcPr>
          <w:p w14:paraId="160509AC" w14:textId="6C927D8D" w:rsidR="0065059B" w:rsidRPr="00410DD0" w:rsidRDefault="0065059B" w:rsidP="0065059B">
            <w:r w:rsidRPr="00410DD0">
              <w:t>x</w:t>
            </w:r>
          </w:p>
        </w:tc>
        <w:tc>
          <w:tcPr>
            <w:tcW w:w="522" w:type="dxa"/>
          </w:tcPr>
          <w:p w14:paraId="7333188D" w14:textId="33B14E98" w:rsidR="0065059B" w:rsidRPr="00410DD0" w:rsidRDefault="0065059B" w:rsidP="0065059B">
            <w:r w:rsidRPr="00410DD0">
              <w:t>x</w:t>
            </w:r>
          </w:p>
        </w:tc>
      </w:tr>
      <w:tr w:rsidR="0065059B" w:rsidRPr="00410DD0" w14:paraId="6FC127C0" w14:textId="77777777" w:rsidTr="7A05A3D7">
        <w:trPr>
          <w:trHeight w:val="300"/>
        </w:trPr>
        <w:tc>
          <w:tcPr>
            <w:tcW w:w="10910" w:type="dxa"/>
          </w:tcPr>
          <w:p w14:paraId="18049662" w14:textId="42355A23" w:rsidR="0065059B" w:rsidRPr="00410DD0" w:rsidRDefault="00E45DCD" w:rsidP="0065059B">
            <w:pPr>
              <w:rPr>
                <w:i/>
                <w:iCs/>
              </w:rPr>
            </w:pPr>
            <w:hyperlink w:anchor="_Resource__1">
              <w:r w:rsidR="0065059B" w:rsidRPr="00410DD0">
                <w:rPr>
                  <w:rStyle w:val="Hyperlink"/>
                </w:rPr>
                <w:t>Resource 1 – Kahoot quiz</w:t>
              </w:r>
            </w:hyperlink>
          </w:p>
        </w:tc>
        <w:tc>
          <w:tcPr>
            <w:tcW w:w="521" w:type="dxa"/>
          </w:tcPr>
          <w:p w14:paraId="27078DA0" w14:textId="418AB494" w:rsidR="0065059B" w:rsidRPr="00410DD0" w:rsidRDefault="0065059B" w:rsidP="0065059B"/>
        </w:tc>
        <w:tc>
          <w:tcPr>
            <w:tcW w:w="521" w:type="dxa"/>
          </w:tcPr>
          <w:p w14:paraId="45915A45" w14:textId="2996B402" w:rsidR="0065059B" w:rsidRPr="00410DD0" w:rsidRDefault="0065059B" w:rsidP="0065059B">
            <w:r w:rsidRPr="00410DD0">
              <w:t>x</w:t>
            </w:r>
          </w:p>
        </w:tc>
        <w:tc>
          <w:tcPr>
            <w:tcW w:w="522" w:type="dxa"/>
          </w:tcPr>
          <w:p w14:paraId="5A0B0765" w14:textId="15848C38" w:rsidR="0065059B" w:rsidRPr="00410DD0" w:rsidRDefault="0065059B" w:rsidP="0065059B">
            <w:r w:rsidRPr="00410DD0">
              <w:t>x</w:t>
            </w:r>
          </w:p>
        </w:tc>
        <w:tc>
          <w:tcPr>
            <w:tcW w:w="521" w:type="dxa"/>
          </w:tcPr>
          <w:p w14:paraId="6A1519A2" w14:textId="18B3C90F" w:rsidR="0065059B" w:rsidRPr="00410DD0" w:rsidRDefault="0065059B" w:rsidP="0065059B"/>
        </w:tc>
        <w:tc>
          <w:tcPr>
            <w:tcW w:w="522" w:type="dxa"/>
          </w:tcPr>
          <w:p w14:paraId="5492A79B" w14:textId="5C2F2BE5" w:rsidR="0065059B" w:rsidRPr="00410DD0" w:rsidRDefault="0065059B" w:rsidP="0065059B"/>
        </w:tc>
        <w:tc>
          <w:tcPr>
            <w:tcW w:w="521" w:type="dxa"/>
          </w:tcPr>
          <w:p w14:paraId="29B46BD5" w14:textId="4EB6F704" w:rsidR="0065059B" w:rsidRPr="00410DD0" w:rsidRDefault="0065059B" w:rsidP="0065059B"/>
        </w:tc>
        <w:tc>
          <w:tcPr>
            <w:tcW w:w="522" w:type="dxa"/>
          </w:tcPr>
          <w:p w14:paraId="0AFDE8FC" w14:textId="1903EB81" w:rsidR="0065059B" w:rsidRPr="00410DD0" w:rsidRDefault="0065059B" w:rsidP="0065059B">
            <w:r w:rsidRPr="00410DD0">
              <w:t>x</w:t>
            </w:r>
          </w:p>
        </w:tc>
      </w:tr>
      <w:tr w:rsidR="0065059B" w:rsidRPr="00410DD0" w14:paraId="0342897F" w14:textId="77777777" w:rsidTr="7A05A3D7">
        <w:tc>
          <w:tcPr>
            <w:tcW w:w="10910" w:type="dxa"/>
          </w:tcPr>
          <w:p w14:paraId="6E79696B" w14:textId="7FF290A4" w:rsidR="0065059B" w:rsidRPr="00410DD0" w:rsidRDefault="00E45DCD" w:rsidP="0065059B">
            <w:hyperlink w:anchor="_Resource__2">
              <w:r w:rsidR="0065059B" w:rsidRPr="00410DD0">
                <w:rPr>
                  <w:rStyle w:val="Hyperlink"/>
                </w:rPr>
                <w:t>Resource 2 – Kahoot quiz answers</w:t>
              </w:r>
            </w:hyperlink>
          </w:p>
        </w:tc>
        <w:tc>
          <w:tcPr>
            <w:tcW w:w="521" w:type="dxa"/>
          </w:tcPr>
          <w:p w14:paraId="42CE1173" w14:textId="77777777" w:rsidR="0065059B" w:rsidRPr="00410DD0" w:rsidRDefault="0065059B" w:rsidP="0065059B"/>
        </w:tc>
        <w:tc>
          <w:tcPr>
            <w:tcW w:w="521" w:type="dxa"/>
          </w:tcPr>
          <w:p w14:paraId="7680520C" w14:textId="18171CE5" w:rsidR="0065059B" w:rsidRPr="00410DD0" w:rsidRDefault="0065059B" w:rsidP="0065059B">
            <w:r w:rsidRPr="00410DD0">
              <w:t>x</w:t>
            </w:r>
          </w:p>
        </w:tc>
        <w:tc>
          <w:tcPr>
            <w:tcW w:w="522" w:type="dxa"/>
          </w:tcPr>
          <w:p w14:paraId="33D89E6E" w14:textId="49BC4832" w:rsidR="0065059B" w:rsidRPr="00410DD0" w:rsidRDefault="0065059B" w:rsidP="0065059B">
            <w:r w:rsidRPr="00410DD0">
              <w:t>x</w:t>
            </w:r>
          </w:p>
        </w:tc>
        <w:tc>
          <w:tcPr>
            <w:tcW w:w="521" w:type="dxa"/>
          </w:tcPr>
          <w:p w14:paraId="1842B668" w14:textId="77777777" w:rsidR="0065059B" w:rsidRPr="00410DD0" w:rsidRDefault="0065059B" w:rsidP="0065059B"/>
        </w:tc>
        <w:tc>
          <w:tcPr>
            <w:tcW w:w="522" w:type="dxa"/>
          </w:tcPr>
          <w:p w14:paraId="525C8275" w14:textId="77777777" w:rsidR="0065059B" w:rsidRPr="00410DD0" w:rsidRDefault="0065059B" w:rsidP="0065059B"/>
        </w:tc>
        <w:tc>
          <w:tcPr>
            <w:tcW w:w="521" w:type="dxa"/>
          </w:tcPr>
          <w:p w14:paraId="420591B4" w14:textId="77777777" w:rsidR="0065059B" w:rsidRPr="00410DD0" w:rsidRDefault="0065059B" w:rsidP="0065059B"/>
        </w:tc>
        <w:tc>
          <w:tcPr>
            <w:tcW w:w="522" w:type="dxa"/>
          </w:tcPr>
          <w:p w14:paraId="6AB38001" w14:textId="572A792F" w:rsidR="0065059B" w:rsidRPr="00410DD0" w:rsidRDefault="0065059B" w:rsidP="0065059B">
            <w:r w:rsidRPr="00410DD0">
              <w:t>x</w:t>
            </w:r>
          </w:p>
        </w:tc>
      </w:tr>
      <w:tr w:rsidR="0065059B" w:rsidRPr="00410DD0" w14:paraId="2DDC0DC8" w14:textId="77777777" w:rsidTr="7A05A3D7">
        <w:tc>
          <w:tcPr>
            <w:tcW w:w="10910" w:type="dxa"/>
          </w:tcPr>
          <w:p w14:paraId="3B789DAA" w14:textId="14040949" w:rsidR="0065059B" w:rsidRPr="00410DD0" w:rsidRDefault="00E45DCD" w:rsidP="0065059B">
            <w:hyperlink w:anchor="_Resource__3">
              <w:r w:rsidR="0065059B" w:rsidRPr="00410DD0">
                <w:rPr>
                  <w:rStyle w:val="Hyperlink"/>
                </w:rPr>
                <w:t>Resource 3 – learning map</w:t>
              </w:r>
            </w:hyperlink>
          </w:p>
        </w:tc>
        <w:tc>
          <w:tcPr>
            <w:tcW w:w="521" w:type="dxa"/>
          </w:tcPr>
          <w:p w14:paraId="1D4568AA" w14:textId="252DD05A" w:rsidR="0065059B" w:rsidRPr="00410DD0" w:rsidRDefault="0065059B" w:rsidP="0065059B"/>
        </w:tc>
        <w:tc>
          <w:tcPr>
            <w:tcW w:w="521" w:type="dxa"/>
          </w:tcPr>
          <w:p w14:paraId="0ACCF670" w14:textId="796B269B" w:rsidR="0065059B" w:rsidRPr="00410DD0" w:rsidRDefault="0065059B" w:rsidP="0065059B">
            <w:r w:rsidRPr="00410DD0">
              <w:t>x</w:t>
            </w:r>
          </w:p>
        </w:tc>
        <w:tc>
          <w:tcPr>
            <w:tcW w:w="522" w:type="dxa"/>
          </w:tcPr>
          <w:p w14:paraId="7416CE66" w14:textId="1EB5012C" w:rsidR="0065059B" w:rsidRPr="00410DD0" w:rsidRDefault="0065059B" w:rsidP="0065059B">
            <w:r w:rsidRPr="00410DD0">
              <w:t>x</w:t>
            </w:r>
          </w:p>
        </w:tc>
        <w:tc>
          <w:tcPr>
            <w:tcW w:w="521" w:type="dxa"/>
          </w:tcPr>
          <w:p w14:paraId="29F9033C" w14:textId="331E8460" w:rsidR="0065059B" w:rsidRPr="00410DD0" w:rsidRDefault="0065059B" w:rsidP="0065059B"/>
        </w:tc>
        <w:tc>
          <w:tcPr>
            <w:tcW w:w="522" w:type="dxa"/>
          </w:tcPr>
          <w:p w14:paraId="50FDE917" w14:textId="399C0FFF" w:rsidR="0065059B" w:rsidRPr="00410DD0" w:rsidRDefault="0065059B" w:rsidP="0065059B"/>
        </w:tc>
        <w:tc>
          <w:tcPr>
            <w:tcW w:w="521" w:type="dxa"/>
          </w:tcPr>
          <w:p w14:paraId="37E3FE75" w14:textId="10CA3D3D" w:rsidR="0065059B" w:rsidRPr="00410DD0" w:rsidRDefault="0065059B" w:rsidP="0065059B"/>
        </w:tc>
        <w:tc>
          <w:tcPr>
            <w:tcW w:w="522" w:type="dxa"/>
          </w:tcPr>
          <w:p w14:paraId="40A5A5F2" w14:textId="6944D5C8" w:rsidR="0065059B" w:rsidRPr="00410DD0" w:rsidRDefault="0065059B" w:rsidP="0065059B"/>
        </w:tc>
      </w:tr>
      <w:tr w:rsidR="0065059B" w:rsidRPr="00410DD0" w14:paraId="156B2FEF" w14:textId="77777777" w:rsidTr="7A05A3D7">
        <w:tc>
          <w:tcPr>
            <w:tcW w:w="10910" w:type="dxa"/>
          </w:tcPr>
          <w:p w14:paraId="2466138D" w14:textId="34E3CA28" w:rsidR="0065059B" w:rsidRPr="00410DD0" w:rsidRDefault="00E45DCD" w:rsidP="0065059B">
            <w:hyperlink w:anchor="_Resource_4_–_2">
              <w:r w:rsidR="0065059B" w:rsidRPr="00410DD0">
                <w:rPr>
                  <w:rStyle w:val="Hyperlink"/>
                </w:rPr>
                <w:t>Resource 4 – word glossary</w:t>
              </w:r>
            </w:hyperlink>
          </w:p>
        </w:tc>
        <w:tc>
          <w:tcPr>
            <w:tcW w:w="521" w:type="dxa"/>
          </w:tcPr>
          <w:p w14:paraId="7B08D8FE" w14:textId="77777777" w:rsidR="0065059B" w:rsidRPr="00410DD0" w:rsidRDefault="0065059B" w:rsidP="0065059B"/>
        </w:tc>
        <w:tc>
          <w:tcPr>
            <w:tcW w:w="521" w:type="dxa"/>
          </w:tcPr>
          <w:p w14:paraId="1D798123" w14:textId="06E461A4" w:rsidR="0065059B" w:rsidRPr="00410DD0" w:rsidRDefault="0065059B" w:rsidP="0065059B">
            <w:r w:rsidRPr="00410DD0">
              <w:t>x</w:t>
            </w:r>
          </w:p>
        </w:tc>
        <w:tc>
          <w:tcPr>
            <w:tcW w:w="522" w:type="dxa"/>
          </w:tcPr>
          <w:p w14:paraId="595BCEBD" w14:textId="77777777" w:rsidR="0065059B" w:rsidRPr="00410DD0" w:rsidRDefault="0065059B" w:rsidP="0065059B"/>
        </w:tc>
        <w:tc>
          <w:tcPr>
            <w:tcW w:w="521" w:type="dxa"/>
          </w:tcPr>
          <w:p w14:paraId="32171D40" w14:textId="77777777" w:rsidR="0065059B" w:rsidRPr="00410DD0" w:rsidRDefault="0065059B" w:rsidP="0065059B"/>
        </w:tc>
        <w:tc>
          <w:tcPr>
            <w:tcW w:w="522" w:type="dxa"/>
          </w:tcPr>
          <w:p w14:paraId="3BC9EC01" w14:textId="028281CF" w:rsidR="0065059B" w:rsidRPr="00410DD0" w:rsidRDefault="0065059B" w:rsidP="0065059B">
            <w:r w:rsidRPr="00410DD0">
              <w:t>x</w:t>
            </w:r>
          </w:p>
        </w:tc>
        <w:tc>
          <w:tcPr>
            <w:tcW w:w="521" w:type="dxa"/>
          </w:tcPr>
          <w:p w14:paraId="4C6FAE57" w14:textId="77777777" w:rsidR="0065059B" w:rsidRPr="00410DD0" w:rsidRDefault="0065059B" w:rsidP="0065059B"/>
        </w:tc>
        <w:tc>
          <w:tcPr>
            <w:tcW w:w="522" w:type="dxa"/>
          </w:tcPr>
          <w:p w14:paraId="7380207C" w14:textId="77777777" w:rsidR="0065059B" w:rsidRPr="00410DD0" w:rsidRDefault="0065059B" w:rsidP="0065059B"/>
        </w:tc>
      </w:tr>
      <w:tr w:rsidR="0065059B" w:rsidRPr="00410DD0" w14:paraId="6CBB0CEE" w14:textId="77777777" w:rsidTr="7A05A3D7">
        <w:tc>
          <w:tcPr>
            <w:tcW w:w="10910" w:type="dxa"/>
          </w:tcPr>
          <w:p w14:paraId="51B3DD7E" w14:textId="42CD0D6F" w:rsidR="0065059B" w:rsidRPr="00410DD0" w:rsidRDefault="00E45DCD" w:rsidP="0065059B">
            <w:hyperlink w:anchor="_Resource_5_">
              <w:r w:rsidR="0065059B" w:rsidRPr="00410DD0">
                <w:rPr>
                  <w:rStyle w:val="Hyperlink"/>
                </w:rPr>
                <w:t>Resource 5 – podcast plan</w:t>
              </w:r>
            </w:hyperlink>
          </w:p>
        </w:tc>
        <w:tc>
          <w:tcPr>
            <w:tcW w:w="521" w:type="dxa"/>
          </w:tcPr>
          <w:p w14:paraId="7C451638" w14:textId="77777777" w:rsidR="0065059B" w:rsidRPr="00410DD0" w:rsidRDefault="0065059B" w:rsidP="0065059B"/>
        </w:tc>
        <w:tc>
          <w:tcPr>
            <w:tcW w:w="521" w:type="dxa"/>
          </w:tcPr>
          <w:p w14:paraId="01724E52" w14:textId="217C0C77" w:rsidR="0065059B" w:rsidRPr="00410DD0" w:rsidRDefault="0065059B" w:rsidP="0065059B">
            <w:r w:rsidRPr="00410DD0">
              <w:t>x</w:t>
            </w:r>
          </w:p>
        </w:tc>
        <w:tc>
          <w:tcPr>
            <w:tcW w:w="522" w:type="dxa"/>
          </w:tcPr>
          <w:p w14:paraId="19334987" w14:textId="77777777" w:rsidR="0065059B" w:rsidRPr="00410DD0" w:rsidRDefault="0065059B" w:rsidP="0065059B"/>
        </w:tc>
        <w:tc>
          <w:tcPr>
            <w:tcW w:w="521" w:type="dxa"/>
          </w:tcPr>
          <w:p w14:paraId="5F987A30" w14:textId="77777777" w:rsidR="0065059B" w:rsidRPr="00410DD0" w:rsidRDefault="0065059B" w:rsidP="0065059B"/>
        </w:tc>
        <w:tc>
          <w:tcPr>
            <w:tcW w:w="522" w:type="dxa"/>
          </w:tcPr>
          <w:p w14:paraId="779466FA" w14:textId="77777777" w:rsidR="0065059B" w:rsidRPr="00410DD0" w:rsidRDefault="0065059B" w:rsidP="0065059B"/>
        </w:tc>
        <w:tc>
          <w:tcPr>
            <w:tcW w:w="521" w:type="dxa"/>
          </w:tcPr>
          <w:p w14:paraId="133F7DC2" w14:textId="2EF6E5C2" w:rsidR="0065059B" w:rsidRPr="00410DD0" w:rsidRDefault="0065059B" w:rsidP="0065059B">
            <w:r w:rsidRPr="00410DD0">
              <w:t>x</w:t>
            </w:r>
          </w:p>
        </w:tc>
        <w:tc>
          <w:tcPr>
            <w:tcW w:w="522" w:type="dxa"/>
          </w:tcPr>
          <w:p w14:paraId="05C8358D" w14:textId="77777777" w:rsidR="0065059B" w:rsidRPr="00410DD0" w:rsidRDefault="0065059B" w:rsidP="0065059B"/>
        </w:tc>
      </w:tr>
      <w:tr w:rsidR="0065059B" w:rsidRPr="00410DD0" w14:paraId="22BD1E61" w14:textId="77777777" w:rsidTr="7A05A3D7">
        <w:tc>
          <w:tcPr>
            <w:tcW w:w="10910" w:type="dxa"/>
          </w:tcPr>
          <w:p w14:paraId="6A542D8E" w14:textId="0E2AE8B1" w:rsidR="0065059B" w:rsidRPr="00410DD0" w:rsidRDefault="00E45DCD" w:rsidP="0065059B">
            <w:hyperlink w:anchor="_Resource_6_–_2">
              <w:r w:rsidR="0065059B" w:rsidRPr="00410DD0">
                <w:rPr>
                  <w:rStyle w:val="Hyperlink"/>
                </w:rPr>
                <w:t>Resource 6 – writing process</w:t>
              </w:r>
            </w:hyperlink>
          </w:p>
        </w:tc>
        <w:tc>
          <w:tcPr>
            <w:tcW w:w="521" w:type="dxa"/>
          </w:tcPr>
          <w:p w14:paraId="3A648BE2" w14:textId="77777777" w:rsidR="0065059B" w:rsidRPr="00410DD0" w:rsidRDefault="0065059B" w:rsidP="0065059B"/>
        </w:tc>
        <w:tc>
          <w:tcPr>
            <w:tcW w:w="521" w:type="dxa"/>
          </w:tcPr>
          <w:p w14:paraId="3E573B23" w14:textId="306C8A75" w:rsidR="0065059B" w:rsidRPr="00410DD0" w:rsidRDefault="0065059B" w:rsidP="0065059B">
            <w:r w:rsidRPr="00410DD0">
              <w:t>x</w:t>
            </w:r>
          </w:p>
        </w:tc>
        <w:tc>
          <w:tcPr>
            <w:tcW w:w="522" w:type="dxa"/>
          </w:tcPr>
          <w:p w14:paraId="338485FB" w14:textId="77777777" w:rsidR="0065059B" w:rsidRPr="00410DD0" w:rsidRDefault="0065059B" w:rsidP="0065059B"/>
        </w:tc>
        <w:tc>
          <w:tcPr>
            <w:tcW w:w="521" w:type="dxa"/>
          </w:tcPr>
          <w:p w14:paraId="7E14C6F8" w14:textId="77777777" w:rsidR="0065059B" w:rsidRPr="00410DD0" w:rsidRDefault="0065059B" w:rsidP="0065059B"/>
        </w:tc>
        <w:tc>
          <w:tcPr>
            <w:tcW w:w="522" w:type="dxa"/>
          </w:tcPr>
          <w:p w14:paraId="7E2221A9" w14:textId="77777777" w:rsidR="0065059B" w:rsidRPr="00410DD0" w:rsidRDefault="0065059B" w:rsidP="0065059B"/>
        </w:tc>
        <w:tc>
          <w:tcPr>
            <w:tcW w:w="521" w:type="dxa"/>
          </w:tcPr>
          <w:p w14:paraId="7E723D1D" w14:textId="4F087DF9" w:rsidR="0065059B" w:rsidRPr="00410DD0" w:rsidRDefault="0065059B" w:rsidP="0065059B">
            <w:r w:rsidRPr="00410DD0">
              <w:t>x</w:t>
            </w:r>
          </w:p>
        </w:tc>
        <w:tc>
          <w:tcPr>
            <w:tcW w:w="522" w:type="dxa"/>
          </w:tcPr>
          <w:p w14:paraId="7F9F70F3" w14:textId="13D5A0A3" w:rsidR="0065059B" w:rsidRPr="00410DD0" w:rsidRDefault="0065059B" w:rsidP="0065059B">
            <w:r w:rsidRPr="00410DD0">
              <w:t>x</w:t>
            </w:r>
          </w:p>
        </w:tc>
      </w:tr>
      <w:tr w:rsidR="0065059B" w:rsidRPr="00410DD0" w14:paraId="3776B3A7" w14:textId="77777777" w:rsidTr="7A05A3D7">
        <w:tc>
          <w:tcPr>
            <w:tcW w:w="10910" w:type="dxa"/>
          </w:tcPr>
          <w:p w14:paraId="3D556C38" w14:textId="1CC38785" w:rsidR="0065059B" w:rsidRPr="00410DD0" w:rsidRDefault="00E45DCD" w:rsidP="0065059B">
            <w:hyperlink w:anchor="_Resource_7_">
              <w:r w:rsidR="0065059B" w:rsidRPr="00410DD0">
                <w:rPr>
                  <w:rStyle w:val="Hyperlink"/>
                </w:rPr>
                <w:t>Resource 7 – podcast review</w:t>
              </w:r>
            </w:hyperlink>
          </w:p>
        </w:tc>
        <w:tc>
          <w:tcPr>
            <w:tcW w:w="521" w:type="dxa"/>
          </w:tcPr>
          <w:p w14:paraId="11258580" w14:textId="77777777" w:rsidR="0065059B" w:rsidRPr="00410DD0" w:rsidRDefault="0065059B" w:rsidP="0065059B"/>
        </w:tc>
        <w:tc>
          <w:tcPr>
            <w:tcW w:w="521" w:type="dxa"/>
          </w:tcPr>
          <w:p w14:paraId="677F3B37" w14:textId="7DE2D434" w:rsidR="0065059B" w:rsidRPr="00410DD0" w:rsidRDefault="0065059B" w:rsidP="0065059B">
            <w:r w:rsidRPr="00410DD0">
              <w:t>x</w:t>
            </w:r>
          </w:p>
        </w:tc>
        <w:tc>
          <w:tcPr>
            <w:tcW w:w="522" w:type="dxa"/>
          </w:tcPr>
          <w:p w14:paraId="170FA445" w14:textId="77777777" w:rsidR="0065059B" w:rsidRPr="00410DD0" w:rsidRDefault="0065059B" w:rsidP="0065059B"/>
        </w:tc>
        <w:tc>
          <w:tcPr>
            <w:tcW w:w="521" w:type="dxa"/>
          </w:tcPr>
          <w:p w14:paraId="4E1DA523" w14:textId="77777777" w:rsidR="0065059B" w:rsidRPr="00410DD0" w:rsidRDefault="0065059B" w:rsidP="0065059B"/>
        </w:tc>
        <w:tc>
          <w:tcPr>
            <w:tcW w:w="522" w:type="dxa"/>
          </w:tcPr>
          <w:p w14:paraId="625500C9" w14:textId="77777777" w:rsidR="0065059B" w:rsidRPr="00410DD0" w:rsidRDefault="0065059B" w:rsidP="0065059B"/>
        </w:tc>
        <w:tc>
          <w:tcPr>
            <w:tcW w:w="521" w:type="dxa"/>
          </w:tcPr>
          <w:p w14:paraId="720C0D63" w14:textId="77777777" w:rsidR="0065059B" w:rsidRPr="00410DD0" w:rsidRDefault="0065059B" w:rsidP="0065059B"/>
        </w:tc>
        <w:tc>
          <w:tcPr>
            <w:tcW w:w="522" w:type="dxa"/>
          </w:tcPr>
          <w:p w14:paraId="536A7E28" w14:textId="01F3D23E" w:rsidR="0065059B" w:rsidRPr="00410DD0" w:rsidRDefault="0065059B" w:rsidP="0065059B">
            <w:r w:rsidRPr="00410DD0">
              <w:t>x</w:t>
            </w:r>
          </w:p>
        </w:tc>
      </w:tr>
      <w:tr w:rsidR="0065059B" w:rsidRPr="00410DD0" w14:paraId="0466887A" w14:textId="77777777" w:rsidTr="7A05A3D7">
        <w:tc>
          <w:tcPr>
            <w:tcW w:w="10910" w:type="dxa"/>
          </w:tcPr>
          <w:p w14:paraId="15066271" w14:textId="0611DB0B" w:rsidR="0065059B" w:rsidRPr="00410DD0" w:rsidRDefault="0065059B" w:rsidP="0065059B">
            <w:r w:rsidRPr="00410DD0">
              <w:rPr>
                <w:rFonts w:eastAsia="Arial"/>
                <w:color w:val="000000" w:themeColor="text1"/>
              </w:rPr>
              <w:t xml:space="preserve">Video: </w:t>
            </w:r>
            <w:hyperlink r:id="rId23">
              <w:r w:rsidRPr="00410DD0">
                <w:rPr>
                  <w:rStyle w:val="Hyperlink"/>
                  <w:rFonts w:eastAsia="Arial"/>
                </w:rPr>
                <w:t>What is Aboriginal English? (3:10)</w:t>
              </w:r>
            </w:hyperlink>
          </w:p>
        </w:tc>
        <w:tc>
          <w:tcPr>
            <w:tcW w:w="521" w:type="dxa"/>
          </w:tcPr>
          <w:p w14:paraId="30FB431F" w14:textId="77777777" w:rsidR="0065059B" w:rsidRPr="00410DD0" w:rsidRDefault="0065059B" w:rsidP="0065059B"/>
        </w:tc>
        <w:tc>
          <w:tcPr>
            <w:tcW w:w="521" w:type="dxa"/>
          </w:tcPr>
          <w:p w14:paraId="324ACD56" w14:textId="760CF462" w:rsidR="0065059B" w:rsidRPr="00410DD0" w:rsidRDefault="0065059B" w:rsidP="0065059B">
            <w:r w:rsidRPr="00410DD0">
              <w:t>x</w:t>
            </w:r>
          </w:p>
        </w:tc>
        <w:tc>
          <w:tcPr>
            <w:tcW w:w="522" w:type="dxa"/>
          </w:tcPr>
          <w:p w14:paraId="7AB4243F" w14:textId="6A084710" w:rsidR="0065059B" w:rsidRPr="00410DD0" w:rsidRDefault="0065059B" w:rsidP="0065059B">
            <w:r w:rsidRPr="00410DD0">
              <w:t>x</w:t>
            </w:r>
          </w:p>
        </w:tc>
        <w:tc>
          <w:tcPr>
            <w:tcW w:w="521" w:type="dxa"/>
          </w:tcPr>
          <w:p w14:paraId="6BDF7414" w14:textId="77777777" w:rsidR="0065059B" w:rsidRPr="00410DD0" w:rsidRDefault="0065059B" w:rsidP="0065059B"/>
        </w:tc>
        <w:tc>
          <w:tcPr>
            <w:tcW w:w="522" w:type="dxa"/>
          </w:tcPr>
          <w:p w14:paraId="76751262" w14:textId="77777777" w:rsidR="0065059B" w:rsidRPr="00410DD0" w:rsidRDefault="0065059B" w:rsidP="0065059B"/>
        </w:tc>
        <w:tc>
          <w:tcPr>
            <w:tcW w:w="521" w:type="dxa"/>
          </w:tcPr>
          <w:p w14:paraId="044F21D5" w14:textId="77777777" w:rsidR="0065059B" w:rsidRPr="00410DD0" w:rsidRDefault="0065059B" w:rsidP="0065059B"/>
        </w:tc>
        <w:tc>
          <w:tcPr>
            <w:tcW w:w="522" w:type="dxa"/>
          </w:tcPr>
          <w:p w14:paraId="6AD18EF7" w14:textId="77777777" w:rsidR="0065059B" w:rsidRPr="00410DD0" w:rsidRDefault="0065059B" w:rsidP="0065059B"/>
        </w:tc>
      </w:tr>
      <w:tr w:rsidR="0065059B" w:rsidRPr="00410DD0" w14:paraId="4F5375B1" w14:textId="77777777" w:rsidTr="7A05A3D7">
        <w:tc>
          <w:tcPr>
            <w:tcW w:w="10910" w:type="dxa"/>
          </w:tcPr>
          <w:p w14:paraId="1135CCA3" w14:textId="2F2B9547" w:rsidR="0065059B" w:rsidRPr="00410DD0" w:rsidRDefault="0065059B" w:rsidP="0065059B">
            <w:r w:rsidRPr="00410DD0">
              <w:t xml:space="preserve">Video: </w:t>
            </w:r>
            <w:hyperlink r:id="rId24" w:anchor=":~:text=The%20term%20%27Songline%27%20describes%20the,Creator%20Spirits%20during%20the%20Dreaming.">
              <w:r w:rsidRPr="00410DD0">
                <w:rPr>
                  <w:rStyle w:val="Hyperlink"/>
                  <w:lang w:val="en-US"/>
                </w:rPr>
                <w:t>What are song</w:t>
              </w:r>
              <w:r w:rsidR="00FF0F93" w:rsidRPr="00410DD0">
                <w:rPr>
                  <w:rStyle w:val="Hyperlink"/>
                  <w:lang w:val="en-US"/>
                </w:rPr>
                <w:t xml:space="preserve"> </w:t>
              </w:r>
              <w:r w:rsidRPr="00410DD0">
                <w:rPr>
                  <w:rStyle w:val="Hyperlink"/>
                  <w:lang w:val="en-US"/>
                </w:rPr>
                <w:t>lines?</w:t>
              </w:r>
            </w:hyperlink>
            <w:r w:rsidR="00FF0F93" w:rsidRPr="00410DD0">
              <w:rPr>
                <w:rStyle w:val="Hyperlink"/>
                <w:lang w:val="en-US"/>
              </w:rPr>
              <w:t xml:space="preserve"> (1:53)</w:t>
            </w:r>
          </w:p>
        </w:tc>
        <w:tc>
          <w:tcPr>
            <w:tcW w:w="521" w:type="dxa"/>
          </w:tcPr>
          <w:p w14:paraId="57F839FE" w14:textId="77777777" w:rsidR="0065059B" w:rsidRPr="00410DD0" w:rsidRDefault="0065059B" w:rsidP="0065059B"/>
        </w:tc>
        <w:tc>
          <w:tcPr>
            <w:tcW w:w="521" w:type="dxa"/>
          </w:tcPr>
          <w:p w14:paraId="68D5A8A0" w14:textId="7DDFA769" w:rsidR="0065059B" w:rsidRPr="00410DD0" w:rsidRDefault="0065059B" w:rsidP="0065059B">
            <w:r w:rsidRPr="00410DD0">
              <w:t>x</w:t>
            </w:r>
          </w:p>
        </w:tc>
        <w:tc>
          <w:tcPr>
            <w:tcW w:w="522" w:type="dxa"/>
          </w:tcPr>
          <w:p w14:paraId="67B2FCC8" w14:textId="082650F2" w:rsidR="0065059B" w:rsidRPr="00410DD0" w:rsidRDefault="0065059B" w:rsidP="0065059B">
            <w:r w:rsidRPr="00410DD0">
              <w:t>x</w:t>
            </w:r>
          </w:p>
        </w:tc>
        <w:tc>
          <w:tcPr>
            <w:tcW w:w="521" w:type="dxa"/>
          </w:tcPr>
          <w:p w14:paraId="58986BC2" w14:textId="77777777" w:rsidR="0065059B" w:rsidRPr="00410DD0" w:rsidRDefault="0065059B" w:rsidP="0065059B"/>
        </w:tc>
        <w:tc>
          <w:tcPr>
            <w:tcW w:w="522" w:type="dxa"/>
          </w:tcPr>
          <w:p w14:paraId="6A6AC8EA" w14:textId="77777777" w:rsidR="0065059B" w:rsidRPr="00410DD0" w:rsidRDefault="0065059B" w:rsidP="0065059B"/>
        </w:tc>
        <w:tc>
          <w:tcPr>
            <w:tcW w:w="521" w:type="dxa"/>
          </w:tcPr>
          <w:p w14:paraId="1DAAB83D" w14:textId="77777777" w:rsidR="0065059B" w:rsidRPr="00410DD0" w:rsidRDefault="0065059B" w:rsidP="0065059B"/>
        </w:tc>
        <w:tc>
          <w:tcPr>
            <w:tcW w:w="522" w:type="dxa"/>
          </w:tcPr>
          <w:p w14:paraId="396ABFF9" w14:textId="77777777" w:rsidR="0065059B" w:rsidRPr="00410DD0" w:rsidRDefault="0065059B" w:rsidP="0065059B"/>
        </w:tc>
      </w:tr>
      <w:tr w:rsidR="0065059B" w:rsidRPr="00410DD0" w14:paraId="41EF5177" w14:textId="77777777" w:rsidTr="7A05A3D7">
        <w:tc>
          <w:tcPr>
            <w:tcW w:w="10910" w:type="dxa"/>
          </w:tcPr>
          <w:p w14:paraId="19F0D021" w14:textId="5159C816" w:rsidR="0065059B" w:rsidRPr="00410DD0" w:rsidRDefault="0065059B" w:rsidP="0065059B">
            <w:r w:rsidRPr="00410DD0">
              <w:t xml:space="preserve">Video: </w:t>
            </w:r>
            <w:hyperlink r:id="rId25">
              <w:proofErr w:type="spellStart"/>
              <w:r w:rsidRPr="00410DD0">
                <w:rPr>
                  <w:rStyle w:val="Hyperlink"/>
                </w:rPr>
                <w:t>Gujingga</w:t>
              </w:r>
              <w:proofErr w:type="spellEnd"/>
              <w:r w:rsidRPr="00410DD0">
                <w:rPr>
                  <w:rStyle w:val="Hyperlink"/>
                </w:rPr>
                <w:t xml:space="preserve"> </w:t>
              </w:r>
              <w:proofErr w:type="spellStart"/>
              <w:r w:rsidRPr="00410DD0">
                <w:rPr>
                  <w:rStyle w:val="Hyperlink"/>
                </w:rPr>
                <w:t>Songline</w:t>
              </w:r>
              <w:proofErr w:type="spellEnd"/>
              <w:r w:rsidRPr="00410DD0">
                <w:rPr>
                  <w:rStyle w:val="Hyperlink"/>
                </w:rPr>
                <w:t xml:space="preserve"> (4:01)</w:t>
              </w:r>
            </w:hyperlink>
          </w:p>
        </w:tc>
        <w:tc>
          <w:tcPr>
            <w:tcW w:w="521" w:type="dxa"/>
          </w:tcPr>
          <w:p w14:paraId="466D3769" w14:textId="77777777" w:rsidR="0065059B" w:rsidRPr="00410DD0" w:rsidRDefault="0065059B" w:rsidP="0065059B"/>
        </w:tc>
        <w:tc>
          <w:tcPr>
            <w:tcW w:w="521" w:type="dxa"/>
          </w:tcPr>
          <w:p w14:paraId="66F3A48A" w14:textId="7C5DE069" w:rsidR="0065059B" w:rsidRPr="00410DD0" w:rsidRDefault="0065059B" w:rsidP="0065059B">
            <w:r w:rsidRPr="00410DD0">
              <w:t>x</w:t>
            </w:r>
          </w:p>
        </w:tc>
        <w:tc>
          <w:tcPr>
            <w:tcW w:w="522" w:type="dxa"/>
          </w:tcPr>
          <w:p w14:paraId="2BFC2377" w14:textId="387715FB" w:rsidR="0065059B" w:rsidRPr="00410DD0" w:rsidRDefault="0065059B" w:rsidP="0065059B">
            <w:r w:rsidRPr="00410DD0">
              <w:t>x</w:t>
            </w:r>
          </w:p>
        </w:tc>
        <w:tc>
          <w:tcPr>
            <w:tcW w:w="521" w:type="dxa"/>
          </w:tcPr>
          <w:p w14:paraId="02E96433" w14:textId="77777777" w:rsidR="0065059B" w:rsidRPr="00410DD0" w:rsidRDefault="0065059B" w:rsidP="0065059B"/>
        </w:tc>
        <w:tc>
          <w:tcPr>
            <w:tcW w:w="522" w:type="dxa"/>
          </w:tcPr>
          <w:p w14:paraId="4EB5B572" w14:textId="77777777" w:rsidR="0065059B" w:rsidRPr="00410DD0" w:rsidRDefault="0065059B" w:rsidP="0065059B"/>
        </w:tc>
        <w:tc>
          <w:tcPr>
            <w:tcW w:w="521" w:type="dxa"/>
          </w:tcPr>
          <w:p w14:paraId="2BFEA3BE" w14:textId="77777777" w:rsidR="0065059B" w:rsidRPr="00410DD0" w:rsidRDefault="0065059B" w:rsidP="0065059B"/>
        </w:tc>
        <w:tc>
          <w:tcPr>
            <w:tcW w:w="522" w:type="dxa"/>
          </w:tcPr>
          <w:p w14:paraId="62DC8BE2" w14:textId="77777777" w:rsidR="0065059B" w:rsidRPr="00410DD0" w:rsidRDefault="0065059B" w:rsidP="0065059B"/>
        </w:tc>
      </w:tr>
      <w:tr w:rsidR="0065059B" w:rsidRPr="00410DD0" w14:paraId="4EF5A156" w14:textId="77777777" w:rsidTr="7A05A3D7">
        <w:tc>
          <w:tcPr>
            <w:tcW w:w="10910" w:type="dxa"/>
          </w:tcPr>
          <w:p w14:paraId="2198BFAE" w14:textId="6C7C0E08" w:rsidR="0065059B" w:rsidRPr="00410DD0" w:rsidRDefault="0065059B" w:rsidP="0065059B">
            <w:r w:rsidRPr="00410DD0">
              <w:t xml:space="preserve">Video: </w:t>
            </w:r>
            <w:hyperlink r:id="rId26">
              <w:r w:rsidRPr="00410DD0">
                <w:rPr>
                  <w:rStyle w:val="Hyperlink"/>
                </w:rPr>
                <w:t>Family Project – Using Aboriginal Symbols to Create a Story (2:50)</w:t>
              </w:r>
            </w:hyperlink>
          </w:p>
        </w:tc>
        <w:tc>
          <w:tcPr>
            <w:tcW w:w="521" w:type="dxa"/>
          </w:tcPr>
          <w:p w14:paraId="7BFE2CE8" w14:textId="77777777" w:rsidR="0065059B" w:rsidRPr="00410DD0" w:rsidRDefault="0065059B" w:rsidP="0065059B"/>
        </w:tc>
        <w:tc>
          <w:tcPr>
            <w:tcW w:w="521" w:type="dxa"/>
          </w:tcPr>
          <w:p w14:paraId="610DB10C" w14:textId="6E3331BA" w:rsidR="0065059B" w:rsidRPr="00410DD0" w:rsidRDefault="0065059B" w:rsidP="0065059B">
            <w:r w:rsidRPr="00410DD0">
              <w:t>x</w:t>
            </w:r>
          </w:p>
        </w:tc>
        <w:tc>
          <w:tcPr>
            <w:tcW w:w="522" w:type="dxa"/>
          </w:tcPr>
          <w:p w14:paraId="654E016F" w14:textId="77777777" w:rsidR="0065059B" w:rsidRPr="00410DD0" w:rsidRDefault="0065059B" w:rsidP="0065059B"/>
        </w:tc>
        <w:tc>
          <w:tcPr>
            <w:tcW w:w="521" w:type="dxa"/>
          </w:tcPr>
          <w:p w14:paraId="7C99E4A0" w14:textId="3D07B145" w:rsidR="0065059B" w:rsidRPr="00410DD0" w:rsidRDefault="0065059B" w:rsidP="0065059B">
            <w:r w:rsidRPr="00410DD0">
              <w:t>x</w:t>
            </w:r>
          </w:p>
        </w:tc>
        <w:tc>
          <w:tcPr>
            <w:tcW w:w="522" w:type="dxa"/>
          </w:tcPr>
          <w:p w14:paraId="36E4BE25" w14:textId="77777777" w:rsidR="0065059B" w:rsidRPr="00410DD0" w:rsidRDefault="0065059B" w:rsidP="0065059B"/>
        </w:tc>
        <w:tc>
          <w:tcPr>
            <w:tcW w:w="521" w:type="dxa"/>
          </w:tcPr>
          <w:p w14:paraId="005F5A33" w14:textId="77777777" w:rsidR="0065059B" w:rsidRPr="00410DD0" w:rsidRDefault="0065059B" w:rsidP="0065059B"/>
        </w:tc>
        <w:tc>
          <w:tcPr>
            <w:tcW w:w="522" w:type="dxa"/>
          </w:tcPr>
          <w:p w14:paraId="65141850" w14:textId="77777777" w:rsidR="0065059B" w:rsidRPr="00410DD0" w:rsidRDefault="0065059B" w:rsidP="0065059B"/>
        </w:tc>
      </w:tr>
      <w:tr w:rsidR="0065059B" w:rsidRPr="00410DD0" w14:paraId="5B29656E" w14:textId="77777777" w:rsidTr="7A05A3D7">
        <w:tc>
          <w:tcPr>
            <w:tcW w:w="10910" w:type="dxa"/>
          </w:tcPr>
          <w:p w14:paraId="0CDBDB96" w14:textId="6A65BCDF" w:rsidR="0065059B" w:rsidRPr="00410DD0" w:rsidRDefault="0065059B" w:rsidP="0065059B">
            <w:r w:rsidRPr="00410DD0">
              <w:rPr>
                <w:rFonts w:eastAsia="Arial"/>
                <w:color w:val="000000" w:themeColor="text1"/>
                <w:szCs w:val="22"/>
              </w:rPr>
              <w:t xml:space="preserve">Video: </w:t>
            </w:r>
            <w:hyperlink r:id="rId27">
              <w:proofErr w:type="spellStart"/>
              <w:r w:rsidRPr="00410DD0">
                <w:rPr>
                  <w:rStyle w:val="Hyperlink"/>
                  <w:rFonts w:eastAsia="Arial"/>
                  <w:szCs w:val="22"/>
                </w:rPr>
                <w:t>Ngaawily</w:t>
              </w:r>
              <w:proofErr w:type="spellEnd"/>
              <w:r w:rsidRPr="00410DD0">
                <w:rPr>
                  <w:rStyle w:val="Hyperlink"/>
                  <w:rFonts w:eastAsia="Arial"/>
                  <w:szCs w:val="22"/>
                </w:rPr>
                <w:t xml:space="preserve"> </w:t>
              </w:r>
              <w:proofErr w:type="spellStart"/>
              <w:r w:rsidRPr="00410DD0">
                <w:rPr>
                  <w:rStyle w:val="Hyperlink"/>
                  <w:rFonts w:eastAsia="Arial"/>
                  <w:szCs w:val="22"/>
                </w:rPr>
                <w:t>Nop</w:t>
              </w:r>
              <w:proofErr w:type="spellEnd"/>
              <w:r w:rsidRPr="00410DD0">
                <w:rPr>
                  <w:rStyle w:val="Hyperlink"/>
                  <w:rFonts w:eastAsia="Arial"/>
                  <w:szCs w:val="22"/>
                </w:rPr>
                <w:t xml:space="preserve"> early draft and commentary (3:48)</w:t>
              </w:r>
            </w:hyperlink>
          </w:p>
        </w:tc>
        <w:tc>
          <w:tcPr>
            <w:tcW w:w="521" w:type="dxa"/>
          </w:tcPr>
          <w:p w14:paraId="6983CDE6" w14:textId="77777777" w:rsidR="0065059B" w:rsidRPr="00410DD0" w:rsidRDefault="0065059B" w:rsidP="0065059B"/>
        </w:tc>
        <w:tc>
          <w:tcPr>
            <w:tcW w:w="521" w:type="dxa"/>
          </w:tcPr>
          <w:p w14:paraId="007EEA8B" w14:textId="5C0BB50A" w:rsidR="0065059B" w:rsidRPr="00410DD0" w:rsidRDefault="0065059B" w:rsidP="0065059B">
            <w:r w:rsidRPr="00410DD0">
              <w:t>x</w:t>
            </w:r>
          </w:p>
        </w:tc>
        <w:tc>
          <w:tcPr>
            <w:tcW w:w="522" w:type="dxa"/>
          </w:tcPr>
          <w:p w14:paraId="1FF87EE2" w14:textId="77777777" w:rsidR="0065059B" w:rsidRPr="00410DD0" w:rsidRDefault="0065059B" w:rsidP="0065059B"/>
        </w:tc>
        <w:tc>
          <w:tcPr>
            <w:tcW w:w="521" w:type="dxa"/>
          </w:tcPr>
          <w:p w14:paraId="1B287A46" w14:textId="77777777" w:rsidR="0065059B" w:rsidRPr="00410DD0" w:rsidRDefault="0065059B" w:rsidP="0065059B"/>
        </w:tc>
        <w:tc>
          <w:tcPr>
            <w:tcW w:w="522" w:type="dxa"/>
          </w:tcPr>
          <w:p w14:paraId="7AE78A0F" w14:textId="482D2E67" w:rsidR="0065059B" w:rsidRPr="00410DD0" w:rsidRDefault="0065059B" w:rsidP="0065059B">
            <w:r w:rsidRPr="00410DD0">
              <w:t>x</w:t>
            </w:r>
          </w:p>
        </w:tc>
        <w:tc>
          <w:tcPr>
            <w:tcW w:w="521" w:type="dxa"/>
          </w:tcPr>
          <w:p w14:paraId="1FA8539B" w14:textId="77777777" w:rsidR="0065059B" w:rsidRPr="00410DD0" w:rsidRDefault="0065059B" w:rsidP="0065059B"/>
        </w:tc>
        <w:tc>
          <w:tcPr>
            <w:tcW w:w="522" w:type="dxa"/>
          </w:tcPr>
          <w:p w14:paraId="179C1DA1" w14:textId="77777777" w:rsidR="0065059B" w:rsidRPr="00410DD0" w:rsidRDefault="0065059B" w:rsidP="0065059B"/>
        </w:tc>
      </w:tr>
      <w:tr w:rsidR="0065059B" w:rsidRPr="00410DD0" w14:paraId="40A0B6C6" w14:textId="77777777" w:rsidTr="7A05A3D7">
        <w:tc>
          <w:tcPr>
            <w:tcW w:w="10910" w:type="dxa"/>
          </w:tcPr>
          <w:p w14:paraId="69E4D853" w14:textId="085A033B" w:rsidR="0065059B" w:rsidRPr="00410DD0" w:rsidRDefault="0065059B" w:rsidP="0065059B">
            <w:r w:rsidRPr="00410DD0">
              <w:rPr>
                <w:rFonts w:eastAsia="Arial"/>
                <w:color w:val="000000" w:themeColor="text1"/>
                <w:szCs w:val="22"/>
              </w:rPr>
              <w:t xml:space="preserve">Video: </w:t>
            </w:r>
            <w:hyperlink r:id="rId28">
              <w:r w:rsidRPr="00410DD0">
                <w:rPr>
                  <w:rStyle w:val="Hyperlink"/>
                  <w:rFonts w:eastAsia="Arial"/>
                  <w:szCs w:val="22"/>
                </w:rPr>
                <w:t xml:space="preserve">The </w:t>
              </w:r>
              <w:proofErr w:type="spellStart"/>
              <w:r w:rsidRPr="00410DD0">
                <w:rPr>
                  <w:rStyle w:val="Hyperlink"/>
                  <w:rFonts w:eastAsia="Arial"/>
                  <w:szCs w:val="22"/>
                </w:rPr>
                <w:t>Wirangu</w:t>
              </w:r>
              <w:proofErr w:type="spellEnd"/>
              <w:r w:rsidRPr="00410DD0">
                <w:rPr>
                  <w:rStyle w:val="Hyperlink"/>
                  <w:rFonts w:eastAsia="Arial"/>
                  <w:szCs w:val="22"/>
                </w:rPr>
                <w:t xml:space="preserve"> Seven Sisters creation story | Walking Together | ABC Australia (8:32)</w:t>
              </w:r>
            </w:hyperlink>
          </w:p>
        </w:tc>
        <w:tc>
          <w:tcPr>
            <w:tcW w:w="521" w:type="dxa"/>
          </w:tcPr>
          <w:p w14:paraId="0B4BD939" w14:textId="77777777" w:rsidR="0065059B" w:rsidRPr="00410DD0" w:rsidRDefault="0065059B" w:rsidP="0065059B"/>
        </w:tc>
        <w:tc>
          <w:tcPr>
            <w:tcW w:w="521" w:type="dxa"/>
          </w:tcPr>
          <w:p w14:paraId="77D916DA" w14:textId="003AB1CC" w:rsidR="0065059B" w:rsidRPr="00410DD0" w:rsidRDefault="0065059B" w:rsidP="0065059B">
            <w:r w:rsidRPr="00410DD0">
              <w:t>x</w:t>
            </w:r>
          </w:p>
        </w:tc>
        <w:tc>
          <w:tcPr>
            <w:tcW w:w="522" w:type="dxa"/>
          </w:tcPr>
          <w:p w14:paraId="5E4E9D68" w14:textId="77777777" w:rsidR="0065059B" w:rsidRPr="00410DD0" w:rsidRDefault="0065059B" w:rsidP="0065059B"/>
        </w:tc>
        <w:tc>
          <w:tcPr>
            <w:tcW w:w="521" w:type="dxa"/>
          </w:tcPr>
          <w:p w14:paraId="08F9947F" w14:textId="77777777" w:rsidR="0065059B" w:rsidRPr="00410DD0" w:rsidRDefault="0065059B" w:rsidP="0065059B"/>
        </w:tc>
        <w:tc>
          <w:tcPr>
            <w:tcW w:w="522" w:type="dxa"/>
          </w:tcPr>
          <w:p w14:paraId="69C28D52" w14:textId="66C39DE6" w:rsidR="0065059B" w:rsidRPr="00410DD0" w:rsidRDefault="0065059B" w:rsidP="0065059B">
            <w:r w:rsidRPr="00410DD0">
              <w:t>x</w:t>
            </w:r>
          </w:p>
        </w:tc>
        <w:tc>
          <w:tcPr>
            <w:tcW w:w="521" w:type="dxa"/>
          </w:tcPr>
          <w:p w14:paraId="67B4840A" w14:textId="77777777" w:rsidR="0065059B" w:rsidRPr="00410DD0" w:rsidRDefault="0065059B" w:rsidP="0065059B"/>
        </w:tc>
        <w:tc>
          <w:tcPr>
            <w:tcW w:w="522" w:type="dxa"/>
          </w:tcPr>
          <w:p w14:paraId="133A5A23" w14:textId="77777777" w:rsidR="0065059B" w:rsidRPr="00410DD0" w:rsidRDefault="0065059B" w:rsidP="0065059B"/>
        </w:tc>
      </w:tr>
      <w:tr w:rsidR="0065059B" w:rsidRPr="00410DD0" w14:paraId="32F88B2D" w14:textId="77777777" w:rsidTr="7A05A3D7">
        <w:tc>
          <w:tcPr>
            <w:tcW w:w="10910" w:type="dxa"/>
          </w:tcPr>
          <w:p w14:paraId="397108CF" w14:textId="3858BF46" w:rsidR="0065059B" w:rsidRPr="00410DD0" w:rsidRDefault="0065059B" w:rsidP="0065059B">
            <w:r w:rsidRPr="00410DD0">
              <w:t xml:space="preserve">Video: </w:t>
            </w:r>
            <w:hyperlink r:id="rId29">
              <w:r w:rsidR="007558F2" w:rsidRPr="00410DD0">
                <w:rPr>
                  <w:rStyle w:val="Hyperlink"/>
                </w:rPr>
                <w:t>M</w:t>
              </w:r>
              <w:r w:rsidRPr="00410DD0">
                <w:rPr>
                  <w:rStyle w:val="Hyperlink"/>
                </w:rPr>
                <w:t>ak</w:t>
              </w:r>
              <w:r w:rsidR="007558F2" w:rsidRPr="00410DD0">
                <w:rPr>
                  <w:rStyle w:val="Hyperlink"/>
                </w:rPr>
                <w:t>ing</w:t>
              </w:r>
              <w:r w:rsidRPr="00410DD0">
                <w:rPr>
                  <w:rStyle w:val="Hyperlink"/>
                </w:rPr>
                <w:t xml:space="preserve"> a chatterbox (5:24)</w:t>
              </w:r>
            </w:hyperlink>
          </w:p>
        </w:tc>
        <w:tc>
          <w:tcPr>
            <w:tcW w:w="521" w:type="dxa"/>
          </w:tcPr>
          <w:p w14:paraId="406BBD73" w14:textId="77777777" w:rsidR="0065059B" w:rsidRPr="00410DD0" w:rsidRDefault="0065059B" w:rsidP="0065059B"/>
        </w:tc>
        <w:tc>
          <w:tcPr>
            <w:tcW w:w="521" w:type="dxa"/>
          </w:tcPr>
          <w:p w14:paraId="004FACDD" w14:textId="1C2075B1" w:rsidR="0065059B" w:rsidRPr="00410DD0" w:rsidRDefault="0065059B" w:rsidP="0065059B">
            <w:r w:rsidRPr="00410DD0">
              <w:t>x</w:t>
            </w:r>
          </w:p>
        </w:tc>
        <w:tc>
          <w:tcPr>
            <w:tcW w:w="522" w:type="dxa"/>
          </w:tcPr>
          <w:p w14:paraId="0BA743B9" w14:textId="77777777" w:rsidR="0065059B" w:rsidRPr="00410DD0" w:rsidRDefault="0065059B" w:rsidP="0065059B"/>
        </w:tc>
        <w:tc>
          <w:tcPr>
            <w:tcW w:w="521" w:type="dxa"/>
          </w:tcPr>
          <w:p w14:paraId="2ADDD4D8" w14:textId="77777777" w:rsidR="0065059B" w:rsidRPr="00410DD0" w:rsidRDefault="0065059B" w:rsidP="0065059B"/>
        </w:tc>
        <w:tc>
          <w:tcPr>
            <w:tcW w:w="522" w:type="dxa"/>
          </w:tcPr>
          <w:p w14:paraId="1B3B3303" w14:textId="77777777" w:rsidR="0065059B" w:rsidRPr="00410DD0" w:rsidRDefault="0065059B" w:rsidP="0065059B"/>
        </w:tc>
        <w:tc>
          <w:tcPr>
            <w:tcW w:w="521" w:type="dxa"/>
          </w:tcPr>
          <w:p w14:paraId="4920A86F" w14:textId="244FCD23" w:rsidR="0065059B" w:rsidRPr="00410DD0" w:rsidRDefault="0065059B" w:rsidP="0065059B">
            <w:r w:rsidRPr="00410DD0">
              <w:t>x</w:t>
            </w:r>
          </w:p>
        </w:tc>
        <w:tc>
          <w:tcPr>
            <w:tcW w:w="522" w:type="dxa"/>
          </w:tcPr>
          <w:p w14:paraId="04EA7E36" w14:textId="77777777" w:rsidR="0065059B" w:rsidRPr="00410DD0" w:rsidRDefault="0065059B" w:rsidP="0065059B"/>
        </w:tc>
      </w:tr>
      <w:tr w:rsidR="0065059B" w:rsidRPr="00410DD0" w14:paraId="12C49382" w14:textId="77777777" w:rsidTr="7A05A3D7">
        <w:tc>
          <w:tcPr>
            <w:tcW w:w="10910" w:type="dxa"/>
          </w:tcPr>
          <w:p w14:paraId="6CC48326" w14:textId="56A950B2" w:rsidR="0065059B" w:rsidRPr="00410DD0" w:rsidRDefault="0065059B" w:rsidP="0065059B">
            <w:r w:rsidRPr="00410DD0">
              <w:t>Video</w:t>
            </w:r>
            <w:r w:rsidRPr="00410DD0">
              <w:rPr>
                <w:rFonts w:eastAsia="Arial"/>
                <w:color w:val="000000" w:themeColor="text1"/>
              </w:rPr>
              <w:t xml:space="preserve">: </w:t>
            </w:r>
            <w:hyperlink r:id="rId30">
              <w:r w:rsidRPr="00410DD0">
                <w:rPr>
                  <w:rStyle w:val="Hyperlink"/>
                </w:rPr>
                <w:t>Podcasting for Kids – How to create a podcast (1:02)</w:t>
              </w:r>
            </w:hyperlink>
          </w:p>
        </w:tc>
        <w:tc>
          <w:tcPr>
            <w:tcW w:w="521" w:type="dxa"/>
          </w:tcPr>
          <w:p w14:paraId="49E834DA" w14:textId="77777777" w:rsidR="0065059B" w:rsidRPr="00410DD0" w:rsidRDefault="0065059B" w:rsidP="0065059B"/>
        </w:tc>
        <w:tc>
          <w:tcPr>
            <w:tcW w:w="521" w:type="dxa"/>
          </w:tcPr>
          <w:p w14:paraId="6C406656" w14:textId="3889A245" w:rsidR="0065059B" w:rsidRPr="00410DD0" w:rsidRDefault="0065059B" w:rsidP="0065059B">
            <w:r w:rsidRPr="00410DD0">
              <w:t>x</w:t>
            </w:r>
          </w:p>
        </w:tc>
        <w:tc>
          <w:tcPr>
            <w:tcW w:w="522" w:type="dxa"/>
          </w:tcPr>
          <w:p w14:paraId="7DA2D498" w14:textId="77777777" w:rsidR="0065059B" w:rsidRPr="00410DD0" w:rsidRDefault="0065059B" w:rsidP="0065059B"/>
        </w:tc>
        <w:tc>
          <w:tcPr>
            <w:tcW w:w="521" w:type="dxa"/>
          </w:tcPr>
          <w:p w14:paraId="6AC2C606" w14:textId="77777777" w:rsidR="0065059B" w:rsidRPr="00410DD0" w:rsidRDefault="0065059B" w:rsidP="0065059B"/>
        </w:tc>
        <w:tc>
          <w:tcPr>
            <w:tcW w:w="522" w:type="dxa"/>
          </w:tcPr>
          <w:p w14:paraId="4D33C94B" w14:textId="77777777" w:rsidR="0065059B" w:rsidRPr="00410DD0" w:rsidRDefault="0065059B" w:rsidP="0065059B"/>
        </w:tc>
        <w:tc>
          <w:tcPr>
            <w:tcW w:w="521" w:type="dxa"/>
          </w:tcPr>
          <w:p w14:paraId="56BE186A" w14:textId="1322F03C" w:rsidR="0065059B" w:rsidRPr="00410DD0" w:rsidRDefault="0065059B" w:rsidP="0065059B">
            <w:r w:rsidRPr="00410DD0">
              <w:t>x</w:t>
            </w:r>
          </w:p>
        </w:tc>
        <w:tc>
          <w:tcPr>
            <w:tcW w:w="522" w:type="dxa"/>
          </w:tcPr>
          <w:p w14:paraId="55BB7000" w14:textId="77777777" w:rsidR="0065059B" w:rsidRPr="00410DD0" w:rsidRDefault="0065059B" w:rsidP="0065059B"/>
        </w:tc>
      </w:tr>
      <w:tr w:rsidR="0065059B" w:rsidRPr="00410DD0" w14:paraId="60B5503A" w14:textId="77777777" w:rsidTr="7A05A3D7">
        <w:tc>
          <w:tcPr>
            <w:tcW w:w="10910" w:type="dxa"/>
          </w:tcPr>
          <w:p w14:paraId="451E0658" w14:textId="705BB371" w:rsidR="0065059B" w:rsidRPr="00410DD0" w:rsidRDefault="0065059B" w:rsidP="0065059B">
            <w:r w:rsidRPr="00410DD0">
              <w:t xml:space="preserve">Podcast: </w:t>
            </w:r>
            <w:hyperlink r:id="rId31">
              <w:r w:rsidRPr="00410DD0">
                <w:rPr>
                  <w:rStyle w:val="Hyperlink"/>
                </w:rPr>
                <w:t>Little Yarns: Friend in Wiradjuri (7:45)</w:t>
              </w:r>
            </w:hyperlink>
          </w:p>
        </w:tc>
        <w:tc>
          <w:tcPr>
            <w:tcW w:w="521" w:type="dxa"/>
          </w:tcPr>
          <w:p w14:paraId="2BE644EC" w14:textId="77777777" w:rsidR="0065059B" w:rsidRPr="00410DD0" w:rsidRDefault="0065059B" w:rsidP="0065059B"/>
        </w:tc>
        <w:tc>
          <w:tcPr>
            <w:tcW w:w="521" w:type="dxa"/>
          </w:tcPr>
          <w:p w14:paraId="3BEEDB3D" w14:textId="08FFD810" w:rsidR="0065059B" w:rsidRPr="00410DD0" w:rsidRDefault="0065059B" w:rsidP="0065059B">
            <w:r w:rsidRPr="00410DD0">
              <w:t>x</w:t>
            </w:r>
          </w:p>
        </w:tc>
        <w:tc>
          <w:tcPr>
            <w:tcW w:w="522" w:type="dxa"/>
          </w:tcPr>
          <w:p w14:paraId="555D9444" w14:textId="77777777" w:rsidR="0065059B" w:rsidRPr="00410DD0" w:rsidRDefault="0065059B" w:rsidP="0065059B"/>
        </w:tc>
        <w:tc>
          <w:tcPr>
            <w:tcW w:w="521" w:type="dxa"/>
          </w:tcPr>
          <w:p w14:paraId="020DDE22" w14:textId="77777777" w:rsidR="0065059B" w:rsidRPr="00410DD0" w:rsidRDefault="0065059B" w:rsidP="0065059B"/>
        </w:tc>
        <w:tc>
          <w:tcPr>
            <w:tcW w:w="522" w:type="dxa"/>
          </w:tcPr>
          <w:p w14:paraId="690F6144" w14:textId="77777777" w:rsidR="0065059B" w:rsidRPr="00410DD0" w:rsidRDefault="0065059B" w:rsidP="0065059B"/>
        </w:tc>
        <w:tc>
          <w:tcPr>
            <w:tcW w:w="521" w:type="dxa"/>
          </w:tcPr>
          <w:p w14:paraId="0E136046" w14:textId="5A108167" w:rsidR="0065059B" w:rsidRPr="00410DD0" w:rsidRDefault="0065059B" w:rsidP="0065059B">
            <w:r w:rsidRPr="00410DD0">
              <w:t>x</w:t>
            </w:r>
          </w:p>
        </w:tc>
        <w:tc>
          <w:tcPr>
            <w:tcW w:w="522" w:type="dxa"/>
          </w:tcPr>
          <w:p w14:paraId="18611D7F" w14:textId="77777777" w:rsidR="0065059B" w:rsidRPr="00410DD0" w:rsidRDefault="0065059B" w:rsidP="0065059B"/>
        </w:tc>
      </w:tr>
      <w:tr w:rsidR="0065059B" w:rsidRPr="00410DD0" w14:paraId="42B85E17" w14:textId="77777777" w:rsidTr="7A05A3D7">
        <w:tc>
          <w:tcPr>
            <w:tcW w:w="10910" w:type="dxa"/>
          </w:tcPr>
          <w:p w14:paraId="6B938464" w14:textId="03F5873E" w:rsidR="0065059B" w:rsidRPr="00410DD0" w:rsidRDefault="0065059B" w:rsidP="0065059B">
            <w:r w:rsidRPr="00410DD0">
              <w:rPr>
                <w:rFonts w:eastAsia="Arial"/>
              </w:rPr>
              <w:t xml:space="preserve">Podcast: </w:t>
            </w:r>
            <w:hyperlink r:id="rId32">
              <w:r w:rsidRPr="00410DD0">
                <w:rPr>
                  <w:rStyle w:val="Hyperlink"/>
                </w:rPr>
                <w:t xml:space="preserve">Little Yarns: Dreamtime in </w:t>
              </w:r>
              <w:proofErr w:type="spellStart"/>
              <w:r w:rsidRPr="00410DD0">
                <w:rPr>
                  <w:rStyle w:val="Hyperlink"/>
                </w:rPr>
                <w:t>Dharumbal</w:t>
              </w:r>
              <w:proofErr w:type="spellEnd"/>
              <w:r w:rsidRPr="00410DD0">
                <w:rPr>
                  <w:rStyle w:val="Hyperlink"/>
                </w:rPr>
                <w:t xml:space="preserve"> (7:57)</w:t>
              </w:r>
            </w:hyperlink>
          </w:p>
        </w:tc>
        <w:tc>
          <w:tcPr>
            <w:tcW w:w="521" w:type="dxa"/>
          </w:tcPr>
          <w:p w14:paraId="154ADE40" w14:textId="77777777" w:rsidR="0065059B" w:rsidRPr="00410DD0" w:rsidRDefault="0065059B" w:rsidP="0065059B"/>
        </w:tc>
        <w:tc>
          <w:tcPr>
            <w:tcW w:w="521" w:type="dxa"/>
          </w:tcPr>
          <w:p w14:paraId="743D02B5" w14:textId="7D5205C6" w:rsidR="0065059B" w:rsidRPr="00410DD0" w:rsidRDefault="0065059B" w:rsidP="0065059B">
            <w:r w:rsidRPr="00410DD0">
              <w:t>x</w:t>
            </w:r>
          </w:p>
        </w:tc>
        <w:tc>
          <w:tcPr>
            <w:tcW w:w="522" w:type="dxa"/>
          </w:tcPr>
          <w:p w14:paraId="639DC234" w14:textId="77777777" w:rsidR="0065059B" w:rsidRPr="00410DD0" w:rsidRDefault="0065059B" w:rsidP="0065059B"/>
        </w:tc>
        <w:tc>
          <w:tcPr>
            <w:tcW w:w="521" w:type="dxa"/>
          </w:tcPr>
          <w:p w14:paraId="363026D3" w14:textId="77777777" w:rsidR="0065059B" w:rsidRPr="00410DD0" w:rsidRDefault="0065059B" w:rsidP="0065059B"/>
        </w:tc>
        <w:tc>
          <w:tcPr>
            <w:tcW w:w="522" w:type="dxa"/>
          </w:tcPr>
          <w:p w14:paraId="704E2FA3" w14:textId="77777777" w:rsidR="0065059B" w:rsidRPr="00410DD0" w:rsidRDefault="0065059B" w:rsidP="0065059B"/>
        </w:tc>
        <w:tc>
          <w:tcPr>
            <w:tcW w:w="521" w:type="dxa"/>
          </w:tcPr>
          <w:p w14:paraId="028668E5" w14:textId="4EB47C3B" w:rsidR="0065059B" w:rsidRPr="00410DD0" w:rsidRDefault="0065059B" w:rsidP="0065059B">
            <w:r w:rsidRPr="00410DD0">
              <w:t>x</w:t>
            </w:r>
          </w:p>
        </w:tc>
        <w:tc>
          <w:tcPr>
            <w:tcW w:w="522" w:type="dxa"/>
          </w:tcPr>
          <w:p w14:paraId="7972C339" w14:textId="77777777" w:rsidR="0065059B" w:rsidRPr="00410DD0" w:rsidRDefault="0065059B" w:rsidP="0065059B"/>
        </w:tc>
      </w:tr>
      <w:tr w:rsidR="00D01ADC" w:rsidRPr="00410DD0" w14:paraId="5D80508A" w14:textId="77777777" w:rsidTr="7A05A3D7">
        <w:tc>
          <w:tcPr>
            <w:tcW w:w="10910" w:type="dxa"/>
          </w:tcPr>
          <w:p w14:paraId="7A038A24" w14:textId="460FD308" w:rsidR="00D01ADC" w:rsidRPr="00410DD0" w:rsidRDefault="00D01ADC" w:rsidP="00D01ADC">
            <w:r w:rsidRPr="00410DD0">
              <w:t xml:space="preserve">Podcast: </w:t>
            </w:r>
            <w:hyperlink r:id="rId33">
              <w:r w:rsidRPr="00410DD0">
                <w:rPr>
                  <w:rStyle w:val="Hyperlink"/>
                </w:rPr>
                <w:t>Little Yarns – Brushtail possum in Wiradjuri (9:17)</w:t>
              </w:r>
            </w:hyperlink>
          </w:p>
        </w:tc>
        <w:tc>
          <w:tcPr>
            <w:tcW w:w="521" w:type="dxa"/>
          </w:tcPr>
          <w:p w14:paraId="74D774FF" w14:textId="77777777" w:rsidR="00D01ADC" w:rsidRPr="00410DD0" w:rsidRDefault="00D01ADC" w:rsidP="00D01ADC"/>
        </w:tc>
        <w:tc>
          <w:tcPr>
            <w:tcW w:w="521" w:type="dxa"/>
          </w:tcPr>
          <w:p w14:paraId="08B04676" w14:textId="681FB1DF" w:rsidR="00D01ADC" w:rsidRPr="00410DD0" w:rsidRDefault="00D01ADC" w:rsidP="00D01ADC">
            <w:r w:rsidRPr="00410DD0">
              <w:t>x</w:t>
            </w:r>
          </w:p>
        </w:tc>
        <w:tc>
          <w:tcPr>
            <w:tcW w:w="522" w:type="dxa"/>
          </w:tcPr>
          <w:p w14:paraId="6D8BDF07" w14:textId="77777777" w:rsidR="00D01ADC" w:rsidRPr="00410DD0" w:rsidRDefault="00D01ADC" w:rsidP="00D01ADC"/>
        </w:tc>
        <w:tc>
          <w:tcPr>
            <w:tcW w:w="521" w:type="dxa"/>
          </w:tcPr>
          <w:p w14:paraId="29F7F84B" w14:textId="77777777" w:rsidR="00D01ADC" w:rsidRPr="00410DD0" w:rsidRDefault="00D01ADC" w:rsidP="00D01ADC"/>
        </w:tc>
        <w:tc>
          <w:tcPr>
            <w:tcW w:w="522" w:type="dxa"/>
          </w:tcPr>
          <w:p w14:paraId="28FD2CB0" w14:textId="77777777" w:rsidR="00D01ADC" w:rsidRPr="00410DD0" w:rsidRDefault="00D01ADC" w:rsidP="00D01ADC"/>
        </w:tc>
        <w:tc>
          <w:tcPr>
            <w:tcW w:w="521" w:type="dxa"/>
          </w:tcPr>
          <w:p w14:paraId="13A834CE" w14:textId="77777777" w:rsidR="00D01ADC" w:rsidRPr="00410DD0" w:rsidRDefault="00D01ADC" w:rsidP="00D01ADC"/>
        </w:tc>
        <w:tc>
          <w:tcPr>
            <w:tcW w:w="522" w:type="dxa"/>
          </w:tcPr>
          <w:p w14:paraId="36FE86A6" w14:textId="22F79B4B" w:rsidR="00D01ADC" w:rsidRPr="00410DD0" w:rsidRDefault="00D01ADC" w:rsidP="00D01ADC">
            <w:r w:rsidRPr="00410DD0">
              <w:t>x</w:t>
            </w:r>
          </w:p>
        </w:tc>
      </w:tr>
      <w:tr w:rsidR="00D01ADC" w:rsidRPr="00410DD0" w14:paraId="0B788C75" w14:textId="77777777" w:rsidTr="7A05A3D7">
        <w:tc>
          <w:tcPr>
            <w:tcW w:w="10910" w:type="dxa"/>
          </w:tcPr>
          <w:p w14:paraId="3AB2024B" w14:textId="7D0ED4A6" w:rsidR="00D01ADC" w:rsidRPr="00410DD0" w:rsidRDefault="00D01ADC" w:rsidP="00D01ADC">
            <w:r w:rsidRPr="00410DD0">
              <w:t xml:space="preserve">Podcast: </w:t>
            </w:r>
            <w:hyperlink r:id="rId34">
              <w:r w:rsidRPr="00410DD0">
                <w:rPr>
                  <w:rStyle w:val="Hyperlink"/>
                </w:rPr>
                <w:t>That’s incredible – The Story of The Great Emu In the Sky (23:37)</w:t>
              </w:r>
            </w:hyperlink>
          </w:p>
        </w:tc>
        <w:tc>
          <w:tcPr>
            <w:tcW w:w="521" w:type="dxa"/>
          </w:tcPr>
          <w:p w14:paraId="5A0ECDB6" w14:textId="77777777" w:rsidR="00D01ADC" w:rsidRPr="00410DD0" w:rsidRDefault="00D01ADC" w:rsidP="00D01ADC"/>
        </w:tc>
        <w:tc>
          <w:tcPr>
            <w:tcW w:w="521" w:type="dxa"/>
          </w:tcPr>
          <w:p w14:paraId="04F6B07D" w14:textId="3D00CFC1" w:rsidR="00D01ADC" w:rsidRPr="00410DD0" w:rsidRDefault="00D01ADC" w:rsidP="00D01ADC">
            <w:r w:rsidRPr="00410DD0">
              <w:t>x</w:t>
            </w:r>
          </w:p>
        </w:tc>
        <w:tc>
          <w:tcPr>
            <w:tcW w:w="522" w:type="dxa"/>
          </w:tcPr>
          <w:p w14:paraId="06DD5812" w14:textId="77777777" w:rsidR="00D01ADC" w:rsidRPr="00410DD0" w:rsidRDefault="00D01ADC" w:rsidP="00D01ADC"/>
        </w:tc>
        <w:tc>
          <w:tcPr>
            <w:tcW w:w="521" w:type="dxa"/>
          </w:tcPr>
          <w:p w14:paraId="748867E7" w14:textId="77777777" w:rsidR="00D01ADC" w:rsidRPr="00410DD0" w:rsidRDefault="00D01ADC" w:rsidP="00D01ADC"/>
        </w:tc>
        <w:tc>
          <w:tcPr>
            <w:tcW w:w="522" w:type="dxa"/>
          </w:tcPr>
          <w:p w14:paraId="3007000E" w14:textId="77777777" w:rsidR="00D01ADC" w:rsidRPr="00410DD0" w:rsidRDefault="00D01ADC" w:rsidP="00D01ADC"/>
        </w:tc>
        <w:tc>
          <w:tcPr>
            <w:tcW w:w="521" w:type="dxa"/>
          </w:tcPr>
          <w:p w14:paraId="1799EBBC" w14:textId="632EE4DF" w:rsidR="00D01ADC" w:rsidRPr="00410DD0" w:rsidRDefault="00D01ADC" w:rsidP="00D01ADC">
            <w:r w:rsidRPr="00410DD0">
              <w:t>x</w:t>
            </w:r>
          </w:p>
        </w:tc>
        <w:tc>
          <w:tcPr>
            <w:tcW w:w="522" w:type="dxa"/>
          </w:tcPr>
          <w:p w14:paraId="06F54C30" w14:textId="77777777" w:rsidR="00D01ADC" w:rsidRPr="00410DD0" w:rsidRDefault="00D01ADC" w:rsidP="00D01ADC"/>
        </w:tc>
      </w:tr>
      <w:tr w:rsidR="00D01ADC" w:rsidRPr="00410DD0" w14:paraId="599F454E" w14:textId="77777777" w:rsidTr="7A05A3D7">
        <w:tc>
          <w:tcPr>
            <w:tcW w:w="10910" w:type="dxa"/>
          </w:tcPr>
          <w:p w14:paraId="4B8337C7" w14:textId="190F1CF9" w:rsidR="00D01ADC" w:rsidRPr="00410DD0" w:rsidRDefault="00D01ADC" w:rsidP="00D01ADC">
            <w:r w:rsidRPr="00410DD0">
              <w:t xml:space="preserve">Podcast: </w:t>
            </w:r>
            <w:hyperlink r:id="rId35">
              <w:r w:rsidRPr="00410DD0">
                <w:rPr>
                  <w:rStyle w:val="Hyperlink"/>
                </w:rPr>
                <w:t>Squiz Kids – Planet vs Plastic on Earth day (11:10)</w:t>
              </w:r>
            </w:hyperlink>
          </w:p>
        </w:tc>
        <w:tc>
          <w:tcPr>
            <w:tcW w:w="521" w:type="dxa"/>
          </w:tcPr>
          <w:p w14:paraId="03FF9BAC" w14:textId="77777777" w:rsidR="00D01ADC" w:rsidRPr="00410DD0" w:rsidRDefault="00D01ADC" w:rsidP="00D01ADC"/>
        </w:tc>
        <w:tc>
          <w:tcPr>
            <w:tcW w:w="521" w:type="dxa"/>
          </w:tcPr>
          <w:p w14:paraId="0003C8D1" w14:textId="73D74DC0" w:rsidR="00D01ADC" w:rsidRPr="00410DD0" w:rsidRDefault="00D01ADC" w:rsidP="00D01ADC">
            <w:r w:rsidRPr="00410DD0">
              <w:t>x</w:t>
            </w:r>
          </w:p>
        </w:tc>
        <w:tc>
          <w:tcPr>
            <w:tcW w:w="522" w:type="dxa"/>
          </w:tcPr>
          <w:p w14:paraId="2C3B974D" w14:textId="77777777" w:rsidR="00D01ADC" w:rsidRPr="00410DD0" w:rsidRDefault="00D01ADC" w:rsidP="00D01ADC"/>
        </w:tc>
        <w:tc>
          <w:tcPr>
            <w:tcW w:w="521" w:type="dxa"/>
          </w:tcPr>
          <w:p w14:paraId="0528203F" w14:textId="77777777" w:rsidR="00D01ADC" w:rsidRPr="00410DD0" w:rsidRDefault="00D01ADC" w:rsidP="00D01ADC"/>
        </w:tc>
        <w:tc>
          <w:tcPr>
            <w:tcW w:w="522" w:type="dxa"/>
          </w:tcPr>
          <w:p w14:paraId="6F69C5D2" w14:textId="77777777" w:rsidR="00D01ADC" w:rsidRPr="00410DD0" w:rsidRDefault="00D01ADC" w:rsidP="00D01ADC"/>
        </w:tc>
        <w:tc>
          <w:tcPr>
            <w:tcW w:w="521" w:type="dxa"/>
          </w:tcPr>
          <w:p w14:paraId="47D702EF" w14:textId="77777777" w:rsidR="00D01ADC" w:rsidRPr="00410DD0" w:rsidRDefault="00D01ADC" w:rsidP="00D01ADC"/>
        </w:tc>
        <w:tc>
          <w:tcPr>
            <w:tcW w:w="522" w:type="dxa"/>
          </w:tcPr>
          <w:p w14:paraId="1E9873CD" w14:textId="25CEC207" w:rsidR="00D01ADC" w:rsidRPr="00410DD0" w:rsidRDefault="00D01ADC" w:rsidP="00D01ADC">
            <w:r w:rsidRPr="00410DD0">
              <w:t>x</w:t>
            </w:r>
          </w:p>
        </w:tc>
      </w:tr>
      <w:tr w:rsidR="00D01ADC" w:rsidRPr="00410DD0" w14:paraId="015AC5C0" w14:textId="77777777" w:rsidTr="7A05A3D7">
        <w:tc>
          <w:tcPr>
            <w:tcW w:w="10910" w:type="dxa"/>
          </w:tcPr>
          <w:p w14:paraId="1A742F94" w14:textId="35CE6F19" w:rsidR="00D01ADC" w:rsidRPr="00410DD0" w:rsidRDefault="00D01ADC" w:rsidP="00D01ADC">
            <w:r w:rsidRPr="00410DD0">
              <w:t xml:space="preserve">Transcript: </w:t>
            </w:r>
            <w:hyperlink r:id="rId36">
              <w:r w:rsidRPr="00410DD0">
                <w:rPr>
                  <w:rStyle w:val="Hyperlink"/>
                  <w:rFonts w:eastAsia="Arial"/>
                </w:rPr>
                <w:t>Squiz Kids</w:t>
              </w:r>
              <w:r w:rsidRPr="00410DD0">
                <w:rPr>
                  <w:rStyle w:val="Hyperlink"/>
                  <w:rFonts w:eastAsia="Arial"/>
                  <w:i/>
                  <w:iCs/>
                </w:rPr>
                <w:t xml:space="preserve"> </w:t>
              </w:r>
              <w:r w:rsidRPr="00410DD0">
                <w:rPr>
                  <w:rStyle w:val="Hyperlink"/>
                  <w:rFonts w:eastAsia="Arial"/>
                </w:rPr>
                <w:t>podcast transcript</w:t>
              </w:r>
            </w:hyperlink>
            <w:r w:rsidRPr="00410DD0">
              <w:rPr>
                <w:rStyle w:val="Hyperlink"/>
                <w:rFonts w:eastAsia="Arial"/>
              </w:rPr>
              <w:t xml:space="preserve"> (PDF 143 KB)</w:t>
            </w:r>
          </w:p>
        </w:tc>
        <w:tc>
          <w:tcPr>
            <w:tcW w:w="521" w:type="dxa"/>
          </w:tcPr>
          <w:p w14:paraId="765211E9" w14:textId="77777777" w:rsidR="00D01ADC" w:rsidRPr="00410DD0" w:rsidRDefault="00D01ADC" w:rsidP="00D01ADC"/>
        </w:tc>
        <w:tc>
          <w:tcPr>
            <w:tcW w:w="521" w:type="dxa"/>
          </w:tcPr>
          <w:p w14:paraId="45860CFB" w14:textId="0D7593F9" w:rsidR="00D01ADC" w:rsidRPr="00410DD0" w:rsidRDefault="00D01ADC" w:rsidP="00D01ADC">
            <w:r w:rsidRPr="00410DD0">
              <w:t>x</w:t>
            </w:r>
          </w:p>
        </w:tc>
        <w:tc>
          <w:tcPr>
            <w:tcW w:w="522" w:type="dxa"/>
          </w:tcPr>
          <w:p w14:paraId="42ACE468" w14:textId="77777777" w:rsidR="00D01ADC" w:rsidRPr="00410DD0" w:rsidRDefault="00D01ADC" w:rsidP="00D01ADC"/>
        </w:tc>
        <w:tc>
          <w:tcPr>
            <w:tcW w:w="521" w:type="dxa"/>
          </w:tcPr>
          <w:p w14:paraId="7DC340D8" w14:textId="77777777" w:rsidR="00D01ADC" w:rsidRPr="00410DD0" w:rsidRDefault="00D01ADC" w:rsidP="00D01ADC"/>
        </w:tc>
        <w:tc>
          <w:tcPr>
            <w:tcW w:w="522" w:type="dxa"/>
          </w:tcPr>
          <w:p w14:paraId="469BA138" w14:textId="77777777" w:rsidR="00D01ADC" w:rsidRPr="00410DD0" w:rsidRDefault="00D01ADC" w:rsidP="00D01ADC"/>
        </w:tc>
        <w:tc>
          <w:tcPr>
            <w:tcW w:w="521" w:type="dxa"/>
          </w:tcPr>
          <w:p w14:paraId="5B84B9D5" w14:textId="77777777" w:rsidR="00D01ADC" w:rsidRPr="00410DD0" w:rsidRDefault="00D01ADC" w:rsidP="00D01ADC"/>
        </w:tc>
        <w:tc>
          <w:tcPr>
            <w:tcW w:w="522" w:type="dxa"/>
          </w:tcPr>
          <w:p w14:paraId="0DDA0E14" w14:textId="72BA6EAD" w:rsidR="00D01ADC" w:rsidRPr="00410DD0" w:rsidRDefault="00D01ADC" w:rsidP="00D01ADC">
            <w:r w:rsidRPr="00410DD0">
              <w:t>x</w:t>
            </w:r>
          </w:p>
        </w:tc>
      </w:tr>
      <w:tr w:rsidR="00D01ADC" w:rsidRPr="00410DD0" w14:paraId="48471A48" w14:textId="77777777" w:rsidTr="7A05A3D7">
        <w:tc>
          <w:tcPr>
            <w:tcW w:w="10910" w:type="dxa"/>
          </w:tcPr>
          <w:p w14:paraId="4C61F3A0" w14:textId="2EB98561" w:rsidR="00D01ADC" w:rsidRPr="00410DD0" w:rsidRDefault="00D01ADC" w:rsidP="00D01ADC">
            <w:r w:rsidRPr="00410DD0">
              <w:t xml:space="preserve">Website: </w:t>
            </w:r>
            <w:hyperlink r:id="rId37">
              <w:r w:rsidRPr="00410DD0">
                <w:rPr>
                  <w:rStyle w:val="Hyperlink"/>
                </w:rPr>
                <w:t>Gambay: a map of Australia’s first languages</w:t>
              </w:r>
            </w:hyperlink>
          </w:p>
        </w:tc>
        <w:tc>
          <w:tcPr>
            <w:tcW w:w="521" w:type="dxa"/>
          </w:tcPr>
          <w:p w14:paraId="64CC1977" w14:textId="77777777" w:rsidR="00D01ADC" w:rsidRPr="00410DD0" w:rsidRDefault="00D01ADC" w:rsidP="00D01ADC"/>
        </w:tc>
        <w:tc>
          <w:tcPr>
            <w:tcW w:w="521" w:type="dxa"/>
          </w:tcPr>
          <w:p w14:paraId="04F9C9FE" w14:textId="1E3EA1A6" w:rsidR="00D01ADC" w:rsidRPr="00410DD0" w:rsidRDefault="00D01ADC" w:rsidP="00D01ADC">
            <w:r w:rsidRPr="00410DD0">
              <w:t>x</w:t>
            </w:r>
          </w:p>
        </w:tc>
        <w:tc>
          <w:tcPr>
            <w:tcW w:w="522" w:type="dxa"/>
          </w:tcPr>
          <w:p w14:paraId="7DC6CDFE" w14:textId="63CC14C0" w:rsidR="00D01ADC" w:rsidRPr="00410DD0" w:rsidRDefault="00D01ADC" w:rsidP="00D01ADC">
            <w:r w:rsidRPr="00410DD0">
              <w:t>x</w:t>
            </w:r>
          </w:p>
        </w:tc>
        <w:tc>
          <w:tcPr>
            <w:tcW w:w="521" w:type="dxa"/>
          </w:tcPr>
          <w:p w14:paraId="4ED9765E" w14:textId="77777777" w:rsidR="00D01ADC" w:rsidRPr="00410DD0" w:rsidRDefault="00D01ADC" w:rsidP="00D01ADC"/>
        </w:tc>
        <w:tc>
          <w:tcPr>
            <w:tcW w:w="522" w:type="dxa"/>
          </w:tcPr>
          <w:p w14:paraId="079EDFF9" w14:textId="2744F37A" w:rsidR="00D01ADC" w:rsidRPr="00410DD0" w:rsidRDefault="00D01ADC" w:rsidP="00D01ADC">
            <w:r w:rsidRPr="00410DD0">
              <w:t>x</w:t>
            </w:r>
          </w:p>
        </w:tc>
        <w:tc>
          <w:tcPr>
            <w:tcW w:w="521" w:type="dxa"/>
          </w:tcPr>
          <w:p w14:paraId="7503158A" w14:textId="1B3D4E1D" w:rsidR="00D01ADC" w:rsidRPr="00410DD0" w:rsidRDefault="00D01ADC" w:rsidP="00D01ADC">
            <w:r w:rsidRPr="00410DD0">
              <w:t>x</w:t>
            </w:r>
          </w:p>
        </w:tc>
        <w:tc>
          <w:tcPr>
            <w:tcW w:w="522" w:type="dxa"/>
          </w:tcPr>
          <w:p w14:paraId="125E5748" w14:textId="77777777" w:rsidR="00D01ADC" w:rsidRPr="00410DD0" w:rsidRDefault="00D01ADC" w:rsidP="00D01ADC"/>
        </w:tc>
      </w:tr>
      <w:tr w:rsidR="00D01ADC" w:rsidRPr="00410DD0" w14:paraId="67D0DA12" w14:textId="77777777" w:rsidTr="7A05A3D7">
        <w:tc>
          <w:tcPr>
            <w:tcW w:w="10910" w:type="dxa"/>
          </w:tcPr>
          <w:p w14:paraId="23B90AB4" w14:textId="222E2A33" w:rsidR="00D01ADC" w:rsidRPr="00410DD0" w:rsidRDefault="00D01ADC" w:rsidP="00D01ADC">
            <w:r w:rsidRPr="00410DD0">
              <w:rPr>
                <w:lang w:val="en-US"/>
              </w:rPr>
              <w:t xml:space="preserve">Website: </w:t>
            </w:r>
            <w:hyperlink r:id="rId38">
              <w:r w:rsidRPr="00410DD0">
                <w:rPr>
                  <w:rStyle w:val="Hyperlink"/>
                  <w:lang w:val="en-US"/>
                </w:rPr>
                <w:t>Dreaming Stories</w:t>
              </w:r>
              <w:r w:rsidR="0091500C" w:rsidRPr="00410DD0">
                <w:rPr>
                  <w:rStyle w:val="Hyperlink"/>
                  <w:lang w:val="en-US"/>
                </w:rPr>
                <w:t xml:space="preserve"> –</w:t>
              </w:r>
              <w:r w:rsidRPr="00410DD0">
                <w:rPr>
                  <w:rStyle w:val="Hyperlink"/>
                  <w:lang w:val="en-US"/>
                </w:rPr>
                <w:t xml:space="preserve"> </w:t>
              </w:r>
              <w:proofErr w:type="spellStart"/>
              <w:r w:rsidRPr="00410DD0">
                <w:rPr>
                  <w:rStyle w:val="Hyperlink"/>
                  <w:lang w:val="en-US"/>
                </w:rPr>
                <w:t>Coomaditchie</w:t>
              </w:r>
              <w:proofErr w:type="spellEnd"/>
              <w:r w:rsidRPr="00410DD0">
                <w:rPr>
                  <w:rStyle w:val="Hyperlink"/>
                  <w:lang w:val="en-US"/>
                </w:rPr>
                <w:t xml:space="preserve"> United Aboriginal Corporation</w:t>
              </w:r>
            </w:hyperlink>
          </w:p>
        </w:tc>
        <w:tc>
          <w:tcPr>
            <w:tcW w:w="521" w:type="dxa"/>
          </w:tcPr>
          <w:p w14:paraId="0CDC6726" w14:textId="77777777" w:rsidR="00D01ADC" w:rsidRPr="00410DD0" w:rsidRDefault="00D01ADC" w:rsidP="00D01ADC"/>
        </w:tc>
        <w:tc>
          <w:tcPr>
            <w:tcW w:w="521" w:type="dxa"/>
          </w:tcPr>
          <w:p w14:paraId="7E6DC26A" w14:textId="2ADE0CA2" w:rsidR="00D01ADC" w:rsidRPr="00410DD0" w:rsidRDefault="00D01ADC" w:rsidP="00D01ADC">
            <w:r w:rsidRPr="00410DD0">
              <w:t>x</w:t>
            </w:r>
          </w:p>
        </w:tc>
        <w:tc>
          <w:tcPr>
            <w:tcW w:w="522" w:type="dxa"/>
          </w:tcPr>
          <w:p w14:paraId="53C863C1" w14:textId="239765FD" w:rsidR="00D01ADC" w:rsidRPr="00410DD0" w:rsidRDefault="00D01ADC" w:rsidP="00D01ADC">
            <w:r w:rsidRPr="00410DD0">
              <w:t>x</w:t>
            </w:r>
          </w:p>
        </w:tc>
        <w:tc>
          <w:tcPr>
            <w:tcW w:w="521" w:type="dxa"/>
          </w:tcPr>
          <w:p w14:paraId="49A7B7B5" w14:textId="77777777" w:rsidR="00D01ADC" w:rsidRPr="00410DD0" w:rsidRDefault="00D01ADC" w:rsidP="00D01ADC"/>
        </w:tc>
        <w:tc>
          <w:tcPr>
            <w:tcW w:w="522" w:type="dxa"/>
          </w:tcPr>
          <w:p w14:paraId="423F775E" w14:textId="77777777" w:rsidR="00D01ADC" w:rsidRPr="00410DD0" w:rsidRDefault="00D01ADC" w:rsidP="00D01ADC"/>
        </w:tc>
        <w:tc>
          <w:tcPr>
            <w:tcW w:w="521" w:type="dxa"/>
          </w:tcPr>
          <w:p w14:paraId="17D3181C" w14:textId="77777777" w:rsidR="00D01ADC" w:rsidRPr="00410DD0" w:rsidRDefault="00D01ADC" w:rsidP="00D01ADC"/>
        </w:tc>
        <w:tc>
          <w:tcPr>
            <w:tcW w:w="522" w:type="dxa"/>
          </w:tcPr>
          <w:p w14:paraId="18509E2D" w14:textId="77777777" w:rsidR="00D01ADC" w:rsidRPr="00410DD0" w:rsidRDefault="00D01ADC" w:rsidP="00D01ADC"/>
        </w:tc>
      </w:tr>
      <w:tr w:rsidR="00D01ADC" w:rsidRPr="00410DD0" w14:paraId="7921E256" w14:textId="77777777" w:rsidTr="7A05A3D7">
        <w:tc>
          <w:tcPr>
            <w:tcW w:w="10910" w:type="dxa"/>
          </w:tcPr>
          <w:p w14:paraId="70B2B337" w14:textId="6015A564" w:rsidR="00D01ADC" w:rsidRPr="00410DD0" w:rsidRDefault="00D01ADC" w:rsidP="00D01ADC">
            <w:r w:rsidRPr="00410DD0">
              <w:t xml:space="preserve">Website: </w:t>
            </w:r>
            <w:hyperlink r:id="rId39">
              <w:r w:rsidRPr="00410DD0">
                <w:rPr>
                  <w:rStyle w:val="Hyperlink"/>
                </w:rPr>
                <w:t xml:space="preserve">The </w:t>
              </w:r>
              <w:proofErr w:type="spellStart"/>
              <w:r w:rsidRPr="00410DD0">
                <w:rPr>
                  <w:rStyle w:val="Hyperlink"/>
                </w:rPr>
                <w:t>Marlaloo</w:t>
              </w:r>
              <w:proofErr w:type="spellEnd"/>
              <w:r w:rsidRPr="00410DD0">
                <w:rPr>
                  <w:rStyle w:val="Hyperlink"/>
                </w:rPr>
                <w:t xml:space="preserve"> </w:t>
              </w:r>
              <w:proofErr w:type="spellStart"/>
              <w:r w:rsidRPr="00410DD0">
                <w:rPr>
                  <w:rStyle w:val="Hyperlink"/>
                </w:rPr>
                <w:t>Songline</w:t>
              </w:r>
              <w:proofErr w:type="spellEnd"/>
              <w:r w:rsidRPr="00410DD0">
                <w:rPr>
                  <w:rStyle w:val="Hyperlink"/>
                </w:rPr>
                <w:t xml:space="preserve"> | AIATSIS</w:t>
              </w:r>
            </w:hyperlink>
          </w:p>
        </w:tc>
        <w:tc>
          <w:tcPr>
            <w:tcW w:w="521" w:type="dxa"/>
          </w:tcPr>
          <w:p w14:paraId="12924569" w14:textId="77777777" w:rsidR="00D01ADC" w:rsidRPr="00410DD0" w:rsidRDefault="00D01ADC" w:rsidP="00D01ADC"/>
        </w:tc>
        <w:tc>
          <w:tcPr>
            <w:tcW w:w="521" w:type="dxa"/>
          </w:tcPr>
          <w:p w14:paraId="107D8D83" w14:textId="7B94069C" w:rsidR="00D01ADC" w:rsidRPr="00410DD0" w:rsidRDefault="00D01ADC" w:rsidP="00D01ADC">
            <w:r w:rsidRPr="00410DD0">
              <w:t>x</w:t>
            </w:r>
          </w:p>
        </w:tc>
        <w:tc>
          <w:tcPr>
            <w:tcW w:w="522" w:type="dxa"/>
          </w:tcPr>
          <w:p w14:paraId="3BAA8F31" w14:textId="78CE97DD" w:rsidR="00D01ADC" w:rsidRPr="00410DD0" w:rsidRDefault="00D01ADC" w:rsidP="00D01ADC">
            <w:r w:rsidRPr="00410DD0">
              <w:t>x</w:t>
            </w:r>
          </w:p>
        </w:tc>
        <w:tc>
          <w:tcPr>
            <w:tcW w:w="521" w:type="dxa"/>
          </w:tcPr>
          <w:p w14:paraId="194411E9" w14:textId="77777777" w:rsidR="00D01ADC" w:rsidRPr="00410DD0" w:rsidRDefault="00D01ADC" w:rsidP="00D01ADC"/>
        </w:tc>
        <w:tc>
          <w:tcPr>
            <w:tcW w:w="522" w:type="dxa"/>
          </w:tcPr>
          <w:p w14:paraId="636FD994" w14:textId="77777777" w:rsidR="00D01ADC" w:rsidRPr="00410DD0" w:rsidRDefault="00D01ADC" w:rsidP="00D01ADC"/>
        </w:tc>
        <w:tc>
          <w:tcPr>
            <w:tcW w:w="521" w:type="dxa"/>
          </w:tcPr>
          <w:p w14:paraId="54FAFCF9" w14:textId="77777777" w:rsidR="00D01ADC" w:rsidRPr="00410DD0" w:rsidRDefault="00D01ADC" w:rsidP="00D01ADC"/>
        </w:tc>
        <w:tc>
          <w:tcPr>
            <w:tcW w:w="522" w:type="dxa"/>
          </w:tcPr>
          <w:p w14:paraId="3BC7C01D" w14:textId="77777777" w:rsidR="00D01ADC" w:rsidRPr="00410DD0" w:rsidRDefault="00D01ADC" w:rsidP="00D01ADC"/>
        </w:tc>
      </w:tr>
      <w:tr w:rsidR="00036428" w:rsidRPr="00410DD0" w14:paraId="3EF3DEA2" w14:textId="77777777" w:rsidTr="7A05A3D7">
        <w:tc>
          <w:tcPr>
            <w:tcW w:w="10910" w:type="dxa"/>
          </w:tcPr>
          <w:p w14:paraId="78C9F426" w14:textId="1F87E580" w:rsidR="00036428" w:rsidRPr="00410DD0" w:rsidRDefault="00036428" w:rsidP="00036428">
            <w:r w:rsidRPr="00410DD0">
              <w:t xml:space="preserve">Website: </w:t>
            </w:r>
            <w:hyperlink r:id="rId40">
              <w:r w:rsidRPr="00410DD0">
                <w:rPr>
                  <w:rStyle w:val="Hyperlink"/>
                </w:rPr>
                <w:t>Map of Indigenous Australia</w:t>
              </w:r>
            </w:hyperlink>
            <w:r w:rsidRPr="00410DD0">
              <w:rPr>
                <w:rStyle w:val="Hyperlink"/>
              </w:rPr>
              <w:t xml:space="preserve"> | AIATSIS</w:t>
            </w:r>
          </w:p>
        </w:tc>
        <w:tc>
          <w:tcPr>
            <w:tcW w:w="521" w:type="dxa"/>
          </w:tcPr>
          <w:p w14:paraId="76A85B06" w14:textId="77777777" w:rsidR="00036428" w:rsidRPr="00410DD0" w:rsidRDefault="00036428" w:rsidP="00036428"/>
        </w:tc>
        <w:tc>
          <w:tcPr>
            <w:tcW w:w="521" w:type="dxa"/>
          </w:tcPr>
          <w:p w14:paraId="33B8F3E2" w14:textId="34DBD434" w:rsidR="00036428" w:rsidRPr="00410DD0" w:rsidRDefault="00036428" w:rsidP="00036428">
            <w:r w:rsidRPr="00410DD0">
              <w:t>x</w:t>
            </w:r>
          </w:p>
        </w:tc>
        <w:tc>
          <w:tcPr>
            <w:tcW w:w="522" w:type="dxa"/>
          </w:tcPr>
          <w:p w14:paraId="597104EF" w14:textId="706893BF" w:rsidR="00036428" w:rsidRPr="00410DD0" w:rsidRDefault="00036428" w:rsidP="00036428">
            <w:r w:rsidRPr="00410DD0">
              <w:t>x</w:t>
            </w:r>
          </w:p>
        </w:tc>
        <w:tc>
          <w:tcPr>
            <w:tcW w:w="521" w:type="dxa"/>
          </w:tcPr>
          <w:p w14:paraId="5FD72AE0" w14:textId="77777777" w:rsidR="00036428" w:rsidRPr="00410DD0" w:rsidRDefault="00036428" w:rsidP="00036428"/>
        </w:tc>
        <w:tc>
          <w:tcPr>
            <w:tcW w:w="522" w:type="dxa"/>
          </w:tcPr>
          <w:p w14:paraId="5C94BC59" w14:textId="77777777" w:rsidR="00036428" w:rsidRPr="00410DD0" w:rsidRDefault="00036428" w:rsidP="00036428"/>
        </w:tc>
        <w:tc>
          <w:tcPr>
            <w:tcW w:w="521" w:type="dxa"/>
          </w:tcPr>
          <w:p w14:paraId="510A8E87" w14:textId="77777777" w:rsidR="00036428" w:rsidRPr="00410DD0" w:rsidRDefault="00036428" w:rsidP="00036428"/>
        </w:tc>
        <w:tc>
          <w:tcPr>
            <w:tcW w:w="522" w:type="dxa"/>
          </w:tcPr>
          <w:p w14:paraId="1D0AB5F9" w14:textId="77777777" w:rsidR="00036428" w:rsidRPr="00410DD0" w:rsidRDefault="00036428" w:rsidP="00036428"/>
        </w:tc>
      </w:tr>
      <w:tr w:rsidR="00036428" w:rsidRPr="00410DD0" w14:paraId="4566D86A" w14:textId="77777777" w:rsidTr="7A05A3D7">
        <w:tc>
          <w:tcPr>
            <w:tcW w:w="10910" w:type="dxa"/>
          </w:tcPr>
          <w:p w14:paraId="7748F79F" w14:textId="4E482CA0" w:rsidR="00036428" w:rsidRPr="00410DD0" w:rsidRDefault="00036428" w:rsidP="00036428">
            <w:pPr>
              <w:rPr>
                <w:rFonts w:eastAsia="Arial"/>
                <w:color w:val="000000" w:themeColor="text1"/>
                <w:lang w:val="en-US"/>
              </w:rPr>
            </w:pPr>
            <w:r w:rsidRPr="00410DD0">
              <w:t xml:space="preserve">Website: </w:t>
            </w:r>
            <w:hyperlink r:id="rId41">
              <w:proofErr w:type="spellStart"/>
              <w:r w:rsidRPr="00410DD0">
                <w:rPr>
                  <w:rStyle w:val="Hyperlink"/>
                </w:rPr>
                <w:t>Wirlomin</w:t>
              </w:r>
              <w:proofErr w:type="spellEnd"/>
              <w:r w:rsidRPr="00410DD0">
                <w:rPr>
                  <w:rStyle w:val="Hyperlink"/>
                </w:rPr>
                <w:t xml:space="preserve"> Noongar Language &amp; Stories website</w:t>
              </w:r>
            </w:hyperlink>
          </w:p>
        </w:tc>
        <w:tc>
          <w:tcPr>
            <w:tcW w:w="521" w:type="dxa"/>
          </w:tcPr>
          <w:p w14:paraId="4550975B" w14:textId="77777777" w:rsidR="00036428" w:rsidRPr="00410DD0" w:rsidRDefault="00036428" w:rsidP="00036428"/>
        </w:tc>
        <w:tc>
          <w:tcPr>
            <w:tcW w:w="521" w:type="dxa"/>
          </w:tcPr>
          <w:p w14:paraId="3FCB5CFE" w14:textId="41E4E7CB" w:rsidR="00036428" w:rsidRPr="00410DD0" w:rsidRDefault="00036428" w:rsidP="00036428">
            <w:r w:rsidRPr="00410DD0">
              <w:t>x</w:t>
            </w:r>
          </w:p>
        </w:tc>
        <w:tc>
          <w:tcPr>
            <w:tcW w:w="522" w:type="dxa"/>
          </w:tcPr>
          <w:p w14:paraId="77BB5B6E" w14:textId="7FE2A9D8" w:rsidR="00036428" w:rsidRPr="00410DD0" w:rsidRDefault="00036428" w:rsidP="00036428"/>
        </w:tc>
        <w:tc>
          <w:tcPr>
            <w:tcW w:w="521" w:type="dxa"/>
          </w:tcPr>
          <w:p w14:paraId="69AF7F06" w14:textId="77777777" w:rsidR="00036428" w:rsidRPr="00410DD0" w:rsidRDefault="00036428" w:rsidP="00036428"/>
        </w:tc>
        <w:tc>
          <w:tcPr>
            <w:tcW w:w="522" w:type="dxa"/>
          </w:tcPr>
          <w:p w14:paraId="0CA8F0F5" w14:textId="77777777" w:rsidR="00036428" w:rsidRPr="00410DD0" w:rsidRDefault="00036428" w:rsidP="00036428"/>
        </w:tc>
        <w:tc>
          <w:tcPr>
            <w:tcW w:w="521" w:type="dxa"/>
          </w:tcPr>
          <w:p w14:paraId="4830B06F" w14:textId="059D1F48" w:rsidR="00036428" w:rsidRPr="00410DD0" w:rsidRDefault="00036428" w:rsidP="00036428">
            <w:r w:rsidRPr="00410DD0">
              <w:t>x</w:t>
            </w:r>
          </w:p>
        </w:tc>
        <w:tc>
          <w:tcPr>
            <w:tcW w:w="522" w:type="dxa"/>
          </w:tcPr>
          <w:p w14:paraId="0EED6C77" w14:textId="6DDAD9CE" w:rsidR="00036428" w:rsidRPr="00410DD0" w:rsidRDefault="00036428" w:rsidP="00036428"/>
        </w:tc>
      </w:tr>
      <w:tr w:rsidR="00036428" w:rsidRPr="00410DD0" w14:paraId="17D72F16" w14:textId="77777777" w:rsidTr="7A05A3D7">
        <w:trPr>
          <w:trHeight w:val="300"/>
        </w:trPr>
        <w:tc>
          <w:tcPr>
            <w:tcW w:w="10910" w:type="dxa"/>
          </w:tcPr>
          <w:p w14:paraId="638DEDBF" w14:textId="3976D661" w:rsidR="00036428" w:rsidRPr="00410DD0" w:rsidRDefault="00036428" w:rsidP="00036428">
            <w:r w:rsidRPr="00410DD0">
              <w:t xml:space="preserve">Website: </w:t>
            </w:r>
            <w:hyperlink r:id="rId42">
              <w:r w:rsidRPr="00410DD0">
                <w:rPr>
                  <w:rStyle w:val="Hyperlink"/>
                </w:rPr>
                <w:t xml:space="preserve">Why </w:t>
              </w:r>
              <w:proofErr w:type="spellStart"/>
              <w:r w:rsidRPr="00410DD0">
                <w:rPr>
                  <w:rStyle w:val="Hyperlink"/>
                </w:rPr>
                <w:t>Songlines</w:t>
              </w:r>
              <w:proofErr w:type="spellEnd"/>
              <w:r w:rsidRPr="00410DD0">
                <w:rPr>
                  <w:rStyle w:val="Hyperlink"/>
                </w:rPr>
                <w:t xml:space="preserve"> Are Important </w:t>
              </w:r>
              <w:proofErr w:type="gramStart"/>
              <w:r w:rsidRPr="00410DD0">
                <w:rPr>
                  <w:rStyle w:val="Hyperlink"/>
                </w:rPr>
                <w:t>In</w:t>
              </w:r>
              <w:proofErr w:type="gramEnd"/>
              <w:r w:rsidRPr="00410DD0">
                <w:rPr>
                  <w:rStyle w:val="Hyperlink"/>
                </w:rPr>
                <w:t xml:space="preserve"> Aboriginal Art</w:t>
              </w:r>
            </w:hyperlink>
          </w:p>
        </w:tc>
        <w:tc>
          <w:tcPr>
            <w:tcW w:w="521" w:type="dxa"/>
          </w:tcPr>
          <w:p w14:paraId="7D2E63A9" w14:textId="1F267533" w:rsidR="00036428" w:rsidRPr="00410DD0" w:rsidRDefault="00036428" w:rsidP="00036428"/>
        </w:tc>
        <w:tc>
          <w:tcPr>
            <w:tcW w:w="521" w:type="dxa"/>
          </w:tcPr>
          <w:p w14:paraId="769B5DA5" w14:textId="24AC7AC9" w:rsidR="00036428" w:rsidRPr="00410DD0" w:rsidRDefault="00036428" w:rsidP="00036428">
            <w:r w:rsidRPr="00410DD0">
              <w:t>x</w:t>
            </w:r>
          </w:p>
        </w:tc>
        <w:tc>
          <w:tcPr>
            <w:tcW w:w="522" w:type="dxa"/>
          </w:tcPr>
          <w:p w14:paraId="2B6E9880" w14:textId="7DC0CE50" w:rsidR="00036428" w:rsidRPr="00410DD0" w:rsidRDefault="00036428" w:rsidP="00036428"/>
        </w:tc>
        <w:tc>
          <w:tcPr>
            <w:tcW w:w="521" w:type="dxa"/>
          </w:tcPr>
          <w:p w14:paraId="5AA7B3BB" w14:textId="07EF2480" w:rsidR="00036428" w:rsidRPr="00410DD0" w:rsidRDefault="00036428" w:rsidP="00036428">
            <w:r w:rsidRPr="00410DD0">
              <w:t>x</w:t>
            </w:r>
          </w:p>
        </w:tc>
        <w:tc>
          <w:tcPr>
            <w:tcW w:w="522" w:type="dxa"/>
          </w:tcPr>
          <w:p w14:paraId="3745A9EA" w14:textId="09FA4042" w:rsidR="00036428" w:rsidRPr="00410DD0" w:rsidRDefault="00036428" w:rsidP="00036428"/>
        </w:tc>
        <w:tc>
          <w:tcPr>
            <w:tcW w:w="521" w:type="dxa"/>
          </w:tcPr>
          <w:p w14:paraId="3EEEFDA6" w14:textId="4D91FA2D" w:rsidR="00036428" w:rsidRPr="00410DD0" w:rsidRDefault="00036428" w:rsidP="00036428"/>
        </w:tc>
        <w:tc>
          <w:tcPr>
            <w:tcW w:w="522" w:type="dxa"/>
          </w:tcPr>
          <w:p w14:paraId="51A96148" w14:textId="4B830E1A" w:rsidR="00036428" w:rsidRPr="00410DD0" w:rsidRDefault="00036428" w:rsidP="00036428"/>
        </w:tc>
      </w:tr>
      <w:tr w:rsidR="00036428" w:rsidRPr="00410DD0" w14:paraId="6ABC0EC9" w14:textId="77777777" w:rsidTr="7A05A3D7">
        <w:trPr>
          <w:trHeight w:val="300"/>
        </w:trPr>
        <w:tc>
          <w:tcPr>
            <w:tcW w:w="10910" w:type="dxa"/>
          </w:tcPr>
          <w:p w14:paraId="7014109A" w14:textId="7C57EDCE" w:rsidR="00036428" w:rsidRPr="00410DD0" w:rsidRDefault="00036428" w:rsidP="00036428">
            <w:r w:rsidRPr="00410DD0">
              <w:t xml:space="preserve">Website: </w:t>
            </w:r>
            <w:hyperlink r:id="rId43">
              <w:r w:rsidRPr="00410DD0">
                <w:rPr>
                  <w:rStyle w:val="Hyperlink"/>
                </w:rPr>
                <w:t>Common Ground – First Nations Symbols</w:t>
              </w:r>
            </w:hyperlink>
          </w:p>
        </w:tc>
        <w:tc>
          <w:tcPr>
            <w:tcW w:w="521" w:type="dxa"/>
          </w:tcPr>
          <w:p w14:paraId="7348B345" w14:textId="4BAAFDD4" w:rsidR="00036428" w:rsidRPr="00410DD0" w:rsidRDefault="00036428" w:rsidP="00036428"/>
        </w:tc>
        <w:tc>
          <w:tcPr>
            <w:tcW w:w="521" w:type="dxa"/>
          </w:tcPr>
          <w:p w14:paraId="0C34BFD8" w14:textId="544AF796" w:rsidR="00036428" w:rsidRPr="00410DD0" w:rsidRDefault="00036428" w:rsidP="00036428">
            <w:r w:rsidRPr="00410DD0">
              <w:t>x</w:t>
            </w:r>
          </w:p>
        </w:tc>
        <w:tc>
          <w:tcPr>
            <w:tcW w:w="522" w:type="dxa"/>
          </w:tcPr>
          <w:p w14:paraId="3EE8E534" w14:textId="0C0AFADF" w:rsidR="00036428" w:rsidRPr="00410DD0" w:rsidRDefault="00036428" w:rsidP="00036428"/>
        </w:tc>
        <w:tc>
          <w:tcPr>
            <w:tcW w:w="521" w:type="dxa"/>
          </w:tcPr>
          <w:p w14:paraId="3AC8040F" w14:textId="5B092A27" w:rsidR="00036428" w:rsidRPr="00410DD0" w:rsidRDefault="00036428" w:rsidP="00036428">
            <w:r w:rsidRPr="00410DD0">
              <w:t>x</w:t>
            </w:r>
          </w:p>
        </w:tc>
        <w:tc>
          <w:tcPr>
            <w:tcW w:w="522" w:type="dxa"/>
          </w:tcPr>
          <w:p w14:paraId="104A86E3" w14:textId="09A31341" w:rsidR="00036428" w:rsidRPr="00410DD0" w:rsidRDefault="00036428" w:rsidP="00036428">
            <w:r w:rsidRPr="00410DD0">
              <w:t>x</w:t>
            </w:r>
          </w:p>
        </w:tc>
        <w:tc>
          <w:tcPr>
            <w:tcW w:w="521" w:type="dxa"/>
          </w:tcPr>
          <w:p w14:paraId="031A987F" w14:textId="7EEC3BCA" w:rsidR="00036428" w:rsidRPr="00410DD0" w:rsidRDefault="00036428" w:rsidP="00036428"/>
        </w:tc>
        <w:tc>
          <w:tcPr>
            <w:tcW w:w="522" w:type="dxa"/>
          </w:tcPr>
          <w:p w14:paraId="00473610" w14:textId="76072B09" w:rsidR="00036428" w:rsidRPr="00410DD0" w:rsidRDefault="00036428" w:rsidP="00036428"/>
        </w:tc>
      </w:tr>
      <w:tr w:rsidR="00036428" w:rsidRPr="00410DD0" w14:paraId="7405BA99" w14:textId="77777777" w:rsidTr="7A05A3D7">
        <w:trPr>
          <w:trHeight w:val="300"/>
        </w:trPr>
        <w:tc>
          <w:tcPr>
            <w:tcW w:w="10910" w:type="dxa"/>
          </w:tcPr>
          <w:p w14:paraId="3221FCCC" w14:textId="1F0B140B" w:rsidR="00036428" w:rsidRPr="00410DD0" w:rsidRDefault="00036428" w:rsidP="00036428">
            <w:r w:rsidRPr="00410DD0">
              <w:t xml:space="preserve">Website: </w:t>
            </w:r>
            <w:hyperlink r:id="rId44" w:anchor="page-section-knowledge">
              <w:r w:rsidRPr="00410DD0">
                <w:rPr>
                  <w:rStyle w:val="Hyperlink"/>
                </w:rPr>
                <w:t>First Nations storytelling</w:t>
              </w:r>
            </w:hyperlink>
          </w:p>
        </w:tc>
        <w:tc>
          <w:tcPr>
            <w:tcW w:w="521" w:type="dxa"/>
          </w:tcPr>
          <w:p w14:paraId="178E2D58" w14:textId="39E03A8D" w:rsidR="00036428" w:rsidRPr="00410DD0" w:rsidRDefault="00036428" w:rsidP="00036428"/>
        </w:tc>
        <w:tc>
          <w:tcPr>
            <w:tcW w:w="521" w:type="dxa"/>
          </w:tcPr>
          <w:p w14:paraId="285AE713" w14:textId="0EF8B5D6" w:rsidR="00036428" w:rsidRPr="00410DD0" w:rsidRDefault="00036428" w:rsidP="00036428">
            <w:r w:rsidRPr="00410DD0">
              <w:t>x</w:t>
            </w:r>
          </w:p>
        </w:tc>
        <w:tc>
          <w:tcPr>
            <w:tcW w:w="522" w:type="dxa"/>
          </w:tcPr>
          <w:p w14:paraId="557F12D9" w14:textId="740E0E57" w:rsidR="00036428" w:rsidRPr="00410DD0" w:rsidRDefault="00036428" w:rsidP="00036428"/>
        </w:tc>
        <w:tc>
          <w:tcPr>
            <w:tcW w:w="521" w:type="dxa"/>
          </w:tcPr>
          <w:p w14:paraId="2A75DC3E" w14:textId="76649341" w:rsidR="00036428" w:rsidRPr="00410DD0" w:rsidRDefault="00036428" w:rsidP="00036428">
            <w:r w:rsidRPr="00410DD0">
              <w:t>x</w:t>
            </w:r>
          </w:p>
        </w:tc>
        <w:tc>
          <w:tcPr>
            <w:tcW w:w="522" w:type="dxa"/>
          </w:tcPr>
          <w:p w14:paraId="275CFFDF" w14:textId="3F2F366F" w:rsidR="00036428" w:rsidRPr="00410DD0" w:rsidRDefault="00036428" w:rsidP="00036428"/>
        </w:tc>
        <w:tc>
          <w:tcPr>
            <w:tcW w:w="521" w:type="dxa"/>
          </w:tcPr>
          <w:p w14:paraId="7940DA70" w14:textId="4602A29E" w:rsidR="00036428" w:rsidRPr="00410DD0" w:rsidRDefault="00036428" w:rsidP="00036428"/>
        </w:tc>
        <w:tc>
          <w:tcPr>
            <w:tcW w:w="522" w:type="dxa"/>
          </w:tcPr>
          <w:p w14:paraId="21CC45DD" w14:textId="2B1B1C3B" w:rsidR="00036428" w:rsidRPr="00410DD0" w:rsidRDefault="00036428" w:rsidP="00036428"/>
        </w:tc>
      </w:tr>
      <w:tr w:rsidR="00036428" w:rsidRPr="00410DD0" w14:paraId="7FE6DA5C" w14:textId="77777777" w:rsidTr="7A05A3D7">
        <w:tc>
          <w:tcPr>
            <w:tcW w:w="10910" w:type="dxa"/>
          </w:tcPr>
          <w:p w14:paraId="42AF98D3" w14:textId="476D3DD9" w:rsidR="00036428" w:rsidRPr="00410DD0" w:rsidRDefault="00036428" w:rsidP="00036428">
            <w:pPr>
              <w:rPr>
                <w:rFonts w:eastAsia="Arial"/>
                <w:color w:val="000000" w:themeColor="text1"/>
              </w:rPr>
            </w:pPr>
            <w:r w:rsidRPr="00410DD0">
              <w:rPr>
                <w:rFonts w:eastAsia="Arial"/>
                <w:color w:val="000000" w:themeColor="text1"/>
                <w:szCs w:val="22"/>
              </w:rPr>
              <w:t xml:space="preserve">Website: </w:t>
            </w:r>
            <w:hyperlink r:id="rId45">
              <w:r w:rsidRPr="00410DD0">
                <w:rPr>
                  <w:rStyle w:val="Hyperlink"/>
                  <w:rFonts w:eastAsia="Arial"/>
                  <w:szCs w:val="22"/>
                </w:rPr>
                <w:t xml:space="preserve">Kindy </w:t>
              </w:r>
              <w:proofErr w:type="spellStart"/>
              <w:r w:rsidRPr="00410DD0">
                <w:rPr>
                  <w:rStyle w:val="Hyperlink"/>
                  <w:rFonts w:eastAsia="Arial"/>
                  <w:szCs w:val="22"/>
                </w:rPr>
                <w:t>songline</w:t>
              </w:r>
              <w:proofErr w:type="spellEnd"/>
            </w:hyperlink>
          </w:p>
        </w:tc>
        <w:tc>
          <w:tcPr>
            <w:tcW w:w="521" w:type="dxa"/>
          </w:tcPr>
          <w:p w14:paraId="6586BE80" w14:textId="77777777" w:rsidR="00036428" w:rsidRPr="00410DD0" w:rsidRDefault="00036428" w:rsidP="00036428"/>
        </w:tc>
        <w:tc>
          <w:tcPr>
            <w:tcW w:w="521" w:type="dxa"/>
          </w:tcPr>
          <w:p w14:paraId="7D472B42" w14:textId="44EA82E0" w:rsidR="00036428" w:rsidRPr="00410DD0" w:rsidRDefault="00036428" w:rsidP="00036428">
            <w:r w:rsidRPr="00410DD0">
              <w:t>x</w:t>
            </w:r>
          </w:p>
        </w:tc>
        <w:tc>
          <w:tcPr>
            <w:tcW w:w="522" w:type="dxa"/>
          </w:tcPr>
          <w:p w14:paraId="2E537F5C" w14:textId="4382A4D3" w:rsidR="00036428" w:rsidRPr="00410DD0" w:rsidRDefault="00036428" w:rsidP="00036428"/>
        </w:tc>
        <w:tc>
          <w:tcPr>
            <w:tcW w:w="521" w:type="dxa"/>
          </w:tcPr>
          <w:p w14:paraId="5449B3FA" w14:textId="77777777" w:rsidR="00036428" w:rsidRPr="00410DD0" w:rsidRDefault="00036428" w:rsidP="00036428"/>
        </w:tc>
        <w:tc>
          <w:tcPr>
            <w:tcW w:w="522" w:type="dxa"/>
          </w:tcPr>
          <w:p w14:paraId="2A8A6992" w14:textId="73ABAB6E" w:rsidR="00036428" w:rsidRPr="00410DD0" w:rsidRDefault="00036428" w:rsidP="00036428">
            <w:r w:rsidRPr="00410DD0">
              <w:t>x</w:t>
            </w:r>
          </w:p>
        </w:tc>
        <w:tc>
          <w:tcPr>
            <w:tcW w:w="521" w:type="dxa"/>
          </w:tcPr>
          <w:p w14:paraId="1B00C129" w14:textId="1BDC95EC" w:rsidR="00036428" w:rsidRPr="00410DD0" w:rsidRDefault="00036428" w:rsidP="00036428">
            <w:r w:rsidRPr="00410DD0">
              <w:t>x</w:t>
            </w:r>
          </w:p>
        </w:tc>
        <w:tc>
          <w:tcPr>
            <w:tcW w:w="522" w:type="dxa"/>
          </w:tcPr>
          <w:p w14:paraId="06FF0170" w14:textId="77777777" w:rsidR="00036428" w:rsidRPr="00410DD0" w:rsidRDefault="00036428" w:rsidP="00036428"/>
        </w:tc>
      </w:tr>
      <w:tr w:rsidR="00036428" w:rsidRPr="00410DD0" w14:paraId="7E3AC1D6" w14:textId="77777777" w:rsidTr="7A05A3D7">
        <w:tc>
          <w:tcPr>
            <w:tcW w:w="10910" w:type="dxa"/>
          </w:tcPr>
          <w:p w14:paraId="0D0A7742" w14:textId="12194DF6" w:rsidR="00036428" w:rsidRPr="00410DD0" w:rsidRDefault="00036428" w:rsidP="00036428">
            <w:pPr>
              <w:pStyle w:val="ListNumber"/>
              <w:numPr>
                <w:ilvl w:val="0"/>
                <w:numId w:val="0"/>
              </w:numPr>
            </w:pPr>
            <w:r w:rsidRPr="00410DD0">
              <w:t xml:space="preserve">Website: </w:t>
            </w:r>
            <w:hyperlink r:id="rId46">
              <w:r w:rsidRPr="00410DD0">
                <w:rPr>
                  <w:rStyle w:val="Hyperlink"/>
                  <w:rFonts w:eastAsia="Arial"/>
                  <w:lang w:val="en-US"/>
                </w:rPr>
                <w:t>The 50 Words Project</w:t>
              </w:r>
            </w:hyperlink>
          </w:p>
        </w:tc>
        <w:tc>
          <w:tcPr>
            <w:tcW w:w="521" w:type="dxa"/>
          </w:tcPr>
          <w:p w14:paraId="658DC5DD" w14:textId="77777777" w:rsidR="00036428" w:rsidRPr="00410DD0" w:rsidRDefault="00036428" w:rsidP="00036428"/>
        </w:tc>
        <w:tc>
          <w:tcPr>
            <w:tcW w:w="521" w:type="dxa"/>
          </w:tcPr>
          <w:p w14:paraId="0AEC938B" w14:textId="6FD0905C" w:rsidR="00036428" w:rsidRPr="00410DD0" w:rsidRDefault="00036428" w:rsidP="00036428">
            <w:r w:rsidRPr="00410DD0">
              <w:t>x</w:t>
            </w:r>
          </w:p>
        </w:tc>
        <w:tc>
          <w:tcPr>
            <w:tcW w:w="522" w:type="dxa"/>
          </w:tcPr>
          <w:p w14:paraId="30E4F052" w14:textId="2F3F09E4" w:rsidR="00036428" w:rsidRPr="00410DD0" w:rsidRDefault="00036428" w:rsidP="00036428">
            <w:r w:rsidRPr="00410DD0">
              <w:t>x</w:t>
            </w:r>
          </w:p>
        </w:tc>
        <w:tc>
          <w:tcPr>
            <w:tcW w:w="521" w:type="dxa"/>
          </w:tcPr>
          <w:p w14:paraId="59E455CD" w14:textId="77777777" w:rsidR="00036428" w:rsidRPr="00410DD0" w:rsidRDefault="00036428" w:rsidP="00036428"/>
        </w:tc>
        <w:tc>
          <w:tcPr>
            <w:tcW w:w="522" w:type="dxa"/>
          </w:tcPr>
          <w:p w14:paraId="27BC7569" w14:textId="77777777" w:rsidR="00036428" w:rsidRPr="00410DD0" w:rsidRDefault="00036428" w:rsidP="00036428"/>
        </w:tc>
        <w:tc>
          <w:tcPr>
            <w:tcW w:w="521" w:type="dxa"/>
          </w:tcPr>
          <w:p w14:paraId="03F1121E" w14:textId="77777777" w:rsidR="00036428" w:rsidRPr="00410DD0" w:rsidRDefault="00036428" w:rsidP="00036428"/>
        </w:tc>
        <w:tc>
          <w:tcPr>
            <w:tcW w:w="522" w:type="dxa"/>
          </w:tcPr>
          <w:p w14:paraId="5250BBA0" w14:textId="77777777" w:rsidR="00036428" w:rsidRPr="00410DD0" w:rsidRDefault="00036428" w:rsidP="00036428"/>
        </w:tc>
      </w:tr>
      <w:tr w:rsidR="00036428" w:rsidRPr="00410DD0" w14:paraId="6BA0D7E7" w14:textId="77777777" w:rsidTr="7A05A3D7">
        <w:tc>
          <w:tcPr>
            <w:tcW w:w="10910" w:type="dxa"/>
          </w:tcPr>
          <w:p w14:paraId="25BDF574" w14:textId="5D7F559D" w:rsidR="00036428" w:rsidRPr="00410DD0" w:rsidRDefault="00036428" w:rsidP="00036428">
            <w:pPr>
              <w:pStyle w:val="ListNumber"/>
              <w:numPr>
                <w:ilvl w:val="0"/>
                <w:numId w:val="0"/>
              </w:numPr>
            </w:pPr>
            <w:r w:rsidRPr="00410DD0">
              <w:t xml:space="preserve">Optional: </w:t>
            </w:r>
            <w:hyperlink r:id="rId47">
              <w:r w:rsidRPr="00410DD0">
                <w:rPr>
                  <w:rStyle w:val="Hyperlink"/>
                </w:rPr>
                <w:t>Acknowledgement of Country printable</w:t>
              </w:r>
            </w:hyperlink>
            <w:r w:rsidRPr="00410DD0">
              <w:rPr>
                <w:rStyle w:val="Hyperlink"/>
              </w:rPr>
              <w:t xml:space="preserve"> (PDF 488 KB)</w:t>
            </w:r>
          </w:p>
        </w:tc>
        <w:tc>
          <w:tcPr>
            <w:tcW w:w="521" w:type="dxa"/>
          </w:tcPr>
          <w:p w14:paraId="037E1712" w14:textId="77777777" w:rsidR="00036428" w:rsidRPr="00410DD0" w:rsidRDefault="00036428" w:rsidP="00036428"/>
        </w:tc>
        <w:tc>
          <w:tcPr>
            <w:tcW w:w="521" w:type="dxa"/>
          </w:tcPr>
          <w:p w14:paraId="1747BC4C" w14:textId="1F2D4F81" w:rsidR="00036428" w:rsidRPr="00410DD0" w:rsidRDefault="00036428" w:rsidP="00036428">
            <w:r w:rsidRPr="00410DD0">
              <w:t>x</w:t>
            </w:r>
          </w:p>
        </w:tc>
        <w:tc>
          <w:tcPr>
            <w:tcW w:w="522" w:type="dxa"/>
          </w:tcPr>
          <w:p w14:paraId="360F7046" w14:textId="72FAE687" w:rsidR="00036428" w:rsidRPr="00410DD0" w:rsidRDefault="00036428" w:rsidP="00036428">
            <w:r w:rsidRPr="00410DD0">
              <w:t>x</w:t>
            </w:r>
          </w:p>
        </w:tc>
        <w:tc>
          <w:tcPr>
            <w:tcW w:w="521" w:type="dxa"/>
          </w:tcPr>
          <w:p w14:paraId="0952FDE8" w14:textId="77777777" w:rsidR="00036428" w:rsidRPr="00410DD0" w:rsidRDefault="00036428" w:rsidP="00036428"/>
        </w:tc>
        <w:tc>
          <w:tcPr>
            <w:tcW w:w="522" w:type="dxa"/>
          </w:tcPr>
          <w:p w14:paraId="4FE363E7" w14:textId="77777777" w:rsidR="00036428" w:rsidRPr="00410DD0" w:rsidRDefault="00036428" w:rsidP="00036428"/>
        </w:tc>
        <w:tc>
          <w:tcPr>
            <w:tcW w:w="521" w:type="dxa"/>
          </w:tcPr>
          <w:p w14:paraId="617C7EB7" w14:textId="77777777" w:rsidR="00036428" w:rsidRPr="00410DD0" w:rsidRDefault="00036428" w:rsidP="00036428"/>
        </w:tc>
        <w:tc>
          <w:tcPr>
            <w:tcW w:w="522" w:type="dxa"/>
          </w:tcPr>
          <w:p w14:paraId="00161E9B" w14:textId="77777777" w:rsidR="00036428" w:rsidRPr="00410DD0" w:rsidRDefault="00036428" w:rsidP="00036428"/>
        </w:tc>
      </w:tr>
      <w:tr w:rsidR="00036428" w:rsidRPr="00410DD0" w14:paraId="27011076" w14:textId="77777777" w:rsidTr="7A05A3D7">
        <w:trPr>
          <w:trHeight w:val="300"/>
        </w:trPr>
        <w:tc>
          <w:tcPr>
            <w:tcW w:w="10910" w:type="dxa"/>
          </w:tcPr>
          <w:p w14:paraId="04DA369F" w14:textId="5CCD1CB7" w:rsidR="00036428" w:rsidRPr="00410DD0" w:rsidRDefault="00E45DCD" w:rsidP="00036428">
            <w:pPr>
              <w:rPr>
                <w:lang w:val="en-US"/>
              </w:rPr>
            </w:pPr>
            <w:hyperlink r:id="rId48">
              <w:r w:rsidR="00036428" w:rsidRPr="00410DD0">
                <w:rPr>
                  <w:rStyle w:val="Hyperlink"/>
                </w:rPr>
                <w:t>Word-Phrase-Sentence</w:t>
              </w:r>
            </w:hyperlink>
          </w:p>
        </w:tc>
        <w:tc>
          <w:tcPr>
            <w:tcW w:w="521" w:type="dxa"/>
          </w:tcPr>
          <w:p w14:paraId="37DDC6A5" w14:textId="06E3DAF3" w:rsidR="00036428" w:rsidRPr="00410DD0" w:rsidRDefault="00036428" w:rsidP="00036428"/>
        </w:tc>
        <w:tc>
          <w:tcPr>
            <w:tcW w:w="521" w:type="dxa"/>
          </w:tcPr>
          <w:p w14:paraId="57311F97" w14:textId="24A16145" w:rsidR="00036428" w:rsidRPr="00410DD0" w:rsidRDefault="00036428" w:rsidP="00036428">
            <w:r w:rsidRPr="00410DD0">
              <w:t>x</w:t>
            </w:r>
          </w:p>
        </w:tc>
        <w:tc>
          <w:tcPr>
            <w:tcW w:w="522" w:type="dxa"/>
          </w:tcPr>
          <w:p w14:paraId="2F2CD6CE" w14:textId="5E1D5028" w:rsidR="00036428" w:rsidRPr="00410DD0" w:rsidRDefault="00036428" w:rsidP="00036428">
            <w:r w:rsidRPr="00410DD0">
              <w:t>x</w:t>
            </w:r>
          </w:p>
        </w:tc>
        <w:tc>
          <w:tcPr>
            <w:tcW w:w="521" w:type="dxa"/>
          </w:tcPr>
          <w:p w14:paraId="4204EF61" w14:textId="61F2178F" w:rsidR="00036428" w:rsidRPr="00410DD0" w:rsidRDefault="00036428" w:rsidP="00036428"/>
        </w:tc>
        <w:tc>
          <w:tcPr>
            <w:tcW w:w="522" w:type="dxa"/>
          </w:tcPr>
          <w:p w14:paraId="659AA808" w14:textId="3AE6D0C8" w:rsidR="00036428" w:rsidRPr="00410DD0" w:rsidRDefault="00036428" w:rsidP="00036428"/>
        </w:tc>
        <w:tc>
          <w:tcPr>
            <w:tcW w:w="521" w:type="dxa"/>
          </w:tcPr>
          <w:p w14:paraId="72EA4CD5" w14:textId="29BC6120" w:rsidR="00036428" w:rsidRPr="00410DD0" w:rsidRDefault="00036428" w:rsidP="00036428"/>
        </w:tc>
        <w:tc>
          <w:tcPr>
            <w:tcW w:w="522" w:type="dxa"/>
          </w:tcPr>
          <w:p w14:paraId="31C02198" w14:textId="6BAD8610" w:rsidR="00036428" w:rsidRPr="00410DD0" w:rsidRDefault="00036428" w:rsidP="00036428"/>
        </w:tc>
      </w:tr>
      <w:tr w:rsidR="00036428" w:rsidRPr="00410DD0" w14:paraId="289B6882" w14:textId="77777777" w:rsidTr="7A05A3D7">
        <w:trPr>
          <w:trHeight w:val="300"/>
        </w:trPr>
        <w:tc>
          <w:tcPr>
            <w:tcW w:w="10910" w:type="dxa"/>
          </w:tcPr>
          <w:p w14:paraId="2DBA7517" w14:textId="30D6CBE2" w:rsidR="00036428" w:rsidRPr="00410DD0" w:rsidRDefault="00036428" w:rsidP="00036428">
            <w:pPr>
              <w:rPr>
                <w:lang w:val="en-US"/>
              </w:rPr>
            </w:pPr>
            <w:r w:rsidRPr="00410DD0">
              <w:t xml:space="preserve">Digital learning selector: </w:t>
            </w:r>
            <w:hyperlink r:id="rId49">
              <w:r w:rsidRPr="00410DD0">
                <w:rPr>
                  <w:rStyle w:val="Hyperlink"/>
                </w:rPr>
                <w:t>brainstorm bubble</w:t>
              </w:r>
            </w:hyperlink>
          </w:p>
        </w:tc>
        <w:tc>
          <w:tcPr>
            <w:tcW w:w="521" w:type="dxa"/>
          </w:tcPr>
          <w:p w14:paraId="652AC46D" w14:textId="77777777" w:rsidR="00036428" w:rsidRPr="00410DD0" w:rsidRDefault="00036428" w:rsidP="00036428"/>
        </w:tc>
        <w:tc>
          <w:tcPr>
            <w:tcW w:w="521" w:type="dxa"/>
          </w:tcPr>
          <w:p w14:paraId="34BE77F8" w14:textId="3B5861E3" w:rsidR="00036428" w:rsidRPr="00410DD0" w:rsidRDefault="00036428" w:rsidP="00036428">
            <w:r w:rsidRPr="00410DD0">
              <w:t>x</w:t>
            </w:r>
          </w:p>
        </w:tc>
        <w:tc>
          <w:tcPr>
            <w:tcW w:w="522" w:type="dxa"/>
          </w:tcPr>
          <w:p w14:paraId="0A0D2DED" w14:textId="77777777" w:rsidR="00036428" w:rsidRPr="00410DD0" w:rsidRDefault="00036428" w:rsidP="00036428"/>
        </w:tc>
        <w:tc>
          <w:tcPr>
            <w:tcW w:w="521" w:type="dxa"/>
          </w:tcPr>
          <w:p w14:paraId="36A7A5DB" w14:textId="77777777" w:rsidR="00036428" w:rsidRPr="00410DD0" w:rsidRDefault="00036428" w:rsidP="00036428"/>
        </w:tc>
        <w:tc>
          <w:tcPr>
            <w:tcW w:w="522" w:type="dxa"/>
          </w:tcPr>
          <w:p w14:paraId="58928458" w14:textId="77777777" w:rsidR="00036428" w:rsidRPr="00410DD0" w:rsidRDefault="00036428" w:rsidP="00036428"/>
        </w:tc>
        <w:tc>
          <w:tcPr>
            <w:tcW w:w="521" w:type="dxa"/>
          </w:tcPr>
          <w:p w14:paraId="07EC103E" w14:textId="48B01190" w:rsidR="00036428" w:rsidRPr="00410DD0" w:rsidRDefault="00036428" w:rsidP="00036428">
            <w:r w:rsidRPr="00410DD0">
              <w:t>x</w:t>
            </w:r>
          </w:p>
        </w:tc>
        <w:tc>
          <w:tcPr>
            <w:tcW w:w="522" w:type="dxa"/>
          </w:tcPr>
          <w:p w14:paraId="0637E010" w14:textId="77777777" w:rsidR="00036428" w:rsidRPr="00410DD0" w:rsidRDefault="00036428" w:rsidP="00036428"/>
        </w:tc>
      </w:tr>
      <w:tr w:rsidR="00036428" w:rsidRPr="00410DD0" w14:paraId="513EE0FC" w14:textId="77777777" w:rsidTr="7A05A3D7">
        <w:trPr>
          <w:trHeight w:val="300"/>
        </w:trPr>
        <w:tc>
          <w:tcPr>
            <w:tcW w:w="10910" w:type="dxa"/>
          </w:tcPr>
          <w:p w14:paraId="67F777C4" w14:textId="0122059E" w:rsidR="00036428" w:rsidRPr="00410DD0" w:rsidRDefault="009A48EA" w:rsidP="00036428">
            <w:pPr>
              <w:rPr>
                <w:lang w:val="en-US"/>
              </w:rPr>
            </w:pPr>
            <w:r w:rsidRPr="00410DD0">
              <w:t xml:space="preserve">Digital learning selector: </w:t>
            </w:r>
            <w:hyperlink r:id="rId50">
              <w:r w:rsidR="00036428" w:rsidRPr="00410DD0">
                <w:rPr>
                  <w:rStyle w:val="Hyperlink"/>
                  <w:rFonts w:eastAsia="Arial"/>
                  <w:lang w:val="en-US"/>
                </w:rPr>
                <w:t>Kahoot</w:t>
              </w:r>
            </w:hyperlink>
          </w:p>
        </w:tc>
        <w:tc>
          <w:tcPr>
            <w:tcW w:w="521" w:type="dxa"/>
          </w:tcPr>
          <w:p w14:paraId="6D780B5C" w14:textId="274B122A" w:rsidR="00036428" w:rsidRPr="00410DD0" w:rsidRDefault="00036428" w:rsidP="00036428"/>
        </w:tc>
        <w:tc>
          <w:tcPr>
            <w:tcW w:w="521" w:type="dxa"/>
          </w:tcPr>
          <w:p w14:paraId="6B590A55" w14:textId="51B2CD54" w:rsidR="00036428" w:rsidRPr="00410DD0" w:rsidRDefault="00036428" w:rsidP="00036428">
            <w:r w:rsidRPr="00410DD0">
              <w:t>x</w:t>
            </w:r>
          </w:p>
        </w:tc>
        <w:tc>
          <w:tcPr>
            <w:tcW w:w="522" w:type="dxa"/>
          </w:tcPr>
          <w:p w14:paraId="79179282" w14:textId="537BF9C3" w:rsidR="00036428" w:rsidRPr="00410DD0" w:rsidRDefault="00036428" w:rsidP="00036428">
            <w:r w:rsidRPr="00410DD0">
              <w:t>x</w:t>
            </w:r>
          </w:p>
        </w:tc>
        <w:tc>
          <w:tcPr>
            <w:tcW w:w="521" w:type="dxa"/>
          </w:tcPr>
          <w:p w14:paraId="256EC467" w14:textId="49C789A2" w:rsidR="00036428" w:rsidRPr="00410DD0" w:rsidRDefault="00036428" w:rsidP="00036428"/>
        </w:tc>
        <w:tc>
          <w:tcPr>
            <w:tcW w:w="522" w:type="dxa"/>
          </w:tcPr>
          <w:p w14:paraId="274F5BEF" w14:textId="2DB02627" w:rsidR="00036428" w:rsidRPr="00410DD0" w:rsidRDefault="00036428" w:rsidP="00036428"/>
        </w:tc>
        <w:tc>
          <w:tcPr>
            <w:tcW w:w="521" w:type="dxa"/>
          </w:tcPr>
          <w:p w14:paraId="12C668D1" w14:textId="1B2140BE" w:rsidR="00036428" w:rsidRPr="00410DD0" w:rsidRDefault="00036428" w:rsidP="00036428"/>
        </w:tc>
        <w:tc>
          <w:tcPr>
            <w:tcW w:w="522" w:type="dxa"/>
          </w:tcPr>
          <w:p w14:paraId="4B5D8612" w14:textId="56299D68" w:rsidR="00036428" w:rsidRPr="00410DD0" w:rsidRDefault="00036428" w:rsidP="00036428">
            <w:r w:rsidRPr="00410DD0">
              <w:t>x</w:t>
            </w:r>
          </w:p>
        </w:tc>
      </w:tr>
      <w:tr w:rsidR="00036428" w:rsidRPr="00410DD0" w14:paraId="76F8C484" w14:textId="77777777" w:rsidTr="7A05A3D7">
        <w:trPr>
          <w:trHeight w:val="300"/>
        </w:trPr>
        <w:tc>
          <w:tcPr>
            <w:tcW w:w="10910" w:type="dxa"/>
          </w:tcPr>
          <w:p w14:paraId="0ABB65B6" w14:textId="6E6920B1" w:rsidR="00036428" w:rsidRPr="00410DD0" w:rsidRDefault="00E45DCD" w:rsidP="00036428">
            <w:pPr>
              <w:rPr>
                <w:lang w:val="en-US"/>
              </w:rPr>
            </w:pPr>
            <w:hyperlink r:id="rId51">
              <w:r w:rsidR="00036428" w:rsidRPr="00410DD0">
                <w:rPr>
                  <w:rStyle w:val="Hyperlink"/>
                  <w:rFonts w:eastAsia="Arial"/>
                  <w:szCs w:val="22"/>
                </w:rPr>
                <w:t>One-pager</w:t>
              </w:r>
            </w:hyperlink>
          </w:p>
        </w:tc>
        <w:tc>
          <w:tcPr>
            <w:tcW w:w="521" w:type="dxa"/>
          </w:tcPr>
          <w:p w14:paraId="5A3B14B8" w14:textId="20142F39" w:rsidR="00036428" w:rsidRPr="00410DD0" w:rsidRDefault="00036428" w:rsidP="00036428"/>
        </w:tc>
        <w:tc>
          <w:tcPr>
            <w:tcW w:w="521" w:type="dxa"/>
          </w:tcPr>
          <w:p w14:paraId="56C1099A" w14:textId="5218174B" w:rsidR="00036428" w:rsidRPr="00410DD0" w:rsidRDefault="00036428" w:rsidP="00036428">
            <w:r w:rsidRPr="00410DD0">
              <w:t>x</w:t>
            </w:r>
          </w:p>
        </w:tc>
        <w:tc>
          <w:tcPr>
            <w:tcW w:w="522" w:type="dxa"/>
          </w:tcPr>
          <w:p w14:paraId="55B043E0" w14:textId="23325CFE" w:rsidR="00036428" w:rsidRPr="00410DD0" w:rsidRDefault="00036428" w:rsidP="00036428"/>
        </w:tc>
        <w:tc>
          <w:tcPr>
            <w:tcW w:w="521" w:type="dxa"/>
          </w:tcPr>
          <w:p w14:paraId="3A69A1EF" w14:textId="0D0C9BA1" w:rsidR="00036428" w:rsidRPr="00410DD0" w:rsidRDefault="00036428" w:rsidP="00036428"/>
        </w:tc>
        <w:tc>
          <w:tcPr>
            <w:tcW w:w="522" w:type="dxa"/>
          </w:tcPr>
          <w:p w14:paraId="3538D06C" w14:textId="01426ECB" w:rsidR="00036428" w:rsidRPr="00410DD0" w:rsidRDefault="00036428" w:rsidP="00036428">
            <w:r w:rsidRPr="00410DD0">
              <w:t>x</w:t>
            </w:r>
          </w:p>
        </w:tc>
        <w:tc>
          <w:tcPr>
            <w:tcW w:w="521" w:type="dxa"/>
          </w:tcPr>
          <w:p w14:paraId="7A675D66" w14:textId="62E55C26" w:rsidR="00036428" w:rsidRPr="00410DD0" w:rsidRDefault="00036428" w:rsidP="00036428"/>
        </w:tc>
        <w:tc>
          <w:tcPr>
            <w:tcW w:w="522" w:type="dxa"/>
          </w:tcPr>
          <w:p w14:paraId="75706263" w14:textId="7B3FBF50" w:rsidR="00036428" w:rsidRPr="00410DD0" w:rsidRDefault="00036428" w:rsidP="00036428"/>
        </w:tc>
      </w:tr>
      <w:tr w:rsidR="00036428" w:rsidRPr="00410DD0" w14:paraId="51345BC0" w14:textId="77777777" w:rsidTr="7A05A3D7">
        <w:trPr>
          <w:trHeight w:val="300"/>
        </w:trPr>
        <w:tc>
          <w:tcPr>
            <w:tcW w:w="10910" w:type="dxa"/>
          </w:tcPr>
          <w:p w14:paraId="6A51CEC0" w14:textId="7FB38749" w:rsidR="00036428" w:rsidRPr="00410DD0" w:rsidRDefault="00036428" w:rsidP="00036428">
            <w:r w:rsidRPr="00410DD0">
              <w:t>Devices such as a laptop</w:t>
            </w:r>
          </w:p>
        </w:tc>
        <w:tc>
          <w:tcPr>
            <w:tcW w:w="521" w:type="dxa"/>
          </w:tcPr>
          <w:p w14:paraId="3F160688" w14:textId="4445BF88" w:rsidR="00036428" w:rsidRPr="00410DD0" w:rsidRDefault="00036428" w:rsidP="00036428"/>
        </w:tc>
        <w:tc>
          <w:tcPr>
            <w:tcW w:w="521" w:type="dxa"/>
          </w:tcPr>
          <w:p w14:paraId="3B28C2A5" w14:textId="1FC382B3" w:rsidR="00036428" w:rsidRPr="00410DD0" w:rsidRDefault="00036428" w:rsidP="00036428">
            <w:r w:rsidRPr="00410DD0">
              <w:t>x</w:t>
            </w:r>
          </w:p>
        </w:tc>
        <w:tc>
          <w:tcPr>
            <w:tcW w:w="522" w:type="dxa"/>
          </w:tcPr>
          <w:p w14:paraId="25838750" w14:textId="4027EB66" w:rsidR="00036428" w:rsidRPr="00410DD0" w:rsidRDefault="00036428" w:rsidP="00036428">
            <w:r w:rsidRPr="00410DD0">
              <w:t>x</w:t>
            </w:r>
          </w:p>
        </w:tc>
        <w:tc>
          <w:tcPr>
            <w:tcW w:w="521" w:type="dxa"/>
          </w:tcPr>
          <w:p w14:paraId="543B7F9C" w14:textId="0627A9BF" w:rsidR="00036428" w:rsidRPr="00410DD0" w:rsidRDefault="00036428" w:rsidP="00036428"/>
        </w:tc>
        <w:tc>
          <w:tcPr>
            <w:tcW w:w="522" w:type="dxa"/>
          </w:tcPr>
          <w:p w14:paraId="044DDED3" w14:textId="2D695284" w:rsidR="00036428" w:rsidRPr="00410DD0" w:rsidRDefault="00036428" w:rsidP="00036428"/>
        </w:tc>
        <w:tc>
          <w:tcPr>
            <w:tcW w:w="521" w:type="dxa"/>
          </w:tcPr>
          <w:p w14:paraId="113FD644" w14:textId="56026EB5" w:rsidR="00036428" w:rsidRPr="00410DD0" w:rsidRDefault="00036428" w:rsidP="00036428"/>
        </w:tc>
        <w:tc>
          <w:tcPr>
            <w:tcW w:w="522" w:type="dxa"/>
          </w:tcPr>
          <w:p w14:paraId="6FFBB229" w14:textId="3EFEADFF" w:rsidR="00036428" w:rsidRPr="00410DD0" w:rsidRDefault="00036428" w:rsidP="00036428">
            <w:r w:rsidRPr="00410DD0">
              <w:t>x</w:t>
            </w:r>
          </w:p>
        </w:tc>
      </w:tr>
      <w:tr w:rsidR="00036428" w:rsidRPr="00410DD0" w14:paraId="4878579C" w14:textId="77777777" w:rsidTr="7A05A3D7">
        <w:trPr>
          <w:trHeight w:val="300"/>
        </w:trPr>
        <w:tc>
          <w:tcPr>
            <w:tcW w:w="10910" w:type="dxa"/>
          </w:tcPr>
          <w:p w14:paraId="00FDFB10" w14:textId="6954B611" w:rsidR="00036428" w:rsidRPr="00410DD0" w:rsidRDefault="00036428" w:rsidP="00036428">
            <w:r w:rsidRPr="00410DD0">
              <w:t>Large strips of paper</w:t>
            </w:r>
          </w:p>
        </w:tc>
        <w:tc>
          <w:tcPr>
            <w:tcW w:w="521" w:type="dxa"/>
          </w:tcPr>
          <w:p w14:paraId="2A9549F0" w14:textId="77777777" w:rsidR="00036428" w:rsidRPr="00410DD0" w:rsidRDefault="00036428" w:rsidP="00036428"/>
        </w:tc>
        <w:tc>
          <w:tcPr>
            <w:tcW w:w="521" w:type="dxa"/>
          </w:tcPr>
          <w:p w14:paraId="3C424DB6" w14:textId="6E49DECF" w:rsidR="00036428" w:rsidRPr="00410DD0" w:rsidRDefault="00036428" w:rsidP="00036428">
            <w:r w:rsidRPr="00410DD0">
              <w:t>x</w:t>
            </w:r>
          </w:p>
        </w:tc>
        <w:tc>
          <w:tcPr>
            <w:tcW w:w="522" w:type="dxa"/>
          </w:tcPr>
          <w:p w14:paraId="56AC1612" w14:textId="2D5DEB4A" w:rsidR="00036428" w:rsidRPr="00410DD0" w:rsidRDefault="00036428" w:rsidP="00036428">
            <w:r w:rsidRPr="00410DD0">
              <w:t>x</w:t>
            </w:r>
          </w:p>
        </w:tc>
        <w:tc>
          <w:tcPr>
            <w:tcW w:w="521" w:type="dxa"/>
          </w:tcPr>
          <w:p w14:paraId="22D795B2" w14:textId="77777777" w:rsidR="00036428" w:rsidRPr="00410DD0" w:rsidRDefault="00036428" w:rsidP="00036428"/>
        </w:tc>
        <w:tc>
          <w:tcPr>
            <w:tcW w:w="522" w:type="dxa"/>
          </w:tcPr>
          <w:p w14:paraId="43968962" w14:textId="77777777" w:rsidR="00036428" w:rsidRPr="00410DD0" w:rsidRDefault="00036428" w:rsidP="00036428"/>
        </w:tc>
        <w:tc>
          <w:tcPr>
            <w:tcW w:w="521" w:type="dxa"/>
          </w:tcPr>
          <w:p w14:paraId="01214587" w14:textId="77777777" w:rsidR="00036428" w:rsidRPr="00410DD0" w:rsidRDefault="00036428" w:rsidP="00036428"/>
        </w:tc>
        <w:tc>
          <w:tcPr>
            <w:tcW w:w="522" w:type="dxa"/>
          </w:tcPr>
          <w:p w14:paraId="7475061C" w14:textId="77777777" w:rsidR="00036428" w:rsidRPr="00410DD0" w:rsidRDefault="00036428" w:rsidP="00036428"/>
        </w:tc>
      </w:tr>
      <w:tr w:rsidR="00036428" w:rsidRPr="00410DD0" w14:paraId="09B4EDFE" w14:textId="77777777" w:rsidTr="7A05A3D7">
        <w:trPr>
          <w:trHeight w:val="300"/>
        </w:trPr>
        <w:tc>
          <w:tcPr>
            <w:tcW w:w="10910" w:type="dxa"/>
          </w:tcPr>
          <w:p w14:paraId="7D1B511D" w14:textId="42C8B46D" w:rsidR="00036428" w:rsidRPr="00410DD0" w:rsidRDefault="00036428" w:rsidP="00036428">
            <w:r w:rsidRPr="00410DD0">
              <w:rPr>
                <w:lang w:val="en-US"/>
              </w:rPr>
              <w:t>Teacher sourced local Language support material</w:t>
            </w:r>
          </w:p>
        </w:tc>
        <w:tc>
          <w:tcPr>
            <w:tcW w:w="521" w:type="dxa"/>
          </w:tcPr>
          <w:p w14:paraId="1C03C6CA" w14:textId="77777777" w:rsidR="00036428" w:rsidRPr="00410DD0" w:rsidRDefault="00036428" w:rsidP="00036428"/>
        </w:tc>
        <w:tc>
          <w:tcPr>
            <w:tcW w:w="521" w:type="dxa"/>
          </w:tcPr>
          <w:p w14:paraId="57EDF398" w14:textId="28BE905E" w:rsidR="00036428" w:rsidRPr="00410DD0" w:rsidRDefault="00036428" w:rsidP="00036428">
            <w:r w:rsidRPr="00410DD0">
              <w:t>x</w:t>
            </w:r>
          </w:p>
        </w:tc>
        <w:tc>
          <w:tcPr>
            <w:tcW w:w="522" w:type="dxa"/>
          </w:tcPr>
          <w:p w14:paraId="5EA7019B" w14:textId="31B526AA" w:rsidR="00036428" w:rsidRPr="00410DD0" w:rsidRDefault="00036428" w:rsidP="00036428">
            <w:r w:rsidRPr="00410DD0">
              <w:t>x</w:t>
            </w:r>
          </w:p>
        </w:tc>
        <w:tc>
          <w:tcPr>
            <w:tcW w:w="521" w:type="dxa"/>
          </w:tcPr>
          <w:p w14:paraId="47F58D05" w14:textId="77777777" w:rsidR="00036428" w:rsidRPr="00410DD0" w:rsidRDefault="00036428" w:rsidP="00036428"/>
        </w:tc>
        <w:tc>
          <w:tcPr>
            <w:tcW w:w="522" w:type="dxa"/>
          </w:tcPr>
          <w:p w14:paraId="322FE05E" w14:textId="77777777" w:rsidR="00036428" w:rsidRPr="00410DD0" w:rsidRDefault="00036428" w:rsidP="00036428"/>
        </w:tc>
        <w:tc>
          <w:tcPr>
            <w:tcW w:w="521" w:type="dxa"/>
          </w:tcPr>
          <w:p w14:paraId="71BF5109" w14:textId="77777777" w:rsidR="00036428" w:rsidRPr="00410DD0" w:rsidRDefault="00036428" w:rsidP="00036428"/>
        </w:tc>
        <w:tc>
          <w:tcPr>
            <w:tcW w:w="522" w:type="dxa"/>
          </w:tcPr>
          <w:p w14:paraId="5394ACC5" w14:textId="77777777" w:rsidR="00036428" w:rsidRPr="00410DD0" w:rsidRDefault="00036428" w:rsidP="00036428"/>
        </w:tc>
      </w:tr>
      <w:tr w:rsidR="00036428" w:rsidRPr="00410DD0" w14:paraId="7693303A" w14:textId="77777777" w:rsidTr="7A05A3D7">
        <w:trPr>
          <w:trHeight w:val="300"/>
        </w:trPr>
        <w:tc>
          <w:tcPr>
            <w:tcW w:w="10910" w:type="dxa"/>
          </w:tcPr>
          <w:p w14:paraId="6ED6988F" w14:textId="544FA7DA" w:rsidR="00036428" w:rsidRPr="00410DD0" w:rsidRDefault="00036428" w:rsidP="00036428">
            <w:r w:rsidRPr="00410DD0">
              <w:t xml:space="preserve">Individual student copies of the glossary in </w:t>
            </w:r>
            <w:proofErr w:type="spellStart"/>
            <w:r w:rsidRPr="00410DD0">
              <w:rPr>
                <w:rStyle w:val="Emphasis"/>
              </w:rPr>
              <w:t>Ngaawily</w:t>
            </w:r>
            <w:proofErr w:type="spellEnd"/>
            <w:r w:rsidRPr="00410DD0">
              <w:rPr>
                <w:rStyle w:val="Emphasis"/>
              </w:rPr>
              <w:t xml:space="preserve"> </w:t>
            </w:r>
            <w:proofErr w:type="spellStart"/>
            <w:r w:rsidRPr="00410DD0">
              <w:rPr>
                <w:rStyle w:val="Emphasis"/>
              </w:rPr>
              <w:t>Nop</w:t>
            </w:r>
            <w:proofErr w:type="spellEnd"/>
          </w:p>
        </w:tc>
        <w:tc>
          <w:tcPr>
            <w:tcW w:w="521" w:type="dxa"/>
          </w:tcPr>
          <w:p w14:paraId="1EF05C6B" w14:textId="6663E361" w:rsidR="00036428" w:rsidRPr="00410DD0" w:rsidRDefault="00036428" w:rsidP="00036428"/>
        </w:tc>
        <w:tc>
          <w:tcPr>
            <w:tcW w:w="521" w:type="dxa"/>
          </w:tcPr>
          <w:p w14:paraId="14CC7DFF" w14:textId="7F717CAE" w:rsidR="00036428" w:rsidRPr="00410DD0" w:rsidRDefault="00036428" w:rsidP="00036428">
            <w:r w:rsidRPr="00410DD0">
              <w:t>x</w:t>
            </w:r>
          </w:p>
        </w:tc>
        <w:tc>
          <w:tcPr>
            <w:tcW w:w="522" w:type="dxa"/>
          </w:tcPr>
          <w:p w14:paraId="40FD0F89" w14:textId="4C5D32BD" w:rsidR="00036428" w:rsidRPr="00410DD0" w:rsidRDefault="00036428" w:rsidP="00036428"/>
        </w:tc>
        <w:tc>
          <w:tcPr>
            <w:tcW w:w="521" w:type="dxa"/>
          </w:tcPr>
          <w:p w14:paraId="5D79C1AE" w14:textId="3F0A67B2" w:rsidR="00036428" w:rsidRPr="00410DD0" w:rsidRDefault="00036428" w:rsidP="00036428">
            <w:r w:rsidRPr="00410DD0">
              <w:t>x</w:t>
            </w:r>
          </w:p>
        </w:tc>
        <w:tc>
          <w:tcPr>
            <w:tcW w:w="522" w:type="dxa"/>
          </w:tcPr>
          <w:p w14:paraId="70CE03AF" w14:textId="7E64CF20" w:rsidR="00036428" w:rsidRPr="00410DD0" w:rsidRDefault="00036428" w:rsidP="00036428"/>
        </w:tc>
        <w:tc>
          <w:tcPr>
            <w:tcW w:w="521" w:type="dxa"/>
          </w:tcPr>
          <w:p w14:paraId="40E2BBD5" w14:textId="497E20BB" w:rsidR="00036428" w:rsidRPr="00410DD0" w:rsidRDefault="00036428" w:rsidP="00036428"/>
        </w:tc>
        <w:tc>
          <w:tcPr>
            <w:tcW w:w="522" w:type="dxa"/>
          </w:tcPr>
          <w:p w14:paraId="302A4911" w14:textId="70B97063" w:rsidR="00036428" w:rsidRPr="00410DD0" w:rsidRDefault="00036428" w:rsidP="00036428"/>
        </w:tc>
      </w:tr>
      <w:tr w:rsidR="00036428" w:rsidRPr="00410DD0" w14:paraId="03681F2B" w14:textId="77777777" w:rsidTr="7A05A3D7">
        <w:trPr>
          <w:trHeight w:val="300"/>
        </w:trPr>
        <w:tc>
          <w:tcPr>
            <w:tcW w:w="10910" w:type="dxa"/>
          </w:tcPr>
          <w:p w14:paraId="1A2AF426" w14:textId="5F7BB240" w:rsidR="00036428" w:rsidRPr="00410DD0" w:rsidRDefault="00036428" w:rsidP="00036428">
            <w:r w:rsidRPr="00410DD0">
              <w:t>Sticky notes</w:t>
            </w:r>
          </w:p>
        </w:tc>
        <w:tc>
          <w:tcPr>
            <w:tcW w:w="521" w:type="dxa"/>
          </w:tcPr>
          <w:p w14:paraId="5D0F337A" w14:textId="6BD5F0B1" w:rsidR="00036428" w:rsidRPr="00410DD0" w:rsidRDefault="00036428" w:rsidP="00036428"/>
        </w:tc>
        <w:tc>
          <w:tcPr>
            <w:tcW w:w="521" w:type="dxa"/>
          </w:tcPr>
          <w:p w14:paraId="37A6BD67" w14:textId="60165D12" w:rsidR="00036428" w:rsidRPr="00410DD0" w:rsidRDefault="00036428" w:rsidP="00036428">
            <w:r w:rsidRPr="00410DD0">
              <w:t>x</w:t>
            </w:r>
          </w:p>
        </w:tc>
        <w:tc>
          <w:tcPr>
            <w:tcW w:w="522" w:type="dxa"/>
          </w:tcPr>
          <w:p w14:paraId="52279F25" w14:textId="7BB07822" w:rsidR="00036428" w:rsidRPr="00410DD0" w:rsidRDefault="00036428" w:rsidP="00036428"/>
        </w:tc>
        <w:tc>
          <w:tcPr>
            <w:tcW w:w="521" w:type="dxa"/>
          </w:tcPr>
          <w:p w14:paraId="13EE08A4" w14:textId="08985346" w:rsidR="00036428" w:rsidRPr="00410DD0" w:rsidRDefault="00036428" w:rsidP="00036428"/>
        </w:tc>
        <w:tc>
          <w:tcPr>
            <w:tcW w:w="522" w:type="dxa"/>
          </w:tcPr>
          <w:p w14:paraId="49253118" w14:textId="5B5DF660" w:rsidR="00036428" w:rsidRPr="00410DD0" w:rsidRDefault="00036428" w:rsidP="00036428">
            <w:r w:rsidRPr="00410DD0">
              <w:t>x</w:t>
            </w:r>
          </w:p>
        </w:tc>
        <w:tc>
          <w:tcPr>
            <w:tcW w:w="521" w:type="dxa"/>
          </w:tcPr>
          <w:p w14:paraId="36081532" w14:textId="70D19F1E" w:rsidR="00036428" w:rsidRPr="00410DD0" w:rsidRDefault="00036428" w:rsidP="00036428"/>
        </w:tc>
        <w:tc>
          <w:tcPr>
            <w:tcW w:w="522" w:type="dxa"/>
          </w:tcPr>
          <w:p w14:paraId="25224FBB" w14:textId="37681836" w:rsidR="00036428" w:rsidRPr="00410DD0" w:rsidRDefault="00036428" w:rsidP="00036428"/>
        </w:tc>
      </w:tr>
      <w:tr w:rsidR="00036428" w:rsidRPr="00410DD0" w14:paraId="1BD1DE88" w14:textId="77777777" w:rsidTr="7A05A3D7">
        <w:trPr>
          <w:trHeight w:val="300"/>
        </w:trPr>
        <w:tc>
          <w:tcPr>
            <w:tcW w:w="10910" w:type="dxa"/>
          </w:tcPr>
          <w:p w14:paraId="16D33482" w14:textId="4EAC692B" w:rsidR="00036428" w:rsidRPr="00410DD0" w:rsidRDefault="00036428" w:rsidP="00036428">
            <w:pPr>
              <w:pStyle w:val="ListNumber"/>
              <w:numPr>
                <w:ilvl w:val="0"/>
                <w:numId w:val="0"/>
              </w:numPr>
            </w:pPr>
            <w:r w:rsidRPr="00410DD0">
              <w:t>Poster or chart paper and markers</w:t>
            </w:r>
          </w:p>
        </w:tc>
        <w:tc>
          <w:tcPr>
            <w:tcW w:w="521" w:type="dxa"/>
          </w:tcPr>
          <w:p w14:paraId="289E639A" w14:textId="61E37852" w:rsidR="00036428" w:rsidRPr="00410DD0" w:rsidRDefault="00036428" w:rsidP="00036428"/>
        </w:tc>
        <w:tc>
          <w:tcPr>
            <w:tcW w:w="521" w:type="dxa"/>
          </w:tcPr>
          <w:p w14:paraId="02B09466" w14:textId="66854BD2" w:rsidR="00036428" w:rsidRPr="00410DD0" w:rsidRDefault="00036428" w:rsidP="00036428">
            <w:r w:rsidRPr="00410DD0">
              <w:t>x</w:t>
            </w:r>
          </w:p>
        </w:tc>
        <w:tc>
          <w:tcPr>
            <w:tcW w:w="522" w:type="dxa"/>
          </w:tcPr>
          <w:p w14:paraId="1EB76456" w14:textId="3B82E034" w:rsidR="00036428" w:rsidRPr="00410DD0" w:rsidRDefault="00036428" w:rsidP="00036428"/>
        </w:tc>
        <w:tc>
          <w:tcPr>
            <w:tcW w:w="521" w:type="dxa"/>
          </w:tcPr>
          <w:p w14:paraId="1AFA48E8" w14:textId="00BD6192" w:rsidR="00036428" w:rsidRPr="00410DD0" w:rsidRDefault="00036428" w:rsidP="00036428"/>
        </w:tc>
        <w:tc>
          <w:tcPr>
            <w:tcW w:w="522" w:type="dxa"/>
          </w:tcPr>
          <w:p w14:paraId="542A2582" w14:textId="498B39C2" w:rsidR="00036428" w:rsidRPr="00410DD0" w:rsidRDefault="00036428" w:rsidP="00036428">
            <w:r w:rsidRPr="00410DD0">
              <w:t>x</w:t>
            </w:r>
          </w:p>
        </w:tc>
        <w:tc>
          <w:tcPr>
            <w:tcW w:w="521" w:type="dxa"/>
          </w:tcPr>
          <w:p w14:paraId="58EFC0D7" w14:textId="5F74E9A8" w:rsidR="00036428" w:rsidRPr="00410DD0" w:rsidRDefault="00036428" w:rsidP="00036428">
            <w:r w:rsidRPr="00410DD0">
              <w:t>x</w:t>
            </w:r>
          </w:p>
        </w:tc>
        <w:tc>
          <w:tcPr>
            <w:tcW w:w="522" w:type="dxa"/>
          </w:tcPr>
          <w:p w14:paraId="7BC82E9A" w14:textId="29E2EDE1" w:rsidR="00036428" w:rsidRPr="00410DD0" w:rsidRDefault="00036428" w:rsidP="00036428"/>
        </w:tc>
      </w:tr>
      <w:tr w:rsidR="00036428" w:rsidRPr="00410DD0" w14:paraId="7D14A323" w14:textId="77777777" w:rsidTr="7A05A3D7">
        <w:trPr>
          <w:trHeight w:val="300"/>
        </w:trPr>
        <w:tc>
          <w:tcPr>
            <w:tcW w:w="10910" w:type="dxa"/>
          </w:tcPr>
          <w:p w14:paraId="756D8436" w14:textId="4BB38A44" w:rsidR="00036428" w:rsidRPr="00410DD0" w:rsidRDefault="00036428" w:rsidP="00036428">
            <w:pPr>
              <w:pStyle w:val="ListNumber"/>
              <w:numPr>
                <w:ilvl w:val="0"/>
                <w:numId w:val="0"/>
              </w:numPr>
              <w:rPr>
                <w:rFonts w:eastAsia="Arial"/>
                <w:color w:val="000000" w:themeColor="text1"/>
              </w:rPr>
            </w:pPr>
            <w:r w:rsidRPr="00410DD0">
              <w:rPr>
                <w:rFonts w:eastAsia="Arial"/>
                <w:color w:val="000000" w:themeColor="text1"/>
              </w:rPr>
              <w:t>Images of significant places around the school (6 to 8 images)</w:t>
            </w:r>
          </w:p>
        </w:tc>
        <w:tc>
          <w:tcPr>
            <w:tcW w:w="521" w:type="dxa"/>
          </w:tcPr>
          <w:p w14:paraId="61C1C5AA" w14:textId="228A7876" w:rsidR="00036428" w:rsidRPr="00410DD0" w:rsidRDefault="00036428" w:rsidP="00036428"/>
        </w:tc>
        <w:tc>
          <w:tcPr>
            <w:tcW w:w="521" w:type="dxa"/>
          </w:tcPr>
          <w:p w14:paraId="25F986F1" w14:textId="67258335" w:rsidR="00036428" w:rsidRPr="00410DD0" w:rsidRDefault="00036428" w:rsidP="00036428">
            <w:r w:rsidRPr="00410DD0">
              <w:t>x</w:t>
            </w:r>
          </w:p>
        </w:tc>
        <w:tc>
          <w:tcPr>
            <w:tcW w:w="522" w:type="dxa"/>
          </w:tcPr>
          <w:p w14:paraId="595A49D3" w14:textId="4F1D7440" w:rsidR="00036428" w:rsidRPr="00410DD0" w:rsidRDefault="00036428" w:rsidP="00036428"/>
        </w:tc>
        <w:tc>
          <w:tcPr>
            <w:tcW w:w="521" w:type="dxa"/>
          </w:tcPr>
          <w:p w14:paraId="1DBBC40B" w14:textId="2633C2D9" w:rsidR="00036428" w:rsidRPr="00410DD0" w:rsidRDefault="00036428" w:rsidP="00036428"/>
        </w:tc>
        <w:tc>
          <w:tcPr>
            <w:tcW w:w="522" w:type="dxa"/>
          </w:tcPr>
          <w:p w14:paraId="74DBEFC7" w14:textId="089E00FB" w:rsidR="00036428" w:rsidRPr="00410DD0" w:rsidRDefault="00036428" w:rsidP="00036428">
            <w:r w:rsidRPr="00410DD0">
              <w:t>x</w:t>
            </w:r>
          </w:p>
        </w:tc>
        <w:tc>
          <w:tcPr>
            <w:tcW w:w="521" w:type="dxa"/>
          </w:tcPr>
          <w:p w14:paraId="329EFA90" w14:textId="1FD52667" w:rsidR="00036428" w:rsidRPr="00410DD0" w:rsidRDefault="00036428" w:rsidP="00036428"/>
        </w:tc>
        <w:tc>
          <w:tcPr>
            <w:tcW w:w="522" w:type="dxa"/>
          </w:tcPr>
          <w:p w14:paraId="43B4A575" w14:textId="71604E7C" w:rsidR="00036428" w:rsidRPr="00410DD0" w:rsidRDefault="00036428" w:rsidP="00036428"/>
        </w:tc>
      </w:tr>
    </w:tbl>
    <w:p w14:paraId="2818159C" w14:textId="77777777" w:rsidR="00DF3EC4" w:rsidRPr="00410DD0" w:rsidRDefault="00DF3EC4">
      <w:pPr>
        <w:spacing w:before="0" w:after="160" w:line="259" w:lineRule="auto"/>
      </w:pPr>
      <w:r w:rsidRPr="00410DD0">
        <w:br w:type="page"/>
      </w:r>
    </w:p>
    <w:p w14:paraId="3F01CE2D" w14:textId="77777777" w:rsidR="00D80F5D" w:rsidRPr="00410DD0" w:rsidRDefault="36BA6571" w:rsidP="00A71151">
      <w:pPr>
        <w:pStyle w:val="Heading1"/>
      </w:pPr>
      <w:bookmarkStart w:id="9" w:name="_Toc143258868"/>
      <w:bookmarkStart w:id="10" w:name="_Toc169529446"/>
      <w:r w:rsidRPr="00410DD0">
        <w:t>Week 1</w:t>
      </w:r>
      <w:bookmarkEnd w:id="9"/>
      <w:bookmarkEnd w:id="10"/>
    </w:p>
    <w:p w14:paraId="434F5948" w14:textId="77777777" w:rsidR="00D80F5D" w:rsidRPr="00410DD0" w:rsidRDefault="36BA6571" w:rsidP="00DA790F">
      <w:pPr>
        <w:pStyle w:val="Heading2"/>
      </w:pPr>
      <w:bookmarkStart w:id="11" w:name="_Toc143258869"/>
      <w:bookmarkStart w:id="12" w:name="_Toc169529447"/>
      <w:r w:rsidRPr="00410DD0">
        <w:t>Component A teaching and learning</w:t>
      </w:r>
      <w:bookmarkEnd w:id="11"/>
      <w:bookmarkEnd w:id="12"/>
    </w:p>
    <w:p w14:paraId="2DDA9DDB" w14:textId="77777777" w:rsidR="00B70487" w:rsidRPr="00410DD0" w:rsidRDefault="00B70487" w:rsidP="00B70487">
      <w:r w:rsidRPr="00410DD0">
        <w:t xml:space="preserve">Component A focuses on the development of foundational skills and knowledge through regular, </w:t>
      </w:r>
      <w:proofErr w:type="gramStart"/>
      <w:r w:rsidRPr="00410DD0">
        <w:t>systematic</w:t>
      </w:r>
      <w:proofErr w:type="gramEnd"/>
      <w:r w:rsidRPr="00410DD0">
        <w:t xml:space="preserve"> and repeated practice. The mentor and supporting texts used in Component B of this unit will support the effective implementation of Component A teaching and learning.</w:t>
      </w:r>
    </w:p>
    <w:p w14:paraId="4A9E1911" w14:textId="77777777" w:rsidR="003E41A5" w:rsidRPr="00410DD0" w:rsidRDefault="47CB4E1C" w:rsidP="00DA790F">
      <w:pPr>
        <w:pStyle w:val="Heading3"/>
      </w:pPr>
      <w:bookmarkStart w:id="13" w:name="_Toc169529448"/>
      <w:r w:rsidRPr="00410DD0">
        <w:t>Planning framework</w:t>
      </w:r>
      <w:bookmarkEnd w:id="13"/>
    </w:p>
    <w:p w14:paraId="702866AE" w14:textId="77777777" w:rsidR="00B70487" w:rsidRPr="00410DD0" w:rsidRDefault="00B70487" w:rsidP="00B70487">
      <w:bookmarkStart w:id="14" w:name="_Toc143258870"/>
      <w:r w:rsidRPr="00410DD0">
        <w:t xml:space="preserve">To plan and document Component A teaching and learning, a </w:t>
      </w:r>
      <w:hyperlink r:id="rId52" w:history="1">
        <w:r w:rsidRPr="00410DD0">
          <w:rPr>
            <w:rStyle w:val="Hyperlink"/>
          </w:rPr>
          <w:t>planning scaffold (DOCX 228 KB)</w:t>
        </w:r>
      </w:hyperlink>
      <w:r w:rsidRPr="00410DD0">
        <w:t xml:space="preserve"> is provided. To support you in your planning, a link to a detailed example of a one-week teaching and learning cycle is included in the scaffold. Additional resources to support teaching and learning in each focus area can be found at </w:t>
      </w:r>
      <w:hyperlink r:id="rId53" w:history="1">
        <w:r w:rsidRPr="00410DD0">
          <w:rPr>
            <w:rStyle w:val="Hyperlink"/>
          </w:rPr>
          <w:t>Lesson advice guides</w:t>
        </w:r>
      </w:hyperlink>
      <w:r w:rsidRPr="00410DD0">
        <w:t>.</w:t>
      </w:r>
    </w:p>
    <w:p w14:paraId="2E37DBF0" w14:textId="77777777" w:rsidR="003E41A5" w:rsidRPr="00410DD0" w:rsidRDefault="47CB4E1C" w:rsidP="00DA790F">
      <w:pPr>
        <w:pStyle w:val="Heading2"/>
      </w:pPr>
      <w:bookmarkStart w:id="15" w:name="_Toc169529449"/>
      <w:r w:rsidRPr="00410DD0">
        <w:t>Component B teaching and learning</w:t>
      </w:r>
      <w:bookmarkEnd w:id="14"/>
      <w:bookmarkEnd w:id="15"/>
    </w:p>
    <w:p w14:paraId="4C2D6CF6" w14:textId="77777777" w:rsidR="00B70487" w:rsidRPr="00410DD0" w:rsidRDefault="00B70487" w:rsidP="00B70487">
      <w:r w:rsidRPr="00410DD0">
        <w:t xml:space="preserve">The following teaching and learning sequence </w:t>
      </w:r>
      <w:proofErr w:type="gramStart"/>
      <w:r w:rsidRPr="00410DD0">
        <w:t>has</w:t>
      </w:r>
      <w:proofErr w:type="gramEnd"/>
      <w:r w:rsidRPr="00410DD0">
        <w:t xml:space="preserve"> been designed to address Component B outcomes and content and develops conceptual understandings of English through the study of quality texts. Adapt the sequence as required to best meet the needs of your students.</w:t>
      </w:r>
    </w:p>
    <w:p w14:paraId="236E5FD7" w14:textId="77777777" w:rsidR="003E41A5" w:rsidRPr="00410DD0" w:rsidRDefault="47CB4E1C" w:rsidP="00DA790F">
      <w:pPr>
        <w:pStyle w:val="Heading3"/>
      </w:pPr>
      <w:bookmarkStart w:id="16" w:name="_Toc169529450"/>
      <w:r w:rsidRPr="00410DD0">
        <w:t>Learning intentions and success criteria</w:t>
      </w:r>
      <w:bookmarkEnd w:id="16"/>
    </w:p>
    <w:p w14:paraId="5C5F91CC" w14:textId="77777777" w:rsidR="003E41A5" w:rsidRPr="00410DD0" w:rsidRDefault="003E41A5" w:rsidP="003E41A5">
      <w:r w:rsidRPr="00410DD0">
        <w:t>Learning intentions and success criteria are best co-constructed with students.</w:t>
      </w:r>
    </w:p>
    <w:p w14:paraId="59691F04" w14:textId="77777777" w:rsidR="003E41A5" w:rsidRPr="00410DD0" w:rsidRDefault="003E41A5" w:rsidP="00DA790F">
      <w:pPr>
        <w:pStyle w:val="Heading4"/>
      </w:pPr>
      <w:r w:rsidRPr="00410DD0">
        <w:t>Learning intention</w:t>
      </w:r>
    </w:p>
    <w:p w14:paraId="30D7C97A" w14:textId="1FA08CF6" w:rsidR="003E41A5" w:rsidRPr="00410DD0" w:rsidRDefault="1C1E6E25" w:rsidP="003E41A5">
      <w:r w:rsidRPr="00410DD0">
        <w:t xml:space="preserve">Students are learning to </w:t>
      </w:r>
      <w:r w:rsidR="2721D432" w:rsidRPr="00410DD0">
        <w:rPr>
          <w:color w:val="000000" w:themeColor="text1"/>
        </w:rPr>
        <w:t xml:space="preserve">describe the difference in purpose between Dreaming stories and </w:t>
      </w:r>
      <w:proofErr w:type="spellStart"/>
      <w:r w:rsidR="2721D432" w:rsidRPr="00410DD0">
        <w:rPr>
          <w:color w:val="000000" w:themeColor="text1"/>
        </w:rPr>
        <w:t>Songlines</w:t>
      </w:r>
      <w:proofErr w:type="spellEnd"/>
      <w:r w:rsidR="54D5D6E7" w:rsidRPr="00410DD0">
        <w:rPr>
          <w:color w:val="000000" w:themeColor="text1"/>
        </w:rPr>
        <w:t>.</w:t>
      </w:r>
    </w:p>
    <w:p w14:paraId="61590BCF" w14:textId="77777777" w:rsidR="003E41A5" w:rsidRPr="00410DD0" w:rsidRDefault="003E41A5" w:rsidP="00DA790F">
      <w:pPr>
        <w:pStyle w:val="Heading4"/>
      </w:pPr>
      <w:r w:rsidRPr="00410DD0">
        <w:t>Success criteria</w:t>
      </w:r>
    </w:p>
    <w:p w14:paraId="3026F0C6" w14:textId="77777777" w:rsidR="003E41A5" w:rsidRPr="00410DD0" w:rsidRDefault="3BE5E931" w:rsidP="003E41A5">
      <w:r w:rsidRPr="00410DD0">
        <w:t>Students can:</w:t>
      </w:r>
    </w:p>
    <w:p w14:paraId="1E5138D1" w14:textId="59B03CD7" w:rsidR="00603DFC" w:rsidRPr="00410DD0" w:rsidRDefault="6187E399" w:rsidP="2A51535D">
      <w:pPr>
        <w:pStyle w:val="ListBullet"/>
        <w:rPr>
          <w:color w:val="0D0D0D" w:themeColor="text1" w:themeTint="F2"/>
        </w:rPr>
      </w:pPr>
      <w:r w:rsidRPr="00410DD0">
        <w:rPr>
          <w:color w:val="0D0D0D" w:themeColor="text1" w:themeTint="F2"/>
        </w:rPr>
        <w:t>e</w:t>
      </w:r>
      <w:r w:rsidR="27FEBB41" w:rsidRPr="00410DD0">
        <w:rPr>
          <w:color w:val="0D0D0D" w:themeColor="text1" w:themeTint="F2"/>
        </w:rPr>
        <w:t xml:space="preserve">xplore </w:t>
      </w:r>
      <w:r w:rsidR="6AB632E3" w:rsidRPr="00410DD0">
        <w:rPr>
          <w:color w:val="0D0D0D" w:themeColor="text1" w:themeTint="F2"/>
        </w:rPr>
        <w:t xml:space="preserve">Aboriginal English </w:t>
      </w:r>
      <w:r w:rsidR="1C133434" w:rsidRPr="00410DD0">
        <w:rPr>
          <w:color w:val="0D0D0D" w:themeColor="text1" w:themeTint="F2"/>
        </w:rPr>
        <w:t xml:space="preserve">using imagery and </w:t>
      </w:r>
      <w:proofErr w:type="gramStart"/>
      <w:r w:rsidR="1C133434" w:rsidRPr="00410DD0">
        <w:rPr>
          <w:color w:val="0D0D0D" w:themeColor="text1" w:themeTint="F2"/>
        </w:rPr>
        <w:t>symbol</w:t>
      </w:r>
      <w:r w:rsidR="007C3889" w:rsidRPr="00410DD0">
        <w:rPr>
          <w:color w:val="0D0D0D" w:themeColor="text1" w:themeTint="F2"/>
        </w:rPr>
        <w:t>s</w:t>
      </w:r>
      <w:proofErr w:type="gramEnd"/>
    </w:p>
    <w:p w14:paraId="3B77956F" w14:textId="793C3BDF" w:rsidR="00764EA9" w:rsidRPr="00410DD0" w:rsidRDefault="0B6B81D9" w:rsidP="2A51535D">
      <w:pPr>
        <w:pStyle w:val="ListBullet"/>
        <w:rPr>
          <w:color w:val="0D0D0D" w:themeColor="text1" w:themeTint="F2"/>
        </w:rPr>
      </w:pPr>
      <w:r w:rsidRPr="00410DD0">
        <w:rPr>
          <w:color w:val="0D0D0D" w:themeColor="text1" w:themeTint="F2"/>
        </w:rPr>
        <w:t>create a logically sequenced paragraph</w:t>
      </w:r>
      <w:r w:rsidR="4EA98FBB" w:rsidRPr="00410DD0">
        <w:rPr>
          <w:color w:val="0D0D0D" w:themeColor="text1" w:themeTint="F2"/>
        </w:rPr>
        <w:t>s</w:t>
      </w:r>
      <w:r w:rsidRPr="00410DD0">
        <w:rPr>
          <w:color w:val="0D0D0D" w:themeColor="text1" w:themeTint="F2"/>
        </w:rPr>
        <w:t xml:space="preserve"> to </w:t>
      </w:r>
      <w:r w:rsidR="4B67BAE0" w:rsidRPr="00410DD0">
        <w:rPr>
          <w:color w:val="0D0D0D" w:themeColor="text1" w:themeTint="F2"/>
        </w:rPr>
        <w:t xml:space="preserve">describe and/or </w:t>
      </w:r>
      <w:r w:rsidRPr="00410DD0">
        <w:rPr>
          <w:color w:val="0D0D0D" w:themeColor="text1" w:themeTint="F2"/>
        </w:rPr>
        <w:t>explain a Dreaming Story</w:t>
      </w:r>
      <w:r w:rsidR="016C78C1" w:rsidRPr="00410DD0">
        <w:rPr>
          <w:color w:val="0D0D0D" w:themeColor="text1" w:themeTint="F2"/>
        </w:rPr>
        <w:t xml:space="preserve"> and </w:t>
      </w:r>
      <w:proofErr w:type="spellStart"/>
      <w:r w:rsidR="016C78C1" w:rsidRPr="00410DD0">
        <w:rPr>
          <w:color w:val="0D0D0D" w:themeColor="text1" w:themeTint="F2"/>
        </w:rPr>
        <w:t>Songline</w:t>
      </w:r>
      <w:proofErr w:type="spellEnd"/>
    </w:p>
    <w:p w14:paraId="1F487F99" w14:textId="30A39537" w:rsidR="00046521" w:rsidRPr="00410DD0" w:rsidRDefault="0FFA972D" w:rsidP="00905CE8">
      <w:pPr>
        <w:pStyle w:val="ListBullet"/>
        <w:rPr>
          <w:color w:val="0D0D0D" w:themeColor="text1" w:themeTint="F2"/>
        </w:rPr>
      </w:pPr>
      <w:r w:rsidRPr="00410DD0">
        <w:t>create texts with multiple paragraphs to describe the difference between</w:t>
      </w:r>
      <w:r w:rsidRPr="00410DD0">
        <w:rPr>
          <w:color w:val="0D0D0D"/>
          <w:shd w:val="clear" w:color="auto" w:fill="FFFFFF"/>
        </w:rPr>
        <w:t xml:space="preserve"> Dreaming stories and </w:t>
      </w:r>
      <w:proofErr w:type="spellStart"/>
      <w:proofErr w:type="gramStart"/>
      <w:r w:rsidRPr="00410DD0">
        <w:rPr>
          <w:color w:val="0D0D0D"/>
          <w:shd w:val="clear" w:color="auto" w:fill="FFFFFF"/>
        </w:rPr>
        <w:t>Songlines</w:t>
      </w:r>
      <w:proofErr w:type="spellEnd"/>
      <w:proofErr w:type="gramEnd"/>
    </w:p>
    <w:p w14:paraId="75B13CC3" w14:textId="77777777" w:rsidR="00300E2B" w:rsidRPr="00410DD0" w:rsidRDefault="7C5C5B40" w:rsidP="003421EE">
      <w:pPr>
        <w:pStyle w:val="ListBullet"/>
        <w:rPr>
          <w:color w:val="0D0D0D" w:themeColor="text1" w:themeTint="F2"/>
        </w:rPr>
      </w:pPr>
      <w:r w:rsidRPr="00410DD0">
        <w:rPr>
          <w:color w:val="000000"/>
        </w:rPr>
        <w:t>analyse and use</w:t>
      </w:r>
      <w:r w:rsidRPr="00410DD0">
        <w:rPr>
          <w:color w:val="000000"/>
          <w:shd w:val="clear" w:color="auto" w:fill="FFFFFF"/>
        </w:rPr>
        <w:t xml:space="preserve"> multimodal features to </w:t>
      </w:r>
      <w:r w:rsidR="31B41E39" w:rsidRPr="00410DD0">
        <w:rPr>
          <w:color w:val="000000"/>
          <w:shd w:val="clear" w:color="auto" w:fill="FFFFFF"/>
        </w:rPr>
        <w:t>publish and</w:t>
      </w:r>
      <w:r w:rsidR="5E691627" w:rsidRPr="00410DD0">
        <w:rPr>
          <w:color w:val="000000"/>
          <w:shd w:val="clear" w:color="auto" w:fill="FFFFFF"/>
        </w:rPr>
        <w:t xml:space="preserve"> </w:t>
      </w:r>
      <w:r w:rsidRPr="00410DD0">
        <w:rPr>
          <w:color w:val="000000"/>
          <w:shd w:val="clear" w:color="auto" w:fill="FFFFFF"/>
        </w:rPr>
        <w:t xml:space="preserve">present </w:t>
      </w:r>
      <w:r w:rsidR="31B41E39" w:rsidRPr="00410DD0">
        <w:rPr>
          <w:color w:val="000000"/>
          <w:shd w:val="clear" w:color="auto" w:fill="FFFFFF"/>
        </w:rPr>
        <w:t>a</w:t>
      </w:r>
      <w:r w:rsidR="5E691627" w:rsidRPr="00410DD0">
        <w:rPr>
          <w:color w:val="000000"/>
          <w:shd w:val="clear" w:color="auto" w:fill="FFFFFF"/>
        </w:rPr>
        <w:t>n informative text</w:t>
      </w:r>
      <w:r w:rsidR="5C65DA93" w:rsidRPr="00410DD0">
        <w:rPr>
          <w:color w:val="000000"/>
          <w:shd w:val="clear" w:color="auto" w:fill="FFFFFF"/>
        </w:rPr>
        <w:t>.</w:t>
      </w:r>
      <w:bookmarkStart w:id="17" w:name="_Lesson_1_–"/>
      <w:bookmarkStart w:id="18" w:name="_Toc143258871"/>
    </w:p>
    <w:p w14:paraId="42B7ED1C" w14:textId="30F701E3" w:rsidR="003E41A5" w:rsidRPr="00410DD0" w:rsidRDefault="47CB4E1C" w:rsidP="00BF298B">
      <w:pPr>
        <w:pStyle w:val="Heading2"/>
        <w:rPr>
          <w:color w:val="0D0D0D" w:themeColor="text1" w:themeTint="F2"/>
        </w:rPr>
      </w:pPr>
      <w:bookmarkStart w:id="19" w:name="_Lesson_1_–_2"/>
      <w:bookmarkStart w:id="20" w:name="_Lesson_1_–_1"/>
      <w:bookmarkStart w:id="21" w:name="_Toc169529451"/>
      <w:bookmarkEnd w:id="19"/>
      <w:r w:rsidRPr="00410DD0">
        <w:t>Lesson 1</w:t>
      </w:r>
      <w:r w:rsidR="0415511F" w:rsidRPr="00410DD0">
        <w:t xml:space="preserve"> – </w:t>
      </w:r>
      <w:r w:rsidR="0D8BEE26" w:rsidRPr="00410DD0">
        <w:t>e</w:t>
      </w:r>
      <w:r w:rsidR="0DC1AF74" w:rsidRPr="00410DD0">
        <w:t xml:space="preserve">xploring </w:t>
      </w:r>
      <w:r w:rsidR="0DC1AF74" w:rsidRPr="00410DD0">
        <w:rPr>
          <w:i/>
          <w:iCs/>
        </w:rPr>
        <w:t>Come Together</w:t>
      </w:r>
      <w:bookmarkEnd w:id="17"/>
      <w:bookmarkEnd w:id="18"/>
      <w:bookmarkEnd w:id="20"/>
      <w:bookmarkEnd w:id="21"/>
    </w:p>
    <w:p w14:paraId="70F4E0C4" w14:textId="5FF63E28" w:rsidR="65D8A062" w:rsidRPr="00410DD0" w:rsidRDefault="4C36AB98" w:rsidP="002A447A">
      <w:pPr>
        <w:pStyle w:val="FeatureBox"/>
      </w:pPr>
      <w:r w:rsidRPr="00410DD0">
        <w:rPr>
          <w:b/>
          <w:bCs/>
        </w:rPr>
        <w:t>Note</w:t>
      </w:r>
      <w:r w:rsidRPr="00410DD0">
        <w:t xml:space="preserve">: </w:t>
      </w:r>
      <w:r w:rsidR="00817402" w:rsidRPr="00410DD0">
        <w:t>w</w:t>
      </w:r>
      <w:r w:rsidRPr="00410DD0">
        <w:t xml:space="preserve">hen teaching and learning about Aboriginal Languages and Culture, it is essential for schools to work in partnership with their local Aboriginal community, in line with their local cultural principles and protocols. In NSW, cultural principles and protocols may differ between local Aboriginal communities. Schools should adhere to these principles and protocols when sourcing local language speakers and throughout the development and implementation of school-based teaching and learning programs to maintain and revitalise local Aboriginal </w:t>
      </w:r>
      <w:r w:rsidR="009D2E17" w:rsidRPr="00410DD0">
        <w:t>l</w:t>
      </w:r>
      <w:r w:rsidRPr="00410DD0">
        <w:t xml:space="preserve">anguage and culture. To find out about cultural principles and protocols, schools can contact their </w:t>
      </w:r>
      <w:hyperlink r:id="rId54" w:history="1">
        <w:r w:rsidRPr="00410DD0">
          <w:rPr>
            <w:rStyle w:val="Hyperlink"/>
          </w:rPr>
          <w:t>Local/Regional Aboriginal Education Consultative Group</w:t>
        </w:r>
      </w:hyperlink>
      <w:r w:rsidRPr="00410DD0">
        <w:t xml:space="preserve"> (AECG), Aboriginal education officers/advisors within education sectors, local Aboriginal Land Councils, Aboriginal </w:t>
      </w:r>
      <w:r w:rsidR="00B25C0C" w:rsidRPr="00410DD0">
        <w:t>l</w:t>
      </w:r>
      <w:r w:rsidRPr="00410DD0">
        <w:t>anguage centres and/or other local Aboriginal community organisations.</w:t>
      </w:r>
    </w:p>
    <w:p w14:paraId="547082D6" w14:textId="3FD2A09A" w:rsidR="00DA790F" w:rsidRPr="00410DD0" w:rsidRDefault="0F8834F4" w:rsidP="00637398">
      <w:pPr>
        <w:pStyle w:val="ListNumber"/>
        <w:numPr>
          <w:ilvl w:val="0"/>
          <w:numId w:val="11"/>
        </w:numPr>
      </w:pPr>
      <w:r w:rsidRPr="00410DD0">
        <w:t>Prior to the lesson</w:t>
      </w:r>
      <w:r w:rsidR="26F97F67" w:rsidRPr="00410DD0">
        <w:t>,</w:t>
      </w:r>
      <w:r w:rsidRPr="00410DD0">
        <w:t xml:space="preserve"> prepare a </w:t>
      </w:r>
      <w:hyperlink r:id="rId55">
        <w:r w:rsidR="29F0BCD7" w:rsidRPr="00410DD0">
          <w:rPr>
            <w:rStyle w:val="Hyperlink"/>
          </w:rPr>
          <w:t>Kahoot</w:t>
        </w:r>
      </w:hyperlink>
      <w:r w:rsidR="1DE926FD" w:rsidRPr="00410DD0">
        <w:t xml:space="preserve"> </w:t>
      </w:r>
      <w:r w:rsidR="3AF4B9B3" w:rsidRPr="00410DD0">
        <w:t xml:space="preserve">quiz </w:t>
      </w:r>
      <w:r w:rsidR="06510747" w:rsidRPr="00410DD0">
        <w:t>to draw upon</w:t>
      </w:r>
      <w:r w:rsidR="530A55BE" w:rsidRPr="00410DD0">
        <w:t xml:space="preserve"> students’ </w:t>
      </w:r>
      <w:r w:rsidR="06510747" w:rsidRPr="00410DD0">
        <w:t xml:space="preserve">background knowledge of Aboriginal </w:t>
      </w:r>
      <w:r w:rsidR="01511D67" w:rsidRPr="00410DD0">
        <w:t xml:space="preserve">and Torres Strait Islander </w:t>
      </w:r>
      <w:r w:rsidR="06510747" w:rsidRPr="00410DD0">
        <w:t>culture</w:t>
      </w:r>
      <w:r w:rsidR="00D43AB3" w:rsidRPr="00410DD0">
        <w:t>s</w:t>
      </w:r>
      <w:r w:rsidR="2FDC9BF6" w:rsidRPr="00410DD0">
        <w:t xml:space="preserve">. The focus should narrow in </w:t>
      </w:r>
      <w:r w:rsidR="5290A3BE" w:rsidRPr="00410DD0">
        <w:t xml:space="preserve">on </w:t>
      </w:r>
      <w:r w:rsidR="06510747" w:rsidRPr="00410DD0">
        <w:t>how Aboriginal and</w:t>
      </w:r>
      <w:r w:rsidR="005536FB" w:rsidRPr="00410DD0">
        <w:t>/or</w:t>
      </w:r>
      <w:r w:rsidR="06510747" w:rsidRPr="00410DD0">
        <w:t xml:space="preserve"> Torres Strait Islander authors employ </w:t>
      </w:r>
      <w:r w:rsidR="488F61B9" w:rsidRPr="00410DD0">
        <w:t xml:space="preserve">imagery, </w:t>
      </w:r>
      <w:proofErr w:type="gramStart"/>
      <w:r w:rsidR="06510747" w:rsidRPr="00410DD0">
        <w:t>symbols</w:t>
      </w:r>
      <w:proofErr w:type="gramEnd"/>
      <w:r w:rsidR="06510747" w:rsidRPr="00410DD0">
        <w:t xml:space="preserve"> and connotation to convey perspectives through</w:t>
      </w:r>
      <w:r w:rsidR="5666F623" w:rsidRPr="00410DD0">
        <w:t xml:space="preserve"> Cultural narrative </w:t>
      </w:r>
      <w:r w:rsidR="1D7405EE" w:rsidRPr="00410DD0">
        <w:t xml:space="preserve">such as Dreaming stories and </w:t>
      </w:r>
      <w:proofErr w:type="spellStart"/>
      <w:r w:rsidR="1D7405EE" w:rsidRPr="00410DD0">
        <w:t>Songlines</w:t>
      </w:r>
      <w:proofErr w:type="spellEnd"/>
      <w:r w:rsidR="1D7405EE" w:rsidRPr="00410DD0">
        <w:t xml:space="preserve"> </w:t>
      </w:r>
      <w:r w:rsidR="5666F623" w:rsidRPr="00410DD0">
        <w:t>and informative texts</w:t>
      </w:r>
      <w:r w:rsidR="16DE4FFE" w:rsidRPr="00410DD0">
        <w:t>.</w:t>
      </w:r>
      <w:r w:rsidR="74003F5F" w:rsidRPr="00410DD0">
        <w:t xml:space="preserve"> </w:t>
      </w:r>
      <w:r w:rsidR="13C1CD45" w:rsidRPr="00410DD0">
        <w:t xml:space="preserve">When setting up the quiz, providing students with options for ‘true’, </w:t>
      </w:r>
      <w:r w:rsidR="03CB87CF" w:rsidRPr="00410DD0">
        <w:t>‘</w:t>
      </w:r>
      <w:r w:rsidR="13C1CD45" w:rsidRPr="00410DD0">
        <w:t>false</w:t>
      </w:r>
      <w:r w:rsidR="72FF985C" w:rsidRPr="00410DD0">
        <w:t>’</w:t>
      </w:r>
      <w:r w:rsidR="13C1CD45" w:rsidRPr="00410DD0">
        <w:t xml:space="preserve"> and </w:t>
      </w:r>
      <w:r w:rsidR="72FF985C" w:rsidRPr="00410DD0">
        <w:t>‘</w:t>
      </w:r>
      <w:r w:rsidR="13C1CD45" w:rsidRPr="00410DD0">
        <w:t>not sure</w:t>
      </w:r>
      <w:r w:rsidR="6A9FB8CD" w:rsidRPr="00410DD0">
        <w:t>’</w:t>
      </w:r>
      <w:r w:rsidR="13C1CD45" w:rsidRPr="00410DD0">
        <w:t xml:space="preserve"> will allow </w:t>
      </w:r>
      <w:r w:rsidR="6C5D6352" w:rsidRPr="00410DD0">
        <w:t xml:space="preserve">for growth in learning to be assessed at the completion of the unit. </w:t>
      </w:r>
      <w:r w:rsidR="6C5D6352" w:rsidRPr="00410DD0">
        <w:rPr>
          <w:b/>
          <w:bCs/>
        </w:rPr>
        <w:t>Optional:</w:t>
      </w:r>
      <w:r w:rsidR="6C5D6352" w:rsidRPr="00410DD0">
        <w:t xml:space="preserve"> use </w:t>
      </w:r>
      <w:hyperlink w:anchor="_Resource__1">
        <w:r w:rsidR="6C5D6352" w:rsidRPr="00410DD0">
          <w:rPr>
            <w:rStyle w:val="Hyperlink"/>
          </w:rPr>
          <w:t>Resource 1 – Kahoot quiz</w:t>
        </w:r>
      </w:hyperlink>
      <w:r w:rsidR="6C5D6352" w:rsidRPr="00410DD0">
        <w:t xml:space="preserve"> and </w:t>
      </w:r>
      <w:hyperlink w:anchor="_Resource__2">
        <w:r w:rsidR="6C5D6352" w:rsidRPr="00410DD0">
          <w:rPr>
            <w:rStyle w:val="Hyperlink"/>
          </w:rPr>
          <w:t>Resource 2 – Kahoot quiz answers</w:t>
        </w:r>
      </w:hyperlink>
      <w:r w:rsidR="6C5D6352" w:rsidRPr="00410DD0">
        <w:t>.</w:t>
      </w:r>
    </w:p>
    <w:p w14:paraId="0AA0A453" w14:textId="7663A6F4" w:rsidR="00DA790F" w:rsidRPr="00410DD0" w:rsidRDefault="248E5D60" w:rsidP="00637398">
      <w:pPr>
        <w:pStyle w:val="ListNumber"/>
        <w:numPr>
          <w:ilvl w:val="0"/>
          <w:numId w:val="11"/>
        </w:numPr>
      </w:pPr>
      <w:r w:rsidRPr="00410DD0">
        <w:t xml:space="preserve">Use the </w:t>
      </w:r>
      <w:r w:rsidR="633351BA" w:rsidRPr="00410DD0">
        <w:t>Kahoot</w:t>
      </w:r>
      <w:r w:rsidRPr="00410DD0">
        <w:t xml:space="preserve"> </w:t>
      </w:r>
      <w:r w:rsidR="10E32B5B" w:rsidRPr="00410DD0">
        <w:t xml:space="preserve">quiz </w:t>
      </w:r>
      <w:r w:rsidRPr="00410DD0">
        <w:t>to p</w:t>
      </w:r>
      <w:r w:rsidR="28CCB67C" w:rsidRPr="00410DD0">
        <w:t xml:space="preserve">rovide statements about Aboriginal </w:t>
      </w:r>
      <w:r w:rsidR="3D49EB15" w:rsidRPr="00410DD0">
        <w:t xml:space="preserve">and Torres Strait Islander </w:t>
      </w:r>
      <w:r w:rsidR="28CCB67C" w:rsidRPr="00410DD0">
        <w:t>culture</w:t>
      </w:r>
      <w:r w:rsidR="00D43AB3" w:rsidRPr="00410DD0">
        <w:t>s</w:t>
      </w:r>
      <w:r w:rsidR="28CCB67C" w:rsidRPr="00410DD0">
        <w:t xml:space="preserve">, </w:t>
      </w:r>
      <w:r w:rsidR="65F681C9" w:rsidRPr="00410DD0">
        <w:t xml:space="preserve">with a </w:t>
      </w:r>
      <w:r w:rsidR="08D2DA87" w:rsidRPr="00410DD0">
        <w:t>focu</w:t>
      </w:r>
      <w:r w:rsidR="65F681C9" w:rsidRPr="00410DD0">
        <w:t>s</w:t>
      </w:r>
      <w:r w:rsidR="28CCB67C" w:rsidRPr="00410DD0">
        <w:t xml:space="preserve"> on language, imagery, </w:t>
      </w:r>
      <w:proofErr w:type="gramStart"/>
      <w:r w:rsidR="28CCB67C" w:rsidRPr="00410DD0">
        <w:t>symbols</w:t>
      </w:r>
      <w:proofErr w:type="gramEnd"/>
      <w:r w:rsidR="28CCB67C" w:rsidRPr="00410DD0">
        <w:t xml:space="preserve"> and connotation.</w:t>
      </w:r>
      <w:r w:rsidR="0DACD97C" w:rsidRPr="00410DD0">
        <w:t xml:space="preserve"> </w:t>
      </w:r>
      <w:r w:rsidR="245C3D32" w:rsidRPr="00410DD0">
        <w:t>Results from the quiz could be used to establish class or individual learning goals.</w:t>
      </w:r>
    </w:p>
    <w:p w14:paraId="1A6FEAB4" w14:textId="53E7AE36" w:rsidR="00DA790F" w:rsidRPr="00410DD0" w:rsidRDefault="6F2AE121" w:rsidP="00637398">
      <w:pPr>
        <w:pStyle w:val="ListNumber"/>
        <w:numPr>
          <w:ilvl w:val="0"/>
          <w:numId w:val="11"/>
        </w:numPr>
      </w:pPr>
      <w:r w:rsidRPr="00410DD0">
        <w:t>D</w:t>
      </w:r>
      <w:r w:rsidR="04BECE60" w:rsidRPr="00410DD0">
        <w:t>isplay</w:t>
      </w:r>
      <w:r w:rsidR="156650F6" w:rsidRPr="00410DD0">
        <w:t xml:space="preserve"> and discuss</w:t>
      </w:r>
      <w:r w:rsidR="04BECE60" w:rsidRPr="00410DD0">
        <w:t xml:space="preserve"> </w:t>
      </w:r>
      <w:hyperlink w:anchor="_Resource__3">
        <w:r w:rsidR="04BECE60" w:rsidRPr="00410DD0">
          <w:rPr>
            <w:rStyle w:val="Hyperlink"/>
          </w:rPr>
          <w:t>Resource 3</w:t>
        </w:r>
        <w:r w:rsidR="7ED139C7" w:rsidRPr="00410DD0">
          <w:rPr>
            <w:rStyle w:val="Hyperlink"/>
          </w:rPr>
          <w:t xml:space="preserve"> </w:t>
        </w:r>
        <w:r w:rsidR="04BECE60" w:rsidRPr="00410DD0">
          <w:rPr>
            <w:rStyle w:val="Hyperlink"/>
          </w:rPr>
          <w:t xml:space="preserve">– </w:t>
        </w:r>
        <w:r w:rsidR="6D2F89A3" w:rsidRPr="00410DD0">
          <w:rPr>
            <w:rStyle w:val="Hyperlink"/>
          </w:rPr>
          <w:t>l</w:t>
        </w:r>
        <w:r w:rsidR="04BECE60" w:rsidRPr="00410DD0">
          <w:rPr>
            <w:rStyle w:val="Hyperlink"/>
          </w:rPr>
          <w:t>earning map</w:t>
        </w:r>
      </w:hyperlink>
      <w:r w:rsidR="04BECE60" w:rsidRPr="00410DD0">
        <w:t xml:space="preserve"> to give students a</w:t>
      </w:r>
      <w:r w:rsidR="769AC8CA" w:rsidRPr="00410DD0">
        <w:t>n overview</w:t>
      </w:r>
      <w:r w:rsidR="04BECE60" w:rsidRPr="00410DD0">
        <w:t xml:space="preserve"> </w:t>
      </w:r>
      <w:r w:rsidR="1C344E32" w:rsidRPr="00410DD0">
        <w:t xml:space="preserve">of the </w:t>
      </w:r>
      <w:r w:rsidR="165F92B5" w:rsidRPr="00410DD0">
        <w:t>unit</w:t>
      </w:r>
      <w:r w:rsidR="6129B471" w:rsidRPr="00410DD0">
        <w:t xml:space="preserve"> content</w:t>
      </w:r>
      <w:r w:rsidR="04BECE60" w:rsidRPr="00410DD0">
        <w:t>.</w:t>
      </w:r>
      <w:r w:rsidR="20D0CCEB" w:rsidRPr="00410DD0">
        <w:t xml:space="preserve"> E</w:t>
      </w:r>
      <w:r w:rsidR="01CB8129" w:rsidRPr="00410DD0">
        <w:t>xplain</w:t>
      </w:r>
      <w:r w:rsidR="20D0CCEB" w:rsidRPr="00410DD0">
        <w:t xml:space="preserve"> that </w:t>
      </w:r>
      <w:r w:rsidR="0A1A6472" w:rsidRPr="00410DD0">
        <w:t>t</w:t>
      </w:r>
      <w:r w:rsidR="20D0CCEB" w:rsidRPr="00410DD0">
        <w:t xml:space="preserve">he creation of maps for learning </w:t>
      </w:r>
      <w:r w:rsidR="1ECCF3C5" w:rsidRPr="00410DD0">
        <w:t>presents a</w:t>
      </w:r>
      <w:r w:rsidR="20D0CCEB" w:rsidRPr="00410DD0">
        <w:t xml:space="preserve"> visual pathway of what students will learn. Provide students with a copy of the learning map or display the learning map in the classroom</w:t>
      </w:r>
      <w:r w:rsidR="78D71721" w:rsidRPr="00410DD0">
        <w:t>.</w:t>
      </w:r>
    </w:p>
    <w:p w14:paraId="1E988861" w14:textId="00559D85" w:rsidR="00DA790F" w:rsidRPr="00410DD0" w:rsidRDefault="011741C6" w:rsidP="00637398">
      <w:pPr>
        <w:pStyle w:val="ListNumber"/>
        <w:numPr>
          <w:ilvl w:val="0"/>
          <w:numId w:val="11"/>
        </w:numPr>
      </w:pPr>
      <w:r w:rsidRPr="00410DD0">
        <w:t xml:space="preserve">Revisit the textual concept of </w:t>
      </w:r>
      <w:r w:rsidR="476B3573" w:rsidRPr="00410DD0">
        <w:t>‘</w:t>
      </w:r>
      <w:r w:rsidR="25F5651D" w:rsidRPr="00410DD0">
        <w:t>i</w:t>
      </w:r>
      <w:r w:rsidRPr="00410DD0">
        <w:t>magery, symbol and connotation</w:t>
      </w:r>
      <w:r w:rsidR="476B3573" w:rsidRPr="00410DD0">
        <w:t>’</w:t>
      </w:r>
      <w:r w:rsidRPr="00410DD0">
        <w:t xml:space="preserve">. </w:t>
      </w:r>
      <w:r w:rsidR="75C9A5F5" w:rsidRPr="00410DD0">
        <w:t xml:space="preserve">Imagery, </w:t>
      </w:r>
      <w:proofErr w:type="gramStart"/>
      <w:r w:rsidR="75C9A5F5" w:rsidRPr="00410DD0">
        <w:t>symbol</w:t>
      </w:r>
      <w:proofErr w:type="gramEnd"/>
      <w:r w:rsidR="75C9A5F5" w:rsidRPr="00410DD0">
        <w:t xml:space="preserve"> and connotations enrich a text by making words and images mean more than one thing. Imagery</w:t>
      </w:r>
      <w:r w:rsidR="5F2BDF5B" w:rsidRPr="00410DD0">
        <w:t xml:space="preserve"> is the use of figurative language to represent objects, characters, </w:t>
      </w:r>
      <w:proofErr w:type="gramStart"/>
      <w:r w:rsidR="5F2BDF5B" w:rsidRPr="00410DD0">
        <w:t>actions</w:t>
      </w:r>
      <w:proofErr w:type="gramEnd"/>
      <w:r w:rsidR="5F2BDF5B" w:rsidRPr="00410DD0">
        <w:t xml:space="preserve"> or ideas in such a way that they appeal to the senses of the reader or viewer. Symbol </w:t>
      </w:r>
      <w:r w:rsidR="76BCA0C1" w:rsidRPr="00410DD0">
        <w:t>can be a</w:t>
      </w:r>
      <w:r w:rsidR="7A65D12A" w:rsidRPr="00410DD0">
        <w:t xml:space="preserve">n object, character or entity that can be understood to represent a larger idea, action or feeling. </w:t>
      </w:r>
      <w:r w:rsidR="01959ED8" w:rsidRPr="00410DD0">
        <w:t xml:space="preserve">Connotation is the </w:t>
      </w:r>
      <w:r w:rsidR="7A65D12A" w:rsidRPr="00410DD0">
        <w:t>nuances or implied meaning attached to language, beyond that of its literal or dictionary meanings. Connotations may be positive, negative, or neutral</w:t>
      </w:r>
      <w:r w:rsidR="43DB4632" w:rsidRPr="00410DD0">
        <w:t xml:space="preserve"> (NESA 2024)</w:t>
      </w:r>
      <w:r w:rsidR="00D43AB3" w:rsidRPr="00410DD0">
        <w:t>.</w:t>
      </w:r>
    </w:p>
    <w:p w14:paraId="4FE4FB1E" w14:textId="194AF037" w:rsidR="340980D7" w:rsidRPr="00410DD0" w:rsidRDefault="340980D7" w:rsidP="00637398">
      <w:pPr>
        <w:pStyle w:val="ListNumber"/>
        <w:numPr>
          <w:ilvl w:val="0"/>
          <w:numId w:val="11"/>
        </w:numPr>
      </w:pPr>
      <w:r w:rsidRPr="00410DD0">
        <w:t xml:space="preserve">Introduce the text </w:t>
      </w:r>
      <w:r w:rsidRPr="00410DD0">
        <w:rPr>
          <w:rStyle w:val="Emphasis"/>
        </w:rPr>
        <w:t>Come Together</w:t>
      </w:r>
      <w:r w:rsidRPr="00410DD0">
        <w:t xml:space="preserve"> by Isaiah </w:t>
      </w:r>
      <w:proofErr w:type="spellStart"/>
      <w:r w:rsidRPr="00410DD0">
        <w:t>Firebrace</w:t>
      </w:r>
      <w:proofErr w:type="spellEnd"/>
      <w:r w:rsidRPr="00410DD0">
        <w:t xml:space="preserve">. </w:t>
      </w:r>
      <w:r w:rsidR="0049C950" w:rsidRPr="00410DD0">
        <w:t xml:space="preserve">Provide time </w:t>
      </w:r>
      <w:r w:rsidR="1A8C55C9" w:rsidRPr="00410DD0">
        <w:t xml:space="preserve">for students </w:t>
      </w:r>
      <w:r w:rsidR="0049C950" w:rsidRPr="00410DD0">
        <w:t xml:space="preserve">to </w:t>
      </w:r>
      <w:r w:rsidR="2321F6A6" w:rsidRPr="00410DD0">
        <w:t>thoroughly examine</w:t>
      </w:r>
      <w:r w:rsidR="0049C950" w:rsidRPr="00410DD0">
        <w:t xml:space="preserve"> the front cover and </w:t>
      </w:r>
      <w:r w:rsidR="31CBE37E" w:rsidRPr="00410DD0">
        <w:t xml:space="preserve">the full title of the </w:t>
      </w:r>
      <w:r w:rsidR="6AF9D793" w:rsidRPr="00410DD0">
        <w:t>text</w:t>
      </w:r>
      <w:r w:rsidR="31CBE37E" w:rsidRPr="00410DD0">
        <w:t xml:space="preserve"> </w:t>
      </w:r>
      <w:r w:rsidR="31CBE37E" w:rsidRPr="00410DD0">
        <w:rPr>
          <w:rStyle w:val="Emphasis"/>
        </w:rPr>
        <w:t>Come Together</w:t>
      </w:r>
      <w:r w:rsidR="43C62DAC" w:rsidRPr="00410DD0">
        <w:rPr>
          <w:rStyle w:val="Emphasis"/>
        </w:rPr>
        <w:t>:</w:t>
      </w:r>
      <w:r w:rsidR="190D917C" w:rsidRPr="00410DD0">
        <w:rPr>
          <w:rStyle w:val="Emphasis"/>
        </w:rPr>
        <w:t xml:space="preserve"> </w:t>
      </w:r>
      <w:r w:rsidR="31CBE37E" w:rsidRPr="00410DD0">
        <w:rPr>
          <w:rStyle w:val="Emphasis"/>
        </w:rPr>
        <w:t xml:space="preserve">Things </w:t>
      </w:r>
      <w:r w:rsidR="751C7080" w:rsidRPr="00410DD0">
        <w:rPr>
          <w:rStyle w:val="Emphasis"/>
        </w:rPr>
        <w:t>E</w:t>
      </w:r>
      <w:r w:rsidR="31CBE37E" w:rsidRPr="00410DD0">
        <w:rPr>
          <w:rStyle w:val="Emphasis"/>
        </w:rPr>
        <w:t xml:space="preserve">very Aussie </w:t>
      </w:r>
      <w:r w:rsidR="7DAACE9D" w:rsidRPr="00410DD0">
        <w:rPr>
          <w:rStyle w:val="Emphasis"/>
        </w:rPr>
        <w:t>Ki</w:t>
      </w:r>
      <w:r w:rsidR="31CBE37E" w:rsidRPr="00410DD0">
        <w:rPr>
          <w:rStyle w:val="Emphasis"/>
        </w:rPr>
        <w:t xml:space="preserve">d </w:t>
      </w:r>
      <w:r w:rsidR="205A857D" w:rsidRPr="00410DD0">
        <w:rPr>
          <w:rStyle w:val="Emphasis"/>
        </w:rPr>
        <w:t>S</w:t>
      </w:r>
      <w:r w:rsidR="31CBE37E" w:rsidRPr="00410DD0">
        <w:rPr>
          <w:rStyle w:val="Emphasis"/>
        </w:rPr>
        <w:t xml:space="preserve">hould </w:t>
      </w:r>
      <w:r w:rsidR="4A377B37" w:rsidRPr="00410DD0">
        <w:rPr>
          <w:rStyle w:val="Emphasis"/>
        </w:rPr>
        <w:t>K</w:t>
      </w:r>
      <w:r w:rsidR="31CBE37E" w:rsidRPr="00410DD0">
        <w:rPr>
          <w:rStyle w:val="Emphasis"/>
        </w:rPr>
        <w:t>now about the First Peoples.</w:t>
      </w:r>
      <w:r w:rsidR="31CBE37E" w:rsidRPr="00410DD0">
        <w:t xml:space="preserve"> </w:t>
      </w:r>
      <w:r w:rsidR="73A443EA" w:rsidRPr="00410DD0">
        <w:t>Pose questions to encourage students to start thinking about the textual concept ‘imagery, symbol and connotation’:</w:t>
      </w:r>
    </w:p>
    <w:p w14:paraId="6A5DE7F9" w14:textId="6AEE2FEA" w:rsidR="44D91224" w:rsidRPr="00410DD0" w:rsidRDefault="0B805EC4" w:rsidP="002A447A">
      <w:pPr>
        <w:pStyle w:val="ListBullet"/>
        <w:ind w:left="1134"/>
      </w:pPr>
      <w:r w:rsidRPr="00410DD0">
        <w:t>What visual elements stand out to you?</w:t>
      </w:r>
    </w:p>
    <w:p w14:paraId="79E42EB1" w14:textId="4EB11E37" w:rsidR="44D91224" w:rsidRPr="00410DD0" w:rsidRDefault="7B96689A" w:rsidP="7A05A3D7">
      <w:pPr>
        <w:pStyle w:val="ListBullet"/>
        <w:ind w:left="1134"/>
      </w:pPr>
      <w:r w:rsidRPr="00410DD0">
        <w:t xml:space="preserve">How does the cover make you feel or what does it make you think of? Use imagery to describe your response. </w:t>
      </w:r>
      <w:r w:rsidR="332910C3" w:rsidRPr="00410DD0">
        <w:t>For example,</w:t>
      </w:r>
      <w:r w:rsidR="5795BC5B" w:rsidRPr="00410DD0">
        <w:t xml:space="preserve"> t</w:t>
      </w:r>
      <w:r w:rsidR="30447C4A" w:rsidRPr="00410DD0">
        <w:t xml:space="preserve">he </w:t>
      </w:r>
      <w:r w:rsidR="20438733" w:rsidRPr="00410DD0">
        <w:t xml:space="preserve">cover is like a painting that tells a story of friendship. The </w:t>
      </w:r>
      <w:r w:rsidR="57CBF12D" w:rsidRPr="00410DD0">
        <w:t xml:space="preserve">colours in the title </w:t>
      </w:r>
      <w:r w:rsidR="7D623A8F" w:rsidRPr="00410DD0">
        <w:t>are</w:t>
      </w:r>
      <w:r w:rsidR="57CBF12D" w:rsidRPr="00410DD0">
        <w:t xml:space="preserve"> a puzzle, where each</w:t>
      </w:r>
      <w:r w:rsidR="22A1D35D" w:rsidRPr="00410DD0">
        <w:t xml:space="preserve"> piece fits together</w:t>
      </w:r>
      <w:r w:rsidR="522ECB71" w:rsidRPr="00410DD0">
        <w:t>.</w:t>
      </w:r>
    </w:p>
    <w:p w14:paraId="6537F4AA" w14:textId="1B1B3DEA" w:rsidR="44D91224" w:rsidRPr="00410DD0" w:rsidRDefault="0B805EC4" w:rsidP="002A447A">
      <w:pPr>
        <w:pStyle w:val="ListBullet"/>
        <w:ind w:left="1134"/>
      </w:pPr>
      <w:r w:rsidRPr="00410DD0">
        <w:t xml:space="preserve">Can you identify any specific </w:t>
      </w:r>
      <w:r w:rsidR="68D437A4" w:rsidRPr="00410DD0">
        <w:t>symbols</w:t>
      </w:r>
      <w:r w:rsidRPr="00410DD0">
        <w:t xml:space="preserve"> on the cover? What </w:t>
      </w:r>
      <w:r w:rsidR="6242FEE0" w:rsidRPr="00410DD0">
        <w:t>might</w:t>
      </w:r>
      <w:r w:rsidRPr="00410DD0">
        <w:t xml:space="preserve"> they represent</w:t>
      </w:r>
      <w:r w:rsidR="05C1699B" w:rsidRPr="00410DD0">
        <w:t xml:space="preserve"> or symbolise</w:t>
      </w:r>
      <w:r w:rsidRPr="00410DD0">
        <w:t>?</w:t>
      </w:r>
      <w:r w:rsidR="6A5C3A98" w:rsidRPr="00410DD0">
        <w:t xml:space="preserve"> </w:t>
      </w:r>
      <w:r w:rsidR="0FCBE995" w:rsidRPr="00410DD0">
        <w:t>For example, t</w:t>
      </w:r>
      <w:r w:rsidR="6A5C3A98" w:rsidRPr="00410DD0">
        <w:t xml:space="preserve">he </w:t>
      </w:r>
      <w:r w:rsidR="00E20E59" w:rsidRPr="00410DD0">
        <w:t>2</w:t>
      </w:r>
      <w:r w:rsidR="6A5C3A98" w:rsidRPr="00410DD0">
        <w:t xml:space="preserve"> hands reaching out towards each other could symbolise unity and interconnectedness. Additionally, the dot patterns resemble traditional Aboriginal art, which may symbolise cultural heritage and the</w:t>
      </w:r>
      <w:r w:rsidR="61618108" w:rsidRPr="00410DD0">
        <w:t xml:space="preserve"> sharing</w:t>
      </w:r>
      <w:r w:rsidR="6A5C3A98" w:rsidRPr="00410DD0">
        <w:t xml:space="preserve"> of knowledge and traditions.</w:t>
      </w:r>
    </w:p>
    <w:p w14:paraId="79D45194" w14:textId="189BD646" w:rsidR="7B50C09B" w:rsidRPr="00410DD0" w:rsidRDefault="175485F8" w:rsidP="7A05A3D7">
      <w:pPr>
        <w:pStyle w:val="ListBullet"/>
        <w:ind w:left="1134"/>
        <w:rPr>
          <w:strike/>
        </w:rPr>
      </w:pPr>
      <w:r w:rsidRPr="00410DD0">
        <w:t xml:space="preserve">What connotations </w:t>
      </w:r>
      <w:r w:rsidR="51B6697E" w:rsidRPr="00410DD0">
        <w:t xml:space="preserve">could </w:t>
      </w:r>
      <w:r w:rsidRPr="00410DD0">
        <w:t xml:space="preserve">the </w:t>
      </w:r>
      <w:r w:rsidR="4148145D" w:rsidRPr="00410DD0">
        <w:t xml:space="preserve">illustrations or symbols </w:t>
      </w:r>
      <w:r w:rsidRPr="00410DD0">
        <w:t>have?</w:t>
      </w:r>
      <w:r w:rsidR="4148145D" w:rsidRPr="00410DD0">
        <w:t xml:space="preserve"> </w:t>
      </w:r>
      <w:r w:rsidR="25473E48" w:rsidRPr="00410DD0">
        <w:t>For example</w:t>
      </w:r>
      <w:r w:rsidR="7052BC5A" w:rsidRPr="00410DD0">
        <w:t xml:space="preserve">, </w:t>
      </w:r>
      <w:r w:rsidR="6EE117D1" w:rsidRPr="00410DD0">
        <w:t xml:space="preserve">the use of traditional Aboriginal colours (red, yellow, </w:t>
      </w:r>
      <w:proofErr w:type="gramStart"/>
      <w:r w:rsidR="6A327896" w:rsidRPr="00410DD0">
        <w:t>white</w:t>
      </w:r>
      <w:proofErr w:type="gramEnd"/>
      <w:r w:rsidR="6A327896" w:rsidRPr="00410DD0">
        <w:t xml:space="preserve"> and </w:t>
      </w:r>
      <w:r w:rsidR="6EE117D1" w:rsidRPr="00410DD0">
        <w:t xml:space="preserve">black) on the front cover </w:t>
      </w:r>
      <w:r w:rsidR="72445A4F" w:rsidRPr="00410DD0">
        <w:t>suggests</w:t>
      </w:r>
      <w:r w:rsidR="4D055649" w:rsidRPr="00410DD0">
        <w:t xml:space="preserve"> a deep respect for cultural heritage.</w:t>
      </w:r>
    </w:p>
    <w:p w14:paraId="1623421C" w14:textId="7BE107B5" w:rsidR="7B50C09B" w:rsidRPr="00410DD0" w:rsidRDefault="0235B210" w:rsidP="002A447A">
      <w:pPr>
        <w:pStyle w:val="ListBullet"/>
        <w:ind w:left="1134"/>
      </w:pPr>
      <w:r w:rsidRPr="00410DD0">
        <w:t xml:space="preserve">What type of text do you think </w:t>
      </w:r>
      <w:r w:rsidR="32D49B1E" w:rsidRPr="00410DD0">
        <w:rPr>
          <w:i/>
          <w:iCs/>
        </w:rPr>
        <w:t>Come Together</w:t>
      </w:r>
      <w:r w:rsidRPr="00410DD0">
        <w:t xml:space="preserve"> is? What do you think the purpose </w:t>
      </w:r>
      <w:r w:rsidR="32D49B1E" w:rsidRPr="00410DD0">
        <w:t xml:space="preserve">of the text </w:t>
      </w:r>
      <w:r w:rsidRPr="00410DD0">
        <w:t>is?</w:t>
      </w:r>
    </w:p>
    <w:p w14:paraId="5E290D28" w14:textId="75A8C9B7" w:rsidR="4BFB1051" w:rsidRPr="00410DD0" w:rsidRDefault="0326BCB6" w:rsidP="7A05A3D7">
      <w:pPr>
        <w:pStyle w:val="ListNumber"/>
      </w:pPr>
      <w:r w:rsidRPr="00410DD0">
        <w:t xml:space="preserve">Read the blurb </w:t>
      </w:r>
      <w:r w:rsidR="00466B6D" w:rsidRPr="00410DD0">
        <w:t>on</w:t>
      </w:r>
      <w:r w:rsidRPr="00410DD0">
        <w:t xml:space="preserve"> the back of </w:t>
      </w:r>
      <w:r w:rsidRPr="00410DD0">
        <w:rPr>
          <w:rStyle w:val="Emphasis"/>
        </w:rPr>
        <w:t>Come Together.</w:t>
      </w:r>
      <w:r w:rsidR="21432234" w:rsidRPr="00410DD0">
        <w:t xml:space="preserve"> Ask students: </w:t>
      </w:r>
      <w:r w:rsidR="637EE5D3" w:rsidRPr="00410DD0">
        <w:t xml:space="preserve">What is Isaiah </w:t>
      </w:r>
      <w:proofErr w:type="spellStart"/>
      <w:r w:rsidR="637EE5D3" w:rsidRPr="00410DD0">
        <w:t>Firebrace’s</w:t>
      </w:r>
      <w:proofErr w:type="spellEnd"/>
      <w:r w:rsidR="637EE5D3" w:rsidRPr="00410DD0">
        <w:t xml:space="preserve"> message to readers?</w:t>
      </w:r>
    </w:p>
    <w:p w14:paraId="52304715" w14:textId="51C1C676" w:rsidR="4BB5B5C8" w:rsidRPr="00410DD0" w:rsidRDefault="0076476E" w:rsidP="002A447A">
      <w:pPr>
        <w:pStyle w:val="ListNumber"/>
      </w:pPr>
      <w:r w:rsidRPr="00410DD0">
        <w:t xml:space="preserve">Explain that Isaiah </w:t>
      </w:r>
      <w:proofErr w:type="spellStart"/>
      <w:r w:rsidRPr="00410DD0">
        <w:t>Firebrace</w:t>
      </w:r>
      <w:proofErr w:type="spellEnd"/>
      <w:r w:rsidRPr="00410DD0">
        <w:t xml:space="preserve"> is a Yorta </w:t>
      </w:r>
      <w:proofErr w:type="spellStart"/>
      <w:r w:rsidRPr="00410DD0">
        <w:t>Yorta</w:t>
      </w:r>
      <w:proofErr w:type="spellEnd"/>
      <w:r w:rsidRPr="00410DD0">
        <w:t xml:space="preserve"> and </w:t>
      </w:r>
      <w:proofErr w:type="spellStart"/>
      <w:r w:rsidRPr="00410DD0">
        <w:t>Gunditjmara</w:t>
      </w:r>
      <w:proofErr w:type="spellEnd"/>
      <w:r w:rsidRPr="00410DD0">
        <w:t xml:space="preserve"> man who grew up on the banks of the Murray River. </w:t>
      </w:r>
      <w:r w:rsidR="379405F1" w:rsidRPr="00410DD0">
        <w:t xml:space="preserve">While </w:t>
      </w:r>
      <w:r w:rsidR="16762087" w:rsidRPr="00410DD0">
        <w:t>exploring</w:t>
      </w:r>
      <w:r w:rsidR="379405F1" w:rsidRPr="00410DD0">
        <w:t xml:space="preserve"> the text,</w:t>
      </w:r>
      <w:r w:rsidR="134C9501" w:rsidRPr="00410DD0">
        <w:t xml:space="preserve"> </w:t>
      </w:r>
      <w:r w:rsidR="15715485" w:rsidRPr="00410DD0">
        <w:t>a</w:t>
      </w:r>
      <w:r w:rsidR="0580D92B" w:rsidRPr="00410DD0">
        <w:t xml:space="preserve">sk students to identify </w:t>
      </w:r>
      <w:r w:rsidR="144224B0" w:rsidRPr="00410DD0">
        <w:t>its purpose</w:t>
      </w:r>
      <w:r w:rsidR="0580D92B" w:rsidRPr="00410DD0">
        <w:t xml:space="preserve">. For example, </w:t>
      </w:r>
      <w:r w:rsidR="4E5FA8C1" w:rsidRPr="00410DD0">
        <w:t>a factual text for the purpose of informing readers about</w:t>
      </w:r>
      <w:r w:rsidR="63FB9C00" w:rsidRPr="00410DD0">
        <w:t xml:space="preserve"> </w:t>
      </w:r>
      <w:r w:rsidR="27473EF6" w:rsidRPr="00410DD0">
        <w:t>Aboriginal culture</w:t>
      </w:r>
      <w:r w:rsidR="00F56BD8" w:rsidRPr="00410DD0">
        <w:t>s</w:t>
      </w:r>
      <w:r w:rsidR="1099AA06" w:rsidRPr="00410DD0">
        <w:t xml:space="preserve"> such as ‘Caring for Country</w:t>
      </w:r>
      <w:r w:rsidR="00466B6D" w:rsidRPr="00410DD0">
        <w:t>’</w:t>
      </w:r>
      <w:r w:rsidR="00CA1A40" w:rsidRPr="00410DD0">
        <w:t>,</w:t>
      </w:r>
      <w:r w:rsidR="1099AA06" w:rsidRPr="00410DD0">
        <w:t xml:space="preserve"> </w:t>
      </w:r>
      <w:r w:rsidR="00466B6D" w:rsidRPr="00410DD0">
        <w:t>‘t</w:t>
      </w:r>
      <w:r w:rsidR="1099AA06" w:rsidRPr="00410DD0">
        <w:t>he Dreaming’ and ‘</w:t>
      </w:r>
      <w:proofErr w:type="spellStart"/>
      <w:r w:rsidR="1099AA06" w:rsidRPr="00410DD0">
        <w:t>Songlines</w:t>
      </w:r>
      <w:proofErr w:type="spellEnd"/>
      <w:r w:rsidR="1099AA06" w:rsidRPr="00410DD0">
        <w:t>’</w:t>
      </w:r>
      <w:r w:rsidR="36A74647" w:rsidRPr="00410DD0">
        <w:t>.</w:t>
      </w:r>
    </w:p>
    <w:p w14:paraId="59C99D74" w14:textId="66EEF595" w:rsidR="421ED36D" w:rsidRPr="00410DD0" w:rsidRDefault="5DA7F5F2" w:rsidP="002A447A">
      <w:pPr>
        <w:pStyle w:val="ListNumber"/>
        <w:rPr>
          <w:lang w:val="en-US"/>
        </w:rPr>
      </w:pPr>
      <w:r w:rsidRPr="00410DD0">
        <w:t>Display</w:t>
      </w:r>
      <w:r w:rsidR="485D8A57" w:rsidRPr="00410DD0">
        <w:t xml:space="preserve"> the</w:t>
      </w:r>
      <w:r w:rsidR="3A4DBF01" w:rsidRPr="00410DD0">
        <w:t xml:space="preserve"> </w:t>
      </w:r>
      <w:r w:rsidR="4F88E49D" w:rsidRPr="00410DD0">
        <w:t xml:space="preserve">introductory </w:t>
      </w:r>
      <w:r w:rsidR="485D8A57" w:rsidRPr="00410DD0">
        <w:t xml:space="preserve">page </w:t>
      </w:r>
      <w:r w:rsidR="65386DF8" w:rsidRPr="00410DD0">
        <w:t>in</w:t>
      </w:r>
      <w:r w:rsidR="485D8A57" w:rsidRPr="00410DD0">
        <w:t xml:space="preserve"> </w:t>
      </w:r>
      <w:r w:rsidR="485D8A57" w:rsidRPr="00410DD0">
        <w:rPr>
          <w:i/>
          <w:iCs/>
        </w:rPr>
        <w:t>Come Together</w:t>
      </w:r>
      <w:r w:rsidR="485D8A57" w:rsidRPr="00410DD0">
        <w:t xml:space="preserve"> </w:t>
      </w:r>
      <w:r w:rsidR="5969F313" w:rsidRPr="00410DD0">
        <w:t>where Is</w:t>
      </w:r>
      <w:r w:rsidR="00466B6D" w:rsidRPr="00410DD0">
        <w:t>a</w:t>
      </w:r>
      <w:r w:rsidR="5969F313" w:rsidRPr="00410DD0">
        <w:t xml:space="preserve">iah </w:t>
      </w:r>
      <w:proofErr w:type="spellStart"/>
      <w:r w:rsidR="5969F313" w:rsidRPr="00410DD0">
        <w:t>Firebrace</w:t>
      </w:r>
      <w:proofErr w:type="spellEnd"/>
      <w:r w:rsidR="5969F313" w:rsidRPr="00410DD0">
        <w:t xml:space="preserve"> introduces himself.</w:t>
      </w:r>
      <w:r w:rsidR="485D8A57" w:rsidRPr="00410DD0">
        <w:t xml:space="preserve"> </w:t>
      </w:r>
      <w:r w:rsidR="0941A7E7" w:rsidRPr="00410DD0">
        <w:t xml:space="preserve">Read from ‘When I was growing </w:t>
      </w:r>
      <w:r w:rsidR="13BAEF78" w:rsidRPr="00410DD0">
        <w:t>up,</w:t>
      </w:r>
      <w:r w:rsidR="0941A7E7" w:rsidRPr="00410DD0">
        <w:t xml:space="preserve"> I wasn’t taught very much</w:t>
      </w:r>
      <w:r w:rsidR="00466B6D" w:rsidRPr="00410DD0">
        <w:t xml:space="preserve"> </w:t>
      </w:r>
      <w:r w:rsidR="0941A7E7" w:rsidRPr="00410DD0">
        <w:t>...’ to ‘We need to work together to make this country an amazing place</w:t>
      </w:r>
      <w:r w:rsidR="665648A5" w:rsidRPr="00410DD0">
        <w:t xml:space="preserve"> for everyone to live.’ </w:t>
      </w:r>
      <w:r w:rsidR="4EA41BFE" w:rsidRPr="00410DD0">
        <w:t>Explore vocabulary</w:t>
      </w:r>
      <w:r w:rsidR="08EF66DA" w:rsidRPr="00410DD0">
        <w:t xml:space="preserve"> to develop </w:t>
      </w:r>
      <w:r w:rsidR="08EF66DA" w:rsidRPr="00410DD0">
        <w:rPr>
          <w:lang w:val="en-US"/>
        </w:rPr>
        <w:t>background knowledge</w:t>
      </w:r>
      <w:r w:rsidR="4E5D05A2" w:rsidRPr="00410DD0">
        <w:rPr>
          <w:lang w:val="en-US"/>
        </w:rPr>
        <w:t>.</w:t>
      </w:r>
      <w:r w:rsidR="1B2DA269" w:rsidRPr="00410DD0">
        <w:rPr>
          <w:lang w:val="en-US"/>
        </w:rPr>
        <w:t xml:space="preserve"> F</w:t>
      </w:r>
      <w:r w:rsidR="7484AACA" w:rsidRPr="00410DD0">
        <w:rPr>
          <w:lang w:val="en-US"/>
        </w:rPr>
        <w:t>or example:</w:t>
      </w:r>
    </w:p>
    <w:p w14:paraId="6CCD8DCC" w14:textId="402B7ABA" w:rsidR="37F8AA15" w:rsidRPr="00410DD0" w:rsidRDefault="7484AACA" w:rsidP="002A447A">
      <w:pPr>
        <w:pStyle w:val="ListBullet"/>
        <w:ind w:left="1134"/>
        <w:rPr>
          <w:lang w:val="en-US"/>
        </w:rPr>
      </w:pPr>
      <w:r w:rsidRPr="00410DD0">
        <w:rPr>
          <w:lang w:val="en-US"/>
        </w:rPr>
        <w:t>Country</w:t>
      </w:r>
      <w:r w:rsidR="00E72D17" w:rsidRPr="00410DD0">
        <w:rPr>
          <w:lang w:val="en-US"/>
        </w:rPr>
        <w:t>:</w:t>
      </w:r>
      <w:r w:rsidR="40E4B673" w:rsidRPr="00410DD0">
        <w:rPr>
          <w:lang w:val="en-US"/>
        </w:rPr>
        <w:t xml:space="preserve"> </w:t>
      </w:r>
      <w:r w:rsidR="00A24F65" w:rsidRPr="00410DD0">
        <w:rPr>
          <w:lang w:val="en-US"/>
        </w:rPr>
        <w:t>l</w:t>
      </w:r>
      <w:r w:rsidR="0A906612" w:rsidRPr="00410DD0">
        <w:rPr>
          <w:lang w:val="en-US"/>
        </w:rPr>
        <w:t xml:space="preserve">anguage </w:t>
      </w:r>
      <w:r w:rsidRPr="00410DD0">
        <w:rPr>
          <w:lang w:val="en-US"/>
        </w:rPr>
        <w:t xml:space="preserve">used by </w:t>
      </w:r>
      <w:r w:rsidR="2E0ECA3A" w:rsidRPr="00410DD0">
        <w:rPr>
          <w:lang w:val="en-US"/>
        </w:rPr>
        <w:t xml:space="preserve">Aboriginal and Torres Strait Islander </w:t>
      </w:r>
      <w:r w:rsidR="00A24F65" w:rsidRPr="00410DD0">
        <w:rPr>
          <w:lang w:val="en-US"/>
        </w:rPr>
        <w:t>p</w:t>
      </w:r>
      <w:r w:rsidR="2E0ECA3A" w:rsidRPr="00410DD0">
        <w:rPr>
          <w:lang w:val="en-US"/>
        </w:rPr>
        <w:t>eople</w:t>
      </w:r>
      <w:r w:rsidR="00A24F65" w:rsidRPr="00410DD0">
        <w:rPr>
          <w:lang w:val="en-US"/>
        </w:rPr>
        <w:t>s</w:t>
      </w:r>
      <w:r w:rsidR="2E0ECA3A" w:rsidRPr="00410DD0">
        <w:rPr>
          <w:lang w:val="en-US"/>
        </w:rPr>
        <w:t xml:space="preserve"> </w:t>
      </w:r>
      <w:r w:rsidRPr="00410DD0">
        <w:rPr>
          <w:lang w:val="en-US"/>
        </w:rPr>
        <w:t xml:space="preserve">to describe the sky, </w:t>
      </w:r>
      <w:proofErr w:type="gramStart"/>
      <w:r w:rsidRPr="00410DD0">
        <w:rPr>
          <w:lang w:val="en-US"/>
        </w:rPr>
        <w:t>land</w:t>
      </w:r>
      <w:proofErr w:type="gramEnd"/>
      <w:r w:rsidRPr="00410DD0">
        <w:rPr>
          <w:lang w:val="en-US"/>
        </w:rPr>
        <w:t xml:space="preserve"> and waterways to which they are connected to</w:t>
      </w:r>
      <w:r w:rsidR="54A53477" w:rsidRPr="00410DD0">
        <w:rPr>
          <w:lang w:val="en-US"/>
        </w:rPr>
        <w:t>.</w:t>
      </w:r>
      <w:r w:rsidR="5C1F185B" w:rsidRPr="00410DD0">
        <w:rPr>
          <w:lang w:val="en-US"/>
        </w:rPr>
        <w:t xml:space="preserve"> Country is always </w:t>
      </w:r>
      <w:proofErr w:type="spellStart"/>
      <w:r w:rsidR="5C1F185B" w:rsidRPr="00410DD0">
        <w:rPr>
          <w:lang w:val="en-US"/>
        </w:rPr>
        <w:t>capitalised</w:t>
      </w:r>
      <w:proofErr w:type="spellEnd"/>
      <w:r w:rsidR="5C1F185B" w:rsidRPr="00410DD0">
        <w:rPr>
          <w:lang w:val="en-US"/>
        </w:rPr>
        <w:t xml:space="preserve"> when referring to Aboriginal or Torres Strait Islander lands.</w:t>
      </w:r>
    </w:p>
    <w:p w14:paraId="5FB49D41" w14:textId="1B4FBEDF" w:rsidR="3251DB68" w:rsidRPr="00410DD0" w:rsidRDefault="3F22ED89" w:rsidP="002A447A">
      <w:pPr>
        <w:pStyle w:val="ListBullet"/>
        <w:ind w:left="1134"/>
        <w:rPr>
          <w:lang w:val="en-US"/>
        </w:rPr>
      </w:pPr>
      <w:r w:rsidRPr="00410DD0">
        <w:rPr>
          <w:lang w:val="en-US"/>
        </w:rPr>
        <w:t>A</w:t>
      </w:r>
      <w:r w:rsidR="51B88403" w:rsidRPr="00410DD0">
        <w:rPr>
          <w:lang w:val="en-US"/>
        </w:rPr>
        <w:t>ncestors</w:t>
      </w:r>
      <w:r w:rsidR="00E72D17" w:rsidRPr="00410DD0">
        <w:rPr>
          <w:lang w:val="en-US"/>
        </w:rPr>
        <w:t>:</w:t>
      </w:r>
      <w:r w:rsidR="4BCCDE59" w:rsidRPr="00410DD0">
        <w:rPr>
          <w:lang w:val="en-US"/>
        </w:rPr>
        <w:t xml:space="preserve"> </w:t>
      </w:r>
      <w:r w:rsidR="00A24F65" w:rsidRPr="00410DD0">
        <w:rPr>
          <w:lang w:val="en-US"/>
        </w:rPr>
        <w:t>a</w:t>
      </w:r>
      <w:r w:rsidR="54EAE613" w:rsidRPr="00410DD0">
        <w:rPr>
          <w:lang w:val="en-US"/>
        </w:rPr>
        <w:t xml:space="preserve"> person, typically one more remote than a grandparent, from whom one is descended</w:t>
      </w:r>
      <w:r w:rsidR="0A4B106A" w:rsidRPr="00410DD0">
        <w:rPr>
          <w:lang w:val="en-US"/>
        </w:rPr>
        <w:t>.</w:t>
      </w:r>
    </w:p>
    <w:p w14:paraId="09072B68" w14:textId="0E3B6C67" w:rsidR="622D9184" w:rsidRPr="00410DD0" w:rsidRDefault="4D1F5C58" w:rsidP="002A447A">
      <w:pPr>
        <w:pStyle w:val="ListBullet"/>
        <w:ind w:left="1134"/>
        <w:rPr>
          <w:lang w:val="en-US"/>
        </w:rPr>
      </w:pPr>
      <w:r w:rsidRPr="00410DD0">
        <w:rPr>
          <w:lang w:val="en-US"/>
        </w:rPr>
        <w:t>H</w:t>
      </w:r>
      <w:r w:rsidR="48F4DD36" w:rsidRPr="00410DD0">
        <w:rPr>
          <w:lang w:val="en-US"/>
        </w:rPr>
        <w:t>eritage</w:t>
      </w:r>
      <w:r w:rsidR="00E72D17" w:rsidRPr="00410DD0">
        <w:rPr>
          <w:lang w:val="en-US"/>
        </w:rPr>
        <w:t>:</w:t>
      </w:r>
      <w:r w:rsidR="1A00D567" w:rsidRPr="00410DD0">
        <w:rPr>
          <w:lang w:val="en-US"/>
        </w:rPr>
        <w:t xml:space="preserve"> </w:t>
      </w:r>
      <w:r w:rsidR="00A24F65" w:rsidRPr="00410DD0">
        <w:rPr>
          <w:lang w:val="en-US"/>
        </w:rPr>
        <w:t>t</w:t>
      </w:r>
      <w:r w:rsidR="14AD9442" w:rsidRPr="00410DD0">
        <w:rPr>
          <w:lang w:val="en-US"/>
        </w:rPr>
        <w:t xml:space="preserve">he </w:t>
      </w:r>
      <w:r w:rsidR="39AB7613" w:rsidRPr="00410DD0">
        <w:rPr>
          <w:lang w:val="en-US"/>
        </w:rPr>
        <w:t>knowledge, beliefs, customs, practices and people, objects and places that are valued, culturally meaningful and connected to identity and Country</w:t>
      </w:r>
      <w:r w:rsidR="113921DF" w:rsidRPr="00410DD0">
        <w:rPr>
          <w:lang w:val="en-US"/>
        </w:rPr>
        <w:t>.</w:t>
      </w:r>
    </w:p>
    <w:p w14:paraId="1A962040" w14:textId="4B5465C2" w:rsidR="5235F922" w:rsidRPr="00410DD0" w:rsidRDefault="21D4EE3F" w:rsidP="002A447A">
      <w:pPr>
        <w:pStyle w:val="ListNumber"/>
        <w:rPr>
          <w:sz w:val="20"/>
          <w:szCs w:val="20"/>
        </w:rPr>
      </w:pPr>
      <w:r w:rsidRPr="00410DD0">
        <w:rPr>
          <w:lang w:val="en-US"/>
        </w:rPr>
        <w:t>Read</w:t>
      </w:r>
      <w:r w:rsidR="37F69B4E" w:rsidRPr="00410DD0">
        <w:rPr>
          <w:lang w:val="en-US"/>
        </w:rPr>
        <w:t xml:space="preserve"> the</w:t>
      </w:r>
      <w:r w:rsidRPr="00410DD0">
        <w:rPr>
          <w:lang w:val="en-US"/>
        </w:rPr>
        <w:t xml:space="preserve"> </w:t>
      </w:r>
      <w:r w:rsidR="7D7C71AB" w:rsidRPr="00410DD0">
        <w:rPr>
          <w:lang w:val="en-US"/>
        </w:rPr>
        <w:t>‘</w:t>
      </w:r>
      <w:r w:rsidRPr="00410DD0">
        <w:rPr>
          <w:lang w:val="en-US"/>
        </w:rPr>
        <w:t>Welcome to Country and Acknowledgment of Country</w:t>
      </w:r>
      <w:r w:rsidR="7D7C71AB" w:rsidRPr="00410DD0">
        <w:rPr>
          <w:lang w:val="en-US"/>
        </w:rPr>
        <w:t>’</w:t>
      </w:r>
      <w:r w:rsidRPr="00410DD0">
        <w:rPr>
          <w:lang w:val="en-US"/>
        </w:rPr>
        <w:t xml:space="preserve"> </w:t>
      </w:r>
      <w:r w:rsidR="1CFD4417" w:rsidRPr="00410DD0">
        <w:rPr>
          <w:lang w:val="en-US"/>
        </w:rPr>
        <w:t xml:space="preserve">page </w:t>
      </w:r>
      <w:r w:rsidR="596AA80A" w:rsidRPr="00410DD0">
        <w:rPr>
          <w:lang w:val="en-US"/>
        </w:rPr>
        <w:t>in</w:t>
      </w:r>
      <w:r w:rsidRPr="00410DD0">
        <w:rPr>
          <w:lang w:val="en-US"/>
        </w:rPr>
        <w:t xml:space="preserve"> </w:t>
      </w:r>
      <w:r w:rsidRPr="00410DD0">
        <w:rPr>
          <w:i/>
          <w:iCs/>
          <w:lang w:val="en-US"/>
        </w:rPr>
        <w:t>Come Together</w:t>
      </w:r>
      <w:r w:rsidR="79E514CE" w:rsidRPr="00410DD0">
        <w:rPr>
          <w:i/>
          <w:iCs/>
          <w:lang w:val="en-US"/>
        </w:rPr>
        <w:t xml:space="preserve">. </w:t>
      </w:r>
      <w:r w:rsidR="79E514CE" w:rsidRPr="00410DD0">
        <w:rPr>
          <w:lang w:val="en-US"/>
        </w:rPr>
        <w:t xml:space="preserve">Discuss </w:t>
      </w:r>
      <w:r w:rsidR="0D8832BC" w:rsidRPr="00410DD0">
        <w:rPr>
          <w:lang w:val="en-US"/>
        </w:rPr>
        <w:t xml:space="preserve">the significance of </w:t>
      </w:r>
      <w:r w:rsidRPr="00410DD0">
        <w:rPr>
          <w:lang w:val="en-US"/>
        </w:rPr>
        <w:t>Aboriginal and</w:t>
      </w:r>
      <w:r w:rsidR="00AD615B" w:rsidRPr="00410DD0">
        <w:rPr>
          <w:lang w:val="en-US"/>
        </w:rPr>
        <w:t>/or</w:t>
      </w:r>
      <w:r w:rsidRPr="00410DD0">
        <w:rPr>
          <w:lang w:val="en-US"/>
        </w:rPr>
        <w:t xml:space="preserve"> Torres Strait Islander cultural protocols or practices</w:t>
      </w:r>
      <w:r w:rsidR="0D8832BC" w:rsidRPr="00410DD0">
        <w:rPr>
          <w:lang w:val="en-US"/>
        </w:rPr>
        <w:t xml:space="preserve">, including </w:t>
      </w:r>
      <w:r w:rsidR="7D289D2D" w:rsidRPr="00410DD0">
        <w:rPr>
          <w:lang w:val="en-US"/>
        </w:rPr>
        <w:t xml:space="preserve">a Welcome to Country and an Acknowledgement of </w:t>
      </w:r>
      <w:r w:rsidR="31D22B6F" w:rsidRPr="00410DD0">
        <w:rPr>
          <w:lang w:val="en-US"/>
        </w:rPr>
        <w:t>Country</w:t>
      </w:r>
      <w:r w:rsidRPr="00410DD0">
        <w:rPr>
          <w:lang w:val="en-US"/>
        </w:rPr>
        <w:t xml:space="preserve">. Ask students to </w:t>
      </w:r>
      <w:r w:rsidR="2EA49F17" w:rsidRPr="00410DD0">
        <w:rPr>
          <w:lang w:val="en-US"/>
        </w:rPr>
        <w:t>describe</w:t>
      </w:r>
      <w:r w:rsidRPr="00410DD0">
        <w:rPr>
          <w:lang w:val="en-US"/>
        </w:rPr>
        <w:t xml:space="preserve"> the differences between a Welcome to Country and </w:t>
      </w:r>
      <w:r w:rsidR="00A24F65" w:rsidRPr="00410DD0">
        <w:rPr>
          <w:lang w:val="en-US"/>
        </w:rPr>
        <w:t xml:space="preserve">an </w:t>
      </w:r>
      <w:r w:rsidRPr="00410DD0">
        <w:rPr>
          <w:lang w:val="en-US"/>
        </w:rPr>
        <w:t>Acknowledgement of Country by drawing on their understanding of the t</w:t>
      </w:r>
      <w:r w:rsidRPr="00410DD0">
        <w:t>ext</w:t>
      </w:r>
      <w:r w:rsidR="48191AE4" w:rsidRPr="00410DD0">
        <w:t xml:space="preserve">. </w:t>
      </w:r>
      <w:r w:rsidRPr="00410DD0">
        <w:rPr>
          <w:rFonts w:eastAsia="Arial"/>
          <w:color w:val="000000" w:themeColor="text1"/>
          <w:lang w:val="en-US"/>
        </w:rPr>
        <w:t>For example:</w:t>
      </w:r>
    </w:p>
    <w:p w14:paraId="11819FB7" w14:textId="5C8FFA67" w:rsidR="5235F922" w:rsidRPr="00410DD0" w:rsidRDefault="781EF297" w:rsidP="00424F67">
      <w:pPr>
        <w:pStyle w:val="ListBullet"/>
        <w:ind w:left="1134"/>
        <w:rPr>
          <w:lang w:val="en-US"/>
        </w:rPr>
      </w:pPr>
      <w:r w:rsidRPr="00410DD0">
        <w:rPr>
          <w:lang w:val="en-US"/>
        </w:rPr>
        <w:t>A Welcome to Country</w:t>
      </w:r>
      <w:r w:rsidR="20ECA9BA" w:rsidRPr="00410DD0">
        <w:rPr>
          <w:lang w:val="en-US"/>
        </w:rPr>
        <w:t xml:space="preserve"> </w:t>
      </w:r>
      <w:r w:rsidRPr="00410DD0">
        <w:rPr>
          <w:lang w:val="en-US"/>
        </w:rPr>
        <w:t>is a ceremony where the ongoing custodians formally welcome people onto their land. Welcome to Country</w:t>
      </w:r>
      <w:r w:rsidR="741CE926" w:rsidRPr="00410DD0">
        <w:rPr>
          <w:lang w:val="en-US"/>
        </w:rPr>
        <w:t xml:space="preserve"> ceremonies</w:t>
      </w:r>
      <w:r w:rsidR="535D6E3C" w:rsidRPr="00410DD0">
        <w:rPr>
          <w:lang w:val="en-US"/>
        </w:rPr>
        <w:t xml:space="preserve"> have been practiced</w:t>
      </w:r>
      <w:r w:rsidRPr="00410DD0">
        <w:rPr>
          <w:lang w:val="en-US"/>
        </w:rPr>
        <w:t xml:space="preserve"> </w:t>
      </w:r>
      <w:r w:rsidR="535D6E3C" w:rsidRPr="00410DD0">
        <w:rPr>
          <w:lang w:val="en-US"/>
        </w:rPr>
        <w:t>for</w:t>
      </w:r>
      <w:r w:rsidRPr="00410DD0">
        <w:rPr>
          <w:lang w:val="en-US"/>
        </w:rPr>
        <w:t xml:space="preserve"> thousands of years. It is a significant </w:t>
      </w:r>
      <w:r w:rsidR="43CF42AF" w:rsidRPr="00410DD0">
        <w:rPr>
          <w:lang w:val="en-US"/>
        </w:rPr>
        <w:t>ceremony</w:t>
      </w:r>
      <w:r w:rsidRPr="00410DD0">
        <w:rPr>
          <w:lang w:val="en-US"/>
        </w:rPr>
        <w:t xml:space="preserve"> that is formally performed by </w:t>
      </w:r>
      <w:r w:rsidR="35ECD1C6" w:rsidRPr="00410DD0">
        <w:rPr>
          <w:lang w:val="en-US"/>
        </w:rPr>
        <w:t>a Traditional Owner</w:t>
      </w:r>
      <w:r w:rsidRPr="00410DD0">
        <w:rPr>
          <w:lang w:val="en-US"/>
        </w:rPr>
        <w:t xml:space="preserve"> of the </w:t>
      </w:r>
      <w:r w:rsidR="35ECD1C6" w:rsidRPr="00410DD0">
        <w:rPr>
          <w:lang w:val="en-US"/>
        </w:rPr>
        <w:t>lands</w:t>
      </w:r>
      <w:r w:rsidRPr="00410DD0">
        <w:rPr>
          <w:lang w:val="en-US"/>
        </w:rPr>
        <w:t xml:space="preserve"> on which a meeting takes place. Protocols for Welcome to Country ceremonies are diverse and can vary according to region and locality.</w:t>
      </w:r>
    </w:p>
    <w:p w14:paraId="118B0B3F" w14:textId="7708A41C" w:rsidR="5235F922" w:rsidRPr="00410DD0" w:rsidRDefault="781EF297" w:rsidP="00424F67">
      <w:pPr>
        <w:pStyle w:val="ListBullet"/>
        <w:ind w:left="1134"/>
        <w:rPr>
          <w:lang w:val="en-US"/>
        </w:rPr>
      </w:pPr>
      <w:r w:rsidRPr="00410DD0">
        <w:rPr>
          <w:lang w:val="en-US"/>
        </w:rPr>
        <w:t xml:space="preserve">An Acknowledgement of Country is a way that all people can show respect for Aboriginal cultures and heritage and the ongoing relationship the traditional custodians have with the land. An Acknowledgement of Country may be performed by any person, Aboriginal or non-Aboriginal, to show awareness of and respect for Aboriginal </w:t>
      </w:r>
      <w:r w:rsidR="0047349F" w:rsidRPr="00410DD0">
        <w:rPr>
          <w:lang w:val="en-US"/>
        </w:rPr>
        <w:t>p</w:t>
      </w:r>
      <w:r w:rsidRPr="00410DD0">
        <w:rPr>
          <w:lang w:val="en-US"/>
        </w:rPr>
        <w:t xml:space="preserve">eoples, </w:t>
      </w:r>
      <w:proofErr w:type="gramStart"/>
      <w:r w:rsidRPr="00410DD0">
        <w:rPr>
          <w:lang w:val="en-US"/>
        </w:rPr>
        <w:t>culture</w:t>
      </w:r>
      <w:r w:rsidR="0047349F" w:rsidRPr="00410DD0">
        <w:rPr>
          <w:lang w:val="en-US"/>
        </w:rPr>
        <w:t>s</w:t>
      </w:r>
      <w:proofErr w:type="gramEnd"/>
      <w:r w:rsidRPr="00410DD0">
        <w:rPr>
          <w:lang w:val="en-US"/>
        </w:rPr>
        <w:t xml:space="preserve"> and heritage.</w:t>
      </w:r>
    </w:p>
    <w:p w14:paraId="189F0F5D" w14:textId="1008F904" w:rsidR="3D04F79C" w:rsidRPr="00410DD0" w:rsidRDefault="3D04F79C" w:rsidP="00424F67">
      <w:pPr>
        <w:pStyle w:val="FeatureBox"/>
        <w:rPr>
          <w:rFonts w:eastAsia="Arial"/>
          <w:color w:val="000000" w:themeColor="text1"/>
        </w:rPr>
      </w:pPr>
      <w:r w:rsidRPr="00410DD0">
        <w:rPr>
          <w:b/>
          <w:bCs/>
          <w:lang w:val="en-US"/>
        </w:rPr>
        <w:t>Note:</w:t>
      </w:r>
      <w:r w:rsidRPr="00410DD0">
        <w:rPr>
          <w:lang w:val="en-US"/>
        </w:rPr>
        <w:t xml:space="preserve"> w</w:t>
      </w:r>
      <w:r w:rsidR="5235F922" w:rsidRPr="00410DD0">
        <w:rPr>
          <w:lang w:val="en-US"/>
        </w:rPr>
        <w:t xml:space="preserve">here possible invite local Aboriginal community members to share specific practices and protocols used to interact, such as </w:t>
      </w:r>
      <w:r w:rsidR="00467644" w:rsidRPr="00410DD0">
        <w:rPr>
          <w:lang w:val="en-US"/>
        </w:rPr>
        <w:t xml:space="preserve">when delivering </w:t>
      </w:r>
      <w:r w:rsidR="5235F922" w:rsidRPr="00410DD0">
        <w:rPr>
          <w:lang w:val="en-US"/>
        </w:rPr>
        <w:t xml:space="preserve">a Welcome to Country. Invite students to participate in an Acknowledgement of Country. </w:t>
      </w:r>
      <w:r w:rsidR="5235F922" w:rsidRPr="00410DD0">
        <w:t>Encourage students to use the school Acknowledgement of Country or provide students with an</w:t>
      </w:r>
      <w:r w:rsidR="008833D9" w:rsidRPr="00410DD0">
        <w:t xml:space="preserve"> </w:t>
      </w:r>
      <w:r w:rsidR="00240C05" w:rsidRPr="00410DD0">
        <w:t>appropriate scaffold, such as</w:t>
      </w:r>
      <w:r w:rsidR="5235F922" w:rsidRPr="00410DD0">
        <w:t xml:space="preserve"> </w:t>
      </w:r>
      <w:hyperlink r:id="rId56">
        <w:r w:rsidR="5235F922" w:rsidRPr="00410DD0">
          <w:rPr>
            <w:rStyle w:val="Hyperlink"/>
          </w:rPr>
          <w:t>Acknowledgement of Country printable</w:t>
        </w:r>
        <w:r w:rsidR="5235F922" w:rsidRPr="00410DD0">
          <w:t>.</w:t>
        </w:r>
      </w:hyperlink>
      <w:r w:rsidR="5235F922" w:rsidRPr="00410DD0">
        <w:t xml:space="preserve"> </w:t>
      </w:r>
      <w:r w:rsidR="3F8BAB43" w:rsidRPr="00410DD0">
        <w:t>F</w:t>
      </w:r>
      <w:r w:rsidR="3F8BAB43" w:rsidRPr="00410DD0">
        <w:rPr>
          <w:rFonts w:eastAsia="Arial"/>
          <w:color w:val="000000" w:themeColor="text1"/>
          <w:lang w:val="en-US"/>
        </w:rPr>
        <w:t>or supplementary advice, u</w:t>
      </w:r>
      <w:r w:rsidR="5B741B25" w:rsidRPr="00410DD0">
        <w:rPr>
          <w:rFonts w:eastAsia="Arial"/>
          <w:color w:val="000000" w:themeColor="text1"/>
          <w:lang w:val="en-US"/>
        </w:rPr>
        <w:t>se</w:t>
      </w:r>
      <w:r w:rsidR="3F8BAB43" w:rsidRPr="00410DD0">
        <w:rPr>
          <w:rFonts w:eastAsia="Arial"/>
          <w:color w:val="000000" w:themeColor="text1"/>
          <w:lang w:val="en-US"/>
        </w:rPr>
        <w:t xml:space="preserve"> the </w:t>
      </w:r>
      <w:hyperlink r:id="rId57" w:anchor="aboriginal-and-torres-strait-islander-principles-and-protocols">
        <w:r w:rsidR="3F8BAB43" w:rsidRPr="00410DD0">
          <w:rPr>
            <w:rStyle w:val="Hyperlink"/>
            <w:rFonts w:eastAsia="Arial"/>
            <w:lang w:val="en-US"/>
          </w:rPr>
          <w:t>Aboriginal and Torres Strait Islander principles and protocols</w:t>
        </w:r>
      </w:hyperlink>
      <w:r w:rsidR="3F8BAB43" w:rsidRPr="00410DD0">
        <w:rPr>
          <w:rFonts w:eastAsia="Arial"/>
          <w:color w:val="000000" w:themeColor="text1"/>
          <w:lang w:val="en-US"/>
        </w:rPr>
        <w:t>.</w:t>
      </w:r>
    </w:p>
    <w:p w14:paraId="4EFA54B7" w14:textId="3D6E65C4" w:rsidR="4A532557" w:rsidRPr="00410DD0" w:rsidRDefault="3BF4758E" w:rsidP="00424F67">
      <w:pPr>
        <w:pStyle w:val="ListNumber"/>
      </w:pPr>
      <w:r w:rsidRPr="00410DD0">
        <w:rPr>
          <w:lang w:val="en-US"/>
        </w:rPr>
        <w:t xml:space="preserve">Watch </w:t>
      </w:r>
      <w:hyperlink r:id="rId58">
        <w:r w:rsidRPr="00410DD0">
          <w:rPr>
            <w:rStyle w:val="Hyperlink"/>
            <w:rFonts w:eastAsia="Arial"/>
          </w:rPr>
          <w:t>What is Aboriginal English? (3:10)</w:t>
        </w:r>
        <w:r w:rsidR="5A882DEB" w:rsidRPr="00410DD0">
          <w:t>.</w:t>
        </w:r>
      </w:hyperlink>
      <w:r w:rsidR="5A882DEB" w:rsidRPr="00410DD0">
        <w:t xml:space="preserve"> Explain that Aboriginal English is a recognised dialect of English which is the first, or home language, of many Aboriginal </w:t>
      </w:r>
      <w:r w:rsidR="008155CB" w:rsidRPr="00410DD0">
        <w:t>p</w:t>
      </w:r>
      <w:r w:rsidR="5A882DEB" w:rsidRPr="00410DD0">
        <w:t>eople</w:t>
      </w:r>
      <w:r w:rsidR="008155CB" w:rsidRPr="00410DD0">
        <w:t>s</w:t>
      </w:r>
      <w:r w:rsidR="5A882DEB" w:rsidRPr="00410DD0">
        <w:t>. It differs from other dialects of English, such as Standard Australian English, in systematic ways including sounds, grammar, words and their meanings, and language use. Aboriginal English is a powerful vehicle for the expression of Aboriginal identity (NESA 2024).</w:t>
      </w:r>
    </w:p>
    <w:p w14:paraId="62D5CF7E" w14:textId="644FA5CE" w:rsidR="4A532557" w:rsidRPr="00410DD0" w:rsidRDefault="3BF4758E" w:rsidP="00424F67">
      <w:pPr>
        <w:pStyle w:val="ListNumber"/>
      </w:pPr>
      <w:r w:rsidRPr="00410DD0">
        <w:t xml:space="preserve">Display </w:t>
      </w:r>
      <w:r w:rsidR="76A50653" w:rsidRPr="00410DD0">
        <w:t xml:space="preserve">and read </w:t>
      </w:r>
      <w:r w:rsidRPr="00410DD0">
        <w:t xml:space="preserve">the final 2 sentences from </w:t>
      </w:r>
      <w:r w:rsidR="090D8D4E" w:rsidRPr="00410DD0">
        <w:t>Isaiah</w:t>
      </w:r>
      <w:r w:rsidR="03BC0644" w:rsidRPr="00410DD0">
        <w:t xml:space="preserve"> </w:t>
      </w:r>
      <w:proofErr w:type="spellStart"/>
      <w:r w:rsidR="03BC0644" w:rsidRPr="00410DD0">
        <w:t>Firebrace</w:t>
      </w:r>
      <w:r w:rsidR="090D8D4E" w:rsidRPr="00410DD0">
        <w:t>’s</w:t>
      </w:r>
      <w:proofErr w:type="spellEnd"/>
      <w:r w:rsidR="090D8D4E" w:rsidRPr="00410DD0">
        <w:t xml:space="preserve"> </w:t>
      </w:r>
      <w:r w:rsidR="72C3995E" w:rsidRPr="00410DD0">
        <w:t>introduct</w:t>
      </w:r>
      <w:r w:rsidR="047F0D00" w:rsidRPr="00410DD0">
        <w:t>ory</w:t>
      </w:r>
      <w:r w:rsidR="72C3995E" w:rsidRPr="00410DD0">
        <w:t xml:space="preserve"> </w:t>
      </w:r>
      <w:r w:rsidRPr="00410DD0">
        <w:t xml:space="preserve">page of </w:t>
      </w:r>
      <w:r w:rsidRPr="00410DD0">
        <w:rPr>
          <w:i/>
          <w:iCs/>
        </w:rPr>
        <w:t>Come Together</w:t>
      </w:r>
      <w:r w:rsidR="7EF6977C" w:rsidRPr="00410DD0">
        <w:rPr>
          <w:i/>
          <w:iCs/>
        </w:rPr>
        <w:t>,</w:t>
      </w:r>
      <w:r w:rsidRPr="00410DD0">
        <w:t xml:space="preserve"> ‘Stay deadly you mob. Let’s come together and go on this journey of discovery.’ Ask students to identify and discuss the Aboriginal English words used in the sentences. For example:</w:t>
      </w:r>
    </w:p>
    <w:p w14:paraId="0E228051" w14:textId="6B8BCB94" w:rsidR="7832E665" w:rsidRPr="00410DD0" w:rsidRDefault="008155CB" w:rsidP="00424F67">
      <w:pPr>
        <w:pStyle w:val="ListBullet"/>
        <w:ind w:left="1134"/>
        <w:rPr>
          <w:lang w:val="en-US"/>
        </w:rPr>
      </w:pPr>
      <w:r w:rsidRPr="00410DD0">
        <w:rPr>
          <w:lang w:val="en-US"/>
        </w:rPr>
        <w:t>M</w:t>
      </w:r>
      <w:r w:rsidR="1D616B6F" w:rsidRPr="00410DD0">
        <w:rPr>
          <w:lang w:val="en-US"/>
        </w:rPr>
        <w:t>ob</w:t>
      </w:r>
      <w:r w:rsidR="00270357" w:rsidRPr="00410DD0">
        <w:rPr>
          <w:lang w:val="en-US"/>
        </w:rPr>
        <w:t>:</w:t>
      </w:r>
      <w:r w:rsidR="6EEE9172" w:rsidRPr="00410DD0">
        <w:rPr>
          <w:lang w:val="en-US"/>
        </w:rPr>
        <w:t xml:space="preserve"> </w:t>
      </w:r>
      <w:r w:rsidRPr="00410DD0">
        <w:rPr>
          <w:lang w:val="en-US"/>
        </w:rPr>
        <w:t>a</w:t>
      </w:r>
      <w:r w:rsidR="61822C55" w:rsidRPr="00410DD0">
        <w:rPr>
          <w:lang w:val="en-US"/>
        </w:rPr>
        <w:t xml:space="preserve"> word </w:t>
      </w:r>
      <w:r w:rsidR="1D616B6F" w:rsidRPr="00410DD0">
        <w:rPr>
          <w:lang w:val="en-US"/>
        </w:rPr>
        <w:t xml:space="preserve">used by </w:t>
      </w:r>
      <w:r w:rsidR="634B88EB" w:rsidRPr="00410DD0">
        <w:rPr>
          <w:lang w:val="en-US"/>
        </w:rPr>
        <w:t>Aboriginal and</w:t>
      </w:r>
      <w:r w:rsidRPr="00410DD0">
        <w:rPr>
          <w:lang w:val="en-US"/>
        </w:rPr>
        <w:t>/or</w:t>
      </w:r>
      <w:r w:rsidR="634B88EB" w:rsidRPr="00410DD0">
        <w:rPr>
          <w:lang w:val="en-US"/>
        </w:rPr>
        <w:t xml:space="preserve"> Torres Strait Islander</w:t>
      </w:r>
      <w:r w:rsidR="1D616B6F" w:rsidRPr="00410DD0">
        <w:rPr>
          <w:lang w:val="en-US"/>
        </w:rPr>
        <w:t xml:space="preserve"> </w:t>
      </w:r>
      <w:r w:rsidRPr="00410DD0">
        <w:rPr>
          <w:lang w:val="en-US"/>
        </w:rPr>
        <w:t>p</w:t>
      </w:r>
      <w:r w:rsidR="1D616B6F" w:rsidRPr="00410DD0">
        <w:rPr>
          <w:lang w:val="en-US"/>
        </w:rPr>
        <w:t>eoples to describe a family group, clan group or wider community group. It can be used to identify w</w:t>
      </w:r>
      <w:r w:rsidR="08EE1B25" w:rsidRPr="00410DD0">
        <w:rPr>
          <w:lang w:val="en-US"/>
        </w:rPr>
        <w:t xml:space="preserve">here a </w:t>
      </w:r>
      <w:r w:rsidR="1D616B6F" w:rsidRPr="00410DD0">
        <w:rPr>
          <w:lang w:val="en-US"/>
        </w:rPr>
        <w:t xml:space="preserve">person </w:t>
      </w:r>
      <w:r w:rsidR="0D13F466" w:rsidRPr="00410DD0">
        <w:rPr>
          <w:lang w:val="en-US"/>
        </w:rPr>
        <w:t>is</w:t>
      </w:r>
      <w:r w:rsidR="1D616B6F" w:rsidRPr="00410DD0">
        <w:rPr>
          <w:lang w:val="en-US"/>
        </w:rPr>
        <w:t xml:space="preserve"> from</w:t>
      </w:r>
      <w:r w:rsidR="11118623" w:rsidRPr="00410DD0">
        <w:rPr>
          <w:lang w:val="en-US"/>
        </w:rPr>
        <w:t>.</w:t>
      </w:r>
    </w:p>
    <w:p w14:paraId="6146E3D4" w14:textId="0FDC6AB5" w:rsidR="0DB4F2A3" w:rsidRPr="00410DD0" w:rsidRDefault="008155CB" w:rsidP="00424F67">
      <w:pPr>
        <w:pStyle w:val="ListBullet"/>
        <w:ind w:left="1134"/>
        <w:rPr>
          <w:lang w:val="en-US"/>
        </w:rPr>
      </w:pPr>
      <w:r w:rsidRPr="00410DD0">
        <w:rPr>
          <w:lang w:val="en-US"/>
        </w:rPr>
        <w:t>D</w:t>
      </w:r>
      <w:r w:rsidR="5AC01FA8" w:rsidRPr="00410DD0">
        <w:rPr>
          <w:lang w:val="en-US"/>
        </w:rPr>
        <w:t>eadly</w:t>
      </w:r>
      <w:r w:rsidR="00270357" w:rsidRPr="00410DD0">
        <w:rPr>
          <w:lang w:val="en-US"/>
        </w:rPr>
        <w:t>:</w:t>
      </w:r>
      <w:r w:rsidR="4E96E59F" w:rsidRPr="00410DD0">
        <w:rPr>
          <w:lang w:val="en-US"/>
        </w:rPr>
        <w:t xml:space="preserve"> </w:t>
      </w:r>
      <w:proofErr w:type="gramStart"/>
      <w:r w:rsidRPr="00410DD0">
        <w:rPr>
          <w:lang w:val="en-US"/>
        </w:rPr>
        <w:t>a</w:t>
      </w:r>
      <w:r w:rsidR="1FE65894" w:rsidRPr="00410DD0">
        <w:rPr>
          <w:lang w:val="en-US"/>
        </w:rPr>
        <w:t>n</w:t>
      </w:r>
      <w:proofErr w:type="gramEnd"/>
      <w:r w:rsidR="1FE65894" w:rsidRPr="00410DD0">
        <w:rPr>
          <w:lang w:val="en-US"/>
        </w:rPr>
        <w:t xml:space="preserve"> Aboriginal English word for </w:t>
      </w:r>
      <w:r w:rsidR="029B929C" w:rsidRPr="00410DD0">
        <w:rPr>
          <w:lang w:val="en-US"/>
        </w:rPr>
        <w:t>f</w:t>
      </w:r>
      <w:r w:rsidR="1FE65894" w:rsidRPr="00410DD0">
        <w:rPr>
          <w:lang w:val="en-US"/>
        </w:rPr>
        <w:t>antastic, great or awesome</w:t>
      </w:r>
      <w:r w:rsidR="03B3C375" w:rsidRPr="00410DD0">
        <w:rPr>
          <w:lang w:val="en-US"/>
        </w:rPr>
        <w:t>.</w:t>
      </w:r>
    </w:p>
    <w:p w14:paraId="22C3546E" w14:textId="73823CCD" w:rsidR="281021AE" w:rsidRPr="00410DD0" w:rsidRDefault="7A55E201" w:rsidP="00424F67">
      <w:pPr>
        <w:pStyle w:val="ListNumber"/>
      </w:pPr>
      <w:r w:rsidRPr="00410DD0">
        <w:t xml:space="preserve">Explore how the word ‘deadly’ is used in different contexts within Aboriginal English and Standard Australian English. Discuss the similarities and differences in meaning, </w:t>
      </w:r>
      <w:proofErr w:type="gramStart"/>
      <w:r w:rsidRPr="00410DD0">
        <w:t>usage</w:t>
      </w:r>
      <w:proofErr w:type="gramEnd"/>
      <w:r w:rsidRPr="00410DD0">
        <w:t xml:space="preserve"> and cultural significance.</w:t>
      </w:r>
    </w:p>
    <w:p w14:paraId="3531126C" w14:textId="11A0AB00" w:rsidR="19BB9589" w:rsidRPr="00410DD0" w:rsidRDefault="33FE3C59" w:rsidP="19BB9589">
      <w:pPr>
        <w:pStyle w:val="ListNumber"/>
      </w:pPr>
      <w:r w:rsidRPr="00410DD0">
        <w:t>Ask students to create a visual representation of the Aboriginal English word ‘deadly</w:t>
      </w:r>
      <w:r w:rsidR="162E2743" w:rsidRPr="00410DD0">
        <w:t>’ to</w:t>
      </w:r>
      <w:r w:rsidR="79C1EE1B" w:rsidRPr="00410DD0">
        <w:t xml:space="preserve"> convey the meaning of the word</w:t>
      </w:r>
      <w:r w:rsidR="05259A87" w:rsidRPr="00410DD0">
        <w:t xml:space="preserve"> (fantastic, </w:t>
      </w:r>
      <w:proofErr w:type="gramStart"/>
      <w:r w:rsidR="05259A87" w:rsidRPr="00410DD0">
        <w:t>great</w:t>
      </w:r>
      <w:proofErr w:type="gramEnd"/>
      <w:r w:rsidR="05259A87" w:rsidRPr="00410DD0">
        <w:t xml:space="preserve"> or awesome) through</w:t>
      </w:r>
      <w:r w:rsidR="64747575" w:rsidRPr="00410DD0">
        <w:t xml:space="preserve"> the use of</w:t>
      </w:r>
      <w:r w:rsidR="05259A87" w:rsidRPr="00410DD0">
        <w:t xml:space="preserve"> imagery, symbols and colours.</w:t>
      </w:r>
      <w:r w:rsidR="79C1EE1B" w:rsidRPr="00410DD0">
        <w:t xml:space="preserve"> </w:t>
      </w:r>
      <w:r w:rsidR="37CDFBB7" w:rsidRPr="00410DD0">
        <w:rPr>
          <w:b/>
          <w:bCs/>
        </w:rPr>
        <w:t>Optional:</w:t>
      </w:r>
      <w:r w:rsidR="37CDFBB7" w:rsidRPr="00410DD0">
        <w:t xml:space="preserve"> </w:t>
      </w:r>
      <w:r w:rsidR="60288285" w:rsidRPr="00410DD0">
        <w:t>s</w:t>
      </w:r>
      <w:r w:rsidR="58B91EB3" w:rsidRPr="00410DD0">
        <w:t>tudents use</w:t>
      </w:r>
      <w:r w:rsidRPr="00410DD0">
        <w:t xml:space="preserve"> digital media</w:t>
      </w:r>
      <w:r w:rsidR="5F234827" w:rsidRPr="00410DD0">
        <w:t xml:space="preserve">. </w:t>
      </w:r>
      <w:r w:rsidR="72B41975" w:rsidRPr="00410DD0">
        <w:t>For example:</w:t>
      </w:r>
    </w:p>
    <w:p w14:paraId="755652AD" w14:textId="70FE906A" w:rsidR="72B41975" w:rsidRPr="00410DD0" w:rsidRDefault="72B41975" w:rsidP="005B65D8">
      <w:pPr>
        <w:pStyle w:val="ListBullet"/>
        <w:ind w:left="1134"/>
      </w:pPr>
      <w:r w:rsidRPr="00410DD0">
        <w:t>Imagery: use</w:t>
      </w:r>
      <w:r w:rsidR="2B2FE7EB" w:rsidRPr="00410DD0">
        <w:t xml:space="preserve"> </w:t>
      </w:r>
      <w:r w:rsidRPr="00410DD0">
        <w:t xml:space="preserve">figurative language to </w:t>
      </w:r>
      <w:r w:rsidR="2EE90E00" w:rsidRPr="00410DD0">
        <w:t>represent ‘deadly’</w:t>
      </w:r>
      <w:r w:rsidR="79C06B67" w:rsidRPr="00410DD0">
        <w:t>.</w:t>
      </w:r>
      <w:r w:rsidR="2A39AAB8" w:rsidRPr="00410DD0">
        <w:t xml:space="preserve"> </w:t>
      </w:r>
      <w:r w:rsidR="54EB9B0A" w:rsidRPr="00410DD0">
        <w:t>For example,</w:t>
      </w:r>
      <w:r w:rsidR="7AEE7D51" w:rsidRPr="00410DD0">
        <w:t xml:space="preserve"> Deadly is like a sunset blazing across the outback. </w:t>
      </w:r>
      <w:r w:rsidR="46EC9F9C" w:rsidRPr="00410DD0">
        <w:t>Deadly feels like a burst of sunshine on a rainy day that lifts your spirits and fills you with warmth.</w:t>
      </w:r>
      <w:r w:rsidR="5FC731BE" w:rsidRPr="00410DD0">
        <w:t xml:space="preserve"> </w:t>
      </w:r>
      <w:r w:rsidR="5FC731BE" w:rsidRPr="00410DD0">
        <w:rPr>
          <w:b/>
          <w:bCs/>
        </w:rPr>
        <w:t>Note:</w:t>
      </w:r>
      <w:r w:rsidR="5FC731BE" w:rsidRPr="00410DD0">
        <w:t xml:space="preserve"> </w:t>
      </w:r>
      <w:r w:rsidR="008155CB" w:rsidRPr="00410DD0">
        <w:t>i</w:t>
      </w:r>
      <w:r w:rsidR="5FC731BE" w:rsidRPr="00410DD0">
        <w:t xml:space="preserve">magery appeals to the senses </w:t>
      </w:r>
      <w:r w:rsidR="4438D557" w:rsidRPr="00410DD0">
        <w:t>by</w:t>
      </w:r>
      <w:r w:rsidR="5FC731BE" w:rsidRPr="00410DD0">
        <w:t xml:space="preserve"> </w:t>
      </w:r>
      <w:r w:rsidR="28FBBEE9" w:rsidRPr="00410DD0">
        <w:t>creating</w:t>
      </w:r>
      <w:r w:rsidR="5FC731BE" w:rsidRPr="00410DD0">
        <w:t xml:space="preserve"> detailed descriptions in the viewer’s mind.</w:t>
      </w:r>
    </w:p>
    <w:p w14:paraId="3A4A1E5B" w14:textId="03CE3116" w:rsidR="72B41975" w:rsidRPr="00410DD0" w:rsidRDefault="72B41975" w:rsidP="005B65D8">
      <w:pPr>
        <w:pStyle w:val="ListBullet"/>
        <w:ind w:left="1134"/>
      </w:pPr>
      <w:r w:rsidRPr="00410DD0">
        <w:t>Symbols: incorporate symbols that convey the essence of ‘deadly</w:t>
      </w:r>
      <w:r w:rsidR="00035310" w:rsidRPr="00410DD0">
        <w:t>’</w:t>
      </w:r>
      <w:r w:rsidRPr="00410DD0">
        <w:t>. Consider using cultural symbols, abstract shapes or icons that are universally recognised as representations of something fantastic</w:t>
      </w:r>
      <w:r w:rsidR="50E8DCEE" w:rsidRPr="00410DD0">
        <w:t xml:space="preserve">, </w:t>
      </w:r>
      <w:proofErr w:type="gramStart"/>
      <w:r w:rsidR="50E8DCEE" w:rsidRPr="00410DD0">
        <w:t>great</w:t>
      </w:r>
      <w:proofErr w:type="gramEnd"/>
      <w:r w:rsidRPr="00410DD0">
        <w:t xml:space="preserve"> or awesome.</w:t>
      </w:r>
      <w:r w:rsidR="3FB60DA4" w:rsidRPr="00410DD0">
        <w:t xml:space="preserve"> For example,</w:t>
      </w:r>
      <w:r w:rsidR="0E69A984" w:rsidRPr="00410DD0">
        <w:t xml:space="preserve"> a symbol or</w:t>
      </w:r>
      <w:r w:rsidR="3FB60DA4" w:rsidRPr="00410DD0">
        <w:t xml:space="preserve"> icon</w:t>
      </w:r>
      <w:r w:rsidR="169CC642" w:rsidRPr="00410DD0">
        <w:t xml:space="preserve"> </w:t>
      </w:r>
      <w:r w:rsidR="3FB60DA4" w:rsidRPr="00410DD0">
        <w:t>such as the sun or stars could evoke feelings of warmth and inspiration.</w:t>
      </w:r>
    </w:p>
    <w:p w14:paraId="1EB567E1" w14:textId="7C6A1440" w:rsidR="56BEADBF" w:rsidRPr="00410DD0" w:rsidRDefault="72B41975" w:rsidP="00035310">
      <w:pPr>
        <w:pStyle w:val="ListBullet"/>
        <w:ind w:left="1134"/>
      </w:pPr>
      <w:r w:rsidRPr="00410DD0">
        <w:t xml:space="preserve">Colours: </w:t>
      </w:r>
      <w:r w:rsidR="3DA120CE" w:rsidRPr="00410DD0">
        <w:t>s</w:t>
      </w:r>
      <w:r w:rsidRPr="00410DD0">
        <w:t>elect colours that enhance the meaning of ‘deadly</w:t>
      </w:r>
      <w:r w:rsidR="00035310" w:rsidRPr="00410DD0">
        <w:t>’</w:t>
      </w:r>
      <w:r w:rsidRPr="00410DD0">
        <w:t xml:space="preserve">. </w:t>
      </w:r>
      <w:r w:rsidR="048DE762" w:rsidRPr="00410DD0">
        <w:t xml:space="preserve">Traditional </w:t>
      </w:r>
      <w:r w:rsidR="00035310" w:rsidRPr="00410DD0">
        <w:t>A</w:t>
      </w:r>
      <w:r w:rsidR="048DE762" w:rsidRPr="00410DD0">
        <w:t xml:space="preserve">boriginal colours such as </w:t>
      </w:r>
      <w:r w:rsidR="4A6F5317" w:rsidRPr="00410DD0">
        <w:t xml:space="preserve">red, yellow, </w:t>
      </w:r>
      <w:proofErr w:type="gramStart"/>
      <w:r w:rsidR="4A6F5317" w:rsidRPr="00410DD0">
        <w:t>white</w:t>
      </w:r>
      <w:proofErr w:type="gramEnd"/>
      <w:r w:rsidR="4A6F5317" w:rsidRPr="00410DD0">
        <w:t xml:space="preserve"> and black can be used.</w:t>
      </w:r>
      <w:r w:rsidR="36BB4E49" w:rsidRPr="00410DD0">
        <w:t xml:space="preserve"> For example, red </w:t>
      </w:r>
      <w:r w:rsidR="24DB4BA3" w:rsidRPr="00410DD0">
        <w:t xml:space="preserve">could </w:t>
      </w:r>
      <w:r w:rsidR="36BB4E49" w:rsidRPr="00410DD0">
        <w:t>symbolise the earth</w:t>
      </w:r>
      <w:r w:rsidR="25D40ED7" w:rsidRPr="00410DD0">
        <w:t>’s energy</w:t>
      </w:r>
      <w:r w:rsidR="36BB4E49" w:rsidRPr="00410DD0">
        <w:t xml:space="preserve"> while yellow </w:t>
      </w:r>
      <w:r w:rsidR="613455E5" w:rsidRPr="00410DD0">
        <w:t xml:space="preserve">could </w:t>
      </w:r>
      <w:r w:rsidR="36BB4E49" w:rsidRPr="00410DD0">
        <w:t>represent the sun</w:t>
      </w:r>
      <w:r w:rsidR="0BF1484C" w:rsidRPr="00410DD0">
        <w:t>’s</w:t>
      </w:r>
      <w:r w:rsidR="36BB4E49" w:rsidRPr="00410DD0">
        <w:t xml:space="preserve"> warmth</w:t>
      </w:r>
      <w:r w:rsidR="5C8AB80D" w:rsidRPr="00410DD0">
        <w:t>.</w:t>
      </w:r>
      <w:r w:rsidR="00035310" w:rsidRPr="00410DD0">
        <w:t xml:space="preserve"> </w:t>
      </w:r>
      <w:r w:rsidR="56BEADBF" w:rsidRPr="00410DD0">
        <w:rPr>
          <w:b/>
          <w:bCs/>
        </w:rPr>
        <w:t>Optional:</w:t>
      </w:r>
      <w:r w:rsidR="56BEADBF" w:rsidRPr="00410DD0">
        <w:t xml:space="preserve"> students write a paragraph explaining their visual representation and how they believe it effectively captures the essence of the word </w:t>
      </w:r>
      <w:r w:rsidR="00035310" w:rsidRPr="00410DD0">
        <w:t>‘</w:t>
      </w:r>
      <w:r w:rsidR="56BEADBF" w:rsidRPr="00410DD0">
        <w:t>deadly</w:t>
      </w:r>
      <w:r w:rsidR="00035310" w:rsidRPr="00410DD0">
        <w:t>’</w:t>
      </w:r>
      <w:r w:rsidR="56BEADBF" w:rsidRPr="00410DD0">
        <w:t>.</w:t>
      </w:r>
    </w:p>
    <w:p w14:paraId="17667F62" w14:textId="357AADFE" w:rsidR="1D3239B6" w:rsidRPr="00410DD0" w:rsidRDefault="0671FAB2" w:rsidP="7A05A3D7">
      <w:pPr>
        <w:pStyle w:val="ListNumber"/>
        <w:rPr>
          <w:lang w:val="en-US"/>
        </w:rPr>
      </w:pPr>
      <w:r w:rsidRPr="00410DD0">
        <w:t xml:space="preserve">Students share their </w:t>
      </w:r>
      <w:r w:rsidR="000842CF" w:rsidRPr="00410DD0">
        <w:t>visual representation</w:t>
      </w:r>
      <w:r w:rsidRPr="00410DD0">
        <w:t xml:space="preserve"> with the class. Encourage </w:t>
      </w:r>
      <w:r w:rsidR="5080D0A6" w:rsidRPr="00410DD0">
        <w:t>students</w:t>
      </w:r>
      <w:r w:rsidRPr="00410DD0">
        <w:t xml:space="preserve"> to explain their choices and the symbolism of the word </w:t>
      </w:r>
      <w:r w:rsidR="00035310" w:rsidRPr="00410DD0">
        <w:t>‘</w:t>
      </w:r>
      <w:r w:rsidRPr="00410DD0">
        <w:t>deadly</w:t>
      </w:r>
      <w:r w:rsidR="00035310" w:rsidRPr="00410DD0">
        <w:t>’</w:t>
      </w:r>
      <w:r w:rsidRPr="00410DD0">
        <w:t xml:space="preserve">. </w:t>
      </w:r>
      <w:r w:rsidR="68C87039" w:rsidRPr="00410DD0">
        <w:t>R</w:t>
      </w:r>
      <w:r w:rsidRPr="00410DD0">
        <w:t>eflect on the diversity of interpretations and how</w:t>
      </w:r>
      <w:r w:rsidR="4CD9A503" w:rsidRPr="00410DD0">
        <w:t xml:space="preserve"> the use of</w:t>
      </w:r>
      <w:r w:rsidRPr="00410DD0">
        <w:t xml:space="preserve"> </w:t>
      </w:r>
      <w:r w:rsidR="183BD0E8" w:rsidRPr="00410DD0">
        <w:t xml:space="preserve">imagery and </w:t>
      </w:r>
      <w:r w:rsidR="291B52C9" w:rsidRPr="00410DD0">
        <w:t xml:space="preserve">the choice of </w:t>
      </w:r>
      <w:r w:rsidR="183BD0E8" w:rsidRPr="00410DD0">
        <w:t>symbols</w:t>
      </w:r>
      <w:r w:rsidRPr="00410DD0">
        <w:t xml:space="preserve"> can convey the same meaning. Encourage students to </w:t>
      </w:r>
      <w:r w:rsidR="00035310" w:rsidRPr="00410DD0">
        <w:rPr>
          <w:lang w:val="en-US"/>
        </w:rPr>
        <w:t xml:space="preserve">consider </w:t>
      </w:r>
      <w:r w:rsidRPr="00410DD0">
        <w:rPr>
          <w:lang w:val="en-US"/>
        </w:rPr>
        <w:t xml:space="preserve">how their understanding of </w:t>
      </w:r>
      <w:r w:rsidR="0EC60EED" w:rsidRPr="00410DD0">
        <w:rPr>
          <w:lang w:val="en-US"/>
        </w:rPr>
        <w:t xml:space="preserve">the word </w:t>
      </w:r>
      <w:r w:rsidR="00035310" w:rsidRPr="00410DD0">
        <w:rPr>
          <w:lang w:val="en-US"/>
        </w:rPr>
        <w:t>‘</w:t>
      </w:r>
      <w:r w:rsidRPr="00410DD0">
        <w:rPr>
          <w:lang w:val="en-US"/>
        </w:rPr>
        <w:t>deadly</w:t>
      </w:r>
      <w:r w:rsidR="00035310" w:rsidRPr="00410DD0">
        <w:rPr>
          <w:lang w:val="en-US"/>
        </w:rPr>
        <w:t>’</w:t>
      </w:r>
      <w:r w:rsidRPr="00410DD0">
        <w:rPr>
          <w:lang w:val="en-US"/>
        </w:rPr>
        <w:t xml:space="preserve"> may have evolved </w:t>
      </w:r>
      <w:r w:rsidR="60F652AC" w:rsidRPr="00410DD0">
        <w:rPr>
          <w:lang w:val="en-US"/>
        </w:rPr>
        <w:t xml:space="preserve">after reading it in the context of </w:t>
      </w:r>
      <w:r w:rsidR="60F652AC" w:rsidRPr="00410DD0">
        <w:rPr>
          <w:i/>
          <w:iCs/>
          <w:lang w:val="en-US"/>
        </w:rPr>
        <w:t>Come Together</w:t>
      </w:r>
      <w:r w:rsidR="60F652AC" w:rsidRPr="00410DD0">
        <w:rPr>
          <w:lang w:val="en-US"/>
        </w:rPr>
        <w:t xml:space="preserve"> and by</w:t>
      </w:r>
      <w:r w:rsidRPr="00410DD0">
        <w:rPr>
          <w:lang w:val="en-US"/>
        </w:rPr>
        <w:t xml:space="preserve"> creating and sharing their visual representations.</w:t>
      </w:r>
    </w:p>
    <w:p w14:paraId="37F45901" w14:textId="2E05F41A" w:rsidR="003E41A5" w:rsidRPr="00410DD0" w:rsidRDefault="47CB4E1C" w:rsidP="00BB3C5A">
      <w:pPr>
        <w:pStyle w:val="Heading2"/>
      </w:pPr>
      <w:bookmarkStart w:id="22" w:name="_Lesson_2_–_1"/>
      <w:bookmarkStart w:id="23" w:name="_Toc143258872"/>
      <w:bookmarkStart w:id="24" w:name="_Lesson_2_–"/>
      <w:bookmarkStart w:id="25" w:name="_Toc169529452"/>
      <w:bookmarkEnd w:id="22"/>
      <w:r w:rsidRPr="00410DD0">
        <w:t>Lesson 2</w:t>
      </w:r>
      <w:r w:rsidR="0415511F" w:rsidRPr="00410DD0">
        <w:t xml:space="preserve"> –</w:t>
      </w:r>
      <w:r w:rsidR="02353E23" w:rsidRPr="00410DD0">
        <w:t xml:space="preserve"> </w:t>
      </w:r>
      <w:r w:rsidR="2A4CC2DA" w:rsidRPr="00410DD0">
        <w:t xml:space="preserve">Dreaming </w:t>
      </w:r>
      <w:proofErr w:type="gramStart"/>
      <w:r w:rsidR="2A4CC2DA" w:rsidRPr="00410DD0">
        <w:t>stories</w:t>
      </w:r>
      <w:bookmarkEnd w:id="23"/>
      <w:bookmarkEnd w:id="24"/>
      <w:bookmarkEnd w:id="25"/>
      <w:proofErr w:type="gramEnd"/>
    </w:p>
    <w:p w14:paraId="67DAAFA6" w14:textId="483D178C" w:rsidR="61963D03" w:rsidRPr="00410DD0" w:rsidRDefault="025EE42E" w:rsidP="00637398">
      <w:pPr>
        <w:pStyle w:val="ListNumber"/>
        <w:numPr>
          <w:ilvl w:val="0"/>
          <w:numId w:val="12"/>
        </w:numPr>
        <w:rPr>
          <w:lang w:val="en-US"/>
        </w:rPr>
      </w:pPr>
      <w:r w:rsidRPr="00410DD0">
        <w:rPr>
          <w:lang w:val="en-US"/>
        </w:rPr>
        <w:t xml:space="preserve">Display and read </w:t>
      </w:r>
      <w:r w:rsidR="70976F75" w:rsidRPr="00410DD0">
        <w:rPr>
          <w:lang w:val="en-US"/>
        </w:rPr>
        <w:t>‘</w:t>
      </w:r>
      <w:r w:rsidR="445F19D9" w:rsidRPr="00410DD0">
        <w:rPr>
          <w:lang w:val="en-US"/>
        </w:rPr>
        <w:t>About the Author</w:t>
      </w:r>
      <w:r w:rsidR="70976F75" w:rsidRPr="00410DD0">
        <w:rPr>
          <w:lang w:val="en-US"/>
        </w:rPr>
        <w:t>’</w:t>
      </w:r>
      <w:r w:rsidR="445F19D9" w:rsidRPr="00410DD0">
        <w:rPr>
          <w:lang w:val="en-US"/>
        </w:rPr>
        <w:t xml:space="preserve"> </w:t>
      </w:r>
      <w:r w:rsidR="70976F75" w:rsidRPr="00410DD0">
        <w:rPr>
          <w:lang w:val="en-US"/>
        </w:rPr>
        <w:t>in</w:t>
      </w:r>
      <w:r w:rsidR="445F19D9" w:rsidRPr="00410DD0">
        <w:rPr>
          <w:lang w:val="en-US"/>
        </w:rPr>
        <w:t xml:space="preserve"> </w:t>
      </w:r>
      <w:r w:rsidR="445F19D9" w:rsidRPr="00410DD0">
        <w:rPr>
          <w:i/>
          <w:iCs/>
          <w:lang w:val="en-US"/>
        </w:rPr>
        <w:t xml:space="preserve">Come Together. </w:t>
      </w:r>
      <w:r w:rsidR="5A050D24" w:rsidRPr="00410DD0">
        <w:rPr>
          <w:lang w:val="en-US"/>
        </w:rPr>
        <w:t xml:space="preserve">View and display the </w:t>
      </w:r>
      <w:hyperlink r:id="rId59">
        <w:r w:rsidR="135388FE" w:rsidRPr="00410DD0">
          <w:rPr>
            <w:rStyle w:val="Hyperlink"/>
          </w:rPr>
          <w:t>Gambay map</w:t>
        </w:r>
      </w:hyperlink>
      <w:r w:rsidR="66D7DB6A" w:rsidRPr="00410DD0">
        <w:rPr>
          <w:lang w:val="en-US"/>
        </w:rPr>
        <w:t xml:space="preserve">. </w:t>
      </w:r>
      <w:r w:rsidR="4D742C2C" w:rsidRPr="00410DD0">
        <w:rPr>
          <w:rFonts w:eastAsia="Arial"/>
          <w:color w:val="000000" w:themeColor="text1"/>
          <w:szCs w:val="22"/>
          <w:lang w:val="en-US"/>
        </w:rPr>
        <w:t xml:space="preserve">Model </w:t>
      </w:r>
      <w:r w:rsidR="5787C9B6" w:rsidRPr="00410DD0">
        <w:rPr>
          <w:rFonts w:eastAsia="Arial"/>
          <w:color w:val="000000" w:themeColor="text1"/>
          <w:szCs w:val="22"/>
          <w:lang w:val="en-US"/>
        </w:rPr>
        <w:t xml:space="preserve">using </w:t>
      </w:r>
      <w:r w:rsidR="4D742C2C" w:rsidRPr="00410DD0">
        <w:rPr>
          <w:rFonts w:eastAsia="Arial"/>
          <w:color w:val="000000" w:themeColor="text1"/>
          <w:szCs w:val="22"/>
          <w:lang w:val="en-US"/>
        </w:rPr>
        <w:t xml:space="preserve">signposting features to navigate through the website to use hyperlinks and hypertexts. </w:t>
      </w:r>
      <w:r w:rsidR="5A050D24" w:rsidRPr="00410DD0">
        <w:rPr>
          <w:lang w:val="en-US"/>
        </w:rPr>
        <w:t>As a class,</w:t>
      </w:r>
      <w:r w:rsidR="3F18A8FF" w:rsidRPr="00410DD0">
        <w:rPr>
          <w:lang w:val="en-US"/>
        </w:rPr>
        <w:t xml:space="preserve"> identify where </w:t>
      </w:r>
      <w:r w:rsidR="5FD1A256" w:rsidRPr="00410DD0">
        <w:rPr>
          <w:lang w:val="en-US"/>
        </w:rPr>
        <w:t xml:space="preserve">Isaiah </w:t>
      </w:r>
      <w:proofErr w:type="spellStart"/>
      <w:r w:rsidR="5FD1A256" w:rsidRPr="00410DD0">
        <w:rPr>
          <w:lang w:val="en-US"/>
        </w:rPr>
        <w:t>Firebrace’s</w:t>
      </w:r>
      <w:proofErr w:type="spellEnd"/>
      <w:r w:rsidR="5FD1A256" w:rsidRPr="00410DD0">
        <w:rPr>
          <w:lang w:val="en-US"/>
        </w:rPr>
        <w:t xml:space="preserve"> mobs </w:t>
      </w:r>
      <w:r w:rsidR="07AA4603" w:rsidRPr="00410DD0">
        <w:rPr>
          <w:lang w:val="en-US"/>
        </w:rPr>
        <w:t xml:space="preserve">Yorta </w:t>
      </w:r>
      <w:proofErr w:type="spellStart"/>
      <w:r w:rsidR="07AA4603" w:rsidRPr="00410DD0">
        <w:rPr>
          <w:lang w:val="en-US"/>
        </w:rPr>
        <w:t>Yorta</w:t>
      </w:r>
      <w:proofErr w:type="spellEnd"/>
      <w:r w:rsidR="07AA4603" w:rsidRPr="00410DD0">
        <w:rPr>
          <w:lang w:val="en-US"/>
        </w:rPr>
        <w:t xml:space="preserve"> and </w:t>
      </w:r>
      <w:proofErr w:type="spellStart"/>
      <w:r w:rsidR="07AA4603" w:rsidRPr="00410DD0">
        <w:rPr>
          <w:lang w:val="en-US"/>
        </w:rPr>
        <w:t>Gunditjmara</w:t>
      </w:r>
      <w:proofErr w:type="spellEnd"/>
      <w:r w:rsidR="07AA4603" w:rsidRPr="00410DD0">
        <w:rPr>
          <w:lang w:val="en-US"/>
        </w:rPr>
        <w:t xml:space="preserve"> </w:t>
      </w:r>
      <w:r w:rsidR="5FD1A256" w:rsidRPr="00410DD0">
        <w:rPr>
          <w:lang w:val="en-US"/>
        </w:rPr>
        <w:t>are</w:t>
      </w:r>
      <w:r w:rsidR="07AA4603" w:rsidRPr="00410DD0">
        <w:rPr>
          <w:lang w:val="en-US"/>
        </w:rPr>
        <w:t xml:space="preserve"> from.</w:t>
      </w:r>
    </w:p>
    <w:p w14:paraId="5A22E4C5" w14:textId="7862D313" w:rsidR="68B96BE4" w:rsidRPr="00410DD0" w:rsidRDefault="62331E9C" w:rsidP="7A05A3D7">
      <w:pPr>
        <w:pStyle w:val="ListNumber"/>
      </w:pPr>
      <w:r w:rsidRPr="00410DD0">
        <w:rPr>
          <w:lang w:val="en-US"/>
        </w:rPr>
        <w:t>Provide</w:t>
      </w:r>
      <w:r w:rsidR="4EFD7BA5" w:rsidRPr="00410DD0">
        <w:rPr>
          <w:lang w:val="en-US"/>
        </w:rPr>
        <w:t xml:space="preserve"> small groups</w:t>
      </w:r>
      <w:r w:rsidR="42E584F7" w:rsidRPr="00410DD0">
        <w:rPr>
          <w:lang w:val="en-US"/>
        </w:rPr>
        <w:t xml:space="preserve"> </w:t>
      </w:r>
      <w:r w:rsidRPr="00410DD0">
        <w:rPr>
          <w:lang w:val="en-US"/>
        </w:rPr>
        <w:t>with</w:t>
      </w:r>
      <w:r w:rsidR="42E584F7" w:rsidRPr="00410DD0">
        <w:rPr>
          <w:lang w:val="en-US"/>
        </w:rPr>
        <w:t xml:space="preserve"> devices</w:t>
      </w:r>
      <w:r w:rsidR="754A19F0" w:rsidRPr="00410DD0">
        <w:rPr>
          <w:lang w:val="en-US"/>
        </w:rPr>
        <w:t xml:space="preserve"> to access </w:t>
      </w:r>
      <w:r w:rsidR="5A050D24" w:rsidRPr="00410DD0">
        <w:rPr>
          <w:lang w:val="en-US"/>
        </w:rPr>
        <w:t xml:space="preserve">the </w:t>
      </w:r>
      <w:r w:rsidR="754A19F0" w:rsidRPr="00410DD0">
        <w:rPr>
          <w:lang w:val="en-US"/>
        </w:rPr>
        <w:t>websites:</w:t>
      </w:r>
      <w:r w:rsidR="5A050D24" w:rsidRPr="00410DD0">
        <w:rPr>
          <w:lang w:val="en-US"/>
        </w:rPr>
        <w:t xml:space="preserve"> </w:t>
      </w:r>
      <w:hyperlink r:id="rId60">
        <w:r w:rsidR="63B91BBF" w:rsidRPr="00410DD0">
          <w:rPr>
            <w:rStyle w:val="Hyperlink"/>
            <w:rFonts w:eastAsia="Arial"/>
          </w:rPr>
          <w:t>Gambay map</w:t>
        </w:r>
      </w:hyperlink>
      <w:r w:rsidR="5A050D24" w:rsidRPr="00410DD0">
        <w:rPr>
          <w:lang w:val="en-US"/>
        </w:rPr>
        <w:t xml:space="preserve"> </w:t>
      </w:r>
      <w:r w:rsidR="765D1B8A" w:rsidRPr="00410DD0">
        <w:rPr>
          <w:lang w:val="en-US"/>
        </w:rPr>
        <w:t>and</w:t>
      </w:r>
      <w:r w:rsidR="11A03FE1" w:rsidRPr="00410DD0">
        <w:rPr>
          <w:lang w:val="en-US"/>
        </w:rPr>
        <w:t xml:space="preserve"> </w:t>
      </w:r>
      <w:hyperlink r:id="rId61">
        <w:r w:rsidR="00AD615B" w:rsidRPr="00410DD0">
          <w:t>the</w:t>
        </w:r>
        <w:r w:rsidR="2F529B04" w:rsidRPr="00410DD0">
          <w:t xml:space="preserve"> </w:t>
        </w:r>
        <w:r w:rsidR="2F529B04" w:rsidRPr="00410DD0">
          <w:rPr>
            <w:rStyle w:val="Hyperlink"/>
            <w:rFonts w:eastAsia="Arial"/>
            <w:lang w:val="en-US"/>
          </w:rPr>
          <w:t xml:space="preserve">50 </w:t>
        </w:r>
        <w:r w:rsidR="4E6A4C3D" w:rsidRPr="00410DD0">
          <w:rPr>
            <w:rStyle w:val="Hyperlink"/>
            <w:rFonts w:eastAsia="Arial"/>
            <w:lang w:val="en-US"/>
          </w:rPr>
          <w:t>Words P</w:t>
        </w:r>
        <w:r w:rsidR="2F529B04" w:rsidRPr="00410DD0">
          <w:rPr>
            <w:rStyle w:val="Hyperlink"/>
            <w:rFonts w:eastAsia="Arial"/>
            <w:lang w:val="en-US"/>
          </w:rPr>
          <w:t>roject</w:t>
        </w:r>
      </w:hyperlink>
      <w:r w:rsidR="12F2B014" w:rsidRPr="00410DD0">
        <w:rPr>
          <w:lang w:val="en-US"/>
        </w:rPr>
        <w:t xml:space="preserve">. Students work in groups </w:t>
      </w:r>
      <w:r w:rsidR="09DFDD85" w:rsidRPr="00410DD0">
        <w:rPr>
          <w:lang w:val="en-US"/>
        </w:rPr>
        <w:t xml:space="preserve">and use signposting features to </w:t>
      </w:r>
      <w:r w:rsidR="6530DD45" w:rsidRPr="00410DD0">
        <w:rPr>
          <w:lang w:val="en-US"/>
        </w:rPr>
        <w:t xml:space="preserve">navigate </w:t>
      </w:r>
      <w:r w:rsidR="7784C8CD" w:rsidRPr="00410DD0">
        <w:rPr>
          <w:lang w:val="en-US"/>
        </w:rPr>
        <w:t>each site</w:t>
      </w:r>
      <w:r w:rsidR="4C2DF31F" w:rsidRPr="00410DD0">
        <w:rPr>
          <w:lang w:val="en-US"/>
        </w:rPr>
        <w:t xml:space="preserve">. </w:t>
      </w:r>
      <w:r w:rsidR="65891FB4" w:rsidRPr="00410DD0">
        <w:rPr>
          <w:lang w:val="en-US"/>
        </w:rPr>
        <w:t>W</w:t>
      </w:r>
      <w:r w:rsidR="5331FFDB" w:rsidRPr="00410DD0">
        <w:rPr>
          <w:lang w:val="en-US"/>
        </w:rPr>
        <w:t>here possible identi</w:t>
      </w:r>
      <w:r w:rsidR="16296168" w:rsidRPr="00410DD0">
        <w:rPr>
          <w:lang w:val="en-US"/>
        </w:rPr>
        <w:t>fy</w:t>
      </w:r>
      <w:r w:rsidR="54713A2B" w:rsidRPr="00410DD0">
        <w:rPr>
          <w:lang w:val="en-US"/>
        </w:rPr>
        <w:t xml:space="preserve"> the </w:t>
      </w:r>
      <w:proofErr w:type="gramStart"/>
      <w:r w:rsidR="7476B1DC" w:rsidRPr="00410DD0">
        <w:rPr>
          <w:lang w:val="en-US"/>
        </w:rPr>
        <w:t>Country</w:t>
      </w:r>
      <w:proofErr w:type="gramEnd"/>
      <w:r w:rsidR="7476B1DC" w:rsidRPr="00410DD0">
        <w:rPr>
          <w:lang w:val="en-US"/>
        </w:rPr>
        <w:t xml:space="preserve"> </w:t>
      </w:r>
      <w:r w:rsidR="54713A2B" w:rsidRPr="00410DD0">
        <w:rPr>
          <w:lang w:val="en-US"/>
        </w:rPr>
        <w:t xml:space="preserve">the school is on, </w:t>
      </w:r>
      <w:r w:rsidR="2877134E" w:rsidRPr="00410DD0">
        <w:t xml:space="preserve">the local </w:t>
      </w:r>
      <w:r w:rsidR="79B82898" w:rsidRPr="00410DD0">
        <w:t>Aboriginal</w:t>
      </w:r>
      <w:r w:rsidR="2877134E" w:rsidRPr="00410DD0">
        <w:t xml:space="preserve"> </w:t>
      </w:r>
      <w:r w:rsidR="00D11639" w:rsidRPr="00410DD0">
        <w:t>l</w:t>
      </w:r>
      <w:r w:rsidR="2877134E" w:rsidRPr="00410DD0">
        <w:t>anguage</w:t>
      </w:r>
      <w:r w:rsidR="009A5324" w:rsidRPr="00410DD0">
        <w:t>(</w:t>
      </w:r>
      <w:r w:rsidR="046ACA64" w:rsidRPr="00410DD0">
        <w:t>s</w:t>
      </w:r>
      <w:r w:rsidR="009A5324" w:rsidRPr="00410DD0">
        <w:t>)</w:t>
      </w:r>
      <w:r w:rsidR="2877134E" w:rsidRPr="00410DD0">
        <w:t xml:space="preserve"> in </w:t>
      </w:r>
      <w:r w:rsidR="12260D18" w:rsidRPr="00410DD0">
        <w:t>the</w:t>
      </w:r>
      <w:r w:rsidR="2877134E" w:rsidRPr="00410DD0">
        <w:t xml:space="preserve"> area</w:t>
      </w:r>
      <w:r w:rsidR="7A12FA98" w:rsidRPr="00410DD0">
        <w:t xml:space="preserve"> and </w:t>
      </w:r>
      <w:r w:rsidR="2877134E" w:rsidRPr="00410DD0">
        <w:t xml:space="preserve">the local </w:t>
      </w:r>
      <w:r w:rsidR="478B60D6" w:rsidRPr="00410DD0">
        <w:t xml:space="preserve">Aboriginal </w:t>
      </w:r>
      <w:r w:rsidR="00D11639" w:rsidRPr="00410DD0">
        <w:t>l</w:t>
      </w:r>
      <w:r w:rsidR="2877134E" w:rsidRPr="00410DD0">
        <w:t xml:space="preserve">anguage words for </w:t>
      </w:r>
      <w:r w:rsidR="27CD8A25" w:rsidRPr="00410DD0">
        <w:t>‘</w:t>
      </w:r>
      <w:r w:rsidR="2877134E" w:rsidRPr="00410DD0">
        <w:t>hello</w:t>
      </w:r>
      <w:r w:rsidR="30EFFEB7" w:rsidRPr="00410DD0">
        <w:t xml:space="preserve">’ </w:t>
      </w:r>
      <w:r w:rsidR="2D7356D7" w:rsidRPr="00410DD0">
        <w:t>or ‘goodbye</w:t>
      </w:r>
      <w:r w:rsidR="143DE214" w:rsidRPr="00410DD0">
        <w:t>’.</w:t>
      </w:r>
    </w:p>
    <w:p w14:paraId="447644F6" w14:textId="6A220207" w:rsidR="278414C3" w:rsidRPr="00410DD0" w:rsidRDefault="4D09B158" w:rsidP="00B45AF6">
      <w:pPr>
        <w:pStyle w:val="FeatureBox"/>
        <w:rPr>
          <w:lang w:val="en-US"/>
        </w:rPr>
      </w:pPr>
      <w:r w:rsidRPr="00410DD0">
        <w:rPr>
          <w:b/>
          <w:bCs/>
          <w:lang w:val="en-US"/>
        </w:rPr>
        <w:t>Note</w:t>
      </w:r>
      <w:r w:rsidRPr="00410DD0">
        <w:rPr>
          <w:rStyle w:val="Strong"/>
          <w:lang w:val="en-US"/>
        </w:rPr>
        <w:t>:</w:t>
      </w:r>
      <w:r w:rsidRPr="00410DD0">
        <w:rPr>
          <w:lang w:val="en-US"/>
        </w:rPr>
        <w:t xml:space="preserve"> </w:t>
      </w:r>
      <w:r w:rsidR="402ECD88" w:rsidRPr="00410DD0">
        <w:rPr>
          <w:lang w:val="en-US"/>
        </w:rPr>
        <w:t>investigate local language</w:t>
      </w:r>
      <w:r w:rsidR="009A5324" w:rsidRPr="00410DD0">
        <w:rPr>
          <w:lang w:val="en-US"/>
        </w:rPr>
        <w:t>(</w:t>
      </w:r>
      <w:r w:rsidR="402ECD88" w:rsidRPr="00410DD0">
        <w:rPr>
          <w:lang w:val="en-US"/>
        </w:rPr>
        <w:t>s</w:t>
      </w:r>
      <w:r w:rsidR="009A5324" w:rsidRPr="00410DD0">
        <w:rPr>
          <w:lang w:val="en-US"/>
        </w:rPr>
        <w:t>)</w:t>
      </w:r>
      <w:r w:rsidR="402ECD88" w:rsidRPr="00410DD0">
        <w:rPr>
          <w:lang w:val="en-US"/>
        </w:rPr>
        <w:t xml:space="preserve"> first</w:t>
      </w:r>
      <w:r w:rsidR="706A45F2" w:rsidRPr="00410DD0">
        <w:rPr>
          <w:lang w:val="en-US"/>
        </w:rPr>
        <w:t>. C</w:t>
      </w:r>
      <w:r w:rsidRPr="00410DD0">
        <w:rPr>
          <w:lang w:val="en-US"/>
        </w:rPr>
        <w:t xml:space="preserve">ontact traditional </w:t>
      </w:r>
      <w:r w:rsidR="00D11639" w:rsidRPr="00410DD0">
        <w:rPr>
          <w:lang w:val="en-US"/>
        </w:rPr>
        <w:t>l</w:t>
      </w:r>
      <w:r w:rsidRPr="00410DD0">
        <w:rPr>
          <w:lang w:val="en-US"/>
        </w:rPr>
        <w:t xml:space="preserve">anguage speakers in your local community, to identify greetings if they are not included on the websites noted. </w:t>
      </w:r>
      <w:r w:rsidR="3E037038" w:rsidRPr="00410DD0">
        <w:rPr>
          <w:lang w:val="en-US"/>
        </w:rPr>
        <w:t>E</w:t>
      </w:r>
      <w:r w:rsidR="66BB65D7" w:rsidRPr="00410DD0">
        <w:rPr>
          <w:lang w:val="en-US"/>
        </w:rPr>
        <w:t xml:space="preserve">nsure Aboriginal </w:t>
      </w:r>
      <w:r w:rsidR="009A5324" w:rsidRPr="00410DD0">
        <w:rPr>
          <w:lang w:val="en-US"/>
        </w:rPr>
        <w:t>f</w:t>
      </w:r>
      <w:r w:rsidR="66BB65D7" w:rsidRPr="00410DD0">
        <w:rPr>
          <w:lang w:val="en-US"/>
        </w:rPr>
        <w:t>amilies know that their child is learning language from other communities.</w:t>
      </w:r>
    </w:p>
    <w:p w14:paraId="371621EA" w14:textId="1D17CD5A" w:rsidR="278414C3" w:rsidRPr="00410DD0" w:rsidRDefault="0162B38F" w:rsidP="00B45AF6">
      <w:pPr>
        <w:pStyle w:val="FeatureBox"/>
        <w:rPr>
          <w:lang w:val="en-US"/>
        </w:rPr>
      </w:pPr>
      <w:r w:rsidRPr="00410DD0">
        <w:rPr>
          <w:b/>
          <w:bCs/>
          <w:lang w:val="en-US"/>
        </w:rPr>
        <w:t>Optional:</w:t>
      </w:r>
      <w:r w:rsidR="04470249" w:rsidRPr="00410DD0">
        <w:rPr>
          <w:lang w:val="en-US"/>
        </w:rPr>
        <w:t xml:space="preserve"> </w:t>
      </w:r>
      <w:r w:rsidR="7A579970" w:rsidRPr="00410DD0">
        <w:rPr>
          <w:lang w:val="en-US"/>
        </w:rPr>
        <w:t>u</w:t>
      </w:r>
      <w:r w:rsidR="07C1321A" w:rsidRPr="00410DD0">
        <w:rPr>
          <w:lang w:val="en-US"/>
        </w:rPr>
        <w:t xml:space="preserve">se the </w:t>
      </w:r>
      <w:hyperlink r:id="rId62">
        <w:r w:rsidR="438C75BA" w:rsidRPr="00410DD0">
          <w:rPr>
            <w:rStyle w:val="Hyperlink"/>
            <w:rFonts w:eastAsia="Arial"/>
            <w:lang w:val="en-US"/>
          </w:rPr>
          <w:t>50 Words Project</w:t>
        </w:r>
      </w:hyperlink>
      <w:r w:rsidR="07C1321A" w:rsidRPr="00410DD0">
        <w:rPr>
          <w:lang w:val="en-US"/>
        </w:rPr>
        <w:t xml:space="preserve"> </w:t>
      </w:r>
      <w:r w:rsidR="0ABE28DE" w:rsidRPr="00410DD0">
        <w:rPr>
          <w:lang w:val="en-US"/>
        </w:rPr>
        <w:t xml:space="preserve">to explore </w:t>
      </w:r>
      <w:r w:rsidR="14B49B9D" w:rsidRPr="00410DD0">
        <w:rPr>
          <w:lang w:val="en-US"/>
        </w:rPr>
        <w:t>greetings</w:t>
      </w:r>
      <w:r w:rsidR="5A23B51B" w:rsidRPr="00410DD0">
        <w:rPr>
          <w:lang w:val="en-US"/>
        </w:rPr>
        <w:t xml:space="preserve"> that are </w:t>
      </w:r>
      <w:r w:rsidR="14B49B9D" w:rsidRPr="00410DD0">
        <w:rPr>
          <w:lang w:val="en-US"/>
        </w:rPr>
        <w:t xml:space="preserve">accompanied by audio recordings from </w:t>
      </w:r>
      <w:r w:rsidR="57283058" w:rsidRPr="00410DD0">
        <w:rPr>
          <w:lang w:val="en-US"/>
        </w:rPr>
        <w:t xml:space="preserve">local </w:t>
      </w:r>
      <w:r w:rsidR="1D8709FF" w:rsidRPr="00410DD0">
        <w:rPr>
          <w:lang w:val="en-US"/>
        </w:rPr>
        <w:t xml:space="preserve">Aboriginal </w:t>
      </w:r>
      <w:r w:rsidR="00D11639" w:rsidRPr="00410DD0">
        <w:rPr>
          <w:lang w:val="en-US"/>
        </w:rPr>
        <w:t>l</w:t>
      </w:r>
      <w:r w:rsidR="14B49B9D" w:rsidRPr="00410DD0">
        <w:rPr>
          <w:lang w:val="en-US"/>
        </w:rPr>
        <w:t xml:space="preserve">anguage </w:t>
      </w:r>
      <w:r w:rsidR="49D184AA" w:rsidRPr="00410DD0">
        <w:rPr>
          <w:lang w:val="en-US"/>
        </w:rPr>
        <w:t>groups</w:t>
      </w:r>
      <w:r w:rsidR="14B49B9D" w:rsidRPr="00410DD0">
        <w:rPr>
          <w:lang w:val="en-US"/>
        </w:rPr>
        <w:t>.</w:t>
      </w:r>
      <w:r w:rsidR="0ABE28DE" w:rsidRPr="00410DD0">
        <w:rPr>
          <w:lang w:val="en-US"/>
        </w:rPr>
        <w:t xml:space="preserve"> </w:t>
      </w:r>
      <w:r w:rsidR="07C1321A" w:rsidRPr="00410DD0">
        <w:rPr>
          <w:lang w:val="en-US"/>
        </w:rPr>
        <w:t>Consider adopting this as a daily routine to progressively expand students’ understanding and appreciation of</w:t>
      </w:r>
      <w:r w:rsidR="1628A2B5" w:rsidRPr="00410DD0">
        <w:rPr>
          <w:lang w:val="en-US"/>
        </w:rPr>
        <w:t xml:space="preserve"> </w:t>
      </w:r>
      <w:r w:rsidR="54719B3E" w:rsidRPr="00410DD0">
        <w:rPr>
          <w:lang w:val="en-US"/>
        </w:rPr>
        <w:t>Aboriginal</w:t>
      </w:r>
      <w:r w:rsidR="07C1321A" w:rsidRPr="00410DD0">
        <w:rPr>
          <w:lang w:val="en-US"/>
        </w:rPr>
        <w:t xml:space="preserve"> </w:t>
      </w:r>
      <w:r w:rsidR="00D11639" w:rsidRPr="00410DD0">
        <w:rPr>
          <w:lang w:val="en-US"/>
        </w:rPr>
        <w:t>l</w:t>
      </w:r>
      <w:r w:rsidR="07C1321A" w:rsidRPr="00410DD0">
        <w:rPr>
          <w:lang w:val="en-US"/>
        </w:rPr>
        <w:t>anguages throughout each lesson.</w:t>
      </w:r>
    </w:p>
    <w:p w14:paraId="0AE84AFA" w14:textId="12746D0E" w:rsidR="278414C3" w:rsidRPr="00410DD0" w:rsidRDefault="5A6E0E0D" w:rsidP="00B45AF6">
      <w:pPr>
        <w:pStyle w:val="ListNumber"/>
        <w:rPr>
          <w:lang w:val="en-US"/>
        </w:rPr>
      </w:pPr>
      <w:r w:rsidRPr="00410DD0">
        <w:t xml:space="preserve">Lead into the learning about the textual concept, </w:t>
      </w:r>
      <w:r w:rsidR="6FEDDFAD" w:rsidRPr="00410DD0">
        <w:t>‘</w:t>
      </w:r>
      <w:r w:rsidRPr="00410DD0">
        <w:t>narrative</w:t>
      </w:r>
      <w:r w:rsidR="6FEDDFAD" w:rsidRPr="00410DD0">
        <w:t>’</w:t>
      </w:r>
      <w:r w:rsidRPr="00410DD0">
        <w:t xml:space="preserve">. </w:t>
      </w:r>
      <w:r w:rsidR="318DF9D6" w:rsidRPr="00410DD0">
        <w:t xml:space="preserve">Ask students to define the term </w:t>
      </w:r>
      <w:r w:rsidR="199B6065" w:rsidRPr="00410DD0">
        <w:t>‘</w:t>
      </w:r>
      <w:r w:rsidR="318DF9D6" w:rsidRPr="00410DD0">
        <w:t>narrative</w:t>
      </w:r>
      <w:r w:rsidR="199B6065" w:rsidRPr="00410DD0">
        <w:t>’</w:t>
      </w:r>
      <w:r w:rsidR="318DF9D6" w:rsidRPr="00410DD0">
        <w:t>. For example,</w:t>
      </w:r>
      <w:r w:rsidR="350BE80F" w:rsidRPr="00410DD0">
        <w:t xml:space="preserve"> an account</w:t>
      </w:r>
      <w:r w:rsidR="3AADDE9B" w:rsidRPr="00410DD0">
        <w:rPr>
          <w:lang w:val="en-US"/>
        </w:rPr>
        <w:t xml:space="preserve"> of events or experiences, which are real or imagined (NESA 2024).</w:t>
      </w:r>
      <w:r w:rsidR="4DAB953E" w:rsidRPr="00410DD0">
        <w:rPr>
          <w:lang w:val="en-US"/>
        </w:rPr>
        <w:t xml:space="preserve"> </w:t>
      </w:r>
      <w:r w:rsidR="0D974B6A" w:rsidRPr="00410DD0">
        <w:rPr>
          <w:lang w:val="en-US"/>
        </w:rPr>
        <w:t>Introduce</w:t>
      </w:r>
      <w:r w:rsidR="1AA7BDC6" w:rsidRPr="00410DD0">
        <w:rPr>
          <w:lang w:val="en-US"/>
        </w:rPr>
        <w:t xml:space="preserve"> the term </w:t>
      </w:r>
      <w:r w:rsidR="272FF180" w:rsidRPr="00410DD0">
        <w:rPr>
          <w:lang w:val="en-US"/>
        </w:rPr>
        <w:t>‘</w:t>
      </w:r>
      <w:r w:rsidR="11F58640" w:rsidRPr="00410DD0">
        <w:rPr>
          <w:lang w:val="en-US"/>
        </w:rPr>
        <w:t>C</w:t>
      </w:r>
      <w:r w:rsidR="1AA7BDC6" w:rsidRPr="00410DD0">
        <w:rPr>
          <w:lang w:val="en-US"/>
        </w:rPr>
        <w:t>ultural narrative</w:t>
      </w:r>
      <w:r w:rsidR="272FF180" w:rsidRPr="00410DD0">
        <w:rPr>
          <w:lang w:val="en-US"/>
        </w:rPr>
        <w:t>’</w:t>
      </w:r>
      <w:r w:rsidR="47D6C319" w:rsidRPr="00410DD0">
        <w:rPr>
          <w:lang w:val="en-US"/>
        </w:rPr>
        <w:t>.</w:t>
      </w:r>
      <w:r w:rsidR="1AA7BDC6" w:rsidRPr="00410DD0">
        <w:rPr>
          <w:lang w:val="en-US"/>
        </w:rPr>
        <w:t xml:space="preserve"> </w:t>
      </w:r>
      <w:r w:rsidR="4F7B39AB" w:rsidRPr="00410DD0">
        <w:rPr>
          <w:lang w:val="en-US"/>
        </w:rPr>
        <w:t>Explain</w:t>
      </w:r>
      <w:r w:rsidR="29536A32" w:rsidRPr="00410DD0">
        <w:rPr>
          <w:lang w:val="en-US"/>
        </w:rPr>
        <w:t xml:space="preserve"> that</w:t>
      </w:r>
      <w:r w:rsidR="51717258" w:rsidRPr="00410DD0">
        <w:rPr>
          <w:lang w:val="en-US"/>
        </w:rPr>
        <w:t xml:space="preserve"> Aboriginal and Torres Strait </w:t>
      </w:r>
      <w:r w:rsidR="009A5324" w:rsidRPr="00410DD0">
        <w:rPr>
          <w:lang w:val="en-US"/>
        </w:rPr>
        <w:t>I</w:t>
      </w:r>
      <w:r w:rsidR="51717258" w:rsidRPr="00410DD0">
        <w:rPr>
          <w:lang w:val="en-US"/>
        </w:rPr>
        <w:t>slander</w:t>
      </w:r>
      <w:r w:rsidR="3EE85511" w:rsidRPr="00410DD0">
        <w:rPr>
          <w:lang w:val="en-US"/>
        </w:rPr>
        <w:t xml:space="preserve"> </w:t>
      </w:r>
      <w:r w:rsidR="2B0286F2" w:rsidRPr="00410DD0">
        <w:rPr>
          <w:lang w:val="en-US"/>
        </w:rPr>
        <w:t>C</w:t>
      </w:r>
      <w:r w:rsidR="3AADDE9B" w:rsidRPr="00410DD0">
        <w:rPr>
          <w:lang w:val="en-US"/>
        </w:rPr>
        <w:t>ultural narratives</w:t>
      </w:r>
      <w:r w:rsidR="54EF3FDB" w:rsidRPr="00410DD0">
        <w:rPr>
          <w:lang w:val="en-US"/>
        </w:rPr>
        <w:t xml:space="preserve"> </w:t>
      </w:r>
      <w:r w:rsidR="53990DD6" w:rsidRPr="00410DD0">
        <w:rPr>
          <w:lang w:val="en-US"/>
        </w:rPr>
        <w:t>are stories that share</w:t>
      </w:r>
      <w:r w:rsidR="7622153E" w:rsidRPr="00410DD0">
        <w:rPr>
          <w:lang w:val="en-US"/>
        </w:rPr>
        <w:t xml:space="preserve"> </w:t>
      </w:r>
      <w:r w:rsidR="4EEAFD92" w:rsidRPr="00410DD0">
        <w:rPr>
          <w:lang w:val="en-US"/>
        </w:rPr>
        <w:t>knowledge</w:t>
      </w:r>
      <w:r w:rsidR="53990DD6" w:rsidRPr="00410DD0">
        <w:rPr>
          <w:lang w:val="en-US"/>
        </w:rPr>
        <w:t xml:space="preserve"> about creation, ways of doing, being and belonging</w:t>
      </w:r>
      <w:r w:rsidR="1BD1C7F7" w:rsidRPr="00410DD0">
        <w:rPr>
          <w:lang w:val="en-US"/>
        </w:rPr>
        <w:t>.</w:t>
      </w:r>
    </w:p>
    <w:p w14:paraId="10223D5F" w14:textId="15564216" w:rsidR="28B5181A" w:rsidRPr="00410DD0" w:rsidRDefault="4D098941" w:rsidP="009A7A88">
      <w:pPr>
        <w:pStyle w:val="FeatureBox"/>
        <w:rPr>
          <w:rFonts w:eastAsia="Arial"/>
          <w:lang w:val="en-US"/>
        </w:rPr>
      </w:pPr>
      <w:r w:rsidRPr="00410DD0">
        <w:rPr>
          <w:b/>
        </w:rPr>
        <w:t>Note:</w:t>
      </w:r>
      <w:r w:rsidRPr="00410DD0">
        <w:t xml:space="preserve"> </w:t>
      </w:r>
      <w:r w:rsidR="0FEE7BAE" w:rsidRPr="00410DD0">
        <w:t>Aboriginal and Torres Strait Islander Cultural narratives recognise</w:t>
      </w:r>
      <w:r w:rsidRPr="00410DD0">
        <w:t xml:space="preserve"> the interconnected relationships between Country, Place, Knowledges, ways of being and doing and the lived experiences of Aboriginal an</w:t>
      </w:r>
      <w:r w:rsidR="76845A5D" w:rsidRPr="00410DD0">
        <w:t>d</w:t>
      </w:r>
      <w:r w:rsidRPr="00410DD0">
        <w:t xml:space="preserve"> Torres Strait Islander </w:t>
      </w:r>
      <w:r w:rsidR="00B5774A" w:rsidRPr="00410DD0">
        <w:t>p</w:t>
      </w:r>
      <w:r w:rsidRPr="00410DD0">
        <w:t>eoples. Cultural narratives build a common understanding of heritage, identity, Customary practices, spiritual connections and values (</w:t>
      </w:r>
      <w:hyperlink r:id="rId63">
        <w:r w:rsidRPr="00410DD0">
          <w:rPr>
            <w:rStyle w:val="Hyperlink"/>
          </w:rPr>
          <w:t xml:space="preserve">NESA Teaching advice (additional): Working with Aboriginal and Torres Strait Islander </w:t>
        </w:r>
        <w:r w:rsidR="00B5774A" w:rsidRPr="00410DD0">
          <w:rPr>
            <w:rStyle w:val="Hyperlink"/>
          </w:rPr>
          <w:t>C</w:t>
        </w:r>
        <w:r w:rsidRPr="00410DD0">
          <w:rPr>
            <w:rStyle w:val="Hyperlink"/>
          </w:rPr>
          <w:t>ontent</w:t>
        </w:r>
      </w:hyperlink>
      <w:r w:rsidRPr="00410DD0">
        <w:t>)</w:t>
      </w:r>
      <w:r w:rsidR="22E82118" w:rsidRPr="00410DD0">
        <w:t>.</w:t>
      </w:r>
    </w:p>
    <w:p w14:paraId="0C80FCA9" w14:textId="6447D499" w:rsidR="7EB2F0A2" w:rsidRPr="00410DD0" w:rsidRDefault="4CB00811" w:rsidP="00B45AF6">
      <w:pPr>
        <w:pStyle w:val="ListNumber"/>
      </w:pPr>
      <w:r w:rsidRPr="00410DD0">
        <w:rPr>
          <w:lang w:val="en-GB"/>
        </w:rPr>
        <w:t>Discuss how</w:t>
      </w:r>
      <w:r w:rsidR="64EA9D93" w:rsidRPr="00410DD0">
        <w:rPr>
          <w:lang w:val="en-GB"/>
        </w:rPr>
        <w:t xml:space="preserve"> </w:t>
      </w:r>
      <w:r w:rsidRPr="00410DD0">
        <w:rPr>
          <w:lang w:val="en-GB"/>
        </w:rPr>
        <w:t>C</w:t>
      </w:r>
      <w:r w:rsidR="64EA9D93" w:rsidRPr="00410DD0">
        <w:rPr>
          <w:lang w:val="en-GB"/>
        </w:rPr>
        <w:t xml:space="preserve">reation </w:t>
      </w:r>
      <w:r w:rsidRPr="00410DD0">
        <w:rPr>
          <w:lang w:val="en-GB"/>
        </w:rPr>
        <w:t>S</w:t>
      </w:r>
      <w:r w:rsidR="64EA9D93" w:rsidRPr="00410DD0">
        <w:rPr>
          <w:lang w:val="en-GB"/>
        </w:rPr>
        <w:t xml:space="preserve">tories and stories from </w:t>
      </w:r>
      <w:r w:rsidR="00B5774A" w:rsidRPr="00410DD0">
        <w:rPr>
          <w:lang w:val="en-GB"/>
        </w:rPr>
        <w:t>the</w:t>
      </w:r>
      <w:r w:rsidR="64EA9D93" w:rsidRPr="00410DD0">
        <w:rPr>
          <w:lang w:val="en-GB"/>
        </w:rPr>
        <w:t xml:space="preserve"> Dreaming are </w:t>
      </w:r>
      <w:r w:rsidR="1D1757BE" w:rsidRPr="00410DD0">
        <w:rPr>
          <w:lang w:val="en-GB"/>
        </w:rPr>
        <w:t>considered</w:t>
      </w:r>
      <w:r w:rsidR="64EA9D93" w:rsidRPr="00410DD0">
        <w:rPr>
          <w:lang w:val="en-GB"/>
        </w:rPr>
        <w:t xml:space="preserve"> Cultural narratives. </w:t>
      </w:r>
      <w:r w:rsidR="2A471548" w:rsidRPr="00410DD0">
        <w:rPr>
          <w:lang w:val="en-GB"/>
        </w:rPr>
        <w:t xml:space="preserve">Read </w:t>
      </w:r>
      <w:r w:rsidR="3AFDDCBF" w:rsidRPr="00410DD0">
        <w:rPr>
          <w:lang w:val="en-GB"/>
        </w:rPr>
        <w:t>‘</w:t>
      </w:r>
      <w:r w:rsidR="2A471548" w:rsidRPr="00410DD0">
        <w:rPr>
          <w:lang w:val="en-GB"/>
        </w:rPr>
        <w:t xml:space="preserve">The </w:t>
      </w:r>
      <w:r w:rsidR="5C8BF099" w:rsidRPr="00410DD0">
        <w:rPr>
          <w:lang w:val="en-GB"/>
        </w:rPr>
        <w:t>D</w:t>
      </w:r>
      <w:r w:rsidR="2A471548" w:rsidRPr="00410DD0">
        <w:rPr>
          <w:lang w:val="en-GB"/>
        </w:rPr>
        <w:t>reaming</w:t>
      </w:r>
      <w:r w:rsidR="7DB9DC2B" w:rsidRPr="00410DD0">
        <w:rPr>
          <w:lang w:val="en-GB"/>
        </w:rPr>
        <w:t xml:space="preserve">’ </w:t>
      </w:r>
      <w:r w:rsidR="11A4E770" w:rsidRPr="00410DD0">
        <w:rPr>
          <w:lang w:val="en-GB"/>
        </w:rPr>
        <w:t xml:space="preserve">and ‘Creation Stories’ </w:t>
      </w:r>
      <w:r w:rsidR="7DB9DC2B" w:rsidRPr="00410DD0">
        <w:rPr>
          <w:lang w:val="en-GB"/>
        </w:rPr>
        <w:t>pages</w:t>
      </w:r>
      <w:r w:rsidR="5C7E6378" w:rsidRPr="00410DD0">
        <w:rPr>
          <w:lang w:val="en-GB"/>
        </w:rPr>
        <w:t xml:space="preserve"> in</w:t>
      </w:r>
      <w:r w:rsidR="4401CCF8" w:rsidRPr="00410DD0">
        <w:rPr>
          <w:lang w:val="en-GB"/>
        </w:rPr>
        <w:t xml:space="preserve"> </w:t>
      </w:r>
      <w:r w:rsidR="5C7E6378" w:rsidRPr="00410DD0">
        <w:rPr>
          <w:i/>
          <w:iCs/>
          <w:lang w:val="en-GB"/>
        </w:rPr>
        <w:t>Come Together</w:t>
      </w:r>
      <w:r w:rsidR="6510FDC1" w:rsidRPr="00410DD0">
        <w:rPr>
          <w:i/>
          <w:iCs/>
          <w:lang w:val="en-GB"/>
        </w:rPr>
        <w:t xml:space="preserve">. </w:t>
      </w:r>
      <w:r w:rsidR="729BA34A" w:rsidRPr="00410DD0">
        <w:t>Discuss any newly encountered words and ask students the following questions to support comprehension</w:t>
      </w:r>
      <w:r w:rsidR="5040EDDA" w:rsidRPr="00410DD0">
        <w:t>. For example:</w:t>
      </w:r>
    </w:p>
    <w:p w14:paraId="7BC7BB51" w14:textId="18CF3942" w:rsidR="3276A59E" w:rsidRPr="00410DD0" w:rsidRDefault="3EDC4C1C" w:rsidP="00B45AF6">
      <w:pPr>
        <w:pStyle w:val="ListBullet"/>
        <w:ind w:left="1134"/>
        <w:rPr>
          <w:rFonts w:eastAsia="Arial"/>
          <w:color w:val="000000" w:themeColor="text1"/>
          <w:lang w:val="en-GB"/>
        </w:rPr>
      </w:pPr>
      <w:r w:rsidRPr="00410DD0">
        <w:rPr>
          <w:lang w:val="en-GB"/>
        </w:rPr>
        <w:t xml:space="preserve">What is </w:t>
      </w:r>
      <w:r w:rsidR="00B5774A" w:rsidRPr="00410DD0">
        <w:rPr>
          <w:lang w:val="en-GB"/>
        </w:rPr>
        <w:t>‘</w:t>
      </w:r>
      <w:r w:rsidR="09CC64E6" w:rsidRPr="00410DD0">
        <w:rPr>
          <w:lang w:val="en-GB"/>
        </w:rPr>
        <w:t>T</w:t>
      </w:r>
      <w:r w:rsidRPr="00410DD0">
        <w:rPr>
          <w:lang w:val="en-GB"/>
        </w:rPr>
        <w:t>he Dreaming</w:t>
      </w:r>
      <w:r w:rsidR="00B5774A" w:rsidRPr="00410DD0">
        <w:rPr>
          <w:lang w:val="en-GB"/>
        </w:rPr>
        <w:t>’</w:t>
      </w:r>
      <w:r w:rsidR="08F78829" w:rsidRPr="00410DD0">
        <w:rPr>
          <w:lang w:val="en-GB"/>
        </w:rPr>
        <w:t xml:space="preserve"> </w:t>
      </w:r>
      <w:r w:rsidRPr="00410DD0">
        <w:rPr>
          <w:lang w:val="en-GB"/>
        </w:rPr>
        <w:t>and how is it described in the passage?</w:t>
      </w:r>
    </w:p>
    <w:p w14:paraId="7FBFE3F9" w14:textId="0DC737B8" w:rsidR="4A037541" w:rsidRPr="00410DD0" w:rsidRDefault="2C0D873C" w:rsidP="00B45AF6">
      <w:pPr>
        <w:pStyle w:val="ListBullet"/>
        <w:ind w:left="1134"/>
        <w:rPr>
          <w:rFonts w:eastAsia="Arial"/>
          <w:color w:val="000000" w:themeColor="text1"/>
          <w:lang w:val="en-GB"/>
        </w:rPr>
      </w:pPr>
      <w:r w:rsidRPr="00410DD0">
        <w:rPr>
          <w:rFonts w:eastAsia="Arial"/>
          <w:color w:val="000000" w:themeColor="text1"/>
          <w:lang w:val="en-GB"/>
        </w:rPr>
        <w:t>How</w:t>
      </w:r>
      <w:r w:rsidR="33B71E50" w:rsidRPr="00410DD0">
        <w:rPr>
          <w:rFonts w:eastAsia="Arial"/>
          <w:color w:val="000000" w:themeColor="text1"/>
          <w:lang w:val="en-GB"/>
        </w:rPr>
        <w:t xml:space="preserve"> is </w:t>
      </w:r>
      <w:r w:rsidR="00B5774A" w:rsidRPr="00410DD0">
        <w:rPr>
          <w:rFonts w:eastAsia="Arial"/>
          <w:color w:val="000000" w:themeColor="text1"/>
          <w:lang w:val="en-GB"/>
        </w:rPr>
        <w:t>‘</w:t>
      </w:r>
      <w:r w:rsidR="76AFB6DE" w:rsidRPr="00410DD0">
        <w:rPr>
          <w:rFonts w:eastAsia="Arial"/>
          <w:color w:val="000000" w:themeColor="text1"/>
          <w:lang w:val="en-GB"/>
        </w:rPr>
        <w:t>T</w:t>
      </w:r>
      <w:r w:rsidR="33B71E50" w:rsidRPr="00410DD0">
        <w:rPr>
          <w:rFonts w:eastAsia="Arial"/>
          <w:color w:val="000000" w:themeColor="text1"/>
          <w:lang w:val="en-GB"/>
        </w:rPr>
        <w:t>he Dreaming</w:t>
      </w:r>
      <w:r w:rsidR="00B5774A" w:rsidRPr="00410DD0">
        <w:rPr>
          <w:rFonts w:eastAsia="Arial"/>
          <w:color w:val="000000" w:themeColor="text1"/>
          <w:lang w:val="en-GB"/>
        </w:rPr>
        <w:t>’</w:t>
      </w:r>
      <w:r w:rsidR="33B71E50" w:rsidRPr="00410DD0">
        <w:rPr>
          <w:rFonts w:eastAsia="Arial"/>
          <w:color w:val="000000" w:themeColor="text1"/>
          <w:lang w:val="en-GB"/>
        </w:rPr>
        <w:t xml:space="preserve"> significant to Aboriginal and Torres Strait Islander </w:t>
      </w:r>
      <w:r w:rsidR="00B5774A" w:rsidRPr="00410DD0">
        <w:rPr>
          <w:rFonts w:eastAsia="Arial"/>
          <w:color w:val="000000" w:themeColor="text1"/>
          <w:lang w:val="en-GB"/>
        </w:rPr>
        <w:t>p</w:t>
      </w:r>
      <w:r w:rsidR="33B71E50" w:rsidRPr="00410DD0">
        <w:rPr>
          <w:rFonts w:eastAsia="Arial"/>
          <w:color w:val="000000" w:themeColor="text1"/>
          <w:lang w:val="en-GB"/>
        </w:rPr>
        <w:t>eople</w:t>
      </w:r>
      <w:r w:rsidR="5FAFDBAA" w:rsidRPr="00410DD0">
        <w:rPr>
          <w:rFonts w:eastAsia="Arial"/>
          <w:color w:val="000000" w:themeColor="text1"/>
          <w:lang w:val="en-GB"/>
        </w:rPr>
        <w:t>s</w:t>
      </w:r>
      <w:r w:rsidR="33B71E50" w:rsidRPr="00410DD0">
        <w:rPr>
          <w:rFonts w:eastAsia="Arial"/>
          <w:color w:val="000000" w:themeColor="text1"/>
          <w:lang w:val="en-GB"/>
        </w:rPr>
        <w:t>?</w:t>
      </w:r>
    </w:p>
    <w:p w14:paraId="74B44CFB" w14:textId="162C1A51" w:rsidR="1A1A0CB5" w:rsidRPr="00410DD0" w:rsidRDefault="60914099" w:rsidP="00B45AF6">
      <w:pPr>
        <w:pStyle w:val="ListBullet"/>
        <w:ind w:left="1134"/>
        <w:rPr>
          <w:rFonts w:eastAsia="Arial"/>
          <w:color w:val="000000" w:themeColor="text1"/>
        </w:rPr>
      </w:pPr>
      <w:r w:rsidRPr="00410DD0">
        <w:rPr>
          <w:rFonts w:eastAsia="Arial"/>
          <w:color w:val="000000" w:themeColor="text1"/>
        </w:rPr>
        <w:t xml:space="preserve">Why are stories from </w:t>
      </w:r>
      <w:r w:rsidR="00B5774A" w:rsidRPr="00410DD0">
        <w:rPr>
          <w:rFonts w:eastAsia="Arial"/>
          <w:color w:val="000000" w:themeColor="text1"/>
        </w:rPr>
        <w:t>‘</w:t>
      </w:r>
      <w:r w:rsidRPr="00410DD0">
        <w:rPr>
          <w:rFonts w:eastAsia="Arial"/>
          <w:color w:val="000000" w:themeColor="text1"/>
        </w:rPr>
        <w:t>The Dreaming</w:t>
      </w:r>
      <w:r w:rsidR="00B5774A" w:rsidRPr="00410DD0">
        <w:rPr>
          <w:rFonts w:eastAsia="Arial"/>
          <w:color w:val="000000" w:themeColor="text1"/>
        </w:rPr>
        <w:t>’</w:t>
      </w:r>
      <w:r w:rsidRPr="00410DD0">
        <w:rPr>
          <w:rFonts w:eastAsia="Arial"/>
          <w:color w:val="000000" w:themeColor="text1"/>
        </w:rPr>
        <w:t xml:space="preserve">, such as the story of </w:t>
      </w:r>
      <w:proofErr w:type="spellStart"/>
      <w:r w:rsidRPr="00410DD0">
        <w:rPr>
          <w:rFonts w:eastAsia="Arial"/>
          <w:color w:val="000000" w:themeColor="text1"/>
        </w:rPr>
        <w:t>Baiame</w:t>
      </w:r>
      <w:proofErr w:type="spellEnd"/>
      <w:r w:rsidRPr="00410DD0">
        <w:rPr>
          <w:rFonts w:eastAsia="Arial"/>
          <w:color w:val="000000" w:themeColor="text1"/>
        </w:rPr>
        <w:t xml:space="preserve">, important </w:t>
      </w:r>
      <w:r w:rsidR="3196EF7A" w:rsidRPr="00410DD0">
        <w:rPr>
          <w:rFonts w:eastAsia="Arial"/>
          <w:color w:val="000000" w:themeColor="text1"/>
        </w:rPr>
        <w:t>to understand culture</w:t>
      </w:r>
      <w:r w:rsidR="00FF048E" w:rsidRPr="00410DD0">
        <w:rPr>
          <w:rFonts w:eastAsia="Arial"/>
          <w:color w:val="000000" w:themeColor="text1"/>
        </w:rPr>
        <w:t>s</w:t>
      </w:r>
      <w:r w:rsidR="3196EF7A" w:rsidRPr="00410DD0">
        <w:rPr>
          <w:rFonts w:eastAsia="Arial"/>
          <w:color w:val="000000" w:themeColor="text1"/>
        </w:rPr>
        <w:t>?</w:t>
      </w:r>
    </w:p>
    <w:p w14:paraId="49A06043" w14:textId="2940C794" w:rsidR="5D660B17" w:rsidRPr="00410DD0" w:rsidRDefault="5D660B17" w:rsidP="5EF1BE63">
      <w:pPr>
        <w:pStyle w:val="FeatureBox"/>
      </w:pPr>
      <w:r w:rsidRPr="00410DD0">
        <w:rPr>
          <w:rStyle w:val="Strong"/>
          <w:lang w:val="en-US"/>
        </w:rPr>
        <w:t>Note</w:t>
      </w:r>
      <w:r w:rsidRPr="00410DD0">
        <w:rPr>
          <w:b/>
          <w:bCs/>
          <w:lang w:val="en-US"/>
        </w:rPr>
        <w:t>:</w:t>
      </w:r>
      <w:r w:rsidRPr="00410DD0">
        <w:rPr>
          <w:lang w:val="en-US"/>
        </w:rPr>
        <w:t xml:space="preserve"> The</w:t>
      </w:r>
      <w:r w:rsidRPr="00410DD0">
        <w:t xml:space="preserve"> Dreaming has different meanings </w:t>
      </w:r>
      <w:r w:rsidR="00A31B92" w:rsidRPr="00410DD0">
        <w:t>to</w:t>
      </w:r>
      <w:r w:rsidRPr="00410DD0">
        <w:t xml:space="preserve"> different Aboriginal groups. The Dreaming can be seen as the embodiment of Aboriginal creation which gives meaning to everything</w:t>
      </w:r>
      <w:r w:rsidR="00800EDC" w:rsidRPr="00410DD0">
        <w:t>,</w:t>
      </w:r>
      <w:r w:rsidRPr="00410DD0">
        <w:t xml:space="preserve"> the essence of Aboriginal beliefs about creation and spiritual and physical existence. It establishes the rules governing relationships between the people, the </w:t>
      </w:r>
      <w:proofErr w:type="gramStart"/>
      <w:r w:rsidRPr="00410DD0">
        <w:t>land</w:t>
      </w:r>
      <w:proofErr w:type="gramEnd"/>
      <w:r w:rsidRPr="00410DD0">
        <w:t xml:space="preserve"> and all things for Aboriginal Peoples. The Dreaming is linked to the past, the present and the future (NESA 2024).</w:t>
      </w:r>
    </w:p>
    <w:p w14:paraId="5073A768" w14:textId="66BD475F" w:rsidR="121E4E1C" w:rsidRPr="00410DD0" w:rsidRDefault="42E765C4" w:rsidP="00D157F4">
      <w:pPr>
        <w:pStyle w:val="ListNumber"/>
        <w:rPr>
          <w:rFonts w:eastAsia="Arial"/>
          <w:color w:val="000000" w:themeColor="text1"/>
          <w:lang w:val="en-US"/>
        </w:rPr>
      </w:pPr>
      <w:r w:rsidRPr="00410DD0">
        <w:t>Re</w:t>
      </w:r>
      <w:r w:rsidR="453961F1" w:rsidRPr="00410DD0">
        <w:t>-</w:t>
      </w:r>
      <w:r w:rsidRPr="00410DD0">
        <w:t>read the</w:t>
      </w:r>
      <w:r w:rsidR="30D04AE9" w:rsidRPr="00410DD0">
        <w:t xml:space="preserve"> final</w:t>
      </w:r>
      <w:r w:rsidRPr="00410DD0">
        <w:t xml:space="preserve"> sentence </w:t>
      </w:r>
      <w:r w:rsidR="05B6BE00" w:rsidRPr="00410DD0">
        <w:t>on</w:t>
      </w:r>
      <w:r w:rsidRPr="00410DD0">
        <w:t xml:space="preserve"> </w:t>
      </w:r>
      <w:r w:rsidR="5E9EB4ED" w:rsidRPr="00410DD0">
        <w:t xml:space="preserve">the </w:t>
      </w:r>
      <w:r w:rsidR="1ECEFDB8" w:rsidRPr="00410DD0">
        <w:t>‘</w:t>
      </w:r>
      <w:r w:rsidRPr="00410DD0">
        <w:t>Creation Stories</w:t>
      </w:r>
      <w:r w:rsidR="1ECEFDB8" w:rsidRPr="00410DD0">
        <w:t>’</w:t>
      </w:r>
      <w:r w:rsidR="413962D9" w:rsidRPr="00410DD0">
        <w:t xml:space="preserve"> page,</w:t>
      </w:r>
      <w:r w:rsidRPr="00410DD0">
        <w:t xml:space="preserve"> ‘This was first told to me by my dad when I was a little boy...’</w:t>
      </w:r>
      <w:r w:rsidR="00D88D68" w:rsidRPr="00410DD0">
        <w:t>.</w:t>
      </w:r>
      <w:r w:rsidRPr="00410DD0">
        <w:t xml:space="preserve"> </w:t>
      </w:r>
      <w:r w:rsidR="734F749F" w:rsidRPr="00410DD0">
        <w:t xml:space="preserve">Discuss why </w:t>
      </w:r>
      <w:r w:rsidRPr="00410DD0">
        <w:t>oral storytelling is an important part of Aboriginal and</w:t>
      </w:r>
      <w:r w:rsidR="6041E6BF" w:rsidRPr="00410DD0">
        <w:t xml:space="preserve"> </w:t>
      </w:r>
      <w:r w:rsidRPr="00410DD0">
        <w:t>Torres Strait Islander practices</w:t>
      </w:r>
      <w:r w:rsidR="3E9C4616" w:rsidRPr="00410DD0">
        <w:t>.</w:t>
      </w:r>
    </w:p>
    <w:p w14:paraId="405D7ECF" w14:textId="3BEB849C" w:rsidR="102D7469" w:rsidRPr="00410DD0" w:rsidRDefault="233DD79C" w:rsidP="00D157F4">
      <w:pPr>
        <w:pStyle w:val="ListNumber"/>
        <w:rPr>
          <w:rFonts w:eastAsia="Arial"/>
          <w:color w:val="000000" w:themeColor="text1"/>
          <w:lang w:val="en-US"/>
        </w:rPr>
      </w:pPr>
      <w:r w:rsidRPr="00410DD0">
        <w:rPr>
          <w:rFonts w:eastAsia="Arial"/>
          <w:color w:val="000000" w:themeColor="text1"/>
        </w:rPr>
        <w:t>Visit the</w:t>
      </w:r>
      <w:r w:rsidR="4CA35C42" w:rsidRPr="00410DD0">
        <w:rPr>
          <w:rFonts w:eastAsia="Arial"/>
          <w:color w:val="000000" w:themeColor="text1"/>
        </w:rPr>
        <w:t xml:space="preserve"> </w:t>
      </w:r>
      <w:r w:rsidR="2AA160AA" w:rsidRPr="00410DD0">
        <w:rPr>
          <w:rFonts w:eastAsia="Arial"/>
          <w:color w:val="000000" w:themeColor="text1"/>
        </w:rPr>
        <w:t>‘</w:t>
      </w:r>
      <w:r w:rsidR="17F49051" w:rsidRPr="00410DD0">
        <w:rPr>
          <w:rFonts w:eastAsia="Arial"/>
          <w:color w:val="000000" w:themeColor="text1"/>
        </w:rPr>
        <w:t>Creation Stor</w:t>
      </w:r>
      <w:r w:rsidR="1066C953" w:rsidRPr="00410DD0">
        <w:rPr>
          <w:rFonts w:eastAsia="Arial"/>
          <w:color w:val="000000" w:themeColor="text1"/>
        </w:rPr>
        <w:t>ies</w:t>
      </w:r>
      <w:r w:rsidR="2AA160AA" w:rsidRPr="00410DD0">
        <w:rPr>
          <w:rFonts w:eastAsia="Arial"/>
          <w:color w:val="000000" w:themeColor="text1"/>
        </w:rPr>
        <w:t>’</w:t>
      </w:r>
      <w:r w:rsidR="12ADB87F" w:rsidRPr="00410DD0">
        <w:rPr>
          <w:rFonts w:eastAsia="Arial"/>
          <w:color w:val="000000" w:themeColor="text1"/>
        </w:rPr>
        <w:t xml:space="preserve"> </w:t>
      </w:r>
      <w:r w:rsidR="310B5AD0" w:rsidRPr="00410DD0">
        <w:rPr>
          <w:rFonts w:eastAsia="Arial"/>
          <w:color w:val="000000" w:themeColor="text1"/>
        </w:rPr>
        <w:t xml:space="preserve">page </w:t>
      </w:r>
      <w:r w:rsidR="1CEDE19A" w:rsidRPr="00410DD0">
        <w:rPr>
          <w:rFonts w:eastAsia="Arial"/>
          <w:color w:val="000000" w:themeColor="text1"/>
        </w:rPr>
        <w:t xml:space="preserve">in </w:t>
      </w:r>
      <w:r w:rsidR="1CEDE19A" w:rsidRPr="00410DD0">
        <w:rPr>
          <w:rFonts w:eastAsia="Arial"/>
          <w:i/>
          <w:iCs/>
          <w:color w:val="000000" w:themeColor="text1"/>
        </w:rPr>
        <w:t>Come Together</w:t>
      </w:r>
      <w:r w:rsidR="158B0A10" w:rsidRPr="00410DD0">
        <w:rPr>
          <w:rFonts w:eastAsia="Arial"/>
          <w:i/>
          <w:iCs/>
          <w:color w:val="000000" w:themeColor="text1"/>
        </w:rPr>
        <w:t xml:space="preserve">. </w:t>
      </w:r>
      <w:r w:rsidR="357722C7" w:rsidRPr="00410DD0">
        <w:rPr>
          <w:rFonts w:eastAsia="Arial"/>
          <w:color w:val="000000" w:themeColor="text1"/>
        </w:rPr>
        <w:t>Discuss how e</w:t>
      </w:r>
      <w:r w:rsidR="03D4F621" w:rsidRPr="00410DD0">
        <w:rPr>
          <w:rFonts w:eastAsia="Arial"/>
          <w:color w:val="000000" w:themeColor="text1"/>
        </w:rPr>
        <w:t xml:space="preserve">ach paragraph focuses on a specific aspect of the </w:t>
      </w:r>
      <w:r w:rsidR="6A6A3BE9" w:rsidRPr="00410DD0">
        <w:rPr>
          <w:rFonts w:eastAsia="Arial"/>
          <w:color w:val="000000" w:themeColor="text1"/>
        </w:rPr>
        <w:t>C</w:t>
      </w:r>
      <w:r w:rsidR="03D4F621" w:rsidRPr="00410DD0">
        <w:rPr>
          <w:rFonts w:eastAsia="Arial"/>
          <w:color w:val="000000" w:themeColor="text1"/>
        </w:rPr>
        <w:t xml:space="preserve">reation </w:t>
      </w:r>
      <w:r w:rsidR="36B7C6E7" w:rsidRPr="00410DD0">
        <w:rPr>
          <w:rFonts w:eastAsia="Arial"/>
          <w:color w:val="000000" w:themeColor="text1"/>
        </w:rPr>
        <w:t>S</w:t>
      </w:r>
      <w:r w:rsidR="03D4F621" w:rsidRPr="00410DD0">
        <w:rPr>
          <w:rFonts w:eastAsia="Arial"/>
          <w:color w:val="000000" w:themeColor="text1"/>
        </w:rPr>
        <w:t>tory</w:t>
      </w:r>
      <w:r w:rsidR="0130847E" w:rsidRPr="00410DD0">
        <w:rPr>
          <w:rFonts w:eastAsia="Arial"/>
          <w:color w:val="000000" w:themeColor="text1"/>
        </w:rPr>
        <w:t xml:space="preserve">. The first paragraph focuses on </w:t>
      </w:r>
      <w:r w:rsidR="03D4F621" w:rsidRPr="00410DD0">
        <w:rPr>
          <w:rFonts w:eastAsia="Arial"/>
          <w:color w:val="000000" w:themeColor="text1"/>
        </w:rPr>
        <w:t xml:space="preserve">the role of </w:t>
      </w:r>
      <w:proofErr w:type="spellStart"/>
      <w:r w:rsidR="03D4F621" w:rsidRPr="00410DD0">
        <w:rPr>
          <w:rFonts w:eastAsia="Arial"/>
          <w:color w:val="000000" w:themeColor="text1"/>
        </w:rPr>
        <w:t>Baiame</w:t>
      </w:r>
      <w:proofErr w:type="spellEnd"/>
      <w:r w:rsidR="03D4F621" w:rsidRPr="00410DD0">
        <w:rPr>
          <w:rFonts w:eastAsia="Arial"/>
          <w:color w:val="000000" w:themeColor="text1"/>
        </w:rPr>
        <w:t xml:space="preserve"> the old woman</w:t>
      </w:r>
      <w:r w:rsidR="008168B6" w:rsidRPr="00410DD0">
        <w:rPr>
          <w:rFonts w:eastAsia="Arial"/>
          <w:color w:val="000000" w:themeColor="text1"/>
        </w:rPr>
        <w:t>’</w:t>
      </w:r>
      <w:r w:rsidR="03D4F621" w:rsidRPr="00410DD0">
        <w:rPr>
          <w:rFonts w:eastAsia="Arial"/>
          <w:color w:val="000000" w:themeColor="text1"/>
        </w:rPr>
        <w:t>s journey</w:t>
      </w:r>
      <w:r w:rsidR="000C08F5" w:rsidRPr="00410DD0">
        <w:rPr>
          <w:rFonts w:eastAsia="Arial"/>
          <w:color w:val="000000" w:themeColor="text1"/>
        </w:rPr>
        <w:t>. The second paragraph focuses on</w:t>
      </w:r>
      <w:r w:rsidR="03D4F621" w:rsidRPr="00410DD0">
        <w:rPr>
          <w:rFonts w:eastAsia="Arial"/>
          <w:color w:val="000000" w:themeColor="text1"/>
        </w:rPr>
        <w:t xml:space="preserve"> the actions of the Rainbow Serpent, Gane. </w:t>
      </w:r>
      <w:r w:rsidR="157E7B5D" w:rsidRPr="00410DD0">
        <w:rPr>
          <w:rFonts w:eastAsia="Arial"/>
          <w:color w:val="000000" w:themeColor="text1"/>
        </w:rPr>
        <w:t>Consider</w:t>
      </w:r>
      <w:r w:rsidR="2136220C" w:rsidRPr="00410DD0">
        <w:rPr>
          <w:rFonts w:eastAsia="Arial"/>
          <w:color w:val="000000" w:themeColor="text1"/>
        </w:rPr>
        <w:t xml:space="preserve"> how the</w:t>
      </w:r>
      <w:r w:rsidR="4BF7B7B2" w:rsidRPr="00410DD0">
        <w:rPr>
          <w:rFonts w:eastAsia="Arial"/>
          <w:color w:val="000000" w:themeColor="text1"/>
        </w:rPr>
        <w:t xml:space="preserve"> ideas between each paragraph </w:t>
      </w:r>
      <w:r w:rsidR="7750DC9F" w:rsidRPr="00410DD0">
        <w:rPr>
          <w:rFonts w:eastAsia="Arial"/>
          <w:color w:val="000000" w:themeColor="text1"/>
        </w:rPr>
        <w:t>connect</w:t>
      </w:r>
      <w:r w:rsidR="278B869A" w:rsidRPr="00410DD0">
        <w:rPr>
          <w:rFonts w:eastAsia="Arial"/>
          <w:color w:val="000000" w:themeColor="text1"/>
        </w:rPr>
        <w:t xml:space="preserve"> to </w:t>
      </w:r>
      <w:r w:rsidR="38E96EBF" w:rsidRPr="00410DD0">
        <w:rPr>
          <w:rFonts w:eastAsia="Arial"/>
          <w:color w:val="000000" w:themeColor="text1"/>
        </w:rPr>
        <w:t xml:space="preserve">describe and/or </w:t>
      </w:r>
      <w:r w:rsidR="278B869A" w:rsidRPr="00410DD0">
        <w:rPr>
          <w:rFonts w:eastAsia="Arial"/>
          <w:color w:val="000000" w:themeColor="text1"/>
        </w:rPr>
        <w:t xml:space="preserve">explain </w:t>
      </w:r>
      <w:r w:rsidR="65BC512F" w:rsidRPr="00410DD0">
        <w:rPr>
          <w:rFonts w:eastAsia="Arial"/>
          <w:color w:val="000000" w:themeColor="text1"/>
        </w:rPr>
        <w:t>the</w:t>
      </w:r>
      <w:r w:rsidR="278B869A" w:rsidRPr="00410DD0">
        <w:rPr>
          <w:rFonts w:eastAsia="Arial"/>
          <w:color w:val="000000" w:themeColor="text1"/>
        </w:rPr>
        <w:t xml:space="preserve"> </w:t>
      </w:r>
      <w:r w:rsidR="426AF6EE" w:rsidRPr="00410DD0">
        <w:rPr>
          <w:rFonts w:eastAsia="Arial"/>
          <w:color w:val="000000" w:themeColor="text1"/>
        </w:rPr>
        <w:t>D</w:t>
      </w:r>
      <w:r w:rsidR="278B869A" w:rsidRPr="00410DD0">
        <w:rPr>
          <w:rFonts w:eastAsia="Arial"/>
          <w:color w:val="000000" w:themeColor="text1"/>
        </w:rPr>
        <w:t>reaming story.</w:t>
      </w:r>
    </w:p>
    <w:p w14:paraId="0B537C61" w14:textId="36A2D637" w:rsidR="102D7469" w:rsidRPr="00410DD0" w:rsidRDefault="583B46B3" w:rsidP="00D157F4">
      <w:pPr>
        <w:pStyle w:val="ListNumber"/>
        <w:rPr>
          <w:rFonts w:eastAsia="Arial"/>
          <w:color w:val="000000" w:themeColor="text1"/>
          <w:lang w:val="en-US"/>
        </w:rPr>
      </w:pPr>
      <w:r w:rsidRPr="00410DD0">
        <w:rPr>
          <w:rFonts w:eastAsia="Arial"/>
          <w:color w:val="000000" w:themeColor="text1"/>
          <w:lang w:val="en-US"/>
        </w:rPr>
        <w:t xml:space="preserve">Draw on the learning from Component A </w:t>
      </w:r>
      <w:r w:rsidR="3C21EC4C" w:rsidRPr="00410DD0">
        <w:rPr>
          <w:rFonts w:eastAsia="Arial"/>
          <w:color w:val="000000" w:themeColor="text1"/>
          <w:lang w:val="en-US"/>
        </w:rPr>
        <w:t>regarding</w:t>
      </w:r>
      <w:r w:rsidR="6C1EC777" w:rsidRPr="00410DD0">
        <w:rPr>
          <w:rFonts w:eastAsia="Arial"/>
          <w:color w:val="000000" w:themeColor="text1"/>
          <w:lang w:val="en-US"/>
        </w:rPr>
        <w:t xml:space="preserve"> the use of different tenses. </w:t>
      </w:r>
      <w:r w:rsidR="3353AE19" w:rsidRPr="00410DD0">
        <w:rPr>
          <w:rFonts w:eastAsia="Arial"/>
          <w:color w:val="000000" w:themeColor="text1"/>
          <w:lang w:val="en-US"/>
        </w:rPr>
        <w:t>Using the ‘Creation Stories’ page, g</w:t>
      </w:r>
      <w:r w:rsidR="2C1299F6" w:rsidRPr="00410DD0">
        <w:rPr>
          <w:rFonts w:eastAsia="Arial"/>
          <w:color w:val="000000" w:themeColor="text1"/>
          <w:lang w:val="en-US"/>
        </w:rPr>
        <w:t xml:space="preserve">uide students to </w:t>
      </w:r>
      <w:proofErr w:type="spellStart"/>
      <w:r w:rsidR="2C1299F6" w:rsidRPr="00410DD0">
        <w:rPr>
          <w:rFonts w:eastAsia="Arial"/>
          <w:color w:val="000000" w:themeColor="text1"/>
          <w:lang w:val="en-US"/>
        </w:rPr>
        <w:t>recognise</w:t>
      </w:r>
      <w:proofErr w:type="spellEnd"/>
      <w:r w:rsidR="2C1299F6" w:rsidRPr="00410DD0">
        <w:rPr>
          <w:rFonts w:eastAsia="Arial"/>
          <w:color w:val="000000" w:themeColor="text1"/>
          <w:lang w:val="en-US"/>
        </w:rPr>
        <w:t xml:space="preserve"> </w:t>
      </w:r>
      <w:r w:rsidR="57DDF5CC" w:rsidRPr="00410DD0">
        <w:rPr>
          <w:rFonts w:eastAsia="Arial"/>
          <w:color w:val="000000" w:themeColor="text1"/>
          <w:lang w:val="en-US"/>
        </w:rPr>
        <w:t>how</w:t>
      </w:r>
      <w:r w:rsidR="2C1299F6" w:rsidRPr="00410DD0">
        <w:rPr>
          <w:rFonts w:eastAsia="Arial"/>
          <w:color w:val="000000" w:themeColor="text1"/>
          <w:lang w:val="en-US"/>
        </w:rPr>
        <w:t xml:space="preserve"> a sequence of clauses may use different tenses but remains connected. </w:t>
      </w:r>
      <w:r w:rsidR="7976CA5E" w:rsidRPr="00410DD0">
        <w:rPr>
          <w:rFonts w:eastAsia="Arial"/>
          <w:color w:val="000000" w:themeColor="text1"/>
          <w:lang w:val="en-US"/>
        </w:rPr>
        <w:t xml:space="preserve">Ask students to </w:t>
      </w:r>
      <w:r w:rsidR="35471EBF" w:rsidRPr="00410DD0">
        <w:rPr>
          <w:rFonts w:eastAsia="Arial"/>
          <w:color w:val="000000" w:themeColor="text1"/>
          <w:lang w:val="en-US"/>
        </w:rPr>
        <w:t>identify</w:t>
      </w:r>
      <w:r w:rsidR="7976CA5E" w:rsidRPr="00410DD0">
        <w:rPr>
          <w:rFonts w:eastAsia="Arial"/>
          <w:color w:val="000000" w:themeColor="text1"/>
          <w:lang w:val="en-US"/>
        </w:rPr>
        <w:t xml:space="preserve"> </w:t>
      </w:r>
      <w:r w:rsidR="35471EBF" w:rsidRPr="00410DD0">
        <w:rPr>
          <w:rFonts w:eastAsia="Arial"/>
          <w:color w:val="000000" w:themeColor="text1"/>
          <w:lang w:val="en-US"/>
        </w:rPr>
        <w:t>the</w:t>
      </w:r>
      <w:r w:rsidR="7DED3BAB" w:rsidRPr="00410DD0">
        <w:rPr>
          <w:rFonts w:eastAsia="Arial"/>
          <w:color w:val="000000" w:themeColor="text1"/>
          <w:lang w:val="en-US"/>
        </w:rPr>
        <w:t xml:space="preserve"> tense </w:t>
      </w:r>
      <w:r w:rsidR="35471EBF" w:rsidRPr="00410DD0">
        <w:rPr>
          <w:rFonts w:eastAsia="Arial"/>
          <w:color w:val="000000" w:themeColor="text1"/>
          <w:lang w:val="en-US"/>
        </w:rPr>
        <w:t>at the beginning of the</w:t>
      </w:r>
      <w:r w:rsidR="7DED3BAB" w:rsidRPr="00410DD0">
        <w:rPr>
          <w:rFonts w:eastAsia="Arial"/>
          <w:color w:val="000000" w:themeColor="text1"/>
          <w:lang w:val="en-US"/>
        </w:rPr>
        <w:t xml:space="preserve"> first paragraph</w:t>
      </w:r>
      <w:r w:rsidR="35471EBF" w:rsidRPr="00410DD0">
        <w:rPr>
          <w:rFonts w:eastAsia="Arial"/>
          <w:color w:val="000000" w:themeColor="text1"/>
          <w:lang w:val="en-US"/>
        </w:rPr>
        <w:t>,</w:t>
      </w:r>
      <w:r w:rsidR="5EEADE73" w:rsidRPr="00410DD0">
        <w:rPr>
          <w:rFonts w:eastAsia="Arial"/>
          <w:color w:val="000000" w:themeColor="text1"/>
          <w:lang w:val="en-US"/>
        </w:rPr>
        <w:t xml:space="preserve"> ‘</w:t>
      </w:r>
      <w:proofErr w:type="spellStart"/>
      <w:r w:rsidR="5EEADE73" w:rsidRPr="00410DD0">
        <w:rPr>
          <w:rFonts w:eastAsia="Arial"/>
          <w:color w:val="000000" w:themeColor="text1"/>
          <w:lang w:val="en-US"/>
        </w:rPr>
        <w:t>Baiame</w:t>
      </w:r>
      <w:proofErr w:type="spellEnd"/>
      <w:r w:rsidR="5EEADE73" w:rsidRPr="00410DD0">
        <w:rPr>
          <w:rFonts w:eastAsia="Arial"/>
          <w:color w:val="000000" w:themeColor="text1"/>
          <w:lang w:val="en-US"/>
        </w:rPr>
        <w:t xml:space="preserve"> is the father of all creation for many communities in south-eastern Australia</w:t>
      </w:r>
      <w:r w:rsidR="008168B6" w:rsidRPr="00410DD0">
        <w:rPr>
          <w:rFonts w:eastAsia="Arial"/>
          <w:color w:val="000000" w:themeColor="text1"/>
          <w:lang w:val="en-US"/>
        </w:rPr>
        <w:t xml:space="preserve"> </w:t>
      </w:r>
      <w:r w:rsidR="5EEADE73" w:rsidRPr="00410DD0">
        <w:rPr>
          <w:rFonts w:eastAsia="Arial"/>
          <w:color w:val="000000" w:themeColor="text1"/>
          <w:lang w:val="en-US"/>
        </w:rPr>
        <w:t>...’</w:t>
      </w:r>
      <w:r w:rsidR="506B8496" w:rsidRPr="00410DD0">
        <w:rPr>
          <w:rFonts w:eastAsia="Arial"/>
          <w:color w:val="000000" w:themeColor="text1"/>
          <w:lang w:val="en-US"/>
        </w:rPr>
        <w:t xml:space="preserve"> </w:t>
      </w:r>
      <w:r w:rsidR="5BA5D610" w:rsidRPr="00410DD0">
        <w:rPr>
          <w:rFonts w:eastAsia="Arial"/>
          <w:color w:val="000000" w:themeColor="text1"/>
          <w:lang w:val="en-US"/>
        </w:rPr>
        <w:t>It</w:t>
      </w:r>
      <w:r w:rsidR="50B25858" w:rsidRPr="00410DD0">
        <w:rPr>
          <w:rFonts w:eastAsia="Arial"/>
          <w:color w:val="000000" w:themeColor="text1"/>
          <w:lang w:val="en-US"/>
        </w:rPr>
        <w:t xml:space="preserve"> is written</w:t>
      </w:r>
      <w:r w:rsidR="7976CA5E" w:rsidRPr="00410DD0">
        <w:rPr>
          <w:rFonts w:eastAsia="Arial"/>
          <w:color w:val="000000" w:themeColor="text1"/>
          <w:lang w:val="en-US"/>
        </w:rPr>
        <w:t xml:space="preserve"> in present tense</w:t>
      </w:r>
      <w:r w:rsidR="04CF1702" w:rsidRPr="00410DD0">
        <w:rPr>
          <w:rFonts w:eastAsia="Arial"/>
          <w:color w:val="000000" w:themeColor="text1"/>
          <w:lang w:val="en-US"/>
        </w:rPr>
        <w:t>,</w:t>
      </w:r>
      <w:r w:rsidR="33FF5D34" w:rsidRPr="00410DD0">
        <w:rPr>
          <w:rFonts w:eastAsia="Arial"/>
          <w:color w:val="000000" w:themeColor="text1"/>
          <w:lang w:val="en-US"/>
        </w:rPr>
        <w:t xml:space="preserve"> the relating verb</w:t>
      </w:r>
      <w:r w:rsidR="04CF1702" w:rsidRPr="00410DD0">
        <w:rPr>
          <w:rFonts w:eastAsia="Arial"/>
          <w:color w:val="000000" w:themeColor="text1"/>
          <w:lang w:val="en-US"/>
        </w:rPr>
        <w:t xml:space="preserve"> </w:t>
      </w:r>
      <w:r w:rsidR="2D03163E" w:rsidRPr="00410DD0">
        <w:rPr>
          <w:rFonts w:eastAsia="Arial"/>
          <w:color w:val="000000" w:themeColor="text1"/>
          <w:lang w:val="en-US"/>
        </w:rPr>
        <w:t>‘</w:t>
      </w:r>
      <w:r w:rsidR="04CF1702" w:rsidRPr="00410DD0">
        <w:rPr>
          <w:rFonts w:eastAsia="Arial"/>
          <w:color w:val="000000" w:themeColor="text1"/>
          <w:lang w:val="en-US"/>
        </w:rPr>
        <w:t>is</w:t>
      </w:r>
      <w:r w:rsidR="7238EFD9" w:rsidRPr="00410DD0">
        <w:rPr>
          <w:rFonts w:eastAsia="Arial"/>
          <w:color w:val="000000" w:themeColor="text1"/>
          <w:lang w:val="en-US"/>
        </w:rPr>
        <w:t>’</w:t>
      </w:r>
      <w:r w:rsidR="50B25858" w:rsidRPr="00410DD0">
        <w:rPr>
          <w:rFonts w:eastAsia="Arial"/>
          <w:color w:val="000000" w:themeColor="text1"/>
          <w:lang w:val="en-US"/>
        </w:rPr>
        <w:t xml:space="preserve"> </w:t>
      </w:r>
      <w:r w:rsidR="5F2B043B" w:rsidRPr="00410DD0">
        <w:rPr>
          <w:rFonts w:eastAsia="Arial"/>
          <w:color w:val="000000" w:themeColor="text1"/>
          <w:lang w:val="en-US"/>
        </w:rPr>
        <w:t>demonstrate</w:t>
      </w:r>
      <w:r w:rsidR="008168B6" w:rsidRPr="00410DD0">
        <w:rPr>
          <w:rFonts w:eastAsia="Arial"/>
          <w:color w:val="000000" w:themeColor="text1"/>
          <w:lang w:val="en-US"/>
        </w:rPr>
        <w:t>s</w:t>
      </w:r>
      <w:r w:rsidR="7102F7D7" w:rsidRPr="00410DD0">
        <w:rPr>
          <w:rFonts w:eastAsia="Arial"/>
          <w:color w:val="000000" w:themeColor="text1"/>
          <w:lang w:val="en-US"/>
        </w:rPr>
        <w:t xml:space="preserve"> this</w:t>
      </w:r>
      <w:r w:rsidR="04CF1702" w:rsidRPr="00410DD0">
        <w:rPr>
          <w:rFonts w:eastAsia="Arial"/>
          <w:color w:val="000000" w:themeColor="text1"/>
          <w:lang w:val="en-US"/>
        </w:rPr>
        <w:t>.</w:t>
      </w:r>
    </w:p>
    <w:p w14:paraId="77350726" w14:textId="6972499E" w:rsidR="31EB0D58" w:rsidRPr="00410DD0" w:rsidRDefault="1BA6BDE9" w:rsidP="00D157F4">
      <w:pPr>
        <w:pStyle w:val="ListNumber"/>
      </w:pPr>
      <w:r w:rsidRPr="00410DD0">
        <w:t>Read the second paragraph. As</w:t>
      </w:r>
      <w:r w:rsidR="210965D1" w:rsidRPr="00410DD0">
        <w:t xml:space="preserve">k students to describe </w:t>
      </w:r>
      <w:r w:rsidR="45A45C0E" w:rsidRPr="00410DD0">
        <w:t>the shift in tense</w:t>
      </w:r>
      <w:r w:rsidR="42C1FA10" w:rsidRPr="00410DD0">
        <w:t xml:space="preserve">. </w:t>
      </w:r>
      <w:r w:rsidR="4B063689" w:rsidRPr="00410DD0">
        <w:t xml:space="preserve">It is written in </w:t>
      </w:r>
      <w:r w:rsidR="7C1FCCB2" w:rsidRPr="00410DD0">
        <w:t>past</w:t>
      </w:r>
      <w:r w:rsidR="4B063689" w:rsidRPr="00410DD0">
        <w:t xml:space="preserve"> tense, the verb</w:t>
      </w:r>
      <w:r w:rsidR="3F126FA3" w:rsidRPr="00410DD0">
        <w:t xml:space="preserve">s/verb </w:t>
      </w:r>
      <w:proofErr w:type="gramStart"/>
      <w:r w:rsidR="5ACF2607" w:rsidRPr="00410DD0">
        <w:t>groups:</w:t>
      </w:r>
      <w:proofErr w:type="gramEnd"/>
      <w:r w:rsidR="5ACF2607" w:rsidRPr="00410DD0">
        <w:t xml:space="preserve"> </w:t>
      </w:r>
      <w:r w:rsidR="7A188401" w:rsidRPr="00410DD0">
        <w:t>was flat, saw, looked, sent</w:t>
      </w:r>
      <w:r w:rsidR="04863982" w:rsidRPr="00410DD0">
        <w:t>, searched</w:t>
      </w:r>
      <w:r w:rsidR="5E92ABF8" w:rsidRPr="00410DD0">
        <w:t xml:space="preserve"> and</w:t>
      </w:r>
      <w:r w:rsidR="04863982" w:rsidRPr="00410DD0">
        <w:t xml:space="preserve"> grew</w:t>
      </w:r>
      <w:r w:rsidR="7D98DBAB" w:rsidRPr="00410DD0">
        <w:t xml:space="preserve"> demonstrate</w:t>
      </w:r>
      <w:r w:rsidR="5E92ABF8" w:rsidRPr="00410DD0">
        <w:t xml:space="preserve"> this</w:t>
      </w:r>
      <w:r w:rsidR="3F126FA3" w:rsidRPr="00410DD0">
        <w:t>.</w:t>
      </w:r>
    </w:p>
    <w:p w14:paraId="39EDE01A" w14:textId="5A3FB442" w:rsidR="13507427" w:rsidRPr="00410DD0" w:rsidRDefault="7541AB26" w:rsidP="7A05A3D7">
      <w:pPr>
        <w:pStyle w:val="ListNumber"/>
        <w:rPr>
          <w:lang w:val="en-US"/>
        </w:rPr>
      </w:pPr>
      <w:r w:rsidRPr="00410DD0">
        <w:rPr>
          <w:lang w:val="en-US"/>
        </w:rPr>
        <w:t>In pairs,</w:t>
      </w:r>
      <w:r w:rsidR="594D06CD" w:rsidRPr="00410DD0">
        <w:rPr>
          <w:lang w:val="en-US"/>
        </w:rPr>
        <w:t xml:space="preserve"> students </w:t>
      </w:r>
      <w:r w:rsidR="30E47DB1" w:rsidRPr="00410DD0">
        <w:rPr>
          <w:lang w:val="en-US"/>
        </w:rPr>
        <w:t xml:space="preserve">select </w:t>
      </w:r>
      <w:r w:rsidR="0806A00C" w:rsidRPr="00410DD0">
        <w:rPr>
          <w:lang w:val="en-US"/>
        </w:rPr>
        <w:t xml:space="preserve">and read </w:t>
      </w:r>
      <w:r w:rsidR="1AC286B9" w:rsidRPr="00410DD0">
        <w:rPr>
          <w:lang w:val="en-US"/>
        </w:rPr>
        <w:t xml:space="preserve">a </w:t>
      </w:r>
      <w:proofErr w:type="spellStart"/>
      <w:r w:rsidR="68669C2D" w:rsidRPr="00410DD0">
        <w:rPr>
          <w:lang w:val="en-US"/>
        </w:rPr>
        <w:t>Dharawal</w:t>
      </w:r>
      <w:proofErr w:type="spellEnd"/>
      <w:r w:rsidR="68669C2D" w:rsidRPr="00410DD0">
        <w:rPr>
          <w:lang w:val="en-US"/>
        </w:rPr>
        <w:t xml:space="preserve"> Dreaming stor</w:t>
      </w:r>
      <w:r w:rsidR="500174D6" w:rsidRPr="00410DD0">
        <w:rPr>
          <w:lang w:val="en-US"/>
        </w:rPr>
        <w:t>y</w:t>
      </w:r>
      <w:r w:rsidR="68669C2D" w:rsidRPr="00410DD0">
        <w:rPr>
          <w:lang w:val="en-US"/>
        </w:rPr>
        <w:t xml:space="preserve"> of the Illawarra local region </w:t>
      </w:r>
      <w:r w:rsidR="0806A00C" w:rsidRPr="00410DD0">
        <w:rPr>
          <w:lang w:val="en-US"/>
        </w:rPr>
        <w:t>from the website,</w:t>
      </w:r>
      <w:r w:rsidRPr="00410DD0">
        <w:rPr>
          <w:lang w:val="en-US"/>
        </w:rPr>
        <w:t xml:space="preserve"> </w:t>
      </w:r>
      <w:hyperlink r:id="rId64">
        <w:r w:rsidR="3C44F024" w:rsidRPr="00410DD0">
          <w:rPr>
            <w:rStyle w:val="Hyperlink"/>
            <w:lang w:val="en-US"/>
          </w:rPr>
          <w:t>Dreaming Stories</w:t>
        </w:r>
        <w:r w:rsidR="4CB920D5" w:rsidRPr="00410DD0">
          <w:rPr>
            <w:rStyle w:val="Hyperlink"/>
            <w:lang w:val="en-US"/>
          </w:rPr>
          <w:t xml:space="preserve"> –</w:t>
        </w:r>
        <w:r w:rsidR="3C44F024" w:rsidRPr="00410DD0">
          <w:rPr>
            <w:rStyle w:val="Hyperlink"/>
            <w:lang w:val="en-US"/>
          </w:rPr>
          <w:t xml:space="preserve"> </w:t>
        </w:r>
        <w:proofErr w:type="spellStart"/>
        <w:r w:rsidR="3C44F024" w:rsidRPr="00410DD0">
          <w:rPr>
            <w:rStyle w:val="Hyperlink"/>
            <w:lang w:val="en-US"/>
          </w:rPr>
          <w:t>Coomaditchie</w:t>
        </w:r>
        <w:proofErr w:type="spellEnd"/>
        <w:r w:rsidR="3C44F024" w:rsidRPr="00410DD0">
          <w:rPr>
            <w:rStyle w:val="Hyperlink"/>
            <w:lang w:val="en-US"/>
          </w:rPr>
          <w:t xml:space="preserve"> United Aboriginal Corporation</w:t>
        </w:r>
        <w:r w:rsidR="3C44F024" w:rsidRPr="00410DD0">
          <w:t>.</w:t>
        </w:r>
      </w:hyperlink>
      <w:r w:rsidR="3C44F024" w:rsidRPr="00410DD0">
        <w:rPr>
          <w:lang w:val="en-US"/>
        </w:rPr>
        <w:t xml:space="preserve"> </w:t>
      </w:r>
      <w:r w:rsidR="451F8579" w:rsidRPr="00410DD0">
        <w:rPr>
          <w:lang w:val="en-US"/>
        </w:rPr>
        <w:t xml:space="preserve">Explain that </w:t>
      </w:r>
      <w:r w:rsidR="59D14CB6" w:rsidRPr="00410DD0">
        <w:rPr>
          <w:lang w:val="en-US"/>
        </w:rPr>
        <w:t>after reading,</w:t>
      </w:r>
      <w:r w:rsidR="451F8579" w:rsidRPr="00410DD0">
        <w:rPr>
          <w:lang w:val="en-US"/>
        </w:rPr>
        <w:t xml:space="preserve"> students will write</w:t>
      </w:r>
      <w:r w:rsidR="33229DC8" w:rsidRPr="00410DD0">
        <w:rPr>
          <w:lang w:val="en-US"/>
        </w:rPr>
        <w:t xml:space="preserve"> </w:t>
      </w:r>
      <w:r w:rsidR="63EB90F3" w:rsidRPr="00410DD0">
        <w:rPr>
          <w:lang w:val="en-US"/>
        </w:rPr>
        <w:t>logically sequenced</w:t>
      </w:r>
      <w:r w:rsidR="59D14CB6" w:rsidRPr="00410DD0">
        <w:rPr>
          <w:lang w:val="en-US"/>
        </w:rPr>
        <w:t xml:space="preserve"> </w:t>
      </w:r>
      <w:r w:rsidR="659B24E7" w:rsidRPr="00410DD0">
        <w:rPr>
          <w:lang w:val="en-US"/>
        </w:rPr>
        <w:t>paragraph</w:t>
      </w:r>
      <w:r w:rsidR="34FAA0BA" w:rsidRPr="00410DD0">
        <w:rPr>
          <w:lang w:val="en-US"/>
        </w:rPr>
        <w:t>s</w:t>
      </w:r>
      <w:r w:rsidR="659B24E7" w:rsidRPr="00410DD0">
        <w:rPr>
          <w:lang w:val="en-US"/>
        </w:rPr>
        <w:t xml:space="preserve"> that</w:t>
      </w:r>
      <w:r w:rsidR="02B869B3" w:rsidRPr="00410DD0">
        <w:rPr>
          <w:lang w:val="en-US"/>
        </w:rPr>
        <w:t xml:space="preserve"> </w:t>
      </w:r>
      <w:r w:rsidR="542D6E3F" w:rsidRPr="00410DD0">
        <w:rPr>
          <w:lang w:val="en-US"/>
        </w:rPr>
        <w:t>describe</w:t>
      </w:r>
      <w:r w:rsidR="02B869B3" w:rsidRPr="00410DD0">
        <w:rPr>
          <w:lang w:val="en-US"/>
        </w:rPr>
        <w:t xml:space="preserve"> </w:t>
      </w:r>
      <w:r w:rsidR="0DD3191B" w:rsidRPr="00410DD0">
        <w:rPr>
          <w:lang w:val="en-US"/>
        </w:rPr>
        <w:t xml:space="preserve">and/or explain </w:t>
      </w:r>
      <w:r w:rsidR="02B869B3" w:rsidRPr="00410DD0">
        <w:rPr>
          <w:lang w:val="en-US"/>
        </w:rPr>
        <w:t>their select</w:t>
      </w:r>
      <w:r w:rsidR="420B1DD0" w:rsidRPr="00410DD0">
        <w:rPr>
          <w:lang w:val="en-US"/>
        </w:rPr>
        <w:t>ed</w:t>
      </w:r>
      <w:r w:rsidR="02B869B3" w:rsidRPr="00410DD0">
        <w:rPr>
          <w:lang w:val="en-US"/>
        </w:rPr>
        <w:t xml:space="preserve"> </w:t>
      </w:r>
      <w:r w:rsidR="5AF4BFDA" w:rsidRPr="00410DD0">
        <w:rPr>
          <w:lang w:val="en-US"/>
        </w:rPr>
        <w:t>Dreaming</w:t>
      </w:r>
      <w:r w:rsidR="451F8579" w:rsidRPr="00410DD0">
        <w:rPr>
          <w:lang w:val="en-US"/>
        </w:rPr>
        <w:t xml:space="preserve"> stor</w:t>
      </w:r>
      <w:r w:rsidR="0BE4C8B1" w:rsidRPr="00410DD0">
        <w:rPr>
          <w:lang w:val="en-US"/>
        </w:rPr>
        <w:t>y.</w:t>
      </w:r>
      <w:r w:rsidR="2161911D" w:rsidRPr="00410DD0">
        <w:rPr>
          <w:lang w:val="en-US"/>
        </w:rPr>
        <w:t xml:space="preserve"> Pro</w:t>
      </w:r>
      <w:r w:rsidR="1296EAA5" w:rsidRPr="00410DD0">
        <w:rPr>
          <w:lang w:val="en-US"/>
        </w:rPr>
        <w:t xml:space="preserve">vide </w:t>
      </w:r>
      <w:r w:rsidR="32E0F5C9" w:rsidRPr="00410DD0">
        <w:rPr>
          <w:lang w:val="en-US"/>
        </w:rPr>
        <w:t>students with</w:t>
      </w:r>
      <w:r w:rsidR="1567C5FF" w:rsidRPr="00410DD0">
        <w:rPr>
          <w:lang w:val="en-US"/>
        </w:rPr>
        <w:t xml:space="preserve"> g</w:t>
      </w:r>
      <w:r w:rsidR="4A35C5A3" w:rsidRPr="00410DD0">
        <w:rPr>
          <w:lang w:val="en-US"/>
        </w:rPr>
        <w:t>uiding questions</w:t>
      </w:r>
      <w:r w:rsidR="1296EAA5" w:rsidRPr="00410DD0">
        <w:rPr>
          <w:lang w:val="en-US"/>
        </w:rPr>
        <w:t xml:space="preserve"> </w:t>
      </w:r>
      <w:r w:rsidR="2161911D" w:rsidRPr="00410DD0">
        <w:rPr>
          <w:lang w:val="en-US"/>
        </w:rPr>
        <w:t>to record key words</w:t>
      </w:r>
      <w:r w:rsidR="4AB5CE8A" w:rsidRPr="00410DD0">
        <w:rPr>
          <w:lang w:val="en-US"/>
        </w:rPr>
        <w:t xml:space="preserve"> and phrases</w:t>
      </w:r>
      <w:r w:rsidR="795FF23B" w:rsidRPr="00410DD0">
        <w:rPr>
          <w:lang w:val="en-US"/>
        </w:rPr>
        <w:t xml:space="preserve"> from the story.</w:t>
      </w:r>
      <w:r w:rsidR="211890EE" w:rsidRPr="00410DD0">
        <w:rPr>
          <w:lang w:val="en-US"/>
        </w:rPr>
        <w:t xml:space="preserve"> </w:t>
      </w:r>
      <w:r w:rsidR="2161911D" w:rsidRPr="00410DD0">
        <w:rPr>
          <w:lang w:val="en-US"/>
        </w:rPr>
        <w:t>For example</w:t>
      </w:r>
      <w:r w:rsidR="0573FAFF" w:rsidRPr="00410DD0">
        <w:rPr>
          <w:lang w:val="en-US"/>
        </w:rPr>
        <w:t>:</w:t>
      </w:r>
    </w:p>
    <w:p w14:paraId="7AA09EC3" w14:textId="746A14A9" w:rsidR="13507427" w:rsidRPr="00410DD0" w:rsidRDefault="3733E166" w:rsidP="005B65D8">
      <w:pPr>
        <w:pStyle w:val="ListBullet"/>
        <w:ind w:left="1134"/>
        <w:rPr>
          <w:lang w:val="en-US"/>
        </w:rPr>
      </w:pPr>
      <w:r w:rsidRPr="00410DD0">
        <w:rPr>
          <w:lang w:val="en-US"/>
        </w:rPr>
        <w:t>Who was in the story?</w:t>
      </w:r>
    </w:p>
    <w:p w14:paraId="32B8C59F" w14:textId="70CD450B" w:rsidR="13507427" w:rsidRPr="00410DD0" w:rsidRDefault="3733E166" w:rsidP="005B65D8">
      <w:pPr>
        <w:pStyle w:val="ListBullet"/>
        <w:ind w:left="1134"/>
        <w:rPr>
          <w:lang w:val="en-US"/>
        </w:rPr>
      </w:pPr>
      <w:r w:rsidRPr="00410DD0">
        <w:rPr>
          <w:lang w:val="en-US"/>
        </w:rPr>
        <w:t>Where was the story set?</w:t>
      </w:r>
    </w:p>
    <w:p w14:paraId="7771AC1E" w14:textId="030D4985" w:rsidR="13507427" w:rsidRPr="00410DD0" w:rsidRDefault="107083A8" w:rsidP="005B65D8">
      <w:pPr>
        <w:pStyle w:val="ListBullet"/>
        <w:ind w:left="1134"/>
        <w:rPr>
          <w:lang w:val="en-US"/>
        </w:rPr>
      </w:pPr>
      <w:r w:rsidRPr="00410DD0">
        <w:rPr>
          <w:lang w:val="en-US"/>
        </w:rPr>
        <w:t xml:space="preserve">What significant events </w:t>
      </w:r>
      <w:r w:rsidR="2BBFDEEF" w:rsidRPr="00410DD0">
        <w:rPr>
          <w:lang w:val="en-US"/>
        </w:rPr>
        <w:t>happen in the story</w:t>
      </w:r>
      <w:r w:rsidRPr="00410DD0">
        <w:rPr>
          <w:lang w:val="en-US"/>
        </w:rPr>
        <w:t>?</w:t>
      </w:r>
    </w:p>
    <w:p w14:paraId="18A5574C" w14:textId="0CC0ED04" w:rsidR="13507427" w:rsidRPr="00410DD0" w:rsidRDefault="107083A8" w:rsidP="005B65D8">
      <w:pPr>
        <w:pStyle w:val="ListBullet"/>
        <w:ind w:left="1134"/>
        <w:rPr>
          <w:lang w:val="en-US"/>
        </w:rPr>
      </w:pPr>
      <w:r w:rsidRPr="00410DD0">
        <w:rPr>
          <w:lang w:val="en-US"/>
        </w:rPr>
        <w:t>How are challenges or conflicts resol</w:t>
      </w:r>
      <w:r w:rsidR="5AEF9AD5" w:rsidRPr="00410DD0">
        <w:rPr>
          <w:lang w:val="en-US"/>
        </w:rPr>
        <w:t>ved?</w:t>
      </w:r>
    </w:p>
    <w:p w14:paraId="7CFC7CAC" w14:textId="2EB3D60A" w:rsidR="13507427" w:rsidRPr="00410DD0" w:rsidRDefault="59779E1B" w:rsidP="7A05A3D7">
      <w:pPr>
        <w:pStyle w:val="ListNumber"/>
        <w:rPr>
          <w:lang w:val="en-US"/>
        </w:rPr>
      </w:pPr>
      <w:r w:rsidRPr="00410DD0">
        <w:rPr>
          <w:lang w:val="en-US"/>
        </w:rPr>
        <w:t xml:space="preserve">Revise temporal connectives from Component A as words that indicate when something is happening (NESA 2024). Explain that </w:t>
      </w:r>
      <w:r w:rsidR="6CD2CA53" w:rsidRPr="00410DD0">
        <w:rPr>
          <w:lang w:val="en-US"/>
        </w:rPr>
        <w:t>temporal</w:t>
      </w:r>
      <w:r w:rsidRPr="00410DD0">
        <w:rPr>
          <w:lang w:val="en-US"/>
        </w:rPr>
        <w:t xml:space="preserve"> connectives can be used between sentences or to introduce a new paragraph. </w:t>
      </w:r>
      <w:r w:rsidRPr="00410DD0">
        <w:rPr>
          <w:b/>
          <w:bCs/>
          <w:lang w:val="en-US"/>
        </w:rPr>
        <w:t>Note:</w:t>
      </w:r>
      <w:r w:rsidRPr="00410DD0">
        <w:rPr>
          <w:lang w:val="en-US"/>
        </w:rPr>
        <w:t xml:space="preserve"> authors use connectives to provide ‘signposts’ for a reader, showing how the text is developing (Winch 2013).</w:t>
      </w:r>
    </w:p>
    <w:p w14:paraId="3A5EF166" w14:textId="7A3C56D0" w:rsidR="13507427" w:rsidRPr="00410DD0" w:rsidRDefault="5D29F4EA" w:rsidP="7A05A3D7">
      <w:pPr>
        <w:pStyle w:val="ListNumber"/>
        <w:rPr>
          <w:lang w:val="en-US"/>
        </w:rPr>
      </w:pPr>
      <w:r w:rsidRPr="00410DD0">
        <w:rPr>
          <w:lang w:val="en-US"/>
        </w:rPr>
        <w:t>Demonstrate how to use</w:t>
      </w:r>
      <w:r w:rsidR="6AEA1086" w:rsidRPr="00410DD0">
        <w:rPr>
          <w:lang w:val="en-US"/>
        </w:rPr>
        <w:t xml:space="preserve"> key words and phrases </w:t>
      </w:r>
      <w:r w:rsidR="5F683B77" w:rsidRPr="00410DD0">
        <w:rPr>
          <w:lang w:val="en-US"/>
        </w:rPr>
        <w:t xml:space="preserve">from activity 9 </w:t>
      </w:r>
      <w:r w:rsidR="42BE0F04" w:rsidRPr="00410DD0">
        <w:rPr>
          <w:lang w:val="en-US"/>
        </w:rPr>
        <w:t>to create a plan for</w:t>
      </w:r>
      <w:r w:rsidR="00C93114" w:rsidRPr="00410DD0">
        <w:rPr>
          <w:lang w:val="en-US"/>
        </w:rPr>
        <w:t xml:space="preserve"> describ</w:t>
      </w:r>
      <w:r w:rsidR="77AC6512" w:rsidRPr="00410DD0">
        <w:rPr>
          <w:lang w:val="en-US"/>
        </w:rPr>
        <w:t>ing</w:t>
      </w:r>
      <w:r w:rsidR="00C93114" w:rsidRPr="00410DD0">
        <w:rPr>
          <w:lang w:val="en-US"/>
        </w:rPr>
        <w:t xml:space="preserve"> and/or explain</w:t>
      </w:r>
      <w:r w:rsidR="19394936" w:rsidRPr="00410DD0">
        <w:rPr>
          <w:lang w:val="en-US"/>
        </w:rPr>
        <w:t>ing</w:t>
      </w:r>
      <w:r w:rsidR="00C93114" w:rsidRPr="00410DD0">
        <w:rPr>
          <w:lang w:val="en-US"/>
        </w:rPr>
        <w:t xml:space="preserve"> a selected Dreaming story. </w:t>
      </w:r>
      <w:r w:rsidR="7DBC8EEE" w:rsidRPr="00410DD0">
        <w:rPr>
          <w:lang w:val="en-US"/>
        </w:rPr>
        <w:t>Highlight creating a plan that includes</w:t>
      </w:r>
      <w:r w:rsidR="7DBC8EEE" w:rsidRPr="00410DD0">
        <w:t xml:space="preserve"> </w:t>
      </w:r>
      <w:r w:rsidR="60BF624E" w:rsidRPr="00410DD0">
        <w:t>logically sequenced</w:t>
      </w:r>
      <w:r w:rsidR="7DBC8EEE" w:rsidRPr="00410DD0">
        <w:t xml:space="preserve"> paragraphs with clear, coherent transition of ideas.</w:t>
      </w:r>
    </w:p>
    <w:p w14:paraId="26F8510F" w14:textId="7F9EDADD" w:rsidR="13507427" w:rsidRPr="00410DD0" w:rsidRDefault="4162AA93" w:rsidP="7A05A3D7">
      <w:pPr>
        <w:pStyle w:val="ListNumber"/>
        <w:rPr>
          <w:lang w:val="en-US"/>
        </w:rPr>
      </w:pPr>
      <w:r w:rsidRPr="00410DD0">
        <w:rPr>
          <w:lang w:val="en-US"/>
        </w:rPr>
        <w:t>S</w:t>
      </w:r>
      <w:r w:rsidR="7637133B" w:rsidRPr="00410DD0">
        <w:rPr>
          <w:lang w:val="en-US"/>
        </w:rPr>
        <w:t xml:space="preserve">tudents use the key words </w:t>
      </w:r>
      <w:r w:rsidR="4437700E" w:rsidRPr="00410DD0">
        <w:rPr>
          <w:lang w:val="en-US"/>
        </w:rPr>
        <w:t xml:space="preserve">and phrases </w:t>
      </w:r>
      <w:r w:rsidR="7637133B" w:rsidRPr="00410DD0">
        <w:rPr>
          <w:lang w:val="en-US"/>
        </w:rPr>
        <w:t xml:space="preserve">recorded in activity 9 to </w:t>
      </w:r>
      <w:r w:rsidR="51CF54D7" w:rsidRPr="00410DD0">
        <w:rPr>
          <w:lang w:val="en-US"/>
        </w:rPr>
        <w:t xml:space="preserve">create </w:t>
      </w:r>
      <w:r w:rsidR="6B343459" w:rsidRPr="00410DD0">
        <w:rPr>
          <w:lang w:val="en-US"/>
        </w:rPr>
        <w:t xml:space="preserve">and record </w:t>
      </w:r>
      <w:r w:rsidR="51CF54D7" w:rsidRPr="00410DD0">
        <w:rPr>
          <w:lang w:val="en-US"/>
        </w:rPr>
        <w:t>a</w:t>
      </w:r>
      <w:r w:rsidR="39471278" w:rsidRPr="00410DD0">
        <w:rPr>
          <w:lang w:val="en-US"/>
        </w:rPr>
        <w:t xml:space="preserve"> plan for writing</w:t>
      </w:r>
      <w:r w:rsidR="276599E7" w:rsidRPr="00410DD0">
        <w:rPr>
          <w:lang w:val="en-US"/>
        </w:rPr>
        <w:t xml:space="preserve"> </w:t>
      </w:r>
      <w:r w:rsidR="21AC6FA8" w:rsidRPr="00410DD0">
        <w:rPr>
          <w:lang w:val="en-US"/>
        </w:rPr>
        <w:t>logically sequenced paragraphs.</w:t>
      </w:r>
      <w:r w:rsidR="4D6FDB4F" w:rsidRPr="00410DD0">
        <w:rPr>
          <w:lang w:val="en-US"/>
        </w:rPr>
        <w:t xml:space="preserve"> Students</w:t>
      </w:r>
      <w:r w:rsidR="39471278" w:rsidRPr="00410DD0">
        <w:rPr>
          <w:lang w:val="en-US"/>
        </w:rPr>
        <w:t xml:space="preserve"> </w:t>
      </w:r>
      <w:r w:rsidR="5D8CA82B" w:rsidRPr="00410DD0">
        <w:rPr>
          <w:lang w:val="en-US"/>
        </w:rPr>
        <w:t xml:space="preserve">use </w:t>
      </w:r>
      <w:r w:rsidR="269EB1CC" w:rsidRPr="00410DD0">
        <w:rPr>
          <w:lang w:val="en-US"/>
        </w:rPr>
        <w:t xml:space="preserve">temporal connectives and </w:t>
      </w:r>
      <w:proofErr w:type="spellStart"/>
      <w:r w:rsidR="39471278" w:rsidRPr="00410DD0">
        <w:rPr>
          <w:lang w:val="en-US"/>
        </w:rPr>
        <w:t>organise</w:t>
      </w:r>
      <w:proofErr w:type="spellEnd"/>
      <w:r w:rsidR="39471278" w:rsidRPr="00410DD0">
        <w:rPr>
          <w:lang w:val="en-US"/>
        </w:rPr>
        <w:t xml:space="preserve"> key details effectively to describe and/or explain their selected Dreaming story. </w:t>
      </w:r>
      <w:r w:rsidR="39471278" w:rsidRPr="00410DD0">
        <w:rPr>
          <w:b/>
          <w:bCs/>
          <w:lang w:val="en-US"/>
        </w:rPr>
        <w:t>Optional:</w:t>
      </w:r>
      <w:r w:rsidR="39471278" w:rsidRPr="00410DD0">
        <w:rPr>
          <w:lang w:val="en-US"/>
        </w:rPr>
        <w:t xml:space="preserve"> </w:t>
      </w:r>
      <w:r w:rsidR="0196310A" w:rsidRPr="00410DD0">
        <w:rPr>
          <w:lang w:val="en-US"/>
        </w:rPr>
        <w:t>s</w:t>
      </w:r>
      <w:r w:rsidR="39471278" w:rsidRPr="00410DD0">
        <w:rPr>
          <w:lang w:val="en-US"/>
        </w:rPr>
        <w:t xml:space="preserve">tudents </w:t>
      </w:r>
      <w:r w:rsidR="7637133B" w:rsidRPr="00410DD0">
        <w:rPr>
          <w:lang w:val="en-US"/>
        </w:rPr>
        <w:t xml:space="preserve">orally </w:t>
      </w:r>
      <w:r w:rsidR="1AD9E948" w:rsidRPr="00410DD0">
        <w:rPr>
          <w:lang w:val="en-US"/>
        </w:rPr>
        <w:t xml:space="preserve">share </w:t>
      </w:r>
      <w:r w:rsidR="7637133B" w:rsidRPr="00410DD0">
        <w:rPr>
          <w:lang w:val="en-US"/>
        </w:rPr>
        <w:t xml:space="preserve">their </w:t>
      </w:r>
      <w:r w:rsidR="5BDE5615" w:rsidRPr="00410DD0">
        <w:rPr>
          <w:lang w:val="en-US"/>
        </w:rPr>
        <w:t xml:space="preserve">plan to </w:t>
      </w:r>
      <w:r w:rsidR="7637133B" w:rsidRPr="00410DD0">
        <w:rPr>
          <w:lang w:val="en-US"/>
        </w:rPr>
        <w:t>expla</w:t>
      </w:r>
      <w:r w:rsidR="797876F7" w:rsidRPr="00410DD0">
        <w:rPr>
          <w:lang w:val="en-US"/>
        </w:rPr>
        <w:t>in</w:t>
      </w:r>
      <w:r w:rsidR="7637133B" w:rsidRPr="00410DD0">
        <w:rPr>
          <w:lang w:val="en-US"/>
        </w:rPr>
        <w:t xml:space="preserve"> and/or descri</w:t>
      </w:r>
      <w:r w:rsidR="269B23FE" w:rsidRPr="00410DD0">
        <w:rPr>
          <w:lang w:val="en-US"/>
        </w:rPr>
        <w:t>be</w:t>
      </w:r>
      <w:r w:rsidR="7637133B" w:rsidRPr="00410DD0">
        <w:rPr>
          <w:lang w:val="en-US"/>
        </w:rPr>
        <w:t xml:space="preserve"> </w:t>
      </w:r>
      <w:r w:rsidR="6970F988" w:rsidRPr="00410DD0">
        <w:rPr>
          <w:lang w:val="en-US"/>
        </w:rPr>
        <w:t xml:space="preserve">their </w:t>
      </w:r>
      <w:r w:rsidR="7637133B" w:rsidRPr="00410DD0">
        <w:rPr>
          <w:lang w:val="en-US"/>
        </w:rPr>
        <w:t>Dreaming story</w:t>
      </w:r>
      <w:r w:rsidR="2262A7F9" w:rsidRPr="00410DD0">
        <w:rPr>
          <w:lang w:val="en-US"/>
        </w:rPr>
        <w:t xml:space="preserve"> with a peer.</w:t>
      </w:r>
    </w:p>
    <w:p w14:paraId="4F73FA98" w14:textId="031BD890" w:rsidR="13507427" w:rsidRPr="00410DD0" w:rsidRDefault="30C0E53D" w:rsidP="7A05A3D7">
      <w:pPr>
        <w:pStyle w:val="ListNumber"/>
        <w:rPr>
          <w:lang w:val="en-US"/>
        </w:rPr>
      </w:pPr>
      <w:r w:rsidRPr="00410DD0">
        <w:t>Model writing</w:t>
      </w:r>
      <w:r w:rsidR="1F5A8FB3" w:rsidRPr="00410DD0">
        <w:t xml:space="preserve"> </w:t>
      </w:r>
      <w:r w:rsidR="12D326CE" w:rsidRPr="00410DD0">
        <w:t>l</w:t>
      </w:r>
      <w:r w:rsidR="33C635F0" w:rsidRPr="00410DD0">
        <w:t xml:space="preserve">ogically </w:t>
      </w:r>
      <w:r w:rsidR="12D326CE" w:rsidRPr="00410DD0">
        <w:t>sequenced</w:t>
      </w:r>
      <w:r w:rsidR="1F5A8FB3" w:rsidRPr="00410DD0">
        <w:t xml:space="preserve"> </w:t>
      </w:r>
      <w:r w:rsidRPr="00410DD0">
        <w:t>paragraph</w:t>
      </w:r>
      <w:r w:rsidR="635C8483" w:rsidRPr="00410DD0">
        <w:t>s</w:t>
      </w:r>
      <w:r w:rsidR="1B57D1A7" w:rsidRPr="00410DD0">
        <w:t xml:space="preserve"> using the </w:t>
      </w:r>
      <w:r w:rsidR="6244FF7D" w:rsidRPr="00410DD0">
        <w:t xml:space="preserve">plan from activity 11 </w:t>
      </w:r>
      <w:r w:rsidRPr="00410DD0">
        <w:t>to describe</w:t>
      </w:r>
      <w:r w:rsidR="615202C7" w:rsidRPr="00410DD0">
        <w:t xml:space="preserve"> and/or explain</w:t>
      </w:r>
      <w:r w:rsidRPr="00410DD0">
        <w:t xml:space="preserve"> </w:t>
      </w:r>
      <w:r w:rsidR="5B29D96F" w:rsidRPr="00410DD0">
        <w:t>a</w:t>
      </w:r>
      <w:r w:rsidR="0258CF43" w:rsidRPr="00410DD0">
        <w:t xml:space="preserve"> </w:t>
      </w:r>
      <w:r w:rsidRPr="00410DD0">
        <w:t>Dreaming story</w:t>
      </w:r>
      <w:r w:rsidR="5EEAA590" w:rsidRPr="00410DD0">
        <w:t>.</w:t>
      </w:r>
      <w:r w:rsidR="1E16470F" w:rsidRPr="00410DD0">
        <w:t xml:space="preserve"> </w:t>
      </w:r>
      <w:r w:rsidR="7CC876F5" w:rsidRPr="00410DD0">
        <w:t xml:space="preserve">Use </w:t>
      </w:r>
      <w:r w:rsidR="3185036A" w:rsidRPr="00410DD0">
        <w:t xml:space="preserve">the </w:t>
      </w:r>
      <w:r w:rsidR="7CC876F5" w:rsidRPr="00410DD0">
        <w:t>think aloud</w:t>
      </w:r>
      <w:r w:rsidR="75E40619" w:rsidRPr="00410DD0">
        <w:t xml:space="preserve"> </w:t>
      </w:r>
      <w:r w:rsidR="7CC876F5" w:rsidRPr="00410DD0">
        <w:t>s</w:t>
      </w:r>
      <w:r w:rsidR="58E941B0" w:rsidRPr="00410DD0">
        <w:t>trategy</w:t>
      </w:r>
      <w:r w:rsidR="7CC876F5" w:rsidRPr="00410DD0">
        <w:t xml:space="preserve"> to verbally model key features</w:t>
      </w:r>
      <w:r w:rsidR="795B3594" w:rsidRPr="00410DD0">
        <w:t xml:space="preserve"> including</w:t>
      </w:r>
      <w:r w:rsidR="7CC876F5" w:rsidRPr="00410DD0">
        <w:t xml:space="preserve"> </w:t>
      </w:r>
      <w:r w:rsidR="6E554C7C" w:rsidRPr="00410DD0">
        <w:t xml:space="preserve">the use of </w:t>
      </w:r>
      <w:r w:rsidR="20BE4392" w:rsidRPr="00410DD0">
        <w:t>temporal</w:t>
      </w:r>
      <w:r w:rsidR="6E554C7C" w:rsidRPr="00410DD0">
        <w:t xml:space="preserve"> connectives</w:t>
      </w:r>
      <w:r w:rsidR="3A97D1CC" w:rsidRPr="00410DD0">
        <w:t xml:space="preserve"> to sequence events</w:t>
      </w:r>
      <w:r w:rsidR="6E554C7C" w:rsidRPr="00410DD0">
        <w:t>,</w:t>
      </w:r>
      <w:r w:rsidR="564FC1DA" w:rsidRPr="00410DD0">
        <w:t xml:space="preserve"> knowledge of</w:t>
      </w:r>
      <w:r w:rsidR="6E554C7C" w:rsidRPr="00410DD0">
        <w:t xml:space="preserve"> tense</w:t>
      </w:r>
      <w:r w:rsidR="4A3EC21A" w:rsidRPr="00410DD0">
        <w:t xml:space="preserve"> and</w:t>
      </w:r>
      <w:r w:rsidR="7CC876F5" w:rsidRPr="00410DD0">
        <w:t xml:space="preserve"> paragraph structure</w:t>
      </w:r>
      <w:r w:rsidR="6C9A4F7F" w:rsidRPr="00410DD0">
        <w:t>.</w:t>
      </w:r>
      <w:r w:rsidR="145B356F" w:rsidRPr="00410DD0">
        <w:t xml:space="preserve"> </w:t>
      </w:r>
      <w:r w:rsidR="43A2CC11" w:rsidRPr="00410DD0">
        <w:t>D</w:t>
      </w:r>
      <w:r w:rsidR="04B6BEF5" w:rsidRPr="00410DD0">
        <w:t xml:space="preserve">isplay </w:t>
      </w:r>
      <w:r w:rsidR="12863CEA" w:rsidRPr="00410DD0">
        <w:t>the modelled example in the classroom</w:t>
      </w:r>
      <w:r w:rsidR="04BEF6EA" w:rsidRPr="00410DD0">
        <w:t xml:space="preserve"> for students to refer to during the independent writing task</w:t>
      </w:r>
      <w:r w:rsidR="12863CEA" w:rsidRPr="00410DD0">
        <w:t xml:space="preserve">. </w:t>
      </w:r>
      <w:r w:rsidR="05E6B110" w:rsidRPr="00410DD0">
        <w:t>For example:</w:t>
      </w:r>
    </w:p>
    <w:p w14:paraId="0151F81E" w14:textId="5FC04657" w:rsidR="13507427" w:rsidRPr="00410DD0" w:rsidRDefault="198BFBD9" w:rsidP="00EE5D2A">
      <w:pPr>
        <w:pStyle w:val="FeatureBox4"/>
        <w:rPr>
          <w:rStyle w:val="Strong"/>
        </w:rPr>
      </w:pPr>
      <w:proofErr w:type="spellStart"/>
      <w:r w:rsidRPr="00410DD0">
        <w:rPr>
          <w:rStyle w:val="Strong"/>
        </w:rPr>
        <w:t>Guma’maari</w:t>
      </w:r>
      <w:proofErr w:type="spellEnd"/>
      <w:r w:rsidRPr="00410DD0">
        <w:rPr>
          <w:rStyle w:val="Strong"/>
        </w:rPr>
        <w:t xml:space="preserve"> and the Rainbow</w:t>
      </w:r>
    </w:p>
    <w:p w14:paraId="47A669A9" w14:textId="3FBA2D05" w:rsidR="13507427" w:rsidRPr="00410DD0" w:rsidRDefault="61686F7E" w:rsidP="1C03D51D">
      <w:pPr>
        <w:pStyle w:val="FeatureBox4"/>
      </w:pPr>
      <w:r w:rsidRPr="00410DD0">
        <w:t>The Dreaming</w:t>
      </w:r>
      <w:r w:rsidR="2225AA21" w:rsidRPr="00410DD0">
        <w:t xml:space="preserve"> </w:t>
      </w:r>
      <w:r w:rsidR="4B98C345" w:rsidRPr="00410DD0">
        <w:t xml:space="preserve">is part of everyday spiritual life for Aboriginal </w:t>
      </w:r>
      <w:r w:rsidR="36E8FC4C" w:rsidRPr="00410DD0">
        <w:t xml:space="preserve">and Torres Strait Islander </w:t>
      </w:r>
      <w:r w:rsidR="006D7454" w:rsidRPr="00410DD0">
        <w:t>p</w:t>
      </w:r>
      <w:r w:rsidR="4B98C345" w:rsidRPr="00410DD0">
        <w:t xml:space="preserve">eoples. </w:t>
      </w:r>
      <w:r w:rsidR="07362DA4" w:rsidRPr="00410DD0">
        <w:t xml:space="preserve">The Dreaming </w:t>
      </w:r>
      <w:r w:rsidR="2225AA21" w:rsidRPr="00410DD0">
        <w:t xml:space="preserve">story of </w:t>
      </w:r>
      <w:r w:rsidR="2E82DDEC" w:rsidRPr="00410DD0">
        <w:t>‘</w:t>
      </w:r>
      <w:proofErr w:type="spellStart"/>
      <w:r w:rsidR="2225AA21" w:rsidRPr="00410DD0">
        <w:t>Guma</w:t>
      </w:r>
      <w:r w:rsidR="006D7454" w:rsidRPr="00410DD0">
        <w:t>’</w:t>
      </w:r>
      <w:r w:rsidR="2225AA21" w:rsidRPr="00410DD0">
        <w:t>maari</w:t>
      </w:r>
      <w:proofErr w:type="spellEnd"/>
      <w:r w:rsidR="2225AA21" w:rsidRPr="00410DD0">
        <w:t xml:space="preserve"> </w:t>
      </w:r>
      <w:r w:rsidR="7D9214DE" w:rsidRPr="00410DD0">
        <w:t>and the Rainbow</w:t>
      </w:r>
      <w:r w:rsidR="196AB22D" w:rsidRPr="00410DD0">
        <w:t>’</w:t>
      </w:r>
      <w:r w:rsidR="7D9214DE" w:rsidRPr="00410DD0">
        <w:t xml:space="preserve"> </w:t>
      </w:r>
      <w:r w:rsidR="2225AA21" w:rsidRPr="00410DD0">
        <w:t xml:space="preserve">is one of many </w:t>
      </w:r>
      <w:proofErr w:type="spellStart"/>
      <w:r w:rsidR="2225AA21" w:rsidRPr="00410DD0">
        <w:t>Dharawal</w:t>
      </w:r>
      <w:proofErr w:type="spellEnd"/>
      <w:r w:rsidR="2225AA21" w:rsidRPr="00410DD0">
        <w:t xml:space="preserve"> stories that </w:t>
      </w:r>
      <w:r w:rsidR="15D12B07" w:rsidRPr="00410DD0">
        <w:t>beautifully represents</w:t>
      </w:r>
      <w:r w:rsidR="2225AA21" w:rsidRPr="00410DD0">
        <w:t xml:space="preserve"> the</w:t>
      </w:r>
      <w:r w:rsidR="674A18F8" w:rsidRPr="00410DD0">
        <w:t xml:space="preserve"> </w:t>
      </w:r>
      <w:r w:rsidR="2225AA21" w:rsidRPr="00410DD0">
        <w:t xml:space="preserve">fauna and flora </w:t>
      </w:r>
      <w:r w:rsidR="1C37C16B" w:rsidRPr="00410DD0">
        <w:t xml:space="preserve">of the </w:t>
      </w:r>
      <w:r w:rsidR="2225AA21" w:rsidRPr="00410DD0">
        <w:t>Illawarra local region. Th</w:t>
      </w:r>
      <w:r w:rsidR="5D5EF0CD" w:rsidRPr="00410DD0">
        <w:t>e</w:t>
      </w:r>
      <w:r w:rsidR="2225AA21" w:rsidRPr="00410DD0">
        <w:t xml:space="preserve"> story explains how the parrots obtained their colo</w:t>
      </w:r>
      <w:r w:rsidR="05543777" w:rsidRPr="00410DD0">
        <w:t>u</w:t>
      </w:r>
      <w:r w:rsidR="2225AA21" w:rsidRPr="00410DD0">
        <w:t xml:space="preserve">rful feathers, as told by the </w:t>
      </w:r>
      <w:proofErr w:type="spellStart"/>
      <w:r w:rsidR="2225AA21" w:rsidRPr="00410DD0">
        <w:t>Thurrawal</w:t>
      </w:r>
      <w:proofErr w:type="spellEnd"/>
      <w:r w:rsidR="2225AA21" w:rsidRPr="00410DD0">
        <w:t xml:space="preserve"> (</w:t>
      </w:r>
      <w:proofErr w:type="spellStart"/>
      <w:r w:rsidR="2225AA21" w:rsidRPr="00410DD0">
        <w:t>Dharawal</w:t>
      </w:r>
      <w:proofErr w:type="spellEnd"/>
      <w:r w:rsidR="2225AA21" w:rsidRPr="00410DD0">
        <w:t xml:space="preserve">) </w:t>
      </w:r>
      <w:r w:rsidR="1EC5CFAA" w:rsidRPr="00410DD0">
        <w:t>P</w:t>
      </w:r>
      <w:r w:rsidR="2225AA21" w:rsidRPr="00410DD0">
        <w:t>eople.</w:t>
      </w:r>
    </w:p>
    <w:p w14:paraId="055BB25D" w14:textId="54E9E857" w:rsidR="13507427" w:rsidRPr="00410DD0" w:rsidRDefault="361340B1" w:rsidP="7A05A3D7">
      <w:pPr>
        <w:pStyle w:val="FeatureBox4"/>
        <w:rPr>
          <w:lang w:val="en-US"/>
        </w:rPr>
      </w:pPr>
      <w:r w:rsidRPr="00410DD0">
        <w:rPr>
          <w:lang w:val="en-US"/>
        </w:rPr>
        <w:t xml:space="preserve">The story </w:t>
      </w:r>
      <w:r w:rsidR="1F757A17" w:rsidRPr="00410DD0">
        <w:rPr>
          <w:lang w:val="en-US"/>
        </w:rPr>
        <w:t>of ‘</w:t>
      </w:r>
      <w:proofErr w:type="spellStart"/>
      <w:r w:rsidR="1F757A17" w:rsidRPr="00410DD0">
        <w:rPr>
          <w:lang w:val="en-US"/>
        </w:rPr>
        <w:t>Guma’maari</w:t>
      </w:r>
      <w:proofErr w:type="spellEnd"/>
      <w:r w:rsidR="1F757A17" w:rsidRPr="00410DD0">
        <w:rPr>
          <w:lang w:val="en-US"/>
        </w:rPr>
        <w:t xml:space="preserve"> and the Rainbow’ </w:t>
      </w:r>
      <w:r w:rsidRPr="00410DD0">
        <w:rPr>
          <w:lang w:val="en-US"/>
        </w:rPr>
        <w:t>begins</w:t>
      </w:r>
      <w:r w:rsidR="4FCBF79C" w:rsidRPr="00410DD0">
        <w:rPr>
          <w:lang w:val="en-US"/>
        </w:rPr>
        <w:t xml:space="preserve"> when</w:t>
      </w:r>
      <w:r w:rsidR="2263CEFF" w:rsidRPr="00410DD0">
        <w:rPr>
          <w:lang w:val="en-US"/>
        </w:rPr>
        <w:t xml:space="preserve"> all birds had black feathers, and parrot clans wore black feather cloaks. </w:t>
      </w:r>
      <w:r w:rsidR="0C6479E6" w:rsidRPr="00410DD0">
        <w:rPr>
          <w:lang w:val="en-US"/>
        </w:rPr>
        <w:t>T</w:t>
      </w:r>
      <w:r w:rsidR="2263CEFF" w:rsidRPr="00410DD0">
        <w:rPr>
          <w:lang w:val="en-US"/>
        </w:rPr>
        <w:t xml:space="preserve">he elders </w:t>
      </w:r>
      <w:r w:rsidR="413C52A0" w:rsidRPr="00410DD0">
        <w:rPr>
          <w:lang w:val="en-US"/>
        </w:rPr>
        <w:t xml:space="preserve">wanted to change this and </w:t>
      </w:r>
      <w:r w:rsidR="2263CEFF" w:rsidRPr="00410DD0">
        <w:rPr>
          <w:lang w:val="en-US"/>
        </w:rPr>
        <w:t>held a meeting</w:t>
      </w:r>
      <w:r w:rsidR="60B032A8" w:rsidRPr="00410DD0">
        <w:rPr>
          <w:lang w:val="en-US"/>
        </w:rPr>
        <w:t xml:space="preserve">. </w:t>
      </w:r>
      <w:proofErr w:type="spellStart"/>
      <w:r w:rsidR="2263CEFF" w:rsidRPr="00410DD0">
        <w:rPr>
          <w:lang w:val="en-US"/>
        </w:rPr>
        <w:t>Guma</w:t>
      </w:r>
      <w:r w:rsidR="007B365D" w:rsidRPr="00410DD0">
        <w:rPr>
          <w:lang w:val="en-US"/>
        </w:rPr>
        <w:t>’</w:t>
      </w:r>
      <w:r w:rsidR="2263CEFF" w:rsidRPr="00410DD0">
        <w:rPr>
          <w:lang w:val="en-US"/>
        </w:rPr>
        <w:t>maari</w:t>
      </w:r>
      <w:proofErr w:type="spellEnd"/>
      <w:r w:rsidR="2263CEFF" w:rsidRPr="00410DD0">
        <w:rPr>
          <w:lang w:val="en-US"/>
        </w:rPr>
        <w:t xml:space="preserve"> suggested asking</w:t>
      </w:r>
      <w:r w:rsidR="51D164A2" w:rsidRPr="00410DD0">
        <w:rPr>
          <w:lang w:val="en-US"/>
        </w:rPr>
        <w:t xml:space="preserve"> the</w:t>
      </w:r>
      <w:r w:rsidR="2263CEFF" w:rsidRPr="00410DD0">
        <w:rPr>
          <w:lang w:val="en-US"/>
        </w:rPr>
        <w:t xml:space="preserve"> flowers </w:t>
      </w:r>
      <w:r w:rsidR="2F9C65A2" w:rsidRPr="00410DD0">
        <w:rPr>
          <w:lang w:val="en-US"/>
        </w:rPr>
        <w:t xml:space="preserve">about </w:t>
      </w:r>
      <w:r w:rsidR="2263CEFF" w:rsidRPr="00410DD0">
        <w:rPr>
          <w:lang w:val="en-US"/>
        </w:rPr>
        <w:t xml:space="preserve">how they got their </w:t>
      </w:r>
      <w:proofErr w:type="spellStart"/>
      <w:r w:rsidR="2263CEFF" w:rsidRPr="00410DD0">
        <w:rPr>
          <w:lang w:val="en-US"/>
        </w:rPr>
        <w:t>colo</w:t>
      </w:r>
      <w:r w:rsidR="00B6D675" w:rsidRPr="00410DD0">
        <w:rPr>
          <w:lang w:val="en-US"/>
        </w:rPr>
        <w:t>u</w:t>
      </w:r>
      <w:r w:rsidR="2263CEFF" w:rsidRPr="00410DD0">
        <w:rPr>
          <w:lang w:val="en-US"/>
        </w:rPr>
        <w:t>rs</w:t>
      </w:r>
      <w:proofErr w:type="spellEnd"/>
      <w:r w:rsidR="493AE821" w:rsidRPr="00410DD0">
        <w:rPr>
          <w:lang w:val="en-US"/>
        </w:rPr>
        <w:t xml:space="preserve"> </w:t>
      </w:r>
      <w:r w:rsidR="2263CEFF" w:rsidRPr="00410DD0">
        <w:rPr>
          <w:lang w:val="en-US"/>
        </w:rPr>
        <w:t xml:space="preserve">since they used to be white. </w:t>
      </w:r>
      <w:r w:rsidR="50EBC359" w:rsidRPr="00410DD0">
        <w:rPr>
          <w:lang w:val="en-US"/>
        </w:rPr>
        <w:t>M</w:t>
      </w:r>
      <w:r w:rsidR="2263CEFF" w:rsidRPr="00410DD0">
        <w:rPr>
          <w:lang w:val="en-US"/>
        </w:rPr>
        <w:t>ost</w:t>
      </w:r>
      <w:r w:rsidR="2CCEE563" w:rsidRPr="00410DD0">
        <w:rPr>
          <w:lang w:val="en-US"/>
        </w:rPr>
        <w:t xml:space="preserve"> of the</w:t>
      </w:r>
      <w:r w:rsidR="2263CEFF" w:rsidRPr="00410DD0">
        <w:rPr>
          <w:lang w:val="en-US"/>
        </w:rPr>
        <w:t xml:space="preserve"> flowers couldn</w:t>
      </w:r>
      <w:r w:rsidR="007B365D" w:rsidRPr="00410DD0">
        <w:rPr>
          <w:lang w:val="en-US"/>
        </w:rPr>
        <w:t>’</w:t>
      </w:r>
      <w:r w:rsidR="2263CEFF" w:rsidRPr="00410DD0">
        <w:rPr>
          <w:lang w:val="en-US"/>
        </w:rPr>
        <w:t xml:space="preserve">t remember, but Waratah said </w:t>
      </w:r>
      <w:r w:rsidR="1DA40E60" w:rsidRPr="00410DD0">
        <w:rPr>
          <w:lang w:val="en-US"/>
        </w:rPr>
        <w:t xml:space="preserve">that </w:t>
      </w:r>
      <w:r w:rsidR="2263CEFF" w:rsidRPr="00410DD0">
        <w:rPr>
          <w:lang w:val="en-US"/>
        </w:rPr>
        <w:t>her red colo</w:t>
      </w:r>
      <w:r w:rsidR="2ADA0DCE" w:rsidRPr="00410DD0">
        <w:rPr>
          <w:lang w:val="en-US"/>
        </w:rPr>
        <w:t>u</w:t>
      </w:r>
      <w:r w:rsidR="2263CEFF" w:rsidRPr="00410DD0">
        <w:rPr>
          <w:lang w:val="en-US"/>
        </w:rPr>
        <w:t xml:space="preserve">r </w:t>
      </w:r>
      <w:r w:rsidR="60C25BCB" w:rsidRPr="00410DD0">
        <w:rPr>
          <w:lang w:val="en-US"/>
        </w:rPr>
        <w:t>had come</w:t>
      </w:r>
      <w:r w:rsidR="2263CEFF" w:rsidRPr="00410DD0">
        <w:rPr>
          <w:lang w:val="en-US"/>
        </w:rPr>
        <w:t xml:space="preserve"> from a woman</w:t>
      </w:r>
      <w:r w:rsidR="007B365D" w:rsidRPr="00410DD0">
        <w:rPr>
          <w:lang w:val="en-US"/>
        </w:rPr>
        <w:t>’</w:t>
      </w:r>
      <w:r w:rsidR="2263CEFF" w:rsidRPr="00410DD0">
        <w:rPr>
          <w:lang w:val="en-US"/>
        </w:rPr>
        <w:t xml:space="preserve">s blood. </w:t>
      </w:r>
      <w:proofErr w:type="spellStart"/>
      <w:r w:rsidR="2263CEFF" w:rsidRPr="00410DD0">
        <w:rPr>
          <w:lang w:val="en-US"/>
        </w:rPr>
        <w:t>Guma</w:t>
      </w:r>
      <w:r w:rsidR="007B365D" w:rsidRPr="00410DD0">
        <w:rPr>
          <w:lang w:val="en-US"/>
        </w:rPr>
        <w:t>’</w:t>
      </w:r>
      <w:r w:rsidR="2263CEFF" w:rsidRPr="00410DD0">
        <w:rPr>
          <w:lang w:val="en-US"/>
        </w:rPr>
        <w:t>maari</w:t>
      </w:r>
      <w:proofErr w:type="spellEnd"/>
      <w:r w:rsidR="2263CEFF" w:rsidRPr="00410DD0">
        <w:rPr>
          <w:lang w:val="en-US"/>
        </w:rPr>
        <w:t xml:space="preserve"> felt sad </w:t>
      </w:r>
      <w:r w:rsidR="25F02EE9" w:rsidRPr="00410DD0">
        <w:rPr>
          <w:lang w:val="en-US"/>
        </w:rPr>
        <w:t xml:space="preserve">because she could not find an answer </w:t>
      </w:r>
      <w:r w:rsidR="625BE041" w:rsidRPr="00410DD0">
        <w:rPr>
          <w:lang w:val="en-US"/>
        </w:rPr>
        <w:t xml:space="preserve">to obtaining </w:t>
      </w:r>
      <w:r w:rsidR="77E45487" w:rsidRPr="00410DD0">
        <w:rPr>
          <w:lang w:val="en-US"/>
        </w:rPr>
        <w:t>colour.</w:t>
      </w:r>
      <w:r w:rsidR="33F03CF7" w:rsidRPr="00410DD0">
        <w:rPr>
          <w:lang w:val="en-US"/>
        </w:rPr>
        <w:t xml:space="preserve"> Suddenly, </w:t>
      </w:r>
      <w:proofErr w:type="spellStart"/>
      <w:r w:rsidR="33F03CF7" w:rsidRPr="00410DD0">
        <w:rPr>
          <w:lang w:val="en-US"/>
        </w:rPr>
        <w:t>Guma</w:t>
      </w:r>
      <w:r w:rsidR="007B365D" w:rsidRPr="00410DD0">
        <w:rPr>
          <w:lang w:val="en-US"/>
        </w:rPr>
        <w:t>’</w:t>
      </w:r>
      <w:r w:rsidR="33F03CF7" w:rsidRPr="00410DD0">
        <w:rPr>
          <w:lang w:val="en-US"/>
        </w:rPr>
        <w:t>maari</w:t>
      </w:r>
      <w:proofErr w:type="spellEnd"/>
      <w:r w:rsidR="2263CEFF" w:rsidRPr="00410DD0">
        <w:rPr>
          <w:lang w:val="en-US"/>
        </w:rPr>
        <w:t xml:space="preserve"> stepped on </w:t>
      </w:r>
      <w:proofErr w:type="spellStart"/>
      <w:r w:rsidR="2263CEFF" w:rsidRPr="00410DD0">
        <w:rPr>
          <w:lang w:val="en-US"/>
        </w:rPr>
        <w:t>Wargal</w:t>
      </w:r>
      <w:r w:rsidR="007B365D" w:rsidRPr="00410DD0">
        <w:rPr>
          <w:lang w:val="en-US"/>
        </w:rPr>
        <w:t>’</w:t>
      </w:r>
      <w:r w:rsidR="2263CEFF" w:rsidRPr="00410DD0">
        <w:rPr>
          <w:lang w:val="en-US"/>
        </w:rPr>
        <w:t>darra</w:t>
      </w:r>
      <w:proofErr w:type="spellEnd"/>
      <w:r w:rsidR="35655834" w:rsidRPr="00410DD0">
        <w:rPr>
          <w:lang w:val="en-US"/>
        </w:rPr>
        <w:t>,</w:t>
      </w:r>
      <w:r w:rsidR="2263CEFF" w:rsidRPr="00410DD0">
        <w:rPr>
          <w:lang w:val="en-US"/>
        </w:rPr>
        <w:t xml:space="preserve"> a little orchid</w:t>
      </w:r>
      <w:r w:rsidR="20DD8638" w:rsidRPr="00410DD0">
        <w:rPr>
          <w:lang w:val="en-US"/>
        </w:rPr>
        <w:t>,</w:t>
      </w:r>
      <w:r w:rsidR="2263CEFF" w:rsidRPr="00410DD0">
        <w:rPr>
          <w:lang w:val="en-US"/>
        </w:rPr>
        <w:t xml:space="preserve"> who revealed that orchids got their </w:t>
      </w:r>
      <w:proofErr w:type="spellStart"/>
      <w:r w:rsidR="2263CEFF" w:rsidRPr="00410DD0">
        <w:rPr>
          <w:lang w:val="en-US"/>
        </w:rPr>
        <w:t>colo</w:t>
      </w:r>
      <w:r w:rsidR="43C168D3" w:rsidRPr="00410DD0">
        <w:rPr>
          <w:lang w:val="en-US"/>
        </w:rPr>
        <w:t>u</w:t>
      </w:r>
      <w:r w:rsidR="2263CEFF" w:rsidRPr="00410DD0">
        <w:rPr>
          <w:lang w:val="en-US"/>
        </w:rPr>
        <w:t>rs</w:t>
      </w:r>
      <w:proofErr w:type="spellEnd"/>
      <w:r w:rsidR="2263CEFF" w:rsidRPr="00410DD0">
        <w:rPr>
          <w:lang w:val="en-US"/>
        </w:rPr>
        <w:t xml:space="preserve"> from the rainbow.</w:t>
      </w:r>
    </w:p>
    <w:p w14:paraId="24D5D636" w14:textId="78683AF6" w:rsidR="13507427" w:rsidRPr="00410DD0" w:rsidRDefault="2263CEFF" w:rsidP="7A05A3D7">
      <w:pPr>
        <w:pStyle w:val="FeatureBox4"/>
        <w:rPr>
          <w:lang w:val="en-US"/>
        </w:rPr>
      </w:pPr>
      <w:proofErr w:type="spellStart"/>
      <w:r w:rsidRPr="00410DD0">
        <w:rPr>
          <w:lang w:val="en-US"/>
        </w:rPr>
        <w:t>Guma</w:t>
      </w:r>
      <w:r w:rsidR="007B365D" w:rsidRPr="00410DD0">
        <w:rPr>
          <w:lang w:val="en-US"/>
        </w:rPr>
        <w:t>’</w:t>
      </w:r>
      <w:r w:rsidRPr="00410DD0">
        <w:rPr>
          <w:lang w:val="en-US"/>
        </w:rPr>
        <w:t>maari</w:t>
      </w:r>
      <w:proofErr w:type="spellEnd"/>
      <w:r w:rsidRPr="00410DD0">
        <w:rPr>
          <w:lang w:val="en-US"/>
        </w:rPr>
        <w:t xml:space="preserve"> told the elders</w:t>
      </w:r>
      <w:r w:rsidR="6B4FA8E8" w:rsidRPr="00410DD0">
        <w:rPr>
          <w:lang w:val="en-US"/>
        </w:rPr>
        <w:t xml:space="preserve"> about how the orchids got their </w:t>
      </w:r>
      <w:proofErr w:type="spellStart"/>
      <w:r w:rsidR="6B4FA8E8" w:rsidRPr="00410DD0">
        <w:rPr>
          <w:lang w:val="en-US"/>
        </w:rPr>
        <w:t>colours</w:t>
      </w:r>
      <w:proofErr w:type="spellEnd"/>
      <w:r w:rsidRPr="00410DD0">
        <w:rPr>
          <w:lang w:val="en-US"/>
        </w:rPr>
        <w:t xml:space="preserve">, and they decided to catch the rainbow. When </w:t>
      </w:r>
      <w:r w:rsidR="769E13A2" w:rsidRPr="00410DD0">
        <w:rPr>
          <w:lang w:val="en-US"/>
        </w:rPr>
        <w:t>the rainbow</w:t>
      </w:r>
      <w:r w:rsidRPr="00410DD0">
        <w:rPr>
          <w:lang w:val="en-US"/>
        </w:rPr>
        <w:t xml:space="preserve"> appeared, the parrot clans danced towards it</w:t>
      </w:r>
      <w:r w:rsidR="1EC7919A" w:rsidRPr="00410DD0">
        <w:rPr>
          <w:lang w:val="en-US"/>
        </w:rPr>
        <w:t>. T</w:t>
      </w:r>
      <w:r w:rsidRPr="00410DD0">
        <w:rPr>
          <w:lang w:val="en-US"/>
        </w:rPr>
        <w:t xml:space="preserve">he Rainbow Spirit </w:t>
      </w:r>
      <w:r w:rsidR="76A4449F" w:rsidRPr="00410DD0">
        <w:rPr>
          <w:lang w:val="en-US"/>
        </w:rPr>
        <w:t>allowed them to</w:t>
      </w:r>
      <w:r w:rsidRPr="00410DD0">
        <w:rPr>
          <w:lang w:val="en-US"/>
        </w:rPr>
        <w:t xml:space="preserve"> collect </w:t>
      </w:r>
      <w:proofErr w:type="spellStart"/>
      <w:r w:rsidRPr="00410DD0">
        <w:rPr>
          <w:lang w:val="en-US"/>
        </w:rPr>
        <w:t>colo</w:t>
      </w:r>
      <w:r w:rsidR="13BFC6B1" w:rsidRPr="00410DD0">
        <w:rPr>
          <w:lang w:val="en-US"/>
        </w:rPr>
        <w:t>u</w:t>
      </w:r>
      <w:r w:rsidRPr="00410DD0">
        <w:rPr>
          <w:lang w:val="en-US"/>
        </w:rPr>
        <w:t>rs</w:t>
      </w:r>
      <w:proofErr w:type="spellEnd"/>
      <w:r w:rsidR="08C2CE91" w:rsidRPr="00410DD0">
        <w:rPr>
          <w:lang w:val="en-US"/>
        </w:rPr>
        <w:t xml:space="preserve"> of their choice</w:t>
      </w:r>
      <w:r w:rsidRPr="00410DD0">
        <w:rPr>
          <w:lang w:val="en-US"/>
        </w:rPr>
        <w:t xml:space="preserve">. </w:t>
      </w:r>
      <w:proofErr w:type="spellStart"/>
      <w:r w:rsidRPr="00410DD0">
        <w:rPr>
          <w:lang w:val="en-US"/>
        </w:rPr>
        <w:t>Bundelook</w:t>
      </w:r>
      <w:proofErr w:type="spellEnd"/>
      <w:r w:rsidRPr="00410DD0">
        <w:rPr>
          <w:lang w:val="en-US"/>
        </w:rPr>
        <w:t xml:space="preserve"> gathered many </w:t>
      </w:r>
      <w:proofErr w:type="spellStart"/>
      <w:r w:rsidRPr="00410DD0">
        <w:rPr>
          <w:lang w:val="en-US"/>
        </w:rPr>
        <w:t>colo</w:t>
      </w:r>
      <w:r w:rsidR="2CBC48AF" w:rsidRPr="00410DD0">
        <w:rPr>
          <w:lang w:val="en-US"/>
        </w:rPr>
        <w:t>u</w:t>
      </w:r>
      <w:r w:rsidRPr="00410DD0">
        <w:rPr>
          <w:lang w:val="en-US"/>
        </w:rPr>
        <w:t>rs</w:t>
      </w:r>
      <w:proofErr w:type="spellEnd"/>
      <w:r w:rsidRPr="00410DD0">
        <w:rPr>
          <w:lang w:val="en-US"/>
        </w:rPr>
        <w:t xml:space="preserve">, </w:t>
      </w:r>
      <w:proofErr w:type="spellStart"/>
      <w:r w:rsidRPr="00410DD0">
        <w:rPr>
          <w:lang w:val="en-US"/>
        </w:rPr>
        <w:t>Guma</w:t>
      </w:r>
      <w:r w:rsidR="007B365D" w:rsidRPr="00410DD0">
        <w:rPr>
          <w:lang w:val="en-US"/>
        </w:rPr>
        <w:t>’</w:t>
      </w:r>
      <w:r w:rsidRPr="00410DD0">
        <w:rPr>
          <w:lang w:val="en-US"/>
        </w:rPr>
        <w:t>maari</w:t>
      </w:r>
      <w:proofErr w:type="spellEnd"/>
      <w:r w:rsidRPr="00410DD0">
        <w:rPr>
          <w:lang w:val="en-US"/>
        </w:rPr>
        <w:t xml:space="preserve"> chose orange and green. Eventually, each clan created </w:t>
      </w:r>
      <w:proofErr w:type="spellStart"/>
      <w:r w:rsidRPr="00410DD0">
        <w:rPr>
          <w:lang w:val="en-US"/>
        </w:rPr>
        <w:t>colo</w:t>
      </w:r>
      <w:r w:rsidR="441F2F30" w:rsidRPr="00410DD0">
        <w:rPr>
          <w:lang w:val="en-US"/>
        </w:rPr>
        <w:t>u</w:t>
      </w:r>
      <w:r w:rsidRPr="00410DD0">
        <w:rPr>
          <w:lang w:val="en-US"/>
        </w:rPr>
        <w:t>rful</w:t>
      </w:r>
      <w:proofErr w:type="spellEnd"/>
      <w:r w:rsidRPr="00410DD0">
        <w:rPr>
          <w:lang w:val="en-US"/>
        </w:rPr>
        <w:t xml:space="preserve"> cloaks</w:t>
      </w:r>
      <w:r w:rsidR="33C0D27D" w:rsidRPr="00410DD0">
        <w:rPr>
          <w:lang w:val="en-US"/>
        </w:rPr>
        <w:t>. Over time</w:t>
      </w:r>
      <w:r w:rsidRPr="00410DD0">
        <w:rPr>
          <w:lang w:val="en-US"/>
        </w:rPr>
        <w:t>,</w:t>
      </w:r>
      <w:r w:rsidR="1AC689DC" w:rsidRPr="00410DD0">
        <w:rPr>
          <w:lang w:val="en-US"/>
        </w:rPr>
        <w:t xml:space="preserve"> </w:t>
      </w:r>
      <w:r w:rsidRPr="00410DD0">
        <w:rPr>
          <w:lang w:val="en-US"/>
        </w:rPr>
        <w:t>t</w:t>
      </w:r>
      <w:r w:rsidR="10FF6739" w:rsidRPr="00410DD0">
        <w:rPr>
          <w:lang w:val="en-US"/>
        </w:rPr>
        <w:t>he parrots</w:t>
      </w:r>
      <w:r w:rsidRPr="00410DD0">
        <w:rPr>
          <w:lang w:val="en-US"/>
        </w:rPr>
        <w:t xml:space="preserve"> became brightly </w:t>
      </w:r>
      <w:proofErr w:type="spellStart"/>
      <w:r w:rsidRPr="00410DD0">
        <w:rPr>
          <w:lang w:val="en-US"/>
        </w:rPr>
        <w:t>colo</w:t>
      </w:r>
      <w:r w:rsidR="07CC03B2" w:rsidRPr="00410DD0">
        <w:rPr>
          <w:lang w:val="en-US"/>
        </w:rPr>
        <w:t>u</w:t>
      </w:r>
      <w:r w:rsidRPr="00410DD0">
        <w:rPr>
          <w:lang w:val="en-US"/>
        </w:rPr>
        <w:t>red</w:t>
      </w:r>
      <w:proofErr w:type="spellEnd"/>
      <w:r w:rsidR="1A80158F" w:rsidRPr="00410DD0">
        <w:rPr>
          <w:lang w:val="en-US"/>
        </w:rPr>
        <w:t>.</w:t>
      </w:r>
      <w:r w:rsidRPr="00410DD0">
        <w:rPr>
          <w:lang w:val="en-US"/>
        </w:rPr>
        <w:t xml:space="preserve"> Finally, </w:t>
      </w:r>
      <w:r w:rsidR="535CAFFE" w:rsidRPr="00410DD0">
        <w:rPr>
          <w:lang w:val="en-US"/>
        </w:rPr>
        <w:t xml:space="preserve">the story concludes when </w:t>
      </w:r>
      <w:proofErr w:type="spellStart"/>
      <w:r w:rsidRPr="00410DD0">
        <w:rPr>
          <w:lang w:val="en-US"/>
        </w:rPr>
        <w:t>Guma</w:t>
      </w:r>
      <w:r w:rsidR="007B365D" w:rsidRPr="00410DD0">
        <w:rPr>
          <w:lang w:val="en-US"/>
        </w:rPr>
        <w:t>’</w:t>
      </w:r>
      <w:r w:rsidRPr="00410DD0">
        <w:rPr>
          <w:lang w:val="en-US"/>
        </w:rPr>
        <w:t>maari</w:t>
      </w:r>
      <w:proofErr w:type="spellEnd"/>
      <w:r w:rsidRPr="00410DD0">
        <w:rPr>
          <w:lang w:val="en-US"/>
        </w:rPr>
        <w:t xml:space="preserve"> and </w:t>
      </w:r>
      <w:proofErr w:type="spellStart"/>
      <w:r w:rsidRPr="00410DD0">
        <w:rPr>
          <w:lang w:val="en-US"/>
        </w:rPr>
        <w:t>Bundelook</w:t>
      </w:r>
      <w:proofErr w:type="spellEnd"/>
      <w:r w:rsidRPr="00410DD0">
        <w:rPr>
          <w:lang w:val="en-US"/>
        </w:rPr>
        <w:t xml:space="preserve"> </w:t>
      </w:r>
      <w:r w:rsidR="6866291E" w:rsidRPr="00410DD0">
        <w:rPr>
          <w:lang w:val="en-US"/>
        </w:rPr>
        <w:t>get married</w:t>
      </w:r>
      <w:r w:rsidRPr="00410DD0">
        <w:rPr>
          <w:lang w:val="en-US"/>
        </w:rPr>
        <w:t>, and their children bec</w:t>
      </w:r>
      <w:r w:rsidR="17E3F972" w:rsidRPr="00410DD0">
        <w:rPr>
          <w:lang w:val="en-US"/>
        </w:rPr>
        <w:t>o</w:t>
      </w:r>
      <w:r w:rsidRPr="00410DD0">
        <w:rPr>
          <w:lang w:val="en-US"/>
        </w:rPr>
        <w:t xml:space="preserve">me </w:t>
      </w:r>
      <w:proofErr w:type="spellStart"/>
      <w:r w:rsidRPr="00410DD0">
        <w:rPr>
          <w:lang w:val="en-US"/>
        </w:rPr>
        <w:t>colo</w:t>
      </w:r>
      <w:r w:rsidR="3109EDA7" w:rsidRPr="00410DD0">
        <w:rPr>
          <w:lang w:val="en-US"/>
        </w:rPr>
        <w:t>u</w:t>
      </w:r>
      <w:r w:rsidRPr="00410DD0">
        <w:rPr>
          <w:lang w:val="en-US"/>
        </w:rPr>
        <w:t>rful</w:t>
      </w:r>
      <w:proofErr w:type="spellEnd"/>
      <w:r w:rsidRPr="00410DD0">
        <w:rPr>
          <w:lang w:val="en-US"/>
        </w:rPr>
        <w:t xml:space="preserve"> rosellas. </w:t>
      </w:r>
      <w:r w:rsidR="62D1D949" w:rsidRPr="00410DD0">
        <w:rPr>
          <w:lang w:val="en-US"/>
        </w:rPr>
        <w:t xml:space="preserve">To this day, </w:t>
      </w:r>
      <w:r w:rsidR="275922BD" w:rsidRPr="00410DD0">
        <w:rPr>
          <w:lang w:val="en-US"/>
        </w:rPr>
        <w:t>i</w:t>
      </w:r>
      <w:r w:rsidR="3915B8FB" w:rsidRPr="00410DD0">
        <w:rPr>
          <w:lang w:val="en-US"/>
        </w:rPr>
        <w:t xml:space="preserve">t is also </w:t>
      </w:r>
      <w:r w:rsidR="22407C11" w:rsidRPr="00410DD0">
        <w:rPr>
          <w:lang w:val="en-US"/>
        </w:rPr>
        <w:t>said</w:t>
      </w:r>
      <w:r w:rsidR="3915B8FB" w:rsidRPr="00410DD0">
        <w:rPr>
          <w:lang w:val="en-US"/>
        </w:rPr>
        <w:t xml:space="preserve"> that</w:t>
      </w:r>
      <w:r w:rsidRPr="00410DD0">
        <w:rPr>
          <w:lang w:val="en-US"/>
        </w:rPr>
        <w:t xml:space="preserve"> the black cockatoo </w:t>
      </w:r>
      <w:r w:rsidR="55E4E712" w:rsidRPr="00410DD0">
        <w:rPr>
          <w:lang w:val="en-US"/>
        </w:rPr>
        <w:t>continues</w:t>
      </w:r>
      <w:r w:rsidR="67F7BBC2" w:rsidRPr="00410DD0">
        <w:rPr>
          <w:lang w:val="en-US"/>
        </w:rPr>
        <w:t xml:space="preserve"> to</w:t>
      </w:r>
      <w:r w:rsidR="55E4E712" w:rsidRPr="00410DD0">
        <w:rPr>
          <w:lang w:val="en-US"/>
        </w:rPr>
        <w:t xml:space="preserve"> </w:t>
      </w:r>
      <w:r w:rsidR="72A0FF6D" w:rsidRPr="00410DD0">
        <w:rPr>
          <w:lang w:val="en-US"/>
        </w:rPr>
        <w:t>search</w:t>
      </w:r>
      <w:r w:rsidRPr="00410DD0">
        <w:rPr>
          <w:lang w:val="en-US"/>
        </w:rPr>
        <w:t xml:space="preserve"> for the rainbow</w:t>
      </w:r>
      <w:r w:rsidR="08172722" w:rsidRPr="00410DD0">
        <w:rPr>
          <w:lang w:val="en-US"/>
        </w:rPr>
        <w:t>,</w:t>
      </w:r>
      <w:r w:rsidRPr="00410DD0">
        <w:rPr>
          <w:lang w:val="en-US"/>
        </w:rPr>
        <w:t xml:space="preserve"> hoping to become as </w:t>
      </w:r>
      <w:proofErr w:type="spellStart"/>
      <w:r w:rsidRPr="00410DD0">
        <w:rPr>
          <w:lang w:val="en-US"/>
        </w:rPr>
        <w:t>colo</w:t>
      </w:r>
      <w:r w:rsidR="733CBBE0" w:rsidRPr="00410DD0">
        <w:rPr>
          <w:lang w:val="en-US"/>
        </w:rPr>
        <w:t>u</w:t>
      </w:r>
      <w:r w:rsidRPr="00410DD0">
        <w:rPr>
          <w:lang w:val="en-US"/>
        </w:rPr>
        <w:t>rful</w:t>
      </w:r>
      <w:proofErr w:type="spellEnd"/>
      <w:r w:rsidRPr="00410DD0">
        <w:rPr>
          <w:lang w:val="en-US"/>
        </w:rPr>
        <w:t xml:space="preserve"> as the rosellas and lorikeets.</w:t>
      </w:r>
    </w:p>
    <w:p w14:paraId="3294530D" w14:textId="4A7D429F" w:rsidR="13507427" w:rsidRPr="00410DD0" w:rsidRDefault="30A540D1" w:rsidP="7A05A3D7">
      <w:pPr>
        <w:pStyle w:val="FeatureBox4"/>
        <w:rPr>
          <w:lang w:val="en-US"/>
        </w:rPr>
      </w:pPr>
      <w:proofErr w:type="spellStart"/>
      <w:r w:rsidRPr="00410DD0">
        <w:rPr>
          <w:lang w:val="en-US"/>
        </w:rPr>
        <w:t>Coomaditchie</w:t>
      </w:r>
      <w:proofErr w:type="spellEnd"/>
      <w:r w:rsidRPr="00410DD0">
        <w:rPr>
          <w:lang w:val="en-US"/>
        </w:rPr>
        <w:t xml:space="preserve"> Elders share </w:t>
      </w:r>
      <w:r w:rsidR="179BA68B" w:rsidRPr="00410DD0">
        <w:rPr>
          <w:lang w:val="en-US"/>
        </w:rPr>
        <w:t xml:space="preserve">Dreaming </w:t>
      </w:r>
      <w:r w:rsidR="007B365D" w:rsidRPr="00410DD0">
        <w:rPr>
          <w:lang w:val="en-US"/>
        </w:rPr>
        <w:t>s</w:t>
      </w:r>
      <w:r w:rsidR="179BA68B" w:rsidRPr="00410DD0">
        <w:rPr>
          <w:lang w:val="en-US"/>
        </w:rPr>
        <w:t>tories like ‘</w:t>
      </w:r>
      <w:proofErr w:type="spellStart"/>
      <w:r w:rsidR="179BA68B" w:rsidRPr="00410DD0">
        <w:rPr>
          <w:lang w:val="en-US"/>
        </w:rPr>
        <w:t>Guma’maari</w:t>
      </w:r>
      <w:proofErr w:type="spellEnd"/>
      <w:r w:rsidR="179BA68B" w:rsidRPr="00410DD0">
        <w:rPr>
          <w:lang w:val="en-US"/>
        </w:rPr>
        <w:t xml:space="preserve"> and the Rainbow’</w:t>
      </w:r>
      <w:r w:rsidRPr="00410DD0">
        <w:rPr>
          <w:lang w:val="en-US"/>
        </w:rPr>
        <w:t xml:space="preserve"> </w:t>
      </w:r>
      <w:r w:rsidR="31831F44" w:rsidRPr="00410DD0">
        <w:rPr>
          <w:lang w:val="en-US"/>
        </w:rPr>
        <w:t>through</w:t>
      </w:r>
      <w:r w:rsidRPr="00410DD0">
        <w:rPr>
          <w:lang w:val="en-US"/>
        </w:rPr>
        <w:t xml:space="preserve"> oral storytelling traditions</w:t>
      </w:r>
      <w:r w:rsidR="4E800D18" w:rsidRPr="00410DD0">
        <w:rPr>
          <w:lang w:val="en-US"/>
        </w:rPr>
        <w:t xml:space="preserve"> and </w:t>
      </w:r>
      <w:r w:rsidRPr="00410DD0">
        <w:rPr>
          <w:lang w:val="en-US"/>
        </w:rPr>
        <w:t xml:space="preserve">art. </w:t>
      </w:r>
      <w:r w:rsidR="668AEF04" w:rsidRPr="00410DD0">
        <w:rPr>
          <w:lang w:val="en-US"/>
        </w:rPr>
        <w:t>The</w:t>
      </w:r>
      <w:r w:rsidR="78C1234A" w:rsidRPr="00410DD0">
        <w:rPr>
          <w:lang w:val="en-US"/>
        </w:rPr>
        <w:t>se</w:t>
      </w:r>
      <w:r w:rsidR="668AEF04" w:rsidRPr="00410DD0">
        <w:rPr>
          <w:lang w:val="en-US"/>
        </w:rPr>
        <w:t xml:space="preserve"> Cultural</w:t>
      </w:r>
      <w:r w:rsidR="351E408F" w:rsidRPr="00410DD0">
        <w:rPr>
          <w:lang w:val="en-US"/>
        </w:rPr>
        <w:t xml:space="preserve"> narrative</w:t>
      </w:r>
      <w:r w:rsidR="13AD0FFE" w:rsidRPr="00410DD0">
        <w:rPr>
          <w:lang w:val="en-US"/>
        </w:rPr>
        <w:t>s</w:t>
      </w:r>
      <w:r w:rsidR="351E408F" w:rsidRPr="00410DD0">
        <w:rPr>
          <w:lang w:val="en-US"/>
        </w:rPr>
        <w:t xml:space="preserve"> continue to be passed down </w:t>
      </w:r>
      <w:r w:rsidR="14E72B33" w:rsidRPr="00410DD0">
        <w:rPr>
          <w:lang w:val="en-US"/>
        </w:rPr>
        <w:t>from generation to generation</w:t>
      </w:r>
      <w:r w:rsidR="351E408F" w:rsidRPr="00410DD0">
        <w:rPr>
          <w:lang w:val="en-US"/>
        </w:rPr>
        <w:t xml:space="preserve"> </w:t>
      </w:r>
      <w:r w:rsidR="196CEB63" w:rsidRPr="00410DD0">
        <w:rPr>
          <w:lang w:val="en-US"/>
        </w:rPr>
        <w:t xml:space="preserve">to </w:t>
      </w:r>
      <w:r w:rsidR="2C44C80A" w:rsidRPr="00410DD0">
        <w:rPr>
          <w:lang w:val="en-US"/>
        </w:rPr>
        <w:t xml:space="preserve">preserve </w:t>
      </w:r>
      <w:r w:rsidR="21122413" w:rsidRPr="00410DD0">
        <w:rPr>
          <w:lang w:val="en-US"/>
        </w:rPr>
        <w:t>Aboriginal and Torres Strait Islander</w:t>
      </w:r>
      <w:r w:rsidR="0E10AB97" w:rsidRPr="00410DD0">
        <w:rPr>
          <w:lang w:val="en-US"/>
        </w:rPr>
        <w:t xml:space="preserve"> culture</w:t>
      </w:r>
      <w:r w:rsidR="007B365D" w:rsidRPr="00410DD0">
        <w:rPr>
          <w:lang w:val="en-US"/>
        </w:rPr>
        <w:t>s</w:t>
      </w:r>
      <w:r w:rsidR="476C57E8" w:rsidRPr="00410DD0">
        <w:rPr>
          <w:lang w:val="en-US"/>
        </w:rPr>
        <w:t xml:space="preserve"> and</w:t>
      </w:r>
      <w:r w:rsidR="2C44C80A" w:rsidRPr="00410DD0">
        <w:rPr>
          <w:lang w:val="en-US"/>
        </w:rPr>
        <w:t xml:space="preserve"> heritage</w:t>
      </w:r>
      <w:r w:rsidR="322F69AD" w:rsidRPr="00410DD0">
        <w:rPr>
          <w:lang w:val="en-US"/>
        </w:rPr>
        <w:t>.</w:t>
      </w:r>
    </w:p>
    <w:p w14:paraId="126D0A9A" w14:textId="19222F50" w:rsidR="13507427" w:rsidRPr="00410DD0" w:rsidRDefault="51336648" w:rsidP="7A05A3D7">
      <w:pPr>
        <w:pStyle w:val="FeatureBox2"/>
        <w:rPr>
          <w:lang w:val="en-US"/>
        </w:rPr>
      </w:pPr>
      <w:r w:rsidRPr="00410DD0">
        <w:rPr>
          <w:b/>
          <w:bCs/>
          <w:lang w:val="en-US"/>
        </w:rPr>
        <w:t>Too hard</w:t>
      </w:r>
      <w:r w:rsidR="5E496825" w:rsidRPr="00410DD0">
        <w:rPr>
          <w:b/>
          <w:bCs/>
          <w:lang w:val="en-US"/>
        </w:rPr>
        <w:t>?</w:t>
      </w:r>
      <w:r w:rsidRPr="00410DD0">
        <w:rPr>
          <w:lang w:val="en-US"/>
        </w:rPr>
        <w:t xml:space="preserve"> </w:t>
      </w:r>
      <w:r w:rsidR="4704822D" w:rsidRPr="00410DD0">
        <w:rPr>
          <w:lang w:val="en-US"/>
        </w:rPr>
        <w:t>P</w:t>
      </w:r>
      <w:r w:rsidRPr="00410DD0">
        <w:rPr>
          <w:lang w:val="en-US"/>
        </w:rPr>
        <w:t xml:space="preserve">rovide students with a scaffold to support </w:t>
      </w:r>
      <w:r w:rsidR="46813249" w:rsidRPr="00410DD0">
        <w:rPr>
          <w:lang w:val="en-US"/>
        </w:rPr>
        <w:t>an</w:t>
      </w:r>
      <w:r w:rsidR="34E9D76A" w:rsidRPr="00410DD0">
        <w:rPr>
          <w:lang w:val="en-US"/>
        </w:rPr>
        <w:t xml:space="preserve"> </w:t>
      </w:r>
      <w:r w:rsidRPr="00410DD0">
        <w:rPr>
          <w:lang w:val="en-US"/>
        </w:rPr>
        <w:t>oral description</w:t>
      </w:r>
      <w:r w:rsidR="616EE048" w:rsidRPr="00410DD0">
        <w:rPr>
          <w:lang w:val="en-US"/>
        </w:rPr>
        <w:t>.</w:t>
      </w:r>
    </w:p>
    <w:p w14:paraId="15D9440C" w14:textId="7C620D35" w:rsidR="13507427" w:rsidRPr="00410DD0" w:rsidRDefault="2A086287" w:rsidP="7A05A3D7">
      <w:pPr>
        <w:pStyle w:val="ListNumber"/>
        <w:rPr>
          <w:rFonts w:eastAsia="Arial"/>
          <w:color w:val="000000" w:themeColor="text1"/>
        </w:rPr>
      </w:pPr>
      <w:r w:rsidRPr="00410DD0">
        <w:rPr>
          <w:lang w:val="en-US"/>
        </w:rPr>
        <w:t>Students independently write</w:t>
      </w:r>
      <w:r w:rsidR="072E09BC" w:rsidRPr="00410DD0">
        <w:rPr>
          <w:lang w:val="en-US"/>
        </w:rPr>
        <w:t xml:space="preserve"> </w:t>
      </w:r>
      <w:r w:rsidR="3876BC99" w:rsidRPr="00410DD0">
        <w:rPr>
          <w:lang w:val="en-US"/>
        </w:rPr>
        <w:t xml:space="preserve">multiple </w:t>
      </w:r>
      <w:r w:rsidR="491F37FF" w:rsidRPr="00410DD0">
        <w:rPr>
          <w:lang w:val="en-US"/>
        </w:rPr>
        <w:t xml:space="preserve">logically sequenced </w:t>
      </w:r>
      <w:r w:rsidR="5DBEC50B" w:rsidRPr="00410DD0">
        <w:rPr>
          <w:lang w:val="en-US"/>
        </w:rPr>
        <w:t>paragraph</w:t>
      </w:r>
      <w:r w:rsidR="698A2856" w:rsidRPr="00410DD0">
        <w:rPr>
          <w:lang w:val="en-US"/>
        </w:rPr>
        <w:t>s</w:t>
      </w:r>
      <w:r w:rsidRPr="00410DD0">
        <w:rPr>
          <w:lang w:val="en-US"/>
        </w:rPr>
        <w:t xml:space="preserve"> </w:t>
      </w:r>
      <w:r w:rsidR="072E09BC" w:rsidRPr="00410DD0">
        <w:rPr>
          <w:lang w:val="en-US"/>
        </w:rPr>
        <w:t xml:space="preserve">to </w:t>
      </w:r>
      <w:r w:rsidR="0010ADBB" w:rsidRPr="00410DD0">
        <w:rPr>
          <w:lang w:val="en-US"/>
        </w:rPr>
        <w:t>describe</w:t>
      </w:r>
      <w:r w:rsidR="072E09BC" w:rsidRPr="00410DD0">
        <w:rPr>
          <w:lang w:val="en-US"/>
        </w:rPr>
        <w:t xml:space="preserve"> their selected Dreaming Story. </w:t>
      </w:r>
      <w:r w:rsidR="74A0FB51" w:rsidRPr="00410DD0">
        <w:rPr>
          <w:lang w:val="en-US"/>
        </w:rPr>
        <w:t xml:space="preserve">Remind students to </w:t>
      </w:r>
      <w:r w:rsidR="1B31DFDE" w:rsidRPr="00410DD0">
        <w:rPr>
          <w:lang w:val="en-US"/>
        </w:rPr>
        <w:t>apply their knowl</w:t>
      </w:r>
      <w:r w:rsidR="14E5616A" w:rsidRPr="00410DD0">
        <w:rPr>
          <w:lang w:val="en-US"/>
        </w:rPr>
        <w:t>e</w:t>
      </w:r>
      <w:r w:rsidR="1B31DFDE" w:rsidRPr="00410DD0">
        <w:rPr>
          <w:lang w:val="en-US"/>
        </w:rPr>
        <w:t xml:space="preserve">dge of </w:t>
      </w:r>
      <w:r w:rsidR="1C29DFC1" w:rsidRPr="00410DD0">
        <w:rPr>
          <w:lang w:val="en-US"/>
        </w:rPr>
        <w:t xml:space="preserve">paragraph structure, </w:t>
      </w:r>
      <w:proofErr w:type="gramStart"/>
      <w:r w:rsidR="1B31DFDE" w:rsidRPr="00410DD0">
        <w:rPr>
          <w:lang w:val="en-US"/>
        </w:rPr>
        <w:t>tense</w:t>
      </w:r>
      <w:proofErr w:type="gramEnd"/>
      <w:r w:rsidR="1B31DFDE" w:rsidRPr="00410DD0">
        <w:rPr>
          <w:lang w:val="en-US"/>
        </w:rPr>
        <w:t xml:space="preserve"> </w:t>
      </w:r>
      <w:r w:rsidR="61105877" w:rsidRPr="00410DD0">
        <w:rPr>
          <w:lang w:val="en-US"/>
        </w:rPr>
        <w:t>a</w:t>
      </w:r>
      <w:r w:rsidR="1B31DFDE" w:rsidRPr="00410DD0">
        <w:rPr>
          <w:lang w:val="en-US"/>
        </w:rPr>
        <w:t>nd temporal connectives</w:t>
      </w:r>
      <w:r w:rsidR="07DACEA5" w:rsidRPr="00410DD0">
        <w:rPr>
          <w:lang w:val="en-US"/>
        </w:rPr>
        <w:t>. Encourage students to revise and edit their writing</w:t>
      </w:r>
      <w:r w:rsidR="07FE2C0E" w:rsidRPr="00410DD0">
        <w:rPr>
          <w:lang w:val="en-US"/>
        </w:rPr>
        <w:t>.</w:t>
      </w:r>
    </w:p>
    <w:p w14:paraId="3647C60C" w14:textId="7F6713BE" w:rsidR="1A2D1FC9" w:rsidRPr="00410DD0" w:rsidRDefault="1A2D1FC9" w:rsidP="28B5181A">
      <w:pPr>
        <w:pStyle w:val="FeatureBox2"/>
        <w:rPr>
          <w:rFonts w:eastAsia="Arial"/>
          <w:color w:val="000000" w:themeColor="text1"/>
          <w:sz w:val="24"/>
          <w:lang w:val="en-US"/>
        </w:rPr>
      </w:pPr>
      <w:r w:rsidRPr="00410DD0">
        <w:rPr>
          <w:b/>
          <w:bCs/>
        </w:rPr>
        <w:t>Too hard?</w:t>
      </w:r>
      <w:r w:rsidRPr="00410DD0">
        <w:t xml:space="preserve"> </w:t>
      </w:r>
      <w:r w:rsidR="1149EB4D" w:rsidRPr="00410DD0">
        <w:t xml:space="preserve">Pair students </w:t>
      </w:r>
      <w:r w:rsidR="4E6B0B97" w:rsidRPr="00410DD0">
        <w:t xml:space="preserve">with a peer mentor or </w:t>
      </w:r>
      <w:r w:rsidR="5F2F99B0" w:rsidRPr="00410DD0">
        <w:t xml:space="preserve">students </w:t>
      </w:r>
      <w:r w:rsidR="4E6B0B97" w:rsidRPr="00410DD0">
        <w:t>work within a teacher guided group</w:t>
      </w:r>
      <w:r w:rsidRPr="00410DD0">
        <w:t>.</w:t>
      </w:r>
    </w:p>
    <w:p w14:paraId="420A4AF3" w14:textId="5938B30B" w:rsidR="371EC37B" w:rsidRPr="00410DD0" w:rsidRDefault="00ED23F8" w:rsidP="005B65D8">
      <w:pPr>
        <w:pStyle w:val="ListNumber"/>
        <w:rPr>
          <w:lang w:val="en-US"/>
        </w:rPr>
      </w:pPr>
      <w:r w:rsidRPr="00410DD0">
        <w:rPr>
          <w:lang w:val="en-US"/>
        </w:rPr>
        <w:t>Invite</w:t>
      </w:r>
      <w:r w:rsidR="674FD552" w:rsidRPr="00410DD0">
        <w:rPr>
          <w:lang w:val="en-US"/>
        </w:rPr>
        <w:t xml:space="preserve"> students</w:t>
      </w:r>
      <w:r w:rsidRPr="00410DD0">
        <w:rPr>
          <w:lang w:val="en-US"/>
        </w:rPr>
        <w:t xml:space="preserve"> to sit</w:t>
      </w:r>
      <w:r w:rsidR="674FD552" w:rsidRPr="00410DD0">
        <w:rPr>
          <w:lang w:val="en-US"/>
        </w:rPr>
        <w:t xml:space="preserve"> in a circle. </w:t>
      </w:r>
      <w:r w:rsidR="389123DB" w:rsidRPr="00410DD0">
        <w:rPr>
          <w:lang w:val="en-US"/>
        </w:rPr>
        <w:t>S</w:t>
      </w:r>
      <w:r w:rsidR="1C417C5C" w:rsidRPr="00410DD0">
        <w:rPr>
          <w:lang w:val="en-US"/>
        </w:rPr>
        <w:t>elect s</w:t>
      </w:r>
      <w:r w:rsidR="389123DB" w:rsidRPr="00410DD0">
        <w:rPr>
          <w:lang w:val="en-US"/>
        </w:rPr>
        <w:t>tudents</w:t>
      </w:r>
      <w:r w:rsidR="61BE510E" w:rsidRPr="00410DD0">
        <w:rPr>
          <w:lang w:val="en-US"/>
        </w:rPr>
        <w:t xml:space="preserve"> to</w:t>
      </w:r>
      <w:r w:rsidR="389123DB" w:rsidRPr="00410DD0">
        <w:rPr>
          <w:lang w:val="en-US"/>
        </w:rPr>
        <w:t xml:space="preserve"> </w:t>
      </w:r>
      <w:r w:rsidR="2BF8D5C0" w:rsidRPr="00410DD0">
        <w:rPr>
          <w:lang w:val="en-US"/>
        </w:rPr>
        <w:t xml:space="preserve">orally </w:t>
      </w:r>
      <w:r w:rsidR="389123DB" w:rsidRPr="00410DD0">
        <w:rPr>
          <w:lang w:val="en-US"/>
        </w:rPr>
        <w:t xml:space="preserve">share their </w:t>
      </w:r>
      <w:r w:rsidR="4A3371EF" w:rsidRPr="00410DD0">
        <w:rPr>
          <w:lang w:val="en-US"/>
        </w:rPr>
        <w:t>Dream</w:t>
      </w:r>
      <w:r w:rsidR="005C7862" w:rsidRPr="00410DD0">
        <w:rPr>
          <w:lang w:val="en-US"/>
        </w:rPr>
        <w:t>ing</w:t>
      </w:r>
      <w:r w:rsidR="4A3371EF" w:rsidRPr="00410DD0">
        <w:rPr>
          <w:lang w:val="en-US"/>
        </w:rPr>
        <w:t xml:space="preserve"> story </w:t>
      </w:r>
      <w:r w:rsidR="0B3E0396" w:rsidRPr="00410DD0">
        <w:rPr>
          <w:lang w:val="en-US"/>
        </w:rPr>
        <w:t>description</w:t>
      </w:r>
      <w:r w:rsidR="0FB6EBDD" w:rsidRPr="00410DD0">
        <w:rPr>
          <w:lang w:val="en-US"/>
        </w:rPr>
        <w:t xml:space="preserve"> with the class.</w:t>
      </w:r>
    </w:p>
    <w:p w14:paraId="1ED2F786" w14:textId="5BC96F1A" w:rsidR="6652BBBB" w:rsidRPr="00410DD0" w:rsidRDefault="006819FB" w:rsidP="7A05A3D7">
      <w:pPr>
        <w:pStyle w:val="ListNumber"/>
        <w:rPr>
          <w:lang w:val="en-US"/>
        </w:rPr>
      </w:pPr>
      <w:r w:rsidRPr="00410DD0">
        <w:rPr>
          <w:lang w:val="en-US"/>
        </w:rPr>
        <w:t>Use effective questioning techniques to help students reflect on the importance and purpose of Dreaming stories. Such as:</w:t>
      </w:r>
    </w:p>
    <w:p w14:paraId="76EA41DD" w14:textId="71825851" w:rsidR="6652BBBB" w:rsidRPr="00410DD0" w:rsidRDefault="4E9AFCD5" w:rsidP="005B65D8">
      <w:pPr>
        <w:pStyle w:val="ListBullet"/>
        <w:ind w:left="1134"/>
      </w:pPr>
      <w:r w:rsidRPr="00410DD0">
        <w:t>What is a</w:t>
      </w:r>
      <w:r w:rsidR="25C444EC" w:rsidRPr="00410DD0">
        <w:t xml:space="preserve"> </w:t>
      </w:r>
      <w:r w:rsidRPr="00410DD0">
        <w:t>Dream</w:t>
      </w:r>
      <w:r w:rsidR="40DCEE23" w:rsidRPr="00410DD0">
        <w:t>ing</w:t>
      </w:r>
      <w:r w:rsidRPr="00410DD0">
        <w:t xml:space="preserve"> story and what is its purpose?</w:t>
      </w:r>
    </w:p>
    <w:p w14:paraId="6DC6A9AE" w14:textId="41EA5702" w:rsidR="3E33611E" w:rsidRPr="00410DD0" w:rsidRDefault="34F09126" w:rsidP="005B65D8">
      <w:pPr>
        <w:pStyle w:val="ListBullet"/>
        <w:ind w:left="1134"/>
      </w:pPr>
      <w:r w:rsidRPr="00410DD0">
        <w:t xml:space="preserve">How might </w:t>
      </w:r>
      <w:r w:rsidR="4E6C3463" w:rsidRPr="00410DD0">
        <w:t>C</w:t>
      </w:r>
      <w:r w:rsidRPr="00410DD0">
        <w:t>ultural narratives, such as Dreaming stories, influence your understanding of storytelling traditions?</w:t>
      </w:r>
    </w:p>
    <w:p w14:paraId="05B49E3F" w14:textId="18181A18" w:rsidR="6652BBBB" w:rsidRPr="00410DD0" w:rsidRDefault="4E9AFCD5" w:rsidP="005B65D8">
      <w:pPr>
        <w:pStyle w:val="ListBullet"/>
        <w:ind w:left="1134"/>
      </w:pPr>
      <w:r w:rsidRPr="00410DD0">
        <w:t>Why do you think it</w:t>
      </w:r>
      <w:r w:rsidR="286A9BDC" w:rsidRPr="00410DD0">
        <w:t xml:space="preserve"> is</w:t>
      </w:r>
      <w:r w:rsidRPr="00410DD0">
        <w:t xml:space="preserve"> important to learn and respect</w:t>
      </w:r>
      <w:r w:rsidR="5FDD86E3" w:rsidRPr="00410DD0">
        <w:t xml:space="preserve"> </w:t>
      </w:r>
      <w:r w:rsidRPr="00410DD0">
        <w:t>Dreaming stories?</w:t>
      </w:r>
    </w:p>
    <w:p w14:paraId="6C36021F" w14:textId="1CFE1072" w:rsidR="00124F0B" w:rsidRPr="00410DD0" w:rsidRDefault="4F0DA126" w:rsidP="005B65D8">
      <w:pPr>
        <w:pStyle w:val="ListBullet"/>
        <w:ind w:left="1134"/>
        <w:rPr>
          <w:rFonts w:eastAsia="Arial"/>
          <w:color w:val="0D0D0D" w:themeColor="text1" w:themeTint="F2"/>
          <w:lang w:val="en-US"/>
        </w:rPr>
      </w:pPr>
      <w:r w:rsidRPr="00410DD0">
        <w:t xml:space="preserve">Record students’ reflective </w:t>
      </w:r>
      <w:r w:rsidR="0098480E" w:rsidRPr="00410DD0">
        <w:t>ideas</w:t>
      </w:r>
      <w:r w:rsidRPr="00410DD0">
        <w:rPr>
          <w:lang w:val="en-US"/>
        </w:rPr>
        <w:t xml:space="preserve"> about Dreaming stories on a large anchor chart to display in the classroom.</w:t>
      </w:r>
    </w:p>
    <w:p w14:paraId="5B5ADC5B" w14:textId="48B6E0A4" w:rsidR="486C8EC0" w:rsidRPr="00410DD0" w:rsidRDefault="6DE49293" w:rsidP="0098480E">
      <w:pPr>
        <w:pStyle w:val="FeatureBox"/>
        <w:rPr>
          <w:lang w:val="en-US"/>
        </w:rPr>
      </w:pPr>
      <w:r w:rsidRPr="00410DD0">
        <w:rPr>
          <w:b/>
          <w:bCs/>
          <w:lang w:val="en-US"/>
        </w:rPr>
        <w:t>Note:</w:t>
      </w:r>
      <w:r w:rsidRPr="00410DD0">
        <w:rPr>
          <w:lang w:val="en-US"/>
        </w:rPr>
        <w:t xml:space="preserve"> </w:t>
      </w:r>
      <w:proofErr w:type="gramStart"/>
      <w:r w:rsidR="002E19C7" w:rsidRPr="00410DD0">
        <w:rPr>
          <w:lang w:val="en-US"/>
        </w:rPr>
        <w:t>t</w:t>
      </w:r>
      <w:r w:rsidR="6D25065D" w:rsidRPr="00410DD0">
        <w:rPr>
          <w:lang w:val="en-US"/>
        </w:rPr>
        <w:t>he</w:t>
      </w:r>
      <w:proofErr w:type="gramEnd"/>
      <w:r w:rsidR="16FD178F" w:rsidRPr="00410DD0">
        <w:rPr>
          <w:lang w:val="en-US"/>
        </w:rPr>
        <w:t xml:space="preserve"> </w:t>
      </w:r>
      <w:r w:rsidRPr="00410DD0">
        <w:rPr>
          <w:lang w:val="en-US"/>
        </w:rPr>
        <w:t>Aboriginal Dreaming stor</w:t>
      </w:r>
      <w:r w:rsidR="7EC2AD78" w:rsidRPr="00410DD0">
        <w:rPr>
          <w:lang w:val="en-US"/>
        </w:rPr>
        <w:t>y</w:t>
      </w:r>
      <w:r w:rsidRPr="00410DD0">
        <w:rPr>
          <w:lang w:val="en-US"/>
        </w:rPr>
        <w:t xml:space="preserve"> anchor chart </w:t>
      </w:r>
      <w:r w:rsidR="280DF68B" w:rsidRPr="00410DD0">
        <w:rPr>
          <w:lang w:val="en-US"/>
        </w:rPr>
        <w:t xml:space="preserve">will be referred to </w:t>
      </w:r>
      <w:r w:rsidRPr="00410DD0">
        <w:rPr>
          <w:lang w:val="en-US"/>
        </w:rPr>
        <w:t xml:space="preserve">in </w:t>
      </w:r>
      <w:hyperlink w:anchor="_Lesson_3_–_1">
        <w:r w:rsidRPr="00410DD0">
          <w:rPr>
            <w:rStyle w:val="Hyperlink"/>
            <w:rFonts w:eastAsia="Arial"/>
            <w:lang w:val="en-US"/>
          </w:rPr>
          <w:t>Lesson 3</w:t>
        </w:r>
      </w:hyperlink>
      <w:r w:rsidR="1BF10506" w:rsidRPr="00410DD0">
        <w:rPr>
          <w:lang w:val="en-US"/>
        </w:rPr>
        <w:t xml:space="preserve"> and </w:t>
      </w:r>
      <w:hyperlink w:anchor="_Lesson_4_–_1">
        <w:r w:rsidR="1BF10506" w:rsidRPr="00410DD0">
          <w:rPr>
            <w:rStyle w:val="Hyperlink"/>
            <w:rFonts w:eastAsia="Arial"/>
            <w:lang w:val="en-US"/>
          </w:rPr>
          <w:t>Lesson 4</w:t>
        </w:r>
        <w:r w:rsidR="1BF10506" w:rsidRPr="00410DD0">
          <w:t>.</w:t>
        </w:r>
      </w:hyperlink>
    </w:p>
    <w:p w14:paraId="21F99A42" w14:textId="419B6696" w:rsidR="003E41A5" w:rsidRPr="00410DD0" w:rsidRDefault="47CB4E1C" w:rsidP="003421EE">
      <w:pPr>
        <w:pStyle w:val="Heading2"/>
      </w:pPr>
      <w:bookmarkStart w:id="26" w:name="_Lesson_3_–_1"/>
      <w:bookmarkStart w:id="27" w:name="_Toc143258873"/>
      <w:bookmarkStart w:id="28" w:name="_Lesson_3_–"/>
      <w:bookmarkStart w:id="29" w:name="__Lesson_3"/>
      <w:bookmarkStart w:id="30" w:name="_Toc169529453"/>
      <w:bookmarkEnd w:id="26"/>
      <w:r w:rsidRPr="00410DD0">
        <w:t>Lesson 3</w:t>
      </w:r>
      <w:r w:rsidR="0415511F" w:rsidRPr="00410DD0">
        <w:t xml:space="preserve"> – </w:t>
      </w:r>
      <w:proofErr w:type="spellStart"/>
      <w:r w:rsidR="789B0EB9" w:rsidRPr="00410DD0">
        <w:t>Songlines</w:t>
      </w:r>
      <w:bookmarkEnd w:id="27"/>
      <w:bookmarkEnd w:id="28"/>
      <w:bookmarkEnd w:id="29"/>
      <w:bookmarkEnd w:id="30"/>
      <w:proofErr w:type="spellEnd"/>
    </w:p>
    <w:p w14:paraId="1DDE0EAC" w14:textId="174AC321" w:rsidR="003E41A5" w:rsidRPr="00410DD0" w:rsidRDefault="0C61532E" w:rsidP="00126810">
      <w:pPr>
        <w:pStyle w:val="FeatureBox"/>
      </w:pPr>
      <w:r w:rsidRPr="00410DD0">
        <w:rPr>
          <w:b/>
          <w:bCs/>
        </w:rPr>
        <w:t>Optional:</w:t>
      </w:r>
      <w:r w:rsidR="262CB406" w:rsidRPr="00410DD0">
        <w:t xml:space="preserve"> </w:t>
      </w:r>
      <w:r w:rsidR="520F631C" w:rsidRPr="00410DD0">
        <w:t xml:space="preserve">display local </w:t>
      </w:r>
      <w:r w:rsidR="1BD5BB73" w:rsidRPr="00410DD0">
        <w:t>Aboriginal and</w:t>
      </w:r>
      <w:r w:rsidR="5A1EDD92" w:rsidRPr="00410DD0">
        <w:t>/or</w:t>
      </w:r>
      <w:r w:rsidR="1BD5BB73" w:rsidRPr="00410DD0">
        <w:t xml:space="preserve"> Torres Strait Islander </w:t>
      </w:r>
      <w:r w:rsidR="704488C4" w:rsidRPr="00410DD0">
        <w:t>artwork</w:t>
      </w:r>
      <w:r w:rsidR="463A3460" w:rsidRPr="00410DD0">
        <w:t xml:space="preserve"> </w:t>
      </w:r>
      <w:r w:rsidR="31C42788" w:rsidRPr="00410DD0">
        <w:t>to</w:t>
      </w:r>
      <w:r w:rsidR="463A3460" w:rsidRPr="00410DD0">
        <w:t xml:space="preserve"> showcas</w:t>
      </w:r>
      <w:r w:rsidR="755F07AB" w:rsidRPr="00410DD0">
        <w:t>e</w:t>
      </w:r>
      <w:r w:rsidR="463A3460" w:rsidRPr="00410DD0">
        <w:t xml:space="preserve"> vibrant colours and symbol</w:t>
      </w:r>
      <w:r w:rsidR="14796C3C" w:rsidRPr="00410DD0">
        <w:t>s</w:t>
      </w:r>
      <w:r w:rsidR="463A3460" w:rsidRPr="00410DD0">
        <w:t>.</w:t>
      </w:r>
    </w:p>
    <w:p w14:paraId="6764E2EE" w14:textId="2DEBE9BB" w:rsidR="003E41A5" w:rsidRPr="00410DD0" w:rsidRDefault="7AD49F57" w:rsidP="00637398">
      <w:pPr>
        <w:pStyle w:val="ListNumber"/>
        <w:numPr>
          <w:ilvl w:val="0"/>
          <w:numId w:val="13"/>
        </w:numPr>
      </w:pPr>
      <w:r w:rsidRPr="00410DD0">
        <w:t>R</w:t>
      </w:r>
      <w:r w:rsidR="4D366B58" w:rsidRPr="00410DD0">
        <w:t>efer</w:t>
      </w:r>
      <w:r w:rsidR="307E43E9" w:rsidRPr="00410DD0">
        <w:t xml:space="preserve"> to the anchor chart from </w:t>
      </w:r>
      <w:hyperlink w:anchor="_Lesson_2_–_1">
        <w:r w:rsidR="3B2CFC1A" w:rsidRPr="00410DD0">
          <w:rPr>
            <w:rStyle w:val="Hyperlink"/>
          </w:rPr>
          <w:t>Lesson 2</w:t>
        </w:r>
      </w:hyperlink>
      <w:r w:rsidR="307E43E9" w:rsidRPr="00410DD0">
        <w:t xml:space="preserve"> </w:t>
      </w:r>
      <w:r w:rsidR="0F938C89" w:rsidRPr="00410DD0">
        <w:t>to r</w:t>
      </w:r>
      <w:r w:rsidR="2C3D9A87" w:rsidRPr="00410DD0">
        <w:t xml:space="preserve">ecall learning about </w:t>
      </w:r>
      <w:r w:rsidR="307E43E9" w:rsidRPr="00410DD0">
        <w:t>Dreaming stories</w:t>
      </w:r>
      <w:r w:rsidR="4528929B" w:rsidRPr="00410DD0">
        <w:t xml:space="preserve">. </w:t>
      </w:r>
      <w:r w:rsidR="36ECBB72" w:rsidRPr="00410DD0">
        <w:t xml:space="preserve">Ask students to </w:t>
      </w:r>
      <w:r w:rsidR="2918BDE6" w:rsidRPr="00410DD0">
        <w:t xml:space="preserve">explain what </w:t>
      </w:r>
      <w:r w:rsidR="36ECBB72" w:rsidRPr="00410DD0">
        <w:t xml:space="preserve">Dreaming stories </w:t>
      </w:r>
      <w:r w:rsidR="2287EC4D" w:rsidRPr="00410DD0">
        <w:t xml:space="preserve">are in their </w:t>
      </w:r>
      <w:r w:rsidR="36ECBB72" w:rsidRPr="00410DD0">
        <w:t xml:space="preserve">own words. For example, </w:t>
      </w:r>
      <w:proofErr w:type="gramStart"/>
      <w:r w:rsidR="0309D50E" w:rsidRPr="00410DD0">
        <w:t>Dreaming</w:t>
      </w:r>
      <w:proofErr w:type="gramEnd"/>
      <w:r w:rsidR="0309D50E" w:rsidRPr="00410DD0">
        <w:t xml:space="preserve"> stories share cultural knowledges about creation, ways of doing, being and belonging</w:t>
      </w:r>
      <w:r w:rsidR="7E6BE141" w:rsidRPr="00410DD0">
        <w:t>.</w:t>
      </w:r>
    </w:p>
    <w:p w14:paraId="6B56F3C1" w14:textId="035CF256" w:rsidR="003E41A5" w:rsidRPr="00410DD0" w:rsidRDefault="3E1C627C" w:rsidP="002E19C7">
      <w:pPr>
        <w:pStyle w:val="ListNumber"/>
      </w:pPr>
      <w:r w:rsidRPr="00410DD0">
        <w:t xml:space="preserve">Introduce the concept of </w:t>
      </w:r>
      <w:proofErr w:type="spellStart"/>
      <w:r w:rsidRPr="00410DD0">
        <w:t>Songlines</w:t>
      </w:r>
      <w:proofErr w:type="spellEnd"/>
      <w:r w:rsidR="12613F22" w:rsidRPr="00410DD0">
        <w:t xml:space="preserve"> as </w:t>
      </w:r>
      <w:r w:rsidR="3C23CFF3" w:rsidRPr="00410DD0">
        <w:t>C</w:t>
      </w:r>
      <w:r w:rsidR="12613F22" w:rsidRPr="00410DD0">
        <w:t xml:space="preserve">ultural narratives that describe landscapes and directions of travel of the tracks forged in land, </w:t>
      </w:r>
      <w:proofErr w:type="gramStart"/>
      <w:r w:rsidR="12613F22" w:rsidRPr="00410DD0">
        <w:t>sea</w:t>
      </w:r>
      <w:proofErr w:type="gramEnd"/>
      <w:r w:rsidR="12613F22" w:rsidRPr="00410DD0">
        <w:t xml:space="preserve"> and sky by Creator Spirits during the Dreaming (NESA </w:t>
      </w:r>
      <w:r w:rsidR="1A09035E" w:rsidRPr="00410DD0">
        <w:t>202</w:t>
      </w:r>
      <w:r w:rsidR="46C1AD7C" w:rsidRPr="00410DD0">
        <w:t>4</w:t>
      </w:r>
      <w:r w:rsidR="12613F22" w:rsidRPr="00410DD0">
        <w:t>)</w:t>
      </w:r>
      <w:r w:rsidR="014E0042" w:rsidRPr="00410DD0">
        <w:t>.</w:t>
      </w:r>
    </w:p>
    <w:p w14:paraId="532BD139" w14:textId="1AD7A99A" w:rsidR="003E41A5" w:rsidRPr="00410DD0" w:rsidRDefault="4C9304C6" w:rsidP="002E19C7">
      <w:pPr>
        <w:pStyle w:val="ListNumber"/>
      </w:pPr>
      <w:r w:rsidRPr="00410DD0">
        <w:t xml:space="preserve">Watch </w:t>
      </w:r>
      <w:hyperlink r:id="rId65" w:anchor=":~:text=The%20term%20%27Songline%27%20describes%20the,Creator%20Spirits%20during%20the%20Dreaming.">
        <w:r w:rsidRPr="00410DD0">
          <w:rPr>
            <w:rStyle w:val="Hyperlink"/>
          </w:rPr>
          <w:t xml:space="preserve">What are </w:t>
        </w:r>
        <w:r w:rsidR="00BD6981" w:rsidRPr="00410DD0">
          <w:rPr>
            <w:rStyle w:val="Hyperlink"/>
          </w:rPr>
          <w:t>s</w:t>
        </w:r>
        <w:r w:rsidR="7F40DAD7" w:rsidRPr="00410DD0">
          <w:rPr>
            <w:rStyle w:val="Hyperlink"/>
          </w:rPr>
          <w:t>ong</w:t>
        </w:r>
        <w:r w:rsidR="00BD6981" w:rsidRPr="00410DD0">
          <w:rPr>
            <w:rStyle w:val="Hyperlink"/>
          </w:rPr>
          <w:t xml:space="preserve"> </w:t>
        </w:r>
        <w:r w:rsidR="7F40DAD7" w:rsidRPr="00410DD0">
          <w:rPr>
            <w:rStyle w:val="Hyperlink"/>
          </w:rPr>
          <w:t>lines</w:t>
        </w:r>
        <w:r w:rsidRPr="00410DD0">
          <w:rPr>
            <w:rStyle w:val="Hyperlink"/>
          </w:rPr>
          <w:t>?</w:t>
        </w:r>
        <w:r w:rsidR="4A0F5EE1" w:rsidRPr="00410DD0">
          <w:rPr>
            <w:rStyle w:val="Hyperlink"/>
          </w:rPr>
          <w:t xml:space="preserve"> (1:53)</w:t>
        </w:r>
      </w:hyperlink>
      <w:r w:rsidRPr="00410DD0">
        <w:t xml:space="preserve"> and r</w:t>
      </w:r>
      <w:r w:rsidR="687549BD" w:rsidRPr="00410DD0">
        <w:t xml:space="preserve">ead </w:t>
      </w:r>
      <w:r w:rsidR="7B797B76" w:rsidRPr="00410DD0">
        <w:t xml:space="preserve">the </w:t>
      </w:r>
      <w:r w:rsidR="61D17807" w:rsidRPr="00410DD0">
        <w:t>‘</w:t>
      </w:r>
      <w:proofErr w:type="spellStart"/>
      <w:r w:rsidR="687549BD" w:rsidRPr="00410DD0">
        <w:t>Songlines</w:t>
      </w:r>
      <w:proofErr w:type="spellEnd"/>
      <w:r w:rsidR="2E58B6DE" w:rsidRPr="00410DD0">
        <w:t>’</w:t>
      </w:r>
      <w:r w:rsidR="32C54162" w:rsidRPr="00410DD0">
        <w:t xml:space="preserve"> pages</w:t>
      </w:r>
      <w:r w:rsidR="687549BD" w:rsidRPr="00410DD0">
        <w:t xml:space="preserve"> from </w:t>
      </w:r>
      <w:r w:rsidR="687549BD" w:rsidRPr="00410DD0">
        <w:rPr>
          <w:i/>
          <w:iCs/>
        </w:rPr>
        <w:t>Come Together</w:t>
      </w:r>
      <w:r w:rsidR="687549BD" w:rsidRPr="00410DD0">
        <w:t xml:space="preserve">. </w:t>
      </w:r>
      <w:r w:rsidR="4BA56759" w:rsidRPr="00410DD0">
        <w:t>Discuss</w:t>
      </w:r>
      <w:r w:rsidR="5098655E" w:rsidRPr="00410DD0">
        <w:t xml:space="preserve"> any newly encountered words and a</w:t>
      </w:r>
      <w:r w:rsidR="6EB65CC5" w:rsidRPr="00410DD0">
        <w:t>sk students the following questions to support comprehension:</w:t>
      </w:r>
    </w:p>
    <w:p w14:paraId="5E6EFDBE" w14:textId="5DF7D3AD" w:rsidR="003E41A5" w:rsidRPr="00410DD0" w:rsidRDefault="5E86C68A" w:rsidP="00D157F4">
      <w:pPr>
        <w:pStyle w:val="ListBullet"/>
        <w:tabs>
          <w:tab w:val="left" w:pos="1134"/>
        </w:tabs>
        <w:ind w:left="1134"/>
        <w:rPr>
          <w:lang w:val="en-US"/>
        </w:rPr>
      </w:pPr>
      <w:r w:rsidRPr="00410DD0">
        <w:t>Wh</w:t>
      </w:r>
      <w:r w:rsidR="11F9B9E3" w:rsidRPr="00410DD0">
        <w:t xml:space="preserve">y does the author </w:t>
      </w:r>
      <w:r w:rsidR="13F12FA0" w:rsidRPr="00410DD0">
        <w:t xml:space="preserve">describe </w:t>
      </w:r>
      <w:proofErr w:type="spellStart"/>
      <w:r w:rsidR="13F12FA0" w:rsidRPr="00410DD0">
        <w:t>Songlines</w:t>
      </w:r>
      <w:proofErr w:type="spellEnd"/>
      <w:r w:rsidR="13F12FA0" w:rsidRPr="00410DD0">
        <w:t xml:space="preserve"> as a</w:t>
      </w:r>
      <w:r w:rsidR="11F9B9E3" w:rsidRPr="00410DD0">
        <w:t xml:space="preserve"> musical map</w:t>
      </w:r>
      <w:r w:rsidRPr="00410DD0">
        <w:t>?</w:t>
      </w:r>
    </w:p>
    <w:p w14:paraId="4C4DE2B4" w14:textId="2206FDF0" w:rsidR="003E41A5" w:rsidRPr="00410DD0" w:rsidRDefault="5E86C68A" w:rsidP="00D157F4">
      <w:pPr>
        <w:pStyle w:val="ListBullet"/>
        <w:tabs>
          <w:tab w:val="left" w:pos="1134"/>
        </w:tabs>
        <w:ind w:left="1134"/>
      </w:pPr>
      <w:r w:rsidRPr="00410DD0">
        <w:t xml:space="preserve">How do </w:t>
      </w:r>
      <w:r w:rsidR="6508E78B" w:rsidRPr="00410DD0">
        <w:t xml:space="preserve">Aboriginal and/or Torres Strait Islander </w:t>
      </w:r>
      <w:r w:rsidR="00BD6981" w:rsidRPr="00410DD0">
        <w:t>p</w:t>
      </w:r>
      <w:r w:rsidR="6508E78B" w:rsidRPr="00410DD0">
        <w:t>eople</w:t>
      </w:r>
      <w:r w:rsidR="00BD6981" w:rsidRPr="00410DD0">
        <w:t>s</w:t>
      </w:r>
      <w:r w:rsidR="6508E78B" w:rsidRPr="00410DD0">
        <w:t xml:space="preserve"> use</w:t>
      </w:r>
      <w:r w:rsidRPr="00410DD0">
        <w:t xml:space="preserve"> </w:t>
      </w:r>
      <w:proofErr w:type="spellStart"/>
      <w:r w:rsidRPr="00410DD0">
        <w:t>Songlines</w:t>
      </w:r>
      <w:proofErr w:type="spellEnd"/>
      <w:r w:rsidRPr="00410DD0">
        <w:t xml:space="preserve"> as a form of navigation and orientation while traversing the land?</w:t>
      </w:r>
    </w:p>
    <w:p w14:paraId="75F5D06C" w14:textId="7BA3EDDD" w:rsidR="003E41A5" w:rsidRPr="00410DD0" w:rsidRDefault="29970995" w:rsidP="00D157F4">
      <w:pPr>
        <w:pStyle w:val="ListBullet"/>
        <w:tabs>
          <w:tab w:val="left" w:pos="1134"/>
        </w:tabs>
        <w:ind w:left="1134"/>
      </w:pPr>
      <w:r w:rsidRPr="00410DD0">
        <w:rPr>
          <w:lang w:val="en-US"/>
        </w:rPr>
        <w:t xml:space="preserve">Why are </w:t>
      </w:r>
      <w:proofErr w:type="spellStart"/>
      <w:r w:rsidR="1E8F5D3D" w:rsidRPr="00410DD0">
        <w:rPr>
          <w:lang w:val="en-US"/>
        </w:rPr>
        <w:t>S</w:t>
      </w:r>
      <w:r w:rsidRPr="00410DD0">
        <w:rPr>
          <w:lang w:val="en-US"/>
        </w:rPr>
        <w:t>onglines</w:t>
      </w:r>
      <w:proofErr w:type="spellEnd"/>
      <w:r w:rsidRPr="00410DD0">
        <w:rPr>
          <w:lang w:val="en-US"/>
        </w:rPr>
        <w:t xml:space="preserve"> important to </w:t>
      </w:r>
      <w:r w:rsidR="32B79679" w:rsidRPr="00410DD0">
        <w:rPr>
          <w:lang w:val="en-US"/>
        </w:rPr>
        <w:t>Aboriginal and/or Torres Strait Islander</w:t>
      </w:r>
      <w:r w:rsidRPr="00410DD0">
        <w:rPr>
          <w:lang w:val="en-US"/>
        </w:rPr>
        <w:t xml:space="preserve"> </w:t>
      </w:r>
      <w:r w:rsidR="00BD6981" w:rsidRPr="00410DD0">
        <w:rPr>
          <w:lang w:val="en-US"/>
        </w:rPr>
        <w:t>p</w:t>
      </w:r>
      <w:r w:rsidRPr="00410DD0">
        <w:rPr>
          <w:lang w:val="en-US"/>
        </w:rPr>
        <w:t>eople</w:t>
      </w:r>
      <w:r w:rsidR="00BD6981" w:rsidRPr="00410DD0">
        <w:rPr>
          <w:lang w:val="en-US"/>
        </w:rPr>
        <w:t>s</w:t>
      </w:r>
      <w:r w:rsidRPr="00410DD0">
        <w:rPr>
          <w:lang w:val="en-US"/>
        </w:rPr>
        <w:t>?</w:t>
      </w:r>
      <w:r w:rsidRPr="00410DD0">
        <w:t xml:space="preserve"> For example, cultural preservation and transmission of knowledge</w:t>
      </w:r>
      <w:r w:rsidR="5D9179D4" w:rsidRPr="00410DD0">
        <w:t xml:space="preserve">, </w:t>
      </w:r>
      <w:r w:rsidR="6ABF7D07" w:rsidRPr="00410DD0">
        <w:t>connections</w:t>
      </w:r>
      <w:r w:rsidR="5D9179D4" w:rsidRPr="00410DD0">
        <w:t xml:space="preserve"> </w:t>
      </w:r>
      <w:r w:rsidR="6ABF7D07" w:rsidRPr="00410DD0">
        <w:t>to</w:t>
      </w:r>
      <w:r w:rsidR="5D9179D4" w:rsidRPr="00410DD0">
        <w:t xml:space="preserve"> and responsibility </w:t>
      </w:r>
      <w:r w:rsidR="399A1ADD" w:rsidRPr="00410DD0">
        <w:t xml:space="preserve">of </w:t>
      </w:r>
      <w:r w:rsidR="5D9179D4" w:rsidRPr="00410DD0">
        <w:t>Countr</w:t>
      </w:r>
      <w:r w:rsidR="399A1ADD" w:rsidRPr="00410DD0">
        <w:t>y</w:t>
      </w:r>
      <w:r w:rsidR="5D9179D4" w:rsidRPr="00410DD0">
        <w:t>.</w:t>
      </w:r>
    </w:p>
    <w:p w14:paraId="370FC219" w14:textId="1012B4D8" w:rsidR="003E41A5" w:rsidRPr="00410DD0" w:rsidRDefault="71213B18" w:rsidP="00D157F4">
      <w:pPr>
        <w:pStyle w:val="ListBullet"/>
        <w:tabs>
          <w:tab w:val="left" w:pos="1134"/>
        </w:tabs>
        <w:ind w:left="1134"/>
      </w:pPr>
      <w:r w:rsidRPr="00410DD0">
        <w:t xml:space="preserve">What </w:t>
      </w:r>
      <w:r w:rsidR="5E86C68A" w:rsidRPr="00410DD0">
        <w:t xml:space="preserve">elements of the natural environment </w:t>
      </w:r>
      <w:r w:rsidR="399A1ADD" w:rsidRPr="00410DD0">
        <w:t>can be</w:t>
      </w:r>
      <w:r w:rsidR="5E86C68A" w:rsidRPr="00410DD0">
        <w:t xml:space="preserve"> represented in </w:t>
      </w:r>
      <w:proofErr w:type="spellStart"/>
      <w:r w:rsidR="5E86C68A" w:rsidRPr="00410DD0">
        <w:t>Songlines</w:t>
      </w:r>
      <w:proofErr w:type="spellEnd"/>
      <w:r w:rsidR="399A1ADD" w:rsidRPr="00410DD0">
        <w:t>. W</w:t>
      </w:r>
      <w:r w:rsidR="72D8471F" w:rsidRPr="00410DD0">
        <w:t>hy are they important</w:t>
      </w:r>
      <w:r w:rsidR="284E163B" w:rsidRPr="00410DD0">
        <w:t>?</w:t>
      </w:r>
    </w:p>
    <w:p w14:paraId="260F8A31" w14:textId="07B3425B" w:rsidR="003E41A5" w:rsidRPr="00410DD0" w:rsidRDefault="759139AB" w:rsidP="002E19C7">
      <w:pPr>
        <w:pStyle w:val="ListNumber"/>
      </w:pPr>
      <w:r w:rsidRPr="00410DD0">
        <w:t>Revise tense</w:t>
      </w:r>
      <w:r w:rsidR="2AE766CB" w:rsidRPr="00410DD0">
        <w:t xml:space="preserve"> </w:t>
      </w:r>
      <w:r w:rsidRPr="00410DD0">
        <w:t xml:space="preserve">from </w:t>
      </w:r>
      <w:r w:rsidR="7D63E999" w:rsidRPr="00410DD0">
        <w:t>C</w:t>
      </w:r>
      <w:r w:rsidRPr="00410DD0">
        <w:t xml:space="preserve">omponent A. </w:t>
      </w:r>
      <w:r w:rsidR="53A381DA" w:rsidRPr="00410DD0">
        <w:t>Display</w:t>
      </w:r>
      <w:r w:rsidR="5DB958F6" w:rsidRPr="00410DD0">
        <w:t xml:space="preserve"> the</w:t>
      </w:r>
      <w:r w:rsidR="53A381DA" w:rsidRPr="00410DD0">
        <w:t xml:space="preserve"> </w:t>
      </w:r>
      <w:proofErr w:type="spellStart"/>
      <w:r w:rsidRPr="00410DD0">
        <w:t>Songlines</w:t>
      </w:r>
      <w:proofErr w:type="spellEnd"/>
      <w:r w:rsidR="47BD9E70" w:rsidRPr="00410DD0">
        <w:t xml:space="preserve"> pages</w:t>
      </w:r>
      <w:r w:rsidRPr="00410DD0">
        <w:t xml:space="preserve"> in </w:t>
      </w:r>
      <w:r w:rsidRPr="00410DD0">
        <w:rPr>
          <w:i/>
          <w:iCs/>
        </w:rPr>
        <w:t>Come Together</w:t>
      </w:r>
      <w:r w:rsidR="3420B8D1" w:rsidRPr="00410DD0">
        <w:t>,</w:t>
      </w:r>
      <w:r w:rsidRPr="00410DD0">
        <w:t xml:space="preserve"> </w:t>
      </w:r>
      <w:r w:rsidR="2C313102" w:rsidRPr="00410DD0">
        <w:t>ask students to recognise how the pa</w:t>
      </w:r>
      <w:r w:rsidR="6B027A0B" w:rsidRPr="00410DD0">
        <w:t>ragraph</w:t>
      </w:r>
      <w:r w:rsidR="2C313102" w:rsidRPr="00410DD0">
        <w:t>s</w:t>
      </w:r>
      <w:r w:rsidR="6B027A0B" w:rsidRPr="00410DD0">
        <w:t xml:space="preserve"> use</w:t>
      </w:r>
      <w:r w:rsidR="2C313102" w:rsidRPr="00410DD0">
        <w:t xml:space="preserve"> a sequence of clauses </w:t>
      </w:r>
      <w:r w:rsidR="74110769" w:rsidRPr="00410DD0">
        <w:t xml:space="preserve">with </w:t>
      </w:r>
      <w:r w:rsidR="2C313102" w:rsidRPr="00410DD0">
        <w:t>different tenses</w:t>
      </w:r>
      <w:r w:rsidR="47E66775" w:rsidRPr="00410DD0">
        <w:t xml:space="preserve">. </w:t>
      </w:r>
      <w:r w:rsidR="7B93C47F" w:rsidRPr="00410DD0">
        <w:t>Ask students to r</w:t>
      </w:r>
      <w:r w:rsidR="03270C77" w:rsidRPr="00410DD0">
        <w:t>efer</w:t>
      </w:r>
      <w:r w:rsidR="4808FA2B" w:rsidRPr="00410DD0">
        <w:t xml:space="preserve"> to the sentence from the passage</w:t>
      </w:r>
      <w:r w:rsidR="3FB380A3" w:rsidRPr="00410DD0">
        <w:t>:</w:t>
      </w:r>
      <w:r w:rsidR="4808FA2B" w:rsidRPr="00410DD0">
        <w:t xml:space="preserve"> ‘</w:t>
      </w:r>
      <w:proofErr w:type="spellStart"/>
      <w:r w:rsidR="2DC21481" w:rsidRPr="00410DD0">
        <w:t>Songlines</w:t>
      </w:r>
      <w:proofErr w:type="spellEnd"/>
      <w:r w:rsidR="2DC21481" w:rsidRPr="00410DD0">
        <w:t xml:space="preserve"> are best described as a musical map of the land. </w:t>
      </w:r>
      <w:r w:rsidR="2C313102" w:rsidRPr="00410DD0">
        <w:t>First Nations People</w:t>
      </w:r>
      <w:r w:rsidR="7DE4E3A8" w:rsidRPr="00410DD0">
        <w:t>s</w:t>
      </w:r>
      <w:r w:rsidR="2C313102" w:rsidRPr="00410DD0">
        <w:t xml:space="preserve"> have deep knowledge of Country</w:t>
      </w:r>
      <w:r w:rsidR="006B4314" w:rsidRPr="00410DD0">
        <w:t xml:space="preserve"> </w:t>
      </w:r>
      <w:r w:rsidR="12635139" w:rsidRPr="00410DD0">
        <w:t>...</w:t>
      </w:r>
      <w:r w:rsidR="6B475418" w:rsidRPr="00410DD0">
        <w:t>’</w:t>
      </w:r>
      <w:r w:rsidR="58805887" w:rsidRPr="00410DD0">
        <w:t>.</w:t>
      </w:r>
      <w:r w:rsidR="2C313102" w:rsidRPr="00410DD0">
        <w:t xml:space="preserve"> </w:t>
      </w:r>
      <w:r w:rsidR="33D18F87" w:rsidRPr="00410DD0">
        <w:t>Draw attention to how</w:t>
      </w:r>
      <w:r w:rsidR="24830E83" w:rsidRPr="00410DD0">
        <w:t xml:space="preserve"> th</w:t>
      </w:r>
      <w:r w:rsidR="4F80327F" w:rsidRPr="00410DD0">
        <w:t>e</w:t>
      </w:r>
      <w:r w:rsidR="14D79ACC" w:rsidRPr="00410DD0">
        <w:t xml:space="preserve"> </w:t>
      </w:r>
      <w:r w:rsidR="2C313102" w:rsidRPr="00410DD0">
        <w:t>sentence is</w:t>
      </w:r>
      <w:r w:rsidR="1962F9B6" w:rsidRPr="00410DD0">
        <w:t xml:space="preserve"> written in </w:t>
      </w:r>
      <w:r w:rsidR="2C313102" w:rsidRPr="00410DD0">
        <w:t>the present tense</w:t>
      </w:r>
      <w:r w:rsidR="148558E7" w:rsidRPr="00410DD0">
        <w:t xml:space="preserve"> indicated by the verb group</w:t>
      </w:r>
      <w:r w:rsidR="73D1E1E4" w:rsidRPr="00410DD0">
        <w:t xml:space="preserve"> ‘are best described</w:t>
      </w:r>
      <w:r w:rsidR="096C397A" w:rsidRPr="00410DD0">
        <w:t>’</w:t>
      </w:r>
      <w:r w:rsidR="3C778989" w:rsidRPr="00410DD0">
        <w:t>.</w:t>
      </w:r>
    </w:p>
    <w:p w14:paraId="7E77D162" w14:textId="072F04D1" w:rsidR="003E41A5" w:rsidRPr="00410DD0" w:rsidRDefault="4F80327F" w:rsidP="002E19C7">
      <w:pPr>
        <w:pStyle w:val="ListNumber"/>
      </w:pPr>
      <w:r w:rsidRPr="00410DD0">
        <w:t>Display</w:t>
      </w:r>
      <w:r w:rsidR="5C023074" w:rsidRPr="00410DD0">
        <w:t xml:space="preserve"> the sentence from the passage</w:t>
      </w:r>
      <w:r w:rsidRPr="00410DD0">
        <w:t>:</w:t>
      </w:r>
      <w:r w:rsidR="5C023074" w:rsidRPr="00410DD0">
        <w:t xml:space="preserve"> </w:t>
      </w:r>
      <w:r w:rsidR="47B3E564" w:rsidRPr="00410DD0">
        <w:t>‘</w:t>
      </w:r>
      <w:r w:rsidR="2C313102" w:rsidRPr="00410DD0">
        <w:t xml:space="preserve">As we moved across Country, we would sing songs about the environment around </w:t>
      </w:r>
      <w:proofErr w:type="gramStart"/>
      <w:r w:rsidR="2C313102" w:rsidRPr="00410DD0">
        <w:t>us</w:t>
      </w:r>
      <w:r w:rsidR="006B4314" w:rsidRPr="00410DD0">
        <w:t>’</w:t>
      </w:r>
      <w:proofErr w:type="gramEnd"/>
      <w:r w:rsidR="2C313102" w:rsidRPr="00410DD0">
        <w:t xml:space="preserve">. </w:t>
      </w:r>
      <w:r w:rsidR="0C6893B8" w:rsidRPr="00410DD0">
        <w:t>A</w:t>
      </w:r>
      <w:r w:rsidRPr="00410DD0">
        <w:t>sk</w:t>
      </w:r>
      <w:r w:rsidR="0C6893B8" w:rsidRPr="00410DD0">
        <w:t xml:space="preserve"> students to determine the tense of the sentence and provide reason</w:t>
      </w:r>
      <w:r w:rsidR="21C148A6" w:rsidRPr="00410DD0">
        <w:t>s</w:t>
      </w:r>
      <w:r w:rsidR="0C6893B8" w:rsidRPr="00410DD0">
        <w:t xml:space="preserve"> for their answer. For example, ‘</w:t>
      </w:r>
      <w:r w:rsidR="2C313102" w:rsidRPr="00410DD0">
        <w:t>moved</w:t>
      </w:r>
      <w:r w:rsidR="72E41011" w:rsidRPr="00410DD0">
        <w:t>’</w:t>
      </w:r>
      <w:r w:rsidR="2C313102" w:rsidRPr="00410DD0">
        <w:t xml:space="preserve"> and </w:t>
      </w:r>
      <w:r w:rsidR="509214AB" w:rsidRPr="00410DD0">
        <w:t>‘</w:t>
      </w:r>
      <w:r w:rsidR="2C313102" w:rsidRPr="00410DD0">
        <w:t>would sing</w:t>
      </w:r>
      <w:r w:rsidR="646D8E6D" w:rsidRPr="00410DD0">
        <w:t>’</w:t>
      </w:r>
      <w:r w:rsidR="2C313102" w:rsidRPr="00410DD0">
        <w:t xml:space="preserve"> are</w:t>
      </w:r>
      <w:r w:rsidR="5AB53503" w:rsidRPr="00410DD0">
        <w:t xml:space="preserve"> past tense verbs and verb groups</w:t>
      </w:r>
      <w:r w:rsidR="2C313102" w:rsidRPr="00410DD0">
        <w:t xml:space="preserve"> indicating actions that occurred in the past</w:t>
      </w:r>
      <w:r w:rsidR="550BE86B" w:rsidRPr="00410DD0">
        <w:t>.</w:t>
      </w:r>
      <w:r w:rsidR="03E7C8E9" w:rsidRPr="00410DD0">
        <w:t xml:space="preserve"> Highlight how the author uses different verb tenses in a sequence of sentences to keep the passage clear and connected.</w:t>
      </w:r>
    </w:p>
    <w:p w14:paraId="56D1B2D5" w14:textId="0504A2DB" w:rsidR="003E41A5" w:rsidRPr="00410DD0" w:rsidRDefault="1C77AC8D" w:rsidP="5EF1BE63">
      <w:pPr>
        <w:pStyle w:val="ListNumber"/>
      </w:pPr>
      <w:r w:rsidRPr="00410DD0">
        <w:t>Revise noun</w:t>
      </w:r>
      <w:r w:rsidR="006B4314" w:rsidRPr="00410DD0">
        <w:t>–</w:t>
      </w:r>
      <w:r w:rsidRPr="00410DD0">
        <w:t xml:space="preserve">pronoun referencing </w:t>
      </w:r>
      <w:r w:rsidR="42852BC3" w:rsidRPr="00410DD0">
        <w:t xml:space="preserve">and subject verb agreement </w:t>
      </w:r>
      <w:r w:rsidRPr="00410DD0">
        <w:t>from Component A. Highlight the examples of noun</w:t>
      </w:r>
      <w:r w:rsidR="006B4314" w:rsidRPr="00410DD0">
        <w:t>–</w:t>
      </w:r>
      <w:r w:rsidRPr="00410DD0">
        <w:t>pronoun referencing and subject</w:t>
      </w:r>
      <w:r w:rsidR="006B4314" w:rsidRPr="00410DD0">
        <w:t>–</w:t>
      </w:r>
      <w:r w:rsidRPr="00410DD0">
        <w:t>verb agreement</w:t>
      </w:r>
      <w:r w:rsidR="73844C7E" w:rsidRPr="00410DD0">
        <w:t xml:space="preserve"> </w:t>
      </w:r>
      <w:r w:rsidRPr="00410DD0">
        <w:t>which serve to maintain clarity and coherence in the text.</w:t>
      </w:r>
      <w:r w:rsidR="1DE8B279" w:rsidRPr="00410DD0">
        <w:t xml:space="preserve"> Refer to the </w:t>
      </w:r>
      <w:r w:rsidR="4C0AC82A" w:rsidRPr="00410DD0">
        <w:t>passage</w:t>
      </w:r>
      <w:r w:rsidR="1DE8B279" w:rsidRPr="00410DD0">
        <w:t xml:space="preserve"> </w:t>
      </w:r>
      <w:r w:rsidR="6975230B" w:rsidRPr="00410DD0">
        <w:t>on the</w:t>
      </w:r>
      <w:r w:rsidR="1DE8B279" w:rsidRPr="00410DD0">
        <w:t xml:space="preserve"> </w:t>
      </w:r>
      <w:r w:rsidR="266FFD1E" w:rsidRPr="00410DD0">
        <w:t>‘</w:t>
      </w:r>
      <w:proofErr w:type="spellStart"/>
      <w:r w:rsidR="1DE8B279" w:rsidRPr="00410DD0">
        <w:t>Songlines</w:t>
      </w:r>
      <w:proofErr w:type="spellEnd"/>
      <w:r w:rsidR="56866311" w:rsidRPr="00410DD0">
        <w:t>’ page</w:t>
      </w:r>
      <w:r w:rsidR="1DE8B279" w:rsidRPr="00410DD0">
        <w:t xml:space="preserve"> from </w:t>
      </w:r>
      <w:r w:rsidR="1DE8B279" w:rsidRPr="00410DD0">
        <w:rPr>
          <w:i/>
          <w:iCs/>
        </w:rPr>
        <w:t>Come Together</w:t>
      </w:r>
      <w:r w:rsidR="730415D5" w:rsidRPr="00410DD0">
        <w:rPr>
          <w:i/>
          <w:iCs/>
        </w:rPr>
        <w:t xml:space="preserve"> </w:t>
      </w:r>
      <w:r w:rsidR="730415D5" w:rsidRPr="00410DD0">
        <w:t>from</w:t>
      </w:r>
      <w:r w:rsidR="1DE8B279" w:rsidRPr="00410DD0">
        <w:t xml:space="preserve"> </w:t>
      </w:r>
      <w:r w:rsidR="006B4314" w:rsidRPr="00410DD0">
        <w:t>‘</w:t>
      </w:r>
      <w:proofErr w:type="spellStart"/>
      <w:r w:rsidR="2FCF6553" w:rsidRPr="00410DD0">
        <w:t>Songlines</w:t>
      </w:r>
      <w:proofErr w:type="spellEnd"/>
      <w:r w:rsidR="2FCF6553" w:rsidRPr="00410DD0">
        <w:t xml:space="preserve"> are best described as</w:t>
      </w:r>
      <w:r w:rsidR="006B4314" w:rsidRPr="00410DD0">
        <w:t xml:space="preserve"> </w:t>
      </w:r>
      <w:r w:rsidR="2FCF6553" w:rsidRPr="00410DD0">
        <w:t xml:space="preserve">...’ to </w:t>
      </w:r>
      <w:r w:rsidR="6CDA995E" w:rsidRPr="00410DD0">
        <w:t>‘...</w:t>
      </w:r>
      <w:r w:rsidR="006B4314" w:rsidRPr="00410DD0">
        <w:t xml:space="preserve"> </w:t>
      </w:r>
      <w:r w:rsidRPr="00410DD0">
        <w:t xml:space="preserve">would sing songs about the environment around </w:t>
      </w:r>
      <w:proofErr w:type="gramStart"/>
      <w:r w:rsidRPr="00410DD0">
        <w:t>us</w:t>
      </w:r>
      <w:r w:rsidR="006B4314" w:rsidRPr="00410DD0">
        <w:t>’</w:t>
      </w:r>
      <w:proofErr w:type="gramEnd"/>
      <w:r w:rsidRPr="00410DD0">
        <w:t>.</w:t>
      </w:r>
      <w:r w:rsidR="2736C9A4" w:rsidRPr="00410DD0">
        <w:t xml:space="preserve"> Explain that ‘</w:t>
      </w:r>
      <w:r w:rsidRPr="00410DD0">
        <w:t>we</w:t>
      </w:r>
      <w:r w:rsidR="05D9E700" w:rsidRPr="00410DD0">
        <w:t>’</w:t>
      </w:r>
      <w:r w:rsidRPr="00410DD0">
        <w:t xml:space="preserve"> is a pronoun that </w:t>
      </w:r>
      <w:r w:rsidR="1A57EE98" w:rsidRPr="00410DD0">
        <w:t>refers</w:t>
      </w:r>
      <w:r w:rsidRPr="00410DD0">
        <w:t xml:space="preserve"> to the noun </w:t>
      </w:r>
      <w:r w:rsidR="008F1153" w:rsidRPr="00410DD0">
        <w:t>‘</w:t>
      </w:r>
      <w:r w:rsidRPr="00410DD0">
        <w:t>First Nations People</w:t>
      </w:r>
      <w:r w:rsidR="510E2B28" w:rsidRPr="00410DD0">
        <w:t>s</w:t>
      </w:r>
      <w:r w:rsidR="5B67344B" w:rsidRPr="00410DD0">
        <w:t>’</w:t>
      </w:r>
      <w:r w:rsidR="688C4ECD" w:rsidRPr="00410DD0">
        <w:t>.</w:t>
      </w:r>
      <w:r w:rsidRPr="00410DD0">
        <w:t xml:space="preserve"> </w:t>
      </w:r>
      <w:r w:rsidR="3A408824" w:rsidRPr="00410DD0">
        <w:t>Reinforce that noun</w:t>
      </w:r>
      <w:r w:rsidR="008F1153" w:rsidRPr="00410DD0">
        <w:t>–</w:t>
      </w:r>
      <w:r w:rsidR="3A408824" w:rsidRPr="00410DD0">
        <w:t xml:space="preserve">pronoun referencing </w:t>
      </w:r>
      <w:r w:rsidRPr="00410DD0">
        <w:t>helps to avoid repetition of the noun and maintains coherence</w:t>
      </w:r>
      <w:r w:rsidR="4934000F" w:rsidRPr="00410DD0">
        <w:t>.</w:t>
      </w:r>
    </w:p>
    <w:p w14:paraId="10795935" w14:textId="49F0B049" w:rsidR="003E41A5" w:rsidRPr="00410DD0" w:rsidRDefault="4934000F" w:rsidP="5EF1BE63">
      <w:pPr>
        <w:pStyle w:val="ListNumber"/>
      </w:pPr>
      <w:r w:rsidRPr="00410DD0">
        <w:t>Refer to the sentence</w:t>
      </w:r>
      <w:r w:rsidR="53EBBC8B" w:rsidRPr="00410DD0">
        <w:t xml:space="preserve"> in </w:t>
      </w:r>
      <w:r w:rsidR="2AB47F57" w:rsidRPr="00410DD0">
        <w:t>‘</w:t>
      </w:r>
      <w:proofErr w:type="spellStart"/>
      <w:r w:rsidR="53EBBC8B" w:rsidRPr="00410DD0">
        <w:t>Songlines</w:t>
      </w:r>
      <w:proofErr w:type="spellEnd"/>
      <w:r w:rsidR="6FB9A778" w:rsidRPr="00410DD0">
        <w:t>’</w:t>
      </w:r>
      <w:r w:rsidR="53EBBC8B" w:rsidRPr="00410DD0">
        <w:t xml:space="preserve"> from </w:t>
      </w:r>
      <w:r w:rsidR="53EBBC8B" w:rsidRPr="00410DD0">
        <w:rPr>
          <w:i/>
          <w:iCs/>
        </w:rPr>
        <w:t>Come Together</w:t>
      </w:r>
      <w:r w:rsidR="0F004997" w:rsidRPr="00410DD0">
        <w:t>:</w:t>
      </w:r>
      <w:r w:rsidRPr="00410DD0">
        <w:t xml:space="preserve"> </w:t>
      </w:r>
      <w:r w:rsidR="2C5D2205" w:rsidRPr="00410DD0">
        <w:t>‘</w:t>
      </w:r>
      <w:proofErr w:type="spellStart"/>
      <w:r w:rsidR="1C77AC8D" w:rsidRPr="00410DD0">
        <w:t>Songli</w:t>
      </w:r>
      <w:r w:rsidR="6C749DC7" w:rsidRPr="00410DD0">
        <w:t>n</w:t>
      </w:r>
      <w:r w:rsidR="1C77AC8D" w:rsidRPr="00410DD0">
        <w:t>es</w:t>
      </w:r>
      <w:proofErr w:type="spellEnd"/>
      <w:r w:rsidR="1C77AC8D" w:rsidRPr="00410DD0">
        <w:t xml:space="preserve"> are best described as a musical map of the land</w:t>
      </w:r>
      <w:r w:rsidR="008F1153" w:rsidRPr="00410DD0">
        <w:t>’</w:t>
      </w:r>
      <w:r w:rsidR="1C77AC8D" w:rsidRPr="00410DD0">
        <w:t>.</w:t>
      </w:r>
      <w:r w:rsidR="6F2B30C7" w:rsidRPr="00410DD0">
        <w:t xml:space="preserve"> Explain that i</w:t>
      </w:r>
      <w:r w:rsidR="1C77AC8D" w:rsidRPr="00410DD0">
        <w:t xml:space="preserve">n this sentence, the subject </w:t>
      </w:r>
      <w:r w:rsidR="6165C3D0" w:rsidRPr="00410DD0">
        <w:t>‘</w:t>
      </w:r>
      <w:proofErr w:type="spellStart"/>
      <w:r w:rsidR="1C77AC8D" w:rsidRPr="00410DD0">
        <w:t>Songlines</w:t>
      </w:r>
      <w:proofErr w:type="spellEnd"/>
      <w:r w:rsidR="5524EA19" w:rsidRPr="00410DD0">
        <w:t>’</w:t>
      </w:r>
      <w:r w:rsidR="1C77AC8D" w:rsidRPr="00410DD0">
        <w:t xml:space="preserve"> is plural, so the verb </w:t>
      </w:r>
      <w:proofErr w:type="gramStart"/>
      <w:r w:rsidR="6F216BF7" w:rsidRPr="00410DD0">
        <w:t>‘</w:t>
      </w:r>
      <w:r w:rsidR="1C77AC8D" w:rsidRPr="00410DD0">
        <w:t>are</w:t>
      </w:r>
      <w:r w:rsidR="49548613" w:rsidRPr="00410DD0">
        <w:t>’</w:t>
      </w:r>
      <w:r w:rsidR="1C77AC8D" w:rsidRPr="00410DD0">
        <w:t xml:space="preserve"> is</w:t>
      </w:r>
      <w:proofErr w:type="gramEnd"/>
      <w:r w:rsidR="1C77AC8D" w:rsidRPr="00410DD0">
        <w:t xml:space="preserve"> also in the plural form to maintain agreement. </w:t>
      </w:r>
      <w:r w:rsidR="232FAEA5" w:rsidRPr="00410DD0">
        <w:t xml:space="preserve">Discuss how this </w:t>
      </w:r>
      <w:r w:rsidR="1C77AC8D" w:rsidRPr="00410DD0">
        <w:t>ensures that the verb matches the number of the subject</w:t>
      </w:r>
      <w:r w:rsidR="3D5768CD" w:rsidRPr="00410DD0">
        <w:t xml:space="preserve"> to enhance</w:t>
      </w:r>
      <w:r w:rsidR="1C77AC8D" w:rsidRPr="00410DD0">
        <w:t xml:space="preserve"> the clarity and grammatical correctness of the sentence.</w:t>
      </w:r>
    </w:p>
    <w:p w14:paraId="10F0E448" w14:textId="6BBB908D" w:rsidR="003E41A5" w:rsidRPr="00410DD0" w:rsidRDefault="675F8B2F" w:rsidP="2A51535D">
      <w:pPr>
        <w:pStyle w:val="ListNumber"/>
      </w:pPr>
      <w:r w:rsidRPr="00410DD0">
        <w:t>In pairs, students</w:t>
      </w:r>
      <w:r w:rsidR="3C08ABFA" w:rsidRPr="00410DD0">
        <w:t xml:space="preserve"> </w:t>
      </w:r>
      <w:r w:rsidR="714C63C3" w:rsidRPr="00410DD0">
        <w:t xml:space="preserve">use devices </w:t>
      </w:r>
      <w:r w:rsidR="4977BD82" w:rsidRPr="00410DD0">
        <w:t>and follow signposting features to</w:t>
      </w:r>
      <w:r w:rsidR="714C63C3" w:rsidRPr="00410DD0">
        <w:t xml:space="preserve"> </w:t>
      </w:r>
      <w:r w:rsidR="3C08ABFA" w:rsidRPr="00410DD0">
        <w:t xml:space="preserve">navigate </w:t>
      </w:r>
      <w:hyperlink r:id="rId66">
        <w:r w:rsidR="30FEC204" w:rsidRPr="00410DD0">
          <w:rPr>
            <w:rStyle w:val="Hyperlink"/>
          </w:rPr>
          <w:t xml:space="preserve">The </w:t>
        </w:r>
        <w:proofErr w:type="spellStart"/>
        <w:r w:rsidR="30FEC204" w:rsidRPr="00410DD0">
          <w:rPr>
            <w:rStyle w:val="Hyperlink"/>
          </w:rPr>
          <w:t>Marlaloo</w:t>
        </w:r>
        <w:proofErr w:type="spellEnd"/>
        <w:r w:rsidR="30FEC204" w:rsidRPr="00410DD0">
          <w:rPr>
            <w:rStyle w:val="Hyperlink"/>
          </w:rPr>
          <w:t xml:space="preserve"> </w:t>
        </w:r>
        <w:proofErr w:type="spellStart"/>
        <w:r w:rsidR="30FEC204" w:rsidRPr="00410DD0">
          <w:rPr>
            <w:rStyle w:val="Hyperlink"/>
          </w:rPr>
          <w:t>Songline</w:t>
        </w:r>
        <w:proofErr w:type="spellEnd"/>
        <w:r w:rsidR="30FEC204" w:rsidRPr="00410DD0">
          <w:t xml:space="preserve"> website</w:t>
        </w:r>
      </w:hyperlink>
      <w:r w:rsidR="31978006" w:rsidRPr="00410DD0">
        <w:t xml:space="preserve"> to learn more about</w:t>
      </w:r>
      <w:r w:rsidR="48CCD2A1" w:rsidRPr="00410DD0">
        <w:t xml:space="preserve"> the significance of</w:t>
      </w:r>
      <w:r w:rsidR="31978006" w:rsidRPr="00410DD0">
        <w:t xml:space="preserve"> </w:t>
      </w:r>
      <w:proofErr w:type="spellStart"/>
      <w:r w:rsidR="31978006" w:rsidRPr="00410DD0">
        <w:t>Songlines</w:t>
      </w:r>
      <w:proofErr w:type="spellEnd"/>
      <w:r w:rsidR="31978006" w:rsidRPr="00410DD0">
        <w:t xml:space="preserve">. </w:t>
      </w:r>
      <w:r w:rsidR="2FEDD6AA" w:rsidRPr="00410DD0">
        <w:t xml:space="preserve">Ask students to </w:t>
      </w:r>
      <w:r w:rsidR="6E155BC8" w:rsidRPr="00410DD0">
        <w:t xml:space="preserve">use the </w:t>
      </w:r>
      <w:hyperlink r:id="rId67">
        <w:r w:rsidR="6E155BC8" w:rsidRPr="00410DD0">
          <w:rPr>
            <w:rStyle w:val="Hyperlink"/>
          </w:rPr>
          <w:t>Word-Phrase-Sentence</w:t>
        </w:r>
      </w:hyperlink>
      <w:r w:rsidR="6E155BC8" w:rsidRPr="00410DD0">
        <w:t xml:space="preserve"> </w:t>
      </w:r>
      <w:r w:rsidR="1D4B7ED3" w:rsidRPr="00410DD0">
        <w:t>thinking routine</w:t>
      </w:r>
      <w:r w:rsidR="6E155BC8" w:rsidRPr="00410DD0">
        <w:t xml:space="preserve"> to </w:t>
      </w:r>
      <w:r w:rsidR="166823A4" w:rsidRPr="00410DD0">
        <w:t>scaffold</w:t>
      </w:r>
      <w:r w:rsidR="6E155BC8" w:rsidRPr="00410DD0">
        <w:t xml:space="preserve"> </w:t>
      </w:r>
      <w:r w:rsidR="166823A4" w:rsidRPr="00410DD0">
        <w:t xml:space="preserve">their understanding of </w:t>
      </w:r>
      <w:proofErr w:type="spellStart"/>
      <w:r w:rsidR="166823A4" w:rsidRPr="00410DD0">
        <w:t>Songlines</w:t>
      </w:r>
      <w:proofErr w:type="spellEnd"/>
      <w:r w:rsidR="0CA82436" w:rsidRPr="00410DD0">
        <w:t xml:space="preserve"> using </w:t>
      </w:r>
      <w:hyperlink r:id="rId68">
        <w:r w:rsidR="0CA82436" w:rsidRPr="00410DD0">
          <w:rPr>
            <w:rStyle w:val="Hyperlink"/>
          </w:rPr>
          <w:t xml:space="preserve">The </w:t>
        </w:r>
        <w:proofErr w:type="spellStart"/>
        <w:r w:rsidR="0CA82436" w:rsidRPr="00410DD0">
          <w:rPr>
            <w:rStyle w:val="Hyperlink"/>
          </w:rPr>
          <w:t>Marlaloo</w:t>
        </w:r>
        <w:proofErr w:type="spellEnd"/>
        <w:r w:rsidR="0CA82436" w:rsidRPr="00410DD0">
          <w:rPr>
            <w:rStyle w:val="Hyperlink"/>
          </w:rPr>
          <w:t xml:space="preserve"> </w:t>
        </w:r>
        <w:proofErr w:type="spellStart"/>
        <w:r w:rsidR="0CA82436" w:rsidRPr="00410DD0">
          <w:rPr>
            <w:rStyle w:val="Hyperlink"/>
          </w:rPr>
          <w:t>Songline</w:t>
        </w:r>
        <w:proofErr w:type="spellEnd"/>
        <w:r w:rsidR="0CA82436" w:rsidRPr="00410DD0">
          <w:t xml:space="preserve"> website</w:t>
        </w:r>
        <w:r w:rsidR="166823A4" w:rsidRPr="00410DD0">
          <w:t>.</w:t>
        </w:r>
      </w:hyperlink>
      <w:r w:rsidR="166823A4" w:rsidRPr="00410DD0">
        <w:t xml:space="preserve"> </w:t>
      </w:r>
      <w:r w:rsidR="6F279715" w:rsidRPr="00410DD0">
        <w:rPr>
          <w:b/>
          <w:bCs/>
        </w:rPr>
        <w:t>Note:</w:t>
      </w:r>
      <w:r w:rsidR="6F279715" w:rsidRPr="00410DD0">
        <w:t xml:space="preserve"> </w:t>
      </w:r>
      <w:r w:rsidR="207D1BC0" w:rsidRPr="00410DD0">
        <w:t>if students do not have access to individual device</w:t>
      </w:r>
      <w:r w:rsidR="5597E2AD" w:rsidRPr="00410DD0">
        <w:t>s</w:t>
      </w:r>
      <w:r w:rsidR="207D1BC0" w:rsidRPr="00410DD0">
        <w:t>, this activity can be completed</w:t>
      </w:r>
      <w:r w:rsidR="7210A51F" w:rsidRPr="00410DD0">
        <w:t xml:space="preserve"> with the</w:t>
      </w:r>
      <w:r w:rsidR="207D1BC0" w:rsidRPr="00410DD0">
        <w:t xml:space="preserve"> whole class. </w:t>
      </w:r>
      <w:r w:rsidR="2D44C1F2" w:rsidRPr="00410DD0">
        <w:t>Stud</w:t>
      </w:r>
      <w:r w:rsidR="21D5E4E9" w:rsidRPr="00410DD0">
        <w:t>ents use l</w:t>
      </w:r>
      <w:r w:rsidR="752AE05F" w:rsidRPr="00410DD0">
        <w:t>arge strips of paper</w:t>
      </w:r>
      <w:r w:rsidR="7BE13F9F" w:rsidRPr="00410DD0">
        <w:t xml:space="preserve"> </w:t>
      </w:r>
      <w:r w:rsidR="2074ACDF" w:rsidRPr="00410DD0">
        <w:t>to</w:t>
      </w:r>
      <w:r w:rsidR="0BD7E85C" w:rsidRPr="00410DD0">
        <w:t xml:space="preserve"> record:</w:t>
      </w:r>
    </w:p>
    <w:p w14:paraId="799EA09C" w14:textId="574AB882" w:rsidR="003E41A5" w:rsidRPr="00410DD0" w:rsidRDefault="2FFC0C5D" w:rsidP="00D157F4">
      <w:pPr>
        <w:pStyle w:val="ListBullet"/>
        <w:ind w:left="1134"/>
      </w:pPr>
      <w:r w:rsidRPr="00410DD0">
        <w:t>an attention-grabbing</w:t>
      </w:r>
      <w:r w:rsidR="0BD7E85C" w:rsidRPr="00410DD0">
        <w:t xml:space="preserve"> </w:t>
      </w:r>
      <w:r w:rsidR="71C32D35" w:rsidRPr="00410DD0">
        <w:t>w</w:t>
      </w:r>
      <w:r w:rsidR="0BD7E85C" w:rsidRPr="00410DD0">
        <w:t>ord</w:t>
      </w:r>
    </w:p>
    <w:p w14:paraId="233CF771" w14:textId="6820DC57" w:rsidR="003E41A5" w:rsidRPr="00410DD0" w:rsidRDefault="52CB844A" w:rsidP="00D157F4">
      <w:pPr>
        <w:pStyle w:val="ListBullet"/>
        <w:ind w:left="1134"/>
      </w:pPr>
      <w:r w:rsidRPr="00410DD0">
        <w:t>a</w:t>
      </w:r>
      <w:r w:rsidR="648402E7" w:rsidRPr="00410DD0">
        <w:t>n engaging phrase</w:t>
      </w:r>
    </w:p>
    <w:p w14:paraId="18E63E8B" w14:textId="1D0EC262" w:rsidR="003E41A5" w:rsidRPr="00410DD0" w:rsidRDefault="718B9073" w:rsidP="7A05A3D7">
      <w:pPr>
        <w:pStyle w:val="ListBullet"/>
        <w:ind w:left="1134"/>
      </w:pPr>
      <w:r w:rsidRPr="00410DD0">
        <w:t>a</w:t>
      </w:r>
      <w:r w:rsidR="0BD7E85C" w:rsidRPr="00410DD0">
        <w:t xml:space="preserve"> </w:t>
      </w:r>
      <w:r w:rsidR="5F962A62" w:rsidRPr="00410DD0">
        <w:t>s</w:t>
      </w:r>
      <w:r w:rsidR="0BD7E85C" w:rsidRPr="00410DD0">
        <w:t xml:space="preserve">entence that </w:t>
      </w:r>
      <w:r w:rsidR="7A49F243" w:rsidRPr="00410DD0">
        <w:t>capture</w:t>
      </w:r>
      <w:r w:rsidR="006B3133" w:rsidRPr="00410DD0">
        <w:t>s</w:t>
      </w:r>
      <w:r w:rsidR="0BD7E85C" w:rsidRPr="00410DD0">
        <w:t xml:space="preserve"> the </w:t>
      </w:r>
      <w:r w:rsidR="450A394D" w:rsidRPr="00410DD0">
        <w:t>main</w:t>
      </w:r>
      <w:r w:rsidR="0BD7E85C" w:rsidRPr="00410DD0">
        <w:t xml:space="preserve"> idea of the </w:t>
      </w:r>
      <w:proofErr w:type="spellStart"/>
      <w:r w:rsidR="016178F8" w:rsidRPr="00410DD0">
        <w:t>Marlaloo</w:t>
      </w:r>
      <w:proofErr w:type="spellEnd"/>
      <w:r w:rsidR="016178F8" w:rsidRPr="00410DD0">
        <w:t xml:space="preserve"> </w:t>
      </w:r>
      <w:proofErr w:type="spellStart"/>
      <w:r w:rsidR="016178F8" w:rsidRPr="00410DD0">
        <w:t>Songline</w:t>
      </w:r>
      <w:proofErr w:type="spellEnd"/>
      <w:r w:rsidR="03E2A9DE" w:rsidRPr="00410DD0">
        <w:t>.</w:t>
      </w:r>
    </w:p>
    <w:p w14:paraId="69494AA9" w14:textId="5073098D" w:rsidR="003E41A5" w:rsidRPr="00410DD0" w:rsidRDefault="667ADF3F" w:rsidP="2A51535D">
      <w:pPr>
        <w:pStyle w:val="ListNumber"/>
      </w:pPr>
      <w:r w:rsidRPr="00410DD0">
        <w:t xml:space="preserve">Students share their </w:t>
      </w:r>
      <w:r w:rsidR="49AAEAB9" w:rsidRPr="00410DD0">
        <w:t xml:space="preserve">chosen </w:t>
      </w:r>
      <w:r w:rsidR="69DF60D6" w:rsidRPr="00410DD0">
        <w:t xml:space="preserve">word, </w:t>
      </w:r>
      <w:proofErr w:type="gramStart"/>
      <w:r w:rsidR="69DF60D6" w:rsidRPr="00410DD0">
        <w:t>phrase</w:t>
      </w:r>
      <w:proofErr w:type="gramEnd"/>
      <w:r w:rsidR="69DF60D6" w:rsidRPr="00410DD0">
        <w:t xml:space="preserve"> and sentence</w:t>
      </w:r>
      <w:r w:rsidRPr="00410DD0">
        <w:t xml:space="preserve"> </w:t>
      </w:r>
      <w:r w:rsidR="1E7A5BD0" w:rsidRPr="00410DD0">
        <w:t xml:space="preserve">to create a shared word wall to </w:t>
      </w:r>
      <w:r w:rsidR="5E4F429D" w:rsidRPr="00410DD0">
        <w:t>deepen topic understanding</w:t>
      </w:r>
      <w:r w:rsidR="033022F0" w:rsidRPr="00410DD0">
        <w:t xml:space="preserve"> about </w:t>
      </w:r>
      <w:r w:rsidR="200F6924" w:rsidRPr="00410DD0">
        <w:t xml:space="preserve">the </w:t>
      </w:r>
      <w:proofErr w:type="spellStart"/>
      <w:r w:rsidR="200F6924" w:rsidRPr="00410DD0">
        <w:t>Marlaloo</w:t>
      </w:r>
      <w:proofErr w:type="spellEnd"/>
      <w:r w:rsidR="200F6924" w:rsidRPr="00410DD0">
        <w:t xml:space="preserve"> </w:t>
      </w:r>
      <w:proofErr w:type="spellStart"/>
      <w:r w:rsidR="033022F0" w:rsidRPr="00410DD0">
        <w:t>Songline</w:t>
      </w:r>
      <w:proofErr w:type="spellEnd"/>
      <w:r w:rsidR="5E4F429D" w:rsidRPr="00410DD0">
        <w:t>.</w:t>
      </w:r>
    </w:p>
    <w:p w14:paraId="28733DED" w14:textId="13E1A2A0" w:rsidR="29CFB445" w:rsidRPr="00410DD0" w:rsidRDefault="29CFB445" w:rsidP="7A05A3D7">
      <w:pPr>
        <w:pStyle w:val="ListNumber"/>
      </w:pPr>
      <w:r w:rsidRPr="00410DD0">
        <w:rPr>
          <w:lang w:val="en-US"/>
        </w:rPr>
        <w:t xml:space="preserve">Explain that students will write </w:t>
      </w:r>
      <w:r w:rsidR="1FBF7C2C" w:rsidRPr="00410DD0">
        <w:rPr>
          <w:lang w:val="en-US"/>
        </w:rPr>
        <w:t>paragraphs</w:t>
      </w:r>
      <w:r w:rsidRPr="00410DD0">
        <w:rPr>
          <w:lang w:val="en-US"/>
        </w:rPr>
        <w:t xml:space="preserve"> that describe and/or explain </w:t>
      </w:r>
      <w:r w:rsidR="006B3133" w:rsidRPr="00410DD0">
        <w:rPr>
          <w:lang w:val="en-US"/>
        </w:rPr>
        <w:t>t</w:t>
      </w:r>
      <w:r w:rsidRPr="00410DD0">
        <w:rPr>
          <w:lang w:val="en-US"/>
        </w:rPr>
        <w:t xml:space="preserve">he </w:t>
      </w:r>
      <w:proofErr w:type="spellStart"/>
      <w:r w:rsidRPr="00410DD0">
        <w:rPr>
          <w:lang w:val="en-US"/>
        </w:rPr>
        <w:t>Marlaloo</w:t>
      </w:r>
      <w:proofErr w:type="spellEnd"/>
      <w:r w:rsidRPr="00410DD0">
        <w:rPr>
          <w:lang w:val="en-US"/>
        </w:rPr>
        <w:t xml:space="preserve"> </w:t>
      </w:r>
      <w:proofErr w:type="spellStart"/>
      <w:r w:rsidRPr="00410DD0">
        <w:rPr>
          <w:lang w:val="en-US"/>
        </w:rPr>
        <w:t>Songline</w:t>
      </w:r>
      <w:proofErr w:type="spellEnd"/>
      <w:r w:rsidRPr="00410DD0">
        <w:rPr>
          <w:lang w:val="en-US"/>
        </w:rPr>
        <w:t xml:space="preserve">. </w:t>
      </w:r>
      <w:r w:rsidR="0A52B17A" w:rsidRPr="00410DD0">
        <w:rPr>
          <w:lang w:val="en-US"/>
        </w:rPr>
        <w:t>Support students to plan for their writing by providing guiding questions to record key information as they</w:t>
      </w:r>
      <w:r w:rsidR="5B1EA446" w:rsidRPr="00410DD0">
        <w:t xml:space="preserve"> re-read </w:t>
      </w:r>
      <w:r w:rsidR="36A03DB8" w:rsidRPr="00410DD0">
        <w:t xml:space="preserve">information from </w:t>
      </w:r>
      <w:hyperlink r:id="rId69">
        <w:r w:rsidR="5B1EA446" w:rsidRPr="00410DD0">
          <w:rPr>
            <w:rStyle w:val="Hyperlink"/>
          </w:rPr>
          <w:t xml:space="preserve">The </w:t>
        </w:r>
        <w:proofErr w:type="spellStart"/>
        <w:r w:rsidR="5B1EA446" w:rsidRPr="00410DD0">
          <w:rPr>
            <w:rStyle w:val="Hyperlink"/>
          </w:rPr>
          <w:t>Marlaloo</w:t>
        </w:r>
        <w:proofErr w:type="spellEnd"/>
        <w:r w:rsidR="5B1EA446" w:rsidRPr="00410DD0">
          <w:rPr>
            <w:rStyle w:val="Hyperlink"/>
          </w:rPr>
          <w:t xml:space="preserve"> </w:t>
        </w:r>
        <w:proofErr w:type="spellStart"/>
        <w:r w:rsidR="5B1EA446" w:rsidRPr="00410DD0">
          <w:rPr>
            <w:rStyle w:val="Hyperlink"/>
          </w:rPr>
          <w:t>Songline</w:t>
        </w:r>
        <w:proofErr w:type="spellEnd"/>
        <w:r w:rsidR="5B1EA446" w:rsidRPr="00410DD0">
          <w:t xml:space="preserve"> website</w:t>
        </w:r>
        <w:r w:rsidR="144C5BB3" w:rsidRPr="00410DD0">
          <w:t>.</w:t>
        </w:r>
      </w:hyperlink>
      <w:r w:rsidR="63118342" w:rsidRPr="00410DD0">
        <w:rPr>
          <w:lang w:val="en-US"/>
        </w:rPr>
        <w:t xml:space="preserve"> </w:t>
      </w:r>
      <w:r w:rsidR="144C5BB3" w:rsidRPr="00410DD0">
        <w:rPr>
          <w:lang w:val="en-US"/>
        </w:rPr>
        <w:t>For example</w:t>
      </w:r>
      <w:r w:rsidR="0BE00645" w:rsidRPr="00410DD0">
        <w:rPr>
          <w:lang w:val="en-US"/>
        </w:rPr>
        <w:t>:</w:t>
      </w:r>
    </w:p>
    <w:p w14:paraId="4177B859" w14:textId="5BA695E7" w:rsidR="16DCBB1A" w:rsidRPr="00410DD0" w:rsidRDefault="16DCBB1A" w:rsidP="002E19C7">
      <w:pPr>
        <w:pStyle w:val="ListBullet"/>
        <w:ind w:left="1134"/>
      </w:pPr>
      <w:r w:rsidRPr="00410DD0">
        <w:t xml:space="preserve">What is the </w:t>
      </w:r>
      <w:proofErr w:type="spellStart"/>
      <w:r w:rsidRPr="00410DD0">
        <w:t>Marlaloo</w:t>
      </w:r>
      <w:proofErr w:type="spellEnd"/>
      <w:r w:rsidRPr="00410DD0">
        <w:t xml:space="preserve"> </w:t>
      </w:r>
      <w:proofErr w:type="spellStart"/>
      <w:r w:rsidR="0070082B" w:rsidRPr="00410DD0">
        <w:t>S</w:t>
      </w:r>
      <w:r w:rsidRPr="00410DD0">
        <w:t>ongline</w:t>
      </w:r>
      <w:proofErr w:type="spellEnd"/>
      <w:r w:rsidRPr="00410DD0">
        <w:t>, and why is it described as a magical pathway?</w:t>
      </w:r>
    </w:p>
    <w:p w14:paraId="44D1B416" w14:textId="45FFF62D" w:rsidR="16DCBB1A" w:rsidRPr="00410DD0" w:rsidRDefault="16DCBB1A" w:rsidP="002E19C7">
      <w:pPr>
        <w:pStyle w:val="ListBullet"/>
        <w:ind w:left="1134"/>
      </w:pPr>
      <w:r w:rsidRPr="00410DD0">
        <w:t xml:space="preserve">Why were the songs of the </w:t>
      </w:r>
      <w:proofErr w:type="spellStart"/>
      <w:r w:rsidRPr="00410DD0">
        <w:t>Marlaloo</w:t>
      </w:r>
      <w:proofErr w:type="spellEnd"/>
      <w:r w:rsidRPr="00410DD0">
        <w:t xml:space="preserve"> </w:t>
      </w:r>
      <w:proofErr w:type="spellStart"/>
      <w:r w:rsidRPr="00410DD0">
        <w:t>Songline</w:t>
      </w:r>
      <w:proofErr w:type="spellEnd"/>
      <w:r w:rsidRPr="00410DD0">
        <w:t xml:space="preserve"> in danger of being forgotten?</w:t>
      </w:r>
    </w:p>
    <w:p w14:paraId="67CD92F6" w14:textId="7D03CA6B" w:rsidR="16DCBB1A" w:rsidRPr="00410DD0" w:rsidRDefault="16DCBB1A" w:rsidP="002E19C7">
      <w:pPr>
        <w:pStyle w:val="ListBullet"/>
        <w:ind w:left="1134"/>
      </w:pPr>
      <w:r w:rsidRPr="00410DD0">
        <w:t xml:space="preserve">Who were the </w:t>
      </w:r>
      <w:r w:rsidR="00EC493B" w:rsidRPr="00410DD0">
        <w:t>2</w:t>
      </w:r>
      <w:r w:rsidRPr="00410DD0">
        <w:t xml:space="preserve"> young leaders chosen to preserve the </w:t>
      </w:r>
      <w:proofErr w:type="spellStart"/>
      <w:r w:rsidRPr="00410DD0">
        <w:t>Marlaloo</w:t>
      </w:r>
      <w:proofErr w:type="spellEnd"/>
      <w:r w:rsidRPr="00410DD0">
        <w:t xml:space="preserve"> </w:t>
      </w:r>
      <w:proofErr w:type="spellStart"/>
      <w:r w:rsidRPr="00410DD0">
        <w:t>Songline</w:t>
      </w:r>
      <w:proofErr w:type="spellEnd"/>
      <w:r w:rsidRPr="00410DD0">
        <w:t xml:space="preserve"> and why were they selected?</w:t>
      </w:r>
    </w:p>
    <w:p w14:paraId="409838D3" w14:textId="087BDC53" w:rsidR="16DCBB1A" w:rsidRPr="00410DD0" w:rsidRDefault="16DCBB1A" w:rsidP="002E19C7">
      <w:pPr>
        <w:pStyle w:val="ListBullet"/>
        <w:ind w:left="1134"/>
      </w:pPr>
      <w:r w:rsidRPr="00410DD0">
        <w:t xml:space="preserve">According to Anne </w:t>
      </w:r>
      <w:proofErr w:type="spellStart"/>
      <w:r w:rsidRPr="00410DD0">
        <w:t>Poelina</w:t>
      </w:r>
      <w:proofErr w:type="spellEnd"/>
      <w:r w:rsidRPr="00410DD0">
        <w:t xml:space="preserve">, why is it important to wait for the right time to share the stories of the </w:t>
      </w:r>
      <w:proofErr w:type="spellStart"/>
      <w:r w:rsidRPr="00410DD0">
        <w:t>Marlaloo</w:t>
      </w:r>
      <w:proofErr w:type="spellEnd"/>
      <w:r w:rsidRPr="00410DD0">
        <w:t xml:space="preserve"> </w:t>
      </w:r>
      <w:proofErr w:type="spellStart"/>
      <w:r w:rsidR="7D1A8BA7" w:rsidRPr="00410DD0">
        <w:t>S</w:t>
      </w:r>
      <w:r w:rsidRPr="00410DD0">
        <w:t>ongline</w:t>
      </w:r>
      <w:proofErr w:type="spellEnd"/>
      <w:r w:rsidR="342101DE" w:rsidRPr="00410DD0">
        <w:t>?</w:t>
      </w:r>
    </w:p>
    <w:p w14:paraId="7E0DEFFC" w14:textId="3BA1181E" w:rsidR="334F0530" w:rsidRPr="00410DD0" w:rsidRDefault="334F0530" w:rsidP="00E579BA">
      <w:pPr>
        <w:pStyle w:val="ListNumber"/>
      </w:pPr>
      <w:r w:rsidRPr="00410DD0">
        <w:t xml:space="preserve">Model writing </w:t>
      </w:r>
      <w:r w:rsidR="79F68B97" w:rsidRPr="00410DD0">
        <w:t>l</w:t>
      </w:r>
      <w:r w:rsidR="4D734673" w:rsidRPr="00410DD0">
        <w:t>ogically</w:t>
      </w:r>
      <w:r w:rsidRPr="00410DD0">
        <w:t xml:space="preserve"> sequenced paragraph</w:t>
      </w:r>
      <w:r w:rsidR="02BB01C6" w:rsidRPr="00410DD0">
        <w:t>s</w:t>
      </w:r>
      <w:r w:rsidRPr="00410DD0">
        <w:t xml:space="preserve"> to describe and/or explain </w:t>
      </w:r>
      <w:r w:rsidR="317F8071" w:rsidRPr="00410DD0">
        <w:t xml:space="preserve">the </w:t>
      </w:r>
      <w:proofErr w:type="spellStart"/>
      <w:r w:rsidR="317F8071" w:rsidRPr="00410DD0">
        <w:t>Marlaloo</w:t>
      </w:r>
      <w:proofErr w:type="spellEnd"/>
      <w:r w:rsidR="317F8071" w:rsidRPr="00410DD0">
        <w:t xml:space="preserve"> </w:t>
      </w:r>
      <w:proofErr w:type="spellStart"/>
      <w:r w:rsidR="317F8071" w:rsidRPr="00410DD0">
        <w:t>Songline</w:t>
      </w:r>
      <w:proofErr w:type="spellEnd"/>
      <w:r w:rsidR="317F8071" w:rsidRPr="00410DD0">
        <w:t>.</w:t>
      </w:r>
      <w:r w:rsidRPr="00410DD0">
        <w:t xml:space="preserve"> Use the think aloud strategy to</w:t>
      </w:r>
      <w:r w:rsidR="37637ED2" w:rsidRPr="00410DD0">
        <w:t xml:space="preserve"> emphasise </w:t>
      </w:r>
      <w:r w:rsidR="4A457EC4" w:rsidRPr="00410DD0">
        <w:t>key features including</w:t>
      </w:r>
      <w:r w:rsidR="1E80DF79" w:rsidRPr="00410DD0">
        <w:t xml:space="preserve"> the</w:t>
      </w:r>
      <w:r w:rsidR="4A457EC4" w:rsidRPr="00410DD0">
        <w:t xml:space="preserve"> topic sentence</w:t>
      </w:r>
      <w:r w:rsidR="4C7ABF1C" w:rsidRPr="00410DD0">
        <w:t xml:space="preserve"> </w:t>
      </w:r>
      <w:r w:rsidR="4A457EC4" w:rsidRPr="00410DD0">
        <w:t>and supporting details, tense (including verbs, and verb groups) and cohesive links (including noun</w:t>
      </w:r>
      <w:r w:rsidR="00EC493B" w:rsidRPr="00410DD0">
        <w:t>–</w:t>
      </w:r>
      <w:r w:rsidR="4A457EC4" w:rsidRPr="00410DD0">
        <w:t>pronoun referencing and subject</w:t>
      </w:r>
      <w:r w:rsidR="00EC493B" w:rsidRPr="00410DD0">
        <w:t>–</w:t>
      </w:r>
      <w:r w:rsidR="4A457EC4" w:rsidRPr="00410DD0">
        <w:t xml:space="preserve">verb agreement). </w:t>
      </w:r>
      <w:r w:rsidR="400BEF92" w:rsidRPr="00410DD0">
        <w:t>For example:</w:t>
      </w:r>
    </w:p>
    <w:p w14:paraId="3095C874" w14:textId="3984B11A" w:rsidR="400BEF92" w:rsidRPr="00410DD0" w:rsidRDefault="400BEF92" w:rsidP="7A05A3D7">
      <w:pPr>
        <w:pStyle w:val="FeatureBox4"/>
      </w:pPr>
      <w:r w:rsidRPr="00410DD0">
        <w:t xml:space="preserve">The </w:t>
      </w:r>
      <w:proofErr w:type="spellStart"/>
      <w:r w:rsidRPr="00410DD0">
        <w:t>Marlaloo</w:t>
      </w:r>
      <w:proofErr w:type="spellEnd"/>
      <w:r w:rsidRPr="00410DD0">
        <w:t xml:space="preserve"> </w:t>
      </w:r>
      <w:proofErr w:type="spellStart"/>
      <w:r w:rsidRPr="00410DD0">
        <w:t>Songline</w:t>
      </w:r>
      <w:proofErr w:type="spellEnd"/>
      <w:r w:rsidRPr="00410DD0">
        <w:t xml:space="preserve"> is like a magical pathway of stories and songs that stretches across Western Australia. It</w:t>
      </w:r>
      <w:r w:rsidR="00EC493B" w:rsidRPr="00410DD0">
        <w:t>’</w:t>
      </w:r>
      <w:r w:rsidRPr="00410DD0">
        <w:t>s a special way for people to remember the land</w:t>
      </w:r>
      <w:r w:rsidR="00EC493B" w:rsidRPr="00410DD0">
        <w:t>’</w:t>
      </w:r>
      <w:r w:rsidRPr="00410DD0">
        <w:t xml:space="preserve">s history and its special places. The songs were in danger of </w:t>
      </w:r>
      <w:r w:rsidR="6936A83E" w:rsidRPr="00410DD0">
        <w:t>disappearing</w:t>
      </w:r>
      <w:r w:rsidRPr="00410DD0">
        <w:t xml:space="preserve"> because the </w:t>
      </w:r>
      <w:r w:rsidR="35A3E466" w:rsidRPr="00410DD0">
        <w:t>E</w:t>
      </w:r>
      <w:r w:rsidRPr="00410DD0">
        <w:t xml:space="preserve">lders who knew them </w:t>
      </w:r>
      <w:r w:rsidR="290B227B" w:rsidRPr="00410DD0">
        <w:t>had passed and the song cycle has not been sung for more than 40 years.</w:t>
      </w:r>
      <w:r w:rsidR="1BEA05DB" w:rsidRPr="00410DD0">
        <w:t xml:space="preserve"> </w:t>
      </w:r>
      <w:r w:rsidRPr="00410DD0">
        <w:t xml:space="preserve">As a result, </w:t>
      </w:r>
      <w:r w:rsidR="00EC493B" w:rsidRPr="00410DD0">
        <w:t>2</w:t>
      </w:r>
      <w:r w:rsidRPr="00410DD0">
        <w:t xml:space="preserve"> leaders, Edwin </w:t>
      </w:r>
      <w:proofErr w:type="gramStart"/>
      <w:r w:rsidRPr="00410DD0">
        <w:t>Mulligan</w:t>
      </w:r>
      <w:proofErr w:type="gramEnd"/>
      <w:r w:rsidRPr="00410DD0">
        <w:t xml:space="preserve"> and Mark Coles Smith, were chosen to learn and protect these songs for </w:t>
      </w:r>
      <w:r w:rsidR="128579C6" w:rsidRPr="00410DD0">
        <w:t>future generations</w:t>
      </w:r>
      <w:r w:rsidRPr="00410DD0">
        <w:t>.</w:t>
      </w:r>
    </w:p>
    <w:p w14:paraId="25E48DD0" w14:textId="2053E29C" w:rsidR="400BEF92" w:rsidRPr="00410DD0" w:rsidRDefault="400BEF92" w:rsidP="7A05A3D7">
      <w:pPr>
        <w:pStyle w:val="FeatureBox4"/>
      </w:pPr>
      <w:r w:rsidRPr="00410DD0">
        <w:t xml:space="preserve">The </w:t>
      </w:r>
      <w:proofErr w:type="spellStart"/>
      <w:r w:rsidR="262D44F6" w:rsidRPr="00410DD0">
        <w:t>Marlaloo</w:t>
      </w:r>
      <w:proofErr w:type="spellEnd"/>
      <w:r w:rsidR="262D44F6" w:rsidRPr="00410DD0">
        <w:t xml:space="preserve"> </w:t>
      </w:r>
      <w:proofErr w:type="spellStart"/>
      <w:r w:rsidR="262D44F6" w:rsidRPr="00410DD0">
        <w:t>Songline</w:t>
      </w:r>
      <w:proofErr w:type="spellEnd"/>
      <w:r w:rsidR="262D44F6" w:rsidRPr="00410DD0">
        <w:t xml:space="preserve"> </w:t>
      </w:r>
      <w:r w:rsidRPr="00410DD0">
        <w:t>is</w:t>
      </w:r>
      <w:r w:rsidR="257CAC5C" w:rsidRPr="00410DD0">
        <w:t xml:space="preserve"> about 2 serpents</w:t>
      </w:r>
      <w:r w:rsidRPr="00410DD0">
        <w:t xml:space="preserve"> </w:t>
      </w:r>
      <w:r w:rsidR="369DBAE9" w:rsidRPr="00410DD0">
        <w:t xml:space="preserve">travelling through the cultural landscape naming places along the way. One serpent </w:t>
      </w:r>
      <w:proofErr w:type="gramStart"/>
      <w:r w:rsidR="369DBAE9" w:rsidRPr="00410DD0">
        <w:t>rises up</w:t>
      </w:r>
      <w:proofErr w:type="gramEnd"/>
      <w:r w:rsidR="369DBAE9" w:rsidRPr="00410DD0">
        <w:t xml:space="preserve"> from </w:t>
      </w:r>
      <w:proofErr w:type="spellStart"/>
      <w:r w:rsidR="369DBAE9" w:rsidRPr="00410DD0">
        <w:t>Linagoodung</w:t>
      </w:r>
      <w:proofErr w:type="spellEnd"/>
      <w:r w:rsidR="369DBAE9" w:rsidRPr="00410DD0">
        <w:t xml:space="preserve"> Cave and travels through </w:t>
      </w:r>
      <w:proofErr w:type="spellStart"/>
      <w:r w:rsidR="369DBAE9" w:rsidRPr="00410DD0">
        <w:t>Nyikina</w:t>
      </w:r>
      <w:proofErr w:type="spellEnd"/>
      <w:r w:rsidR="369DBAE9" w:rsidRPr="00410DD0">
        <w:t xml:space="preserve"> Country to the beginning of </w:t>
      </w:r>
      <w:proofErr w:type="spellStart"/>
      <w:r w:rsidR="369DBAE9" w:rsidRPr="00410DD0">
        <w:t>Mulaloo</w:t>
      </w:r>
      <w:proofErr w:type="spellEnd"/>
      <w:r w:rsidR="369DBAE9" w:rsidRPr="00410DD0">
        <w:t xml:space="preserve"> Country where he is confronted by the serpent from </w:t>
      </w:r>
      <w:proofErr w:type="spellStart"/>
      <w:r w:rsidR="369DBAE9" w:rsidRPr="00410DD0">
        <w:t>Mulaloo</w:t>
      </w:r>
      <w:proofErr w:type="spellEnd"/>
      <w:r w:rsidR="369DBAE9" w:rsidRPr="00410DD0">
        <w:t>.</w:t>
      </w:r>
      <w:r w:rsidRPr="00410DD0">
        <w:t xml:space="preserve"> Anne </w:t>
      </w:r>
      <w:proofErr w:type="spellStart"/>
      <w:r w:rsidRPr="00410DD0">
        <w:t>Poelina</w:t>
      </w:r>
      <w:proofErr w:type="spellEnd"/>
      <w:r w:rsidRPr="00410DD0">
        <w:t>, who helps look after these stories, says that it was important to wait for the right time to share them, and to show respect for the land and the songs.</w:t>
      </w:r>
    </w:p>
    <w:p w14:paraId="00DBD2D4" w14:textId="45748674" w:rsidR="334F0530" w:rsidRPr="00410DD0" w:rsidRDefault="334F0530" w:rsidP="00E579BA">
      <w:pPr>
        <w:pStyle w:val="ListNumber"/>
      </w:pPr>
      <w:r w:rsidRPr="00410DD0">
        <w:t xml:space="preserve">Students independently write </w:t>
      </w:r>
      <w:r w:rsidR="371D86DD" w:rsidRPr="00410DD0">
        <w:t xml:space="preserve">logically sequenced paragraphs </w:t>
      </w:r>
      <w:r w:rsidR="13C16282" w:rsidRPr="00410DD0">
        <w:t xml:space="preserve">to describe and/or explain the </w:t>
      </w:r>
      <w:proofErr w:type="spellStart"/>
      <w:r w:rsidR="13C16282" w:rsidRPr="00410DD0">
        <w:t>Marlaloo</w:t>
      </w:r>
      <w:proofErr w:type="spellEnd"/>
      <w:r w:rsidR="13C16282" w:rsidRPr="00410DD0">
        <w:t xml:space="preserve"> </w:t>
      </w:r>
      <w:proofErr w:type="spellStart"/>
      <w:r w:rsidR="13C16282" w:rsidRPr="00410DD0">
        <w:t>Songline</w:t>
      </w:r>
      <w:proofErr w:type="spellEnd"/>
      <w:r w:rsidR="13C16282" w:rsidRPr="00410DD0">
        <w:t>.</w:t>
      </w:r>
      <w:r w:rsidR="2A149F02" w:rsidRPr="00410DD0">
        <w:t xml:space="preserve"> </w:t>
      </w:r>
      <w:r w:rsidRPr="00410DD0">
        <w:t xml:space="preserve">Remind students to apply their knowledge of </w:t>
      </w:r>
      <w:r w:rsidR="01C67BC5" w:rsidRPr="00410DD0">
        <w:t>tense (including verbs, and verb groups) and cohesive links (including noun</w:t>
      </w:r>
      <w:r w:rsidR="0005357F" w:rsidRPr="00410DD0">
        <w:t>–</w:t>
      </w:r>
      <w:r w:rsidR="01C67BC5" w:rsidRPr="00410DD0">
        <w:t>pronoun referencing and subject</w:t>
      </w:r>
      <w:r w:rsidR="0005357F" w:rsidRPr="00410DD0">
        <w:t>–</w:t>
      </w:r>
      <w:r w:rsidR="01C67BC5" w:rsidRPr="00410DD0">
        <w:t xml:space="preserve">verb agreement). </w:t>
      </w:r>
      <w:r w:rsidRPr="00410DD0">
        <w:t>Encourage students to revise and edit their writing.</w:t>
      </w:r>
    </w:p>
    <w:p w14:paraId="689C93DB" w14:textId="1F304B3F" w:rsidR="003E41A5" w:rsidRPr="00410DD0" w:rsidRDefault="1921848C" w:rsidP="28B5181A">
      <w:pPr>
        <w:pStyle w:val="FeatureBox2"/>
      </w:pPr>
      <w:r w:rsidRPr="00410DD0">
        <w:rPr>
          <w:b/>
          <w:bCs/>
        </w:rPr>
        <w:t>Too hard</w:t>
      </w:r>
      <w:r w:rsidR="3D48788A" w:rsidRPr="00410DD0">
        <w:rPr>
          <w:b/>
          <w:bCs/>
        </w:rPr>
        <w:t>?</w:t>
      </w:r>
      <w:r w:rsidRPr="00410DD0">
        <w:t xml:space="preserve"> Provide students with sentence stems to support writing.</w:t>
      </w:r>
    </w:p>
    <w:p w14:paraId="2478269E" w14:textId="6187B14B" w:rsidR="003E41A5" w:rsidRPr="00410DD0" w:rsidRDefault="4B5B2C1A" w:rsidP="00D157F4">
      <w:pPr>
        <w:pStyle w:val="ListNumber"/>
      </w:pPr>
      <w:r w:rsidRPr="00410DD0">
        <w:t>While students compose, w</w:t>
      </w:r>
      <w:r w:rsidR="5C21C373" w:rsidRPr="00410DD0">
        <w:t xml:space="preserve">ork </w:t>
      </w:r>
      <w:r w:rsidR="1621FB65" w:rsidRPr="00410DD0">
        <w:t>with</w:t>
      </w:r>
      <w:r w:rsidR="5C21C373" w:rsidRPr="00410DD0">
        <w:t xml:space="preserve"> small groups to provide</w:t>
      </w:r>
      <w:r w:rsidR="30B94415" w:rsidRPr="00410DD0">
        <w:t xml:space="preserve"> </w:t>
      </w:r>
      <w:r w:rsidR="5C21C373" w:rsidRPr="00410DD0">
        <w:t>feedback</w:t>
      </w:r>
      <w:r w:rsidR="795BCEA4" w:rsidRPr="00410DD0">
        <w:t>.</w:t>
      </w:r>
      <w:r w:rsidR="5D76D182" w:rsidRPr="00410DD0">
        <w:t xml:space="preserve"> </w:t>
      </w:r>
      <w:r w:rsidR="6FBA0107" w:rsidRPr="00410DD0">
        <w:t xml:space="preserve">Prompt students </w:t>
      </w:r>
      <w:r w:rsidR="44AB5066" w:rsidRPr="00410DD0">
        <w:t xml:space="preserve">to </w:t>
      </w:r>
      <w:r w:rsidR="65AB8A2E" w:rsidRPr="00410DD0">
        <w:t xml:space="preserve">apply feedback </w:t>
      </w:r>
      <w:r w:rsidR="6FBA0107" w:rsidRPr="00410DD0">
        <w:t>to revise and edit</w:t>
      </w:r>
      <w:r w:rsidR="48B96F48" w:rsidRPr="00410DD0">
        <w:t xml:space="preserve"> </w:t>
      </w:r>
      <w:r w:rsidR="7D2F669B" w:rsidRPr="00410DD0">
        <w:t>their writing.</w:t>
      </w:r>
    </w:p>
    <w:p w14:paraId="70C3F22C" w14:textId="32BEDD4E" w:rsidR="003E41A5" w:rsidRPr="00410DD0" w:rsidRDefault="6FBA0107" w:rsidP="00D157F4">
      <w:pPr>
        <w:pStyle w:val="ListNumber"/>
      </w:pPr>
      <w:r w:rsidRPr="00410DD0">
        <w:t xml:space="preserve">Select students to </w:t>
      </w:r>
      <w:r w:rsidR="10E9376F" w:rsidRPr="00410DD0">
        <w:t>present</w:t>
      </w:r>
      <w:r w:rsidRPr="00410DD0">
        <w:t xml:space="preserve"> their </w:t>
      </w:r>
      <w:r w:rsidR="4E1273C7" w:rsidRPr="00410DD0">
        <w:t xml:space="preserve">writing </w:t>
      </w:r>
      <w:r w:rsidR="09EC1E46" w:rsidRPr="00410DD0">
        <w:t>to</w:t>
      </w:r>
      <w:r w:rsidR="4E1273C7" w:rsidRPr="00410DD0">
        <w:t xml:space="preserve"> the class</w:t>
      </w:r>
      <w:r w:rsidR="190798CC" w:rsidRPr="00410DD0">
        <w:t xml:space="preserve"> to monitor achievement</w:t>
      </w:r>
      <w:r w:rsidR="46EFE8F3" w:rsidRPr="00410DD0">
        <w:t xml:space="preserve"> and</w:t>
      </w:r>
      <w:r w:rsidR="190798CC" w:rsidRPr="00410DD0">
        <w:t xml:space="preserve"> </w:t>
      </w:r>
      <w:r w:rsidR="385FE065" w:rsidRPr="00410DD0">
        <w:t>establish future learning goals.</w:t>
      </w:r>
    </w:p>
    <w:p w14:paraId="18AE92ED" w14:textId="52835F44" w:rsidR="266C3F9B" w:rsidRPr="00410DD0" w:rsidRDefault="6716DCFD" w:rsidP="00D157F4">
      <w:pPr>
        <w:pStyle w:val="FeatureBox"/>
      </w:pPr>
      <w:r w:rsidRPr="00410DD0">
        <w:rPr>
          <w:b/>
          <w:bCs/>
        </w:rPr>
        <w:t>Note:</w:t>
      </w:r>
      <w:r w:rsidRPr="00410DD0">
        <w:t xml:space="preserve"> </w:t>
      </w:r>
      <w:r w:rsidR="1409C3D9" w:rsidRPr="00410DD0">
        <w:t>i</w:t>
      </w:r>
      <w:r w:rsidRPr="00410DD0">
        <w:t xml:space="preserve">n </w:t>
      </w:r>
      <w:hyperlink w:anchor="_Lesson_4_–_1">
        <w:r w:rsidRPr="00410DD0">
          <w:rPr>
            <w:rStyle w:val="Hyperlink"/>
          </w:rPr>
          <w:t>Lesson 4</w:t>
        </w:r>
        <w:r w:rsidRPr="00410DD0">
          <w:t>,</w:t>
        </w:r>
      </w:hyperlink>
      <w:r w:rsidRPr="00410DD0">
        <w:t xml:space="preserve"> students will extend their knowledge to write about the difference in purpose between Dreaming</w:t>
      </w:r>
      <w:r w:rsidR="64AF4376" w:rsidRPr="00410DD0">
        <w:t xml:space="preserve"> </w:t>
      </w:r>
      <w:r w:rsidR="0005357F" w:rsidRPr="00410DD0">
        <w:t>s</w:t>
      </w:r>
      <w:r w:rsidR="64AF4376" w:rsidRPr="00410DD0">
        <w:t xml:space="preserve">tories and </w:t>
      </w:r>
      <w:proofErr w:type="spellStart"/>
      <w:r w:rsidR="64AF4376" w:rsidRPr="00410DD0">
        <w:t>Songlines</w:t>
      </w:r>
      <w:proofErr w:type="spellEnd"/>
      <w:r w:rsidR="64AF4376" w:rsidRPr="00410DD0">
        <w:t>.</w:t>
      </w:r>
    </w:p>
    <w:p w14:paraId="436629CC" w14:textId="27E5676E" w:rsidR="003E41A5" w:rsidRPr="00410DD0" w:rsidRDefault="71DB8EC6" w:rsidP="28B5181A">
      <w:pPr>
        <w:pStyle w:val="Heading2"/>
      </w:pPr>
      <w:bookmarkStart w:id="31" w:name="_Lesson_4_–_1"/>
      <w:bookmarkStart w:id="32" w:name="_Lesson_4_–"/>
      <w:bookmarkStart w:id="33" w:name="_Toc143258874"/>
      <w:bookmarkStart w:id="34" w:name="_Toc169529454"/>
      <w:bookmarkEnd w:id="31"/>
      <w:r w:rsidRPr="00410DD0">
        <w:t>L</w:t>
      </w:r>
      <w:r w:rsidR="47CB4E1C" w:rsidRPr="00410DD0">
        <w:t>esson 4</w:t>
      </w:r>
      <w:r w:rsidR="0415511F" w:rsidRPr="00410DD0">
        <w:t xml:space="preserve"> – </w:t>
      </w:r>
      <w:r w:rsidR="7C098A1B" w:rsidRPr="00410DD0">
        <w:t xml:space="preserve">comparing Dreaming stories and </w:t>
      </w:r>
      <w:proofErr w:type="spellStart"/>
      <w:proofErr w:type="gramStart"/>
      <w:r w:rsidR="7C098A1B" w:rsidRPr="00410DD0">
        <w:t>Songlines</w:t>
      </w:r>
      <w:bookmarkEnd w:id="32"/>
      <w:bookmarkEnd w:id="33"/>
      <w:bookmarkEnd w:id="34"/>
      <w:proofErr w:type="spellEnd"/>
      <w:proofErr w:type="gramEnd"/>
    </w:p>
    <w:p w14:paraId="3B2C2983" w14:textId="29C77217" w:rsidR="4D4F948F" w:rsidRPr="00410DD0" w:rsidRDefault="5394AA07" w:rsidP="00637398">
      <w:pPr>
        <w:pStyle w:val="ListNumber"/>
        <w:numPr>
          <w:ilvl w:val="0"/>
          <w:numId w:val="14"/>
        </w:numPr>
      </w:pPr>
      <w:r w:rsidRPr="00410DD0">
        <w:t xml:space="preserve">Gather students in a storytelling circle </w:t>
      </w:r>
      <w:r w:rsidR="69C3C4B2" w:rsidRPr="00410DD0">
        <w:t>to view</w:t>
      </w:r>
      <w:r w:rsidRPr="00410DD0">
        <w:t xml:space="preserve"> </w:t>
      </w:r>
      <w:hyperlink r:id="rId70">
        <w:proofErr w:type="spellStart"/>
        <w:r w:rsidRPr="00410DD0">
          <w:rPr>
            <w:rStyle w:val="Hyperlink"/>
          </w:rPr>
          <w:t>Gujingga</w:t>
        </w:r>
        <w:proofErr w:type="spellEnd"/>
        <w:r w:rsidRPr="00410DD0">
          <w:rPr>
            <w:rStyle w:val="Hyperlink"/>
          </w:rPr>
          <w:t xml:space="preserve"> </w:t>
        </w:r>
        <w:proofErr w:type="spellStart"/>
        <w:r w:rsidRPr="00410DD0">
          <w:rPr>
            <w:rStyle w:val="Hyperlink"/>
          </w:rPr>
          <w:t>Songline</w:t>
        </w:r>
        <w:proofErr w:type="spellEnd"/>
        <w:r w:rsidRPr="00410DD0">
          <w:rPr>
            <w:rStyle w:val="Hyperlink"/>
          </w:rPr>
          <w:t xml:space="preserve"> (4:01)</w:t>
        </w:r>
      </w:hyperlink>
      <w:r w:rsidR="3688D3ED" w:rsidRPr="00410DD0">
        <w:t xml:space="preserve">. </w:t>
      </w:r>
      <w:r w:rsidRPr="00410DD0">
        <w:t xml:space="preserve">Invite students to imagine themselves journeying along the </w:t>
      </w:r>
      <w:r w:rsidR="54AECD13" w:rsidRPr="00410DD0">
        <w:t xml:space="preserve">Aboriginal </w:t>
      </w:r>
      <w:proofErr w:type="spellStart"/>
      <w:r w:rsidR="54AECD13" w:rsidRPr="00410DD0">
        <w:t>S</w:t>
      </w:r>
      <w:r w:rsidRPr="00410DD0">
        <w:t>ongline</w:t>
      </w:r>
      <w:proofErr w:type="spellEnd"/>
      <w:r w:rsidRPr="00410DD0">
        <w:t xml:space="preserve">, guided by </w:t>
      </w:r>
      <w:proofErr w:type="spellStart"/>
      <w:r w:rsidRPr="00410DD0">
        <w:t>Yidumduma</w:t>
      </w:r>
      <w:proofErr w:type="spellEnd"/>
      <w:r w:rsidRPr="00410DD0">
        <w:t xml:space="preserve"> Bill Harney, senior Australian Aboriginal Elder of the </w:t>
      </w:r>
      <w:proofErr w:type="spellStart"/>
      <w:r w:rsidRPr="00410DD0">
        <w:t>Yubulyawan</w:t>
      </w:r>
      <w:proofErr w:type="spellEnd"/>
      <w:r w:rsidRPr="00410DD0">
        <w:t xml:space="preserve"> clan of the Wardaman </w:t>
      </w:r>
      <w:r w:rsidR="321381CB" w:rsidRPr="00410DD0">
        <w:t>P</w:t>
      </w:r>
      <w:r w:rsidRPr="00410DD0">
        <w:t>eople.</w:t>
      </w:r>
      <w:r w:rsidR="1AB637DD" w:rsidRPr="00410DD0">
        <w:t xml:space="preserve"> </w:t>
      </w:r>
      <w:r w:rsidR="01C6E1ED" w:rsidRPr="00410DD0">
        <w:rPr>
          <w:rStyle w:val="Strong"/>
        </w:rPr>
        <w:t>Note</w:t>
      </w:r>
      <w:r w:rsidR="01C6E1ED" w:rsidRPr="00410DD0">
        <w:rPr>
          <w:b/>
          <w:bCs/>
        </w:rPr>
        <w:t>:</w:t>
      </w:r>
      <w:r w:rsidR="01C6E1ED" w:rsidRPr="00410DD0">
        <w:t xml:space="preserve"> </w:t>
      </w:r>
      <w:r w:rsidR="3CE43E4C" w:rsidRPr="00410DD0">
        <w:t>t</w:t>
      </w:r>
      <w:r w:rsidR="7A5C0624" w:rsidRPr="00410DD0">
        <w:t xml:space="preserve">he </w:t>
      </w:r>
      <w:proofErr w:type="spellStart"/>
      <w:r w:rsidR="01C6E1ED" w:rsidRPr="00410DD0">
        <w:t>Gujingga</w:t>
      </w:r>
      <w:proofErr w:type="spellEnd"/>
      <w:r w:rsidR="01C6E1ED" w:rsidRPr="00410DD0">
        <w:t xml:space="preserve"> </w:t>
      </w:r>
      <w:proofErr w:type="spellStart"/>
      <w:r w:rsidR="01C6E1ED" w:rsidRPr="00410DD0">
        <w:t>Songline</w:t>
      </w:r>
      <w:proofErr w:type="spellEnd"/>
      <w:r w:rsidR="01C6E1ED" w:rsidRPr="00410DD0">
        <w:t xml:space="preserve"> transcript can be located at </w:t>
      </w:r>
      <w:hyperlink r:id="rId71">
        <w:proofErr w:type="spellStart"/>
        <w:r w:rsidR="01C6E1ED" w:rsidRPr="00410DD0">
          <w:rPr>
            <w:rStyle w:val="Hyperlink"/>
          </w:rPr>
          <w:t>Yubulyawan</w:t>
        </w:r>
        <w:proofErr w:type="spellEnd"/>
        <w:r w:rsidR="01C6E1ED" w:rsidRPr="00410DD0">
          <w:rPr>
            <w:rStyle w:val="Hyperlink"/>
          </w:rPr>
          <w:t xml:space="preserve"> Dreaming Project: </w:t>
        </w:r>
        <w:proofErr w:type="spellStart"/>
        <w:r w:rsidR="01C6E1ED" w:rsidRPr="00410DD0">
          <w:rPr>
            <w:rStyle w:val="Hyperlink"/>
          </w:rPr>
          <w:t>Gujingga</w:t>
        </w:r>
        <w:proofErr w:type="spellEnd"/>
        <w:r w:rsidR="01C6E1ED" w:rsidRPr="00410DD0">
          <w:rPr>
            <w:rStyle w:val="Hyperlink"/>
          </w:rPr>
          <w:t xml:space="preserve"> </w:t>
        </w:r>
        <w:proofErr w:type="spellStart"/>
        <w:r w:rsidR="01C6E1ED" w:rsidRPr="00410DD0">
          <w:rPr>
            <w:rStyle w:val="Hyperlink"/>
          </w:rPr>
          <w:t>Songline</w:t>
        </w:r>
        <w:proofErr w:type="spellEnd"/>
        <w:r w:rsidR="55424B5B" w:rsidRPr="00410DD0">
          <w:rPr>
            <w:rStyle w:val="Hyperlink"/>
            <w:color w:val="auto"/>
            <w:u w:val="none"/>
          </w:rPr>
          <w:t>.</w:t>
        </w:r>
      </w:hyperlink>
    </w:p>
    <w:p w14:paraId="797F9B9E" w14:textId="7CC30D31" w:rsidR="4D4F948F" w:rsidRPr="00410DD0" w:rsidRDefault="5FBF343C" w:rsidP="002E19C7">
      <w:pPr>
        <w:pStyle w:val="ListNumber"/>
      </w:pPr>
      <w:r w:rsidRPr="00410DD0">
        <w:t>Re</w:t>
      </w:r>
      <w:r w:rsidR="69592925" w:rsidRPr="00410DD0">
        <w:t>mind students</w:t>
      </w:r>
      <w:r w:rsidRPr="00410DD0">
        <w:t xml:space="preserve"> that multimodal text</w:t>
      </w:r>
      <w:r w:rsidR="0A0C62DC" w:rsidRPr="00410DD0">
        <w:t>s</w:t>
      </w:r>
      <w:r w:rsidRPr="00410DD0">
        <w:t xml:space="preserve"> combine </w:t>
      </w:r>
      <w:r w:rsidR="3188896B" w:rsidRPr="00410DD0">
        <w:t xml:space="preserve">2 or more </w:t>
      </w:r>
      <w:r w:rsidRPr="00410DD0">
        <w:t>e</w:t>
      </w:r>
      <w:r w:rsidR="2E9B5F7D" w:rsidRPr="00410DD0">
        <w:t>xpressive</w:t>
      </w:r>
      <w:r w:rsidRPr="00410DD0">
        <w:t xml:space="preserve"> modes </w:t>
      </w:r>
      <w:r w:rsidR="715182FF" w:rsidRPr="00410DD0">
        <w:t>to communicate</w:t>
      </w:r>
      <w:r w:rsidRPr="00410DD0">
        <w:t xml:space="preserve"> meaning</w:t>
      </w:r>
      <w:r w:rsidR="6C990660" w:rsidRPr="00410DD0">
        <w:t xml:space="preserve"> (NESA 2024)</w:t>
      </w:r>
      <w:r w:rsidRPr="00410DD0">
        <w:t xml:space="preserve">. These modes can include written or spoken language, images, sound, </w:t>
      </w:r>
      <w:proofErr w:type="gramStart"/>
      <w:r w:rsidRPr="00410DD0">
        <w:t>music</w:t>
      </w:r>
      <w:proofErr w:type="gramEnd"/>
      <w:r w:rsidR="00C63C5C" w:rsidRPr="00410DD0">
        <w:t xml:space="preserve"> and</w:t>
      </w:r>
      <w:r w:rsidRPr="00410DD0">
        <w:t xml:space="preserve"> gestures</w:t>
      </w:r>
      <w:r w:rsidR="3E07B02D" w:rsidRPr="00410DD0">
        <w:t>.</w:t>
      </w:r>
      <w:r w:rsidR="6CCEAD41" w:rsidRPr="00410DD0">
        <w:t xml:space="preserve"> </w:t>
      </w:r>
      <w:r w:rsidR="2EC6DE71" w:rsidRPr="00410DD0">
        <w:rPr>
          <w:szCs w:val="22"/>
        </w:rPr>
        <w:t xml:space="preserve">Explain that Aboriginal </w:t>
      </w:r>
      <w:proofErr w:type="spellStart"/>
      <w:r w:rsidR="2EC6DE71" w:rsidRPr="00410DD0">
        <w:rPr>
          <w:szCs w:val="22"/>
        </w:rPr>
        <w:t>Songlines</w:t>
      </w:r>
      <w:proofErr w:type="spellEnd"/>
      <w:r w:rsidR="2EC6DE71" w:rsidRPr="00410DD0">
        <w:rPr>
          <w:szCs w:val="22"/>
        </w:rPr>
        <w:t xml:space="preserve"> can be expressed</w:t>
      </w:r>
      <w:r w:rsidR="07CF6EB6" w:rsidRPr="00410DD0">
        <w:rPr>
          <w:szCs w:val="22"/>
        </w:rPr>
        <w:t xml:space="preserve"> through</w:t>
      </w:r>
      <w:r w:rsidR="2EC6DE71" w:rsidRPr="00410DD0">
        <w:rPr>
          <w:szCs w:val="22"/>
        </w:rPr>
        <w:t xml:space="preserve"> many</w:t>
      </w:r>
      <w:r w:rsidR="5A606563" w:rsidRPr="00410DD0">
        <w:rPr>
          <w:szCs w:val="22"/>
        </w:rPr>
        <w:t xml:space="preserve"> different</w:t>
      </w:r>
      <w:r w:rsidR="2EC6DE71" w:rsidRPr="00410DD0">
        <w:rPr>
          <w:szCs w:val="22"/>
        </w:rPr>
        <w:t xml:space="preserve"> modes, including song, </w:t>
      </w:r>
      <w:proofErr w:type="gramStart"/>
      <w:r w:rsidR="2EC6DE71" w:rsidRPr="00410DD0">
        <w:rPr>
          <w:szCs w:val="22"/>
        </w:rPr>
        <w:t>art</w:t>
      </w:r>
      <w:proofErr w:type="gramEnd"/>
      <w:r w:rsidR="2EC6DE71" w:rsidRPr="00410DD0">
        <w:rPr>
          <w:szCs w:val="22"/>
        </w:rPr>
        <w:t xml:space="preserve"> and </w:t>
      </w:r>
      <w:r w:rsidR="00D11639" w:rsidRPr="00410DD0">
        <w:rPr>
          <w:szCs w:val="22"/>
        </w:rPr>
        <w:t>l</w:t>
      </w:r>
      <w:r w:rsidR="2EC6DE71" w:rsidRPr="00410DD0">
        <w:rPr>
          <w:szCs w:val="22"/>
        </w:rPr>
        <w:t>anguage</w:t>
      </w:r>
      <w:r w:rsidR="00535FA3" w:rsidRPr="00410DD0">
        <w:rPr>
          <w:szCs w:val="22"/>
        </w:rPr>
        <w:t>.</w:t>
      </w:r>
    </w:p>
    <w:p w14:paraId="0624CB11" w14:textId="44E0095B" w:rsidR="4D4F948F" w:rsidRPr="00410DD0" w:rsidRDefault="207D38F6" w:rsidP="002E19C7">
      <w:pPr>
        <w:pStyle w:val="ListNumber"/>
      </w:pPr>
      <w:r w:rsidRPr="00410DD0">
        <w:t>Divide the class into small groups each focusing on a specific mod</w:t>
      </w:r>
      <w:r w:rsidR="38747DCA" w:rsidRPr="00410DD0">
        <w:t>e.</w:t>
      </w:r>
      <w:r w:rsidR="1821EB0C" w:rsidRPr="00410DD0">
        <w:t xml:space="preserve"> </w:t>
      </w:r>
      <w:r w:rsidR="38747DCA" w:rsidRPr="00410DD0">
        <w:t xml:space="preserve">Explain that students will re-watch </w:t>
      </w:r>
      <w:hyperlink r:id="rId72">
        <w:proofErr w:type="spellStart"/>
        <w:r w:rsidR="38747DCA" w:rsidRPr="00410DD0">
          <w:rPr>
            <w:rStyle w:val="Hyperlink"/>
          </w:rPr>
          <w:t>Gujingga</w:t>
        </w:r>
        <w:proofErr w:type="spellEnd"/>
        <w:r w:rsidR="38747DCA" w:rsidRPr="00410DD0">
          <w:rPr>
            <w:rStyle w:val="Hyperlink"/>
          </w:rPr>
          <w:t xml:space="preserve"> </w:t>
        </w:r>
        <w:proofErr w:type="spellStart"/>
        <w:r w:rsidR="38747DCA" w:rsidRPr="00410DD0">
          <w:rPr>
            <w:rStyle w:val="Hyperlink"/>
          </w:rPr>
          <w:t>Songline</w:t>
        </w:r>
        <w:proofErr w:type="spellEnd"/>
        <w:r w:rsidR="38747DCA" w:rsidRPr="00410DD0">
          <w:rPr>
            <w:rStyle w:val="Hyperlink"/>
          </w:rPr>
          <w:t xml:space="preserve"> (4:01)</w:t>
        </w:r>
      </w:hyperlink>
      <w:r w:rsidR="38747DCA" w:rsidRPr="00410DD0">
        <w:t xml:space="preserve"> to analyse the features of their </w:t>
      </w:r>
      <w:r w:rsidR="4DD79213" w:rsidRPr="00410DD0">
        <w:t>allocated</w:t>
      </w:r>
      <w:r w:rsidR="38747DCA" w:rsidRPr="00410DD0">
        <w:t xml:space="preserve"> mode. </w:t>
      </w:r>
      <w:r w:rsidR="08995B80" w:rsidRPr="00410DD0">
        <w:t>Record and display</w:t>
      </w:r>
      <w:r w:rsidR="38747DCA" w:rsidRPr="00410DD0">
        <w:t xml:space="preserve"> guiding questions to scaffold </w:t>
      </w:r>
      <w:r w:rsidR="0D25AC2A" w:rsidRPr="00410DD0">
        <w:t>their</w:t>
      </w:r>
      <w:r w:rsidR="38747DCA" w:rsidRPr="00410DD0">
        <w:t xml:space="preserve"> analysis. </w:t>
      </w:r>
      <w:r w:rsidRPr="00410DD0">
        <w:t>For example</w:t>
      </w:r>
      <w:r w:rsidR="5E8CC368" w:rsidRPr="00410DD0">
        <w:t>:</w:t>
      </w:r>
    </w:p>
    <w:p w14:paraId="2CAADE5C" w14:textId="2C085634" w:rsidR="21E0F3D1" w:rsidRPr="00410DD0" w:rsidRDefault="004B5D4B" w:rsidP="7A05A3D7">
      <w:pPr>
        <w:pStyle w:val="ListBullet"/>
        <w:ind w:left="1134"/>
        <w:rPr>
          <w:rFonts w:eastAsia="Arial"/>
          <w:color w:val="000000" w:themeColor="text1"/>
          <w:lang w:val="en-US"/>
        </w:rPr>
      </w:pPr>
      <w:r w:rsidRPr="00410DD0">
        <w:t>G</w:t>
      </w:r>
      <w:r w:rsidR="7E3DDA83" w:rsidRPr="00410DD0">
        <w:t>roup</w:t>
      </w:r>
      <w:r w:rsidR="5E8CC368" w:rsidRPr="00410DD0">
        <w:t xml:space="preserve"> 1</w:t>
      </w:r>
      <w:r w:rsidRPr="00410DD0">
        <w:t>:</w:t>
      </w:r>
      <w:r w:rsidR="7FB79EA8" w:rsidRPr="00410DD0">
        <w:t xml:space="preserve"> </w:t>
      </w:r>
      <w:r w:rsidR="5E8CC368" w:rsidRPr="00410DD0">
        <w:t>images</w:t>
      </w:r>
      <w:r w:rsidR="45655B8B" w:rsidRPr="00410DD0">
        <w:t>/visual elements</w:t>
      </w:r>
    </w:p>
    <w:p w14:paraId="57EF817E" w14:textId="5FA951E6" w:rsidR="51DDAE4C" w:rsidRPr="00410DD0" w:rsidRDefault="5091AFC4" w:rsidP="002E19C7">
      <w:pPr>
        <w:pStyle w:val="ListBullet2"/>
        <w:ind w:left="1701" w:hanging="501"/>
      </w:pPr>
      <w:r w:rsidRPr="00410DD0">
        <w:t xml:space="preserve">What visual elements </w:t>
      </w:r>
      <w:r w:rsidR="4AAA8940" w:rsidRPr="00410DD0">
        <w:t xml:space="preserve">or images </w:t>
      </w:r>
      <w:r w:rsidRPr="00410DD0">
        <w:t>are depicted in the</w:t>
      </w:r>
      <w:r w:rsidR="5BA59170" w:rsidRPr="00410DD0">
        <w:t xml:space="preserve"> </w:t>
      </w:r>
      <w:r w:rsidR="00C12A89" w:rsidRPr="00410DD0">
        <w:t>video</w:t>
      </w:r>
      <w:r w:rsidR="068C7C2E" w:rsidRPr="00410DD0">
        <w:t xml:space="preserve"> </w:t>
      </w:r>
      <w:r w:rsidRPr="00410DD0">
        <w:t xml:space="preserve">and how do they contribute to the </w:t>
      </w:r>
      <w:r w:rsidR="04D699F0" w:rsidRPr="00410DD0">
        <w:t>meaning</w:t>
      </w:r>
      <w:r w:rsidRPr="00410DD0">
        <w:t>?</w:t>
      </w:r>
    </w:p>
    <w:p w14:paraId="568FDD90" w14:textId="156117A6" w:rsidR="51DDAE4C" w:rsidRPr="00410DD0" w:rsidRDefault="5091AFC4" w:rsidP="002E19C7">
      <w:pPr>
        <w:pStyle w:val="ListBullet2"/>
        <w:ind w:left="1701" w:hanging="501"/>
      </w:pPr>
      <w:r w:rsidRPr="00410DD0">
        <w:t xml:space="preserve">How do colours, shapes and patterns convey </w:t>
      </w:r>
      <w:r w:rsidR="0070082B" w:rsidRPr="00410DD0">
        <w:t>c</w:t>
      </w:r>
      <w:r w:rsidRPr="00410DD0">
        <w:t>ultural meanings and storytelling elements?</w:t>
      </w:r>
    </w:p>
    <w:p w14:paraId="5469C4EE" w14:textId="2DF1087D" w:rsidR="5503EA22" w:rsidRPr="00410DD0" w:rsidRDefault="004B5D4B" w:rsidP="00D157F4">
      <w:pPr>
        <w:pStyle w:val="ListBullet"/>
        <w:ind w:left="1134"/>
      </w:pPr>
      <w:r w:rsidRPr="00410DD0">
        <w:t>G</w:t>
      </w:r>
      <w:r w:rsidR="61976767" w:rsidRPr="00410DD0">
        <w:t>roup</w:t>
      </w:r>
      <w:r w:rsidR="5E8CC368" w:rsidRPr="00410DD0">
        <w:t xml:space="preserve"> 2</w:t>
      </w:r>
      <w:r w:rsidRPr="00410DD0">
        <w:t>:</w:t>
      </w:r>
      <w:r w:rsidR="5E8CC368" w:rsidRPr="00410DD0">
        <w:t xml:space="preserve"> music</w:t>
      </w:r>
    </w:p>
    <w:p w14:paraId="7D2902DF" w14:textId="2D1A16DF" w:rsidR="51FA792D" w:rsidRPr="00410DD0" w:rsidRDefault="5EA596C7" w:rsidP="002E19C7">
      <w:pPr>
        <w:pStyle w:val="ListBullet2"/>
        <w:ind w:left="1701" w:hanging="501"/>
      </w:pPr>
      <w:r w:rsidRPr="00410DD0">
        <w:t xml:space="preserve">What type of percussion is used in the </w:t>
      </w:r>
      <w:proofErr w:type="spellStart"/>
      <w:r w:rsidRPr="00410DD0">
        <w:t>Songline</w:t>
      </w:r>
      <w:proofErr w:type="spellEnd"/>
      <w:r w:rsidRPr="00410DD0">
        <w:t>?</w:t>
      </w:r>
    </w:p>
    <w:p w14:paraId="01E6BFD2" w14:textId="3D4F4D05" w:rsidR="78C006DA" w:rsidRPr="00410DD0" w:rsidRDefault="5BAFEF95" w:rsidP="002E19C7">
      <w:pPr>
        <w:pStyle w:val="ListBullet2"/>
        <w:ind w:left="1701" w:hanging="501"/>
      </w:pPr>
      <w:r w:rsidRPr="00410DD0">
        <w:t>How does the use of</w:t>
      </w:r>
      <w:r w:rsidR="32D5C2BB" w:rsidRPr="00410DD0">
        <w:t xml:space="preserve"> </w:t>
      </w:r>
      <w:r w:rsidRPr="00410DD0">
        <w:t>percussion</w:t>
      </w:r>
      <w:r w:rsidR="4A4F4A41" w:rsidRPr="00410DD0">
        <w:t xml:space="preserve"> </w:t>
      </w:r>
      <w:r w:rsidRPr="00410DD0">
        <w:t xml:space="preserve">in the </w:t>
      </w:r>
      <w:proofErr w:type="spellStart"/>
      <w:r w:rsidRPr="00410DD0">
        <w:t>Songline</w:t>
      </w:r>
      <w:proofErr w:type="spellEnd"/>
      <w:r w:rsidRPr="00410DD0">
        <w:t xml:space="preserve"> reflect cultural significance and contribute to conveying oral traditions</w:t>
      </w:r>
      <w:r w:rsidR="10693ED3" w:rsidRPr="00410DD0">
        <w:t>?</w:t>
      </w:r>
    </w:p>
    <w:p w14:paraId="7CB5D2EC" w14:textId="328A611A" w:rsidR="4D619F52" w:rsidRPr="00410DD0" w:rsidRDefault="004B5D4B" w:rsidP="00D157F4">
      <w:pPr>
        <w:pStyle w:val="ListBullet"/>
        <w:ind w:left="1134"/>
      </w:pPr>
      <w:r w:rsidRPr="00410DD0">
        <w:t>G</w:t>
      </w:r>
      <w:r w:rsidR="68FA3B0B" w:rsidRPr="00410DD0">
        <w:t>roup</w:t>
      </w:r>
      <w:r w:rsidR="5E8CC368" w:rsidRPr="00410DD0">
        <w:t xml:space="preserve"> 3</w:t>
      </w:r>
      <w:r w:rsidRPr="00410DD0">
        <w:t>:</w:t>
      </w:r>
      <w:r w:rsidR="5E8CC368" w:rsidRPr="00410DD0">
        <w:t xml:space="preserve"> written language</w:t>
      </w:r>
    </w:p>
    <w:p w14:paraId="419998AF" w14:textId="362BE0E3" w:rsidR="437131B6" w:rsidRPr="00410DD0" w:rsidRDefault="1C89EA5C" w:rsidP="002E19C7">
      <w:pPr>
        <w:pStyle w:val="ListBullet2"/>
        <w:ind w:left="1701" w:hanging="501"/>
      </w:pPr>
      <w:r w:rsidRPr="00410DD0">
        <w:t xml:space="preserve">What written texts or subtitles are provided, and what information do they convey about the </w:t>
      </w:r>
      <w:proofErr w:type="spellStart"/>
      <w:r w:rsidRPr="00410DD0">
        <w:t>Songline</w:t>
      </w:r>
      <w:proofErr w:type="spellEnd"/>
      <w:r w:rsidRPr="00410DD0">
        <w:t>?</w:t>
      </w:r>
    </w:p>
    <w:p w14:paraId="23DFB495" w14:textId="6AE79BFD" w:rsidR="48A236C3" w:rsidRPr="00410DD0" w:rsidRDefault="3CE73B47" w:rsidP="002E19C7">
      <w:pPr>
        <w:pStyle w:val="ListBullet2"/>
        <w:ind w:left="1701" w:hanging="501"/>
      </w:pPr>
      <w:r w:rsidRPr="00410DD0">
        <w:t>How does the language used in written text enhance understanding and accessibility</w:t>
      </w:r>
      <w:r w:rsidR="209596E8" w:rsidRPr="00410DD0">
        <w:t>?</w:t>
      </w:r>
    </w:p>
    <w:p w14:paraId="602E2256" w14:textId="3047B432" w:rsidR="6C600AFE" w:rsidRPr="00410DD0" w:rsidRDefault="004B5D4B" w:rsidP="00D157F4">
      <w:pPr>
        <w:pStyle w:val="ListBullet"/>
        <w:ind w:left="1134"/>
      </w:pPr>
      <w:r w:rsidRPr="00410DD0">
        <w:t>G</w:t>
      </w:r>
      <w:r w:rsidR="5B50BEC8" w:rsidRPr="00410DD0">
        <w:t>roup</w:t>
      </w:r>
      <w:r w:rsidR="5E8CC368" w:rsidRPr="00410DD0">
        <w:t xml:space="preserve"> 4</w:t>
      </w:r>
      <w:r w:rsidRPr="00410DD0">
        <w:t>:</w:t>
      </w:r>
      <w:r w:rsidR="27B615CC" w:rsidRPr="00410DD0">
        <w:t xml:space="preserve"> </w:t>
      </w:r>
      <w:r w:rsidR="5E8CC368" w:rsidRPr="00410DD0">
        <w:t xml:space="preserve">spoken </w:t>
      </w:r>
      <w:proofErr w:type="gramStart"/>
      <w:r w:rsidR="5E8CC368" w:rsidRPr="00410DD0">
        <w:t>language</w:t>
      </w:r>
      <w:proofErr w:type="gramEnd"/>
    </w:p>
    <w:p w14:paraId="4BF5DFCC" w14:textId="1F2646F2" w:rsidR="40869EA8" w:rsidRPr="00410DD0" w:rsidRDefault="3799A409" w:rsidP="002E19C7">
      <w:pPr>
        <w:pStyle w:val="ListBullet2"/>
        <w:ind w:left="1701" w:hanging="501"/>
      </w:pPr>
      <w:r w:rsidRPr="00410DD0">
        <w:t xml:space="preserve">What spoken words, storytelling or narration accompany the </w:t>
      </w:r>
      <w:proofErr w:type="spellStart"/>
      <w:r w:rsidRPr="00410DD0">
        <w:t>Songline</w:t>
      </w:r>
      <w:proofErr w:type="spellEnd"/>
      <w:r w:rsidRPr="00410DD0">
        <w:t xml:space="preserve">, and how do they contribute to the </w:t>
      </w:r>
      <w:r w:rsidR="290F2CD0" w:rsidRPr="00410DD0">
        <w:t>overall meaning?</w:t>
      </w:r>
    </w:p>
    <w:p w14:paraId="711C3EF7" w14:textId="5C972CDA" w:rsidR="4445AF6F" w:rsidRPr="00410DD0" w:rsidRDefault="76FD06AA" w:rsidP="002E19C7">
      <w:pPr>
        <w:pStyle w:val="ListBullet2"/>
        <w:ind w:left="1701" w:hanging="501"/>
      </w:pPr>
      <w:r w:rsidRPr="00410DD0">
        <w:t xml:space="preserve">How does the spoken language interact with other multimodal </w:t>
      </w:r>
      <w:r w:rsidR="0610F6EB" w:rsidRPr="00410DD0">
        <w:t>features</w:t>
      </w:r>
      <w:r w:rsidRPr="00410DD0">
        <w:t xml:space="preserve"> such as visuals</w:t>
      </w:r>
      <w:r w:rsidR="6F7F3477" w:rsidRPr="00410DD0">
        <w:t xml:space="preserve"> </w:t>
      </w:r>
      <w:r w:rsidRPr="00410DD0">
        <w:t>to enhance meaning?</w:t>
      </w:r>
    </w:p>
    <w:p w14:paraId="05481894" w14:textId="52DDB354" w:rsidR="63145C52" w:rsidRPr="00410DD0" w:rsidRDefault="004B5D4B" w:rsidP="00D157F4">
      <w:pPr>
        <w:pStyle w:val="ListBullet"/>
        <w:ind w:left="1134"/>
      </w:pPr>
      <w:r w:rsidRPr="00410DD0">
        <w:t>G</w:t>
      </w:r>
      <w:r w:rsidR="273B1697" w:rsidRPr="00410DD0">
        <w:t>roup</w:t>
      </w:r>
      <w:r w:rsidR="5E8CC368" w:rsidRPr="00410DD0">
        <w:t xml:space="preserve"> 5</w:t>
      </w:r>
      <w:r w:rsidRPr="00410DD0">
        <w:t>:</w:t>
      </w:r>
      <w:r w:rsidR="5E8CC368" w:rsidRPr="00410DD0">
        <w:t xml:space="preserve"> gestures</w:t>
      </w:r>
    </w:p>
    <w:p w14:paraId="3CF435BF" w14:textId="35406EDC" w:rsidR="18E52F50" w:rsidRPr="00410DD0" w:rsidRDefault="5D0583C4" w:rsidP="002E19C7">
      <w:pPr>
        <w:pStyle w:val="ListBullet2"/>
        <w:ind w:left="1701" w:hanging="501"/>
      </w:pPr>
      <w:r w:rsidRPr="00410DD0">
        <w:t>When considering body posture and facial expressions, what non-verbal cues or gestures were observed?</w:t>
      </w:r>
    </w:p>
    <w:p w14:paraId="4F87C041" w14:textId="7704DF5F" w:rsidR="00D118A1" w:rsidRPr="00410DD0" w:rsidRDefault="003E5188" w:rsidP="002E19C7">
      <w:pPr>
        <w:pStyle w:val="ListBullet2"/>
        <w:ind w:left="1701" w:hanging="501"/>
      </w:pPr>
      <w:r w:rsidRPr="00410DD0">
        <w:t>How did</w:t>
      </w:r>
      <w:r w:rsidR="00D118A1" w:rsidRPr="00410DD0">
        <w:t xml:space="preserve"> the use of gestures contribute to your understanding of the </w:t>
      </w:r>
      <w:proofErr w:type="spellStart"/>
      <w:r w:rsidR="00D118A1" w:rsidRPr="00410DD0">
        <w:t>Songline</w:t>
      </w:r>
      <w:proofErr w:type="spellEnd"/>
      <w:r w:rsidR="00D118A1" w:rsidRPr="00410DD0">
        <w:t>?</w:t>
      </w:r>
    </w:p>
    <w:p w14:paraId="38947E9A" w14:textId="6BA48539" w:rsidR="6E21D978" w:rsidRPr="00410DD0" w:rsidRDefault="5E8CC368" w:rsidP="00D157F4">
      <w:pPr>
        <w:pStyle w:val="ListNumber"/>
      </w:pPr>
      <w:r w:rsidRPr="00410DD0">
        <w:t xml:space="preserve">Rewatch </w:t>
      </w:r>
      <w:hyperlink r:id="rId73">
        <w:proofErr w:type="spellStart"/>
        <w:r w:rsidR="1C3A4F49" w:rsidRPr="00410DD0">
          <w:rPr>
            <w:rStyle w:val="Hyperlink"/>
          </w:rPr>
          <w:t>Gujingga</w:t>
        </w:r>
        <w:proofErr w:type="spellEnd"/>
        <w:r w:rsidR="1C3A4F49" w:rsidRPr="00410DD0">
          <w:rPr>
            <w:rStyle w:val="Hyperlink"/>
          </w:rPr>
          <w:t xml:space="preserve"> </w:t>
        </w:r>
        <w:proofErr w:type="spellStart"/>
        <w:r w:rsidR="1C3A4F49" w:rsidRPr="00410DD0">
          <w:rPr>
            <w:rStyle w:val="Hyperlink"/>
          </w:rPr>
          <w:t>Songline</w:t>
        </w:r>
        <w:proofErr w:type="spellEnd"/>
        <w:r w:rsidR="1C3A4F49" w:rsidRPr="00410DD0">
          <w:rPr>
            <w:rStyle w:val="Hyperlink"/>
          </w:rPr>
          <w:t xml:space="preserve"> (4:01)</w:t>
        </w:r>
      </w:hyperlink>
      <w:r w:rsidR="1C3A4F49" w:rsidRPr="00410DD0">
        <w:t xml:space="preserve">. </w:t>
      </w:r>
      <w:r w:rsidRPr="00410DD0">
        <w:t>While watching, students work in their</w:t>
      </w:r>
      <w:r w:rsidR="19F196BF" w:rsidRPr="00410DD0">
        <w:t xml:space="preserve"> </w:t>
      </w:r>
      <w:r w:rsidRPr="00410DD0">
        <w:t>groups to analyse and record</w:t>
      </w:r>
      <w:r w:rsidR="4CDEA5C9" w:rsidRPr="00410DD0">
        <w:t xml:space="preserve"> </w:t>
      </w:r>
      <w:r w:rsidR="792D866C" w:rsidRPr="00410DD0">
        <w:t>ob</w:t>
      </w:r>
      <w:r w:rsidR="2FBE9222" w:rsidRPr="00410DD0">
        <w:t xml:space="preserve">servations about </w:t>
      </w:r>
      <w:r w:rsidRPr="00410DD0">
        <w:t xml:space="preserve">their </w:t>
      </w:r>
      <w:r w:rsidR="1BCF42BC" w:rsidRPr="00410DD0">
        <w:t>allocated</w:t>
      </w:r>
      <w:r w:rsidRPr="00410DD0">
        <w:t xml:space="preserve"> mode</w:t>
      </w:r>
      <w:r w:rsidR="1BCF42BC" w:rsidRPr="00410DD0">
        <w:t xml:space="preserve">. Students use </w:t>
      </w:r>
      <w:r w:rsidR="570470D7" w:rsidRPr="00410DD0">
        <w:t xml:space="preserve">guiding questions </w:t>
      </w:r>
      <w:r w:rsidR="0FB88A5D" w:rsidRPr="00410DD0">
        <w:t xml:space="preserve">in activity 3 </w:t>
      </w:r>
      <w:r w:rsidR="570470D7" w:rsidRPr="00410DD0">
        <w:t>to provide scaffolded support</w:t>
      </w:r>
      <w:r w:rsidR="69A18A7C" w:rsidRPr="00410DD0">
        <w:t>.</w:t>
      </w:r>
    </w:p>
    <w:p w14:paraId="4C739A5A" w14:textId="4D60319B" w:rsidR="6E21D978" w:rsidRPr="00410DD0" w:rsidRDefault="0356B7AE" w:rsidP="00D157F4">
      <w:pPr>
        <w:pStyle w:val="ListNumber"/>
      </w:pPr>
      <w:r w:rsidRPr="00410DD0">
        <w:t xml:space="preserve">Students share their </w:t>
      </w:r>
      <w:r w:rsidR="4D03F815" w:rsidRPr="00410DD0">
        <w:t>observations</w:t>
      </w:r>
      <w:r w:rsidR="4BB89379" w:rsidRPr="00410DD0">
        <w:t xml:space="preserve"> </w:t>
      </w:r>
      <w:r w:rsidR="4D03F815" w:rsidRPr="00410DD0">
        <w:t xml:space="preserve">with the class. Discuss </w:t>
      </w:r>
      <w:r w:rsidRPr="00410DD0">
        <w:t xml:space="preserve">how different modes of communication interact with each other to convey meaning and create a cohesive multimedia experience. Consider how visual, </w:t>
      </w:r>
      <w:proofErr w:type="gramStart"/>
      <w:r w:rsidRPr="00410DD0">
        <w:t>auditory</w:t>
      </w:r>
      <w:proofErr w:type="gramEnd"/>
      <w:r w:rsidRPr="00410DD0">
        <w:t xml:space="preserve"> and linguistic elements complement and reinforce each other to deepen understanding</w:t>
      </w:r>
      <w:r w:rsidR="2B25D80F" w:rsidRPr="00410DD0">
        <w:t>, connection</w:t>
      </w:r>
      <w:r w:rsidRPr="00410DD0">
        <w:t xml:space="preserve"> and appreciation of the </w:t>
      </w:r>
      <w:r w:rsidR="02207A12" w:rsidRPr="00410DD0">
        <w:t xml:space="preserve">Aboriginal </w:t>
      </w:r>
      <w:proofErr w:type="spellStart"/>
      <w:r w:rsidR="02207A12" w:rsidRPr="00410DD0">
        <w:t>S</w:t>
      </w:r>
      <w:r w:rsidRPr="00410DD0">
        <w:t>ongline</w:t>
      </w:r>
      <w:proofErr w:type="spellEnd"/>
      <w:r w:rsidRPr="00410DD0">
        <w:t>.</w:t>
      </w:r>
    </w:p>
    <w:p w14:paraId="66B10EC8" w14:textId="75FA9820" w:rsidR="16291FB2" w:rsidRPr="00410DD0" w:rsidRDefault="5F621965" w:rsidP="7A05A3D7">
      <w:pPr>
        <w:pStyle w:val="ListNumber"/>
        <w:rPr>
          <w:lang w:val="en-GB"/>
        </w:rPr>
      </w:pPr>
      <w:r w:rsidRPr="00410DD0">
        <w:t xml:space="preserve">Review learning about </w:t>
      </w:r>
      <w:r w:rsidR="111EBDAC" w:rsidRPr="00410DD0">
        <w:t xml:space="preserve">Cultural narratives including </w:t>
      </w:r>
      <w:r w:rsidRPr="00410DD0">
        <w:t xml:space="preserve">Dreaming stories and </w:t>
      </w:r>
      <w:proofErr w:type="spellStart"/>
      <w:r w:rsidRPr="00410DD0">
        <w:t>Songlines</w:t>
      </w:r>
      <w:proofErr w:type="spellEnd"/>
      <w:r w:rsidRPr="00410DD0">
        <w:t xml:space="preserve">. </w:t>
      </w:r>
      <w:r w:rsidR="7BF11BB5" w:rsidRPr="00410DD0">
        <w:t>Re</w:t>
      </w:r>
      <w:r w:rsidR="00B862C3" w:rsidRPr="00410DD0">
        <w:t>-</w:t>
      </w:r>
      <w:r w:rsidR="7BF11BB5" w:rsidRPr="00410DD0">
        <w:t xml:space="preserve">read </w:t>
      </w:r>
      <w:r w:rsidR="3D802474" w:rsidRPr="00410DD0">
        <w:t xml:space="preserve">the </w:t>
      </w:r>
      <w:r w:rsidR="7BF11BB5" w:rsidRPr="00410DD0">
        <w:t xml:space="preserve">modelled examples from </w:t>
      </w:r>
      <w:hyperlink w:anchor="_Lesson_3_–_1">
        <w:r w:rsidR="7BF11BB5" w:rsidRPr="00410DD0">
          <w:rPr>
            <w:rStyle w:val="Hyperlink"/>
          </w:rPr>
          <w:t>Lesson 3</w:t>
        </w:r>
      </w:hyperlink>
      <w:r w:rsidR="7BF11BB5" w:rsidRPr="00410DD0">
        <w:t xml:space="preserve"> that explore the purpose of Dreaming stories and </w:t>
      </w:r>
      <w:proofErr w:type="spellStart"/>
      <w:r w:rsidR="7BF11BB5" w:rsidRPr="00410DD0">
        <w:t>Songlines</w:t>
      </w:r>
      <w:proofErr w:type="spellEnd"/>
      <w:r w:rsidR="7BF11BB5" w:rsidRPr="00410DD0">
        <w:t xml:space="preserve"> as </w:t>
      </w:r>
      <w:r w:rsidR="49F72690" w:rsidRPr="00410DD0">
        <w:t>C</w:t>
      </w:r>
      <w:r w:rsidR="7BF11BB5" w:rsidRPr="00410DD0">
        <w:t>ultural narratives.</w:t>
      </w:r>
      <w:r w:rsidR="3782FDEA" w:rsidRPr="00410DD0">
        <w:t xml:space="preserve"> Ask: </w:t>
      </w:r>
      <w:r w:rsidR="249E4054" w:rsidRPr="00410DD0">
        <w:t>What is</w:t>
      </w:r>
      <w:r w:rsidR="11451679" w:rsidRPr="00410DD0">
        <w:t xml:space="preserve"> the </w:t>
      </w:r>
      <w:r w:rsidR="314DA7B7" w:rsidRPr="00410DD0">
        <w:t>difference in</w:t>
      </w:r>
      <w:r w:rsidR="11451679" w:rsidRPr="00410DD0">
        <w:t xml:space="preserve"> purpose </w:t>
      </w:r>
      <w:r w:rsidR="314DA7B7" w:rsidRPr="00410DD0">
        <w:t>between Dreaming stories</w:t>
      </w:r>
      <w:r w:rsidR="11451679" w:rsidRPr="00410DD0">
        <w:t xml:space="preserve"> and </w:t>
      </w:r>
      <w:proofErr w:type="spellStart"/>
      <w:r w:rsidR="314DA7B7" w:rsidRPr="00410DD0">
        <w:t>Songlines</w:t>
      </w:r>
      <w:proofErr w:type="spellEnd"/>
      <w:r w:rsidR="314DA7B7" w:rsidRPr="00410DD0">
        <w:t>?</w:t>
      </w:r>
      <w:r w:rsidR="2D489CB7" w:rsidRPr="00410DD0">
        <w:t xml:space="preserve"> </w:t>
      </w:r>
      <w:r w:rsidR="11451679" w:rsidRPr="00410DD0">
        <w:t xml:space="preserve">Prompt students to </w:t>
      </w:r>
      <w:r w:rsidR="656F965D" w:rsidRPr="00410DD0">
        <w:t xml:space="preserve">draw on their existing knowledge and </w:t>
      </w:r>
      <w:r w:rsidR="11451679" w:rsidRPr="00410DD0">
        <w:t xml:space="preserve">focus on specific aspects including </w:t>
      </w:r>
      <w:r w:rsidR="0435E0D6" w:rsidRPr="00410DD0">
        <w:t>C</w:t>
      </w:r>
      <w:r w:rsidR="11451679" w:rsidRPr="00410DD0">
        <w:t xml:space="preserve">ultural narrative structure, </w:t>
      </w:r>
      <w:r w:rsidR="0070082B" w:rsidRPr="00410DD0">
        <w:t>c</w:t>
      </w:r>
      <w:r w:rsidR="11451679" w:rsidRPr="00410DD0">
        <w:t xml:space="preserve">ultural </w:t>
      </w:r>
      <w:proofErr w:type="gramStart"/>
      <w:r w:rsidR="11451679" w:rsidRPr="00410DD0">
        <w:t>significance</w:t>
      </w:r>
      <w:proofErr w:type="gramEnd"/>
      <w:r w:rsidR="11451679" w:rsidRPr="00410DD0">
        <w:t xml:space="preserve"> and </w:t>
      </w:r>
      <w:r w:rsidR="0070082B" w:rsidRPr="00410DD0">
        <w:t>c</w:t>
      </w:r>
      <w:r w:rsidR="11451679" w:rsidRPr="00410DD0">
        <w:t>ultural purpose.</w:t>
      </w:r>
    </w:p>
    <w:p w14:paraId="383F60F0" w14:textId="08CFD8CE" w:rsidR="16291FB2" w:rsidRPr="00410DD0" w:rsidRDefault="46A4367A" w:rsidP="7A05A3D7">
      <w:pPr>
        <w:pStyle w:val="ListNumber"/>
      </w:pPr>
      <w:r w:rsidRPr="00410DD0">
        <w:t xml:space="preserve">Discuss the key differences identified </w:t>
      </w:r>
      <w:r w:rsidR="26F77D0F" w:rsidRPr="00410DD0">
        <w:t xml:space="preserve">to </w:t>
      </w:r>
      <w:r w:rsidRPr="00410DD0">
        <w:t xml:space="preserve">deepen understanding of the unique characteristics of </w:t>
      </w:r>
      <w:r w:rsidR="587C8811" w:rsidRPr="00410DD0">
        <w:t xml:space="preserve">Dreaming Stories and </w:t>
      </w:r>
      <w:proofErr w:type="spellStart"/>
      <w:r w:rsidR="587C8811" w:rsidRPr="00410DD0">
        <w:t>Songlines</w:t>
      </w:r>
      <w:proofErr w:type="spellEnd"/>
      <w:r w:rsidRPr="00410DD0">
        <w:t>. For example:</w:t>
      </w:r>
    </w:p>
    <w:p w14:paraId="07C0EF5E" w14:textId="46B864F5" w:rsidR="72C4829C" w:rsidRPr="00410DD0" w:rsidRDefault="00B862C3" w:rsidP="7A05A3D7">
      <w:pPr>
        <w:pStyle w:val="ListBullet"/>
        <w:ind w:left="1134"/>
      </w:pPr>
      <w:r w:rsidRPr="00410DD0">
        <w:t>t</w:t>
      </w:r>
      <w:r w:rsidR="0F7CF686" w:rsidRPr="00410DD0">
        <w:t>he Dreaming</w:t>
      </w:r>
    </w:p>
    <w:p w14:paraId="47712AD1" w14:textId="6DAD7992" w:rsidR="72C4829C" w:rsidRPr="00410DD0" w:rsidRDefault="0F7CF686" w:rsidP="002E19C7">
      <w:pPr>
        <w:pStyle w:val="ListBullet2"/>
        <w:ind w:left="1701" w:hanging="501"/>
      </w:pPr>
      <w:r w:rsidRPr="00410DD0">
        <w:t>represents the beginning of creation, holding stories of how the land, animals</w:t>
      </w:r>
      <w:r w:rsidR="626C966B" w:rsidRPr="00410DD0">
        <w:t xml:space="preserve"> </w:t>
      </w:r>
      <w:r w:rsidRPr="00410DD0">
        <w:t xml:space="preserve">and people were </w:t>
      </w:r>
      <w:proofErr w:type="gramStart"/>
      <w:r w:rsidRPr="00410DD0">
        <w:t>formed</w:t>
      </w:r>
      <w:proofErr w:type="gramEnd"/>
    </w:p>
    <w:p w14:paraId="18847978" w14:textId="10232C69" w:rsidR="72C4829C" w:rsidRPr="00410DD0" w:rsidRDefault="0F7CF686" w:rsidP="002E19C7">
      <w:pPr>
        <w:pStyle w:val="ListBullet2"/>
        <w:ind w:left="1701" w:hanging="501"/>
      </w:pPr>
      <w:r w:rsidRPr="00410DD0">
        <w:t xml:space="preserve">involves spiritual ancestors creating the world and giving everything a name and </w:t>
      </w:r>
      <w:proofErr w:type="gramStart"/>
      <w:r w:rsidRPr="00410DD0">
        <w:t>purpose</w:t>
      </w:r>
      <w:proofErr w:type="gramEnd"/>
    </w:p>
    <w:p w14:paraId="5C18646D" w14:textId="71A57E07" w:rsidR="72C4829C" w:rsidRPr="00410DD0" w:rsidRDefault="0F7CF686" w:rsidP="002E19C7">
      <w:pPr>
        <w:pStyle w:val="ListBullet2"/>
        <w:ind w:left="1701" w:hanging="501"/>
      </w:pPr>
      <w:r w:rsidRPr="00410DD0">
        <w:t xml:space="preserve">different communities have </w:t>
      </w:r>
      <w:r w:rsidR="52340818" w:rsidRPr="00410DD0">
        <w:t>different</w:t>
      </w:r>
      <w:r w:rsidRPr="00410DD0">
        <w:t xml:space="preserve"> Dreaming stories</w:t>
      </w:r>
      <w:r w:rsidR="0013689C" w:rsidRPr="00410DD0">
        <w:t>.</w:t>
      </w:r>
    </w:p>
    <w:p w14:paraId="0DF457D5" w14:textId="7485C59D" w:rsidR="72C4829C" w:rsidRPr="00410DD0" w:rsidRDefault="0F7CF686" w:rsidP="7A05A3D7">
      <w:pPr>
        <w:pStyle w:val="ListBullet"/>
        <w:ind w:left="1134"/>
      </w:pPr>
      <w:proofErr w:type="spellStart"/>
      <w:r w:rsidRPr="00410DD0">
        <w:t>Songlines</w:t>
      </w:r>
      <w:proofErr w:type="spellEnd"/>
    </w:p>
    <w:p w14:paraId="0418F228" w14:textId="288B733D" w:rsidR="72C4829C" w:rsidRPr="00410DD0" w:rsidRDefault="0F7CF686" w:rsidP="002E19C7">
      <w:pPr>
        <w:pStyle w:val="ListBullet2"/>
        <w:ind w:left="1701" w:hanging="501"/>
      </w:pPr>
      <w:r w:rsidRPr="00410DD0">
        <w:t xml:space="preserve">act as a musical map of the land, providing navigation and cultural </w:t>
      </w:r>
      <w:proofErr w:type="gramStart"/>
      <w:r w:rsidRPr="00410DD0">
        <w:t>knowledge</w:t>
      </w:r>
      <w:proofErr w:type="gramEnd"/>
    </w:p>
    <w:p w14:paraId="300448BF" w14:textId="286CB7FD" w:rsidR="72C4829C" w:rsidRPr="00410DD0" w:rsidRDefault="0F7CF686" w:rsidP="002E19C7">
      <w:pPr>
        <w:pStyle w:val="ListBullet2"/>
        <w:ind w:left="1701" w:hanging="501"/>
      </w:pPr>
      <w:r w:rsidRPr="00410DD0">
        <w:t xml:space="preserve">sung while moving across Country, serving as a means of remembering direction, location and past </w:t>
      </w:r>
      <w:proofErr w:type="gramStart"/>
      <w:r w:rsidRPr="00410DD0">
        <w:t>travels</w:t>
      </w:r>
      <w:proofErr w:type="gramEnd"/>
    </w:p>
    <w:p w14:paraId="71E81DC8" w14:textId="47685C42" w:rsidR="72C4829C" w:rsidRPr="00410DD0" w:rsidRDefault="0F7CF686" w:rsidP="002E19C7">
      <w:pPr>
        <w:pStyle w:val="ListBullet2"/>
        <w:ind w:left="1701" w:hanging="501"/>
      </w:pPr>
      <w:r w:rsidRPr="00410DD0">
        <w:t xml:space="preserve">serve as a soundtrack to the land, with songs about specific natural features, weather changes and encounters with </w:t>
      </w:r>
      <w:proofErr w:type="gramStart"/>
      <w:r w:rsidRPr="00410DD0">
        <w:t>animals</w:t>
      </w:r>
      <w:proofErr w:type="gramEnd"/>
    </w:p>
    <w:p w14:paraId="1D52A7AA" w14:textId="40A62F27" w:rsidR="28B5181A" w:rsidRPr="00410DD0" w:rsidRDefault="0F8D548F" w:rsidP="002E19C7">
      <w:pPr>
        <w:pStyle w:val="ListBullet2"/>
        <w:ind w:left="1701" w:hanging="501"/>
      </w:pPr>
      <w:r w:rsidRPr="00410DD0">
        <w:t>t</w:t>
      </w:r>
      <w:r w:rsidR="0F7CF686" w:rsidRPr="00410DD0">
        <w:t xml:space="preserve">each </w:t>
      </w:r>
      <w:r w:rsidR="2538DF08" w:rsidRPr="00410DD0">
        <w:t xml:space="preserve">Aboriginal and Torres Strait Islander </w:t>
      </w:r>
      <w:r w:rsidR="00B862C3" w:rsidRPr="00410DD0">
        <w:t>p</w:t>
      </w:r>
      <w:r w:rsidR="0F7CF686" w:rsidRPr="00410DD0">
        <w:t>eople</w:t>
      </w:r>
      <w:r w:rsidR="64B42B8A" w:rsidRPr="00410DD0">
        <w:t>s</w:t>
      </w:r>
      <w:r w:rsidR="0F7CF686" w:rsidRPr="00410DD0">
        <w:t xml:space="preserve"> their responsibility to care for Country and each other through the musical map.</w:t>
      </w:r>
    </w:p>
    <w:p w14:paraId="4E9A9A36" w14:textId="511B5927" w:rsidR="11C6F0FE" w:rsidRPr="00410DD0" w:rsidRDefault="11C6F0FE" w:rsidP="7A05A3D7">
      <w:pPr>
        <w:pStyle w:val="ListNumber"/>
      </w:pPr>
      <w:r w:rsidRPr="00410DD0">
        <w:t xml:space="preserve">Explain that students will </w:t>
      </w:r>
      <w:r w:rsidR="62826928" w:rsidRPr="00410DD0">
        <w:t xml:space="preserve">write logically sequenced paragraphs to describe the difference in purpose between Dreaming stories and </w:t>
      </w:r>
      <w:proofErr w:type="spellStart"/>
      <w:r w:rsidR="62826928" w:rsidRPr="00410DD0">
        <w:t>Songlines</w:t>
      </w:r>
      <w:proofErr w:type="spellEnd"/>
      <w:r w:rsidR="62826928" w:rsidRPr="00410DD0">
        <w:t xml:space="preserve">. </w:t>
      </w:r>
      <w:r w:rsidRPr="00410DD0">
        <w:t xml:space="preserve">The first paragraph will describe the purpose of a Dreaming story. The second paragraph will describe the purpose of </w:t>
      </w:r>
      <w:r w:rsidR="03173099" w:rsidRPr="00410DD0">
        <w:t xml:space="preserve">a </w:t>
      </w:r>
      <w:proofErr w:type="spellStart"/>
      <w:r w:rsidR="03173099" w:rsidRPr="00410DD0">
        <w:t>Songline</w:t>
      </w:r>
      <w:proofErr w:type="spellEnd"/>
      <w:r w:rsidRPr="00410DD0">
        <w:t>.</w:t>
      </w:r>
    </w:p>
    <w:p w14:paraId="116C4BB7" w14:textId="06F72DD1" w:rsidR="11C6F0FE" w:rsidRPr="00410DD0" w:rsidRDefault="11C6F0FE" w:rsidP="7A05A3D7">
      <w:pPr>
        <w:pStyle w:val="ListNumber"/>
        <w:rPr>
          <w:rFonts w:eastAsia="Arial"/>
          <w:color w:val="000000" w:themeColor="text1"/>
        </w:rPr>
      </w:pPr>
      <w:r w:rsidRPr="00410DD0">
        <w:t xml:space="preserve">Model writing logically sequenced paragraphs to describe </w:t>
      </w:r>
      <w:r w:rsidR="2E800785" w:rsidRPr="00410DD0">
        <w:t xml:space="preserve">the difference in purpose between Dreaming stories and </w:t>
      </w:r>
      <w:proofErr w:type="spellStart"/>
      <w:r w:rsidR="2E800785" w:rsidRPr="00410DD0">
        <w:t>Songlines</w:t>
      </w:r>
      <w:proofErr w:type="spellEnd"/>
      <w:r w:rsidR="2E800785" w:rsidRPr="00410DD0">
        <w:t>.</w:t>
      </w:r>
      <w:r w:rsidRPr="00410DD0">
        <w:t xml:space="preserve"> Refer to the anchor chart from </w:t>
      </w:r>
      <w:hyperlink w:anchor="_Lesson_2_–_1">
        <w:r w:rsidRPr="00410DD0">
          <w:rPr>
            <w:rStyle w:val="Hyperlink"/>
          </w:rPr>
          <w:t>Lesson 2</w:t>
        </w:r>
      </w:hyperlink>
      <w:r w:rsidRPr="00410DD0">
        <w:t xml:space="preserve"> and the word wall </w:t>
      </w:r>
      <w:r w:rsidR="3964CDFB" w:rsidRPr="00410DD0">
        <w:t xml:space="preserve">from </w:t>
      </w:r>
      <w:hyperlink w:anchor="_Lesson_3_–_1">
        <w:r w:rsidR="3964CDFB" w:rsidRPr="00410DD0">
          <w:rPr>
            <w:rStyle w:val="Hyperlink"/>
          </w:rPr>
          <w:t>Lesson 3</w:t>
        </w:r>
      </w:hyperlink>
      <w:r w:rsidR="3964CDFB" w:rsidRPr="00410DD0">
        <w:t xml:space="preserve"> </w:t>
      </w:r>
      <w:r w:rsidRPr="00410DD0">
        <w:t>to support topic knowledge. Explicitly explain how to construct informative paragraph</w:t>
      </w:r>
      <w:r w:rsidR="5941B0AE" w:rsidRPr="00410DD0">
        <w:t>s</w:t>
      </w:r>
      <w:r w:rsidRPr="00410DD0">
        <w:t xml:space="preserve"> by including topic sentence</w:t>
      </w:r>
      <w:r w:rsidR="2A34B2F9" w:rsidRPr="00410DD0">
        <w:t>s</w:t>
      </w:r>
      <w:r w:rsidRPr="00410DD0">
        <w:t xml:space="preserve"> and supporting details. For example:</w:t>
      </w:r>
    </w:p>
    <w:p w14:paraId="6E5B6303" w14:textId="3B66663F" w:rsidR="4235CD42" w:rsidRPr="00410DD0" w:rsidRDefault="4235CD42" w:rsidP="7A05A3D7">
      <w:pPr>
        <w:pStyle w:val="FeatureBox4"/>
        <w:rPr>
          <w:rFonts w:eastAsia="Arial"/>
          <w:color w:val="000000" w:themeColor="text1"/>
        </w:rPr>
      </w:pPr>
      <w:r w:rsidRPr="00410DD0">
        <w:t xml:space="preserve">Dreaming stories are Cultural narratives that share knowledge about creation, ways of doing, being and belonging. They explain how the world, animals, </w:t>
      </w:r>
      <w:proofErr w:type="gramStart"/>
      <w:r w:rsidRPr="00410DD0">
        <w:t>plants</w:t>
      </w:r>
      <w:proofErr w:type="gramEnd"/>
      <w:r w:rsidRPr="00410DD0">
        <w:t xml:space="preserve"> and people were created. Aboriginal and Torres Strait Islander communities continue to engage with Dreaming stories as a means of preserving cultural identity, strengthening </w:t>
      </w:r>
      <w:proofErr w:type="gramStart"/>
      <w:r w:rsidRPr="00410DD0">
        <w:t>communities</w:t>
      </w:r>
      <w:proofErr w:type="gramEnd"/>
      <w:r w:rsidRPr="00410DD0">
        <w:t xml:space="preserve"> and passing down cultural heritage to future generations.</w:t>
      </w:r>
    </w:p>
    <w:p w14:paraId="415A7F7D" w14:textId="22313AF3" w:rsidR="11C6F0FE" w:rsidRPr="00410DD0" w:rsidRDefault="193332AE" w:rsidP="688C548B">
      <w:pPr>
        <w:pStyle w:val="FeatureBox4"/>
      </w:pPr>
      <w:r w:rsidRPr="00410DD0">
        <w:t xml:space="preserve">In contrast, </w:t>
      </w:r>
      <w:proofErr w:type="spellStart"/>
      <w:r w:rsidR="0E4CC6B3" w:rsidRPr="00410DD0">
        <w:t>Songlines</w:t>
      </w:r>
      <w:proofErr w:type="spellEnd"/>
      <w:r w:rsidR="0E4CC6B3" w:rsidRPr="00410DD0">
        <w:t xml:space="preserve"> are like musical maps that connect people and places that guide</w:t>
      </w:r>
      <w:r w:rsidRPr="00410DD0">
        <w:t xml:space="preserve"> individuals through navigation and cultural knowledge. They are not only a means of navigation but also a way of preserving cultural heritage and passing down knowledge from generation to generation.</w:t>
      </w:r>
      <w:r w:rsidR="5BFD8252" w:rsidRPr="00410DD0">
        <w:t xml:space="preserve"> </w:t>
      </w:r>
      <w:r w:rsidRPr="00410DD0">
        <w:t xml:space="preserve">Through </w:t>
      </w:r>
      <w:proofErr w:type="spellStart"/>
      <w:r w:rsidR="0070082B" w:rsidRPr="00410DD0">
        <w:t>S</w:t>
      </w:r>
      <w:r w:rsidRPr="00410DD0">
        <w:t>onglines</w:t>
      </w:r>
      <w:proofErr w:type="spellEnd"/>
      <w:r w:rsidRPr="00410DD0">
        <w:t xml:space="preserve">, Aboriginal and Torres Strait Islander </w:t>
      </w:r>
      <w:r w:rsidR="00AE42F5" w:rsidRPr="00410DD0">
        <w:t>p</w:t>
      </w:r>
      <w:r w:rsidRPr="00410DD0">
        <w:t>eoples learn about their responsibility to care for Country and each other, as the songs encode teachings about respect for the land and its inhabitants. They serve as a living soundtrack to the landscape, with each song telling stories of specific natural features, weather changes and encounters with animals, thereby enriching the connection between people and their environment.</w:t>
      </w:r>
    </w:p>
    <w:p w14:paraId="3AADDD38" w14:textId="1B1D8CF7" w:rsidR="11C6F0FE" w:rsidRPr="00410DD0" w:rsidRDefault="11C6F0FE" w:rsidP="002E19C7">
      <w:pPr>
        <w:pStyle w:val="ListNumber"/>
      </w:pPr>
      <w:r w:rsidRPr="00410DD0">
        <w:t>As a class deconstruct the modelled paragraph. Colour code key features including topic sentences and supporting details, tense (including verbs, and verb groups) and cohesive links (including noun</w:t>
      </w:r>
      <w:r w:rsidR="00AE42F5" w:rsidRPr="00410DD0">
        <w:t>–</w:t>
      </w:r>
      <w:r w:rsidRPr="00410DD0">
        <w:t>pronoun referencing and subject</w:t>
      </w:r>
      <w:r w:rsidR="00AE42F5" w:rsidRPr="00410DD0">
        <w:t>–</w:t>
      </w:r>
      <w:r w:rsidRPr="00410DD0">
        <w:t>verb agreement).</w:t>
      </w:r>
    </w:p>
    <w:p w14:paraId="4158B4E1" w14:textId="7B43B646" w:rsidR="2F310A83" w:rsidRPr="00410DD0" w:rsidRDefault="2F310A83" w:rsidP="7A05A3D7">
      <w:pPr>
        <w:pStyle w:val="ListNumber"/>
      </w:pPr>
      <w:r w:rsidRPr="00410DD0">
        <w:t xml:space="preserve">Students independently write logically sequenced paragraphs to </w:t>
      </w:r>
      <w:r w:rsidR="357929F7" w:rsidRPr="00410DD0">
        <w:t>describe</w:t>
      </w:r>
      <w:r w:rsidRPr="00410DD0">
        <w:t xml:space="preserve"> the difference in purpose between Dreaming stories and </w:t>
      </w:r>
      <w:proofErr w:type="spellStart"/>
      <w:r w:rsidRPr="00410DD0">
        <w:t>Songlines</w:t>
      </w:r>
      <w:proofErr w:type="spellEnd"/>
      <w:r w:rsidRPr="00410DD0">
        <w:t>. Remind students to apply their knowledge of tense (including verbs, and verb groups) and cohesive links (including connectives, noun</w:t>
      </w:r>
      <w:r w:rsidR="00AE42F5" w:rsidRPr="00410DD0">
        <w:t>–</w:t>
      </w:r>
      <w:r w:rsidRPr="00410DD0">
        <w:t>pronoun referencing and subject</w:t>
      </w:r>
      <w:r w:rsidR="00AE42F5" w:rsidRPr="00410DD0">
        <w:t>–</w:t>
      </w:r>
      <w:r w:rsidRPr="00410DD0">
        <w:t>verb agreement). Encourage students to revise and edit their writing.</w:t>
      </w:r>
    </w:p>
    <w:p w14:paraId="2F9EB5AF" w14:textId="5D0A8E2D" w:rsidR="49AD136A" w:rsidRPr="00410DD0" w:rsidRDefault="49AD136A" w:rsidP="7A05A3D7">
      <w:pPr>
        <w:pStyle w:val="FeatureBox2"/>
        <w:rPr>
          <w:lang w:val="en-GB"/>
        </w:rPr>
      </w:pPr>
      <w:r w:rsidRPr="00410DD0">
        <w:rPr>
          <w:b/>
          <w:bCs/>
          <w:lang w:val="en-GB"/>
        </w:rPr>
        <w:t>Too hard?</w:t>
      </w:r>
      <w:r w:rsidRPr="00410DD0">
        <w:rPr>
          <w:lang w:val="en-GB"/>
        </w:rPr>
        <w:t xml:space="preserve"> </w:t>
      </w:r>
      <w:r w:rsidR="161C58EB" w:rsidRPr="00410DD0">
        <w:rPr>
          <w:lang w:val="en-GB"/>
        </w:rPr>
        <w:t>Students</w:t>
      </w:r>
      <w:r w:rsidR="39F7494F" w:rsidRPr="00410DD0">
        <w:rPr>
          <w:lang w:val="en-GB"/>
        </w:rPr>
        <w:t xml:space="preserve"> </w:t>
      </w:r>
      <w:r w:rsidR="0E4516DD" w:rsidRPr="00410DD0">
        <w:rPr>
          <w:lang w:val="en-GB"/>
        </w:rPr>
        <w:t>orally</w:t>
      </w:r>
      <w:r w:rsidR="456C38BE" w:rsidRPr="00410DD0">
        <w:rPr>
          <w:lang w:val="en-GB"/>
        </w:rPr>
        <w:t xml:space="preserve"> describe </w:t>
      </w:r>
      <w:r w:rsidR="5E889D0C" w:rsidRPr="00410DD0">
        <w:rPr>
          <w:lang w:val="en-GB"/>
        </w:rPr>
        <w:t>the difference between</w:t>
      </w:r>
      <w:r w:rsidR="779C0EF4" w:rsidRPr="00410DD0">
        <w:rPr>
          <w:lang w:val="en-GB"/>
        </w:rPr>
        <w:t xml:space="preserve"> Dreaming stories and </w:t>
      </w:r>
      <w:proofErr w:type="spellStart"/>
      <w:r w:rsidR="779C0EF4" w:rsidRPr="00410DD0">
        <w:rPr>
          <w:lang w:val="en-GB"/>
        </w:rPr>
        <w:t>Songlines</w:t>
      </w:r>
      <w:proofErr w:type="spellEnd"/>
      <w:r w:rsidR="08AC8046" w:rsidRPr="00410DD0">
        <w:rPr>
          <w:lang w:val="en-GB"/>
        </w:rPr>
        <w:t>. Using student ideas</w:t>
      </w:r>
      <w:r w:rsidR="1B90FE12" w:rsidRPr="00410DD0">
        <w:rPr>
          <w:lang w:val="en-GB"/>
        </w:rPr>
        <w:t>,</w:t>
      </w:r>
      <w:r w:rsidR="08AC8046" w:rsidRPr="00410DD0">
        <w:rPr>
          <w:lang w:val="en-GB"/>
        </w:rPr>
        <w:t xml:space="preserve"> c</w:t>
      </w:r>
      <w:r w:rsidR="4BE4E9B5" w:rsidRPr="00410DD0">
        <w:rPr>
          <w:lang w:val="en-GB"/>
        </w:rPr>
        <w:t xml:space="preserve">o-construct </w:t>
      </w:r>
      <w:r w:rsidR="4A4EFBC4" w:rsidRPr="00410DD0">
        <w:rPr>
          <w:lang w:val="en-GB"/>
        </w:rPr>
        <w:t>multiple paragraphs.</w:t>
      </w:r>
    </w:p>
    <w:p w14:paraId="0ABD728C" w14:textId="1BC3B0CC" w:rsidR="463A8B45" w:rsidRPr="00410DD0" w:rsidRDefault="179961E6" w:rsidP="7A05A3D7">
      <w:pPr>
        <w:pStyle w:val="ListNumber"/>
        <w:rPr>
          <w:lang w:val="en-GB"/>
        </w:rPr>
      </w:pPr>
      <w:r w:rsidRPr="00410DD0">
        <w:rPr>
          <w:rFonts w:eastAsia="Arial"/>
          <w:color w:val="000000" w:themeColor="text1"/>
          <w:lang w:val="en-GB"/>
        </w:rPr>
        <w:t>Students</w:t>
      </w:r>
      <w:r w:rsidR="10603A5D" w:rsidRPr="00410DD0">
        <w:rPr>
          <w:rFonts w:eastAsia="Arial"/>
          <w:color w:val="000000" w:themeColor="text1"/>
          <w:lang w:val="en-GB"/>
        </w:rPr>
        <w:t xml:space="preserve"> to </w:t>
      </w:r>
      <w:r w:rsidR="68C10D4D" w:rsidRPr="00410DD0">
        <w:rPr>
          <w:lang w:val="en-GB"/>
        </w:rPr>
        <w:t>publish their work</w:t>
      </w:r>
      <w:r w:rsidR="1125026B" w:rsidRPr="00410DD0">
        <w:rPr>
          <w:lang w:val="en-GB"/>
        </w:rPr>
        <w:t xml:space="preserve"> to include</w:t>
      </w:r>
      <w:r w:rsidR="68C10D4D" w:rsidRPr="00410DD0">
        <w:rPr>
          <w:lang w:val="en-GB"/>
        </w:rPr>
        <w:t xml:space="preserve"> multimodal features, such as images</w:t>
      </w:r>
      <w:r w:rsidR="352A10CA" w:rsidRPr="00410DD0">
        <w:rPr>
          <w:lang w:val="en-GB"/>
        </w:rPr>
        <w:t xml:space="preserve">, </w:t>
      </w:r>
      <w:proofErr w:type="gramStart"/>
      <w:r w:rsidR="352A10CA" w:rsidRPr="00410DD0">
        <w:rPr>
          <w:lang w:val="en-GB"/>
        </w:rPr>
        <w:t>music</w:t>
      </w:r>
      <w:proofErr w:type="gramEnd"/>
      <w:r w:rsidR="68C10D4D" w:rsidRPr="00410DD0">
        <w:rPr>
          <w:lang w:val="en-GB"/>
        </w:rPr>
        <w:t xml:space="preserve"> </w:t>
      </w:r>
      <w:r w:rsidR="20EA2142" w:rsidRPr="00410DD0">
        <w:rPr>
          <w:lang w:val="en-GB"/>
        </w:rPr>
        <w:t>or</w:t>
      </w:r>
      <w:r w:rsidR="68C10D4D" w:rsidRPr="00410DD0">
        <w:rPr>
          <w:lang w:val="en-GB"/>
        </w:rPr>
        <w:t xml:space="preserve"> </w:t>
      </w:r>
      <w:r w:rsidR="7ACFEFFC" w:rsidRPr="00410DD0">
        <w:rPr>
          <w:lang w:val="en-GB"/>
        </w:rPr>
        <w:t xml:space="preserve">language </w:t>
      </w:r>
      <w:r w:rsidR="68C10D4D" w:rsidRPr="00410DD0">
        <w:rPr>
          <w:lang w:val="en-GB"/>
        </w:rPr>
        <w:t xml:space="preserve">to </w:t>
      </w:r>
      <w:r w:rsidR="3C2B3EEA" w:rsidRPr="00410DD0">
        <w:rPr>
          <w:lang w:val="en-GB"/>
        </w:rPr>
        <w:t>reinforce and extend ideas.</w:t>
      </w:r>
    </w:p>
    <w:p w14:paraId="49795547" w14:textId="1C9D2CA8" w:rsidR="007C1245" w:rsidRPr="00410DD0" w:rsidRDefault="05ECF907" w:rsidP="00D157F4">
      <w:pPr>
        <w:pStyle w:val="ListNumber"/>
        <w:rPr>
          <w:rFonts w:eastAsia="Arial"/>
          <w:color w:val="000000" w:themeColor="text1"/>
          <w:lang w:val="en-GB"/>
        </w:rPr>
      </w:pPr>
      <w:r w:rsidRPr="00410DD0">
        <w:rPr>
          <w:lang w:val="en-GB"/>
        </w:rPr>
        <w:t xml:space="preserve">Allow students time to </w:t>
      </w:r>
      <w:r w:rsidR="1D6C4E87" w:rsidRPr="00410DD0">
        <w:rPr>
          <w:lang w:val="en-GB"/>
        </w:rPr>
        <w:t xml:space="preserve">present their informative texts to </w:t>
      </w:r>
      <w:r w:rsidR="4D9B2867" w:rsidRPr="00410DD0">
        <w:rPr>
          <w:lang w:val="en-GB"/>
        </w:rPr>
        <w:t xml:space="preserve">a </w:t>
      </w:r>
      <w:r w:rsidR="2E9C5483" w:rsidRPr="00410DD0">
        <w:rPr>
          <w:lang w:val="en-GB"/>
        </w:rPr>
        <w:t>small group</w:t>
      </w:r>
      <w:r w:rsidR="1D6C4E87" w:rsidRPr="00410DD0">
        <w:rPr>
          <w:lang w:val="en-GB"/>
        </w:rPr>
        <w:t xml:space="preserve"> using visual aids and multimedia elements to support their presentations.</w:t>
      </w:r>
      <w:r w:rsidR="78D9EB1C" w:rsidRPr="00410DD0">
        <w:rPr>
          <w:lang w:val="en-GB"/>
        </w:rPr>
        <w:t xml:space="preserve"> Encourage students to </w:t>
      </w:r>
      <w:r w:rsidR="78D9EB1C" w:rsidRPr="00410DD0">
        <w:t xml:space="preserve">experiment with volume, </w:t>
      </w:r>
      <w:proofErr w:type="gramStart"/>
      <w:r w:rsidR="78D9EB1C" w:rsidRPr="00410DD0">
        <w:t>pace</w:t>
      </w:r>
      <w:proofErr w:type="gramEnd"/>
      <w:r w:rsidR="78D9EB1C" w:rsidRPr="00410DD0">
        <w:t xml:space="preserve"> and intonation to enhance meaning when presenting.</w:t>
      </w:r>
    </w:p>
    <w:p w14:paraId="112DD267" w14:textId="7DD63595" w:rsidR="53568DBA" w:rsidRPr="00410DD0" w:rsidRDefault="0F001CEF" w:rsidP="2A51535D">
      <w:pPr>
        <w:pStyle w:val="FeatureBox3"/>
      </w:pPr>
      <w:r w:rsidRPr="00410DD0">
        <w:rPr>
          <w:rStyle w:val="Strong"/>
        </w:rPr>
        <w:t>Assessment task 1</w:t>
      </w:r>
      <w:r w:rsidRPr="00410DD0">
        <w:rPr>
          <w:rStyle w:val="Strong"/>
          <w:b w:val="0"/>
          <w:bCs w:val="0"/>
        </w:rPr>
        <w:t xml:space="preserve"> – observations and work samples from this lesson allow students to </w:t>
      </w:r>
      <w:r w:rsidRPr="00410DD0">
        <w:t>demonstrate achievement towards the following syllabus outcomes and content point:</w:t>
      </w:r>
    </w:p>
    <w:p w14:paraId="14306DCB" w14:textId="3915F575" w:rsidR="53568DBA" w:rsidRPr="00410DD0" w:rsidRDefault="0F001CEF" w:rsidP="2A51535D">
      <w:pPr>
        <w:pStyle w:val="FeatureBox3"/>
      </w:pPr>
      <w:r w:rsidRPr="00410DD0">
        <w:rPr>
          <w:b/>
          <w:bCs/>
          <w:lang w:val="en-GB"/>
        </w:rPr>
        <w:t>EN3-UARL-01</w:t>
      </w:r>
      <w:r w:rsidRPr="00410DD0">
        <w:rPr>
          <w:lang w:val="en-GB"/>
        </w:rPr>
        <w:t xml:space="preserve"> </w:t>
      </w:r>
      <w:r w:rsidR="10925895" w:rsidRPr="00410DD0">
        <w:rPr>
          <w:lang w:val="en-GB"/>
        </w:rPr>
        <w:t xml:space="preserve">– </w:t>
      </w:r>
      <w:r w:rsidRPr="00410DD0">
        <w:rPr>
          <w:lang w:val="en-GB"/>
        </w:rPr>
        <w:t xml:space="preserve">analyses representations of ideas in literature through narrative, character, imagery, symbol and connotation, and adapts these representations when creating </w:t>
      </w:r>
      <w:proofErr w:type="gramStart"/>
      <w:r w:rsidRPr="00410DD0">
        <w:rPr>
          <w:lang w:val="en-GB"/>
        </w:rPr>
        <w:t>texts</w:t>
      </w:r>
      <w:proofErr w:type="gramEnd"/>
    </w:p>
    <w:p w14:paraId="075CCF03" w14:textId="27F82B3A" w:rsidR="00BB3C5A" w:rsidRPr="00410DD0" w:rsidRDefault="006844E9" w:rsidP="00637398">
      <w:pPr>
        <w:pStyle w:val="FeatureBox3"/>
        <w:numPr>
          <w:ilvl w:val="0"/>
          <w:numId w:val="1"/>
        </w:numPr>
        <w:ind w:left="567" w:hanging="567"/>
      </w:pPr>
      <w:r w:rsidRPr="00410DD0">
        <w:t>d</w:t>
      </w:r>
      <w:r w:rsidR="53568DBA" w:rsidRPr="00410DD0">
        <w:t xml:space="preserve">escribe the difference in purpose between Aboriginal Dreaming stories and Aboriginal </w:t>
      </w:r>
      <w:proofErr w:type="spellStart"/>
      <w:r w:rsidR="53568DBA" w:rsidRPr="00410DD0">
        <w:t>Songlines</w:t>
      </w:r>
      <w:proofErr w:type="spellEnd"/>
      <w:r w:rsidR="3B49E8A9" w:rsidRPr="00410DD0">
        <w:t>.</w:t>
      </w:r>
    </w:p>
    <w:p w14:paraId="769F2616" w14:textId="77777777" w:rsidR="00BB3C5A" w:rsidRPr="00410DD0" w:rsidRDefault="00BB3C5A">
      <w:pPr>
        <w:suppressAutoHyphens w:val="0"/>
        <w:spacing w:before="0" w:after="160" w:line="259" w:lineRule="auto"/>
      </w:pPr>
      <w:r w:rsidRPr="00410DD0">
        <w:br w:type="page"/>
      </w:r>
    </w:p>
    <w:p w14:paraId="4EC95EA2" w14:textId="77777777" w:rsidR="00CB6809" w:rsidRPr="00410DD0" w:rsidRDefault="3211453B" w:rsidP="003421EE">
      <w:pPr>
        <w:pStyle w:val="Heading1"/>
      </w:pPr>
      <w:bookmarkStart w:id="35" w:name="_Toc143258875"/>
      <w:bookmarkStart w:id="36" w:name="_Toc169529455"/>
      <w:r w:rsidRPr="00410DD0">
        <w:t>Week 2</w:t>
      </w:r>
      <w:bookmarkEnd w:id="35"/>
      <w:bookmarkEnd w:id="36"/>
    </w:p>
    <w:p w14:paraId="1E403E87" w14:textId="77777777" w:rsidR="00CB6809" w:rsidRPr="00410DD0" w:rsidRDefault="3211453B" w:rsidP="003421EE">
      <w:pPr>
        <w:pStyle w:val="Heading2"/>
      </w:pPr>
      <w:bookmarkStart w:id="37" w:name="_Toc143258876"/>
      <w:bookmarkStart w:id="38" w:name="_Toc169529456"/>
      <w:r w:rsidRPr="00410DD0">
        <w:t>Component A teaching and learning</w:t>
      </w:r>
      <w:bookmarkEnd w:id="37"/>
      <w:bookmarkEnd w:id="38"/>
    </w:p>
    <w:p w14:paraId="4AE87F3A" w14:textId="77777777" w:rsidR="00B70487" w:rsidRPr="00410DD0" w:rsidRDefault="00B70487" w:rsidP="00B70487">
      <w:r w:rsidRPr="00410DD0">
        <w:t xml:space="preserve">Component A focuses on the development of foundational skills and knowledge through regular, </w:t>
      </w:r>
      <w:proofErr w:type="gramStart"/>
      <w:r w:rsidRPr="00410DD0">
        <w:t>systematic</w:t>
      </w:r>
      <w:proofErr w:type="gramEnd"/>
      <w:r w:rsidRPr="00410DD0">
        <w:t xml:space="preserve"> and repeated practice. The mentor and supporting texts used in Component B of this unit will support the effective implementation of Component A teaching and learning.</w:t>
      </w:r>
    </w:p>
    <w:p w14:paraId="4990A4C4" w14:textId="77777777" w:rsidR="00CB6809" w:rsidRPr="00410DD0" w:rsidRDefault="3211453B" w:rsidP="00DC4E44">
      <w:pPr>
        <w:pStyle w:val="Heading3"/>
      </w:pPr>
      <w:bookmarkStart w:id="39" w:name="_Toc169529457"/>
      <w:r w:rsidRPr="00410DD0">
        <w:t>Planning framework</w:t>
      </w:r>
      <w:bookmarkEnd w:id="39"/>
    </w:p>
    <w:p w14:paraId="2096F15C" w14:textId="77777777" w:rsidR="00B70487" w:rsidRPr="00410DD0" w:rsidRDefault="00B70487" w:rsidP="00B70487">
      <w:bookmarkStart w:id="40" w:name="_Toc143258877"/>
      <w:r w:rsidRPr="00410DD0">
        <w:t xml:space="preserve">To plan and document Component A teaching and learning, a </w:t>
      </w:r>
      <w:hyperlink r:id="rId74" w:history="1">
        <w:r w:rsidRPr="00410DD0">
          <w:rPr>
            <w:rStyle w:val="Hyperlink"/>
          </w:rPr>
          <w:t>planning scaffold (DOCX 228 KB)</w:t>
        </w:r>
      </w:hyperlink>
      <w:r w:rsidRPr="00410DD0">
        <w:t xml:space="preserve"> is provided. To support you in your planning, a link to a detailed example of a one-week teaching and learning cycle is included in the scaffold. Additional resources to support teaching and learning in each focus area can be found at </w:t>
      </w:r>
      <w:hyperlink r:id="rId75" w:history="1">
        <w:r w:rsidRPr="00410DD0">
          <w:rPr>
            <w:rStyle w:val="Hyperlink"/>
          </w:rPr>
          <w:t>Lesson advice guides</w:t>
        </w:r>
      </w:hyperlink>
      <w:r w:rsidRPr="00410DD0">
        <w:t>.</w:t>
      </w:r>
    </w:p>
    <w:p w14:paraId="236388FC" w14:textId="77777777" w:rsidR="00CB6809" w:rsidRPr="00410DD0" w:rsidRDefault="3211453B" w:rsidP="003421EE">
      <w:pPr>
        <w:pStyle w:val="Heading2"/>
      </w:pPr>
      <w:bookmarkStart w:id="41" w:name="_Toc169529458"/>
      <w:r w:rsidRPr="00410DD0">
        <w:t>Component B teaching and learning</w:t>
      </w:r>
      <w:bookmarkEnd w:id="40"/>
      <w:bookmarkEnd w:id="41"/>
    </w:p>
    <w:p w14:paraId="59A677C8" w14:textId="77777777" w:rsidR="00B70487" w:rsidRPr="00410DD0" w:rsidRDefault="00B70487" w:rsidP="00B70487">
      <w:r w:rsidRPr="00410DD0">
        <w:t xml:space="preserve">The following teaching and learning sequence </w:t>
      </w:r>
      <w:proofErr w:type="gramStart"/>
      <w:r w:rsidRPr="00410DD0">
        <w:t>has</w:t>
      </w:r>
      <w:proofErr w:type="gramEnd"/>
      <w:r w:rsidRPr="00410DD0">
        <w:t xml:space="preserve"> been designed to address Component B outcomes and content and develops conceptual understandings of English through the study of quality texts. Adapt the sequence as required to best meet the needs of your students.</w:t>
      </w:r>
    </w:p>
    <w:p w14:paraId="37A8EEB2" w14:textId="77777777" w:rsidR="00CB6809" w:rsidRPr="00410DD0" w:rsidRDefault="3211453B" w:rsidP="00DC4E44">
      <w:pPr>
        <w:pStyle w:val="Heading3"/>
      </w:pPr>
      <w:bookmarkStart w:id="42" w:name="_Toc169529459"/>
      <w:r w:rsidRPr="00410DD0">
        <w:t>Learning intentions and success criteria</w:t>
      </w:r>
      <w:bookmarkEnd w:id="42"/>
    </w:p>
    <w:p w14:paraId="66D9F84E" w14:textId="77777777" w:rsidR="00CB6809" w:rsidRPr="00410DD0" w:rsidRDefault="00CB6809" w:rsidP="00CB6809">
      <w:r w:rsidRPr="00410DD0">
        <w:t>Learning intentions and success criteria are best co-constructed with students.</w:t>
      </w:r>
    </w:p>
    <w:p w14:paraId="5317B9C7" w14:textId="77777777" w:rsidR="00CB6809" w:rsidRPr="00410DD0" w:rsidRDefault="00CB6809" w:rsidP="00AC450C">
      <w:pPr>
        <w:pStyle w:val="Heading4"/>
      </w:pPr>
      <w:r w:rsidRPr="00410DD0">
        <w:t>Learning intention</w:t>
      </w:r>
    </w:p>
    <w:p w14:paraId="503EE148" w14:textId="401440BB" w:rsidR="00CB6809" w:rsidRPr="00410DD0" w:rsidRDefault="1E898CBF" w:rsidP="00CB6809">
      <w:r w:rsidRPr="00410DD0">
        <w:t xml:space="preserve">Students are learning to </w:t>
      </w:r>
      <w:r w:rsidR="4F14B939" w:rsidRPr="00410DD0">
        <w:t>analyse how authors and illustrators create meaning in Cultural narratives through illustrations and figurative language.</w:t>
      </w:r>
    </w:p>
    <w:p w14:paraId="175566C4" w14:textId="77777777" w:rsidR="00CB6809" w:rsidRPr="00410DD0" w:rsidRDefault="00CB6809" w:rsidP="00AC450C">
      <w:pPr>
        <w:pStyle w:val="Heading4"/>
      </w:pPr>
      <w:r w:rsidRPr="00410DD0">
        <w:t>Success criteria</w:t>
      </w:r>
    </w:p>
    <w:p w14:paraId="42543E5A" w14:textId="77777777" w:rsidR="00CB6809" w:rsidRPr="00410DD0" w:rsidRDefault="00CB6809" w:rsidP="00CB6809">
      <w:r w:rsidRPr="00410DD0">
        <w:t>Students can:</w:t>
      </w:r>
    </w:p>
    <w:p w14:paraId="34E8D1AC" w14:textId="3A2B5376" w:rsidR="00CB6809" w:rsidRPr="00410DD0" w:rsidRDefault="00986F87" w:rsidP="00CB6809">
      <w:pPr>
        <w:pStyle w:val="ListBullet"/>
      </w:pPr>
      <w:r w:rsidRPr="00410DD0">
        <w:t>u</w:t>
      </w:r>
      <w:r w:rsidR="00116C93" w:rsidRPr="00410DD0">
        <w:t>nderstand that symbols are used</w:t>
      </w:r>
      <w:r w:rsidR="006A0DB8" w:rsidRPr="00410DD0">
        <w:t xml:space="preserve"> in Aboriginal and Torres Strait Islander </w:t>
      </w:r>
      <w:r w:rsidR="00531075" w:rsidRPr="00410DD0">
        <w:t>C</w:t>
      </w:r>
      <w:r w:rsidR="006A0DB8" w:rsidRPr="00410DD0">
        <w:t>ultures</w:t>
      </w:r>
      <w:r w:rsidR="00116C93" w:rsidRPr="00410DD0">
        <w:t xml:space="preserve"> to create </w:t>
      </w:r>
      <w:proofErr w:type="spellStart"/>
      <w:proofErr w:type="gramStart"/>
      <w:r w:rsidR="00531075" w:rsidRPr="00410DD0">
        <w:t>Songlines</w:t>
      </w:r>
      <w:proofErr w:type="spellEnd"/>
      <w:proofErr w:type="gramEnd"/>
    </w:p>
    <w:p w14:paraId="151D77B8" w14:textId="66BC4EE3" w:rsidR="7EE5BDD9" w:rsidRPr="00410DD0" w:rsidRDefault="1EFBD604" w:rsidP="2A51535D">
      <w:pPr>
        <w:pStyle w:val="ListBullet"/>
        <w:rPr>
          <w:strike/>
        </w:rPr>
      </w:pPr>
      <w:r w:rsidRPr="00410DD0">
        <w:t xml:space="preserve">recognise that symbols have </w:t>
      </w:r>
      <w:r w:rsidR="0972140B" w:rsidRPr="00410DD0">
        <w:t>c</w:t>
      </w:r>
      <w:r w:rsidRPr="00410DD0">
        <w:t xml:space="preserve">ultural </w:t>
      </w:r>
      <w:proofErr w:type="gramStart"/>
      <w:r w:rsidR="5504D652" w:rsidRPr="00410DD0">
        <w:t>connotations</w:t>
      </w:r>
      <w:proofErr w:type="gramEnd"/>
    </w:p>
    <w:p w14:paraId="4E481A15" w14:textId="75CBB612" w:rsidR="047E04CF" w:rsidRPr="00410DD0" w:rsidRDefault="5D4A69A4" w:rsidP="2A51535D">
      <w:pPr>
        <w:pStyle w:val="ListBullet"/>
      </w:pPr>
      <w:r w:rsidRPr="00410DD0">
        <w:t xml:space="preserve">identify figurative language and </w:t>
      </w:r>
      <w:r w:rsidR="42602F26" w:rsidRPr="00410DD0">
        <w:t xml:space="preserve">analyse </w:t>
      </w:r>
      <w:r w:rsidRPr="00410DD0">
        <w:t xml:space="preserve">how it impacts meaning </w:t>
      </w:r>
      <w:r w:rsidR="5585AD36" w:rsidRPr="00410DD0">
        <w:t xml:space="preserve">in </w:t>
      </w:r>
      <w:proofErr w:type="gramStart"/>
      <w:r w:rsidR="5585AD36" w:rsidRPr="00410DD0">
        <w:t>texts</w:t>
      </w:r>
      <w:proofErr w:type="gramEnd"/>
    </w:p>
    <w:p w14:paraId="6C2839E2" w14:textId="367AA017" w:rsidR="122ECF01" w:rsidRPr="00410DD0" w:rsidRDefault="54277F8E" w:rsidP="2A51535D">
      <w:pPr>
        <w:pStyle w:val="ListBullet"/>
      </w:pPr>
      <w:r w:rsidRPr="00410DD0">
        <w:t>explain</w:t>
      </w:r>
      <w:r w:rsidR="0CC7CF5A" w:rsidRPr="00410DD0">
        <w:t xml:space="preserve"> the purpose and use of Aboriginal </w:t>
      </w:r>
      <w:r w:rsidR="00D11639" w:rsidRPr="00410DD0">
        <w:t>l</w:t>
      </w:r>
      <w:r w:rsidR="0CC7CF5A" w:rsidRPr="00410DD0">
        <w:t>anguages in bilingual texts.</w:t>
      </w:r>
    </w:p>
    <w:p w14:paraId="1DB624E1" w14:textId="577D33E9" w:rsidR="00CB6809" w:rsidRPr="00410DD0" w:rsidRDefault="3211453B" w:rsidP="003421EE">
      <w:pPr>
        <w:pStyle w:val="Heading2"/>
      </w:pPr>
      <w:bookmarkStart w:id="43" w:name="_Lesson_5_–_1"/>
      <w:bookmarkStart w:id="44" w:name="_Toc143258878"/>
      <w:bookmarkStart w:id="45" w:name="_Lesson_5_–"/>
      <w:bookmarkStart w:id="46" w:name="_Toc169529460"/>
      <w:bookmarkEnd w:id="43"/>
      <w:r w:rsidRPr="00410DD0">
        <w:t xml:space="preserve">Lesson </w:t>
      </w:r>
      <w:r w:rsidR="43A42F66" w:rsidRPr="00410DD0">
        <w:t>5</w:t>
      </w:r>
      <w:r w:rsidR="59661B5B" w:rsidRPr="00410DD0">
        <w:t xml:space="preserve"> – </w:t>
      </w:r>
      <w:r w:rsidR="0A302DD8" w:rsidRPr="00410DD0">
        <w:t xml:space="preserve">understanding and creating </w:t>
      </w:r>
      <w:proofErr w:type="gramStart"/>
      <w:r w:rsidR="0A302DD8" w:rsidRPr="00410DD0">
        <w:t>symbols</w:t>
      </w:r>
      <w:bookmarkEnd w:id="44"/>
      <w:bookmarkEnd w:id="45"/>
      <w:bookmarkEnd w:id="46"/>
      <w:proofErr w:type="gramEnd"/>
    </w:p>
    <w:p w14:paraId="2D232DD7" w14:textId="34FD3FCC" w:rsidR="2D85AF0D" w:rsidRPr="00410DD0" w:rsidRDefault="2D9CD013" w:rsidP="00637398">
      <w:pPr>
        <w:pStyle w:val="ListNumber"/>
        <w:numPr>
          <w:ilvl w:val="0"/>
          <w:numId w:val="15"/>
        </w:numPr>
      </w:pPr>
      <w:r w:rsidRPr="00410DD0">
        <w:t>Display an artw</w:t>
      </w:r>
      <w:r w:rsidR="5C07AB44" w:rsidRPr="00410DD0">
        <w:t>o</w:t>
      </w:r>
      <w:r w:rsidRPr="00410DD0">
        <w:t>rk from the website</w:t>
      </w:r>
      <w:r w:rsidR="7635F2EB" w:rsidRPr="00410DD0">
        <w:t>,</w:t>
      </w:r>
      <w:r w:rsidR="169D7F73" w:rsidRPr="00410DD0">
        <w:t xml:space="preserve"> </w:t>
      </w:r>
      <w:hyperlink r:id="rId76">
        <w:r w:rsidR="38C834D4" w:rsidRPr="00410DD0">
          <w:rPr>
            <w:rStyle w:val="Hyperlink"/>
          </w:rPr>
          <w:t xml:space="preserve">Why </w:t>
        </w:r>
        <w:proofErr w:type="spellStart"/>
        <w:r w:rsidR="38C834D4" w:rsidRPr="00410DD0">
          <w:rPr>
            <w:rStyle w:val="Hyperlink"/>
          </w:rPr>
          <w:t>Songlines</w:t>
        </w:r>
        <w:proofErr w:type="spellEnd"/>
        <w:r w:rsidR="38C834D4" w:rsidRPr="00410DD0">
          <w:rPr>
            <w:rStyle w:val="Hyperlink"/>
          </w:rPr>
          <w:t xml:space="preserve"> Are Important </w:t>
        </w:r>
        <w:r w:rsidR="004573C7" w:rsidRPr="00410DD0">
          <w:rPr>
            <w:rStyle w:val="Hyperlink"/>
          </w:rPr>
          <w:t>I</w:t>
        </w:r>
        <w:r w:rsidR="38C834D4" w:rsidRPr="00410DD0">
          <w:rPr>
            <w:rStyle w:val="Hyperlink"/>
          </w:rPr>
          <w:t>n Aboriginal Art</w:t>
        </w:r>
        <w:r w:rsidR="169D7F73" w:rsidRPr="00410DD0">
          <w:t>.</w:t>
        </w:r>
      </w:hyperlink>
    </w:p>
    <w:p w14:paraId="559569DC" w14:textId="23ED76B1" w:rsidR="2D85AF0D" w:rsidRPr="00410DD0" w:rsidRDefault="16E6A59F" w:rsidP="002E19C7">
      <w:pPr>
        <w:pStyle w:val="ListNumber"/>
      </w:pPr>
      <w:r w:rsidRPr="00410DD0">
        <w:t>U</w:t>
      </w:r>
      <w:r w:rsidR="2904939E" w:rsidRPr="00410DD0">
        <w:t>se the</w:t>
      </w:r>
      <w:r w:rsidR="7080A360" w:rsidRPr="00410DD0">
        <w:t xml:space="preserve"> </w:t>
      </w:r>
      <w:hyperlink r:id="rId77">
        <w:r w:rsidR="190FB08E" w:rsidRPr="00410DD0">
          <w:rPr>
            <w:rStyle w:val="Hyperlink"/>
          </w:rPr>
          <w:t>Looking Ten Times Two</w:t>
        </w:r>
        <w:r w:rsidR="190FB08E" w:rsidRPr="00410DD0">
          <w:t xml:space="preserve"> thinking strategy</w:t>
        </w:r>
      </w:hyperlink>
      <w:r w:rsidR="0D0BBC78" w:rsidRPr="00410DD0">
        <w:t xml:space="preserve"> to analyse the chosen artwork.</w:t>
      </w:r>
      <w:r w:rsidR="7849116B" w:rsidRPr="00410DD0">
        <w:t xml:space="preserve"> </w:t>
      </w:r>
      <w:r w:rsidR="2904939E" w:rsidRPr="00410DD0">
        <w:t>Student</w:t>
      </w:r>
      <w:r w:rsidR="137CD6B6" w:rsidRPr="00410DD0">
        <w:t>s</w:t>
      </w:r>
      <w:r w:rsidR="2904939E" w:rsidRPr="00410DD0">
        <w:t xml:space="preserve"> </w:t>
      </w:r>
      <w:r w:rsidR="2D9CD013" w:rsidRPr="00410DD0">
        <w:t xml:space="preserve">quietly observe the artwork for </w:t>
      </w:r>
      <w:r w:rsidR="1FD24368" w:rsidRPr="00410DD0">
        <w:t>30 seconds</w:t>
      </w:r>
      <w:r w:rsidR="2D9CD013" w:rsidRPr="00410DD0">
        <w:t xml:space="preserve"> </w:t>
      </w:r>
      <w:r w:rsidR="2944117C" w:rsidRPr="00410DD0">
        <w:t xml:space="preserve">and </w:t>
      </w:r>
      <w:r w:rsidR="180CDB70" w:rsidRPr="00410DD0">
        <w:t xml:space="preserve">then </w:t>
      </w:r>
      <w:r w:rsidR="2D9CD013" w:rsidRPr="00410DD0">
        <w:t>record up to 10 words</w:t>
      </w:r>
      <w:r w:rsidR="7C11EB02" w:rsidRPr="00410DD0">
        <w:t xml:space="preserve"> or phrases</w:t>
      </w:r>
      <w:r w:rsidR="2D9CD013" w:rsidRPr="00410DD0">
        <w:t xml:space="preserve"> about what they notice. For example, wavy lines, repeated patterns, connections.</w:t>
      </w:r>
    </w:p>
    <w:p w14:paraId="485D18AB" w14:textId="2B9FEE39" w:rsidR="2D85AF0D" w:rsidRPr="00410DD0" w:rsidRDefault="2D85AF0D" w:rsidP="002E19C7">
      <w:pPr>
        <w:pStyle w:val="ListNumber"/>
      </w:pPr>
      <w:r w:rsidRPr="00410DD0">
        <w:t>In small groups, students share the</w:t>
      </w:r>
      <w:r w:rsidR="00AE6ABC" w:rsidRPr="00410DD0">
        <w:t xml:space="preserve"> recorded</w:t>
      </w:r>
      <w:r w:rsidRPr="00410DD0">
        <w:t xml:space="preserve"> words</w:t>
      </w:r>
      <w:r w:rsidR="492A14BD" w:rsidRPr="00410DD0">
        <w:t xml:space="preserve"> or phrases</w:t>
      </w:r>
      <w:r w:rsidRPr="00410DD0">
        <w:t xml:space="preserve"> from the observations. Provide guiding questions to facilitate discussions. For example:</w:t>
      </w:r>
    </w:p>
    <w:p w14:paraId="14B97123" w14:textId="30CF2AF1" w:rsidR="2D85AF0D" w:rsidRPr="00410DD0" w:rsidRDefault="2D85AF0D" w:rsidP="00D157F4">
      <w:pPr>
        <w:pStyle w:val="ListBullet"/>
        <w:ind w:left="1134"/>
      </w:pPr>
      <w:r w:rsidRPr="00410DD0">
        <w:t>What words did you write</w:t>
      </w:r>
      <w:r w:rsidR="430BA166" w:rsidRPr="00410DD0">
        <w:t xml:space="preserve"> and why</w:t>
      </w:r>
      <w:r w:rsidRPr="00410DD0">
        <w:t>?</w:t>
      </w:r>
    </w:p>
    <w:p w14:paraId="70373A93" w14:textId="7C36ED82" w:rsidR="2D85AF0D" w:rsidRPr="00410DD0" w:rsidRDefault="2D85AF0D" w:rsidP="00D157F4">
      <w:pPr>
        <w:pStyle w:val="ListBullet"/>
        <w:ind w:left="1134"/>
      </w:pPr>
      <w:r w:rsidRPr="00410DD0">
        <w:t>Wh</w:t>
      </w:r>
      <w:r w:rsidR="0C695086" w:rsidRPr="00410DD0">
        <w:t>at</w:t>
      </w:r>
      <w:r w:rsidRPr="00410DD0">
        <w:t xml:space="preserve"> do you think some </w:t>
      </w:r>
      <w:r w:rsidR="0EBB427A" w:rsidRPr="00410DD0">
        <w:t>of the shapes, symbols and patterns represent?</w:t>
      </w:r>
    </w:p>
    <w:p w14:paraId="4539290C" w14:textId="2E8ED69C" w:rsidR="03AA0862" w:rsidRPr="00410DD0" w:rsidRDefault="00474FD1" w:rsidP="00D157F4">
      <w:pPr>
        <w:pStyle w:val="ListNumber"/>
      </w:pPr>
      <w:r w:rsidRPr="00410DD0">
        <w:t xml:space="preserve">Read the </w:t>
      </w:r>
      <w:r w:rsidR="7D328199" w:rsidRPr="00410DD0">
        <w:t>‘</w:t>
      </w:r>
      <w:r w:rsidRPr="00410DD0">
        <w:t>Dot Paintin</w:t>
      </w:r>
      <w:r w:rsidR="399D370F" w:rsidRPr="00410DD0">
        <w:t>g</w:t>
      </w:r>
      <w:r w:rsidR="03768909" w:rsidRPr="00410DD0">
        <w:t xml:space="preserve">’ </w:t>
      </w:r>
      <w:r w:rsidRPr="00410DD0">
        <w:t xml:space="preserve">and </w:t>
      </w:r>
      <w:r w:rsidR="03768909" w:rsidRPr="00410DD0">
        <w:t>‘Art’</w:t>
      </w:r>
      <w:r w:rsidRPr="00410DD0">
        <w:t xml:space="preserve"> pages in </w:t>
      </w:r>
      <w:r w:rsidRPr="00410DD0">
        <w:rPr>
          <w:rStyle w:val="Emphasis"/>
        </w:rPr>
        <w:t>Come Together</w:t>
      </w:r>
      <w:r w:rsidRPr="00410DD0">
        <w:t xml:space="preserve">. Identify </w:t>
      </w:r>
      <w:r w:rsidR="2CE913B1" w:rsidRPr="00410DD0">
        <w:t>and discuss newly encountered words.</w:t>
      </w:r>
      <w:r w:rsidRPr="00410DD0">
        <w:t xml:space="preserve"> For example, Yorta </w:t>
      </w:r>
      <w:proofErr w:type="spellStart"/>
      <w:r w:rsidRPr="00410DD0">
        <w:t>Yorta</w:t>
      </w:r>
      <w:proofErr w:type="spellEnd"/>
      <w:r w:rsidRPr="00410DD0">
        <w:t xml:space="preserve"> and </w:t>
      </w:r>
      <w:proofErr w:type="spellStart"/>
      <w:r w:rsidRPr="00410DD0">
        <w:t>Gunditjmara</w:t>
      </w:r>
      <w:proofErr w:type="spellEnd"/>
      <w:r w:rsidRPr="00410DD0">
        <w:t>. Draw attention to the second last sentence on the ‘Dot Painting’ page</w:t>
      </w:r>
      <w:r w:rsidR="40DCE7B9" w:rsidRPr="00410DD0">
        <w:t>:</w:t>
      </w:r>
      <w:r w:rsidRPr="00410DD0">
        <w:t xml:space="preserve"> ‘Different symbols represent people, animals, land, waterways, food and culture’ to reinforce</w:t>
      </w:r>
      <w:r w:rsidR="42948B93" w:rsidRPr="00410DD0">
        <w:t xml:space="preserve"> that symbols are a significant part of Aboriginal and Torres Strait Islander culture</w:t>
      </w:r>
      <w:r w:rsidR="00F56BD8" w:rsidRPr="00410DD0">
        <w:t>s</w:t>
      </w:r>
      <w:r w:rsidR="42948B93" w:rsidRPr="00410DD0">
        <w:t>.</w:t>
      </w:r>
    </w:p>
    <w:p w14:paraId="6C92D03C" w14:textId="0D3541E0" w:rsidR="00CB6809" w:rsidRPr="00410DD0" w:rsidRDefault="0B76A3A9" w:rsidP="00D157F4">
      <w:pPr>
        <w:pStyle w:val="ListNumber"/>
      </w:pPr>
      <w:r w:rsidRPr="00410DD0">
        <w:t xml:space="preserve">Display </w:t>
      </w:r>
      <w:r w:rsidR="4EC4D344" w:rsidRPr="00410DD0">
        <w:t xml:space="preserve">the website, </w:t>
      </w:r>
      <w:hyperlink r:id="rId78">
        <w:r w:rsidR="4EC4D344" w:rsidRPr="00410DD0">
          <w:rPr>
            <w:rStyle w:val="Hyperlink"/>
          </w:rPr>
          <w:t>Common Ground – First Nations Symbols</w:t>
        </w:r>
      </w:hyperlink>
      <w:r w:rsidR="4EC4D344" w:rsidRPr="00410DD0">
        <w:t>.</w:t>
      </w:r>
      <w:r w:rsidR="5FA46393" w:rsidRPr="00410DD0">
        <w:t xml:space="preserve"> </w:t>
      </w:r>
      <w:r w:rsidR="4CC2A1B3" w:rsidRPr="00410DD0">
        <w:t xml:space="preserve">Read from ‘First Nations </w:t>
      </w:r>
      <w:r w:rsidR="6E0820A2" w:rsidRPr="00410DD0">
        <w:t>P</w:t>
      </w:r>
      <w:r w:rsidR="4CC2A1B3" w:rsidRPr="00410DD0">
        <w:t>eople</w:t>
      </w:r>
      <w:r w:rsidR="0B268768" w:rsidRPr="00410DD0">
        <w:t xml:space="preserve"> didn’t have a written language</w:t>
      </w:r>
      <w:r w:rsidR="00DA0B52" w:rsidRPr="00410DD0">
        <w:t xml:space="preserve"> </w:t>
      </w:r>
      <w:r w:rsidR="585028F3" w:rsidRPr="00410DD0">
        <w:t>...</w:t>
      </w:r>
      <w:r w:rsidR="4CC2A1B3" w:rsidRPr="00410DD0">
        <w:t>’ to ‘</w:t>
      </w:r>
      <w:r w:rsidR="4164A342" w:rsidRPr="00410DD0">
        <w:t>...</w:t>
      </w:r>
      <w:r w:rsidR="00DA0B52" w:rsidRPr="00410DD0">
        <w:t> </w:t>
      </w:r>
      <w:r w:rsidR="5765357B" w:rsidRPr="00410DD0">
        <w:t>sustainability and</w:t>
      </w:r>
      <w:r w:rsidR="17FED510" w:rsidRPr="00410DD0">
        <w:t xml:space="preserve"> </w:t>
      </w:r>
      <w:proofErr w:type="gramStart"/>
      <w:r w:rsidR="5765357B" w:rsidRPr="00410DD0">
        <w:t>ethics’</w:t>
      </w:r>
      <w:proofErr w:type="gramEnd"/>
      <w:r w:rsidR="5765357B" w:rsidRPr="00410DD0">
        <w:t xml:space="preserve">. </w:t>
      </w:r>
      <w:r w:rsidR="4011B648" w:rsidRPr="00410DD0">
        <w:t>Read</w:t>
      </w:r>
      <w:r w:rsidR="4EC4D344" w:rsidRPr="00410DD0">
        <w:t xml:space="preserve"> the section</w:t>
      </w:r>
      <w:r w:rsidR="7819774F" w:rsidRPr="00410DD0">
        <w:t>,</w:t>
      </w:r>
      <w:r w:rsidR="4EC4D344" w:rsidRPr="00410DD0">
        <w:t xml:space="preserve"> </w:t>
      </w:r>
      <w:r w:rsidR="678DC4F6" w:rsidRPr="00410DD0">
        <w:t>‘</w:t>
      </w:r>
      <w:r w:rsidR="6DC0A9DA" w:rsidRPr="00410DD0">
        <w:t>Examples of First Nations Symbols’</w:t>
      </w:r>
      <w:r w:rsidR="6159DCCC" w:rsidRPr="00410DD0">
        <w:t>.</w:t>
      </w:r>
      <w:r w:rsidR="79A49169" w:rsidRPr="00410DD0">
        <w:t xml:space="preserve"> Discuss </w:t>
      </w:r>
      <w:r w:rsidR="6159DCCC" w:rsidRPr="00410DD0">
        <w:t xml:space="preserve">the different </w:t>
      </w:r>
      <w:r w:rsidR="42038CBE" w:rsidRPr="00410DD0">
        <w:t xml:space="preserve">types of </w:t>
      </w:r>
      <w:r w:rsidR="6159DCCC" w:rsidRPr="00410DD0">
        <w:t xml:space="preserve">symbols and </w:t>
      </w:r>
      <w:r w:rsidR="32EF6920" w:rsidRPr="00410DD0">
        <w:t>make</w:t>
      </w:r>
      <w:r w:rsidR="6159DCCC" w:rsidRPr="00410DD0">
        <w:t xml:space="preserve"> </w:t>
      </w:r>
      <w:r w:rsidR="1FD1639D" w:rsidRPr="00410DD0">
        <w:t>connections</w:t>
      </w:r>
      <w:r w:rsidR="34FDFEC7" w:rsidRPr="00410DD0">
        <w:t xml:space="preserve"> </w:t>
      </w:r>
      <w:r w:rsidR="0B7EFF4E" w:rsidRPr="00410DD0">
        <w:t>to prior knowledge or experiences with other texts</w:t>
      </w:r>
      <w:r w:rsidR="1FD1639D" w:rsidRPr="00410DD0">
        <w:t>.</w:t>
      </w:r>
    </w:p>
    <w:p w14:paraId="0AD92EA9" w14:textId="78665FAC" w:rsidR="00CB6809" w:rsidRPr="00410DD0" w:rsidRDefault="699FD0A2" w:rsidP="00D157F4">
      <w:pPr>
        <w:pStyle w:val="ListNumber"/>
      </w:pPr>
      <w:r w:rsidRPr="00410DD0">
        <w:t xml:space="preserve">Revisit the selected artwork from activity </w:t>
      </w:r>
      <w:r w:rsidR="2BC0C4D6" w:rsidRPr="00410DD0">
        <w:t>1</w:t>
      </w:r>
      <w:r w:rsidRPr="00410DD0">
        <w:t xml:space="preserve">. Ask students to </w:t>
      </w:r>
      <w:r w:rsidR="791E3112" w:rsidRPr="00410DD0">
        <w:t xml:space="preserve">complete the final step of the </w:t>
      </w:r>
      <w:hyperlink r:id="rId79">
        <w:r w:rsidR="791E3112" w:rsidRPr="00410DD0">
          <w:rPr>
            <w:rStyle w:val="Hyperlink"/>
          </w:rPr>
          <w:t>Looking Ten Times Two</w:t>
        </w:r>
      </w:hyperlink>
      <w:r w:rsidR="791E3112" w:rsidRPr="00410DD0">
        <w:t xml:space="preserve"> by recording any additional words or phrases. </w:t>
      </w:r>
      <w:r w:rsidRPr="00410DD0">
        <w:t xml:space="preserve">Select students to share </w:t>
      </w:r>
      <w:r w:rsidR="61387EA1" w:rsidRPr="00410DD0">
        <w:t xml:space="preserve">additional words or phrases </w:t>
      </w:r>
      <w:r w:rsidR="5AE02ABE" w:rsidRPr="00410DD0">
        <w:t xml:space="preserve">recorded </w:t>
      </w:r>
      <w:r w:rsidR="61387EA1" w:rsidRPr="00410DD0">
        <w:t>and explain their reasoning.</w:t>
      </w:r>
    </w:p>
    <w:p w14:paraId="73085116" w14:textId="2FE43C1D" w:rsidR="007E7529" w:rsidRPr="00410DD0" w:rsidRDefault="14684F04" w:rsidP="00D157F4">
      <w:pPr>
        <w:pStyle w:val="ListNumber"/>
      </w:pPr>
      <w:r w:rsidRPr="00410DD0">
        <w:t xml:space="preserve">Explain that students will </w:t>
      </w:r>
      <w:r w:rsidR="54E285A0" w:rsidRPr="00410DD0">
        <w:t>view</w:t>
      </w:r>
      <w:r w:rsidRPr="00410DD0">
        <w:t xml:space="preserve"> a video about creating symbols. </w:t>
      </w:r>
      <w:r w:rsidR="57EDEF30" w:rsidRPr="00410DD0">
        <w:t xml:space="preserve">Highlight that the use of symbols in this lesson </w:t>
      </w:r>
      <w:r w:rsidR="3FA3B5B3" w:rsidRPr="00410DD0">
        <w:t>(</w:t>
      </w:r>
      <w:r w:rsidR="57EDEF30" w:rsidRPr="00410DD0">
        <w:t>may or will</w:t>
      </w:r>
      <w:r w:rsidR="1C545BC3" w:rsidRPr="00410DD0">
        <w:t>)</w:t>
      </w:r>
      <w:r w:rsidR="57EDEF30" w:rsidRPr="00410DD0">
        <w:t xml:space="preserve"> differ from the local community. Aboriginal communities may/will have different representations</w:t>
      </w:r>
      <w:r w:rsidR="6BA6950C" w:rsidRPr="00410DD0">
        <w:t xml:space="preserve"> for symbols</w:t>
      </w:r>
      <w:r w:rsidR="57EDEF30" w:rsidRPr="00410DD0">
        <w:t xml:space="preserve">. </w:t>
      </w:r>
      <w:r w:rsidRPr="00410DD0">
        <w:t>Prior to watching ask students to consider the emotional connection to the symbols being created</w:t>
      </w:r>
      <w:r w:rsidR="54E285A0" w:rsidRPr="00410DD0">
        <w:t xml:space="preserve">. </w:t>
      </w:r>
      <w:r w:rsidR="30BD67B1" w:rsidRPr="00410DD0">
        <w:t xml:space="preserve">Watch </w:t>
      </w:r>
      <w:hyperlink r:id="rId80">
        <w:r w:rsidR="30BD67B1" w:rsidRPr="00410DD0">
          <w:rPr>
            <w:rStyle w:val="Hyperlink"/>
          </w:rPr>
          <w:t>Family Project – Using Aboriginal Symbols to Create a Story</w:t>
        </w:r>
        <w:r w:rsidR="306A4E79" w:rsidRPr="00410DD0">
          <w:rPr>
            <w:rStyle w:val="Hyperlink"/>
          </w:rPr>
          <w:t xml:space="preserve"> (2:50)</w:t>
        </w:r>
      </w:hyperlink>
      <w:r w:rsidRPr="00410DD0">
        <w:t>.</w:t>
      </w:r>
    </w:p>
    <w:p w14:paraId="3C8D55E6" w14:textId="55819C47" w:rsidR="00CB6809" w:rsidRPr="00410DD0" w:rsidRDefault="043353FE" w:rsidP="00D157F4">
      <w:pPr>
        <w:pStyle w:val="ListNumber"/>
      </w:pPr>
      <w:r w:rsidRPr="00410DD0">
        <w:t>After viewing the video, ask students to reflect on how symbols are used to emotionally connect the audience to the story.</w:t>
      </w:r>
      <w:r w:rsidR="03375673" w:rsidRPr="00410DD0">
        <w:t xml:space="preserve"> </w:t>
      </w:r>
      <w:r w:rsidR="69B46BC1" w:rsidRPr="00410DD0">
        <w:t xml:space="preserve">For example, </w:t>
      </w:r>
      <w:r w:rsidR="77EB4D1A" w:rsidRPr="00410DD0">
        <w:t xml:space="preserve">the connection </w:t>
      </w:r>
      <w:r w:rsidR="54521A0B" w:rsidRPr="00410DD0">
        <w:t xml:space="preserve">of </w:t>
      </w:r>
      <w:r w:rsidR="77EB4D1A" w:rsidRPr="00410DD0">
        <w:t xml:space="preserve">lines </w:t>
      </w:r>
      <w:r w:rsidR="54521A0B" w:rsidRPr="00410DD0">
        <w:t>shows</w:t>
      </w:r>
      <w:r w:rsidR="77EB4D1A" w:rsidRPr="00410DD0">
        <w:t xml:space="preserve"> people leaving home but also returning to family. The </w:t>
      </w:r>
      <w:r w:rsidR="29CF65C4" w:rsidRPr="00410DD0">
        <w:t xml:space="preserve">boomerangs are used to symbolise challenges and how </w:t>
      </w:r>
      <w:r w:rsidR="6509FFB7" w:rsidRPr="00410DD0">
        <w:t xml:space="preserve">the family </w:t>
      </w:r>
      <w:r w:rsidR="4A4ADD49" w:rsidRPr="00410DD0">
        <w:t>‘</w:t>
      </w:r>
      <w:r w:rsidR="6509FFB7" w:rsidRPr="00410DD0">
        <w:t>bounces back</w:t>
      </w:r>
      <w:r w:rsidR="4A4ADD49" w:rsidRPr="00410DD0">
        <w:t>’</w:t>
      </w:r>
      <w:r w:rsidR="6509FFB7" w:rsidRPr="00410DD0">
        <w:t xml:space="preserve"> </w:t>
      </w:r>
      <w:r w:rsidR="2D6758E4" w:rsidRPr="00410DD0">
        <w:t>from them.</w:t>
      </w:r>
    </w:p>
    <w:p w14:paraId="50DB37C2" w14:textId="3FC0F7E6" w:rsidR="00CB6809" w:rsidRPr="00410DD0" w:rsidRDefault="2B866FB8" w:rsidP="00D157F4">
      <w:pPr>
        <w:pStyle w:val="ListNumber"/>
      </w:pPr>
      <w:r w:rsidRPr="00410DD0">
        <w:t xml:space="preserve">Model creating a symbol to represent the </w:t>
      </w:r>
      <w:r w:rsidR="2574B613" w:rsidRPr="00410DD0">
        <w:t>classroom</w:t>
      </w:r>
      <w:r w:rsidR="14ABBC00" w:rsidRPr="00410DD0">
        <w:t xml:space="preserve"> as a meeting place</w:t>
      </w:r>
      <w:r w:rsidRPr="00410DD0">
        <w:t xml:space="preserve">. </w:t>
      </w:r>
      <w:r w:rsidR="50F3E888" w:rsidRPr="00410DD0">
        <w:t xml:space="preserve">Add </w:t>
      </w:r>
      <w:r w:rsidR="56A8382D" w:rsidRPr="00410DD0">
        <w:t>different features</w:t>
      </w:r>
      <w:r w:rsidR="50F3E888" w:rsidRPr="00410DD0">
        <w:t xml:space="preserve"> to create a story u</w:t>
      </w:r>
      <w:r w:rsidRPr="00410DD0">
        <w:t>s</w:t>
      </w:r>
      <w:r w:rsidR="50F3E888" w:rsidRPr="00410DD0">
        <w:t>ing</w:t>
      </w:r>
      <w:r w:rsidRPr="00410DD0">
        <w:t xml:space="preserve"> think</w:t>
      </w:r>
      <w:r w:rsidR="00055D1A" w:rsidRPr="00410DD0">
        <w:t>-</w:t>
      </w:r>
      <w:proofErr w:type="spellStart"/>
      <w:r w:rsidRPr="00410DD0">
        <w:t>alouds</w:t>
      </w:r>
      <w:proofErr w:type="spellEnd"/>
      <w:r w:rsidRPr="00410DD0">
        <w:t xml:space="preserve"> </w:t>
      </w:r>
      <w:r w:rsidR="24ACB587" w:rsidRPr="00410DD0">
        <w:t xml:space="preserve">to </w:t>
      </w:r>
      <w:r w:rsidR="4F812F57" w:rsidRPr="00410DD0">
        <w:t>describe</w:t>
      </w:r>
      <w:r w:rsidR="24ACB587" w:rsidRPr="00410DD0">
        <w:t xml:space="preserve"> </w:t>
      </w:r>
      <w:r w:rsidRPr="00410DD0">
        <w:t xml:space="preserve">what each line, shape or dot represents. For example, I used a large round circle to show the area of the </w:t>
      </w:r>
      <w:r w:rsidR="010BA7EA" w:rsidRPr="00410DD0">
        <w:t>classroom</w:t>
      </w:r>
      <w:r w:rsidR="072B829E" w:rsidRPr="00410DD0">
        <w:t>.</w:t>
      </w:r>
      <w:r w:rsidRPr="00410DD0">
        <w:t xml:space="preserve"> </w:t>
      </w:r>
      <w:r w:rsidR="4D4C1B32" w:rsidRPr="00410DD0">
        <w:t>I</w:t>
      </w:r>
      <w:r w:rsidRPr="00410DD0">
        <w:t>nside</w:t>
      </w:r>
      <w:r w:rsidR="1286A5F6" w:rsidRPr="00410DD0">
        <w:t>,</w:t>
      </w:r>
      <w:r w:rsidRPr="00410DD0">
        <w:t xml:space="preserve"> </w:t>
      </w:r>
      <w:r w:rsidR="1BD8A4CD" w:rsidRPr="00410DD0">
        <w:t>I have used many lines to symbolise the different learning pathways of students</w:t>
      </w:r>
      <w:r w:rsidR="7799AA50" w:rsidRPr="00410DD0">
        <w:t>.</w:t>
      </w:r>
      <w:r w:rsidR="1BD8A4CD" w:rsidRPr="00410DD0">
        <w:t xml:space="preserve"> I have used </w:t>
      </w:r>
      <w:r w:rsidR="63A5256B" w:rsidRPr="00410DD0">
        <w:t>small circles</w:t>
      </w:r>
      <w:r w:rsidR="1BD8A4CD" w:rsidRPr="00410DD0">
        <w:t xml:space="preserve"> to represent </w:t>
      </w:r>
      <w:r w:rsidR="216A1463" w:rsidRPr="00410DD0">
        <w:t>the children in our class</w:t>
      </w:r>
      <w:r w:rsidR="1BD8A4CD" w:rsidRPr="00410DD0">
        <w:t xml:space="preserve"> </w:t>
      </w:r>
      <w:r w:rsidR="573D1716" w:rsidRPr="00410DD0">
        <w:t xml:space="preserve">and I </w:t>
      </w:r>
      <w:r w:rsidR="16D3C6BD" w:rsidRPr="00410DD0">
        <w:t xml:space="preserve">have </w:t>
      </w:r>
      <w:r w:rsidR="573D1716" w:rsidRPr="00410DD0">
        <w:t>drawn stars to highlight that everyone is shining brightly.</w:t>
      </w:r>
    </w:p>
    <w:p w14:paraId="23E87C65" w14:textId="4F3BEEE2" w:rsidR="00CB6809" w:rsidRPr="00410DD0" w:rsidRDefault="0616FCC7" w:rsidP="00D157F4">
      <w:pPr>
        <w:pStyle w:val="ListNumber"/>
      </w:pPr>
      <w:r w:rsidRPr="00410DD0">
        <w:t>Using the think</w:t>
      </w:r>
      <w:r w:rsidR="00055D1A" w:rsidRPr="00410DD0">
        <w:t>-</w:t>
      </w:r>
      <w:proofErr w:type="spellStart"/>
      <w:r w:rsidRPr="00410DD0">
        <w:t>alouds</w:t>
      </w:r>
      <w:proofErr w:type="spellEnd"/>
      <w:r w:rsidRPr="00410DD0">
        <w:t xml:space="preserve"> from activity </w:t>
      </w:r>
      <w:r w:rsidR="2A3E2507" w:rsidRPr="00410DD0">
        <w:t>9</w:t>
      </w:r>
      <w:r w:rsidRPr="00410DD0">
        <w:t xml:space="preserve">, model writing a paragraph to describe the </w:t>
      </w:r>
      <w:r w:rsidR="73E4A885" w:rsidRPr="00410DD0">
        <w:t>storyline</w:t>
      </w:r>
      <w:r w:rsidR="4B3C148F" w:rsidRPr="00410DD0">
        <w:t xml:space="preserve"> represented through symbols</w:t>
      </w:r>
      <w:r w:rsidRPr="00410DD0">
        <w:t xml:space="preserve">. </w:t>
      </w:r>
      <w:r w:rsidR="77E01C12" w:rsidRPr="00410DD0">
        <w:t>For example</w:t>
      </w:r>
      <w:r w:rsidR="00055D1A" w:rsidRPr="00410DD0">
        <w:t>:</w:t>
      </w:r>
    </w:p>
    <w:p w14:paraId="657C9C0C" w14:textId="5C1A0BE9" w:rsidR="00CB6809" w:rsidRPr="00410DD0" w:rsidRDefault="407906CF" w:rsidP="28B5181A">
      <w:pPr>
        <w:pStyle w:val="FeatureBox4"/>
      </w:pPr>
      <w:r w:rsidRPr="00410DD0">
        <w:t xml:space="preserve">Our classroom is a </w:t>
      </w:r>
      <w:r w:rsidR="3A79CCFC" w:rsidRPr="00410DD0">
        <w:t>meeting</w:t>
      </w:r>
      <w:r w:rsidRPr="00410DD0">
        <w:t xml:space="preserve"> place for all students to learn and grow. </w:t>
      </w:r>
      <w:r w:rsidR="00DA0F63" w:rsidRPr="00410DD0">
        <w:t>V</w:t>
      </w:r>
      <w:r w:rsidRPr="00410DD0">
        <w:t>arious</w:t>
      </w:r>
      <w:r w:rsidR="00DA0F63" w:rsidRPr="00410DD0">
        <w:t xml:space="preserve"> symbols have been used </w:t>
      </w:r>
      <w:r w:rsidRPr="00410DD0">
        <w:t xml:space="preserve">to represent the important aspects in the learning space. </w:t>
      </w:r>
      <w:r w:rsidR="7EB5C910" w:rsidRPr="00410DD0">
        <w:t xml:space="preserve">A large </w:t>
      </w:r>
      <w:r w:rsidR="1A4E3333" w:rsidRPr="00410DD0">
        <w:t xml:space="preserve">circle </w:t>
      </w:r>
      <w:r w:rsidR="7EB5C910" w:rsidRPr="00410DD0">
        <w:t xml:space="preserve">has been used to symbolise </w:t>
      </w:r>
      <w:r w:rsidR="397AA55F" w:rsidRPr="00410DD0">
        <w:t>the space where we spend most of our</w:t>
      </w:r>
      <w:r w:rsidR="6113B644" w:rsidRPr="00410DD0">
        <w:t xml:space="preserve"> learning</w:t>
      </w:r>
      <w:r w:rsidR="397AA55F" w:rsidRPr="00410DD0">
        <w:t xml:space="preserve"> time. </w:t>
      </w:r>
      <w:r w:rsidR="409A3BF7" w:rsidRPr="00410DD0">
        <w:t>Multiple s</w:t>
      </w:r>
      <w:r w:rsidR="2EFBAC16" w:rsidRPr="00410DD0">
        <w:t xml:space="preserve">mall circles </w:t>
      </w:r>
      <w:r w:rsidR="409A3BF7" w:rsidRPr="00410DD0">
        <w:t xml:space="preserve">have been used to represent the many </w:t>
      </w:r>
      <w:r w:rsidR="007E6556" w:rsidRPr="00410DD0">
        <w:t>students</w:t>
      </w:r>
      <w:r w:rsidR="409A3BF7" w:rsidRPr="00410DD0">
        <w:t xml:space="preserve"> in our class. Star</w:t>
      </w:r>
      <w:r w:rsidR="007E6556" w:rsidRPr="00410DD0">
        <w:t>s</w:t>
      </w:r>
      <w:r w:rsidR="409A3BF7" w:rsidRPr="00410DD0">
        <w:t xml:space="preserve"> have also been used to </w:t>
      </w:r>
      <w:r w:rsidR="00570A30" w:rsidRPr="00410DD0">
        <w:t xml:space="preserve">show </w:t>
      </w:r>
      <w:r w:rsidR="409A3BF7" w:rsidRPr="00410DD0">
        <w:t xml:space="preserve">that each </w:t>
      </w:r>
      <w:r w:rsidR="007E6556" w:rsidRPr="00410DD0">
        <w:t>student</w:t>
      </w:r>
      <w:r w:rsidR="409A3BF7" w:rsidRPr="00410DD0">
        <w:t xml:space="preserve"> continues to shine brightly as they progress in their </w:t>
      </w:r>
      <w:r w:rsidR="4F293710" w:rsidRPr="00410DD0">
        <w:t xml:space="preserve">learning. </w:t>
      </w:r>
      <w:r w:rsidR="481253FA" w:rsidRPr="00410DD0">
        <w:t>Th</w:t>
      </w:r>
      <w:r w:rsidR="00013145" w:rsidRPr="00410DD0">
        <w:t xml:space="preserve">e storyline represented by various </w:t>
      </w:r>
      <w:r w:rsidR="481253FA" w:rsidRPr="00410DD0">
        <w:t>symbol</w:t>
      </w:r>
      <w:r w:rsidR="00013145" w:rsidRPr="00410DD0">
        <w:t>s shows</w:t>
      </w:r>
      <w:r w:rsidR="481253FA" w:rsidRPr="00410DD0">
        <w:t xml:space="preserve"> the unity</w:t>
      </w:r>
      <w:r w:rsidR="6F5A31B3" w:rsidRPr="00410DD0">
        <w:t xml:space="preserve"> in our classroom.</w:t>
      </w:r>
    </w:p>
    <w:p w14:paraId="492C6AAD" w14:textId="55E85A98" w:rsidR="00CB6809" w:rsidRPr="00410DD0" w:rsidRDefault="161A3172" w:rsidP="00D157F4">
      <w:pPr>
        <w:pStyle w:val="ListNumber"/>
      </w:pPr>
      <w:r w:rsidRPr="00410DD0">
        <w:t xml:space="preserve">Select students to identify </w:t>
      </w:r>
      <w:r w:rsidR="5A691FB6" w:rsidRPr="00410DD0">
        <w:t>the</w:t>
      </w:r>
      <w:r w:rsidR="27E5DA7A" w:rsidRPr="00410DD0">
        <w:t xml:space="preserve"> topic sentence, s</w:t>
      </w:r>
      <w:r w:rsidR="1EFA2F0D" w:rsidRPr="00410DD0">
        <w:t xml:space="preserve">upporting details </w:t>
      </w:r>
      <w:r w:rsidR="27E5DA7A" w:rsidRPr="00410DD0">
        <w:t>and concluding statement</w:t>
      </w:r>
      <w:r w:rsidR="64A5CB98" w:rsidRPr="00410DD0">
        <w:t xml:space="preserve"> </w:t>
      </w:r>
      <w:r w:rsidR="2E4A694E" w:rsidRPr="00410DD0">
        <w:t>to explain</w:t>
      </w:r>
      <w:r w:rsidR="64A5CB98" w:rsidRPr="00410DD0">
        <w:t xml:space="preserve"> the purpose of each.</w:t>
      </w:r>
    </w:p>
    <w:p w14:paraId="1B659469" w14:textId="683523EE" w:rsidR="00CB6809" w:rsidRPr="00410DD0" w:rsidRDefault="4826692D" w:rsidP="00D157F4">
      <w:pPr>
        <w:pStyle w:val="ListNumber"/>
      </w:pPr>
      <w:r w:rsidRPr="00410DD0">
        <w:t xml:space="preserve">Explain that students will create </w:t>
      </w:r>
      <w:r w:rsidR="23C75D44" w:rsidRPr="00410DD0">
        <w:t>a</w:t>
      </w:r>
      <w:r w:rsidR="3DBE5F32" w:rsidRPr="00410DD0">
        <w:t xml:space="preserve"> stor</w:t>
      </w:r>
      <w:r w:rsidR="08B6AA23" w:rsidRPr="00410DD0">
        <w:t>yline using</w:t>
      </w:r>
      <w:r w:rsidR="23C75D44" w:rsidRPr="00410DD0">
        <w:t xml:space="preserve"> </w:t>
      </w:r>
      <w:r w:rsidR="170EFF83" w:rsidRPr="00410DD0">
        <w:t>symbol</w:t>
      </w:r>
      <w:r w:rsidR="08B6AA23" w:rsidRPr="00410DD0">
        <w:t>s</w:t>
      </w:r>
      <w:r w:rsidR="170EFF83" w:rsidRPr="00410DD0">
        <w:t xml:space="preserve"> to represent their family</w:t>
      </w:r>
      <w:r w:rsidR="149C33DA" w:rsidRPr="00410DD0">
        <w:t xml:space="preserve"> and write a paragraph </w:t>
      </w:r>
      <w:r w:rsidR="744AF3E4" w:rsidRPr="00410DD0">
        <w:t>to describe</w:t>
      </w:r>
      <w:r w:rsidR="149C33DA" w:rsidRPr="00410DD0">
        <w:t xml:space="preserve"> what each feature represents</w:t>
      </w:r>
      <w:r w:rsidR="170EFF83" w:rsidRPr="00410DD0">
        <w:t>.</w:t>
      </w:r>
    </w:p>
    <w:p w14:paraId="7451BC11" w14:textId="70A4ADB1" w:rsidR="00CB6809" w:rsidRPr="00410DD0" w:rsidRDefault="660A493A" w:rsidP="00D157F4">
      <w:pPr>
        <w:pStyle w:val="ListNumber"/>
      </w:pPr>
      <w:r w:rsidRPr="00410DD0">
        <w:t>St</w:t>
      </w:r>
      <w:r w:rsidR="54F414A2" w:rsidRPr="00410DD0">
        <w:t>udents create their symbols</w:t>
      </w:r>
      <w:r w:rsidR="5ACCDC4D" w:rsidRPr="00410DD0">
        <w:t xml:space="preserve"> and storyline</w:t>
      </w:r>
      <w:r w:rsidR="2275F8E5" w:rsidRPr="00410DD0">
        <w:t>.</w:t>
      </w:r>
      <w:r w:rsidR="3C8BC91A" w:rsidRPr="00410DD0">
        <w:t xml:space="preserve"> </w:t>
      </w:r>
      <w:r w:rsidR="0B5EFB67" w:rsidRPr="00410DD0">
        <w:t>Students then describe the features of their creation to a partner.</w:t>
      </w:r>
    </w:p>
    <w:p w14:paraId="32495200" w14:textId="37C7BA79" w:rsidR="00CB6809" w:rsidRPr="00410DD0" w:rsidRDefault="135CA71A" w:rsidP="00D157F4">
      <w:pPr>
        <w:pStyle w:val="ListNumber"/>
      </w:pPr>
      <w:r w:rsidRPr="00410DD0">
        <w:t xml:space="preserve">Students write a </w:t>
      </w:r>
      <w:r w:rsidR="4DB70302" w:rsidRPr="00410DD0">
        <w:t xml:space="preserve">paragraph to describe the different features </w:t>
      </w:r>
      <w:r w:rsidR="0AA1D3FE" w:rsidRPr="00410DD0">
        <w:t xml:space="preserve">represented in the storyline </w:t>
      </w:r>
      <w:proofErr w:type="gramStart"/>
      <w:r w:rsidR="0AA1D3FE" w:rsidRPr="00410DD0">
        <w:t>through the use of</w:t>
      </w:r>
      <w:proofErr w:type="gramEnd"/>
      <w:r w:rsidR="0AA1D3FE" w:rsidRPr="00410DD0">
        <w:t xml:space="preserve"> symbols</w:t>
      </w:r>
      <w:r w:rsidR="4DB70302" w:rsidRPr="00410DD0">
        <w:t>.</w:t>
      </w:r>
    </w:p>
    <w:p w14:paraId="5839385F" w14:textId="75F08459" w:rsidR="65E30533" w:rsidRPr="00410DD0" w:rsidRDefault="65E30533" w:rsidP="2A51535D">
      <w:pPr>
        <w:pStyle w:val="FeatureBox2"/>
      </w:pPr>
      <w:r w:rsidRPr="00410DD0">
        <w:rPr>
          <w:b/>
          <w:bCs/>
        </w:rPr>
        <w:t>Too hard?</w:t>
      </w:r>
      <w:r w:rsidRPr="00410DD0">
        <w:t xml:space="preserve"> </w:t>
      </w:r>
      <w:r w:rsidR="209C9806" w:rsidRPr="00410DD0">
        <w:t xml:space="preserve">Co-construct a symbol </w:t>
      </w:r>
      <w:r w:rsidR="3FD4D8EF" w:rsidRPr="00410DD0">
        <w:t xml:space="preserve">and descriptive paragraph </w:t>
      </w:r>
      <w:r w:rsidR="209C9806" w:rsidRPr="00410DD0">
        <w:t>to represent family.</w:t>
      </w:r>
    </w:p>
    <w:p w14:paraId="324E1AF5" w14:textId="75746DD9" w:rsidR="7840F9C6" w:rsidRPr="00410DD0" w:rsidRDefault="7840F9C6" w:rsidP="00383B14">
      <w:pPr>
        <w:pStyle w:val="FeatureBox"/>
      </w:pPr>
      <w:r w:rsidRPr="00410DD0">
        <w:rPr>
          <w:rStyle w:val="Strong"/>
        </w:rPr>
        <w:t>Optional</w:t>
      </w:r>
      <w:r w:rsidRPr="00410DD0">
        <w:rPr>
          <w:b/>
          <w:bCs/>
        </w:rPr>
        <w:t>:</w:t>
      </w:r>
      <w:r w:rsidRPr="00410DD0">
        <w:t xml:space="preserve"> </w:t>
      </w:r>
      <w:r w:rsidR="3019B9FB" w:rsidRPr="00410DD0">
        <w:t>e</w:t>
      </w:r>
      <w:r w:rsidRPr="00410DD0">
        <w:t xml:space="preserve">xplore the Aboriginal </w:t>
      </w:r>
      <w:r w:rsidR="00D11639" w:rsidRPr="00410DD0">
        <w:t>l</w:t>
      </w:r>
      <w:r w:rsidRPr="00410DD0">
        <w:t>anguage</w:t>
      </w:r>
      <w:r w:rsidR="5BAE0A17" w:rsidRPr="00410DD0">
        <w:t>s</w:t>
      </w:r>
      <w:r w:rsidR="033EBD22" w:rsidRPr="00410DD0">
        <w:t xml:space="preserve"> </w:t>
      </w:r>
      <w:r w:rsidRPr="00410DD0">
        <w:t xml:space="preserve">of the local area and identify the word for ‘family’. </w:t>
      </w:r>
      <w:r w:rsidR="320301B7" w:rsidRPr="00410DD0">
        <w:t>Ask students to write this word on their created family symbol.</w:t>
      </w:r>
    </w:p>
    <w:p w14:paraId="617820DB" w14:textId="1DEE5278" w:rsidR="279CE13E" w:rsidRPr="00410DD0" w:rsidRDefault="1E36C1BB" w:rsidP="00D157F4">
      <w:pPr>
        <w:pStyle w:val="ListNumber"/>
      </w:pPr>
      <w:r w:rsidRPr="00410DD0">
        <w:t xml:space="preserve">Students </w:t>
      </w:r>
      <w:r w:rsidR="1491A9AC" w:rsidRPr="00410DD0">
        <w:t xml:space="preserve">reflect on their learning and record 3 words to summarise their main ‘take aways’. For example, </w:t>
      </w:r>
      <w:r w:rsidR="2AD0C9E4" w:rsidRPr="00410DD0">
        <w:t xml:space="preserve">storytelling, communication, history. </w:t>
      </w:r>
      <w:r w:rsidR="0F1A4477" w:rsidRPr="00410DD0">
        <w:t>Students find someone who shares the same or similar word to discuss why the word was chosen.</w:t>
      </w:r>
    </w:p>
    <w:p w14:paraId="122C0B4E" w14:textId="2C40E529" w:rsidR="00CB6809" w:rsidRPr="00410DD0" w:rsidRDefault="3211453B" w:rsidP="003421EE">
      <w:pPr>
        <w:pStyle w:val="Heading2"/>
      </w:pPr>
      <w:bookmarkStart w:id="47" w:name="_Lesson_6_–_1"/>
      <w:bookmarkStart w:id="48" w:name="_Toc143258879"/>
      <w:bookmarkStart w:id="49" w:name="_Lesson_6_–"/>
      <w:bookmarkStart w:id="50" w:name="_Toc169529461"/>
      <w:bookmarkEnd w:id="47"/>
      <w:r w:rsidRPr="00410DD0">
        <w:t xml:space="preserve">Lesson </w:t>
      </w:r>
      <w:r w:rsidR="43A42F66" w:rsidRPr="00410DD0">
        <w:t>6</w:t>
      </w:r>
      <w:r w:rsidR="59661B5B" w:rsidRPr="00410DD0">
        <w:t xml:space="preserve"> – </w:t>
      </w:r>
      <w:r w:rsidR="679127F9" w:rsidRPr="00410DD0">
        <w:t xml:space="preserve">exploring symbols and connotations in </w:t>
      </w:r>
      <w:r w:rsidR="2DDC507B" w:rsidRPr="00410DD0">
        <w:t>C</w:t>
      </w:r>
      <w:r w:rsidR="679127F9" w:rsidRPr="00410DD0">
        <w:t xml:space="preserve">ultural </w:t>
      </w:r>
      <w:proofErr w:type="gramStart"/>
      <w:r w:rsidR="679127F9" w:rsidRPr="00410DD0">
        <w:t>narratives</w:t>
      </w:r>
      <w:bookmarkEnd w:id="48"/>
      <w:bookmarkEnd w:id="49"/>
      <w:bookmarkEnd w:id="50"/>
      <w:proofErr w:type="gramEnd"/>
    </w:p>
    <w:p w14:paraId="00387153" w14:textId="17384037" w:rsidR="484A575E" w:rsidRPr="00410DD0" w:rsidRDefault="484A575E" w:rsidP="00637398">
      <w:pPr>
        <w:pStyle w:val="ListNumber"/>
        <w:numPr>
          <w:ilvl w:val="0"/>
          <w:numId w:val="16"/>
        </w:numPr>
      </w:pPr>
      <w:r w:rsidRPr="00410DD0">
        <w:t xml:space="preserve">Display an image of a snake. </w:t>
      </w:r>
      <w:r w:rsidR="6B1108B1" w:rsidRPr="00410DD0">
        <w:t>Ask: What do you associate with a snake?</w:t>
      </w:r>
      <w:r w:rsidR="620000D9" w:rsidRPr="00410DD0">
        <w:t xml:space="preserve"> Explain that </w:t>
      </w:r>
      <w:r w:rsidR="20A4E60B" w:rsidRPr="00410DD0">
        <w:t>when words</w:t>
      </w:r>
      <w:r w:rsidR="65F8A1B4" w:rsidRPr="00410DD0">
        <w:t xml:space="preserve"> and images</w:t>
      </w:r>
      <w:r w:rsidR="20A4E60B" w:rsidRPr="00410DD0">
        <w:t xml:space="preserve"> have meaning</w:t>
      </w:r>
      <w:r w:rsidR="025A1463" w:rsidRPr="00410DD0">
        <w:t>s</w:t>
      </w:r>
      <w:r w:rsidR="20A4E60B" w:rsidRPr="00410DD0">
        <w:t xml:space="preserve"> beyond their literal </w:t>
      </w:r>
      <w:r w:rsidR="23285F54" w:rsidRPr="00410DD0">
        <w:t xml:space="preserve">interpretation </w:t>
      </w:r>
      <w:r w:rsidR="20A4E60B" w:rsidRPr="00410DD0">
        <w:t>it i</w:t>
      </w:r>
      <w:r w:rsidR="1AD46F80" w:rsidRPr="00410DD0">
        <w:t xml:space="preserve">s </w:t>
      </w:r>
      <w:r w:rsidR="620000D9" w:rsidRPr="00410DD0">
        <w:t xml:space="preserve">called </w:t>
      </w:r>
      <w:r w:rsidR="39F66FA2" w:rsidRPr="00410DD0">
        <w:t>‘</w:t>
      </w:r>
      <w:r w:rsidR="620000D9" w:rsidRPr="00410DD0">
        <w:t>connotations</w:t>
      </w:r>
      <w:r w:rsidR="7FF5E382" w:rsidRPr="00410DD0">
        <w:t>’</w:t>
      </w:r>
      <w:r w:rsidR="620000D9" w:rsidRPr="00410DD0">
        <w:t>.</w:t>
      </w:r>
      <w:r w:rsidR="49E40495" w:rsidRPr="00410DD0">
        <w:t xml:space="preserve"> Connotations may be positive, </w:t>
      </w:r>
      <w:proofErr w:type="gramStart"/>
      <w:r w:rsidR="49E40495" w:rsidRPr="00410DD0">
        <w:t>negative</w:t>
      </w:r>
      <w:proofErr w:type="gramEnd"/>
      <w:r w:rsidR="49E40495" w:rsidRPr="00410DD0">
        <w:t xml:space="preserve"> or neutral.</w:t>
      </w:r>
      <w:r w:rsidR="6AC952FC" w:rsidRPr="00410DD0">
        <w:t xml:space="preserve"> For example, some people might think of danger or fear when they see a snake (negative connotation), while others might think of wisdom or protection (positive connotation).</w:t>
      </w:r>
    </w:p>
    <w:p w14:paraId="7738D60D" w14:textId="300E629B" w:rsidR="00CB6809" w:rsidRPr="00410DD0" w:rsidRDefault="566634C3" w:rsidP="002E19C7">
      <w:pPr>
        <w:pStyle w:val="ListNumber"/>
      </w:pPr>
      <w:r w:rsidRPr="00410DD0">
        <w:t xml:space="preserve">Complete a picture walk through of the </w:t>
      </w:r>
      <w:r w:rsidR="622B4454" w:rsidRPr="00410DD0">
        <w:t>book</w:t>
      </w:r>
      <w:r w:rsidR="33A653A5" w:rsidRPr="00410DD0">
        <w:t xml:space="preserve">, </w:t>
      </w:r>
      <w:proofErr w:type="spellStart"/>
      <w:r w:rsidR="33A653A5" w:rsidRPr="00410DD0">
        <w:rPr>
          <w:rStyle w:val="Emphasis"/>
        </w:rPr>
        <w:t>Noorn</w:t>
      </w:r>
      <w:proofErr w:type="spellEnd"/>
      <w:r w:rsidR="33A653A5" w:rsidRPr="00410DD0">
        <w:rPr>
          <w:rStyle w:val="Emphasis"/>
        </w:rPr>
        <w:t>: An old story retold</w:t>
      </w:r>
      <w:r w:rsidR="0F5A84A1" w:rsidRPr="00410DD0">
        <w:rPr>
          <w:rStyle w:val="Emphasis"/>
          <w:i w:val="0"/>
          <w:iCs w:val="0"/>
        </w:rPr>
        <w:t xml:space="preserve"> </w:t>
      </w:r>
      <w:r w:rsidR="0F5A84A1" w:rsidRPr="00410DD0">
        <w:t xml:space="preserve">by Kim Scott, Ryan Brown and the </w:t>
      </w:r>
      <w:proofErr w:type="spellStart"/>
      <w:r w:rsidR="0F5A84A1" w:rsidRPr="00410DD0">
        <w:t>Wirlomin</w:t>
      </w:r>
      <w:proofErr w:type="spellEnd"/>
      <w:r w:rsidR="0F5A84A1" w:rsidRPr="00410DD0">
        <w:t xml:space="preserve"> Noongar Language and Stories Project</w:t>
      </w:r>
      <w:r w:rsidR="3A429C49" w:rsidRPr="00410DD0">
        <w:t>,</w:t>
      </w:r>
      <w:r w:rsidRPr="00410DD0">
        <w:t xml:space="preserve"> </w:t>
      </w:r>
      <w:r w:rsidR="290E0E0E" w:rsidRPr="00410DD0">
        <w:t xml:space="preserve">ensuring to cover the pages </w:t>
      </w:r>
      <w:r w:rsidR="37AE0920" w:rsidRPr="00410DD0">
        <w:t>with</w:t>
      </w:r>
      <w:r w:rsidR="290E0E0E" w:rsidRPr="00410DD0">
        <w:t xml:space="preserve"> text. O</w:t>
      </w:r>
      <w:r w:rsidRPr="00410DD0">
        <w:t xml:space="preserve">rally </w:t>
      </w:r>
      <w:r w:rsidR="4006E9EE" w:rsidRPr="00410DD0">
        <w:t>predict the storyline as a class</w:t>
      </w:r>
      <w:r w:rsidRPr="00410DD0">
        <w:t>. Ask</w:t>
      </w:r>
      <w:r w:rsidR="2136C609" w:rsidRPr="00410DD0">
        <w:t>:</w:t>
      </w:r>
    </w:p>
    <w:p w14:paraId="7C4037F9" w14:textId="783090AB" w:rsidR="00CB6809" w:rsidRPr="00410DD0" w:rsidRDefault="5416A681" w:rsidP="00D157F4">
      <w:pPr>
        <w:pStyle w:val="ListBullet"/>
        <w:ind w:left="1134"/>
      </w:pPr>
      <w:r w:rsidRPr="00410DD0">
        <w:t>What do you notice?</w:t>
      </w:r>
    </w:p>
    <w:p w14:paraId="214A0BFB" w14:textId="178FD372" w:rsidR="00CB6809" w:rsidRPr="00410DD0" w:rsidRDefault="5416A681" w:rsidP="00D157F4">
      <w:pPr>
        <w:pStyle w:val="ListBullet"/>
        <w:ind w:left="1134"/>
      </w:pPr>
      <w:r w:rsidRPr="00410DD0">
        <w:t>What are you curious about?</w:t>
      </w:r>
    </w:p>
    <w:p w14:paraId="3638FB1B" w14:textId="39B05BDE" w:rsidR="00CB6809" w:rsidRPr="00410DD0" w:rsidRDefault="5416A681" w:rsidP="00D157F4">
      <w:pPr>
        <w:pStyle w:val="ListBullet"/>
        <w:ind w:left="1134"/>
      </w:pPr>
      <w:r w:rsidRPr="00410DD0">
        <w:t xml:space="preserve">Are there any recurring symbols that </w:t>
      </w:r>
      <w:r w:rsidR="54E20409" w:rsidRPr="00410DD0">
        <w:t>caught your attention?</w:t>
      </w:r>
      <w:r w:rsidRPr="00410DD0">
        <w:t xml:space="preserve"> How might they be important in the story?</w:t>
      </w:r>
    </w:p>
    <w:p w14:paraId="4D63B5A3" w14:textId="08052DBA" w:rsidR="00CB6809" w:rsidRPr="00410DD0" w:rsidRDefault="63642559" w:rsidP="00D157F4">
      <w:pPr>
        <w:pStyle w:val="ListBullet"/>
        <w:ind w:left="1134"/>
      </w:pPr>
      <w:r w:rsidRPr="00410DD0">
        <w:t>When do you think this story takes place? How do you know?</w:t>
      </w:r>
    </w:p>
    <w:p w14:paraId="7B3CD975" w14:textId="0E0133F8" w:rsidR="00CB6809" w:rsidRPr="00410DD0" w:rsidRDefault="0F8DBC00" w:rsidP="00D157F4">
      <w:pPr>
        <w:pStyle w:val="ListNumber"/>
      </w:pPr>
      <w:r w:rsidRPr="00410DD0">
        <w:t xml:space="preserve">Discuss how students feel about the snake represented in the story and consider if their opinion differs from activity </w:t>
      </w:r>
      <w:r w:rsidR="09CFFBD3" w:rsidRPr="00410DD0">
        <w:t>1</w:t>
      </w:r>
      <w:r w:rsidRPr="00410DD0">
        <w:t xml:space="preserve">. Ask students how their new experiences </w:t>
      </w:r>
      <w:r w:rsidR="04C9A54A" w:rsidRPr="00410DD0">
        <w:t>impact</w:t>
      </w:r>
      <w:r w:rsidRPr="00410DD0">
        <w:t xml:space="preserve"> their connotation of a snake.</w:t>
      </w:r>
    </w:p>
    <w:p w14:paraId="13823312" w14:textId="21B8DC50" w:rsidR="00CB6809" w:rsidRPr="00410DD0" w:rsidRDefault="62FD7676" w:rsidP="00D157F4">
      <w:pPr>
        <w:pStyle w:val="ListNumber"/>
      </w:pPr>
      <w:r w:rsidRPr="00410DD0">
        <w:t>R</w:t>
      </w:r>
      <w:r w:rsidR="6F5A3186" w:rsidRPr="00410DD0">
        <w:t xml:space="preserve">ead </w:t>
      </w:r>
      <w:r w:rsidR="3B5FCB28" w:rsidRPr="00410DD0">
        <w:t xml:space="preserve">the </w:t>
      </w:r>
      <w:r w:rsidR="02490274" w:rsidRPr="00410DD0">
        <w:t>‘</w:t>
      </w:r>
      <w:r w:rsidR="6F5A3186" w:rsidRPr="00410DD0">
        <w:t>Totems</w:t>
      </w:r>
      <w:r w:rsidR="02490274" w:rsidRPr="00410DD0">
        <w:t>’</w:t>
      </w:r>
      <w:r w:rsidR="6F5A3186" w:rsidRPr="00410DD0">
        <w:t xml:space="preserve"> </w:t>
      </w:r>
      <w:r w:rsidR="3C06EA6F" w:rsidRPr="00410DD0">
        <w:t xml:space="preserve">page </w:t>
      </w:r>
      <w:r w:rsidR="6F5A3186" w:rsidRPr="00410DD0">
        <w:t xml:space="preserve">in </w:t>
      </w:r>
      <w:r w:rsidR="6F5A3186" w:rsidRPr="00410DD0">
        <w:rPr>
          <w:rStyle w:val="Emphasis"/>
        </w:rPr>
        <w:t>Come Together.</w:t>
      </w:r>
      <w:r w:rsidR="6F5A3186" w:rsidRPr="00410DD0">
        <w:t xml:space="preserve"> Identify unfamiliar vocabulary and the use of Aboriginal </w:t>
      </w:r>
      <w:r w:rsidR="00D11639" w:rsidRPr="00410DD0">
        <w:t>l</w:t>
      </w:r>
      <w:r w:rsidR="6DB25BEC" w:rsidRPr="00410DD0">
        <w:t>anguage</w:t>
      </w:r>
      <w:r w:rsidR="6F5A3186" w:rsidRPr="00410DD0">
        <w:t xml:space="preserve">. For example, </w:t>
      </w:r>
      <w:proofErr w:type="spellStart"/>
      <w:r w:rsidR="6885AD1E" w:rsidRPr="00410DD0">
        <w:t>Badja</w:t>
      </w:r>
      <w:proofErr w:type="spellEnd"/>
      <w:r w:rsidR="6885AD1E" w:rsidRPr="00410DD0">
        <w:t xml:space="preserve"> </w:t>
      </w:r>
      <w:proofErr w:type="spellStart"/>
      <w:r w:rsidR="6885AD1E" w:rsidRPr="00410DD0">
        <w:t>Bayaderra</w:t>
      </w:r>
      <w:proofErr w:type="spellEnd"/>
      <w:r w:rsidR="37DF6D75" w:rsidRPr="00410DD0">
        <w:t xml:space="preserve"> and </w:t>
      </w:r>
      <w:proofErr w:type="spellStart"/>
      <w:r w:rsidR="37DF6D75" w:rsidRPr="00410DD0">
        <w:t>Wilarn</w:t>
      </w:r>
      <w:proofErr w:type="spellEnd"/>
      <w:r w:rsidR="2A291910" w:rsidRPr="00410DD0">
        <w:t>.</w:t>
      </w:r>
    </w:p>
    <w:p w14:paraId="02E8DCE9" w14:textId="7A41869B" w:rsidR="00CB6809" w:rsidRPr="00410DD0" w:rsidRDefault="0B785D74" w:rsidP="00D157F4">
      <w:pPr>
        <w:pStyle w:val="ListNumber"/>
      </w:pPr>
      <w:r w:rsidRPr="00410DD0">
        <w:t xml:space="preserve">Display </w:t>
      </w:r>
      <w:r w:rsidR="3C325DFB" w:rsidRPr="00410DD0">
        <w:t xml:space="preserve">the </w:t>
      </w:r>
      <w:r w:rsidRPr="00410DD0">
        <w:t>front cover</w:t>
      </w:r>
      <w:r w:rsidR="135430CE" w:rsidRPr="00410DD0">
        <w:t xml:space="preserve"> of </w:t>
      </w:r>
      <w:proofErr w:type="spellStart"/>
      <w:r w:rsidR="135430CE" w:rsidRPr="00410DD0">
        <w:rPr>
          <w:rStyle w:val="Emphasis"/>
        </w:rPr>
        <w:t>Noorn</w:t>
      </w:r>
      <w:proofErr w:type="spellEnd"/>
      <w:r w:rsidR="74296528" w:rsidRPr="00410DD0">
        <w:rPr>
          <w:rStyle w:val="Emphasis"/>
        </w:rPr>
        <w:t>: An old story retold</w:t>
      </w:r>
      <w:r w:rsidR="135430CE" w:rsidRPr="00410DD0">
        <w:t xml:space="preserve">. </w:t>
      </w:r>
      <w:r w:rsidR="558B8721" w:rsidRPr="00410DD0">
        <w:t xml:space="preserve">Explain that </w:t>
      </w:r>
      <w:r w:rsidR="660011EF" w:rsidRPr="00410DD0">
        <w:t xml:space="preserve">it </w:t>
      </w:r>
      <w:r w:rsidR="558B8721" w:rsidRPr="00410DD0">
        <w:t xml:space="preserve">is a </w:t>
      </w:r>
      <w:r w:rsidR="27783329" w:rsidRPr="00410DD0">
        <w:t>C</w:t>
      </w:r>
      <w:r w:rsidR="558B8721" w:rsidRPr="00410DD0">
        <w:t>ultural narrative</w:t>
      </w:r>
      <w:r w:rsidR="001D1AA8" w:rsidRPr="00410DD0">
        <w:t xml:space="preserve"> –</w:t>
      </w:r>
      <w:r w:rsidR="558B8721" w:rsidRPr="00410DD0">
        <w:t xml:space="preserve"> retelling an old story from the Noongar clan in Western Australia. </w:t>
      </w:r>
      <w:r w:rsidR="1A05F635" w:rsidRPr="00410DD0">
        <w:t>Turn to</w:t>
      </w:r>
      <w:r w:rsidR="135430CE" w:rsidRPr="00410DD0">
        <w:t xml:space="preserve"> </w:t>
      </w:r>
      <w:r w:rsidR="4DEACF72" w:rsidRPr="00410DD0">
        <w:t xml:space="preserve">the </w:t>
      </w:r>
      <w:r w:rsidR="135430CE" w:rsidRPr="00410DD0">
        <w:t xml:space="preserve">glossary on page 40 and </w:t>
      </w:r>
      <w:r w:rsidR="40A8CABF" w:rsidRPr="00410DD0">
        <w:t>locate</w:t>
      </w:r>
      <w:r w:rsidR="3270EF85" w:rsidRPr="00410DD0">
        <w:t xml:space="preserve"> the meaning of </w:t>
      </w:r>
      <w:r w:rsidR="40A4A03F" w:rsidRPr="00410DD0">
        <w:t>the word ‘</w:t>
      </w:r>
      <w:proofErr w:type="spellStart"/>
      <w:r w:rsidR="56AFC499" w:rsidRPr="00410DD0">
        <w:t>n</w:t>
      </w:r>
      <w:r w:rsidR="3270EF85" w:rsidRPr="00410DD0">
        <w:t>oorn</w:t>
      </w:r>
      <w:proofErr w:type="spellEnd"/>
      <w:r w:rsidR="1AB17859" w:rsidRPr="00410DD0">
        <w:t>’</w:t>
      </w:r>
      <w:r w:rsidR="3270EF85" w:rsidRPr="00410DD0">
        <w:t xml:space="preserve"> (snake). </w:t>
      </w:r>
      <w:r w:rsidR="31BECE3F" w:rsidRPr="00410DD0">
        <w:t>Where possible, compare Noongar language to local language words.</w:t>
      </w:r>
    </w:p>
    <w:p w14:paraId="42E446DD" w14:textId="57A8666F" w:rsidR="00CB6809" w:rsidRPr="00410DD0" w:rsidRDefault="6AC7EFC4" w:rsidP="00D157F4">
      <w:pPr>
        <w:pStyle w:val="ListNumber"/>
      </w:pPr>
      <w:r w:rsidRPr="00410DD0">
        <w:t xml:space="preserve">Ask students to </w:t>
      </w:r>
      <w:r w:rsidR="7C84DF2B" w:rsidRPr="00410DD0">
        <w:t xml:space="preserve">think about what they already know about </w:t>
      </w:r>
      <w:r w:rsidR="6A28355D" w:rsidRPr="00410DD0">
        <w:t>t</w:t>
      </w:r>
      <w:r w:rsidR="5A77685D" w:rsidRPr="00410DD0">
        <w:t xml:space="preserve">otems </w:t>
      </w:r>
      <w:r w:rsidR="6A52DDA8" w:rsidRPr="00410DD0">
        <w:t xml:space="preserve">to </w:t>
      </w:r>
      <w:r w:rsidR="7B1417FD" w:rsidRPr="00410DD0">
        <w:t>make</w:t>
      </w:r>
      <w:r w:rsidR="1466C5E8" w:rsidRPr="00410DD0">
        <w:t xml:space="preserve"> predictions </w:t>
      </w:r>
      <w:r w:rsidR="0FC80462" w:rsidRPr="00410DD0">
        <w:t>about</w:t>
      </w:r>
      <w:r w:rsidR="1466C5E8" w:rsidRPr="00410DD0">
        <w:t xml:space="preserve"> the purpose and </w:t>
      </w:r>
      <w:r w:rsidR="47D3536D" w:rsidRPr="00410DD0">
        <w:t>possible</w:t>
      </w:r>
      <w:r w:rsidR="1466C5E8" w:rsidRPr="00410DD0">
        <w:t xml:space="preserve"> plot of the text.</w:t>
      </w:r>
    </w:p>
    <w:p w14:paraId="6B899386" w14:textId="16ACFE61" w:rsidR="00CB6809" w:rsidRPr="00410DD0" w:rsidRDefault="0B785D74" w:rsidP="00D157F4">
      <w:pPr>
        <w:pStyle w:val="ListNumber"/>
      </w:pPr>
      <w:r w:rsidRPr="00410DD0">
        <w:t>Read</w:t>
      </w:r>
      <w:r w:rsidR="1FC012F0" w:rsidRPr="00410DD0">
        <w:t xml:space="preserve"> the</w:t>
      </w:r>
      <w:r w:rsidRPr="00410DD0">
        <w:t xml:space="preserve"> blurb</w:t>
      </w:r>
      <w:r w:rsidR="0CEA8C36" w:rsidRPr="00410DD0">
        <w:t xml:space="preserve"> on the back of the text</w:t>
      </w:r>
      <w:r w:rsidR="1E653390" w:rsidRPr="00410DD0">
        <w:t xml:space="preserve"> and ask students to share how the description </w:t>
      </w:r>
      <w:r w:rsidR="017768DF" w:rsidRPr="00410DD0">
        <w:t xml:space="preserve">supports or </w:t>
      </w:r>
      <w:r w:rsidR="1E653390" w:rsidRPr="00410DD0">
        <w:t>enhances their predictions of the text.</w:t>
      </w:r>
    </w:p>
    <w:p w14:paraId="02D513A2" w14:textId="2B8E4CE7" w:rsidR="00CB6809" w:rsidRPr="00410DD0" w:rsidRDefault="1E653390" w:rsidP="00D157F4">
      <w:pPr>
        <w:pStyle w:val="ListNumber"/>
      </w:pPr>
      <w:r w:rsidRPr="00410DD0">
        <w:t xml:space="preserve">Read </w:t>
      </w:r>
      <w:proofErr w:type="spellStart"/>
      <w:r w:rsidRPr="00410DD0">
        <w:rPr>
          <w:rStyle w:val="Emphasis"/>
        </w:rPr>
        <w:t>Noorn</w:t>
      </w:r>
      <w:proofErr w:type="spellEnd"/>
      <w:r w:rsidR="4017651B" w:rsidRPr="00410DD0">
        <w:rPr>
          <w:rStyle w:val="Emphasis"/>
        </w:rPr>
        <w:t>.</w:t>
      </w:r>
      <w:r w:rsidRPr="00410DD0">
        <w:t xml:space="preserve"> </w:t>
      </w:r>
      <w:r w:rsidR="4D197EC3" w:rsidRPr="00410DD0">
        <w:t>Draw</w:t>
      </w:r>
      <w:r w:rsidRPr="00410DD0">
        <w:t xml:space="preserve"> attention to the bilingual feature</w:t>
      </w:r>
      <w:r w:rsidR="6DE087A4" w:rsidRPr="00410DD0">
        <w:t>s</w:t>
      </w:r>
      <w:r w:rsidRPr="00410DD0">
        <w:t xml:space="preserve"> within the text, </w:t>
      </w:r>
      <w:r w:rsidR="2A4BD6DF" w:rsidRPr="00410DD0">
        <w:t>including</w:t>
      </w:r>
      <w:r w:rsidRPr="00410DD0">
        <w:t xml:space="preserve"> the use of Noongar </w:t>
      </w:r>
      <w:r w:rsidR="097D3A95" w:rsidRPr="00410DD0">
        <w:t>L</w:t>
      </w:r>
      <w:r w:rsidRPr="00410DD0">
        <w:t>anguage and English</w:t>
      </w:r>
      <w:r w:rsidR="03E2272D" w:rsidRPr="00410DD0">
        <w:t>.</w:t>
      </w:r>
      <w:r w:rsidR="7E103E4D" w:rsidRPr="00410DD0">
        <w:t xml:space="preserve"> </w:t>
      </w:r>
      <w:r w:rsidR="15B9DD40" w:rsidRPr="00410DD0">
        <w:t>Pause t</w:t>
      </w:r>
      <w:r w:rsidR="4384A3F7" w:rsidRPr="00410DD0">
        <w:t xml:space="preserve">o </w:t>
      </w:r>
      <w:r w:rsidR="15B9DD40" w:rsidRPr="00410DD0">
        <w:t xml:space="preserve">discuss the differences in </w:t>
      </w:r>
      <w:r w:rsidR="6A7B62CC" w:rsidRPr="00410DD0">
        <w:t xml:space="preserve">sentence structure and language </w:t>
      </w:r>
      <w:r w:rsidR="15B9DD40" w:rsidRPr="00410DD0">
        <w:t xml:space="preserve">between Noongar </w:t>
      </w:r>
      <w:r w:rsidR="3B36B419" w:rsidRPr="00410DD0">
        <w:t xml:space="preserve">Language </w:t>
      </w:r>
      <w:r w:rsidR="15B9DD40" w:rsidRPr="00410DD0">
        <w:t xml:space="preserve">and English. For example, Noongar </w:t>
      </w:r>
      <w:r w:rsidR="116D0B93" w:rsidRPr="00410DD0">
        <w:t>L</w:t>
      </w:r>
      <w:r w:rsidR="15B9DD40" w:rsidRPr="00410DD0">
        <w:t xml:space="preserve">anguage </w:t>
      </w:r>
      <w:r w:rsidR="7D1B1B63" w:rsidRPr="00410DD0">
        <w:t>words are ordered differently from English,</w:t>
      </w:r>
      <w:r w:rsidR="15B9DD40" w:rsidRPr="00410DD0">
        <w:t xml:space="preserve"> however</w:t>
      </w:r>
      <w:r w:rsidR="7587C5CA" w:rsidRPr="00410DD0">
        <w:t>,</w:t>
      </w:r>
      <w:r w:rsidR="15B9DD40" w:rsidRPr="00410DD0">
        <w:t xml:space="preserve"> there </w:t>
      </w:r>
      <w:r w:rsidR="3BE52C60" w:rsidRPr="00410DD0">
        <w:t xml:space="preserve">is consistency in word choices to describe the events and characters in the </w:t>
      </w:r>
      <w:r w:rsidR="4420DA8A" w:rsidRPr="00410DD0">
        <w:t>story</w:t>
      </w:r>
      <w:r w:rsidR="308C86F1" w:rsidRPr="00410DD0">
        <w:t>.</w:t>
      </w:r>
    </w:p>
    <w:p w14:paraId="20CBDE0F" w14:textId="28AB40D1" w:rsidR="00CB6809" w:rsidRPr="00410DD0" w:rsidRDefault="2EB59147" w:rsidP="00D157F4">
      <w:pPr>
        <w:pStyle w:val="ListNumber"/>
      </w:pPr>
      <w:r w:rsidRPr="00410DD0">
        <w:t xml:space="preserve">As a class, </w:t>
      </w:r>
      <w:r w:rsidR="13B7A837" w:rsidRPr="00410DD0">
        <w:t>identify</w:t>
      </w:r>
      <w:r w:rsidR="7910F573" w:rsidRPr="00410DD0">
        <w:t xml:space="preserve"> how </w:t>
      </w:r>
      <w:r w:rsidR="67978A1A" w:rsidRPr="00410DD0">
        <w:t>reader</w:t>
      </w:r>
      <w:r w:rsidR="78D9141C" w:rsidRPr="00410DD0">
        <w:t>s</w:t>
      </w:r>
      <w:r w:rsidR="67978A1A" w:rsidRPr="00410DD0">
        <w:t xml:space="preserve"> </w:t>
      </w:r>
      <w:r w:rsidR="4C22F11D" w:rsidRPr="00410DD0">
        <w:t>can navigate to different sentences on the page to help understand the text</w:t>
      </w:r>
      <w:r w:rsidR="67978A1A" w:rsidRPr="00410DD0">
        <w:t xml:space="preserve">. For example, the separation of Noongar </w:t>
      </w:r>
      <w:r w:rsidR="7E5D77C0" w:rsidRPr="00410DD0">
        <w:t>L</w:t>
      </w:r>
      <w:r w:rsidR="5D680517" w:rsidRPr="00410DD0">
        <w:t>anguage</w:t>
      </w:r>
      <w:r w:rsidR="67978A1A" w:rsidRPr="00410DD0">
        <w:t xml:space="preserve"> and English, </w:t>
      </w:r>
      <w:r w:rsidR="3FD63B67" w:rsidRPr="00410DD0">
        <w:t xml:space="preserve">the English translation </w:t>
      </w:r>
      <w:r w:rsidR="10644576" w:rsidRPr="00410DD0">
        <w:t>below</w:t>
      </w:r>
      <w:r w:rsidR="3FD63B67" w:rsidRPr="00410DD0">
        <w:t xml:space="preserve"> each Noongar word, </w:t>
      </w:r>
      <w:r w:rsidR="67978A1A" w:rsidRPr="00410DD0">
        <w:t xml:space="preserve">and the use of italics for Noongar </w:t>
      </w:r>
      <w:r w:rsidR="00D11639" w:rsidRPr="00410DD0">
        <w:t>L</w:t>
      </w:r>
      <w:r w:rsidR="27CB9813" w:rsidRPr="00410DD0">
        <w:t>anguage</w:t>
      </w:r>
      <w:r w:rsidR="67978A1A" w:rsidRPr="00410DD0">
        <w:t xml:space="preserve"> on each page.</w:t>
      </w:r>
    </w:p>
    <w:p w14:paraId="13D655B2" w14:textId="2138087C" w:rsidR="00CB6809" w:rsidRPr="00410DD0" w:rsidRDefault="038C2C6C" w:rsidP="00D157F4">
      <w:pPr>
        <w:pStyle w:val="ListNumber"/>
      </w:pPr>
      <w:r w:rsidRPr="00410DD0">
        <w:t>Discuss</w:t>
      </w:r>
      <w:r w:rsidR="67978A1A" w:rsidRPr="00410DD0">
        <w:t xml:space="preserve"> </w:t>
      </w:r>
      <w:r w:rsidR="2C5611BB" w:rsidRPr="00410DD0">
        <w:t xml:space="preserve">how the </w:t>
      </w:r>
      <w:r w:rsidR="35CB7431" w:rsidRPr="00410DD0">
        <w:t>illustrations</w:t>
      </w:r>
      <w:r w:rsidR="591585B9" w:rsidRPr="00410DD0">
        <w:t xml:space="preserve"> in the text </w:t>
      </w:r>
      <w:r w:rsidR="0912FF99" w:rsidRPr="00410DD0">
        <w:t>reveal</w:t>
      </w:r>
      <w:r w:rsidR="64D1A116" w:rsidRPr="00410DD0">
        <w:t xml:space="preserve"> </w:t>
      </w:r>
      <w:r w:rsidR="2C5611BB" w:rsidRPr="00410DD0">
        <w:t>the</w:t>
      </w:r>
      <w:r w:rsidR="59EE9119" w:rsidRPr="00410DD0">
        <w:t xml:space="preserve"> close</w:t>
      </w:r>
      <w:r w:rsidR="2C5611BB" w:rsidRPr="00410DD0">
        <w:t xml:space="preserve"> relationship between the </w:t>
      </w:r>
      <w:r w:rsidR="00D150AF" w:rsidRPr="00410DD0">
        <w:t xml:space="preserve">grandfather </w:t>
      </w:r>
      <w:r w:rsidR="2C5611BB" w:rsidRPr="00410DD0">
        <w:t xml:space="preserve">and the snake. </w:t>
      </w:r>
      <w:r w:rsidR="52C8431A" w:rsidRPr="00410DD0">
        <w:t xml:space="preserve">For example, the man and snake are often positioned in the centre of the </w:t>
      </w:r>
      <w:r w:rsidR="082518A6" w:rsidRPr="00410DD0">
        <w:t xml:space="preserve">illustrations </w:t>
      </w:r>
      <w:r w:rsidR="52C8431A" w:rsidRPr="00410DD0">
        <w:t xml:space="preserve">to </w:t>
      </w:r>
      <w:r w:rsidR="372765AA" w:rsidRPr="00410DD0">
        <w:t>signify</w:t>
      </w:r>
      <w:r w:rsidR="52C8431A" w:rsidRPr="00410DD0">
        <w:t xml:space="preserve"> they are the key characters</w:t>
      </w:r>
      <w:r w:rsidR="52CD9D6C" w:rsidRPr="00410DD0">
        <w:t xml:space="preserve">; </w:t>
      </w:r>
      <w:r w:rsidR="52C8431A" w:rsidRPr="00410DD0">
        <w:t xml:space="preserve">the </w:t>
      </w:r>
      <w:r w:rsidR="1CA13A0B" w:rsidRPr="00410DD0">
        <w:t>grandfather’s body language appears relaxed when close to the snake</w:t>
      </w:r>
      <w:r w:rsidR="1C04F0FF" w:rsidRPr="00410DD0">
        <w:t>; the snake’s proximity to characters also changes depending on their relationship.</w:t>
      </w:r>
    </w:p>
    <w:p w14:paraId="4758D4DF" w14:textId="11BBAA3D" w:rsidR="00CB6809" w:rsidRPr="00410DD0" w:rsidRDefault="27434BCD" w:rsidP="00D157F4">
      <w:pPr>
        <w:pStyle w:val="ListNumber"/>
      </w:pPr>
      <w:r w:rsidRPr="00410DD0">
        <w:t xml:space="preserve">Organise students in groups of 3 to participate in a </w:t>
      </w:r>
      <w:r w:rsidR="12097C5F" w:rsidRPr="00410DD0">
        <w:t>‘</w:t>
      </w:r>
      <w:r w:rsidR="0B785D74" w:rsidRPr="00410DD0">
        <w:t xml:space="preserve">Talking </w:t>
      </w:r>
      <w:r w:rsidR="2EF18144" w:rsidRPr="00410DD0">
        <w:t>T</w:t>
      </w:r>
      <w:r w:rsidR="0B785D74" w:rsidRPr="00410DD0">
        <w:t>riangle</w:t>
      </w:r>
      <w:r w:rsidR="490A5CCA" w:rsidRPr="00410DD0">
        <w:t>’</w:t>
      </w:r>
      <w:r w:rsidR="6D37C244" w:rsidRPr="00410DD0">
        <w:t>.</w:t>
      </w:r>
      <w:r w:rsidR="058C5233" w:rsidRPr="00410DD0">
        <w:t xml:space="preserve"> </w:t>
      </w:r>
      <w:r w:rsidR="6D37C244" w:rsidRPr="00410DD0">
        <w:t xml:space="preserve">Assign group </w:t>
      </w:r>
      <w:r w:rsidR="58819987" w:rsidRPr="00410DD0">
        <w:t>role</w:t>
      </w:r>
      <w:r w:rsidR="4BA729D7" w:rsidRPr="00410DD0">
        <w:t>s</w:t>
      </w:r>
      <w:r w:rsidR="6D37C244" w:rsidRPr="00410DD0">
        <w:t xml:space="preserve"> to interact as a </w:t>
      </w:r>
      <w:r w:rsidR="1746CC7C" w:rsidRPr="00410DD0">
        <w:t>‘</w:t>
      </w:r>
      <w:r w:rsidR="6D37C244" w:rsidRPr="00410DD0">
        <w:t>Talking Triangle</w:t>
      </w:r>
      <w:r w:rsidR="710A81A8" w:rsidRPr="00410DD0">
        <w:t>’</w:t>
      </w:r>
      <w:r w:rsidR="6D37C244" w:rsidRPr="00410DD0">
        <w:t>:</w:t>
      </w:r>
    </w:p>
    <w:p w14:paraId="19F19122" w14:textId="6A31C207" w:rsidR="00CB6809" w:rsidRPr="00410DD0" w:rsidRDefault="00F56BD8" w:rsidP="00D157F4">
      <w:pPr>
        <w:pStyle w:val="ListBullet"/>
        <w:ind w:left="1134"/>
      </w:pPr>
      <w:r w:rsidRPr="00410DD0">
        <w:t>S</w:t>
      </w:r>
      <w:r w:rsidR="11A90C8C" w:rsidRPr="00410DD0">
        <w:t>peaker: the ‘speaker’ will respond to the questions posed</w:t>
      </w:r>
    </w:p>
    <w:p w14:paraId="7D6756F3" w14:textId="11ED8720" w:rsidR="00CB6809" w:rsidRPr="00410DD0" w:rsidRDefault="00F56BD8" w:rsidP="00D157F4">
      <w:pPr>
        <w:pStyle w:val="ListBullet"/>
        <w:ind w:left="1134"/>
      </w:pPr>
      <w:r w:rsidRPr="00410DD0">
        <w:t>Q</w:t>
      </w:r>
      <w:r w:rsidR="6D37C244" w:rsidRPr="00410DD0">
        <w:t xml:space="preserve">uestioner: the ‘questioner’ will ask the displayed questions in activity </w:t>
      </w:r>
      <w:r w:rsidR="36CDA975" w:rsidRPr="00410DD0">
        <w:t>1</w:t>
      </w:r>
      <w:r w:rsidR="4B4DD7FA" w:rsidRPr="00410DD0">
        <w:t>2</w:t>
      </w:r>
      <w:r w:rsidR="36CDA975" w:rsidRPr="00410DD0">
        <w:t xml:space="preserve"> </w:t>
      </w:r>
      <w:r w:rsidR="6D37C244" w:rsidRPr="00410DD0">
        <w:t>and continue to pose questions throughout the interaction to draw out more information and promote deeper thinking</w:t>
      </w:r>
    </w:p>
    <w:p w14:paraId="6A8C3D26" w14:textId="60657E69" w:rsidR="00F66F03" w:rsidRPr="00410DD0" w:rsidRDefault="00F56BD8" w:rsidP="00F66F03">
      <w:pPr>
        <w:pStyle w:val="ListBullet"/>
        <w:ind w:left="1134"/>
      </w:pPr>
      <w:r w:rsidRPr="00410DD0">
        <w:t>N</w:t>
      </w:r>
      <w:r w:rsidR="11A90C8C" w:rsidRPr="00410DD0">
        <w:t>ote taker: the ‘note taker’ will make notes about the important messages discussed in preparation for giving feedback or reporting back.</w:t>
      </w:r>
    </w:p>
    <w:p w14:paraId="014AC591" w14:textId="57F4EF46" w:rsidR="00F66F03" w:rsidRPr="00410DD0" w:rsidRDefault="00F66F03" w:rsidP="00F66F03">
      <w:pPr>
        <w:pStyle w:val="FeatureBox"/>
      </w:pPr>
      <w:r w:rsidRPr="00410DD0">
        <w:rPr>
          <w:b/>
          <w:bCs/>
        </w:rPr>
        <w:t>Note:</w:t>
      </w:r>
      <w:r w:rsidRPr="00410DD0">
        <w:t xml:space="preserve"> a ‘Talking Triangle’ is an oral language strategy that provides opportunities for critical thinking, focussed listening and identifying of key messages (Van der Zeyden 2016).</w:t>
      </w:r>
    </w:p>
    <w:p w14:paraId="177BC8A7" w14:textId="2F5E57D5" w:rsidR="00CB6809" w:rsidRPr="00410DD0" w:rsidRDefault="473E50FE" w:rsidP="00D157F4">
      <w:pPr>
        <w:pStyle w:val="ListNumber"/>
      </w:pPr>
      <w:r w:rsidRPr="00410DD0">
        <w:t>Display the following questions for each group to discuss</w:t>
      </w:r>
      <w:r w:rsidR="5BEC0202" w:rsidRPr="00410DD0">
        <w:t xml:space="preserve"> in their triangle</w:t>
      </w:r>
      <w:r w:rsidR="6F830FE3" w:rsidRPr="00410DD0">
        <w:t>s</w:t>
      </w:r>
      <w:r w:rsidR="072FDC2A" w:rsidRPr="00410DD0">
        <w:t xml:space="preserve"> referring to the illustrations and text in </w:t>
      </w:r>
      <w:proofErr w:type="spellStart"/>
      <w:r w:rsidR="072FDC2A" w:rsidRPr="00410DD0">
        <w:rPr>
          <w:rStyle w:val="Emphasis"/>
        </w:rPr>
        <w:t>Noorn</w:t>
      </w:r>
      <w:proofErr w:type="spellEnd"/>
      <w:r w:rsidRPr="00410DD0">
        <w:t>:</w:t>
      </w:r>
    </w:p>
    <w:p w14:paraId="74B67D23" w14:textId="38758F04" w:rsidR="00CB6809" w:rsidRPr="00410DD0" w:rsidRDefault="501EB016" w:rsidP="00D157F4">
      <w:pPr>
        <w:pStyle w:val="ListBullet"/>
        <w:ind w:left="1134"/>
      </w:pPr>
      <w:r w:rsidRPr="00410DD0">
        <w:t xml:space="preserve">Why did the snake protect the </w:t>
      </w:r>
      <w:r w:rsidR="65BEC1C1" w:rsidRPr="00410DD0">
        <w:t>grandfather</w:t>
      </w:r>
      <w:r w:rsidRPr="00410DD0">
        <w:t>?</w:t>
      </w:r>
    </w:p>
    <w:p w14:paraId="5101C66B" w14:textId="136B2D0F" w:rsidR="00CB6809" w:rsidRPr="00410DD0" w:rsidRDefault="501EB016" w:rsidP="00D157F4">
      <w:pPr>
        <w:pStyle w:val="ListBullet"/>
        <w:ind w:left="1134"/>
      </w:pPr>
      <w:r w:rsidRPr="00410DD0">
        <w:t>What does the narrative tell readers about the relationship between humans and nature</w:t>
      </w:r>
      <w:r w:rsidR="158DBF6C" w:rsidRPr="00410DD0">
        <w:t xml:space="preserve"> in Aboriginal and Torres Strait Islander culture</w:t>
      </w:r>
      <w:r w:rsidR="00F56BD8" w:rsidRPr="00410DD0">
        <w:t>s</w:t>
      </w:r>
      <w:r w:rsidRPr="00410DD0">
        <w:t>?</w:t>
      </w:r>
    </w:p>
    <w:p w14:paraId="46188F64" w14:textId="5C8F1D34" w:rsidR="00CB6809" w:rsidRPr="00410DD0" w:rsidRDefault="501EB016" w:rsidP="00D157F4">
      <w:pPr>
        <w:pStyle w:val="ListBullet"/>
        <w:ind w:left="1134"/>
      </w:pPr>
      <w:r w:rsidRPr="00410DD0">
        <w:t>Why d</w:t>
      </w:r>
      <w:r w:rsidR="00B75C2C" w:rsidRPr="00410DD0">
        <w:t>o</w:t>
      </w:r>
      <w:r w:rsidR="3BDD363D" w:rsidRPr="00410DD0">
        <w:t xml:space="preserve"> you think</w:t>
      </w:r>
      <w:r w:rsidR="00B75C2C" w:rsidRPr="00410DD0">
        <w:t xml:space="preserve"> </w:t>
      </w:r>
      <w:r w:rsidRPr="00410DD0">
        <w:t>the author</w:t>
      </w:r>
      <w:r w:rsidR="48EC2B04" w:rsidRPr="00410DD0">
        <w:t>s</w:t>
      </w:r>
      <w:r w:rsidRPr="00410DD0">
        <w:t xml:space="preserve"> chose to share the story using both English and the Noongar </w:t>
      </w:r>
      <w:r w:rsidR="29671576" w:rsidRPr="00410DD0">
        <w:t>L</w:t>
      </w:r>
      <w:r w:rsidRPr="00410DD0">
        <w:t>anguage?</w:t>
      </w:r>
    </w:p>
    <w:p w14:paraId="072892CC" w14:textId="699A6C82" w:rsidR="00CB6809" w:rsidRPr="00410DD0" w:rsidRDefault="4013DA75" w:rsidP="00D157F4">
      <w:pPr>
        <w:pStyle w:val="ListBullet"/>
        <w:ind w:left="1134"/>
      </w:pPr>
      <w:r w:rsidRPr="00410DD0">
        <w:t>What might the snake symbolise or represent?</w:t>
      </w:r>
    </w:p>
    <w:p w14:paraId="4C544566" w14:textId="16C60FD7" w:rsidR="00CB6809" w:rsidRPr="00410DD0" w:rsidRDefault="0B785D74" w:rsidP="00D157F4">
      <w:pPr>
        <w:pStyle w:val="ListBullet"/>
        <w:ind w:left="1134"/>
      </w:pPr>
      <w:r w:rsidRPr="00410DD0">
        <w:t>How d</w:t>
      </w:r>
      <w:r w:rsidR="737DE1B6" w:rsidRPr="00410DD0">
        <w:t xml:space="preserve">o </w:t>
      </w:r>
      <w:r w:rsidRPr="00410DD0">
        <w:t>the author</w:t>
      </w:r>
      <w:r w:rsidR="62212E5F" w:rsidRPr="00410DD0">
        <w:t>s</w:t>
      </w:r>
      <w:r w:rsidRPr="00410DD0">
        <w:t xml:space="preserve"> and </w:t>
      </w:r>
      <w:r w:rsidR="085A0BFA" w:rsidRPr="00410DD0">
        <w:t xml:space="preserve">the </w:t>
      </w:r>
      <w:r w:rsidRPr="00410DD0">
        <w:t>illustrator</w:t>
      </w:r>
      <w:r w:rsidR="18497A4D" w:rsidRPr="00410DD0">
        <w:t xml:space="preserve"> </w:t>
      </w:r>
      <w:r w:rsidRPr="00410DD0">
        <w:t>create a</w:t>
      </w:r>
      <w:r w:rsidR="1B9934B1" w:rsidRPr="00410DD0">
        <w:t xml:space="preserve">n emotional </w:t>
      </w:r>
      <w:r w:rsidRPr="00410DD0">
        <w:t>connect</w:t>
      </w:r>
      <w:r w:rsidR="009D0870" w:rsidRPr="00410DD0">
        <w:t>ion from the</w:t>
      </w:r>
      <w:r w:rsidR="140D1611" w:rsidRPr="00410DD0">
        <w:t xml:space="preserve"> audience to the</w:t>
      </w:r>
      <w:r w:rsidRPr="00410DD0">
        <w:t xml:space="preserve"> snake?</w:t>
      </w:r>
      <w:r w:rsidR="7158976F" w:rsidRPr="00410DD0">
        <w:t xml:space="preserve"> </w:t>
      </w:r>
      <w:r w:rsidR="28676E4B" w:rsidRPr="00410DD0">
        <w:t>Why might readers develop an emotional connection to the</w:t>
      </w:r>
      <w:r w:rsidR="778E2B9C" w:rsidRPr="00410DD0">
        <w:t xml:space="preserve"> </w:t>
      </w:r>
      <w:r w:rsidR="28676E4B" w:rsidRPr="00410DD0">
        <w:t>snake?</w:t>
      </w:r>
    </w:p>
    <w:p w14:paraId="735F2CB1" w14:textId="20D02BA6" w:rsidR="00CB6809" w:rsidRPr="00410DD0" w:rsidRDefault="11E26922" w:rsidP="00D157F4">
      <w:pPr>
        <w:pStyle w:val="ListNumber"/>
      </w:pPr>
      <w:r w:rsidRPr="00410DD0">
        <w:t xml:space="preserve">Invite the ‘note taker’ from each group to share one question and answer that </w:t>
      </w:r>
      <w:r w:rsidR="4AF6500F" w:rsidRPr="00410DD0">
        <w:t xml:space="preserve">required </w:t>
      </w:r>
      <w:r w:rsidRPr="00410DD0">
        <w:t>deep thinking and an extended response</w:t>
      </w:r>
      <w:r w:rsidR="6E432B30" w:rsidRPr="00410DD0">
        <w:t>.</w:t>
      </w:r>
    </w:p>
    <w:p w14:paraId="69D7A138" w14:textId="551ECEF2" w:rsidR="5EE40955" w:rsidRPr="00410DD0" w:rsidRDefault="5EE40955" w:rsidP="7A05A3D7">
      <w:pPr>
        <w:pStyle w:val="ListNumber"/>
      </w:pPr>
      <w:r w:rsidRPr="00410DD0">
        <w:t>Rev</w:t>
      </w:r>
      <w:r w:rsidR="0AA8D42D" w:rsidRPr="00410DD0">
        <w:t xml:space="preserve">iew </w:t>
      </w:r>
      <w:r w:rsidRPr="00410DD0">
        <w:t xml:space="preserve">that summarising </w:t>
      </w:r>
      <w:r w:rsidR="4A7F7694" w:rsidRPr="00410DD0">
        <w:t xml:space="preserve">is about concisely expressing the relevant details (NESA </w:t>
      </w:r>
      <w:r w:rsidR="2E38BAAD" w:rsidRPr="00410DD0">
        <w:t>2024</w:t>
      </w:r>
      <w:r w:rsidR="4A7F7694" w:rsidRPr="00410DD0">
        <w:t xml:space="preserve">). </w:t>
      </w:r>
      <w:r w:rsidR="6541F3C5" w:rsidRPr="00410DD0">
        <w:t>Revise that w</w:t>
      </w:r>
      <w:r w:rsidR="4A7F7694" w:rsidRPr="00410DD0">
        <w:t xml:space="preserve">riting a summary helps students see the big picture and process the information more deeply as they use their own words to generate a summary. </w:t>
      </w:r>
      <w:r w:rsidR="6EFC20F1" w:rsidRPr="00410DD0">
        <w:rPr>
          <w:rStyle w:val="Strong"/>
        </w:rPr>
        <w:t>Optional</w:t>
      </w:r>
      <w:r w:rsidR="6EFC20F1" w:rsidRPr="00410DD0">
        <w:rPr>
          <w:b/>
          <w:bCs/>
        </w:rPr>
        <w:t>:</w:t>
      </w:r>
      <w:r w:rsidR="6EFC20F1" w:rsidRPr="00410DD0">
        <w:t xml:space="preserve"> watch </w:t>
      </w:r>
      <w:hyperlink r:id="rId81">
        <w:r w:rsidR="6EFC20F1" w:rsidRPr="00410DD0">
          <w:rPr>
            <w:rStyle w:val="Hyperlink"/>
          </w:rPr>
          <w:t xml:space="preserve">Generating a Summary </w:t>
        </w:r>
        <w:r w:rsidR="2195A3B1" w:rsidRPr="00410DD0">
          <w:rPr>
            <w:rStyle w:val="Hyperlink"/>
          </w:rPr>
          <w:t>(4:29)</w:t>
        </w:r>
      </w:hyperlink>
      <w:r w:rsidR="2195A3B1" w:rsidRPr="00410DD0">
        <w:t xml:space="preserve">, stopping at 3:52 </w:t>
      </w:r>
      <w:r w:rsidR="6EFC20F1" w:rsidRPr="00410DD0">
        <w:t>to support student understanding.</w:t>
      </w:r>
    </w:p>
    <w:p w14:paraId="3B825AE8" w14:textId="07FF2BD0" w:rsidR="00CB6809" w:rsidRPr="00410DD0" w:rsidRDefault="5195C84F" w:rsidP="00D157F4">
      <w:pPr>
        <w:pStyle w:val="ListNumber"/>
      </w:pPr>
      <w:r w:rsidRPr="00410DD0">
        <w:t xml:space="preserve">Explain that students will represent their understanding of the text, </w:t>
      </w:r>
      <w:proofErr w:type="spellStart"/>
      <w:r w:rsidRPr="00410DD0">
        <w:rPr>
          <w:rStyle w:val="Emphasis"/>
        </w:rPr>
        <w:t>Noorn</w:t>
      </w:r>
      <w:proofErr w:type="spellEnd"/>
      <w:r w:rsidRPr="00410DD0">
        <w:t xml:space="preserve"> using the </w:t>
      </w:r>
      <w:hyperlink r:id="rId82">
        <w:r w:rsidRPr="00410DD0">
          <w:rPr>
            <w:rStyle w:val="Hyperlink"/>
          </w:rPr>
          <w:t>One-pager</w:t>
        </w:r>
      </w:hyperlink>
      <w:r w:rsidRPr="00410DD0">
        <w:t xml:space="preserve"> strategy.</w:t>
      </w:r>
    </w:p>
    <w:p w14:paraId="74A6A983" w14:textId="14C42ABB" w:rsidR="00CB6809" w:rsidRPr="00410DD0" w:rsidRDefault="5F240061" w:rsidP="28B5181A">
      <w:pPr>
        <w:pStyle w:val="FeatureBox"/>
      </w:pPr>
      <w:r w:rsidRPr="00410DD0">
        <w:rPr>
          <w:rStyle w:val="Strong"/>
        </w:rPr>
        <w:t>Note</w:t>
      </w:r>
      <w:r w:rsidRPr="00410DD0">
        <w:rPr>
          <w:b/>
          <w:bCs/>
        </w:rPr>
        <w:t>:</w:t>
      </w:r>
      <w:r w:rsidRPr="00410DD0">
        <w:t xml:space="preserve"> </w:t>
      </w:r>
      <w:r w:rsidR="002E19C7" w:rsidRPr="00410DD0">
        <w:t>t</w:t>
      </w:r>
      <w:r w:rsidR="4F6BF67C" w:rsidRPr="00410DD0">
        <w:t>he</w:t>
      </w:r>
      <w:r w:rsidRPr="00410DD0">
        <w:t xml:space="preserve"> </w:t>
      </w:r>
      <w:r w:rsidR="145DA84D" w:rsidRPr="00410DD0">
        <w:t>o</w:t>
      </w:r>
      <w:r w:rsidRPr="00410DD0">
        <w:t>ne-pager is a simple strategy for enhancing learners’ retention of new information. Learners select key points from information presented to them, then create a one-page summary using thoughtfully selected images, text, symbols, diagrams and colours (</w:t>
      </w:r>
      <w:hyperlink r:id="rId83">
        <w:r w:rsidRPr="00410DD0">
          <w:rPr>
            <w:rStyle w:val="Hyperlink"/>
          </w:rPr>
          <w:t>NSW Department of Education –</w:t>
        </w:r>
        <w:r w:rsidR="529E7922" w:rsidRPr="00410DD0">
          <w:rPr>
            <w:rStyle w:val="Hyperlink"/>
          </w:rPr>
          <w:t xml:space="preserve"> One-pager</w:t>
        </w:r>
      </w:hyperlink>
      <w:r w:rsidR="529E7922" w:rsidRPr="00410DD0">
        <w:t>).</w:t>
      </w:r>
    </w:p>
    <w:p w14:paraId="2F2834F2" w14:textId="1CA37F19" w:rsidR="00CB6809" w:rsidRPr="00410DD0" w:rsidRDefault="0AD7F343" w:rsidP="00D157F4">
      <w:pPr>
        <w:pStyle w:val="ListNumber"/>
      </w:pPr>
      <w:r w:rsidRPr="00410DD0">
        <w:t>Co-construct success criteria for the ‘one-pager’. For example:</w:t>
      </w:r>
    </w:p>
    <w:p w14:paraId="67B25258" w14:textId="5595E3C2" w:rsidR="00CB6809" w:rsidRPr="00410DD0" w:rsidRDefault="1F18B8B2" w:rsidP="00D157F4">
      <w:pPr>
        <w:pStyle w:val="ListBullet"/>
        <w:ind w:left="1134"/>
      </w:pPr>
      <w:r w:rsidRPr="00410DD0">
        <w:t xml:space="preserve">use </w:t>
      </w:r>
      <w:r w:rsidR="318DB33D" w:rsidRPr="00410DD0">
        <w:t>responses</w:t>
      </w:r>
      <w:r w:rsidR="001B3395" w:rsidRPr="00410DD0">
        <w:t xml:space="preserve"> </w:t>
      </w:r>
      <w:r w:rsidRPr="00410DD0">
        <w:t xml:space="preserve">from </w:t>
      </w:r>
      <w:r w:rsidR="006063F7" w:rsidRPr="00410DD0">
        <w:t xml:space="preserve">the </w:t>
      </w:r>
      <w:r w:rsidR="4750F411" w:rsidRPr="00410DD0">
        <w:t>‘</w:t>
      </w:r>
      <w:r w:rsidRPr="00410DD0">
        <w:t>Talking Triangle</w:t>
      </w:r>
      <w:r w:rsidR="00685A90" w:rsidRPr="00410DD0">
        <w:t>s</w:t>
      </w:r>
      <w:r w:rsidR="441F05BE" w:rsidRPr="00410DD0">
        <w:t>’</w:t>
      </w:r>
    </w:p>
    <w:p w14:paraId="474CB41E" w14:textId="3CBEFCC3" w:rsidR="00CB6809" w:rsidRPr="00410DD0" w:rsidRDefault="1F18B8B2" w:rsidP="00D157F4">
      <w:pPr>
        <w:pStyle w:val="ListBullet"/>
        <w:ind w:left="1134"/>
      </w:pPr>
      <w:r w:rsidRPr="00410DD0">
        <w:t>use illustrations, text, symbols, diagrams and colours</w:t>
      </w:r>
      <w:r w:rsidR="5CD5B7BA" w:rsidRPr="00410DD0">
        <w:t xml:space="preserve"> to represent the totem of a snake and its importance in the </w:t>
      </w:r>
      <w:proofErr w:type="gramStart"/>
      <w:r w:rsidR="5CD5B7BA" w:rsidRPr="00410DD0">
        <w:t>story</w:t>
      </w:r>
      <w:proofErr w:type="gramEnd"/>
    </w:p>
    <w:p w14:paraId="2A5E9B8C" w14:textId="6874E715" w:rsidR="00CB6809" w:rsidRPr="00410DD0" w:rsidRDefault="1F18B8B2" w:rsidP="00D157F4">
      <w:pPr>
        <w:pStyle w:val="ListBullet"/>
        <w:ind w:left="1134"/>
      </w:pPr>
      <w:r w:rsidRPr="00410DD0">
        <w:t xml:space="preserve">refer to the text’s glossary to locate and use key words in the summary. For example, </w:t>
      </w:r>
      <w:proofErr w:type="spellStart"/>
      <w:r w:rsidRPr="00410DD0">
        <w:t>noorn</w:t>
      </w:r>
      <w:proofErr w:type="spellEnd"/>
      <w:r w:rsidRPr="00410DD0">
        <w:t xml:space="preserve">: snake, Demi: grandfather, </w:t>
      </w:r>
      <w:proofErr w:type="spellStart"/>
      <w:r w:rsidRPr="00410DD0">
        <w:t>baal</w:t>
      </w:r>
      <w:proofErr w:type="spellEnd"/>
      <w:r w:rsidRPr="00410DD0">
        <w:t>: it/he, moort: family</w:t>
      </w:r>
    </w:p>
    <w:p w14:paraId="7F5B5E60" w14:textId="601239AD" w:rsidR="009A0A4A" w:rsidRPr="00410DD0" w:rsidRDefault="24E54EAC" w:rsidP="00D157F4">
      <w:pPr>
        <w:pStyle w:val="ListBullet"/>
        <w:ind w:left="1134"/>
      </w:pPr>
      <w:r w:rsidRPr="00410DD0">
        <w:t xml:space="preserve">explain the </w:t>
      </w:r>
      <w:r w:rsidR="63453336" w:rsidRPr="00410DD0">
        <w:t xml:space="preserve">emotional </w:t>
      </w:r>
      <w:r w:rsidRPr="00410DD0">
        <w:t>connectio</w:t>
      </w:r>
      <w:r w:rsidR="3B4146DE" w:rsidRPr="00410DD0">
        <w:t xml:space="preserve">ns </w:t>
      </w:r>
      <w:r w:rsidR="63453336" w:rsidRPr="00410DD0">
        <w:t xml:space="preserve">(connotations) </w:t>
      </w:r>
      <w:r w:rsidR="6D80667C" w:rsidRPr="00410DD0">
        <w:t>between totems and</w:t>
      </w:r>
      <w:r w:rsidR="00BB378C" w:rsidRPr="00410DD0">
        <w:t xml:space="preserve"> Aboriginal and Torres Strait Islander</w:t>
      </w:r>
      <w:r w:rsidR="6D80667C" w:rsidRPr="00410DD0">
        <w:t xml:space="preserve"> </w:t>
      </w:r>
      <w:r w:rsidR="005D61FD" w:rsidRPr="00410DD0">
        <w:t>p</w:t>
      </w:r>
      <w:r w:rsidR="6D80667C" w:rsidRPr="00410DD0">
        <w:t>eople</w:t>
      </w:r>
      <w:r w:rsidR="005D61FD" w:rsidRPr="00410DD0">
        <w:t>s</w:t>
      </w:r>
      <w:r w:rsidR="465C93D0" w:rsidRPr="00410DD0">
        <w:t>.</w:t>
      </w:r>
    </w:p>
    <w:p w14:paraId="6CA28C9E" w14:textId="076C297A" w:rsidR="00443896" w:rsidRPr="00410DD0" w:rsidRDefault="09D7402B" w:rsidP="00D157F4">
      <w:pPr>
        <w:pStyle w:val="ListNumber"/>
      </w:pPr>
      <w:r w:rsidRPr="00410DD0">
        <w:t xml:space="preserve">As a class, co-construct </w:t>
      </w:r>
      <w:r w:rsidR="5D598DC3" w:rsidRPr="00410DD0">
        <w:t>a key idea re</w:t>
      </w:r>
      <w:r w:rsidRPr="00410DD0">
        <w:t xml:space="preserve">presented in </w:t>
      </w:r>
      <w:proofErr w:type="spellStart"/>
      <w:r w:rsidRPr="00410DD0">
        <w:rPr>
          <w:i/>
          <w:iCs/>
        </w:rPr>
        <w:t>Noorn</w:t>
      </w:r>
      <w:proofErr w:type="spellEnd"/>
      <w:r w:rsidRPr="00410DD0">
        <w:t>. For example</w:t>
      </w:r>
      <w:r w:rsidR="4CD052E4" w:rsidRPr="00410DD0">
        <w:t>,</w:t>
      </w:r>
      <w:r w:rsidRPr="00410DD0">
        <w:t xml:space="preserve"> </w:t>
      </w:r>
      <w:r w:rsidR="40B050D0" w:rsidRPr="00410DD0">
        <w:t xml:space="preserve">the </w:t>
      </w:r>
      <w:r w:rsidR="54EE47F7" w:rsidRPr="00410DD0">
        <w:t>symbol</w:t>
      </w:r>
      <w:r w:rsidR="40B050D0" w:rsidRPr="00410DD0">
        <w:t xml:space="preserve"> of the snake to represent family and loyalty.</w:t>
      </w:r>
    </w:p>
    <w:p w14:paraId="31B0AC38" w14:textId="1D284ADF" w:rsidR="567A475D" w:rsidRPr="00410DD0" w:rsidRDefault="69F31D81" w:rsidP="005D1C07">
      <w:pPr>
        <w:pStyle w:val="ListNumber"/>
      </w:pPr>
      <w:r w:rsidRPr="00410DD0">
        <w:t>Students create</w:t>
      </w:r>
      <w:r w:rsidR="1D6DBDD6" w:rsidRPr="00410DD0">
        <w:t xml:space="preserve"> their own</w:t>
      </w:r>
      <w:r w:rsidRPr="00410DD0">
        <w:t xml:space="preserve"> ‘one-pager’</w:t>
      </w:r>
      <w:r w:rsidR="5A4E9267" w:rsidRPr="00410DD0">
        <w:t xml:space="preserve"> to represent their understanding of the text, </w:t>
      </w:r>
      <w:proofErr w:type="spellStart"/>
      <w:r w:rsidR="5A4E9267" w:rsidRPr="00410DD0">
        <w:rPr>
          <w:rStyle w:val="Emphasis"/>
        </w:rPr>
        <w:t>Noorn</w:t>
      </w:r>
      <w:proofErr w:type="spellEnd"/>
      <w:r w:rsidR="5A4E9267" w:rsidRPr="00410DD0">
        <w:t>.</w:t>
      </w:r>
      <w:r w:rsidR="6EDF5E30" w:rsidRPr="00410DD0">
        <w:t xml:space="preserve"> Students refer to the </w:t>
      </w:r>
      <w:r w:rsidR="797C560B" w:rsidRPr="00410DD0">
        <w:t xml:space="preserve">co-constructed </w:t>
      </w:r>
      <w:r w:rsidR="16581C85" w:rsidRPr="00410DD0">
        <w:t>key idea</w:t>
      </w:r>
      <w:r w:rsidR="6BD75965" w:rsidRPr="00410DD0">
        <w:t xml:space="preserve"> from activity 15</w:t>
      </w:r>
      <w:r w:rsidR="797C560B" w:rsidRPr="00410DD0">
        <w:t xml:space="preserve"> and </w:t>
      </w:r>
      <w:r w:rsidR="08EC217E" w:rsidRPr="00410DD0">
        <w:t xml:space="preserve">the success criteria </w:t>
      </w:r>
      <w:r w:rsidR="75A888AE" w:rsidRPr="00410DD0">
        <w:t xml:space="preserve">to support </w:t>
      </w:r>
      <w:r w:rsidR="7CC801A0" w:rsidRPr="00410DD0">
        <w:t>ideas</w:t>
      </w:r>
      <w:r w:rsidR="20171967" w:rsidRPr="00410DD0">
        <w:t xml:space="preserve">. </w:t>
      </w:r>
      <w:r w:rsidR="3886297A" w:rsidRPr="00410DD0">
        <w:rPr>
          <w:b/>
          <w:bCs/>
        </w:rPr>
        <w:t>Note:</w:t>
      </w:r>
      <w:r w:rsidR="3886297A" w:rsidRPr="00410DD0">
        <w:t xml:space="preserve"> </w:t>
      </w:r>
      <w:r w:rsidR="7708860A" w:rsidRPr="00410DD0">
        <w:t>s</w:t>
      </w:r>
      <w:r w:rsidR="3886297A" w:rsidRPr="00410DD0">
        <w:t xml:space="preserve">tudents’ </w:t>
      </w:r>
      <w:hyperlink r:id="rId84">
        <w:r w:rsidR="3886297A" w:rsidRPr="00410DD0">
          <w:rPr>
            <w:rStyle w:val="Hyperlink"/>
          </w:rPr>
          <w:t>one-pager</w:t>
        </w:r>
      </w:hyperlink>
      <w:r w:rsidR="3886297A" w:rsidRPr="00410DD0">
        <w:t xml:space="preserve"> will be used in </w:t>
      </w:r>
      <w:hyperlink w:anchor="_Lesson_9_–">
        <w:r w:rsidR="3886297A" w:rsidRPr="00410DD0">
          <w:rPr>
            <w:rStyle w:val="Hyperlink"/>
          </w:rPr>
          <w:t>Lesson 9</w:t>
        </w:r>
        <w:r w:rsidR="68A5EE73" w:rsidRPr="00410DD0">
          <w:t>.</w:t>
        </w:r>
      </w:hyperlink>
    </w:p>
    <w:p w14:paraId="12DA4FCB" w14:textId="7CC5D166" w:rsidR="00CB6809" w:rsidRPr="00410DD0" w:rsidRDefault="06FAA7AF" w:rsidP="00D157F4">
      <w:pPr>
        <w:pStyle w:val="ListNumber"/>
      </w:pPr>
      <w:r w:rsidRPr="00410DD0">
        <w:t xml:space="preserve">Students use the </w:t>
      </w:r>
      <w:hyperlink r:id="rId85">
        <w:r w:rsidRPr="00410DD0">
          <w:rPr>
            <w:rStyle w:val="Hyperlink"/>
          </w:rPr>
          <w:t>3-2-1 strategy</w:t>
        </w:r>
      </w:hyperlink>
      <w:r w:rsidRPr="00410DD0">
        <w:t xml:space="preserve"> to reflect on their learning.</w:t>
      </w:r>
    </w:p>
    <w:p w14:paraId="5C33DAD6" w14:textId="0275C41A" w:rsidR="00CB6809" w:rsidRPr="00410DD0" w:rsidRDefault="3211453B" w:rsidP="003421EE">
      <w:pPr>
        <w:pStyle w:val="Heading2"/>
      </w:pPr>
      <w:bookmarkStart w:id="51" w:name="_Lesson_7_–_1"/>
      <w:bookmarkStart w:id="52" w:name="_Lesson_7_–"/>
      <w:bookmarkStart w:id="53" w:name="_Toc143258880"/>
      <w:bookmarkStart w:id="54" w:name="_Toc169529462"/>
      <w:bookmarkEnd w:id="51"/>
      <w:r w:rsidRPr="00410DD0">
        <w:t xml:space="preserve">Lesson </w:t>
      </w:r>
      <w:r w:rsidR="43A42F66" w:rsidRPr="00410DD0">
        <w:t>7</w:t>
      </w:r>
      <w:r w:rsidR="59661B5B" w:rsidRPr="00410DD0">
        <w:t xml:space="preserve"> – </w:t>
      </w:r>
      <w:r w:rsidR="342D72C4" w:rsidRPr="00410DD0">
        <w:t xml:space="preserve">analysing </w:t>
      </w:r>
      <w:r w:rsidR="5243F2F3" w:rsidRPr="00410DD0">
        <w:t xml:space="preserve">how </w:t>
      </w:r>
      <w:r w:rsidR="342D72C4" w:rsidRPr="00410DD0">
        <w:t>figurative language create</w:t>
      </w:r>
      <w:r w:rsidR="6B202CA8" w:rsidRPr="00410DD0">
        <w:t>s</w:t>
      </w:r>
      <w:r w:rsidR="342D72C4" w:rsidRPr="00410DD0">
        <w:t xml:space="preserve"> </w:t>
      </w:r>
      <w:proofErr w:type="gramStart"/>
      <w:r w:rsidR="342D72C4" w:rsidRPr="00410DD0">
        <w:t>meaning</w:t>
      </w:r>
      <w:bookmarkEnd w:id="52"/>
      <w:bookmarkEnd w:id="53"/>
      <w:bookmarkEnd w:id="54"/>
      <w:proofErr w:type="gramEnd"/>
    </w:p>
    <w:p w14:paraId="6AD710A7" w14:textId="17987737" w:rsidR="00CB6809" w:rsidRPr="00410DD0" w:rsidRDefault="5A48AE3F" w:rsidP="00637398">
      <w:pPr>
        <w:pStyle w:val="ListNumber"/>
        <w:numPr>
          <w:ilvl w:val="0"/>
          <w:numId w:val="17"/>
        </w:numPr>
      </w:pPr>
      <w:r w:rsidRPr="00410DD0">
        <w:t>Display the website</w:t>
      </w:r>
      <w:r w:rsidR="021F4CFD" w:rsidRPr="00410DD0">
        <w:t>,</w:t>
      </w:r>
      <w:r w:rsidRPr="00410DD0">
        <w:t xml:space="preserve"> </w:t>
      </w:r>
      <w:hyperlink r:id="rId86">
        <w:r w:rsidR="6FEEFC12" w:rsidRPr="00410DD0">
          <w:rPr>
            <w:rStyle w:val="Hyperlink"/>
          </w:rPr>
          <w:t xml:space="preserve">First Nations </w:t>
        </w:r>
        <w:r w:rsidR="00CD33A8" w:rsidRPr="00410DD0">
          <w:rPr>
            <w:rStyle w:val="Hyperlink"/>
          </w:rPr>
          <w:t>s</w:t>
        </w:r>
        <w:r w:rsidR="6FEEFC12" w:rsidRPr="00410DD0">
          <w:rPr>
            <w:rStyle w:val="Hyperlink"/>
          </w:rPr>
          <w:t>torytelling</w:t>
        </w:r>
      </w:hyperlink>
      <w:r w:rsidR="6FEEFC12" w:rsidRPr="00410DD0">
        <w:t xml:space="preserve"> </w:t>
      </w:r>
      <w:r w:rsidRPr="00410DD0">
        <w:t xml:space="preserve">and </w:t>
      </w:r>
      <w:r w:rsidR="005D61FD" w:rsidRPr="00410DD0">
        <w:t xml:space="preserve">navigate </w:t>
      </w:r>
      <w:r w:rsidRPr="00410DD0">
        <w:t>to the first quote</w:t>
      </w:r>
      <w:r w:rsidR="31462E4D" w:rsidRPr="00410DD0">
        <w:t xml:space="preserve"> from Aunty Rhonda Radley. Read the quote as a class, pausing to </w:t>
      </w:r>
      <w:r w:rsidR="3614B5D6" w:rsidRPr="00410DD0">
        <w:t xml:space="preserve">identify </w:t>
      </w:r>
      <w:r w:rsidR="2AA725E5" w:rsidRPr="00410DD0">
        <w:t xml:space="preserve">and discuss </w:t>
      </w:r>
      <w:r w:rsidR="31462E4D" w:rsidRPr="00410DD0">
        <w:t>any unfamiliar vocabulary</w:t>
      </w:r>
      <w:r w:rsidR="08E8F496" w:rsidRPr="00410DD0">
        <w:t xml:space="preserve">. </w:t>
      </w:r>
      <w:r w:rsidR="3E854064" w:rsidRPr="00410DD0">
        <w:t>Ask students to share what they think the quote means. Reinforce that the quote highlights</w:t>
      </w:r>
      <w:r w:rsidR="0E136439" w:rsidRPr="00410DD0">
        <w:t xml:space="preserve"> </w:t>
      </w:r>
      <w:r w:rsidR="70E12AEF" w:rsidRPr="00410DD0">
        <w:t>how</w:t>
      </w:r>
      <w:r w:rsidR="6D26276C" w:rsidRPr="00410DD0">
        <w:t xml:space="preserve"> </w:t>
      </w:r>
      <w:r w:rsidR="0A0DC520" w:rsidRPr="00410DD0">
        <w:t>t</w:t>
      </w:r>
      <w:r w:rsidR="6D26276C" w:rsidRPr="00410DD0">
        <w:t xml:space="preserve">otems </w:t>
      </w:r>
      <w:r w:rsidR="4FE46CB5" w:rsidRPr="00410DD0">
        <w:t xml:space="preserve">are </w:t>
      </w:r>
      <w:r w:rsidR="3292AD6C" w:rsidRPr="00410DD0">
        <w:t>intertwine</w:t>
      </w:r>
      <w:r w:rsidR="117C40AE" w:rsidRPr="00410DD0">
        <w:t xml:space="preserve">d </w:t>
      </w:r>
      <w:r w:rsidR="3292AD6C" w:rsidRPr="00410DD0">
        <w:t xml:space="preserve">with </w:t>
      </w:r>
      <w:r w:rsidR="001A0A3A" w:rsidRPr="00410DD0">
        <w:t>c</w:t>
      </w:r>
      <w:r w:rsidR="0499BC3F" w:rsidRPr="00410DD0">
        <w:t>ulture</w:t>
      </w:r>
      <w:r w:rsidR="00A52ED7" w:rsidRPr="00410DD0">
        <w:t>s</w:t>
      </w:r>
      <w:r w:rsidR="0499BC3F" w:rsidRPr="00410DD0">
        <w:t xml:space="preserve"> and identity</w:t>
      </w:r>
      <w:r w:rsidR="0A0DC520" w:rsidRPr="00410DD0">
        <w:t xml:space="preserve">. </w:t>
      </w:r>
      <w:r w:rsidR="3292AD6C" w:rsidRPr="00410DD0">
        <w:t>T</w:t>
      </w:r>
      <w:r w:rsidR="646BEB05" w:rsidRPr="00410DD0">
        <w:t xml:space="preserve">otems </w:t>
      </w:r>
      <w:r w:rsidR="3292AD6C" w:rsidRPr="00410DD0">
        <w:t>symbolise a connection t</w:t>
      </w:r>
      <w:r w:rsidR="41810EBE" w:rsidRPr="00410DD0">
        <w:t>o</w:t>
      </w:r>
      <w:r w:rsidR="3292AD6C" w:rsidRPr="00410DD0">
        <w:t xml:space="preserve"> ancestors and the natural world</w:t>
      </w:r>
      <w:r w:rsidR="01CA729E" w:rsidRPr="00410DD0">
        <w:t xml:space="preserve">. </w:t>
      </w:r>
      <w:r w:rsidR="029BA398" w:rsidRPr="00410DD0">
        <w:t xml:space="preserve">Ask students to share any background knowledge or wonderings </w:t>
      </w:r>
      <w:r w:rsidR="53AD577C" w:rsidRPr="00410DD0">
        <w:t xml:space="preserve">about </w:t>
      </w:r>
      <w:r w:rsidR="7DB0312A" w:rsidRPr="00410DD0">
        <w:t>t</w:t>
      </w:r>
      <w:r w:rsidR="53AD577C" w:rsidRPr="00410DD0">
        <w:t>otems</w:t>
      </w:r>
      <w:r w:rsidR="029BA398" w:rsidRPr="00410DD0">
        <w:t>.</w:t>
      </w:r>
    </w:p>
    <w:p w14:paraId="7316C731" w14:textId="47019AD6" w:rsidR="00CB6809" w:rsidRPr="00410DD0" w:rsidRDefault="20744283" w:rsidP="002E19C7">
      <w:pPr>
        <w:pStyle w:val="ListNumber"/>
      </w:pPr>
      <w:r w:rsidRPr="00410DD0">
        <w:t xml:space="preserve">Prior to </w:t>
      </w:r>
      <w:r w:rsidR="28D155CE" w:rsidRPr="00410DD0">
        <w:t>re</w:t>
      </w:r>
      <w:r w:rsidR="287058FF" w:rsidRPr="00410DD0">
        <w:t>-</w:t>
      </w:r>
      <w:r w:rsidRPr="00410DD0">
        <w:t>reading</w:t>
      </w:r>
      <w:r w:rsidR="3710B7CC" w:rsidRPr="00410DD0">
        <w:t xml:space="preserve"> </w:t>
      </w:r>
      <w:proofErr w:type="spellStart"/>
      <w:r w:rsidR="3710B7CC" w:rsidRPr="00410DD0">
        <w:rPr>
          <w:rStyle w:val="Emphasis"/>
        </w:rPr>
        <w:t>Noorn</w:t>
      </w:r>
      <w:proofErr w:type="spellEnd"/>
      <w:r w:rsidRPr="00410DD0">
        <w:t xml:space="preserve">, explain that students will look </w:t>
      </w:r>
      <w:r w:rsidR="675CAB13" w:rsidRPr="00410DD0">
        <w:t>for ways the author</w:t>
      </w:r>
      <w:r w:rsidR="35535D76" w:rsidRPr="00410DD0">
        <w:t>s</w:t>
      </w:r>
      <w:r w:rsidR="675CAB13" w:rsidRPr="00410DD0">
        <w:t xml:space="preserve"> </w:t>
      </w:r>
      <w:r w:rsidR="1A822201" w:rsidRPr="00410DD0">
        <w:t>and</w:t>
      </w:r>
      <w:r w:rsidR="675CAB13" w:rsidRPr="00410DD0">
        <w:t xml:space="preserve"> illustrator created</w:t>
      </w:r>
      <w:r w:rsidRPr="00410DD0">
        <w:t xml:space="preserve"> the </w:t>
      </w:r>
      <w:r w:rsidR="6000E44F" w:rsidRPr="00410DD0">
        <w:t>perception</w:t>
      </w:r>
      <w:r w:rsidRPr="00410DD0">
        <w:t xml:space="preserve"> that the snake was like family. </w:t>
      </w:r>
      <w:r w:rsidR="798AD25E" w:rsidRPr="00410DD0">
        <w:t xml:space="preserve">For example, </w:t>
      </w:r>
      <w:r w:rsidR="7F7D797A" w:rsidRPr="00410DD0">
        <w:t>t</w:t>
      </w:r>
      <w:r w:rsidR="798AD25E" w:rsidRPr="00410DD0">
        <w:t>he author used figurative language to humanise the snake</w:t>
      </w:r>
      <w:r w:rsidR="00917A3C" w:rsidRPr="00410DD0">
        <w:t>, and</w:t>
      </w:r>
      <w:r w:rsidR="1F9340EC" w:rsidRPr="00410DD0">
        <w:t xml:space="preserve"> t</w:t>
      </w:r>
      <w:r w:rsidR="51F1B400" w:rsidRPr="00410DD0">
        <w:t>he</w:t>
      </w:r>
      <w:r w:rsidR="798AD25E" w:rsidRPr="00410DD0">
        <w:t xml:space="preserve"> illustrator drew the grandfather and the snake in </w:t>
      </w:r>
      <w:proofErr w:type="gramStart"/>
      <w:r w:rsidR="798AD25E" w:rsidRPr="00410DD0">
        <w:t>close pro</w:t>
      </w:r>
      <w:r w:rsidR="6C2378F9" w:rsidRPr="00410DD0">
        <w:t>ximity</w:t>
      </w:r>
      <w:proofErr w:type="gramEnd"/>
      <w:r w:rsidR="6C2378F9" w:rsidRPr="00410DD0">
        <w:t>, sometimes intertwined,</w:t>
      </w:r>
      <w:r w:rsidR="798AD25E" w:rsidRPr="00410DD0">
        <w:t xml:space="preserve"> to symbolise </w:t>
      </w:r>
      <w:r w:rsidR="0768F354" w:rsidRPr="00410DD0">
        <w:t>their</w:t>
      </w:r>
      <w:r w:rsidR="798AD25E" w:rsidRPr="00410DD0">
        <w:t xml:space="preserve"> trust/kinship.</w:t>
      </w:r>
    </w:p>
    <w:p w14:paraId="4B42AD2E" w14:textId="14047A2F" w:rsidR="00CB6809" w:rsidRPr="00410DD0" w:rsidRDefault="4810E906" w:rsidP="002E19C7">
      <w:pPr>
        <w:pStyle w:val="ListNumber"/>
      </w:pPr>
      <w:r w:rsidRPr="00410DD0">
        <w:t xml:space="preserve">Discuss how figurative language is used to express ideas and enhance meaning. </w:t>
      </w:r>
      <w:r w:rsidR="66DADAB7" w:rsidRPr="00410DD0">
        <w:t xml:space="preserve">Revise the meaning </w:t>
      </w:r>
      <w:r w:rsidR="72641107" w:rsidRPr="00410DD0">
        <w:t xml:space="preserve">and </w:t>
      </w:r>
      <w:r w:rsidR="696C494D" w:rsidRPr="00410DD0">
        <w:t xml:space="preserve">types </w:t>
      </w:r>
      <w:r w:rsidR="66DADAB7" w:rsidRPr="00410DD0">
        <w:t>of figurative language</w:t>
      </w:r>
      <w:r w:rsidR="256BBEDB" w:rsidRPr="00410DD0">
        <w:t xml:space="preserve"> students are familiar with</w:t>
      </w:r>
      <w:r w:rsidR="66DADAB7" w:rsidRPr="00410DD0">
        <w:t xml:space="preserve">. </w:t>
      </w:r>
      <w:r w:rsidR="20E4D5C1" w:rsidRPr="00410DD0">
        <w:t>For example</w:t>
      </w:r>
      <w:r w:rsidR="00917A3C" w:rsidRPr="00410DD0">
        <w:t>,</w:t>
      </w:r>
      <w:r w:rsidR="5CF9ADE9" w:rsidRPr="00410DD0">
        <w:t xml:space="preserve"> types: simile, metaphor, personification, onomatopoeia, idiom, alliteration.</w:t>
      </w:r>
    </w:p>
    <w:p w14:paraId="00CF124F" w14:textId="753EC3EE" w:rsidR="00CB6809" w:rsidRPr="00410DD0" w:rsidRDefault="6FA93EF3" w:rsidP="7A05A3D7">
      <w:pPr>
        <w:pStyle w:val="FeatureBox"/>
      </w:pPr>
      <w:r w:rsidRPr="00410DD0">
        <w:rPr>
          <w:rStyle w:val="Strong"/>
        </w:rPr>
        <w:t>Note</w:t>
      </w:r>
      <w:r w:rsidRPr="00410DD0">
        <w:rPr>
          <w:b/>
          <w:bCs/>
        </w:rPr>
        <w:t>:</w:t>
      </w:r>
      <w:r w:rsidRPr="00410DD0">
        <w:t xml:space="preserve"> </w:t>
      </w:r>
      <w:r w:rsidR="20E4D5C1" w:rsidRPr="00410DD0">
        <w:t>figurative language</w:t>
      </w:r>
      <w:r w:rsidR="3A148AA3" w:rsidRPr="00410DD0">
        <w:t xml:space="preserve"> is </w:t>
      </w:r>
      <w:r w:rsidR="20E4D5C1" w:rsidRPr="00410DD0">
        <w:t xml:space="preserve">word groups/phrases used differently from the expected or everyday usage to express an idea in a non-literal way for a particular effect (NESA </w:t>
      </w:r>
      <w:r w:rsidR="31DC40B5" w:rsidRPr="00410DD0">
        <w:t>2024</w:t>
      </w:r>
      <w:r w:rsidR="20E4D5C1" w:rsidRPr="00410DD0">
        <w:t>)</w:t>
      </w:r>
      <w:r w:rsidR="7071FB27" w:rsidRPr="00410DD0">
        <w:t>.</w:t>
      </w:r>
    </w:p>
    <w:p w14:paraId="00F81895" w14:textId="69330421" w:rsidR="00CB6809" w:rsidRPr="00410DD0" w:rsidRDefault="666DFCBD" w:rsidP="7A05A3D7">
      <w:pPr>
        <w:pStyle w:val="ListNumber"/>
      </w:pPr>
      <w:r w:rsidRPr="00410DD0">
        <w:t>Re</w:t>
      </w:r>
      <w:r w:rsidR="002E19C7" w:rsidRPr="00410DD0">
        <w:t>-</w:t>
      </w:r>
      <w:r w:rsidRPr="00410DD0">
        <w:t xml:space="preserve">read </w:t>
      </w:r>
      <w:proofErr w:type="spellStart"/>
      <w:r w:rsidRPr="00410DD0">
        <w:rPr>
          <w:rStyle w:val="Emphasis"/>
        </w:rPr>
        <w:t>Noorn</w:t>
      </w:r>
      <w:proofErr w:type="spellEnd"/>
      <w:r w:rsidR="64B632E9" w:rsidRPr="00410DD0">
        <w:rPr>
          <w:rStyle w:val="Emphasis"/>
        </w:rPr>
        <w:t xml:space="preserve"> </w:t>
      </w:r>
      <w:r w:rsidR="64B632E9" w:rsidRPr="00410DD0">
        <w:rPr>
          <w:rStyle w:val="Emphasis"/>
          <w:i w:val="0"/>
          <w:iCs w:val="0"/>
        </w:rPr>
        <w:t>stopping at each page to allow students to identify any examples of figurative language</w:t>
      </w:r>
      <w:r w:rsidRPr="00410DD0">
        <w:t xml:space="preserve">. </w:t>
      </w:r>
      <w:r w:rsidR="1D07B76C" w:rsidRPr="00410DD0">
        <w:t>F</w:t>
      </w:r>
      <w:r w:rsidRPr="00410DD0">
        <w:t>or example</w:t>
      </w:r>
      <w:r w:rsidR="281D4D0B" w:rsidRPr="00410DD0">
        <w:t>:</w:t>
      </w:r>
    </w:p>
    <w:p w14:paraId="2AEEF043" w14:textId="419BFDEB" w:rsidR="00CB6809" w:rsidRPr="00410DD0" w:rsidRDefault="00917A3C" w:rsidP="00D157F4">
      <w:pPr>
        <w:pStyle w:val="ListBullet"/>
        <w:ind w:left="1134"/>
      </w:pPr>
      <w:r w:rsidRPr="00410DD0">
        <w:t>P</w:t>
      </w:r>
      <w:r w:rsidR="432E19CF" w:rsidRPr="00410DD0">
        <w:t>ersonification</w:t>
      </w:r>
      <w:r w:rsidR="76A9CD41" w:rsidRPr="00410DD0">
        <w:t xml:space="preserve">: </w:t>
      </w:r>
      <w:r w:rsidR="254AB1FB" w:rsidRPr="00410DD0">
        <w:t>‘Snakes are our family’ (p 4)</w:t>
      </w:r>
      <w:r w:rsidRPr="00410DD0">
        <w:t>,</w:t>
      </w:r>
      <w:r w:rsidR="254AB1FB" w:rsidRPr="00410DD0">
        <w:t xml:space="preserve"> </w:t>
      </w:r>
      <w:r w:rsidR="76A9CD41" w:rsidRPr="00410DD0">
        <w:t>‘</w:t>
      </w:r>
      <w:r w:rsidR="3F61EC21" w:rsidRPr="00410DD0">
        <w:t>…</w:t>
      </w:r>
      <w:r w:rsidRPr="00410DD0">
        <w:t xml:space="preserve"> </w:t>
      </w:r>
      <w:r w:rsidR="432E19CF" w:rsidRPr="00410DD0">
        <w:t>as if it was dancing and talking back to him’ (p 18)</w:t>
      </w:r>
      <w:r w:rsidRPr="00410DD0">
        <w:t>,</w:t>
      </w:r>
      <w:r w:rsidR="2F8E91EB" w:rsidRPr="00410DD0">
        <w:t xml:space="preserve"> ‘Grandfather and the snake sat next to the fire’ (p 22)</w:t>
      </w:r>
      <w:r w:rsidR="60FA7E20" w:rsidRPr="00410DD0">
        <w:t>. Explain that the author used personification to humanise the snake so that readers develop a connection and understand that it is like a family member to the grandfather.</w:t>
      </w:r>
    </w:p>
    <w:p w14:paraId="3E44732D" w14:textId="1868E695" w:rsidR="00CB6809" w:rsidRPr="00410DD0" w:rsidRDefault="00917A3C" w:rsidP="00D157F4">
      <w:pPr>
        <w:pStyle w:val="ListBullet"/>
        <w:ind w:left="1134"/>
      </w:pPr>
      <w:r w:rsidRPr="00410DD0">
        <w:t>S</w:t>
      </w:r>
      <w:r w:rsidR="432E19CF" w:rsidRPr="00410DD0">
        <w:t>imile: ‘It (the snake) struck the bad man like a spear</w:t>
      </w:r>
      <w:r w:rsidRPr="00410DD0">
        <w:t xml:space="preserve"> </w:t>
      </w:r>
      <w:r w:rsidR="432E19CF" w:rsidRPr="00410DD0">
        <w:t>...’ (p 30).</w:t>
      </w:r>
    </w:p>
    <w:p w14:paraId="383FB8A9" w14:textId="0021E262" w:rsidR="00CB6809" w:rsidRPr="00410DD0" w:rsidRDefault="64AF946B" w:rsidP="00D157F4">
      <w:pPr>
        <w:pStyle w:val="ListNumber"/>
      </w:pPr>
      <w:r w:rsidRPr="00410DD0">
        <w:t xml:space="preserve">Select a sentence from the text to make links to the grammar focus taught in Component A. </w:t>
      </w:r>
      <w:r w:rsidR="7AFD8F02" w:rsidRPr="00410DD0">
        <w:t xml:space="preserve">For example, </w:t>
      </w:r>
      <w:r w:rsidR="4AD557BD" w:rsidRPr="00410DD0">
        <w:t>‘</w:t>
      </w:r>
      <w:r w:rsidR="6CFB9BB2" w:rsidRPr="00410DD0">
        <w:t>Long ago, when he was a young man, my grandfather found a snake</w:t>
      </w:r>
      <w:r w:rsidR="00AC63A9" w:rsidRPr="00410DD0">
        <w:t>’</w:t>
      </w:r>
      <w:r w:rsidR="6CFB9BB2" w:rsidRPr="00410DD0">
        <w:t>s egg</w:t>
      </w:r>
      <w:r w:rsidR="08DF484A" w:rsidRPr="00410DD0">
        <w:t>’</w:t>
      </w:r>
      <w:r w:rsidR="4E874224" w:rsidRPr="00410DD0">
        <w:t xml:space="preserve"> (p 6)</w:t>
      </w:r>
      <w:r w:rsidR="551E66F9" w:rsidRPr="00410DD0">
        <w:t>.</w:t>
      </w:r>
      <w:r w:rsidR="7CB23E12" w:rsidRPr="00410DD0">
        <w:t xml:space="preserve"> For example</w:t>
      </w:r>
      <w:r w:rsidR="5BEF65EE" w:rsidRPr="00410DD0">
        <w:t>:</w:t>
      </w:r>
    </w:p>
    <w:p w14:paraId="1970EC1B" w14:textId="0B629D2D" w:rsidR="7AFD8F02" w:rsidRPr="00410DD0" w:rsidRDefault="003C7813" w:rsidP="7A05A3D7">
      <w:pPr>
        <w:pStyle w:val="ListBullet"/>
        <w:ind w:left="1134"/>
      </w:pPr>
      <w:r w:rsidRPr="00410DD0">
        <w:t>N</w:t>
      </w:r>
      <w:r w:rsidR="7AFD8F02" w:rsidRPr="00410DD0">
        <w:t>oun</w:t>
      </w:r>
      <w:r w:rsidR="106DA643" w:rsidRPr="00410DD0">
        <w:t>–</w:t>
      </w:r>
      <w:r w:rsidR="7AFD8F02" w:rsidRPr="00410DD0">
        <w:t xml:space="preserve">pronoun reference: </w:t>
      </w:r>
      <w:r w:rsidR="24AA5F96" w:rsidRPr="00410DD0">
        <w:t>‘</w:t>
      </w:r>
      <w:r w:rsidR="739D6A66" w:rsidRPr="00410DD0">
        <w:t>he</w:t>
      </w:r>
      <w:r w:rsidR="16C34AC0" w:rsidRPr="00410DD0">
        <w:t>’</w:t>
      </w:r>
      <w:r w:rsidR="7AFD8F02" w:rsidRPr="00410DD0">
        <w:t xml:space="preserve"> and </w:t>
      </w:r>
      <w:r w:rsidR="095CE25C" w:rsidRPr="00410DD0">
        <w:t>‘grandfather’</w:t>
      </w:r>
    </w:p>
    <w:p w14:paraId="31271F39" w14:textId="61347FEB" w:rsidR="00CB6809" w:rsidRPr="00410DD0" w:rsidRDefault="003C7813" w:rsidP="7A05A3D7">
      <w:pPr>
        <w:pStyle w:val="ListBullet"/>
        <w:ind w:left="1134"/>
      </w:pPr>
      <w:r w:rsidRPr="00410DD0">
        <w:t>A</w:t>
      </w:r>
      <w:r w:rsidR="7AFD8F02" w:rsidRPr="00410DD0">
        <w:t>dverbial clause</w:t>
      </w:r>
      <w:r w:rsidR="6A6B0A08" w:rsidRPr="00410DD0">
        <w:t xml:space="preserve">: </w:t>
      </w:r>
      <w:r w:rsidR="6FDB1AEF" w:rsidRPr="00410DD0">
        <w:t>when he was a young man</w:t>
      </w:r>
      <w:r w:rsidRPr="00410DD0">
        <w:t>.</w:t>
      </w:r>
    </w:p>
    <w:p w14:paraId="71D814F3" w14:textId="742E2ABE" w:rsidR="00CB6809" w:rsidRPr="00410DD0" w:rsidRDefault="34DD591A" w:rsidP="003C7813">
      <w:pPr>
        <w:pStyle w:val="ListNumber"/>
      </w:pPr>
      <w:r w:rsidRPr="00410DD0">
        <w:t xml:space="preserve">Revisit the ‘Totems’ page in </w:t>
      </w:r>
      <w:r w:rsidRPr="00410DD0">
        <w:rPr>
          <w:rStyle w:val="Emphasis"/>
        </w:rPr>
        <w:t>Come Together</w:t>
      </w:r>
      <w:r w:rsidRPr="00410DD0">
        <w:t xml:space="preserve">. </w:t>
      </w:r>
      <w:r w:rsidR="338BA22A" w:rsidRPr="00410DD0">
        <w:t>Draw attention to the use of parentheses</w:t>
      </w:r>
      <w:r w:rsidR="145FE0ED" w:rsidRPr="00410DD0">
        <w:t xml:space="preserve"> </w:t>
      </w:r>
      <w:r w:rsidR="67117F00" w:rsidRPr="00410DD0">
        <w:t xml:space="preserve">to include </w:t>
      </w:r>
      <w:r w:rsidR="4911BC82" w:rsidRPr="00410DD0">
        <w:t xml:space="preserve">Aboriginal </w:t>
      </w:r>
      <w:r w:rsidR="008C4033" w:rsidRPr="00410DD0">
        <w:t>l</w:t>
      </w:r>
      <w:r w:rsidR="4911BC82" w:rsidRPr="00410DD0">
        <w:t xml:space="preserve">anguage. </w:t>
      </w:r>
      <w:r w:rsidR="3FDAACD5" w:rsidRPr="00410DD0">
        <w:t>Ask students to explain why they think the author chose to do this</w:t>
      </w:r>
      <w:r w:rsidR="2A9D0FE4" w:rsidRPr="00410DD0">
        <w:t>.</w:t>
      </w:r>
      <w:r w:rsidR="3FDAACD5" w:rsidRPr="00410DD0">
        <w:t xml:space="preserve"> For example,</w:t>
      </w:r>
      <w:r w:rsidR="115B41FE" w:rsidRPr="00410DD0">
        <w:t xml:space="preserve"> to </w:t>
      </w:r>
      <w:r w:rsidR="2476B04A" w:rsidRPr="00410DD0">
        <w:t xml:space="preserve">share </w:t>
      </w:r>
      <w:r w:rsidR="5BD60B90" w:rsidRPr="00410DD0">
        <w:t xml:space="preserve">his </w:t>
      </w:r>
      <w:r w:rsidR="36BD7474" w:rsidRPr="00410DD0">
        <w:t>parents’ l</w:t>
      </w:r>
      <w:r w:rsidR="2476B04A" w:rsidRPr="00410DD0">
        <w:t>anguage</w:t>
      </w:r>
      <w:r w:rsidR="36BD7474" w:rsidRPr="00410DD0">
        <w:t>s</w:t>
      </w:r>
      <w:r w:rsidR="2476B04A" w:rsidRPr="00410DD0">
        <w:t xml:space="preserve"> with a wide </w:t>
      </w:r>
      <w:r w:rsidR="7F305F96" w:rsidRPr="00410DD0">
        <w:t xml:space="preserve">audience </w:t>
      </w:r>
      <w:r w:rsidR="4035FC71" w:rsidRPr="00410DD0">
        <w:t xml:space="preserve">so </w:t>
      </w:r>
      <w:r w:rsidR="7F305F96" w:rsidRPr="00410DD0">
        <w:t xml:space="preserve">that readers develop an understanding that there are many Aboriginal </w:t>
      </w:r>
      <w:r w:rsidR="008C4033" w:rsidRPr="00410DD0">
        <w:t>l</w:t>
      </w:r>
      <w:r w:rsidR="7F305F96" w:rsidRPr="00410DD0">
        <w:t>anguages.</w:t>
      </w:r>
    </w:p>
    <w:p w14:paraId="0CEA36A3" w14:textId="4E062455" w:rsidR="00CB6809" w:rsidRPr="00410DD0" w:rsidRDefault="00E45DCD" w:rsidP="00D157F4">
      <w:pPr>
        <w:pStyle w:val="ListNumber"/>
      </w:pPr>
      <w:hyperlink r:id="rId87">
        <w:r w:rsidR="68E03D7B" w:rsidRPr="00410DD0">
          <w:rPr>
            <w:rStyle w:val="Hyperlink"/>
            <w:color w:val="auto"/>
            <w:u w:val="none"/>
          </w:rPr>
          <w:t>Brainstorm</w:t>
        </w:r>
      </w:hyperlink>
      <w:r w:rsidR="68E03D7B" w:rsidRPr="00410DD0">
        <w:t xml:space="preserve"> </w:t>
      </w:r>
      <w:r w:rsidR="2D1FBE08" w:rsidRPr="00410DD0">
        <w:t>verbs that could be used</w:t>
      </w:r>
      <w:r w:rsidR="68E03D7B" w:rsidRPr="00410DD0">
        <w:t xml:space="preserve"> to</w:t>
      </w:r>
      <w:r w:rsidR="25B2A400" w:rsidRPr="00410DD0">
        <w:t xml:space="preserve"> show</w:t>
      </w:r>
      <w:r w:rsidR="68E03D7B" w:rsidRPr="00410DD0">
        <w:t xml:space="preserve"> personif</w:t>
      </w:r>
      <w:r w:rsidR="1DE24B66" w:rsidRPr="00410DD0">
        <w:t>ication</w:t>
      </w:r>
      <w:r w:rsidR="68E03D7B" w:rsidRPr="00410DD0">
        <w:t xml:space="preserve"> </w:t>
      </w:r>
      <w:r w:rsidR="7D1F8B91" w:rsidRPr="00410DD0">
        <w:t>of</w:t>
      </w:r>
      <w:r w:rsidR="68E03D7B" w:rsidRPr="00410DD0">
        <w:t xml:space="preserve"> totems</w:t>
      </w:r>
      <w:r w:rsidR="2EE8B48F" w:rsidRPr="00410DD0">
        <w:t>.</w:t>
      </w:r>
      <w:r w:rsidR="68E03D7B" w:rsidRPr="00410DD0">
        <w:t xml:space="preserve"> For example, </w:t>
      </w:r>
      <w:r w:rsidR="6A438527" w:rsidRPr="00410DD0">
        <w:t xml:space="preserve">listen, </w:t>
      </w:r>
      <w:r w:rsidR="32DC53D8" w:rsidRPr="00410DD0">
        <w:t xml:space="preserve">nod, dance, smile, </w:t>
      </w:r>
      <w:r w:rsidR="320606A5" w:rsidRPr="00410DD0">
        <w:t xml:space="preserve">laugh, </w:t>
      </w:r>
      <w:r w:rsidR="32DC53D8" w:rsidRPr="00410DD0">
        <w:t xml:space="preserve">whisper, ponder, sigh, groan, </w:t>
      </w:r>
      <w:r w:rsidR="48C0321A" w:rsidRPr="00410DD0">
        <w:t>hug</w:t>
      </w:r>
      <w:r w:rsidR="32DC53D8" w:rsidRPr="00410DD0">
        <w:t>,</w:t>
      </w:r>
      <w:r w:rsidR="04C6D9D7" w:rsidRPr="00410DD0">
        <w:t xml:space="preserve"> embrace,</w:t>
      </w:r>
      <w:r w:rsidR="32DC53D8" w:rsidRPr="00410DD0">
        <w:t xml:space="preserve"> protect, dare, hope</w:t>
      </w:r>
      <w:r w:rsidR="3AF4E1E1" w:rsidRPr="00410DD0">
        <w:t>.</w:t>
      </w:r>
    </w:p>
    <w:p w14:paraId="508BC3AF" w14:textId="24A339C7" w:rsidR="00CB6809" w:rsidRPr="00410DD0" w:rsidRDefault="64562F16" w:rsidP="00D157F4">
      <w:pPr>
        <w:pStyle w:val="ListNumber"/>
      </w:pPr>
      <w:r w:rsidRPr="00410DD0">
        <w:t>M</w:t>
      </w:r>
      <w:r w:rsidR="7528EBC1" w:rsidRPr="00410DD0">
        <w:t xml:space="preserve">odel writing a sentence </w:t>
      </w:r>
      <w:r w:rsidR="3882C67B" w:rsidRPr="00410DD0">
        <w:t>(</w:t>
      </w:r>
      <w:r w:rsidR="7528EBC1" w:rsidRPr="00410DD0">
        <w:t>using</w:t>
      </w:r>
      <w:r w:rsidR="192DF0D7" w:rsidRPr="00410DD0">
        <w:t xml:space="preserve"> </w:t>
      </w:r>
      <w:r w:rsidR="7528EBC1" w:rsidRPr="00410DD0">
        <w:t>noun</w:t>
      </w:r>
      <w:r w:rsidR="00AC63A9" w:rsidRPr="00410DD0">
        <w:t>–</w:t>
      </w:r>
      <w:r w:rsidR="7528EBC1" w:rsidRPr="00410DD0">
        <w:t>pronoun referenc</w:t>
      </w:r>
      <w:r w:rsidR="0155E3C5" w:rsidRPr="00410DD0">
        <w:t>e</w:t>
      </w:r>
      <w:r w:rsidR="7528EBC1" w:rsidRPr="00410DD0">
        <w:t xml:space="preserve"> and an adverbial clause</w:t>
      </w:r>
      <w:r w:rsidR="1D847A20" w:rsidRPr="00410DD0">
        <w:t>)</w:t>
      </w:r>
      <w:r w:rsidR="7528EBC1" w:rsidRPr="00410DD0">
        <w:t xml:space="preserve"> to </w:t>
      </w:r>
      <w:r w:rsidR="174E2CBB" w:rsidRPr="00410DD0">
        <w:t>personify</w:t>
      </w:r>
      <w:r w:rsidR="7528EBC1" w:rsidRPr="00410DD0">
        <w:t xml:space="preserve"> </w:t>
      </w:r>
      <w:r w:rsidR="5BD8AC3D" w:rsidRPr="00410DD0">
        <w:t>one of the totems</w:t>
      </w:r>
      <w:r w:rsidR="27DC8EEE" w:rsidRPr="00410DD0">
        <w:t xml:space="preserve"> from </w:t>
      </w:r>
      <w:r w:rsidR="27DC8EEE" w:rsidRPr="00410DD0">
        <w:rPr>
          <w:i/>
          <w:iCs/>
        </w:rPr>
        <w:t>Come Together</w:t>
      </w:r>
      <w:r w:rsidR="2205CD09" w:rsidRPr="00410DD0">
        <w:t xml:space="preserve">, including its name in </w:t>
      </w:r>
      <w:r w:rsidR="6FA2DD5D" w:rsidRPr="00410DD0">
        <w:t xml:space="preserve">an </w:t>
      </w:r>
      <w:r w:rsidR="2205CD09" w:rsidRPr="00410DD0">
        <w:t xml:space="preserve">Aboriginal </w:t>
      </w:r>
      <w:r w:rsidR="008C4033" w:rsidRPr="00410DD0">
        <w:t>l</w:t>
      </w:r>
      <w:r w:rsidR="2205CD09" w:rsidRPr="00410DD0">
        <w:t>anguage</w:t>
      </w:r>
      <w:r w:rsidR="00AC63A9" w:rsidRPr="00410DD0">
        <w:t>(</w:t>
      </w:r>
      <w:r w:rsidR="669DAE15" w:rsidRPr="00410DD0">
        <w:t>s</w:t>
      </w:r>
      <w:r w:rsidR="00AC63A9" w:rsidRPr="00410DD0">
        <w:t>)</w:t>
      </w:r>
      <w:r w:rsidR="7528EBC1" w:rsidRPr="00410DD0">
        <w:t xml:space="preserve">. For </w:t>
      </w:r>
      <w:r w:rsidR="3669F6CE" w:rsidRPr="00410DD0">
        <w:t>example</w:t>
      </w:r>
      <w:r w:rsidR="7528EBC1" w:rsidRPr="00410DD0">
        <w:t xml:space="preserve">, </w:t>
      </w:r>
      <w:r w:rsidR="1BC7157B" w:rsidRPr="00410DD0">
        <w:t xml:space="preserve">As the sun </w:t>
      </w:r>
      <w:r w:rsidR="25EF45C7" w:rsidRPr="00410DD0">
        <w:t>begins to set</w:t>
      </w:r>
      <w:r w:rsidR="1BC7157B" w:rsidRPr="00410DD0">
        <w:t>, the yellow-tailed black cockato</w:t>
      </w:r>
      <w:r w:rsidR="07E66BDD" w:rsidRPr="00410DD0">
        <w:t>o</w:t>
      </w:r>
      <w:r w:rsidR="1BC7157B" w:rsidRPr="00410DD0">
        <w:t xml:space="preserve"> (</w:t>
      </w:r>
      <w:proofErr w:type="spellStart"/>
      <w:r w:rsidR="1BC7157B" w:rsidRPr="00410DD0">
        <w:t>Wilarn</w:t>
      </w:r>
      <w:proofErr w:type="spellEnd"/>
      <w:r w:rsidR="1BC7157B" w:rsidRPr="00410DD0">
        <w:t>)</w:t>
      </w:r>
      <w:r w:rsidR="2A815715" w:rsidRPr="00410DD0">
        <w:t xml:space="preserve"> danc</w:t>
      </w:r>
      <w:r w:rsidR="5C1ADB2D" w:rsidRPr="00410DD0">
        <w:t>es</w:t>
      </w:r>
      <w:r w:rsidR="6B56FC14" w:rsidRPr="00410DD0">
        <w:t xml:space="preserve"> </w:t>
      </w:r>
      <w:r w:rsidR="3778B5A4" w:rsidRPr="00410DD0">
        <w:t>through the air</w:t>
      </w:r>
      <w:r w:rsidR="4E14D874" w:rsidRPr="00410DD0">
        <w:t xml:space="preserve"> to remind</w:t>
      </w:r>
      <w:r w:rsidR="48D45405" w:rsidRPr="00410DD0">
        <w:t xml:space="preserve"> </w:t>
      </w:r>
      <w:r w:rsidR="1BC7157B" w:rsidRPr="00410DD0">
        <w:t>the children</w:t>
      </w:r>
      <w:r w:rsidR="6005D64B" w:rsidRPr="00410DD0">
        <w:t xml:space="preserve"> to race home for</w:t>
      </w:r>
      <w:r w:rsidR="23823F5C" w:rsidRPr="00410DD0">
        <w:t xml:space="preserve"> their</w:t>
      </w:r>
      <w:r w:rsidR="6005D64B" w:rsidRPr="00410DD0">
        <w:t xml:space="preserve"> dinner. </w:t>
      </w:r>
      <w:r w:rsidR="05BAF68A" w:rsidRPr="00410DD0">
        <w:rPr>
          <w:b/>
          <w:bCs/>
        </w:rPr>
        <w:t>Note:</w:t>
      </w:r>
      <w:r w:rsidR="05BAF68A" w:rsidRPr="00410DD0">
        <w:t xml:space="preserve"> use local language</w:t>
      </w:r>
      <w:r w:rsidR="00A0459E" w:rsidRPr="00410DD0">
        <w:t>(</w:t>
      </w:r>
      <w:r w:rsidR="05BAF68A" w:rsidRPr="00410DD0">
        <w:t>s</w:t>
      </w:r>
      <w:r w:rsidR="00A0459E" w:rsidRPr="00410DD0">
        <w:t>)</w:t>
      </w:r>
      <w:r w:rsidR="05BAF68A" w:rsidRPr="00410DD0">
        <w:t xml:space="preserve"> to record </w:t>
      </w:r>
      <w:r w:rsidR="0300FFAE" w:rsidRPr="00410DD0">
        <w:t>animal</w:t>
      </w:r>
      <w:r w:rsidR="05BAF68A" w:rsidRPr="00410DD0">
        <w:t xml:space="preserve"> names</w:t>
      </w:r>
      <w:r w:rsidR="40F181F1" w:rsidRPr="00410DD0">
        <w:t>. If these are not available highlight what language group has been used.</w:t>
      </w:r>
    </w:p>
    <w:p w14:paraId="37FC580E" w14:textId="67557867" w:rsidR="00CB6809" w:rsidRPr="00410DD0" w:rsidRDefault="2532A669" w:rsidP="00D157F4">
      <w:pPr>
        <w:pStyle w:val="ListNumber"/>
      </w:pPr>
      <w:r w:rsidRPr="00410DD0">
        <w:t>Identify the different features within the sentence as a class, including:</w:t>
      </w:r>
    </w:p>
    <w:p w14:paraId="42ABAC12" w14:textId="366D6DFB" w:rsidR="00CB6809" w:rsidRPr="00410DD0" w:rsidRDefault="00AC63A9" w:rsidP="00D157F4">
      <w:pPr>
        <w:pStyle w:val="ListBullet"/>
        <w:ind w:left="1134"/>
      </w:pPr>
      <w:r w:rsidRPr="00410DD0">
        <w:t>A</w:t>
      </w:r>
      <w:r w:rsidR="1676591C" w:rsidRPr="00410DD0">
        <w:t xml:space="preserve">dverbial clause: </w:t>
      </w:r>
      <w:r w:rsidR="2532A669" w:rsidRPr="00410DD0">
        <w:t xml:space="preserve">As the sun begins to </w:t>
      </w:r>
      <w:proofErr w:type="gramStart"/>
      <w:r w:rsidR="2532A669" w:rsidRPr="00410DD0">
        <w:t>set</w:t>
      </w:r>
      <w:proofErr w:type="gramEnd"/>
    </w:p>
    <w:p w14:paraId="3CB042A2" w14:textId="1F21034A" w:rsidR="00CB6809" w:rsidRPr="00410DD0" w:rsidRDefault="00AC63A9" w:rsidP="00D157F4">
      <w:pPr>
        <w:pStyle w:val="ListBullet"/>
        <w:ind w:left="1134"/>
      </w:pPr>
      <w:r w:rsidRPr="00410DD0">
        <w:t>P</w:t>
      </w:r>
      <w:r w:rsidR="0D002B9B" w:rsidRPr="00410DD0">
        <w:t>ersonification: the yellow-tailed black cockatoo (</w:t>
      </w:r>
      <w:proofErr w:type="spellStart"/>
      <w:r w:rsidR="0D002B9B" w:rsidRPr="00410DD0">
        <w:t>Wilarn</w:t>
      </w:r>
      <w:proofErr w:type="spellEnd"/>
      <w:r w:rsidR="0D002B9B" w:rsidRPr="00410DD0">
        <w:t xml:space="preserve">) </w:t>
      </w:r>
      <w:r w:rsidR="20A224A1" w:rsidRPr="00410DD0">
        <w:t xml:space="preserve">dances </w:t>
      </w:r>
      <w:r w:rsidR="48D45405" w:rsidRPr="00410DD0">
        <w:t>through the air</w:t>
      </w:r>
    </w:p>
    <w:p w14:paraId="5E9FD476" w14:textId="07563E2D" w:rsidR="00CB6809" w:rsidRPr="00410DD0" w:rsidRDefault="00AC63A9" w:rsidP="00D157F4">
      <w:pPr>
        <w:pStyle w:val="ListBullet"/>
        <w:ind w:left="1134"/>
      </w:pPr>
      <w:r w:rsidRPr="00410DD0">
        <w:t>N</w:t>
      </w:r>
      <w:r w:rsidR="624AA529" w:rsidRPr="00410DD0">
        <w:t>oun</w:t>
      </w:r>
      <w:r w:rsidR="008C4033" w:rsidRPr="00410DD0">
        <w:t>–</w:t>
      </w:r>
      <w:r w:rsidR="624AA529" w:rsidRPr="00410DD0">
        <w:t xml:space="preserve">pronoun reference: </w:t>
      </w:r>
      <w:r w:rsidR="0E1CDAA1" w:rsidRPr="00410DD0">
        <w:t xml:space="preserve">children (noun), </w:t>
      </w:r>
      <w:r w:rsidR="2532A669" w:rsidRPr="00410DD0">
        <w:t xml:space="preserve">their </w:t>
      </w:r>
      <w:r w:rsidR="6F12E001" w:rsidRPr="00410DD0">
        <w:t>(</w:t>
      </w:r>
      <w:r w:rsidR="4AB1C113" w:rsidRPr="00410DD0">
        <w:t>pronoun)</w:t>
      </w:r>
      <w:r w:rsidR="116F1F0D" w:rsidRPr="00410DD0">
        <w:t>.</w:t>
      </w:r>
    </w:p>
    <w:p w14:paraId="4D35BCC5" w14:textId="4CE7C477" w:rsidR="00CB6809" w:rsidRPr="00410DD0" w:rsidRDefault="115B41FE" w:rsidP="00D157F4">
      <w:pPr>
        <w:pStyle w:val="ListNumber"/>
      </w:pPr>
      <w:r w:rsidRPr="00410DD0">
        <w:t xml:space="preserve">Explain that students will </w:t>
      </w:r>
      <w:r w:rsidR="10055E39" w:rsidRPr="00410DD0">
        <w:t>create sentence</w:t>
      </w:r>
      <w:r w:rsidR="0D28838F" w:rsidRPr="00410DD0">
        <w:t>s</w:t>
      </w:r>
      <w:r w:rsidR="10055E39" w:rsidRPr="00410DD0">
        <w:t xml:space="preserve"> to </w:t>
      </w:r>
      <w:r w:rsidR="7FFD5F52" w:rsidRPr="00410DD0">
        <w:t xml:space="preserve">show the </w:t>
      </w:r>
      <w:r w:rsidR="10055E39" w:rsidRPr="00410DD0">
        <w:t>personi</w:t>
      </w:r>
      <w:r w:rsidR="0EE0E586" w:rsidRPr="00410DD0">
        <w:t xml:space="preserve">fication of </w:t>
      </w:r>
      <w:r w:rsidR="10055E39" w:rsidRPr="00410DD0">
        <w:t xml:space="preserve">the 2 totems </w:t>
      </w:r>
      <w:r w:rsidR="5D2A928D" w:rsidRPr="00410DD0">
        <w:t xml:space="preserve">in </w:t>
      </w:r>
      <w:r w:rsidR="5D2A928D" w:rsidRPr="00410DD0">
        <w:rPr>
          <w:rStyle w:val="Emphasis"/>
        </w:rPr>
        <w:t xml:space="preserve">Come Together </w:t>
      </w:r>
      <w:r w:rsidR="10055E39" w:rsidRPr="00410DD0">
        <w:t xml:space="preserve">using </w:t>
      </w:r>
      <w:r w:rsidR="50931F13" w:rsidRPr="00410DD0">
        <w:t xml:space="preserve">a </w:t>
      </w:r>
      <w:r w:rsidR="10055E39" w:rsidRPr="00410DD0">
        <w:t>noun</w:t>
      </w:r>
      <w:r w:rsidR="00AC63A9" w:rsidRPr="00410DD0">
        <w:t>–</w:t>
      </w:r>
      <w:r w:rsidR="10055E39" w:rsidRPr="00410DD0">
        <w:t>pronoun referenc</w:t>
      </w:r>
      <w:r w:rsidR="684465B5" w:rsidRPr="00410DD0">
        <w:t>e</w:t>
      </w:r>
      <w:r w:rsidR="46820FF2" w:rsidRPr="00410DD0">
        <w:t>, an</w:t>
      </w:r>
      <w:r w:rsidR="10055E39" w:rsidRPr="00410DD0">
        <w:t xml:space="preserve"> adverbial clause</w:t>
      </w:r>
      <w:r w:rsidR="6F48AD31" w:rsidRPr="00410DD0">
        <w:t xml:space="preserve"> and </w:t>
      </w:r>
      <w:r w:rsidR="72233370" w:rsidRPr="00410DD0">
        <w:t xml:space="preserve">the totem’s </w:t>
      </w:r>
      <w:r w:rsidR="6F48AD31" w:rsidRPr="00410DD0">
        <w:t xml:space="preserve">name in </w:t>
      </w:r>
      <w:r w:rsidR="021B35EB" w:rsidRPr="00410DD0">
        <w:t xml:space="preserve">local </w:t>
      </w:r>
      <w:r w:rsidR="6F48AD31" w:rsidRPr="00410DD0">
        <w:t xml:space="preserve">Aboriginal </w:t>
      </w:r>
      <w:r w:rsidR="008C4033" w:rsidRPr="00410DD0">
        <w:t>l</w:t>
      </w:r>
      <w:r w:rsidR="270248B2" w:rsidRPr="00410DD0">
        <w:t>anguage</w:t>
      </w:r>
      <w:r w:rsidR="00AC63A9" w:rsidRPr="00410DD0">
        <w:t>(</w:t>
      </w:r>
      <w:r w:rsidR="478557C3" w:rsidRPr="00410DD0">
        <w:t>s</w:t>
      </w:r>
      <w:r w:rsidR="00AC63A9" w:rsidRPr="00410DD0">
        <w:t>)</w:t>
      </w:r>
      <w:r w:rsidR="10055E39" w:rsidRPr="00410DD0">
        <w:t>.</w:t>
      </w:r>
    </w:p>
    <w:p w14:paraId="539F9597" w14:textId="1010D0AA" w:rsidR="00CB6809" w:rsidRPr="00410DD0" w:rsidRDefault="7A8D5100" w:rsidP="28B5181A">
      <w:pPr>
        <w:pStyle w:val="FeatureBox2"/>
      </w:pPr>
      <w:r w:rsidRPr="00410DD0">
        <w:rPr>
          <w:rStyle w:val="Strong"/>
        </w:rPr>
        <w:t>Too hard?</w:t>
      </w:r>
      <w:r w:rsidRPr="00410DD0">
        <w:rPr>
          <w:rStyle w:val="Strong"/>
          <w:b w:val="0"/>
          <w:bCs w:val="0"/>
        </w:rPr>
        <w:t xml:space="preserve"> </w:t>
      </w:r>
      <w:r w:rsidRPr="00410DD0">
        <w:t xml:space="preserve">Students write a sentence to </w:t>
      </w:r>
      <w:r w:rsidR="7FEBDE14" w:rsidRPr="00410DD0">
        <w:t>show personification of one of the totems.</w:t>
      </w:r>
    </w:p>
    <w:p w14:paraId="16904AEC" w14:textId="05C04EB8" w:rsidR="3FC748E5" w:rsidRPr="00410DD0" w:rsidRDefault="3FC748E5" w:rsidP="7A05A3D7">
      <w:pPr>
        <w:pStyle w:val="ListNumber"/>
      </w:pPr>
      <w:r w:rsidRPr="00410DD0">
        <w:t>Students write sentences to show the personification of the 2 totems in</w:t>
      </w:r>
      <w:r w:rsidRPr="00410DD0">
        <w:rPr>
          <w:rStyle w:val="Emphasis"/>
        </w:rPr>
        <w:t xml:space="preserve"> Come Together </w:t>
      </w:r>
      <w:r w:rsidRPr="00410DD0">
        <w:t>using a noun</w:t>
      </w:r>
      <w:r w:rsidR="005716AC" w:rsidRPr="00410DD0">
        <w:t>–</w:t>
      </w:r>
      <w:r w:rsidRPr="00410DD0">
        <w:t xml:space="preserve">pronoun reference, an adverbial </w:t>
      </w:r>
      <w:proofErr w:type="gramStart"/>
      <w:r w:rsidRPr="00410DD0">
        <w:t>clause</w:t>
      </w:r>
      <w:proofErr w:type="gramEnd"/>
      <w:r w:rsidRPr="00410DD0">
        <w:t xml:space="preserve"> and </w:t>
      </w:r>
      <w:r w:rsidR="5C5136A9" w:rsidRPr="00410DD0">
        <w:t>the name of the totems</w:t>
      </w:r>
      <w:r w:rsidRPr="00410DD0">
        <w:t xml:space="preserve"> in local Aboriginal </w:t>
      </w:r>
      <w:r w:rsidR="008C4033" w:rsidRPr="00410DD0">
        <w:t>l</w:t>
      </w:r>
      <w:r w:rsidRPr="00410DD0">
        <w:t>anguage</w:t>
      </w:r>
      <w:r w:rsidR="005716AC" w:rsidRPr="00410DD0">
        <w:t>(</w:t>
      </w:r>
      <w:r w:rsidRPr="00410DD0">
        <w:t>s</w:t>
      </w:r>
      <w:r w:rsidR="005716AC" w:rsidRPr="00410DD0">
        <w:t>)</w:t>
      </w:r>
      <w:r w:rsidRPr="00410DD0">
        <w:t>.</w:t>
      </w:r>
    </w:p>
    <w:p w14:paraId="2E75B79C" w14:textId="66FBBB9A" w:rsidR="00CB6809" w:rsidRPr="00410DD0" w:rsidRDefault="24C1038B" w:rsidP="00D157F4">
      <w:pPr>
        <w:pStyle w:val="ListNumber"/>
      </w:pPr>
      <w:r w:rsidRPr="00410DD0">
        <w:t>In pairs or small groups, s</w:t>
      </w:r>
      <w:r w:rsidR="6A7E885F" w:rsidRPr="00410DD0">
        <w:t xml:space="preserve">tudents swap sentences to </w:t>
      </w:r>
      <w:r w:rsidR="5E9B388C" w:rsidRPr="00410DD0">
        <w:t xml:space="preserve">identify the features of the sentence and </w:t>
      </w:r>
      <w:r w:rsidR="6A7E885F" w:rsidRPr="00410DD0">
        <w:t xml:space="preserve">analyse </w:t>
      </w:r>
      <w:r w:rsidR="7227EC13" w:rsidRPr="00410DD0">
        <w:t xml:space="preserve">the </w:t>
      </w:r>
      <w:r w:rsidR="6A7E885F" w:rsidRPr="00410DD0">
        <w:t xml:space="preserve">impact of </w:t>
      </w:r>
      <w:r w:rsidR="583C6EE5" w:rsidRPr="00410DD0">
        <w:t xml:space="preserve">the </w:t>
      </w:r>
      <w:r w:rsidR="6A7E885F" w:rsidRPr="00410DD0">
        <w:t>personification</w:t>
      </w:r>
      <w:r w:rsidR="5C233D5B" w:rsidRPr="00410DD0">
        <w:t>.</w:t>
      </w:r>
    </w:p>
    <w:p w14:paraId="7BE1420D" w14:textId="3D3528B1" w:rsidR="00CB6809" w:rsidRPr="00410DD0" w:rsidRDefault="4AC56E18" w:rsidP="00D157F4">
      <w:pPr>
        <w:pStyle w:val="ListNumber"/>
      </w:pPr>
      <w:r w:rsidRPr="00410DD0">
        <w:t xml:space="preserve">Students complete an </w:t>
      </w:r>
      <w:hyperlink r:id="rId88">
        <w:r w:rsidRPr="00410DD0">
          <w:rPr>
            <w:rStyle w:val="Hyperlink"/>
            <w:color w:val="auto"/>
            <w:u w:val="none"/>
          </w:rPr>
          <w:t>exit ticket</w:t>
        </w:r>
      </w:hyperlink>
      <w:r w:rsidRPr="00410DD0">
        <w:t xml:space="preserve"> to answer the following question: </w:t>
      </w:r>
      <w:r w:rsidR="6A7E885F" w:rsidRPr="00410DD0">
        <w:t>How do the authors reveal the importance of connections to living things</w:t>
      </w:r>
      <w:r w:rsidR="45625321" w:rsidRPr="00410DD0">
        <w:t xml:space="preserve"> in Aboriginal and Torres Strait Islander culture</w:t>
      </w:r>
      <w:r w:rsidR="00A52ED7" w:rsidRPr="00410DD0">
        <w:t>s</w:t>
      </w:r>
      <w:r w:rsidR="6A7E885F" w:rsidRPr="00410DD0">
        <w:t>?</w:t>
      </w:r>
    </w:p>
    <w:p w14:paraId="0BAFE609" w14:textId="19C812AA" w:rsidR="00CB6809" w:rsidRPr="00410DD0" w:rsidRDefault="3211453B" w:rsidP="003421EE">
      <w:pPr>
        <w:pStyle w:val="Heading2"/>
      </w:pPr>
      <w:bookmarkStart w:id="55" w:name="_Lesson_8_–_1"/>
      <w:bookmarkStart w:id="56" w:name="_Toc143258881"/>
      <w:bookmarkStart w:id="57" w:name="_Lesson_8_–"/>
      <w:bookmarkStart w:id="58" w:name="_Toc169529463"/>
      <w:bookmarkEnd w:id="55"/>
      <w:r w:rsidRPr="00410DD0">
        <w:t xml:space="preserve">Lesson </w:t>
      </w:r>
      <w:r w:rsidR="43A42F66" w:rsidRPr="00410DD0">
        <w:t>8</w:t>
      </w:r>
      <w:r w:rsidR="59661B5B" w:rsidRPr="00410DD0">
        <w:t xml:space="preserve"> – </w:t>
      </w:r>
      <w:r w:rsidR="015B8031" w:rsidRPr="00410DD0">
        <w:t xml:space="preserve">exploring </w:t>
      </w:r>
      <w:r w:rsidR="3441900E" w:rsidRPr="00410DD0">
        <w:t xml:space="preserve">Aboriginal </w:t>
      </w:r>
      <w:r w:rsidR="008C4033" w:rsidRPr="00410DD0">
        <w:t>l</w:t>
      </w:r>
      <w:r w:rsidR="3441900E" w:rsidRPr="00410DD0">
        <w:t xml:space="preserve">anguages </w:t>
      </w:r>
      <w:r w:rsidR="04D7E948" w:rsidRPr="00410DD0">
        <w:t xml:space="preserve">in </w:t>
      </w:r>
      <w:r w:rsidR="33533EB7" w:rsidRPr="00410DD0">
        <w:t>C</w:t>
      </w:r>
      <w:r w:rsidR="04D7E948" w:rsidRPr="00410DD0">
        <w:t xml:space="preserve">ultural </w:t>
      </w:r>
      <w:proofErr w:type="gramStart"/>
      <w:r w:rsidR="1909545C" w:rsidRPr="00410DD0">
        <w:t>n</w:t>
      </w:r>
      <w:r w:rsidR="04D7E948" w:rsidRPr="00410DD0">
        <w:t>arratives</w:t>
      </w:r>
      <w:bookmarkEnd w:id="56"/>
      <w:bookmarkEnd w:id="57"/>
      <w:bookmarkEnd w:id="58"/>
      <w:proofErr w:type="gramEnd"/>
    </w:p>
    <w:p w14:paraId="6B254506" w14:textId="0DB64A87" w:rsidR="3AB0D759" w:rsidRPr="00410DD0" w:rsidRDefault="1ADC6353" w:rsidP="00637398">
      <w:pPr>
        <w:pStyle w:val="ListNumber"/>
        <w:numPr>
          <w:ilvl w:val="0"/>
          <w:numId w:val="18"/>
        </w:numPr>
      </w:pPr>
      <w:r w:rsidRPr="00410DD0">
        <w:t xml:space="preserve">Greet the class </w:t>
      </w:r>
      <w:r w:rsidR="47118213" w:rsidRPr="00410DD0">
        <w:t xml:space="preserve">in Noongar </w:t>
      </w:r>
      <w:r w:rsidR="6DA1D81B" w:rsidRPr="00410DD0">
        <w:t>L</w:t>
      </w:r>
      <w:r w:rsidR="47118213" w:rsidRPr="00410DD0">
        <w:t xml:space="preserve">anguage through saying kaya – hello and </w:t>
      </w:r>
      <w:proofErr w:type="spellStart"/>
      <w:r w:rsidR="47118213" w:rsidRPr="00410DD0">
        <w:t>wanju</w:t>
      </w:r>
      <w:proofErr w:type="spellEnd"/>
      <w:r w:rsidR="47118213" w:rsidRPr="00410DD0">
        <w:t xml:space="preserve"> – welcome. </w:t>
      </w:r>
      <w:r w:rsidR="7F163C40" w:rsidRPr="00410DD0">
        <w:t>Revise</w:t>
      </w:r>
      <w:r w:rsidR="47118213" w:rsidRPr="00410DD0">
        <w:t xml:space="preserve"> </w:t>
      </w:r>
      <w:r w:rsidR="1AFDFF43" w:rsidRPr="00410DD0">
        <w:t>how</w:t>
      </w:r>
      <w:r w:rsidR="541F51A4" w:rsidRPr="00410DD0">
        <w:t xml:space="preserve"> </w:t>
      </w:r>
      <w:r w:rsidR="0DAA3ADA" w:rsidRPr="00410DD0">
        <w:t>Noongar</w:t>
      </w:r>
      <w:r w:rsidR="47118213" w:rsidRPr="00410DD0">
        <w:t xml:space="preserve"> </w:t>
      </w:r>
      <w:r w:rsidR="36DC65C5" w:rsidRPr="00410DD0">
        <w:t xml:space="preserve">is the official </w:t>
      </w:r>
      <w:r w:rsidR="008C4033" w:rsidRPr="00410DD0">
        <w:t>l</w:t>
      </w:r>
      <w:r w:rsidR="36DC65C5" w:rsidRPr="00410DD0">
        <w:t xml:space="preserve">anguage of the Aboriginal </w:t>
      </w:r>
      <w:r w:rsidR="19123808" w:rsidRPr="00410DD0">
        <w:t>P</w:t>
      </w:r>
      <w:r w:rsidR="36DC65C5" w:rsidRPr="00410DD0">
        <w:t>eople of the south-west of Western Australi</w:t>
      </w:r>
      <w:r w:rsidR="5B519DDB" w:rsidRPr="00410DD0">
        <w:t xml:space="preserve">a </w:t>
      </w:r>
      <w:r w:rsidR="2A503215" w:rsidRPr="00410DD0">
        <w:t>and the Place</w:t>
      </w:r>
      <w:r w:rsidR="48D6F4B2" w:rsidRPr="00410DD0">
        <w:t xml:space="preserve"> </w:t>
      </w:r>
      <w:proofErr w:type="spellStart"/>
      <w:r w:rsidR="5124F0C5" w:rsidRPr="00410DD0">
        <w:rPr>
          <w:rStyle w:val="Emphasis"/>
        </w:rPr>
        <w:t>Noorn</w:t>
      </w:r>
      <w:proofErr w:type="spellEnd"/>
      <w:r w:rsidR="734BC6F3" w:rsidRPr="00410DD0">
        <w:t xml:space="preserve">, the old story retold, </w:t>
      </w:r>
      <w:r w:rsidR="5124F0C5" w:rsidRPr="00410DD0">
        <w:t xml:space="preserve">originated. </w:t>
      </w:r>
      <w:r w:rsidR="3527D776" w:rsidRPr="00410DD0">
        <w:t xml:space="preserve">Revisit the location of the Noongar </w:t>
      </w:r>
      <w:r w:rsidR="005716AC" w:rsidRPr="00410DD0">
        <w:t>L</w:t>
      </w:r>
      <w:r w:rsidR="3527D776" w:rsidRPr="00410DD0">
        <w:t>anguage.</w:t>
      </w:r>
    </w:p>
    <w:p w14:paraId="49FB29FA" w14:textId="32841B15" w:rsidR="00CB6809" w:rsidRPr="00410DD0" w:rsidRDefault="1ABC99F8" w:rsidP="003C7813">
      <w:pPr>
        <w:pStyle w:val="ListNumber"/>
      </w:pPr>
      <w:r w:rsidRPr="00410DD0">
        <w:t xml:space="preserve">Revise </w:t>
      </w:r>
      <w:r w:rsidR="00B42D50" w:rsidRPr="00410DD0">
        <w:t>C</w:t>
      </w:r>
      <w:r w:rsidRPr="00410DD0">
        <w:t>ultural practices and protocols that Aboriginal and</w:t>
      </w:r>
      <w:r w:rsidR="35E9F937" w:rsidRPr="00410DD0">
        <w:t xml:space="preserve">/or </w:t>
      </w:r>
      <w:r w:rsidRPr="00410DD0">
        <w:t xml:space="preserve">Torres Strait Islander </w:t>
      </w:r>
      <w:r w:rsidR="005716AC" w:rsidRPr="00410DD0">
        <w:t>p</w:t>
      </w:r>
      <w:r w:rsidRPr="00410DD0">
        <w:t xml:space="preserve">eoples use to interact. For example, Yarning </w:t>
      </w:r>
      <w:r w:rsidR="4A6D88B7" w:rsidRPr="00410DD0">
        <w:t>C</w:t>
      </w:r>
      <w:r w:rsidRPr="00410DD0">
        <w:t xml:space="preserve">ircles. Explore how </w:t>
      </w:r>
      <w:r w:rsidR="3F461351" w:rsidRPr="00410DD0">
        <w:t>Y</w:t>
      </w:r>
      <w:r w:rsidRPr="00410DD0">
        <w:t xml:space="preserve">arning </w:t>
      </w:r>
      <w:r w:rsidR="65FDE2E8" w:rsidRPr="00410DD0">
        <w:t>C</w:t>
      </w:r>
      <w:r w:rsidRPr="00410DD0">
        <w:t xml:space="preserve">ircles are an important practice </w:t>
      </w:r>
      <w:r w:rsidR="1B321CE3" w:rsidRPr="00410DD0">
        <w:t>t</w:t>
      </w:r>
      <w:r w:rsidRPr="00410DD0">
        <w:t xml:space="preserve">o learn from a collective group, build respectful relationships and to preserve and pass on </w:t>
      </w:r>
      <w:r w:rsidR="0070082B" w:rsidRPr="00410DD0">
        <w:t>c</w:t>
      </w:r>
      <w:r w:rsidRPr="00410DD0">
        <w:t>ultural knowledge.</w:t>
      </w:r>
    </w:p>
    <w:p w14:paraId="016E299C" w14:textId="74F888FE" w:rsidR="00CB6809" w:rsidRPr="00410DD0" w:rsidRDefault="1ABC99F8" w:rsidP="00D157F4">
      <w:pPr>
        <w:pStyle w:val="FeatureBox"/>
      </w:pPr>
      <w:r w:rsidRPr="00410DD0">
        <w:rPr>
          <w:b/>
          <w:bCs/>
        </w:rPr>
        <w:t>Note:</w:t>
      </w:r>
      <w:r w:rsidRPr="00410DD0">
        <w:t xml:space="preserve"> Yarning </w:t>
      </w:r>
      <w:r w:rsidR="06F84A84" w:rsidRPr="00410DD0">
        <w:t>C</w:t>
      </w:r>
      <w:r w:rsidRPr="00410DD0">
        <w:t xml:space="preserve">ircles are an important </w:t>
      </w:r>
      <w:r w:rsidR="4BB3D0BD" w:rsidRPr="00410DD0">
        <w:t>C</w:t>
      </w:r>
      <w:r w:rsidRPr="00410DD0">
        <w:t>ultural practice for Aboriginal and Torres Strait Islander Peoples</w:t>
      </w:r>
      <w:r w:rsidR="3D89A19E" w:rsidRPr="00410DD0">
        <w:t>.</w:t>
      </w:r>
      <w:r w:rsidRPr="00410DD0">
        <w:t xml:space="preserve"> Knowledge and information are shared in harmony and </w:t>
      </w:r>
      <w:r w:rsidR="239E5241" w:rsidRPr="00410DD0">
        <w:t>with respect for all</w:t>
      </w:r>
      <w:r w:rsidRPr="00410DD0">
        <w:t xml:space="preserve"> individuals (QCAA 2020). </w:t>
      </w:r>
      <w:r w:rsidR="1077A775" w:rsidRPr="00410DD0">
        <w:t xml:space="preserve">For further information </w:t>
      </w:r>
      <w:r w:rsidR="5889D4FF" w:rsidRPr="00410DD0">
        <w:t>about</w:t>
      </w:r>
      <w:r w:rsidR="1077A775" w:rsidRPr="00410DD0">
        <w:t xml:space="preserve"> </w:t>
      </w:r>
      <w:hyperlink r:id="rId89">
        <w:r w:rsidR="1077A775" w:rsidRPr="00410DD0">
          <w:rPr>
            <w:rStyle w:val="Hyperlink"/>
            <w:rFonts w:eastAsiaTheme="minorEastAsia"/>
          </w:rPr>
          <w:t>Yarning Circles</w:t>
        </w:r>
      </w:hyperlink>
      <w:r w:rsidR="1077A775" w:rsidRPr="00410DD0">
        <w:t xml:space="preserve"> </w:t>
      </w:r>
      <w:r w:rsidR="3932B027" w:rsidRPr="00410DD0">
        <w:t xml:space="preserve">refer to the Aboriginal Outcomes and </w:t>
      </w:r>
      <w:r w:rsidR="33E220DD" w:rsidRPr="00410DD0">
        <w:t xml:space="preserve">Communities </w:t>
      </w:r>
      <w:r w:rsidR="3932B027" w:rsidRPr="00410DD0">
        <w:t>page.</w:t>
      </w:r>
    </w:p>
    <w:p w14:paraId="0709D3DB" w14:textId="3CE91204" w:rsidR="00CB6809" w:rsidRPr="00410DD0" w:rsidRDefault="1ABC99F8" w:rsidP="00D157F4">
      <w:pPr>
        <w:pStyle w:val="ListNumber"/>
      </w:pPr>
      <w:r w:rsidRPr="00410DD0">
        <w:t xml:space="preserve">Set class expectations for participating in a </w:t>
      </w:r>
      <w:r w:rsidR="42631576" w:rsidRPr="00410DD0">
        <w:t>Y</w:t>
      </w:r>
      <w:r w:rsidRPr="00410DD0">
        <w:t xml:space="preserve">arning </w:t>
      </w:r>
      <w:r w:rsidR="3A9B0C31" w:rsidRPr="00410DD0">
        <w:t>C</w:t>
      </w:r>
      <w:r w:rsidRPr="00410DD0">
        <w:t>ircle. For example:</w:t>
      </w:r>
    </w:p>
    <w:p w14:paraId="6909CC8E" w14:textId="5294B4DE" w:rsidR="00CB6809" w:rsidRPr="00410DD0" w:rsidRDefault="1ABC99F8" w:rsidP="00D157F4">
      <w:pPr>
        <w:pStyle w:val="ListBullet"/>
        <w:ind w:left="1134"/>
      </w:pPr>
      <w:r w:rsidRPr="00410DD0">
        <w:t xml:space="preserve">one student speaks at a time without </w:t>
      </w:r>
      <w:proofErr w:type="gramStart"/>
      <w:r w:rsidRPr="00410DD0">
        <w:t>interruption</w:t>
      </w:r>
      <w:proofErr w:type="gramEnd"/>
    </w:p>
    <w:p w14:paraId="2521816E" w14:textId="4BBD2EBD" w:rsidR="00CB6809" w:rsidRPr="00410DD0" w:rsidRDefault="1ABC99F8" w:rsidP="00D157F4">
      <w:pPr>
        <w:pStyle w:val="ListBullet"/>
        <w:ind w:left="1134"/>
      </w:pPr>
      <w:r w:rsidRPr="00410DD0">
        <w:t xml:space="preserve">use respectful </w:t>
      </w:r>
      <w:proofErr w:type="gramStart"/>
      <w:r w:rsidRPr="00410DD0">
        <w:t>language</w:t>
      </w:r>
      <w:proofErr w:type="gramEnd"/>
    </w:p>
    <w:p w14:paraId="5FD98974" w14:textId="4507BFA5" w:rsidR="00CB6809" w:rsidRPr="00410DD0" w:rsidRDefault="74048232" w:rsidP="00D157F4">
      <w:pPr>
        <w:pStyle w:val="ListBullet"/>
        <w:ind w:left="1134"/>
      </w:pPr>
      <w:r w:rsidRPr="00410DD0">
        <w:t>e</w:t>
      </w:r>
      <w:r w:rsidR="1619107A" w:rsidRPr="00410DD0">
        <w:t>veryone</w:t>
      </w:r>
      <w:r w:rsidR="1ABC99F8" w:rsidRPr="00410DD0">
        <w:t xml:space="preserve"> </w:t>
      </w:r>
      <w:r w:rsidR="62F146F7" w:rsidRPr="00410DD0">
        <w:t xml:space="preserve">is </w:t>
      </w:r>
      <w:proofErr w:type="gramStart"/>
      <w:r w:rsidR="62F146F7" w:rsidRPr="00410DD0">
        <w:t>equal</w:t>
      </w:r>
      <w:proofErr w:type="gramEnd"/>
    </w:p>
    <w:p w14:paraId="3764DCBC" w14:textId="7F993F36" w:rsidR="00CB6809" w:rsidRPr="00410DD0" w:rsidRDefault="1ABC99F8" w:rsidP="00D157F4">
      <w:pPr>
        <w:pStyle w:val="ListBullet"/>
        <w:ind w:left="1134"/>
      </w:pPr>
      <w:r w:rsidRPr="00410DD0">
        <w:t xml:space="preserve">listen </w:t>
      </w:r>
      <w:proofErr w:type="gramStart"/>
      <w:r w:rsidRPr="00410DD0">
        <w:t>actively</w:t>
      </w:r>
      <w:proofErr w:type="gramEnd"/>
    </w:p>
    <w:p w14:paraId="47B96FAC" w14:textId="23A4B05A" w:rsidR="00CB6809" w:rsidRPr="00410DD0" w:rsidRDefault="1ABC99F8" w:rsidP="00D157F4">
      <w:pPr>
        <w:pStyle w:val="ListBullet"/>
        <w:ind w:left="1134"/>
      </w:pPr>
      <w:r w:rsidRPr="00410DD0">
        <w:t xml:space="preserve">value </w:t>
      </w:r>
      <w:r w:rsidR="2B8410AF" w:rsidRPr="00410DD0">
        <w:t>the</w:t>
      </w:r>
      <w:r w:rsidRPr="00410DD0">
        <w:t xml:space="preserve"> contributions</w:t>
      </w:r>
      <w:r w:rsidR="2B8410AF" w:rsidRPr="00410DD0">
        <w:t xml:space="preserve"> of others.</w:t>
      </w:r>
    </w:p>
    <w:p w14:paraId="26D36983" w14:textId="2EC43F3D" w:rsidR="00CB6809" w:rsidRPr="00410DD0" w:rsidRDefault="1B295B8D" w:rsidP="00D157F4">
      <w:pPr>
        <w:pStyle w:val="ListNumber"/>
      </w:pPr>
      <w:r w:rsidRPr="00410DD0">
        <w:t xml:space="preserve">Students sit in a circle. </w:t>
      </w:r>
      <w:r w:rsidR="7470FB10" w:rsidRPr="00410DD0">
        <w:t>Revise</w:t>
      </w:r>
      <w:r w:rsidR="2053E005" w:rsidRPr="00410DD0">
        <w:t xml:space="preserve"> greetings in</w:t>
      </w:r>
      <w:r w:rsidR="69CD9DE8" w:rsidRPr="00410DD0">
        <w:t xml:space="preserve"> the</w:t>
      </w:r>
      <w:r w:rsidR="7470FB10" w:rsidRPr="00410DD0">
        <w:t xml:space="preserve"> local Aboriginal</w:t>
      </w:r>
      <w:r w:rsidR="26AFF60A" w:rsidRPr="00410DD0">
        <w:t xml:space="preserve"> and</w:t>
      </w:r>
      <w:r w:rsidR="6C33B9E7" w:rsidRPr="00410DD0">
        <w:t>/or</w:t>
      </w:r>
      <w:r w:rsidR="26AFF60A" w:rsidRPr="00410DD0">
        <w:t xml:space="preserve"> Torres Strait Islander</w:t>
      </w:r>
      <w:r w:rsidR="7470FB10" w:rsidRPr="00410DD0">
        <w:t xml:space="preserve"> </w:t>
      </w:r>
      <w:r w:rsidR="008C4033" w:rsidRPr="00410DD0">
        <w:t>l</w:t>
      </w:r>
      <w:r w:rsidR="7470FB10" w:rsidRPr="00410DD0">
        <w:t>anguage</w:t>
      </w:r>
      <w:r w:rsidR="00A0459E" w:rsidRPr="00410DD0">
        <w:t>(</w:t>
      </w:r>
      <w:r w:rsidR="539C12C5" w:rsidRPr="00410DD0">
        <w:t>s</w:t>
      </w:r>
      <w:r w:rsidR="00A0459E" w:rsidRPr="00410DD0">
        <w:t>)</w:t>
      </w:r>
      <w:r w:rsidR="7470FB10" w:rsidRPr="00410DD0">
        <w:t xml:space="preserve"> from </w:t>
      </w:r>
      <w:hyperlink w:anchor="_Lesson_2_–_1">
        <w:r w:rsidR="7732C16B" w:rsidRPr="00410DD0">
          <w:rPr>
            <w:rStyle w:val="Hyperlink"/>
          </w:rPr>
          <w:t>Lesson 2</w:t>
        </w:r>
      </w:hyperlink>
      <w:r w:rsidR="7732C16B" w:rsidRPr="00410DD0">
        <w:t>.</w:t>
      </w:r>
      <w:r w:rsidR="7470FB10" w:rsidRPr="00410DD0">
        <w:t xml:space="preserve"> </w:t>
      </w:r>
      <w:r w:rsidR="29736116" w:rsidRPr="00410DD0">
        <w:t xml:space="preserve">Invite one student to begin by greeting the person to their right in </w:t>
      </w:r>
      <w:r w:rsidR="576B521B" w:rsidRPr="00410DD0">
        <w:t xml:space="preserve">the </w:t>
      </w:r>
      <w:r w:rsidR="5DCCFCE6" w:rsidRPr="00410DD0">
        <w:t xml:space="preserve">local </w:t>
      </w:r>
      <w:r w:rsidR="008C4033" w:rsidRPr="00410DD0">
        <w:t>l</w:t>
      </w:r>
      <w:r w:rsidR="5DCCFCE6" w:rsidRPr="00410DD0">
        <w:t>anguage</w:t>
      </w:r>
      <w:r w:rsidR="00A7189E" w:rsidRPr="00410DD0">
        <w:t>(</w:t>
      </w:r>
      <w:r w:rsidR="0057E561" w:rsidRPr="00410DD0">
        <w:t>s</w:t>
      </w:r>
      <w:r w:rsidR="00A7189E" w:rsidRPr="00410DD0">
        <w:t>)</w:t>
      </w:r>
      <w:r w:rsidR="061C3FD0" w:rsidRPr="00410DD0">
        <w:t>.</w:t>
      </w:r>
      <w:r w:rsidR="5DCCFCE6" w:rsidRPr="00410DD0">
        <w:t xml:space="preserve"> </w:t>
      </w:r>
      <w:r w:rsidR="34DE806A" w:rsidRPr="00410DD0">
        <w:t>T</w:t>
      </w:r>
      <w:r w:rsidR="5DCCFCE6" w:rsidRPr="00410DD0">
        <w:t xml:space="preserve">he </w:t>
      </w:r>
      <w:r w:rsidR="2BDF6530" w:rsidRPr="00410DD0">
        <w:t>person</w:t>
      </w:r>
      <w:r w:rsidR="5DCCFCE6" w:rsidRPr="00410DD0">
        <w:t xml:space="preserve"> </w:t>
      </w:r>
      <w:r w:rsidR="33262A9D" w:rsidRPr="00410DD0">
        <w:t>r</w:t>
      </w:r>
      <w:r w:rsidR="5DCCFCE6" w:rsidRPr="00410DD0">
        <w:t>esponds and then greet</w:t>
      </w:r>
      <w:r w:rsidR="781DF1BC" w:rsidRPr="00410DD0">
        <w:t>s</w:t>
      </w:r>
      <w:r w:rsidR="5DCCFCE6" w:rsidRPr="00410DD0">
        <w:t xml:space="preserve"> the person to their right. Continue around the </w:t>
      </w:r>
      <w:r w:rsidR="4F4A2E85" w:rsidRPr="00410DD0">
        <w:t>circle</w:t>
      </w:r>
      <w:r w:rsidR="5DCCFCE6" w:rsidRPr="00410DD0">
        <w:t xml:space="preserve"> until everyone has had a tur</w:t>
      </w:r>
      <w:r w:rsidR="1695B006" w:rsidRPr="00410DD0">
        <w:t>n.</w:t>
      </w:r>
    </w:p>
    <w:p w14:paraId="76189DBD" w14:textId="32C29B7A" w:rsidR="00CB6809" w:rsidRPr="00410DD0" w:rsidRDefault="6A0BE898" w:rsidP="7A05A3D7">
      <w:pPr>
        <w:pStyle w:val="ListNumber"/>
      </w:pPr>
      <w:r w:rsidRPr="00410DD0">
        <w:t>Explain how</w:t>
      </w:r>
      <w:r w:rsidR="2664BE50" w:rsidRPr="00410DD0">
        <w:t xml:space="preserve"> </w:t>
      </w:r>
      <w:r w:rsidR="64AAD5C9" w:rsidRPr="00410DD0">
        <w:t>non-verbal cues, such as gesture and facial expression, are</w:t>
      </w:r>
      <w:r w:rsidR="5FDF87E0" w:rsidRPr="00410DD0">
        <w:t xml:space="preserve"> important feature</w:t>
      </w:r>
      <w:r w:rsidR="276F7CFE" w:rsidRPr="00410DD0">
        <w:t>s</w:t>
      </w:r>
      <w:r w:rsidR="5FDF87E0" w:rsidRPr="00410DD0">
        <w:t xml:space="preserve"> of </w:t>
      </w:r>
      <w:r w:rsidR="67ED1C9E" w:rsidRPr="00410DD0">
        <w:t xml:space="preserve">learning </w:t>
      </w:r>
      <w:r w:rsidR="5FDF87E0" w:rsidRPr="00410DD0">
        <w:t>Aboriginal</w:t>
      </w:r>
      <w:r w:rsidR="0E3BE881" w:rsidRPr="00410DD0">
        <w:t xml:space="preserve"> and</w:t>
      </w:r>
      <w:r w:rsidR="5D206E92" w:rsidRPr="00410DD0">
        <w:t>/or</w:t>
      </w:r>
      <w:r w:rsidR="0E3BE881" w:rsidRPr="00410DD0">
        <w:t xml:space="preserve"> Torres Strait</w:t>
      </w:r>
      <w:r w:rsidR="5D32B679" w:rsidRPr="00410DD0">
        <w:t xml:space="preserve"> </w:t>
      </w:r>
      <w:r w:rsidR="0E3BE881" w:rsidRPr="00410DD0">
        <w:t>Islander</w:t>
      </w:r>
      <w:r w:rsidR="5FDF87E0" w:rsidRPr="00410DD0">
        <w:t xml:space="preserve"> </w:t>
      </w:r>
      <w:r w:rsidR="008C4033" w:rsidRPr="00410DD0">
        <w:t>l</w:t>
      </w:r>
      <w:r w:rsidR="5FDF87E0" w:rsidRPr="00410DD0">
        <w:t>anguage</w:t>
      </w:r>
      <w:r w:rsidR="00A7189E" w:rsidRPr="00410DD0">
        <w:t>(</w:t>
      </w:r>
      <w:r w:rsidR="318E7083" w:rsidRPr="00410DD0">
        <w:t>s</w:t>
      </w:r>
      <w:r w:rsidR="00A7189E" w:rsidRPr="00410DD0">
        <w:t>)</w:t>
      </w:r>
      <w:r w:rsidR="4EEB614F" w:rsidRPr="00410DD0">
        <w:t xml:space="preserve">. </w:t>
      </w:r>
      <w:r w:rsidR="1AC09DAA" w:rsidRPr="00410DD0">
        <w:t>Discuss</w:t>
      </w:r>
      <w:r w:rsidR="55FC8DA6" w:rsidRPr="00410DD0">
        <w:t xml:space="preserve"> appropriate hand signs or gestures </w:t>
      </w:r>
      <w:r w:rsidR="1EF2334C" w:rsidRPr="00410DD0">
        <w:t xml:space="preserve">that could be used to </w:t>
      </w:r>
      <w:r w:rsidR="7C3044FF" w:rsidRPr="00410DD0">
        <w:t>accompany</w:t>
      </w:r>
      <w:r w:rsidR="748226D8" w:rsidRPr="00410DD0">
        <w:t xml:space="preserve"> the verbal greetings</w:t>
      </w:r>
      <w:r w:rsidR="4E47F396" w:rsidRPr="00410DD0">
        <w:t xml:space="preserve">. </w:t>
      </w:r>
      <w:r w:rsidR="36BB2B98" w:rsidRPr="00410DD0">
        <w:t>For example, a nod and a</w:t>
      </w:r>
      <w:r w:rsidR="149EE75B" w:rsidRPr="00410DD0">
        <w:t xml:space="preserve"> </w:t>
      </w:r>
      <w:r w:rsidR="36BB2B98" w:rsidRPr="00410DD0">
        <w:t xml:space="preserve">smile might </w:t>
      </w:r>
      <w:r w:rsidR="69ED8ED8" w:rsidRPr="00410DD0">
        <w:t xml:space="preserve">accompany </w:t>
      </w:r>
      <w:r w:rsidR="2C6B90D5" w:rsidRPr="00410DD0">
        <w:t>a</w:t>
      </w:r>
      <w:r w:rsidR="69ED8ED8" w:rsidRPr="00410DD0">
        <w:t xml:space="preserve"> traditional greeting in some communities </w:t>
      </w:r>
      <w:r w:rsidR="6704465E" w:rsidRPr="00410DD0">
        <w:t>as a sign of</w:t>
      </w:r>
      <w:r w:rsidR="69ED8ED8" w:rsidRPr="00410DD0">
        <w:t xml:space="preserve"> respect and acknowledgment</w:t>
      </w:r>
      <w:r w:rsidR="011E82E4" w:rsidRPr="00410DD0">
        <w:t xml:space="preserve">. </w:t>
      </w:r>
      <w:r w:rsidR="5B65B340" w:rsidRPr="00410DD0">
        <w:t>Repeat</w:t>
      </w:r>
      <w:r w:rsidR="4E47F396" w:rsidRPr="00410DD0">
        <w:t xml:space="preserve"> activity </w:t>
      </w:r>
      <w:r w:rsidR="0DA8DCB9" w:rsidRPr="00410DD0">
        <w:t>4</w:t>
      </w:r>
      <w:r w:rsidR="420B3015" w:rsidRPr="00410DD0">
        <w:t xml:space="preserve"> </w:t>
      </w:r>
      <w:r w:rsidR="4E47F396" w:rsidRPr="00410DD0">
        <w:t>using both verbal and non</w:t>
      </w:r>
      <w:r w:rsidR="347ECC61" w:rsidRPr="00410DD0">
        <w:t>-</w:t>
      </w:r>
      <w:r w:rsidR="4E47F396" w:rsidRPr="00410DD0">
        <w:t>verbal greetings.</w:t>
      </w:r>
    </w:p>
    <w:p w14:paraId="513AA0B3" w14:textId="5AC33853" w:rsidR="259B5527" w:rsidRPr="00410DD0" w:rsidRDefault="3F2601C8" w:rsidP="00D157F4">
      <w:pPr>
        <w:pStyle w:val="FeatureBox"/>
      </w:pPr>
      <w:r w:rsidRPr="00410DD0">
        <w:rPr>
          <w:b/>
          <w:bCs/>
        </w:rPr>
        <w:t>Note:</w:t>
      </w:r>
      <w:r w:rsidRPr="00410DD0">
        <w:t xml:space="preserve"> </w:t>
      </w:r>
      <w:r w:rsidR="6A39AB49" w:rsidRPr="00410DD0">
        <w:t>i</w:t>
      </w:r>
      <w:r w:rsidRPr="00410DD0">
        <w:t>n some local</w:t>
      </w:r>
      <w:r w:rsidR="2FCB1C5A" w:rsidRPr="00410DD0">
        <w:t xml:space="preserve"> Aboriginal</w:t>
      </w:r>
      <w:r w:rsidRPr="00410DD0">
        <w:t xml:space="preserve"> </w:t>
      </w:r>
      <w:r w:rsidR="008C4033" w:rsidRPr="00410DD0">
        <w:t>l</w:t>
      </w:r>
      <w:r w:rsidRPr="00410DD0">
        <w:t xml:space="preserve">anguage groups, there may be </w:t>
      </w:r>
      <w:r w:rsidR="5C39E229" w:rsidRPr="00410DD0">
        <w:t>existing gestures or hand signals in use</w:t>
      </w:r>
      <w:r w:rsidR="0493AB87" w:rsidRPr="00410DD0">
        <w:t>. C</w:t>
      </w:r>
      <w:r w:rsidR="0A651278" w:rsidRPr="00410DD0">
        <w:t>ontact</w:t>
      </w:r>
      <w:r w:rsidR="79EF21B4" w:rsidRPr="00410DD0">
        <w:t xml:space="preserve"> </w:t>
      </w:r>
      <w:r w:rsidR="0A651278" w:rsidRPr="00410DD0">
        <w:t>Local/Regional Aboriginal Education Consultative Group (AECG)</w:t>
      </w:r>
      <w:r w:rsidR="0522C81F" w:rsidRPr="00410DD0">
        <w:t xml:space="preserve"> for further information.</w:t>
      </w:r>
    </w:p>
    <w:p w14:paraId="0ACC154A" w14:textId="5C662234" w:rsidR="7DAAC8AB" w:rsidRPr="00410DD0" w:rsidRDefault="46D06E29" w:rsidP="00D157F4">
      <w:pPr>
        <w:pStyle w:val="ListNumber"/>
      </w:pPr>
      <w:r w:rsidRPr="00410DD0">
        <w:t>Introduce</w:t>
      </w:r>
      <w:r w:rsidR="44C43CE9" w:rsidRPr="00410DD0">
        <w:t xml:space="preserve"> the </w:t>
      </w:r>
      <w:r w:rsidR="6850024C" w:rsidRPr="00410DD0">
        <w:t>C</w:t>
      </w:r>
      <w:r w:rsidR="28D900E1" w:rsidRPr="00410DD0">
        <w:t>ultural narrative</w:t>
      </w:r>
      <w:r w:rsidR="767BA432" w:rsidRPr="00410DD0">
        <w:t>,</w:t>
      </w:r>
      <w:r w:rsidR="1A000AF2" w:rsidRPr="00410DD0">
        <w:t xml:space="preserve"> </w:t>
      </w:r>
      <w:proofErr w:type="spellStart"/>
      <w:r w:rsidR="1A000AF2" w:rsidRPr="00410DD0">
        <w:rPr>
          <w:i/>
          <w:iCs/>
        </w:rPr>
        <w:t>Ngaawily</w:t>
      </w:r>
      <w:proofErr w:type="spellEnd"/>
      <w:r w:rsidR="1A000AF2" w:rsidRPr="00410DD0">
        <w:rPr>
          <w:i/>
          <w:iCs/>
        </w:rPr>
        <w:t xml:space="preserve"> </w:t>
      </w:r>
      <w:proofErr w:type="spellStart"/>
      <w:r w:rsidR="1A000AF2" w:rsidRPr="00410DD0">
        <w:rPr>
          <w:i/>
          <w:iCs/>
        </w:rPr>
        <w:t>Nop</w:t>
      </w:r>
      <w:proofErr w:type="spellEnd"/>
      <w:r w:rsidR="573CD097" w:rsidRPr="00410DD0">
        <w:rPr>
          <w:i/>
          <w:iCs/>
        </w:rPr>
        <w:t>:</w:t>
      </w:r>
      <w:r w:rsidR="25DCE198" w:rsidRPr="00410DD0">
        <w:rPr>
          <w:i/>
          <w:iCs/>
        </w:rPr>
        <w:t xml:space="preserve"> An old story retold </w:t>
      </w:r>
      <w:r w:rsidR="25DCE198" w:rsidRPr="00410DD0">
        <w:t xml:space="preserve">by Kim Scott, Joyce Cockles, Roma </w:t>
      </w:r>
      <w:proofErr w:type="spellStart"/>
      <w:r w:rsidR="25DCE198" w:rsidRPr="00410DD0">
        <w:t>Winmar</w:t>
      </w:r>
      <w:proofErr w:type="spellEnd"/>
      <w:r w:rsidR="25DCE198" w:rsidRPr="00410DD0">
        <w:t xml:space="preserve"> and the </w:t>
      </w:r>
      <w:proofErr w:type="spellStart"/>
      <w:r w:rsidR="25DCE198" w:rsidRPr="00410DD0">
        <w:t>Wirlomin</w:t>
      </w:r>
      <w:proofErr w:type="spellEnd"/>
      <w:r w:rsidR="25DCE198" w:rsidRPr="00410DD0">
        <w:t xml:space="preserve"> Noongar Language </w:t>
      </w:r>
      <w:r w:rsidR="0EE19B97" w:rsidRPr="00410DD0">
        <w:t>and</w:t>
      </w:r>
      <w:r w:rsidR="0B78A67A" w:rsidRPr="00410DD0">
        <w:t xml:space="preserve"> Stories Project.</w:t>
      </w:r>
      <w:r w:rsidR="1A000AF2" w:rsidRPr="00410DD0">
        <w:t xml:space="preserve"> </w:t>
      </w:r>
      <w:r w:rsidR="2A5B57BA" w:rsidRPr="00410DD0">
        <w:t xml:space="preserve">Invite students to </w:t>
      </w:r>
      <w:r w:rsidR="672A0C83" w:rsidRPr="00410DD0">
        <w:t>closely examine</w:t>
      </w:r>
      <w:r w:rsidR="38AE3B6A" w:rsidRPr="00410DD0">
        <w:t xml:space="preserve"> the </w:t>
      </w:r>
      <w:r w:rsidR="375D3E57" w:rsidRPr="00410DD0">
        <w:t>illustration</w:t>
      </w:r>
      <w:r w:rsidR="38AE3B6A" w:rsidRPr="00410DD0">
        <w:t xml:space="preserve"> on the front cover</w:t>
      </w:r>
      <w:r w:rsidR="64DE3706" w:rsidRPr="00410DD0">
        <w:t>. Discuss:</w:t>
      </w:r>
    </w:p>
    <w:p w14:paraId="124B9117" w14:textId="5DBECAED" w:rsidR="6F9BEE87" w:rsidRPr="00410DD0" w:rsidRDefault="64DE3706" w:rsidP="001D469E">
      <w:pPr>
        <w:pStyle w:val="ListBullet"/>
        <w:ind w:left="1134"/>
      </w:pPr>
      <w:r w:rsidRPr="00410DD0">
        <w:t>What</w:t>
      </w:r>
      <w:r w:rsidR="4162C624" w:rsidRPr="00410DD0">
        <w:t xml:space="preserve"> do you think this</w:t>
      </w:r>
      <w:r w:rsidRPr="00410DD0">
        <w:t xml:space="preserve"> i</w:t>
      </w:r>
      <w:r w:rsidR="3AAB472A" w:rsidRPr="00410DD0">
        <w:t>llustration</w:t>
      </w:r>
      <w:r w:rsidR="2CA8212D" w:rsidRPr="00410DD0">
        <w:t xml:space="preserve"> is</w:t>
      </w:r>
      <w:r w:rsidRPr="00410DD0">
        <w:t xml:space="preserve"> of?</w:t>
      </w:r>
    </w:p>
    <w:p w14:paraId="20E44889" w14:textId="60FE1A54" w:rsidR="6F9BEE87" w:rsidRPr="00410DD0" w:rsidRDefault="64DE3706" w:rsidP="001D469E">
      <w:pPr>
        <w:pStyle w:val="ListBullet"/>
        <w:ind w:left="1134"/>
      </w:pPr>
      <w:r w:rsidRPr="00410DD0">
        <w:t>W</w:t>
      </w:r>
      <w:r w:rsidR="3DA057C3" w:rsidRPr="00410DD0">
        <w:t xml:space="preserve">hy might it be </w:t>
      </w:r>
      <w:r w:rsidRPr="00410DD0">
        <w:t>significan</w:t>
      </w:r>
      <w:r w:rsidR="3F6077F1" w:rsidRPr="00410DD0">
        <w:t>t</w:t>
      </w:r>
      <w:r w:rsidRPr="00410DD0">
        <w:t xml:space="preserve"> to the text?</w:t>
      </w:r>
    </w:p>
    <w:p w14:paraId="23513B15" w14:textId="671970ED" w:rsidR="39318ED2" w:rsidRPr="00410DD0" w:rsidRDefault="638C52E5" w:rsidP="001D469E">
      <w:pPr>
        <w:pStyle w:val="ListBullet"/>
        <w:ind w:left="1134"/>
      </w:pPr>
      <w:r w:rsidRPr="00410DD0">
        <w:t>What</w:t>
      </w:r>
      <w:r w:rsidR="0479D4A0" w:rsidRPr="00410DD0">
        <w:t xml:space="preserve"> predictions about </w:t>
      </w:r>
      <w:r w:rsidR="19C6A045" w:rsidRPr="00410DD0">
        <w:t>the</w:t>
      </w:r>
      <w:r w:rsidR="0479D4A0" w:rsidRPr="00410DD0">
        <w:t xml:space="preserve"> text </w:t>
      </w:r>
      <w:r w:rsidR="25E1EC89" w:rsidRPr="00410DD0">
        <w:t xml:space="preserve">can you make </w:t>
      </w:r>
      <w:r w:rsidR="59BD1C1F" w:rsidRPr="00410DD0">
        <w:t>from</w:t>
      </w:r>
      <w:r w:rsidR="0479D4A0" w:rsidRPr="00410DD0">
        <w:t xml:space="preserve"> this i</w:t>
      </w:r>
      <w:r w:rsidR="1DFA6CCA" w:rsidRPr="00410DD0">
        <w:t>llustration</w:t>
      </w:r>
      <w:r w:rsidR="72F90B2F" w:rsidRPr="00410DD0">
        <w:t xml:space="preserve"> alone</w:t>
      </w:r>
      <w:r w:rsidR="0479D4A0" w:rsidRPr="00410DD0">
        <w:t>?</w:t>
      </w:r>
    </w:p>
    <w:p w14:paraId="04CB2202" w14:textId="691BB621" w:rsidR="34131A05" w:rsidRPr="00410DD0" w:rsidRDefault="226B7424" w:rsidP="001D469E">
      <w:pPr>
        <w:pStyle w:val="ListNumber"/>
      </w:pPr>
      <w:r w:rsidRPr="00410DD0">
        <w:t>Display the</w:t>
      </w:r>
      <w:r w:rsidR="407E38CB" w:rsidRPr="00410DD0">
        <w:t xml:space="preserve"> same i</w:t>
      </w:r>
      <w:r w:rsidR="72B17F25" w:rsidRPr="00410DD0">
        <w:t>llustration</w:t>
      </w:r>
      <w:r w:rsidR="407E38CB" w:rsidRPr="00410DD0">
        <w:t xml:space="preserve"> in colour found on</w:t>
      </w:r>
      <w:r w:rsidRPr="00410DD0">
        <w:t xml:space="preserve"> page 23 of the text.</w:t>
      </w:r>
      <w:r w:rsidR="162CF223" w:rsidRPr="00410DD0">
        <w:t xml:space="preserve"> </w:t>
      </w:r>
      <w:r w:rsidR="4B977B2E" w:rsidRPr="00410DD0">
        <w:t>Discuss:</w:t>
      </w:r>
    </w:p>
    <w:p w14:paraId="610011CA" w14:textId="308A98E0" w:rsidR="27D1B4AD" w:rsidRPr="00410DD0" w:rsidRDefault="25031197" w:rsidP="001D469E">
      <w:pPr>
        <w:pStyle w:val="ListBullet"/>
        <w:ind w:left="1134"/>
      </w:pPr>
      <w:r w:rsidRPr="00410DD0">
        <w:t xml:space="preserve">How does colour enhance this illustration? </w:t>
      </w:r>
      <w:r w:rsidR="4B977B2E" w:rsidRPr="00410DD0">
        <w:t xml:space="preserve">Does </w:t>
      </w:r>
      <w:r w:rsidR="770D7CE0" w:rsidRPr="00410DD0">
        <w:t xml:space="preserve">it </w:t>
      </w:r>
      <w:r w:rsidR="2DB1B8AF" w:rsidRPr="00410DD0">
        <w:t>give you more clues about the text</w:t>
      </w:r>
      <w:r w:rsidR="0983B6AD" w:rsidRPr="00410DD0">
        <w:t>?</w:t>
      </w:r>
    </w:p>
    <w:p w14:paraId="663A8712" w14:textId="2B8F3D0C" w:rsidR="27D1B4AD" w:rsidRPr="00410DD0" w:rsidRDefault="4E6B294B" w:rsidP="001D469E">
      <w:pPr>
        <w:pStyle w:val="ListBullet"/>
        <w:ind w:left="1134"/>
      </w:pPr>
      <w:r w:rsidRPr="00410DD0">
        <w:t xml:space="preserve">What </w:t>
      </w:r>
      <w:r w:rsidR="4B977B2E" w:rsidRPr="00410DD0">
        <w:t xml:space="preserve">additional predictions </w:t>
      </w:r>
      <w:r w:rsidR="6BC5E679" w:rsidRPr="00410DD0">
        <w:t xml:space="preserve">have </w:t>
      </w:r>
      <w:r w:rsidR="4B977B2E" w:rsidRPr="00410DD0">
        <w:t xml:space="preserve">you </w:t>
      </w:r>
      <w:r w:rsidR="6BC5E679" w:rsidRPr="00410DD0">
        <w:t>made</w:t>
      </w:r>
      <w:r w:rsidR="4B977B2E" w:rsidRPr="00410DD0">
        <w:t>?</w:t>
      </w:r>
    </w:p>
    <w:p w14:paraId="56FAAB95" w14:textId="126D8BB8" w:rsidR="34208AD7" w:rsidRPr="00410DD0" w:rsidRDefault="7371EAA5" w:rsidP="005D1C07">
      <w:pPr>
        <w:pStyle w:val="ListNumber"/>
      </w:pPr>
      <w:r w:rsidRPr="00410DD0">
        <w:t xml:space="preserve">Display the glossary on </w:t>
      </w:r>
      <w:r w:rsidR="126B85E3" w:rsidRPr="00410DD0">
        <w:t xml:space="preserve">page </w:t>
      </w:r>
      <w:r w:rsidR="0FC775C7" w:rsidRPr="00410DD0">
        <w:t>36</w:t>
      </w:r>
      <w:r w:rsidR="5B41A14B" w:rsidRPr="00410DD0">
        <w:t xml:space="preserve"> of </w:t>
      </w:r>
      <w:proofErr w:type="spellStart"/>
      <w:r w:rsidR="5B41A14B" w:rsidRPr="00410DD0">
        <w:rPr>
          <w:i/>
          <w:iCs/>
        </w:rPr>
        <w:t>Ngaawily</w:t>
      </w:r>
      <w:proofErr w:type="spellEnd"/>
      <w:r w:rsidR="5B41A14B" w:rsidRPr="00410DD0">
        <w:rPr>
          <w:i/>
          <w:iCs/>
        </w:rPr>
        <w:t xml:space="preserve"> </w:t>
      </w:r>
      <w:proofErr w:type="spellStart"/>
      <w:r w:rsidR="5B41A14B" w:rsidRPr="00410DD0">
        <w:rPr>
          <w:i/>
          <w:iCs/>
        </w:rPr>
        <w:t>Nop</w:t>
      </w:r>
      <w:proofErr w:type="spellEnd"/>
      <w:r w:rsidR="126B85E3" w:rsidRPr="00410DD0">
        <w:rPr>
          <w:i/>
          <w:iCs/>
        </w:rPr>
        <w:t>.</w:t>
      </w:r>
      <w:r w:rsidR="126B85E3" w:rsidRPr="00410DD0">
        <w:t xml:space="preserve"> </w:t>
      </w:r>
      <w:r w:rsidR="4C8417A9" w:rsidRPr="00410DD0">
        <w:t>Demonstrate</w:t>
      </w:r>
      <w:r w:rsidR="0230363F" w:rsidRPr="00410DD0">
        <w:t xml:space="preserve"> how to navigate</w:t>
      </w:r>
      <w:r w:rsidR="4C8417A9" w:rsidRPr="00410DD0">
        <w:t xml:space="preserve"> </w:t>
      </w:r>
      <w:r w:rsidR="126B85E3" w:rsidRPr="00410DD0">
        <w:t>the glossary to translate the tit</w:t>
      </w:r>
      <w:r w:rsidR="17AFD85B" w:rsidRPr="00410DD0">
        <w:t>le of the book</w:t>
      </w:r>
      <w:r w:rsidR="4D54BFDD" w:rsidRPr="00410DD0">
        <w:t xml:space="preserve"> </w:t>
      </w:r>
      <w:r w:rsidR="0677C65E" w:rsidRPr="00410DD0">
        <w:t>‘</w:t>
      </w:r>
      <w:proofErr w:type="spellStart"/>
      <w:r w:rsidR="32DC6CF2" w:rsidRPr="00410DD0">
        <w:t>N</w:t>
      </w:r>
      <w:r w:rsidR="4AECE553" w:rsidRPr="00410DD0">
        <w:t>g</w:t>
      </w:r>
      <w:r w:rsidR="17AFD85B" w:rsidRPr="00410DD0">
        <w:t>aawily</w:t>
      </w:r>
      <w:proofErr w:type="spellEnd"/>
      <w:r w:rsidR="17AFD85B" w:rsidRPr="00410DD0">
        <w:t xml:space="preserve"> </w:t>
      </w:r>
      <w:proofErr w:type="spellStart"/>
      <w:r w:rsidR="17AFD85B" w:rsidRPr="00410DD0">
        <w:t>Nop</w:t>
      </w:r>
      <w:proofErr w:type="spellEnd"/>
      <w:r w:rsidR="2FAD7193" w:rsidRPr="00410DD0">
        <w:t>'</w:t>
      </w:r>
      <w:r w:rsidR="218E9AFF" w:rsidRPr="00410DD0">
        <w:t xml:space="preserve"> </w:t>
      </w:r>
      <w:r w:rsidR="57EB8A59" w:rsidRPr="00410DD0">
        <w:t xml:space="preserve">(Noongar) </w:t>
      </w:r>
      <w:r w:rsidR="4CC4BAB4" w:rsidRPr="00410DD0">
        <w:t>to</w:t>
      </w:r>
      <w:r w:rsidR="3A8EA9C3" w:rsidRPr="00410DD0">
        <w:t xml:space="preserve"> </w:t>
      </w:r>
      <w:r w:rsidR="003D01E8" w:rsidRPr="00410DD0">
        <w:t>‘</w:t>
      </w:r>
      <w:r w:rsidR="3A8EA9C3" w:rsidRPr="00410DD0">
        <w:t>Groper Boy</w:t>
      </w:r>
      <w:r w:rsidR="003D01E8" w:rsidRPr="00410DD0">
        <w:t>’</w:t>
      </w:r>
      <w:r w:rsidR="2AFD9CA4" w:rsidRPr="00410DD0">
        <w:t xml:space="preserve"> (English)</w:t>
      </w:r>
      <w:r w:rsidR="3A8EA9C3" w:rsidRPr="00410DD0">
        <w:t xml:space="preserve">. </w:t>
      </w:r>
      <w:r w:rsidR="426E15C3" w:rsidRPr="00410DD0">
        <w:t>Discuss</w:t>
      </w:r>
      <w:r w:rsidR="4F1BE4C1" w:rsidRPr="00410DD0">
        <w:t xml:space="preserve"> h</w:t>
      </w:r>
      <w:r w:rsidR="58813768" w:rsidRPr="00410DD0">
        <w:t>ow</w:t>
      </w:r>
      <w:r w:rsidR="2706FFC2" w:rsidRPr="00410DD0">
        <w:t xml:space="preserve"> the</w:t>
      </w:r>
      <w:r w:rsidR="34D15C73" w:rsidRPr="00410DD0">
        <w:t xml:space="preserve"> groper fish</w:t>
      </w:r>
      <w:r w:rsidR="655EA8CC" w:rsidRPr="00410DD0">
        <w:t xml:space="preserve"> </w:t>
      </w:r>
      <w:r w:rsidR="4F1BE4C1" w:rsidRPr="00410DD0">
        <w:t>might</w:t>
      </w:r>
      <w:r w:rsidR="655EA8CC" w:rsidRPr="00410DD0">
        <w:t xml:space="preserve"> be significant </w:t>
      </w:r>
      <w:r w:rsidR="34D15C73" w:rsidRPr="00410DD0">
        <w:t>in the text</w:t>
      </w:r>
      <w:r w:rsidR="4F1BE4C1" w:rsidRPr="00410DD0">
        <w:t>.</w:t>
      </w:r>
      <w:r w:rsidR="1C301C71" w:rsidRPr="00410DD0">
        <w:t xml:space="preserve"> For example</w:t>
      </w:r>
      <w:r w:rsidR="754BB456" w:rsidRPr="00410DD0">
        <w:t>,</w:t>
      </w:r>
      <w:r w:rsidR="1C301C71" w:rsidRPr="00410DD0">
        <w:t xml:space="preserve"> the groper fish might be a totem </w:t>
      </w:r>
      <w:r w:rsidR="5EC3DC8B" w:rsidRPr="00410DD0">
        <w:t xml:space="preserve">that represents </w:t>
      </w:r>
      <w:r w:rsidR="4226FAEC" w:rsidRPr="00410DD0">
        <w:t xml:space="preserve">qualities, characteristics or ancestral connections that are important to </w:t>
      </w:r>
      <w:r w:rsidR="41A0BE89" w:rsidRPr="00410DD0">
        <w:t>the</w:t>
      </w:r>
      <w:r w:rsidR="4226FAEC" w:rsidRPr="00410DD0">
        <w:t xml:space="preserve"> </w:t>
      </w:r>
      <w:r w:rsidR="09AB85A8" w:rsidRPr="00410DD0">
        <w:t>Noongar</w:t>
      </w:r>
      <w:r w:rsidR="5B5A8059" w:rsidRPr="00410DD0">
        <w:t xml:space="preserve"> </w:t>
      </w:r>
      <w:r w:rsidR="72F79CD8" w:rsidRPr="00410DD0">
        <w:t xml:space="preserve">People </w:t>
      </w:r>
      <w:r w:rsidR="4EE560B0" w:rsidRPr="00410DD0">
        <w:t>featured</w:t>
      </w:r>
      <w:r w:rsidR="5B5A8059" w:rsidRPr="00410DD0">
        <w:t xml:space="preserve"> in the text.</w:t>
      </w:r>
    </w:p>
    <w:p w14:paraId="1BEEDA09" w14:textId="06AF099C" w:rsidR="6E6D882B" w:rsidRPr="00410DD0" w:rsidRDefault="20E0DA42" w:rsidP="001D469E">
      <w:pPr>
        <w:pStyle w:val="FeatureBox"/>
      </w:pPr>
      <w:r w:rsidRPr="00410DD0">
        <w:rPr>
          <w:b/>
          <w:bCs/>
        </w:rPr>
        <w:t>Note:</w:t>
      </w:r>
      <w:r w:rsidRPr="00410DD0">
        <w:t xml:space="preserve"> </w:t>
      </w:r>
      <w:r w:rsidR="490EC5E9" w:rsidRPr="00410DD0">
        <w:t>a</w:t>
      </w:r>
      <w:r w:rsidRPr="00410DD0">
        <w:t xml:space="preserve"> groper is a type of fish. If required, display images</w:t>
      </w:r>
      <w:r w:rsidR="4F30047B" w:rsidRPr="00410DD0">
        <w:t xml:space="preserve"> and/or information</w:t>
      </w:r>
      <w:r w:rsidRPr="00410DD0">
        <w:t xml:space="preserve"> to deepen students</w:t>
      </w:r>
      <w:r w:rsidR="50E47AEE" w:rsidRPr="00410DD0">
        <w:t>’</w:t>
      </w:r>
      <w:r w:rsidRPr="00410DD0">
        <w:t xml:space="preserve"> understanding and connection to the </w:t>
      </w:r>
      <w:r w:rsidR="3656D419" w:rsidRPr="00410DD0">
        <w:t>illustration</w:t>
      </w:r>
      <w:r w:rsidRPr="00410DD0">
        <w:t xml:space="preserve"> in the text.</w:t>
      </w:r>
    </w:p>
    <w:p w14:paraId="2D32C32D" w14:textId="1D5D4EFC" w:rsidR="2427DE1C" w:rsidRPr="00410DD0" w:rsidRDefault="39363687" w:rsidP="001D469E">
      <w:pPr>
        <w:pStyle w:val="ListNumber"/>
      </w:pPr>
      <w:r w:rsidRPr="00410DD0">
        <w:t>In groups</w:t>
      </w:r>
      <w:r w:rsidR="2B34D1E0" w:rsidRPr="00410DD0">
        <w:t xml:space="preserve">, </w:t>
      </w:r>
      <w:r w:rsidR="2F99022A" w:rsidRPr="00410DD0">
        <w:t xml:space="preserve">provide </w:t>
      </w:r>
      <w:r w:rsidR="084AB19A" w:rsidRPr="00410DD0">
        <w:t>students</w:t>
      </w:r>
      <w:r w:rsidR="37F5BCF6" w:rsidRPr="00410DD0">
        <w:t xml:space="preserve"> with a copy of the glossary</w:t>
      </w:r>
      <w:r w:rsidR="17966A06" w:rsidRPr="00410DD0">
        <w:t xml:space="preserve"> </w:t>
      </w:r>
      <w:r w:rsidR="0E32142E" w:rsidRPr="00410DD0">
        <w:t>to</w:t>
      </w:r>
      <w:r w:rsidR="084AB19A" w:rsidRPr="00410DD0">
        <w:t xml:space="preserve"> explore </w:t>
      </w:r>
      <w:r w:rsidR="0C685C42" w:rsidRPr="00410DD0">
        <w:t>other</w:t>
      </w:r>
      <w:r w:rsidR="084AB19A" w:rsidRPr="00410DD0">
        <w:t xml:space="preserve"> </w:t>
      </w:r>
      <w:r w:rsidR="1782A66C" w:rsidRPr="00410DD0">
        <w:t>key words</w:t>
      </w:r>
      <w:r w:rsidR="401C9E3D" w:rsidRPr="00410DD0">
        <w:t xml:space="preserve"> from the text</w:t>
      </w:r>
      <w:r w:rsidR="1782A66C" w:rsidRPr="00410DD0">
        <w:t xml:space="preserve"> </w:t>
      </w:r>
      <w:r w:rsidR="577E8ED0" w:rsidRPr="00410DD0">
        <w:t>to</w:t>
      </w:r>
      <w:r w:rsidR="1782A66C" w:rsidRPr="00410DD0">
        <w:t xml:space="preserve"> </w:t>
      </w:r>
      <w:r w:rsidR="10D0C738" w:rsidRPr="00410DD0">
        <w:t>frontload students understanding of the text</w:t>
      </w:r>
      <w:r w:rsidR="1782A66C" w:rsidRPr="00410DD0">
        <w:t>.</w:t>
      </w:r>
      <w:r w:rsidR="5122E426" w:rsidRPr="00410DD0">
        <w:t xml:space="preserve"> Students </w:t>
      </w:r>
      <w:r w:rsidR="3E4167C9" w:rsidRPr="00410DD0">
        <w:t>share</w:t>
      </w:r>
      <w:r w:rsidR="5122E426" w:rsidRPr="00410DD0">
        <w:t xml:space="preserve"> their</w:t>
      </w:r>
      <w:r w:rsidR="7ED2C079" w:rsidRPr="00410DD0">
        <w:t xml:space="preserve"> </w:t>
      </w:r>
      <w:r w:rsidR="6A7467D3" w:rsidRPr="00410DD0">
        <w:t xml:space="preserve">enhanced </w:t>
      </w:r>
      <w:r w:rsidR="5122E426" w:rsidRPr="00410DD0">
        <w:t>prediction</w:t>
      </w:r>
      <w:r w:rsidR="557707A7" w:rsidRPr="00410DD0">
        <w:t>s</w:t>
      </w:r>
      <w:r w:rsidR="6B5B1F25" w:rsidRPr="00410DD0">
        <w:t xml:space="preserve"> with the class.</w:t>
      </w:r>
    </w:p>
    <w:p w14:paraId="1CCF27E2" w14:textId="52CB6C86" w:rsidR="7FB5089F" w:rsidRPr="00410DD0" w:rsidRDefault="2C6FDC26" w:rsidP="28B5181A">
      <w:pPr>
        <w:pStyle w:val="FeatureBox2"/>
      </w:pPr>
      <w:r w:rsidRPr="00410DD0">
        <w:rPr>
          <w:b/>
          <w:bCs/>
        </w:rPr>
        <w:t>Too hard</w:t>
      </w:r>
      <w:r w:rsidR="2466C6D7" w:rsidRPr="00410DD0">
        <w:rPr>
          <w:b/>
          <w:bCs/>
        </w:rPr>
        <w:t>?</w:t>
      </w:r>
      <w:r w:rsidRPr="00410DD0">
        <w:t xml:space="preserve"> Navigate the glossary as a class and jointly construct a prediction</w:t>
      </w:r>
      <w:r w:rsidR="7C064743" w:rsidRPr="00410DD0">
        <w:t>.</w:t>
      </w:r>
    </w:p>
    <w:p w14:paraId="1AF9E252" w14:textId="26DEEBC3" w:rsidR="05EAEB56" w:rsidRPr="00410DD0" w:rsidRDefault="0BFD1388" w:rsidP="001D469E">
      <w:pPr>
        <w:pStyle w:val="ListNumber"/>
      </w:pPr>
      <w:r w:rsidRPr="00410DD0">
        <w:t xml:space="preserve">Read </w:t>
      </w:r>
      <w:proofErr w:type="spellStart"/>
      <w:r w:rsidRPr="00410DD0">
        <w:rPr>
          <w:i/>
          <w:iCs/>
        </w:rPr>
        <w:t>Ngaawily</w:t>
      </w:r>
      <w:proofErr w:type="spellEnd"/>
      <w:r w:rsidRPr="00410DD0">
        <w:rPr>
          <w:i/>
          <w:iCs/>
        </w:rPr>
        <w:t xml:space="preserve"> </w:t>
      </w:r>
      <w:proofErr w:type="spellStart"/>
      <w:r w:rsidRPr="00410DD0">
        <w:rPr>
          <w:i/>
          <w:iCs/>
        </w:rPr>
        <w:t>Nop</w:t>
      </w:r>
      <w:proofErr w:type="spellEnd"/>
      <w:r w:rsidRPr="00410DD0">
        <w:rPr>
          <w:i/>
          <w:iCs/>
        </w:rPr>
        <w:t xml:space="preserve">. </w:t>
      </w:r>
      <w:r w:rsidR="1CAA01B8" w:rsidRPr="00410DD0">
        <w:t>While</w:t>
      </w:r>
      <w:r w:rsidR="1AF0B33D" w:rsidRPr="00410DD0">
        <w:t xml:space="preserve"> reading</w:t>
      </w:r>
      <w:r w:rsidR="1AF0B33D" w:rsidRPr="00410DD0">
        <w:rPr>
          <w:i/>
          <w:iCs/>
        </w:rPr>
        <w:t>,</w:t>
      </w:r>
      <w:r w:rsidRPr="00410DD0">
        <w:t xml:space="preserve"> </w:t>
      </w:r>
      <w:r w:rsidR="6B648620" w:rsidRPr="00410DD0">
        <w:t xml:space="preserve">discuss any newly encountered words and </w:t>
      </w:r>
      <w:r w:rsidR="5AF61953" w:rsidRPr="00410DD0">
        <w:t xml:space="preserve">ask </w:t>
      </w:r>
      <w:r w:rsidRPr="00410DD0">
        <w:t xml:space="preserve">questions to </w:t>
      </w:r>
      <w:r w:rsidR="75E2F87E" w:rsidRPr="00410DD0">
        <w:t>support comprehension.</w:t>
      </w:r>
      <w:r w:rsidR="3053FB38" w:rsidRPr="00410DD0">
        <w:t xml:space="preserve"> </w:t>
      </w:r>
      <w:r w:rsidR="0CE481E8" w:rsidRPr="00410DD0">
        <w:t>For example:</w:t>
      </w:r>
    </w:p>
    <w:p w14:paraId="02A3F4EF" w14:textId="20BEF6C9" w:rsidR="4101E9BC" w:rsidRPr="00410DD0" w:rsidRDefault="38EBFBCF" w:rsidP="001D469E">
      <w:pPr>
        <w:pStyle w:val="ListBullet"/>
        <w:ind w:left="1134"/>
      </w:pPr>
      <w:r w:rsidRPr="00410DD0">
        <w:t>Why does the boy go out to look for his uncle? Why do you think his parents encourage him to go?</w:t>
      </w:r>
    </w:p>
    <w:p w14:paraId="62F92693" w14:textId="4A038417" w:rsidR="1A4A3779" w:rsidRPr="00410DD0" w:rsidRDefault="0B2DC4F1" w:rsidP="001D469E">
      <w:pPr>
        <w:pStyle w:val="ListBullet"/>
        <w:ind w:left="1134"/>
      </w:pPr>
      <w:r w:rsidRPr="00410DD0">
        <w:t xml:space="preserve">What do you think happened to the </w:t>
      </w:r>
      <w:r w:rsidR="44D707D4" w:rsidRPr="00410DD0">
        <w:t>boy</w:t>
      </w:r>
      <w:r w:rsidR="003D01E8" w:rsidRPr="00410DD0">
        <w:t>’</w:t>
      </w:r>
      <w:r w:rsidR="44D707D4" w:rsidRPr="00410DD0">
        <w:t>s</w:t>
      </w:r>
      <w:r w:rsidRPr="00410DD0">
        <w:t xml:space="preserve"> uncle? Use the image on page 4 to justify your thinking.</w:t>
      </w:r>
    </w:p>
    <w:p w14:paraId="792E246C" w14:textId="33AD0E17" w:rsidR="6C69DF3C" w:rsidRPr="00410DD0" w:rsidRDefault="2930E74A" w:rsidP="001D469E">
      <w:pPr>
        <w:pStyle w:val="ListBullet"/>
        <w:ind w:left="1134"/>
      </w:pPr>
      <w:r w:rsidRPr="00410DD0">
        <w:t>How might the boy have felt when his uncle claimed not to recognise him?</w:t>
      </w:r>
    </w:p>
    <w:p w14:paraId="20922BF3" w14:textId="23133107" w:rsidR="4F83C1FE" w:rsidRPr="00410DD0" w:rsidRDefault="6F9264F9" w:rsidP="001D469E">
      <w:pPr>
        <w:pStyle w:val="ListBullet"/>
        <w:ind w:left="1134"/>
      </w:pPr>
      <w:r w:rsidRPr="00410DD0">
        <w:t xml:space="preserve">How </w:t>
      </w:r>
      <w:r w:rsidR="3CB5D4BA" w:rsidRPr="00410DD0">
        <w:t>do you</w:t>
      </w:r>
      <w:r w:rsidRPr="00410DD0">
        <w:t xml:space="preserve"> know the</w:t>
      </w:r>
      <w:r w:rsidR="52A93A4E" w:rsidRPr="00410DD0">
        <w:t xml:space="preserve"> </w:t>
      </w:r>
      <w:r w:rsidRPr="00410DD0">
        <w:t>Noongar boy feels a connection to the ocean?</w:t>
      </w:r>
    </w:p>
    <w:p w14:paraId="6AE8F0E2" w14:textId="3C8084FE" w:rsidR="5B20111E" w:rsidRPr="00410DD0" w:rsidRDefault="0CE481E8" w:rsidP="001D469E">
      <w:pPr>
        <w:pStyle w:val="ListBullet"/>
        <w:ind w:left="1134"/>
      </w:pPr>
      <w:r w:rsidRPr="00410DD0">
        <w:t xml:space="preserve">What multimodal features </w:t>
      </w:r>
      <w:r w:rsidR="1EB553D2" w:rsidRPr="00410DD0">
        <w:t>(illustrations)</w:t>
      </w:r>
      <w:r w:rsidR="218FE8D4" w:rsidRPr="00410DD0">
        <w:t xml:space="preserve"> </w:t>
      </w:r>
      <w:r w:rsidRPr="00410DD0">
        <w:t>are evident</w:t>
      </w:r>
      <w:r w:rsidR="0AF5A799" w:rsidRPr="00410DD0">
        <w:t xml:space="preserve"> in this text? How do they add to the meaning</w:t>
      </w:r>
      <w:r w:rsidR="194BC39F" w:rsidRPr="00410DD0">
        <w:t>?</w:t>
      </w:r>
    </w:p>
    <w:p w14:paraId="1A97BEF0" w14:textId="305A2DD4" w:rsidR="3E16A3EC" w:rsidRPr="00410DD0" w:rsidRDefault="0A60DC93" w:rsidP="28B5181A">
      <w:pPr>
        <w:pStyle w:val="ListNumber"/>
      </w:pPr>
      <w:r w:rsidRPr="00410DD0">
        <w:t>Explain that</w:t>
      </w:r>
      <w:r w:rsidR="1367329E" w:rsidRPr="00410DD0">
        <w:t xml:space="preserve"> </w:t>
      </w:r>
      <w:proofErr w:type="spellStart"/>
      <w:r w:rsidR="1367329E" w:rsidRPr="00410DD0">
        <w:rPr>
          <w:i/>
          <w:iCs/>
        </w:rPr>
        <w:t>Nga</w:t>
      </w:r>
      <w:r w:rsidR="343C0195" w:rsidRPr="00410DD0">
        <w:rPr>
          <w:i/>
          <w:iCs/>
        </w:rPr>
        <w:t>a</w:t>
      </w:r>
      <w:r w:rsidR="1367329E" w:rsidRPr="00410DD0">
        <w:rPr>
          <w:i/>
          <w:iCs/>
        </w:rPr>
        <w:t>wily</w:t>
      </w:r>
      <w:proofErr w:type="spellEnd"/>
      <w:r w:rsidR="1367329E" w:rsidRPr="00410DD0">
        <w:rPr>
          <w:i/>
          <w:iCs/>
        </w:rPr>
        <w:t xml:space="preserve"> </w:t>
      </w:r>
      <w:proofErr w:type="spellStart"/>
      <w:r w:rsidR="1367329E" w:rsidRPr="00410DD0">
        <w:rPr>
          <w:i/>
          <w:iCs/>
        </w:rPr>
        <w:t>Nop</w:t>
      </w:r>
      <w:proofErr w:type="spellEnd"/>
      <w:r w:rsidR="1367329E" w:rsidRPr="00410DD0">
        <w:t xml:space="preserve"> </w:t>
      </w:r>
      <w:r w:rsidR="42B3887F" w:rsidRPr="00410DD0">
        <w:t xml:space="preserve">and </w:t>
      </w:r>
      <w:proofErr w:type="spellStart"/>
      <w:r w:rsidR="42B3887F" w:rsidRPr="00410DD0">
        <w:rPr>
          <w:i/>
          <w:iCs/>
        </w:rPr>
        <w:t>Noorn</w:t>
      </w:r>
      <w:proofErr w:type="spellEnd"/>
      <w:r w:rsidR="42B3887F" w:rsidRPr="00410DD0">
        <w:rPr>
          <w:i/>
          <w:iCs/>
        </w:rPr>
        <w:t xml:space="preserve"> </w:t>
      </w:r>
      <w:r w:rsidR="42B3887F" w:rsidRPr="00410DD0">
        <w:t xml:space="preserve">are both </w:t>
      </w:r>
      <w:r w:rsidR="40FE90FC" w:rsidRPr="00410DD0">
        <w:t>old stories</w:t>
      </w:r>
      <w:r w:rsidR="42B3887F" w:rsidRPr="00410DD0">
        <w:t xml:space="preserve"> based on oral storytelling</w:t>
      </w:r>
      <w:r w:rsidR="1367329E" w:rsidRPr="00410DD0">
        <w:t xml:space="preserve"> </w:t>
      </w:r>
      <w:r w:rsidR="66EA6184" w:rsidRPr="00410DD0">
        <w:t>that were recorded</w:t>
      </w:r>
      <w:r w:rsidR="1367329E" w:rsidRPr="00410DD0">
        <w:t xml:space="preserve"> as part of the </w:t>
      </w:r>
      <w:proofErr w:type="spellStart"/>
      <w:r w:rsidR="1367329E" w:rsidRPr="00410DD0">
        <w:t>Wirlomin</w:t>
      </w:r>
      <w:proofErr w:type="spellEnd"/>
      <w:r w:rsidR="1367329E" w:rsidRPr="00410DD0">
        <w:t xml:space="preserve"> Noongar Language and Stories Project</w:t>
      </w:r>
      <w:r w:rsidR="5D52CDA2" w:rsidRPr="00410DD0">
        <w:t>. The aim of this project is</w:t>
      </w:r>
      <w:r w:rsidR="1367329E" w:rsidRPr="00410DD0">
        <w:t xml:space="preserve"> to reclaim </w:t>
      </w:r>
      <w:proofErr w:type="spellStart"/>
      <w:r w:rsidR="1367329E" w:rsidRPr="00410DD0">
        <w:t>Wirlomin</w:t>
      </w:r>
      <w:proofErr w:type="spellEnd"/>
      <w:r w:rsidR="1367329E" w:rsidRPr="00410DD0">
        <w:t xml:space="preserve"> stories and dialect</w:t>
      </w:r>
      <w:r w:rsidR="548DE194" w:rsidRPr="00410DD0">
        <w:t xml:space="preserve"> to support the </w:t>
      </w:r>
      <w:r w:rsidR="4B0D384A" w:rsidRPr="00410DD0">
        <w:t>maintenance</w:t>
      </w:r>
      <w:r w:rsidR="548DE194" w:rsidRPr="00410DD0">
        <w:t xml:space="preserve"> of the Noongar </w:t>
      </w:r>
      <w:r w:rsidR="370A4C8D" w:rsidRPr="00410DD0">
        <w:t>L</w:t>
      </w:r>
      <w:r w:rsidR="548DE194" w:rsidRPr="00410DD0">
        <w:t>anguage.</w:t>
      </w:r>
      <w:r w:rsidR="003D01E8" w:rsidRPr="00410DD0">
        <w:t xml:space="preserve"> </w:t>
      </w:r>
      <w:r w:rsidR="5FF11C11" w:rsidRPr="00410DD0">
        <w:rPr>
          <w:b/>
          <w:bCs/>
        </w:rPr>
        <w:t>Optional</w:t>
      </w:r>
      <w:r w:rsidR="57B29318" w:rsidRPr="00410DD0">
        <w:rPr>
          <w:b/>
          <w:bCs/>
        </w:rPr>
        <w:t>:</w:t>
      </w:r>
      <w:r w:rsidR="57B29318" w:rsidRPr="00410DD0">
        <w:t xml:space="preserve"> </w:t>
      </w:r>
      <w:r w:rsidR="6C29B6E1" w:rsidRPr="00410DD0">
        <w:t>f</w:t>
      </w:r>
      <w:r w:rsidR="57B29318" w:rsidRPr="00410DD0">
        <w:t xml:space="preserve">or more information on the </w:t>
      </w:r>
      <w:proofErr w:type="spellStart"/>
      <w:r w:rsidR="57B29318" w:rsidRPr="00410DD0">
        <w:t>Wirlomin</w:t>
      </w:r>
      <w:proofErr w:type="spellEnd"/>
      <w:r w:rsidR="57B29318" w:rsidRPr="00410DD0">
        <w:t xml:space="preserve"> Noongar Language and Stories Project visit </w:t>
      </w:r>
      <w:hyperlink r:id="rId90">
        <w:proofErr w:type="spellStart"/>
        <w:r w:rsidR="57B29318" w:rsidRPr="00410DD0">
          <w:rPr>
            <w:rStyle w:val="Hyperlink"/>
          </w:rPr>
          <w:t>Wirlomin</w:t>
        </w:r>
        <w:proofErr w:type="spellEnd"/>
        <w:r w:rsidR="57B29318" w:rsidRPr="00410DD0">
          <w:rPr>
            <w:rStyle w:val="Hyperlink"/>
          </w:rPr>
          <w:t xml:space="preserve"> Noongar Language and Stories Project</w:t>
        </w:r>
      </w:hyperlink>
      <w:r w:rsidR="1E506682" w:rsidRPr="00410DD0">
        <w:t>.</w:t>
      </w:r>
    </w:p>
    <w:p w14:paraId="7826B341" w14:textId="6F59ED62" w:rsidR="6720B451" w:rsidRPr="00410DD0" w:rsidRDefault="7CD46650" w:rsidP="001D469E">
      <w:pPr>
        <w:pStyle w:val="ListNumber"/>
      </w:pPr>
      <w:r w:rsidRPr="00410DD0">
        <w:t xml:space="preserve">Display </w:t>
      </w:r>
      <w:r w:rsidR="66FA8950" w:rsidRPr="00410DD0">
        <w:t xml:space="preserve">a </w:t>
      </w:r>
      <w:r w:rsidRPr="00410DD0">
        <w:t>page</w:t>
      </w:r>
      <w:r w:rsidR="323B5EF8" w:rsidRPr="00410DD0">
        <w:t xml:space="preserve"> </w:t>
      </w:r>
      <w:r w:rsidRPr="00410DD0">
        <w:t xml:space="preserve">from </w:t>
      </w:r>
      <w:proofErr w:type="spellStart"/>
      <w:r w:rsidR="1E45834A" w:rsidRPr="00410DD0">
        <w:rPr>
          <w:i/>
          <w:iCs/>
        </w:rPr>
        <w:t>Ngaawily</w:t>
      </w:r>
      <w:proofErr w:type="spellEnd"/>
      <w:r w:rsidRPr="00410DD0">
        <w:rPr>
          <w:i/>
          <w:iCs/>
        </w:rPr>
        <w:t xml:space="preserve"> </w:t>
      </w:r>
      <w:proofErr w:type="spellStart"/>
      <w:r w:rsidRPr="00410DD0">
        <w:rPr>
          <w:i/>
          <w:iCs/>
        </w:rPr>
        <w:t>Nop</w:t>
      </w:r>
      <w:proofErr w:type="spellEnd"/>
      <w:r w:rsidRPr="00410DD0">
        <w:t xml:space="preserve">. </w:t>
      </w:r>
      <w:r w:rsidR="3FD04BBF" w:rsidRPr="00410DD0">
        <w:t>Point out that</w:t>
      </w:r>
      <w:r w:rsidRPr="00410DD0">
        <w:t xml:space="preserve"> the </w:t>
      </w:r>
      <w:r w:rsidR="54A2E8D6" w:rsidRPr="00410DD0">
        <w:t>text</w:t>
      </w:r>
      <w:r w:rsidRPr="00410DD0">
        <w:t xml:space="preserve"> is </w:t>
      </w:r>
      <w:r w:rsidR="1267B91B" w:rsidRPr="00410DD0">
        <w:t>a</w:t>
      </w:r>
      <w:r w:rsidRPr="00410DD0">
        <w:t xml:space="preserve"> </w:t>
      </w:r>
      <w:r w:rsidR="07A1C1BE" w:rsidRPr="00410DD0">
        <w:t>bilingual</w:t>
      </w:r>
      <w:r w:rsidR="1267B91B" w:rsidRPr="00410DD0">
        <w:t xml:space="preserve"> Cultural narrative </w:t>
      </w:r>
      <w:r w:rsidR="0AB1E81E" w:rsidRPr="00410DD0">
        <w:t>–</w:t>
      </w:r>
      <w:r w:rsidR="07A1C1BE" w:rsidRPr="00410DD0">
        <w:t xml:space="preserve"> </w:t>
      </w:r>
      <w:r w:rsidRPr="00410DD0">
        <w:t>written in both Noongar</w:t>
      </w:r>
      <w:r w:rsidR="5546185E" w:rsidRPr="00410DD0">
        <w:t xml:space="preserve"> </w:t>
      </w:r>
      <w:r w:rsidR="013A9751" w:rsidRPr="00410DD0">
        <w:t>L</w:t>
      </w:r>
      <w:r w:rsidR="5546185E" w:rsidRPr="00410DD0">
        <w:t>anguage and English.</w:t>
      </w:r>
    </w:p>
    <w:p w14:paraId="76635CEE" w14:textId="4E15FAEC" w:rsidR="6720B451" w:rsidRPr="00410DD0" w:rsidRDefault="16EBB6F3" w:rsidP="001D469E">
      <w:pPr>
        <w:pStyle w:val="ListNumber"/>
      </w:pPr>
      <w:r w:rsidRPr="00410DD0">
        <w:t xml:space="preserve">As a class, </w:t>
      </w:r>
      <w:r w:rsidR="67EC29D6" w:rsidRPr="00410DD0">
        <w:t>examine and compare</w:t>
      </w:r>
      <w:r w:rsidRPr="00410DD0">
        <w:t xml:space="preserve"> the Noongar </w:t>
      </w:r>
      <w:r w:rsidR="541AF27D" w:rsidRPr="00410DD0">
        <w:t>L</w:t>
      </w:r>
      <w:r w:rsidRPr="00410DD0">
        <w:t xml:space="preserve">anguage </w:t>
      </w:r>
      <w:r w:rsidR="7E79A9D7" w:rsidRPr="00410DD0">
        <w:t xml:space="preserve">with the </w:t>
      </w:r>
      <w:r w:rsidRPr="00410DD0">
        <w:t xml:space="preserve">English translation. </w:t>
      </w:r>
      <w:r w:rsidR="1F8C13F7" w:rsidRPr="00410DD0">
        <w:t>Highlight</w:t>
      </w:r>
      <w:r w:rsidR="5D42D7A5" w:rsidRPr="00410DD0">
        <w:t xml:space="preserve"> how </w:t>
      </w:r>
      <w:r w:rsidR="67EC29D6" w:rsidRPr="00410DD0">
        <w:t>the</w:t>
      </w:r>
      <w:r w:rsidR="5D42D7A5" w:rsidRPr="00410DD0">
        <w:t xml:space="preserve"> Noongar word</w:t>
      </w:r>
      <w:r w:rsidR="5F7EC03A" w:rsidRPr="00410DD0">
        <w:t>s are</w:t>
      </w:r>
      <w:r w:rsidR="5D42D7A5" w:rsidRPr="00410DD0">
        <w:t xml:space="preserve"> order</w:t>
      </w:r>
      <w:r w:rsidR="3C2B4408" w:rsidRPr="00410DD0">
        <w:t>ed</w:t>
      </w:r>
      <w:r w:rsidR="5D42D7A5" w:rsidRPr="00410DD0">
        <w:t xml:space="preserve"> differ</w:t>
      </w:r>
      <w:r w:rsidR="60FA4292" w:rsidRPr="00410DD0">
        <w:t>ent</w:t>
      </w:r>
      <w:r w:rsidR="4B1EE76A" w:rsidRPr="00410DD0">
        <w:t>ly</w:t>
      </w:r>
      <w:r w:rsidR="60FA4292" w:rsidRPr="00410DD0">
        <w:t xml:space="preserve"> </w:t>
      </w:r>
      <w:r w:rsidR="7E79A9D7" w:rsidRPr="00410DD0">
        <w:t>than</w:t>
      </w:r>
      <w:r w:rsidR="57C111F2" w:rsidRPr="00410DD0">
        <w:t xml:space="preserve"> in English, following a subject, object, verb structure. </w:t>
      </w:r>
      <w:r w:rsidR="59F67938" w:rsidRPr="00410DD0">
        <w:t>For example</w:t>
      </w:r>
      <w:r w:rsidR="59F22240" w:rsidRPr="00410DD0">
        <w:t>,</w:t>
      </w:r>
      <w:r w:rsidR="59F67938" w:rsidRPr="00410DD0">
        <w:t xml:space="preserve"> </w:t>
      </w:r>
      <w:r w:rsidR="047A249C" w:rsidRPr="00410DD0">
        <w:t>on page 4:</w:t>
      </w:r>
      <w:r w:rsidR="59F67938" w:rsidRPr="00410DD0">
        <w:t xml:space="preserve"> </w:t>
      </w:r>
      <w:r w:rsidR="7DA34BB0" w:rsidRPr="00410DD0">
        <w:t>Noongar boy</w:t>
      </w:r>
      <w:r w:rsidR="215516EA" w:rsidRPr="00410DD0">
        <w:t xml:space="preserve"> (subject) he uncle (object) winter hear</w:t>
      </w:r>
      <w:r w:rsidR="6546C2ED" w:rsidRPr="00410DD0">
        <w:t xml:space="preserve"> see not (verb</w:t>
      </w:r>
      <w:r w:rsidR="55DA355A" w:rsidRPr="00410DD0">
        <w:t xml:space="preserve"> group</w:t>
      </w:r>
      <w:r w:rsidR="6546C2ED" w:rsidRPr="00410DD0">
        <w:t>)</w:t>
      </w:r>
      <w:r w:rsidR="58FADFBD" w:rsidRPr="00410DD0">
        <w:t>.</w:t>
      </w:r>
    </w:p>
    <w:p w14:paraId="2F6A7AA7" w14:textId="6C4F36B6" w:rsidR="3EB5707A" w:rsidRPr="00410DD0" w:rsidRDefault="337B31D8" w:rsidP="001D469E">
      <w:pPr>
        <w:pStyle w:val="ListNumber"/>
      </w:pPr>
      <w:r w:rsidRPr="00410DD0">
        <w:t xml:space="preserve">In groups, provide students with pages form the text to </w:t>
      </w:r>
      <w:r w:rsidR="58AD50F2" w:rsidRPr="00410DD0">
        <w:t>locate examples of the subject, object</w:t>
      </w:r>
      <w:r w:rsidR="0AE080C8" w:rsidRPr="00410DD0">
        <w:t>,</w:t>
      </w:r>
      <w:r w:rsidR="58AD50F2" w:rsidRPr="00410DD0">
        <w:t xml:space="preserve"> verb structure</w:t>
      </w:r>
      <w:r w:rsidR="72BDFEA8" w:rsidRPr="00410DD0">
        <w:t xml:space="preserve"> evident in the Noongar translations</w:t>
      </w:r>
      <w:r w:rsidR="55BB4B69" w:rsidRPr="00410DD0">
        <w:t xml:space="preserve"> and compare these to the Cultural narrative text recorded in English below</w:t>
      </w:r>
      <w:r w:rsidR="72BDFEA8" w:rsidRPr="00410DD0">
        <w:t>. Invite g</w:t>
      </w:r>
      <w:r w:rsidR="206DDB56" w:rsidRPr="00410DD0">
        <w:t>roups to consider:</w:t>
      </w:r>
    </w:p>
    <w:p w14:paraId="758E369A" w14:textId="2AE7A448" w:rsidR="17C95A05" w:rsidRPr="00410DD0" w:rsidRDefault="006FD088" w:rsidP="001D469E">
      <w:pPr>
        <w:pStyle w:val="ListBullet"/>
        <w:ind w:left="1134"/>
      </w:pPr>
      <w:r w:rsidRPr="00410DD0">
        <w:t xml:space="preserve">How </w:t>
      </w:r>
      <w:r w:rsidR="61BF9D14" w:rsidRPr="00410DD0">
        <w:t>does the Cultural narrative text differ to the Noongar translation? For example, the Noongar</w:t>
      </w:r>
      <w:r w:rsidR="3652BEC2" w:rsidRPr="00410DD0">
        <w:t xml:space="preserve"> translation follows the subject, object</w:t>
      </w:r>
      <w:r w:rsidR="06E40A84" w:rsidRPr="00410DD0">
        <w:t xml:space="preserve">, verb structure however the Cultural </w:t>
      </w:r>
      <w:r w:rsidR="02BF1AD5" w:rsidRPr="00410DD0">
        <w:t>narrative is written</w:t>
      </w:r>
      <w:r w:rsidR="08B54A80" w:rsidRPr="00410DD0">
        <w:t xml:space="preserve"> using a subject, verb, object structure.</w:t>
      </w:r>
    </w:p>
    <w:p w14:paraId="73045A69" w14:textId="0457C0B4" w:rsidR="329DC1A9" w:rsidRPr="00410DD0" w:rsidRDefault="5EF5E936" w:rsidP="001D469E">
      <w:pPr>
        <w:pStyle w:val="ListBullet"/>
        <w:ind w:left="1134"/>
      </w:pPr>
      <w:r w:rsidRPr="00410DD0">
        <w:t xml:space="preserve">Why do you think </w:t>
      </w:r>
      <w:r w:rsidR="4178F12E" w:rsidRPr="00410DD0">
        <w:t xml:space="preserve">the text includes Noongar </w:t>
      </w:r>
      <w:r w:rsidR="6E52F264" w:rsidRPr="00410DD0">
        <w:t>L</w:t>
      </w:r>
      <w:r w:rsidR="4178F12E" w:rsidRPr="00410DD0">
        <w:t xml:space="preserve">anguage and </w:t>
      </w:r>
      <w:r w:rsidR="4FFEAA91" w:rsidRPr="00410DD0">
        <w:t>2</w:t>
      </w:r>
      <w:r w:rsidR="4178F12E" w:rsidRPr="00410DD0">
        <w:t xml:space="preserve"> English translations? </w:t>
      </w:r>
      <w:r w:rsidR="7566A3CB" w:rsidRPr="00410DD0">
        <w:t>For example</w:t>
      </w:r>
      <w:r w:rsidR="0072EF17" w:rsidRPr="00410DD0">
        <w:t>, th</w:t>
      </w:r>
      <w:r w:rsidR="7566A3CB" w:rsidRPr="00410DD0">
        <w:t>e literal translation allows readers to see the grammar and style of the original oral st</w:t>
      </w:r>
      <w:r w:rsidR="4C938E72" w:rsidRPr="00410DD0">
        <w:t>ory compared to</w:t>
      </w:r>
      <w:r w:rsidR="177E3896" w:rsidRPr="00410DD0">
        <w:t xml:space="preserve"> the Cultural narrative.</w:t>
      </w:r>
    </w:p>
    <w:p w14:paraId="0B903907" w14:textId="1D7E5DB2" w:rsidR="00263145" w:rsidRPr="00410DD0" w:rsidRDefault="02AE446C" w:rsidP="7A05A3D7">
      <w:pPr>
        <w:pStyle w:val="ListBullet"/>
        <w:ind w:left="1134"/>
      </w:pPr>
      <w:r w:rsidRPr="00410DD0">
        <w:t xml:space="preserve">How can </w:t>
      </w:r>
      <w:r w:rsidR="7833D2DD" w:rsidRPr="00410DD0">
        <w:t>the recording of bilingual texts</w:t>
      </w:r>
      <w:r w:rsidRPr="00410DD0">
        <w:t xml:space="preserve">, such as </w:t>
      </w:r>
      <w:proofErr w:type="spellStart"/>
      <w:r w:rsidR="1E45834A" w:rsidRPr="00410DD0">
        <w:rPr>
          <w:i/>
          <w:iCs/>
        </w:rPr>
        <w:t>Ngaawily</w:t>
      </w:r>
      <w:proofErr w:type="spellEnd"/>
      <w:r w:rsidRPr="00410DD0">
        <w:rPr>
          <w:i/>
          <w:iCs/>
        </w:rPr>
        <w:t xml:space="preserve"> </w:t>
      </w:r>
      <w:proofErr w:type="spellStart"/>
      <w:r w:rsidRPr="00410DD0">
        <w:rPr>
          <w:i/>
          <w:iCs/>
        </w:rPr>
        <w:t>Nop</w:t>
      </w:r>
      <w:proofErr w:type="spellEnd"/>
      <w:r w:rsidRPr="00410DD0">
        <w:t>, support the preservation of Aboriginal and</w:t>
      </w:r>
      <w:r w:rsidR="00664A75" w:rsidRPr="00410DD0">
        <w:t xml:space="preserve"> </w:t>
      </w:r>
      <w:r w:rsidRPr="00410DD0">
        <w:t xml:space="preserve">Torres Strait Islander </w:t>
      </w:r>
      <w:r w:rsidR="008C4033" w:rsidRPr="00410DD0">
        <w:t>l</w:t>
      </w:r>
      <w:r w:rsidRPr="00410DD0">
        <w:t xml:space="preserve">anguages and dialects? For example: </w:t>
      </w:r>
      <w:r w:rsidR="3D5623EF" w:rsidRPr="00410DD0">
        <w:t>Creating</w:t>
      </w:r>
      <w:r w:rsidR="31B57EE6" w:rsidRPr="00410DD0">
        <w:t xml:space="preserve"> bilingual</w:t>
      </w:r>
      <w:r w:rsidR="3D5623EF" w:rsidRPr="00410DD0">
        <w:t xml:space="preserve"> texts that document oral story telling</w:t>
      </w:r>
      <w:r w:rsidR="0F39775E" w:rsidRPr="00410DD0">
        <w:t xml:space="preserve"> allows Aboriginal </w:t>
      </w:r>
      <w:r w:rsidR="5844E5BF" w:rsidRPr="00410DD0">
        <w:t xml:space="preserve">and Torres </w:t>
      </w:r>
      <w:r w:rsidR="44536109" w:rsidRPr="00410DD0">
        <w:t>Strait Islander</w:t>
      </w:r>
      <w:r w:rsidR="5844E5BF" w:rsidRPr="00410DD0">
        <w:t xml:space="preserve"> </w:t>
      </w:r>
      <w:r w:rsidR="00664A75" w:rsidRPr="00410DD0">
        <w:t>p</w:t>
      </w:r>
      <w:r w:rsidR="5844E5BF" w:rsidRPr="00410DD0">
        <w:t>eople</w:t>
      </w:r>
      <w:r w:rsidR="00664A75" w:rsidRPr="00410DD0">
        <w:t>s</w:t>
      </w:r>
      <w:r w:rsidR="56FF9D25" w:rsidRPr="00410DD0">
        <w:t>,</w:t>
      </w:r>
      <w:r w:rsidR="5844E5BF" w:rsidRPr="00410DD0">
        <w:t xml:space="preserve"> and the wider Australian community</w:t>
      </w:r>
      <w:r w:rsidR="7112A230" w:rsidRPr="00410DD0">
        <w:t>,</w:t>
      </w:r>
      <w:r w:rsidR="5844E5BF" w:rsidRPr="00410DD0">
        <w:t xml:space="preserve"> to </w:t>
      </w:r>
      <w:r w:rsidR="225AFED0" w:rsidRPr="00410DD0">
        <w:t>access and lear</w:t>
      </w:r>
      <w:r w:rsidR="34D7B2C3" w:rsidRPr="00410DD0">
        <w:t xml:space="preserve">n </w:t>
      </w:r>
      <w:r w:rsidR="7C4B38A0" w:rsidRPr="00410DD0">
        <w:t xml:space="preserve">Aboriginal </w:t>
      </w:r>
      <w:r w:rsidR="008C4033" w:rsidRPr="00410DD0">
        <w:t>l</w:t>
      </w:r>
      <w:r w:rsidR="34D7B2C3" w:rsidRPr="00410DD0">
        <w:t>anguages and dialects</w:t>
      </w:r>
      <w:r w:rsidR="4DBF6578" w:rsidRPr="00410DD0">
        <w:t>. This</w:t>
      </w:r>
      <w:r w:rsidR="79FE4DA4" w:rsidRPr="00410DD0">
        <w:t xml:space="preserve"> support</w:t>
      </w:r>
      <w:r w:rsidR="0C0B362B" w:rsidRPr="00410DD0">
        <w:t>s</w:t>
      </w:r>
      <w:r w:rsidR="79FE4DA4" w:rsidRPr="00410DD0">
        <w:t xml:space="preserve"> the ongoing preservation of </w:t>
      </w:r>
      <w:r w:rsidR="008C4033" w:rsidRPr="00410DD0">
        <w:t>l</w:t>
      </w:r>
      <w:r w:rsidR="79FE4DA4" w:rsidRPr="00410DD0">
        <w:t>anguage</w:t>
      </w:r>
      <w:r w:rsidR="00664A75" w:rsidRPr="00410DD0">
        <w:t>s</w:t>
      </w:r>
      <w:r w:rsidR="79FE4DA4" w:rsidRPr="00410DD0">
        <w:t xml:space="preserve"> and </w:t>
      </w:r>
      <w:r w:rsidR="7E5FA713" w:rsidRPr="00410DD0">
        <w:t>storytelling</w:t>
      </w:r>
      <w:r w:rsidR="5E0BCE81" w:rsidRPr="00410DD0">
        <w:t>.</w:t>
      </w:r>
    </w:p>
    <w:p w14:paraId="008C677E" w14:textId="04ED726C" w:rsidR="00263145" w:rsidRPr="00410DD0" w:rsidRDefault="1F1C436F" w:rsidP="00637398">
      <w:pPr>
        <w:pStyle w:val="ListNumber"/>
        <w:numPr>
          <w:ilvl w:val="0"/>
          <w:numId w:val="5"/>
        </w:numPr>
      </w:pPr>
      <w:r w:rsidRPr="00410DD0">
        <w:t xml:space="preserve">Explain </w:t>
      </w:r>
      <w:r w:rsidR="7B833A90" w:rsidRPr="00410DD0">
        <w:t xml:space="preserve">that </w:t>
      </w:r>
      <w:r w:rsidRPr="00410DD0">
        <w:t xml:space="preserve">students will be </w:t>
      </w:r>
      <w:r w:rsidR="292C0178" w:rsidRPr="00410DD0">
        <w:t>creating</w:t>
      </w:r>
      <w:r w:rsidRPr="00410DD0">
        <w:t xml:space="preserve"> their own personal glossary that can be used in </w:t>
      </w:r>
      <w:hyperlink w:anchor="_Lesson_9_–_1">
        <w:r w:rsidR="35473984" w:rsidRPr="00410DD0">
          <w:rPr>
            <w:rStyle w:val="Hyperlink"/>
          </w:rPr>
          <w:t>L</w:t>
        </w:r>
        <w:r w:rsidRPr="00410DD0">
          <w:rPr>
            <w:rStyle w:val="Hyperlink"/>
          </w:rPr>
          <w:t>esson 9</w:t>
        </w:r>
      </w:hyperlink>
      <w:r w:rsidR="5E3B27BD" w:rsidRPr="00410DD0">
        <w:t xml:space="preserve"> to c</w:t>
      </w:r>
      <w:r w:rsidR="42699CEA" w:rsidRPr="00410DD0">
        <w:t>ompose</w:t>
      </w:r>
      <w:r w:rsidR="5E3B27BD" w:rsidRPr="00410DD0">
        <w:t xml:space="preserve"> a </w:t>
      </w:r>
      <w:hyperlink r:id="rId91">
        <w:r w:rsidR="7FDB48AE" w:rsidRPr="00410DD0">
          <w:rPr>
            <w:rStyle w:val="Hyperlink"/>
          </w:rPr>
          <w:t>O</w:t>
        </w:r>
        <w:r w:rsidR="78CB28BB" w:rsidRPr="00410DD0">
          <w:rPr>
            <w:rStyle w:val="Hyperlink"/>
          </w:rPr>
          <w:t>ne-pager</w:t>
        </w:r>
      </w:hyperlink>
      <w:r w:rsidR="5E3B27BD" w:rsidRPr="00410DD0">
        <w:t xml:space="preserve"> about </w:t>
      </w:r>
      <w:proofErr w:type="spellStart"/>
      <w:r w:rsidR="1E45834A" w:rsidRPr="00410DD0">
        <w:rPr>
          <w:rStyle w:val="Emphasis"/>
        </w:rPr>
        <w:t>Ngaawily</w:t>
      </w:r>
      <w:proofErr w:type="spellEnd"/>
      <w:r w:rsidR="5E3B27BD" w:rsidRPr="00410DD0">
        <w:rPr>
          <w:rStyle w:val="Emphasis"/>
        </w:rPr>
        <w:t xml:space="preserve"> </w:t>
      </w:r>
      <w:proofErr w:type="spellStart"/>
      <w:r w:rsidR="5E3B27BD" w:rsidRPr="00410DD0">
        <w:rPr>
          <w:rStyle w:val="Emphasis"/>
        </w:rPr>
        <w:t>Nop</w:t>
      </w:r>
      <w:proofErr w:type="spellEnd"/>
      <w:r w:rsidR="5E3B27BD" w:rsidRPr="00410DD0">
        <w:t>.</w:t>
      </w:r>
      <w:r w:rsidR="187D880A" w:rsidRPr="00410DD0">
        <w:t xml:space="preserve"> Revisit</w:t>
      </w:r>
      <w:r w:rsidR="6B9F2FDB" w:rsidRPr="00410DD0">
        <w:t xml:space="preserve"> any newly encountered words from the text such as ‘groper’</w:t>
      </w:r>
      <w:r w:rsidR="2990389F" w:rsidRPr="00410DD0">
        <w:t xml:space="preserve">, </w:t>
      </w:r>
      <w:r w:rsidR="6B9F2FDB" w:rsidRPr="00410DD0">
        <w:t>‘sandplain’</w:t>
      </w:r>
      <w:r w:rsidR="587A8162" w:rsidRPr="00410DD0">
        <w:t>, ‘horizon’, ‘surface’</w:t>
      </w:r>
      <w:r w:rsidR="1DCB701B" w:rsidRPr="00410DD0">
        <w:t xml:space="preserve"> and ‘</w:t>
      </w:r>
      <w:proofErr w:type="gramStart"/>
      <w:r w:rsidR="1DCB701B" w:rsidRPr="00410DD0">
        <w:t>depths’</w:t>
      </w:r>
      <w:proofErr w:type="gramEnd"/>
      <w:r w:rsidR="6B9F2FDB" w:rsidRPr="00410DD0">
        <w:t>.</w:t>
      </w:r>
    </w:p>
    <w:p w14:paraId="61ED9783" w14:textId="16930854" w:rsidR="00263145" w:rsidRPr="00410DD0" w:rsidRDefault="347B7A0A" w:rsidP="00637398">
      <w:pPr>
        <w:pStyle w:val="ListNumber"/>
        <w:numPr>
          <w:ilvl w:val="0"/>
          <w:numId w:val="5"/>
        </w:numPr>
      </w:pPr>
      <w:r w:rsidRPr="00410DD0">
        <w:t xml:space="preserve">Model selecting </w:t>
      </w:r>
      <w:r w:rsidR="083CA7E5" w:rsidRPr="00410DD0">
        <w:t xml:space="preserve">one </w:t>
      </w:r>
      <w:r w:rsidR="20E227D3" w:rsidRPr="00410DD0">
        <w:t xml:space="preserve">word </w:t>
      </w:r>
      <w:r w:rsidR="18B3347B" w:rsidRPr="00410DD0">
        <w:t>that is important to understanding the text</w:t>
      </w:r>
      <w:r w:rsidR="3E5BFCC4" w:rsidRPr="00410DD0">
        <w:t>, for example</w:t>
      </w:r>
      <w:r w:rsidR="3B3E95C3" w:rsidRPr="00410DD0">
        <w:t>,</w:t>
      </w:r>
      <w:r w:rsidR="3E5BFCC4" w:rsidRPr="00410DD0">
        <w:t xml:space="preserve"> ‘groper’. Demonstrate </w:t>
      </w:r>
      <w:r w:rsidR="0239A1D2" w:rsidRPr="00410DD0">
        <w:t>how to locate</w:t>
      </w:r>
      <w:r w:rsidR="3E5BFCC4" w:rsidRPr="00410DD0">
        <w:t xml:space="preserve"> the context of the word in the </w:t>
      </w:r>
      <w:proofErr w:type="spellStart"/>
      <w:r w:rsidR="564C9B51" w:rsidRPr="00410DD0">
        <w:rPr>
          <w:i/>
          <w:iCs/>
        </w:rPr>
        <w:t>Ngaawily</w:t>
      </w:r>
      <w:proofErr w:type="spellEnd"/>
      <w:r w:rsidR="564C9B51" w:rsidRPr="00410DD0">
        <w:rPr>
          <w:i/>
          <w:iCs/>
        </w:rPr>
        <w:t xml:space="preserve"> </w:t>
      </w:r>
      <w:proofErr w:type="spellStart"/>
      <w:r w:rsidR="564C9B51" w:rsidRPr="00410DD0">
        <w:rPr>
          <w:i/>
          <w:iCs/>
        </w:rPr>
        <w:t>Nop</w:t>
      </w:r>
      <w:proofErr w:type="spellEnd"/>
      <w:r w:rsidR="3B475EFA" w:rsidRPr="00410DD0">
        <w:rPr>
          <w:i/>
          <w:iCs/>
        </w:rPr>
        <w:t>,</w:t>
      </w:r>
      <w:r w:rsidR="3B475EFA" w:rsidRPr="00410DD0">
        <w:t xml:space="preserve"> </w:t>
      </w:r>
      <w:r w:rsidR="28AEDE19" w:rsidRPr="00410DD0">
        <w:t>co-construct</w:t>
      </w:r>
      <w:r w:rsidR="3B475EFA" w:rsidRPr="00410DD0">
        <w:t xml:space="preserve"> a definition</w:t>
      </w:r>
      <w:r w:rsidR="4D8A5CD8" w:rsidRPr="00410DD0">
        <w:t xml:space="preserve"> and</w:t>
      </w:r>
      <w:r w:rsidR="41087FC2" w:rsidRPr="00410DD0">
        <w:t xml:space="preserve"> </w:t>
      </w:r>
      <w:r w:rsidR="3B475EFA" w:rsidRPr="00410DD0">
        <w:t>identify the Noongar translation from the glossary</w:t>
      </w:r>
      <w:r w:rsidR="4681D40B" w:rsidRPr="00410DD0">
        <w:t xml:space="preserve"> to build </w:t>
      </w:r>
      <w:r w:rsidR="4A6D8C92" w:rsidRPr="00410DD0">
        <w:t xml:space="preserve">vocabulary </w:t>
      </w:r>
      <w:r w:rsidR="4681D40B" w:rsidRPr="00410DD0">
        <w:t>knowledge.</w:t>
      </w:r>
      <w:r w:rsidR="4828F596" w:rsidRPr="00410DD0">
        <w:t xml:space="preserve"> Support students to</w:t>
      </w:r>
      <w:r w:rsidR="4681D40B" w:rsidRPr="00410DD0">
        <w:t xml:space="preserve"> </w:t>
      </w:r>
      <w:r w:rsidR="3C1C6F7E" w:rsidRPr="00410DD0">
        <w:t>r</w:t>
      </w:r>
      <w:r w:rsidR="266975F1" w:rsidRPr="00410DD0">
        <w:t>epeat this process for any other newly encountered words from the text.</w:t>
      </w:r>
    </w:p>
    <w:p w14:paraId="53A48A75" w14:textId="716D2A06" w:rsidR="00263145" w:rsidRPr="00410DD0" w:rsidRDefault="5F53219C" w:rsidP="00637398">
      <w:pPr>
        <w:pStyle w:val="ListNumber"/>
        <w:numPr>
          <w:ilvl w:val="0"/>
          <w:numId w:val="5"/>
        </w:numPr>
      </w:pPr>
      <w:r w:rsidRPr="00410DD0">
        <w:t>Using</w:t>
      </w:r>
      <w:r w:rsidR="2FC368EB" w:rsidRPr="00410DD0">
        <w:t xml:space="preserve"> the</w:t>
      </w:r>
      <w:r w:rsidRPr="00410DD0">
        <w:t xml:space="preserve"> </w:t>
      </w:r>
      <w:r w:rsidR="15D16853" w:rsidRPr="00410DD0">
        <w:t>modelled example from activity 1</w:t>
      </w:r>
      <w:r w:rsidR="26DA0302" w:rsidRPr="00410DD0">
        <w:t>6</w:t>
      </w:r>
      <w:r w:rsidR="15D16853" w:rsidRPr="00410DD0">
        <w:t xml:space="preserve"> and </w:t>
      </w:r>
      <w:r w:rsidRPr="00410DD0">
        <w:t>copies of the</w:t>
      </w:r>
      <w:r w:rsidR="60641C04" w:rsidRPr="00410DD0">
        <w:t xml:space="preserve"> </w:t>
      </w:r>
      <w:r w:rsidR="53DD97BC" w:rsidRPr="00410DD0">
        <w:t>book</w:t>
      </w:r>
      <w:r w:rsidR="00970362" w:rsidRPr="00410DD0">
        <w:t>’</w:t>
      </w:r>
      <w:r w:rsidR="53DD97BC" w:rsidRPr="00410DD0">
        <w:t>s</w:t>
      </w:r>
      <w:r w:rsidRPr="00410DD0">
        <w:t xml:space="preserve"> glossary from activity</w:t>
      </w:r>
      <w:r w:rsidR="62AAB095" w:rsidRPr="00410DD0">
        <w:t xml:space="preserve"> </w:t>
      </w:r>
      <w:r w:rsidR="73B98BB5" w:rsidRPr="00410DD0">
        <w:t>9, students</w:t>
      </w:r>
      <w:r w:rsidR="7454A4BF" w:rsidRPr="00410DD0">
        <w:t xml:space="preserve"> </w:t>
      </w:r>
      <w:r w:rsidR="43F37466" w:rsidRPr="00410DD0">
        <w:t>identify</w:t>
      </w:r>
      <w:r w:rsidR="7454A4BF" w:rsidRPr="00410DD0">
        <w:t xml:space="preserve"> 8 </w:t>
      </w:r>
      <w:r w:rsidR="0038789E" w:rsidRPr="00410DD0">
        <w:t>key words connected to the text</w:t>
      </w:r>
      <w:r w:rsidR="47E45AE1" w:rsidRPr="00410DD0">
        <w:t xml:space="preserve"> that</w:t>
      </w:r>
      <w:r w:rsidR="0038789E" w:rsidRPr="00410DD0">
        <w:t xml:space="preserve"> they </w:t>
      </w:r>
      <w:r w:rsidR="02134803" w:rsidRPr="00410DD0">
        <w:t>can</w:t>
      </w:r>
      <w:r w:rsidR="0038789E" w:rsidRPr="00410DD0">
        <w:t xml:space="preserve"> use when creating</w:t>
      </w:r>
      <w:r w:rsidR="6E87BFF0" w:rsidRPr="00410DD0">
        <w:t xml:space="preserve"> their</w:t>
      </w:r>
      <w:r w:rsidR="0038789E" w:rsidRPr="00410DD0">
        <w:t xml:space="preserve"> </w:t>
      </w:r>
      <w:hyperlink r:id="rId92">
        <w:r w:rsidR="7861F526" w:rsidRPr="00410DD0">
          <w:rPr>
            <w:rStyle w:val="Hyperlink"/>
          </w:rPr>
          <w:t>O</w:t>
        </w:r>
        <w:r w:rsidR="0038789E" w:rsidRPr="00410DD0">
          <w:rPr>
            <w:rStyle w:val="Hyperlink"/>
          </w:rPr>
          <w:t>ne-pager</w:t>
        </w:r>
      </w:hyperlink>
      <w:r w:rsidR="0038789E" w:rsidRPr="00410DD0">
        <w:t xml:space="preserve">. For example: </w:t>
      </w:r>
      <w:r w:rsidR="072B09DB" w:rsidRPr="00410DD0">
        <w:t>o</w:t>
      </w:r>
      <w:r w:rsidR="0038789E" w:rsidRPr="00410DD0">
        <w:t xml:space="preserve">cean, </w:t>
      </w:r>
      <w:r w:rsidR="4F07D165" w:rsidRPr="00410DD0">
        <w:t>uncle,</w:t>
      </w:r>
      <w:r w:rsidR="7AB73954" w:rsidRPr="00410DD0">
        <w:t xml:space="preserve"> boy, peaceful/calm, water.</w:t>
      </w:r>
      <w:r w:rsidR="5F1AFC31" w:rsidRPr="00410DD0">
        <w:t xml:space="preserve"> Students record these words in English on </w:t>
      </w:r>
      <w:hyperlink w:anchor="_Resource_4_–_2">
        <w:r w:rsidR="6F4BE1FB" w:rsidRPr="00410DD0">
          <w:rPr>
            <w:rStyle w:val="Hyperlink"/>
          </w:rPr>
          <w:t>R</w:t>
        </w:r>
        <w:r w:rsidR="5F1AFC31" w:rsidRPr="00410DD0">
          <w:rPr>
            <w:rStyle w:val="Hyperlink"/>
          </w:rPr>
          <w:t>esource</w:t>
        </w:r>
        <w:r w:rsidR="166E4EA2" w:rsidRPr="00410DD0">
          <w:rPr>
            <w:rStyle w:val="Hyperlink"/>
          </w:rPr>
          <w:t xml:space="preserve"> </w:t>
        </w:r>
        <w:r w:rsidR="3FC75DB5" w:rsidRPr="00410DD0">
          <w:rPr>
            <w:rStyle w:val="Hyperlink"/>
          </w:rPr>
          <w:t>4</w:t>
        </w:r>
        <w:r w:rsidR="166E4EA2" w:rsidRPr="00410DD0">
          <w:rPr>
            <w:rStyle w:val="Hyperlink"/>
          </w:rPr>
          <w:t xml:space="preserve"> – word glossary</w:t>
        </w:r>
      </w:hyperlink>
      <w:r w:rsidR="5F1AFC31" w:rsidRPr="00410DD0">
        <w:t>.</w:t>
      </w:r>
    </w:p>
    <w:p w14:paraId="1BE197AE" w14:textId="02E7301D" w:rsidR="2296E869" w:rsidRPr="00410DD0" w:rsidRDefault="5F1AFC31" w:rsidP="00970362">
      <w:pPr>
        <w:pStyle w:val="ListNumber"/>
      </w:pPr>
      <w:r w:rsidRPr="00410DD0">
        <w:t xml:space="preserve">Revise how parenthesis can be used to </w:t>
      </w:r>
      <w:r w:rsidR="58B4312D" w:rsidRPr="00410DD0">
        <w:t xml:space="preserve">indicate words that are translated from English </w:t>
      </w:r>
      <w:r w:rsidR="06DAAD19" w:rsidRPr="00410DD0">
        <w:t xml:space="preserve">into Aboriginal or Torres Strait </w:t>
      </w:r>
      <w:r w:rsidR="4EC2F540" w:rsidRPr="00410DD0">
        <w:t>Islander</w:t>
      </w:r>
      <w:r w:rsidR="06DAAD19" w:rsidRPr="00410DD0">
        <w:t xml:space="preserve"> </w:t>
      </w:r>
      <w:r w:rsidR="008C4033" w:rsidRPr="00410DD0">
        <w:t>l</w:t>
      </w:r>
      <w:r w:rsidR="06DAAD19" w:rsidRPr="00410DD0">
        <w:t>anguages. For example</w:t>
      </w:r>
      <w:r w:rsidR="09A7CA55" w:rsidRPr="00410DD0">
        <w:t>,</w:t>
      </w:r>
      <w:r w:rsidR="06DAAD19" w:rsidRPr="00410DD0">
        <w:t xml:space="preserve"> </w:t>
      </w:r>
      <w:r w:rsidR="767BB5FE" w:rsidRPr="00410DD0">
        <w:t>o</w:t>
      </w:r>
      <w:r w:rsidR="06DAAD19" w:rsidRPr="00410DD0">
        <w:t>cean (</w:t>
      </w:r>
      <w:proofErr w:type="spellStart"/>
      <w:r w:rsidR="25FE9D4F" w:rsidRPr="00410DD0">
        <w:t>mambakoort</w:t>
      </w:r>
      <w:proofErr w:type="spellEnd"/>
      <w:r w:rsidR="25FE9D4F" w:rsidRPr="00410DD0">
        <w:t>)</w:t>
      </w:r>
      <w:r w:rsidR="1278067E" w:rsidRPr="00410DD0">
        <w:t xml:space="preserve">. </w:t>
      </w:r>
      <w:r w:rsidR="514F6F8B" w:rsidRPr="00410DD0">
        <w:t xml:space="preserve">Using </w:t>
      </w:r>
      <w:hyperlink w:anchor="_Resource_4_–_2">
        <w:r w:rsidR="3E80D952" w:rsidRPr="00410DD0">
          <w:rPr>
            <w:rStyle w:val="Hyperlink"/>
          </w:rPr>
          <w:t xml:space="preserve">Resource </w:t>
        </w:r>
        <w:r w:rsidR="3425AB6B" w:rsidRPr="00410DD0">
          <w:rPr>
            <w:rStyle w:val="Hyperlink"/>
          </w:rPr>
          <w:t>4</w:t>
        </w:r>
        <w:r w:rsidR="3E80D952" w:rsidRPr="00410DD0">
          <w:rPr>
            <w:rStyle w:val="Hyperlink"/>
          </w:rPr>
          <w:t xml:space="preserve"> – word glossary</w:t>
        </w:r>
        <w:r w:rsidR="0C930BFF" w:rsidRPr="00410DD0">
          <w:t>,</w:t>
        </w:r>
      </w:hyperlink>
      <w:r w:rsidR="37DDD308" w:rsidRPr="00410DD0">
        <w:t xml:space="preserve"> students record the Noongar</w:t>
      </w:r>
      <w:r w:rsidR="15E2D8EB" w:rsidRPr="00410DD0">
        <w:t xml:space="preserve"> </w:t>
      </w:r>
      <w:r w:rsidR="62FFD3F0" w:rsidRPr="00410DD0">
        <w:t>word</w:t>
      </w:r>
      <w:r w:rsidR="15E2D8EB" w:rsidRPr="00410DD0">
        <w:t xml:space="preserve"> next to the English word</w:t>
      </w:r>
      <w:r w:rsidR="37DDD308" w:rsidRPr="00410DD0">
        <w:t xml:space="preserve"> using parenthesis to indicate the translation</w:t>
      </w:r>
      <w:r w:rsidR="5519C49F" w:rsidRPr="00410DD0">
        <w:t xml:space="preserve">. </w:t>
      </w:r>
      <w:r w:rsidR="49D8DFDB" w:rsidRPr="00410DD0">
        <w:t xml:space="preserve">As part of </w:t>
      </w:r>
      <w:r w:rsidR="5519C49F" w:rsidRPr="00410DD0">
        <w:t>complet</w:t>
      </w:r>
      <w:r w:rsidR="1F75D131" w:rsidRPr="00410DD0">
        <w:t>ing</w:t>
      </w:r>
      <w:r w:rsidR="5519C49F" w:rsidRPr="00410DD0">
        <w:t xml:space="preserve"> their personal glossary, </w:t>
      </w:r>
      <w:r w:rsidR="7DD70BB8" w:rsidRPr="00410DD0">
        <w:t>guide</w:t>
      </w:r>
      <w:r w:rsidR="6E8C052D" w:rsidRPr="00410DD0">
        <w:t xml:space="preserve"> </w:t>
      </w:r>
      <w:r w:rsidR="5519C49F" w:rsidRPr="00410DD0">
        <w:t>students</w:t>
      </w:r>
      <w:r w:rsidR="16207826" w:rsidRPr="00410DD0">
        <w:t xml:space="preserve"> </w:t>
      </w:r>
      <w:r w:rsidR="24C3FC54" w:rsidRPr="00410DD0">
        <w:t>to</w:t>
      </w:r>
      <w:r w:rsidR="16207826" w:rsidRPr="00410DD0">
        <w:t xml:space="preserve"> </w:t>
      </w:r>
      <w:r w:rsidR="774A8B1B" w:rsidRPr="00410DD0">
        <w:t>include</w:t>
      </w:r>
      <w:r w:rsidR="16207826" w:rsidRPr="00410DD0">
        <w:t xml:space="preserve"> illustrations</w:t>
      </w:r>
      <w:r w:rsidR="708805A3" w:rsidRPr="00410DD0">
        <w:t>.</w:t>
      </w:r>
      <w:r w:rsidR="00970362" w:rsidRPr="00410DD0">
        <w:t xml:space="preserve"> </w:t>
      </w:r>
      <w:r w:rsidR="08042F47" w:rsidRPr="00410DD0">
        <w:rPr>
          <w:b/>
          <w:bCs/>
        </w:rPr>
        <w:t>Optional:</w:t>
      </w:r>
      <w:r w:rsidR="08042F47" w:rsidRPr="00410DD0">
        <w:t xml:space="preserve"> </w:t>
      </w:r>
      <w:r w:rsidR="1ECEDFD0" w:rsidRPr="00410DD0">
        <w:t>s</w:t>
      </w:r>
      <w:r w:rsidR="08042F47" w:rsidRPr="00410DD0">
        <w:t xml:space="preserve">tudents translate words using local Aboriginal </w:t>
      </w:r>
      <w:r w:rsidR="008C4033" w:rsidRPr="00410DD0">
        <w:t>l</w:t>
      </w:r>
      <w:r w:rsidR="45FA079D" w:rsidRPr="00410DD0">
        <w:t>anguage</w:t>
      </w:r>
      <w:r w:rsidR="00970362" w:rsidRPr="00410DD0">
        <w:t>(</w:t>
      </w:r>
      <w:r w:rsidR="4F219176" w:rsidRPr="00410DD0">
        <w:t>s</w:t>
      </w:r>
      <w:r w:rsidR="00970362" w:rsidRPr="00410DD0">
        <w:t>)</w:t>
      </w:r>
      <w:r w:rsidR="45FA079D" w:rsidRPr="00410DD0">
        <w:t xml:space="preserve"> instead of Noongar.</w:t>
      </w:r>
    </w:p>
    <w:p w14:paraId="1032D729" w14:textId="56E0FA20" w:rsidR="0355A739" w:rsidRPr="00410DD0" w:rsidRDefault="08042F47" w:rsidP="005D1C07">
      <w:pPr>
        <w:pStyle w:val="ListNumber"/>
      </w:pPr>
      <w:r w:rsidRPr="00410DD0">
        <w:t xml:space="preserve">In pairs, students </w:t>
      </w:r>
      <w:r w:rsidR="6C3F8D94" w:rsidRPr="00410DD0">
        <w:t xml:space="preserve">orally </w:t>
      </w:r>
      <w:r w:rsidRPr="00410DD0">
        <w:t>share words from their glossary</w:t>
      </w:r>
      <w:r w:rsidR="2DF7A4C4" w:rsidRPr="00410DD0">
        <w:t xml:space="preserve"> </w:t>
      </w:r>
      <w:r w:rsidR="6E6F60A6" w:rsidRPr="00410DD0">
        <w:t xml:space="preserve">by </w:t>
      </w:r>
      <w:r w:rsidR="51BC9DC6" w:rsidRPr="00410DD0">
        <w:t xml:space="preserve">incorporating them into </w:t>
      </w:r>
      <w:r w:rsidR="2DF7A4C4" w:rsidRPr="00410DD0">
        <w:t>sentences</w:t>
      </w:r>
      <w:r w:rsidR="30138569" w:rsidRPr="00410DD0">
        <w:t xml:space="preserve"> </w:t>
      </w:r>
      <w:r w:rsidR="086197E1" w:rsidRPr="00410DD0">
        <w:t>related</w:t>
      </w:r>
      <w:r w:rsidR="30138569" w:rsidRPr="00410DD0">
        <w:t xml:space="preserve"> to the story</w:t>
      </w:r>
      <w:r w:rsidR="63683E50" w:rsidRPr="00410DD0">
        <w:t>,</w:t>
      </w:r>
      <w:r w:rsidR="2DF7A4C4" w:rsidRPr="00410DD0">
        <w:t xml:space="preserve"> </w:t>
      </w:r>
      <w:r w:rsidR="1F8EC8D8" w:rsidRPr="00410DD0">
        <w:t xml:space="preserve">using both English and Aboriginal </w:t>
      </w:r>
      <w:r w:rsidR="008C4033" w:rsidRPr="00410DD0">
        <w:t>l</w:t>
      </w:r>
      <w:r w:rsidR="45A0EDF5" w:rsidRPr="00410DD0">
        <w:t>anguage</w:t>
      </w:r>
      <w:r w:rsidR="00970362" w:rsidRPr="00410DD0">
        <w:t>(</w:t>
      </w:r>
      <w:r w:rsidR="45A0EDF5" w:rsidRPr="00410DD0">
        <w:t>s</w:t>
      </w:r>
      <w:r w:rsidR="00970362" w:rsidRPr="00410DD0">
        <w:t>)</w:t>
      </w:r>
      <w:r w:rsidR="5D61E1BD" w:rsidRPr="00410DD0">
        <w:t>.</w:t>
      </w:r>
      <w:r w:rsidR="3CAC1346" w:rsidRPr="00410DD0">
        <w:t xml:space="preserve"> </w:t>
      </w:r>
      <w:r w:rsidR="61418537" w:rsidRPr="00410DD0">
        <w:rPr>
          <w:b/>
          <w:bCs/>
        </w:rPr>
        <w:t>Note:</w:t>
      </w:r>
      <w:r w:rsidR="61418537" w:rsidRPr="00410DD0">
        <w:t xml:space="preserve"> </w:t>
      </w:r>
      <w:r w:rsidR="23053534" w:rsidRPr="00410DD0">
        <w:t>p</w:t>
      </w:r>
      <w:r w:rsidR="05729B14" w:rsidRPr="00410DD0">
        <w:t>ersonal glossaries</w:t>
      </w:r>
      <w:r w:rsidR="61418537" w:rsidRPr="00410DD0">
        <w:t xml:space="preserve"> will be referred to in </w:t>
      </w:r>
      <w:hyperlink w:anchor="_Lesson_9_–_1">
        <w:r w:rsidR="4C12CD32" w:rsidRPr="00410DD0">
          <w:rPr>
            <w:rStyle w:val="Hyperlink"/>
          </w:rPr>
          <w:t>L</w:t>
        </w:r>
        <w:r w:rsidR="61418537" w:rsidRPr="00410DD0">
          <w:rPr>
            <w:rStyle w:val="Hyperlink"/>
          </w:rPr>
          <w:t>esson 9</w:t>
        </w:r>
      </w:hyperlink>
      <w:r w:rsidR="61418537" w:rsidRPr="00410DD0">
        <w:t>.</w:t>
      </w:r>
    </w:p>
    <w:p w14:paraId="491D7D1D" w14:textId="1424B313" w:rsidR="721A515F" w:rsidRPr="00410DD0" w:rsidRDefault="721A515F" w:rsidP="2A51535D">
      <w:pPr>
        <w:pStyle w:val="FeatureBox3"/>
      </w:pPr>
      <w:r w:rsidRPr="00410DD0">
        <w:rPr>
          <w:rStyle w:val="Strong"/>
        </w:rPr>
        <w:t xml:space="preserve">Assessment task </w:t>
      </w:r>
      <w:r w:rsidR="6B020BB8" w:rsidRPr="00410DD0">
        <w:rPr>
          <w:rStyle w:val="Strong"/>
        </w:rPr>
        <w:t>2</w:t>
      </w:r>
      <w:r w:rsidRPr="00410DD0">
        <w:t xml:space="preserve"> – observations and work samples from this lesson allow students to demonstrate achievement towards the following syllabus outcome and content points:</w:t>
      </w:r>
    </w:p>
    <w:p w14:paraId="508081C1" w14:textId="0E481141" w:rsidR="76EC3869" w:rsidRPr="00410DD0" w:rsidRDefault="4A3574FA" w:rsidP="2A51535D">
      <w:pPr>
        <w:pStyle w:val="FeatureBox3"/>
        <w:rPr>
          <w:rStyle w:val="Strong"/>
          <w:b w:val="0"/>
          <w:bCs w:val="0"/>
          <w:strike/>
        </w:rPr>
      </w:pPr>
      <w:r w:rsidRPr="00410DD0">
        <w:rPr>
          <w:rStyle w:val="Strong"/>
        </w:rPr>
        <w:t>EN3-VOCAB-01</w:t>
      </w:r>
      <w:r w:rsidRPr="00410DD0">
        <w:rPr>
          <w:rStyle w:val="Strong"/>
          <w:b w:val="0"/>
          <w:bCs w:val="0"/>
        </w:rPr>
        <w:t xml:space="preserve"> </w:t>
      </w:r>
      <w:r w:rsidR="58A4E705" w:rsidRPr="00410DD0">
        <w:rPr>
          <w:rStyle w:val="Strong"/>
          <w:b w:val="0"/>
          <w:bCs w:val="0"/>
        </w:rPr>
        <w:t xml:space="preserve">– </w:t>
      </w:r>
      <w:r w:rsidRPr="00410DD0">
        <w:rPr>
          <w:rStyle w:val="Strong"/>
          <w:b w:val="0"/>
          <w:bCs w:val="0"/>
        </w:rPr>
        <w:t xml:space="preserve">extends Tier 2 and Tier 3 vocabulary through interacting, wide reading and writing, morphological analysis and generating precise definitions for specific </w:t>
      </w:r>
      <w:proofErr w:type="gramStart"/>
      <w:r w:rsidRPr="00410DD0">
        <w:rPr>
          <w:rStyle w:val="Strong"/>
          <w:b w:val="0"/>
          <w:bCs w:val="0"/>
        </w:rPr>
        <w:t>contexts</w:t>
      </w:r>
      <w:proofErr w:type="gramEnd"/>
    </w:p>
    <w:p w14:paraId="491A55A5" w14:textId="55039874" w:rsidR="23A0FDA2" w:rsidRPr="00410DD0" w:rsidRDefault="23A0FDA2" w:rsidP="00637398">
      <w:pPr>
        <w:pStyle w:val="FeatureBox3"/>
        <w:numPr>
          <w:ilvl w:val="0"/>
          <w:numId w:val="3"/>
        </w:numPr>
        <w:ind w:left="567" w:hanging="567"/>
      </w:pPr>
      <w:r w:rsidRPr="00410DD0">
        <w:t xml:space="preserve">identify newly encountered words from interactions and wide reading, and use them in writing, discussions and </w:t>
      </w:r>
      <w:proofErr w:type="gramStart"/>
      <w:r w:rsidRPr="00410DD0">
        <w:t>presentations</w:t>
      </w:r>
      <w:proofErr w:type="gramEnd"/>
    </w:p>
    <w:p w14:paraId="393E6459" w14:textId="7710FB4C" w:rsidR="28B5181A" w:rsidRPr="00410DD0" w:rsidRDefault="15622136" w:rsidP="00637398">
      <w:pPr>
        <w:pStyle w:val="FeatureBox3"/>
        <w:numPr>
          <w:ilvl w:val="0"/>
          <w:numId w:val="3"/>
        </w:numPr>
        <w:ind w:left="567" w:hanging="567"/>
      </w:pPr>
      <w:r w:rsidRPr="00410DD0">
        <w:t>identify and use words derived from other languages, including Aboriginal and Torres Strait Islander Languages, and know that the pronunciation and spelling of words may reflect their etymology.</w:t>
      </w:r>
    </w:p>
    <w:p w14:paraId="1C0E4275" w14:textId="466EBDBC" w:rsidR="00BB3C5A" w:rsidRPr="00410DD0" w:rsidRDefault="00BB3C5A">
      <w:pPr>
        <w:suppressAutoHyphens w:val="0"/>
        <w:spacing w:before="0" w:after="160" w:line="259" w:lineRule="auto"/>
      </w:pPr>
      <w:r w:rsidRPr="00410DD0">
        <w:br w:type="page"/>
      </w:r>
    </w:p>
    <w:p w14:paraId="60ECC12E" w14:textId="7101D003" w:rsidR="00CB6809" w:rsidRPr="00410DD0" w:rsidRDefault="3211453B" w:rsidP="2A51535D">
      <w:pPr>
        <w:pStyle w:val="Heading1"/>
        <w:spacing w:before="0" w:after="160" w:line="259" w:lineRule="auto"/>
      </w:pPr>
      <w:bookmarkStart w:id="59" w:name="_Toc143258882"/>
      <w:bookmarkStart w:id="60" w:name="_Toc169529464"/>
      <w:r w:rsidRPr="00410DD0">
        <w:t>Week 3</w:t>
      </w:r>
      <w:bookmarkEnd w:id="59"/>
      <w:bookmarkEnd w:id="60"/>
    </w:p>
    <w:p w14:paraId="75BBF82B" w14:textId="77777777" w:rsidR="00CB6809" w:rsidRPr="00410DD0" w:rsidRDefault="3211453B" w:rsidP="003421EE">
      <w:pPr>
        <w:pStyle w:val="Heading2"/>
      </w:pPr>
      <w:bookmarkStart w:id="61" w:name="_Toc143258883"/>
      <w:bookmarkStart w:id="62" w:name="_Toc169529465"/>
      <w:r w:rsidRPr="00410DD0">
        <w:t>Component A teaching and learning</w:t>
      </w:r>
      <w:bookmarkEnd w:id="61"/>
      <w:bookmarkEnd w:id="62"/>
    </w:p>
    <w:p w14:paraId="4B35CEA3" w14:textId="77777777" w:rsidR="00B70487" w:rsidRPr="00410DD0" w:rsidRDefault="00B70487" w:rsidP="00B70487">
      <w:r w:rsidRPr="00410DD0">
        <w:t xml:space="preserve">Component A focuses on the development of foundational skills and knowledge through regular, </w:t>
      </w:r>
      <w:proofErr w:type="gramStart"/>
      <w:r w:rsidRPr="00410DD0">
        <w:t>systematic</w:t>
      </w:r>
      <w:proofErr w:type="gramEnd"/>
      <w:r w:rsidRPr="00410DD0">
        <w:t xml:space="preserve"> and repeated practice. The mentor and supporting texts used in Component B of this unit will support the effective implementation of Component A teaching and learning.</w:t>
      </w:r>
    </w:p>
    <w:p w14:paraId="13B009D1" w14:textId="77777777" w:rsidR="00CB6809" w:rsidRPr="00410DD0" w:rsidRDefault="3211453B" w:rsidP="00DC4E44">
      <w:pPr>
        <w:pStyle w:val="Heading3"/>
      </w:pPr>
      <w:bookmarkStart w:id="63" w:name="_Toc169529466"/>
      <w:r w:rsidRPr="00410DD0">
        <w:t>Planning framework</w:t>
      </w:r>
      <w:bookmarkEnd w:id="63"/>
    </w:p>
    <w:p w14:paraId="59B61D9A" w14:textId="77777777" w:rsidR="00B70487" w:rsidRPr="00410DD0" w:rsidRDefault="00B70487" w:rsidP="00B70487">
      <w:bookmarkStart w:id="64" w:name="_Toc143258884"/>
      <w:r w:rsidRPr="00410DD0">
        <w:t xml:space="preserve">To plan and document Component A teaching and learning, a </w:t>
      </w:r>
      <w:hyperlink r:id="rId93" w:history="1">
        <w:r w:rsidRPr="00410DD0">
          <w:rPr>
            <w:rStyle w:val="Hyperlink"/>
          </w:rPr>
          <w:t>planning scaffold (DOCX 228 KB)</w:t>
        </w:r>
      </w:hyperlink>
      <w:r w:rsidRPr="00410DD0">
        <w:t xml:space="preserve"> is provided. To support you in your planning, a link to a detailed example of a one-week teaching and learning cycle is included in the scaffold. Additional resources to support teaching and learning in each focus area can be found at </w:t>
      </w:r>
      <w:hyperlink r:id="rId94" w:history="1">
        <w:r w:rsidRPr="00410DD0">
          <w:rPr>
            <w:rStyle w:val="Hyperlink"/>
          </w:rPr>
          <w:t>Lesson advice guides</w:t>
        </w:r>
      </w:hyperlink>
      <w:r w:rsidRPr="00410DD0">
        <w:t>.</w:t>
      </w:r>
    </w:p>
    <w:p w14:paraId="2829A6C5" w14:textId="77777777" w:rsidR="00CB6809" w:rsidRPr="00410DD0" w:rsidRDefault="3211453B" w:rsidP="003421EE">
      <w:pPr>
        <w:pStyle w:val="Heading2"/>
      </w:pPr>
      <w:bookmarkStart w:id="65" w:name="_Toc169529467"/>
      <w:r w:rsidRPr="00410DD0">
        <w:t>Component B teaching and learning</w:t>
      </w:r>
      <w:bookmarkEnd w:id="64"/>
      <w:bookmarkEnd w:id="65"/>
    </w:p>
    <w:p w14:paraId="1662080F" w14:textId="77777777" w:rsidR="00B70487" w:rsidRPr="00410DD0" w:rsidRDefault="00B70487" w:rsidP="00B70487">
      <w:r w:rsidRPr="00410DD0">
        <w:t xml:space="preserve">The following teaching and learning sequence </w:t>
      </w:r>
      <w:proofErr w:type="gramStart"/>
      <w:r w:rsidRPr="00410DD0">
        <w:t>has</w:t>
      </w:r>
      <w:proofErr w:type="gramEnd"/>
      <w:r w:rsidRPr="00410DD0">
        <w:t xml:space="preserve"> been designed to address Component B outcomes and content and develops conceptual understandings of English through the study of quality texts. Adapt the sequence as required to best meet the needs of your students.</w:t>
      </w:r>
    </w:p>
    <w:p w14:paraId="62C5C404" w14:textId="77777777" w:rsidR="00CB6809" w:rsidRPr="00410DD0" w:rsidRDefault="3211453B" w:rsidP="00DC4E44">
      <w:pPr>
        <w:pStyle w:val="Heading3"/>
      </w:pPr>
      <w:bookmarkStart w:id="66" w:name="_Toc169529468"/>
      <w:r w:rsidRPr="00410DD0">
        <w:t>Learning intentions and success criteria</w:t>
      </w:r>
      <w:bookmarkEnd w:id="66"/>
    </w:p>
    <w:p w14:paraId="57FDBB99" w14:textId="77777777" w:rsidR="00CB6809" w:rsidRPr="00410DD0" w:rsidRDefault="00CB6809" w:rsidP="00CB6809">
      <w:r w:rsidRPr="00410DD0">
        <w:t>Learning intentions and success criteria are best co-constructed with students.</w:t>
      </w:r>
    </w:p>
    <w:p w14:paraId="3C12B6DF" w14:textId="77777777" w:rsidR="00CB6809" w:rsidRPr="00410DD0" w:rsidRDefault="00CB6809" w:rsidP="00AC450C">
      <w:pPr>
        <w:pStyle w:val="Heading4"/>
      </w:pPr>
      <w:r w:rsidRPr="00410DD0">
        <w:t>Learning intention</w:t>
      </w:r>
    </w:p>
    <w:p w14:paraId="34FE5E22" w14:textId="79941672" w:rsidR="00CB6809" w:rsidRPr="00410DD0" w:rsidRDefault="1E898CBF" w:rsidP="00CB6809">
      <w:r w:rsidRPr="00410DD0">
        <w:t xml:space="preserve">Students are learning to </w:t>
      </w:r>
      <w:r w:rsidR="6030A45E" w:rsidRPr="00410DD0">
        <w:t xml:space="preserve">identify how </w:t>
      </w:r>
      <w:r w:rsidR="45E2A2E2" w:rsidRPr="00410DD0">
        <w:t>Aboriginal and Torres Strait Islander authors use different texts to share cultural perspectives and stories.</w:t>
      </w:r>
    </w:p>
    <w:p w14:paraId="1D6DFF04" w14:textId="77777777" w:rsidR="00CB6809" w:rsidRPr="00410DD0" w:rsidRDefault="00CB6809" w:rsidP="00AC450C">
      <w:pPr>
        <w:pStyle w:val="Heading4"/>
      </w:pPr>
      <w:r w:rsidRPr="00410DD0">
        <w:t>Success criteria</w:t>
      </w:r>
    </w:p>
    <w:p w14:paraId="1FDD0CEE" w14:textId="77777777" w:rsidR="00CB6809" w:rsidRPr="00410DD0" w:rsidRDefault="00CB6809" w:rsidP="00CB6809">
      <w:r w:rsidRPr="00410DD0">
        <w:t>Students can:</w:t>
      </w:r>
    </w:p>
    <w:p w14:paraId="7E45BD15" w14:textId="06C04334" w:rsidR="00CB6809" w:rsidRPr="00410DD0" w:rsidRDefault="052EF18A" w:rsidP="00CB6809">
      <w:pPr>
        <w:pStyle w:val="ListBullet"/>
      </w:pPr>
      <w:r w:rsidRPr="00410DD0">
        <w:t>a</w:t>
      </w:r>
      <w:r w:rsidR="5B416823" w:rsidRPr="00410DD0">
        <w:t xml:space="preserve">nalyse how </w:t>
      </w:r>
      <w:r w:rsidR="085DB032" w:rsidRPr="00410DD0">
        <w:t>the use of figurative language</w:t>
      </w:r>
      <w:r w:rsidR="66AEEEE4" w:rsidRPr="00410DD0">
        <w:t xml:space="preserve"> </w:t>
      </w:r>
      <w:r w:rsidR="085DB032" w:rsidRPr="00410DD0">
        <w:t xml:space="preserve">in a text can </w:t>
      </w:r>
      <w:r w:rsidR="60CC8AA2" w:rsidRPr="00410DD0">
        <w:t xml:space="preserve">affect the reader’s </w:t>
      </w:r>
      <w:proofErr w:type="gramStart"/>
      <w:r w:rsidR="60CC8AA2" w:rsidRPr="00410DD0">
        <w:t>experience</w:t>
      </w:r>
      <w:proofErr w:type="gramEnd"/>
    </w:p>
    <w:p w14:paraId="5473B86D" w14:textId="4F524C4F" w:rsidR="00CB6809" w:rsidRPr="00410DD0" w:rsidRDefault="6143F078" w:rsidP="00CB6809">
      <w:pPr>
        <w:pStyle w:val="ListBullet"/>
      </w:pPr>
      <w:r w:rsidRPr="00410DD0">
        <w:t>i</w:t>
      </w:r>
      <w:r w:rsidR="5B416823" w:rsidRPr="00410DD0">
        <w:t xml:space="preserve">dentify the </w:t>
      </w:r>
      <w:r w:rsidR="00BFDCCE" w:rsidRPr="00410DD0">
        <w:t xml:space="preserve">purpose </w:t>
      </w:r>
      <w:r w:rsidR="5B416823" w:rsidRPr="00410DD0">
        <w:t xml:space="preserve">and features of Cultural narratives and informative </w:t>
      </w:r>
      <w:proofErr w:type="gramStart"/>
      <w:r w:rsidR="5B416823" w:rsidRPr="00410DD0">
        <w:t>texts</w:t>
      </w:r>
      <w:proofErr w:type="gramEnd"/>
    </w:p>
    <w:p w14:paraId="767719B7" w14:textId="6E328064" w:rsidR="00CB6809" w:rsidRPr="00410DD0" w:rsidRDefault="004DD67C" w:rsidP="00CB6809">
      <w:pPr>
        <w:pStyle w:val="ListBullet"/>
      </w:pPr>
      <w:r w:rsidRPr="00410DD0">
        <w:t xml:space="preserve">compare </w:t>
      </w:r>
      <w:r w:rsidR="1B036161" w:rsidRPr="00410DD0">
        <w:t>C</w:t>
      </w:r>
      <w:r w:rsidRPr="00410DD0">
        <w:t xml:space="preserve">ultural narratives and informative texts and explain ideas through logically sequenced </w:t>
      </w:r>
      <w:proofErr w:type="gramStart"/>
      <w:r w:rsidRPr="00410DD0">
        <w:t>paragraphs</w:t>
      </w:r>
      <w:proofErr w:type="gramEnd"/>
    </w:p>
    <w:p w14:paraId="20662270" w14:textId="67132EED" w:rsidR="4F7F6E88" w:rsidRPr="00410DD0" w:rsidRDefault="1652A775" w:rsidP="2A51535D">
      <w:pPr>
        <w:pStyle w:val="ListBullet"/>
      </w:pPr>
      <w:r w:rsidRPr="00410DD0">
        <w:t xml:space="preserve">identify how symbols can be used to represent </w:t>
      </w:r>
      <w:proofErr w:type="spellStart"/>
      <w:r w:rsidRPr="00410DD0">
        <w:t>Songlines</w:t>
      </w:r>
      <w:proofErr w:type="spellEnd"/>
      <w:r w:rsidR="46BEC5F9" w:rsidRPr="00410DD0">
        <w:t>.</w:t>
      </w:r>
    </w:p>
    <w:p w14:paraId="522285CE" w14:textId="0B2C1A11" w:rsidR="00CB6809" w:rsidRPr="00410DD0" w:rsidRDefault="3211453B" w:rsidP="003421EE">
      <w:pPr>
        <w:pStyle w:val="Heading2"/>
      </w:pPr>
      <w:bookmarkStart w:id="67" w:name="_Lesson_9_–_1"/>
      <w:bookmarkStart w:id="68" w:name="_Toc143258885"/>
      <w:bookmarkStart w:id="69" w:name="_Lesson_9_–"/>
      <w:bookmarkStart w:id="70" w:name="_Toc169529469"/>
      <w:bookmarkEnd w:id="67"/>
      <w:r w:rsidRPr="00410DD0">
        <w:t xml:space="preserve">Lesson </w:t>
      </w:r>
      <w:r w:rsidR="43A42F66" w:rsidRPr="00410DD0">
        <w:t>9</w:t>
      </w:r>
      <w:r w:rsidR="5F7C9B87" w:rsidRPr="00410DD0">
        <w:t xml:space="preserve"> – </w:t>
      </w:r>
      <w:r w:rsidR="46BEC5F9" w:rsidRPr="00410DD0">
        <w:t xml:space="preserve">exploring </w:t>
      </w:r>
      <w:r w:rsidR="72805C3B" w:rsidRPr="00410DD0">
        <w:t xml:space="preserve">figurative language </w:t>
      </w:r>
      <w:r w:rsidR="36573D67" w:rsidRPr="00410DD0">
        <w:t xml:space="preserve">in </w:t>
      </w:r>
      <w:r w:rsidR="4B66CCB7" w:rsidRPr="00410DD0">
        <w:t>C</w:t>
      </w:r>
      <w:r w:rsidR="36573D67" w:rsidRPr="00410DD0">
        <w:t xml:space="preserve">ultural </w:t>
      </w:r>
      <w:proofErr w:type="gramStart"/>
      <w:r w:rsidR="36573D67" w:rsidRPr="00410DD0">
        <w:t>narratives</w:t>
      </w:r>
      <w:bookmarkEnd w:id="68"/>
      <w:bookmarkEnd w:id="69"/>
      <w:bookmarkEnd w:id="70"/>
      <w:proofErr w:type="gramEnd"/>
    </w:p>
    <w:p w14:paraId="44C6BACA" w14:textId="1ADE3607" w:rsidR="10EF29CE" w:rsidRPr="00410DD0" w:rsidRDefault="31619A8D" w:rsidP="00637398">
      <w:pPr>
        <w:pStyle w:val="ListNumber"/>
        <w:numPr>
          <w:ilvl w:val="0"/>
          <w:numId w:val="19"/>
        </w:numPr>
      </w:pPr>
      <w:r w:rsidRPr="00410DD0">
        <w:t xml:space="preserve">Display </w:t>
      </w:r>
      <w:r w:rsidR="5F7C55CA" w:rsidRPr="00410DD0">
        <w:t>the question</w:t>
      </w:r>
      <w:r w:rsidR="3081AE61" w:rsidRPr="00410DD0">
        <w:t xml:space="preserve">: </w:t>
      </w:r>
      <w:r w:rsidR="5F7C55CA" w:rsidRPr="00410DD0">
        <w:t xml:space="preserve">How </w:t>
      </w:r>
      <w:r w:rsidR="56DD0BD8" w:rsidRPr="00410DD0">
        <w:t>do</w:t>
      </w:r>
      <w:r w:rsidR="5F7C55CA" w:rsidRPr="00410DD0">
        <w:t xml:space="preserve"> </w:t>
      </w:r>
      <w:r w:rsidR="263878E9" w:rsidRPr="00410DD0">
        <w:t xml:space="preserve">the </w:t>
      </w:r>
      <w:r w:rsidR="5F7C55CA" w:rsidRPr="00410DD0">
        <w:t>i</w:t>
      </w:r>
      <w:r w:rsidR="2357CAC7" w:rsidRPr="00410DD0">
        <w:t>llustrations</w:t>
      </w:r>
      <w:r w:rsidR="501178AB" w:rsidRPr="00410DD0">
        <w:t xml:space="preserve"> in </w:t>
      </w:r>
      <w:proofErr w:type="spellStart"/>
      <w:r w:rsidR="501178AB" w:rsidRPr="00410DD0">
        <w:rPr>
          <w:i/>
          <w:iCs/>
        </w:rPr>
        <w:t>Ngaawily</w:t>
      </w:r>
      <w:proofErr w:type="spellEnd"/>
      <w:r w:rsidR="501178AB" w:rsidRPr="00410DD0">
        <w:rPr>
          <w:i/>
          <w:iCs/>
        </w:rPr>
        <w:t xml:space="preserve"> </w:t>
      </w:r>
      <w:proofErr w:type="spellStart"/>
      <w:r w:rsidR="501178AB" w:rsidRPr="00410DD0">
        <w:rPr>
          <w:i/>
          <w:iCs/>
        </w:rPr>
        <w:t>Nop</w:t>
      </w:r>
      <w:proofErr w:type="spellEnd"/>
      <w:r w:rsidR="5F7C55CA" w:rsidRPr="00410DD0">
        <w:t xml:space="preserve"> deepen our under</w:t>
      </w:r>
      <w:r w:rsidR="62690DA4" w:rsidRPr="00410DD0">
        <w:t>standing</w:t>
      </w:r>
      <w:r w:rsidR="07CA4D9F" w:rsidRPr="00410DD0">
        <w:t xml:space="preserve"> of t</w:t>
      </w:r>
      <w:r w:rsidR="0D81410A" w:rsidRPr="00410DD0">
        <w:t>he text</w:t>
      </w:r>
      <w:r w:rsidR="62690DA4" w:rsidRPr="00410DD0">
        <w:t>?</w:t>
      </w:r>
      <w:r w:rsidR="7F97959F" w:rsidRPr="00410DD0">
        <w:t xml:space="preserve"> Invite student</w:t>
      </w:r>
      <w:r w:rsidR="358AFBC7" w:rsidRPr="00410DD0">
        <w:t>s</w:t>
      </w:r>
      <w:r w:rsidR="7F97959F" w:rsidRPr="00410DD0">
        <w:t xml:space="preserve"> to share their initial thoughts, reflecting on the text read and viewed in</w:t>
      </w:r>
      <w:r w:rsidR="3948B37F" w:rsidRPr="00410DD0">
        <w:t xml:space="preserve"> </w:t>
      </w:r>
      <w:hyperlink w:anchor="_Lesson_8_–_1">
        <w:r w:rsidR="3948B37F" w:rsidRPr="00410DD0">
          <w:rPr>
            <w:rStyle w:val="Hyperlink"/>
          </w:rPr>
          <w:t>Lesson 8</w:t>
        </w:r>
      </w:hyperlink>
      <w:r w:rsidR="3948B37F" w:rsidRPr="00410DD0">
        <w:t>.</w:t>
      </w:r>
    </w:p>
    <w:p w14:paraId="37FEEBAA" w14:textId="396D6CBF" w:rsidR="4A2E37BE" w:rsidRPr="00410DD0" w:rsidRDefault="59D4E33B" w:rsidP="003C7813">
      <w:pPr>
        <w:pStyle w:val="ListNumber"/>
      </w:pPr>
      <w:r w:rsidRPr="00410DD0">
        <w:t>Di</w:t>
      </w:r>
      <w:r w:rsidR="271ABA09" w:rsidRPr="00410DD0">
        <w:t>stribute</w:t>
      </w:r>
      <w:r w:rsidRPr="00410DD0">
        <w:t xml:space="preserve"> pages 4, 5, 10, 11, 26 and 27 from </w:t>
      </w:r>
      <w:proofErr w:type="spellStart"/>
      <w:r w:rsidRPr="00410DD0">
        <w:rPr>
          <w:i/>
          <w:iCs/>
        </w:rPr>
        <w:t>Ngaawily</w:t>
      </w:r>
      <w:proofErr w:type="spellEnd"/>
      <w:r w:rsidRPr="00410DD0">
        <w:rPr>
          <w:i/>
          <w:iCs/>
        </w:rPr>
        <w:t xml:space="preserve"> </w:t>
      </w:r>
      <w:proofErr w:type="spellStart"/>
      <w:r w:rsidRPr="00410DD0">
        <w:rPr>
          <w:i/>
          <w:iCs/>
        </w:rPr>
        <w:t>Nop</w:t>
      </w:r>
      <w:proofErr w:type="spellEnd"/>
      <w:r w:rsidRPr="00410DD0">
        <w:t xml:space="preserve"> around the classroom. </w:t>
      </w:r>
      <w:r w:rsidR="112A2370" w:rsidRPr="00410DD0">
        <w:t>In</w:t>
      </w:r>
      <w:r w:rsidR="597464DF" w:rsidRPr="00410DD0">
        <w:t xml:space="preserve"> small</w:t>
      </w:r>
      <w:r w:rsidR="112A2370" w:rsidRPr="00410DD0">
        <w:t xml:space="preserve"> groups,</w:t>
      </w:r>
      <w:r w:rsidR="4382771C" w:rsidRPr="00410DD0">
        <w:t xml:space="preserve"> </w:t>
      </w:r>
      <w:r w:rsidR="112A2370" w:rsidRPr="00410DD0">
        <w:t>students</w:t>
      </w:r>
      <w:r w:rsidR="544555E7" w:rsidRPr="00410DD0">
        <w:t xml:space="preserve"> complete an analysis of the </w:t>
      </w:r>
      <w:r w:rsidR="6B156A8F" w:rsidRPr="00410DD0">
        <w:t>text and illustrations</w:t>
      </w:r>
      <w:r w:rsidR="544555E7" w:rsidRPr="00410DD0">
        <w:t xml:space="preserve"> using</w:t>
      </w:r>
      <w:r w:rsidR="112A2370" w:rsidRPr="00410DD0">
        <w:t xml:space="preserve"> </w:t>
      </w:r>
      <w:r w:rsidR="3BF16214" w:rsidRPr="00410DD0">
        <w:t xml:space="preserve">sticky notes </w:t>
      </w:r>
      <w:r w:rsidR="54996AD5" w:rsidRPr="00410DD0">
        <w:t>to record their responses</w:t>
      </w:r>
      <w:r w:rsidR="51868D84" w:rsidRPr="00410DD0">
        <w:t xml:space="preserve"> to the question posed in activity </w:t>
      </w:r>
      <w:r w:rsidR="3097E667" w:rsidRPr="00410DD0">
        <w:t>1</w:t>
      </w:r>
      <w:r w:rsidR="1D104C3B" w:rsidRPr="00410DD0">
        <w:t>.</w:t>
      </w:r>
      <w:r w:rsidR="54996AD5" w:rsidRPr="00410DD0">
        <w:t xml:space="preserve"> </w:t>
      </w:r>
      <w:r w:rsidR="67109C0A" w:rsidRPr="00410DD0">
        <w:t xml:space="preserve">Prompt </w:t>
      </w:r>
      <w:r w:rsidR="52B63CA0" w:rsidRPr="00410DD0">
        <w:t>students</w:t>
      </w:r>
      <w:r w:rsidR="0052354A" w:rsidRPr="00410DD0">
        <w:t>’</w:t>
      </w:r>
      <w:r w:rsidR="67109C0A" w:rsidRPr="00410DD0">
        <w:t xml:space="preserve"> analysis by asking:</w:t>
      </w:r>
    </w:p>
    <w:p w14:paraId="2F9A66F4" w14:textId="4063D914" w:rsidR="5BCEA216" w:rsidRPr="00410DD0" w:rsidRDefault="50FCC0F8" w:rsidP="00CE001F">
      <w:pPr>
        <w:pStyle w:val="ListBullet"/>
        <w:ind w:left="1134"/>
      </w:pPr>
      <w:r w:rsidRPr="00410DD0">
        <w:t xml:space="preserve">How are </w:t>
      </w:r>
      <w:r w:rsidR="2FC5AEED" w:rsidRPr="00410DD0">
        <w:t>illustrations</w:t>
      </w:r>
      <w:r w:rsidRPr="00410DD0">
        <w:t xml:space="preserve"> used to support </w:t>
      </w:r>
      <w:r w:rsidR="6D5E367F" w:rsidRPr="00410DD0">
        <w:t>and extend the storytelling</w:t>
      </w:r>
      <w:r w:rsidRPr="00410DD0">
        <w:t>?</w:t>
      </w:r>
    </w:p>
    <w:p w14:paraId="50C6EA46" w14:textId="7C15D193" w:rsidR="61DD6218" w:rsidRPr="00410DD0" w:rsidRDefault="50FCC0F8" w:rsidP="00CE001F">
      <w:pPr>
        <w:pStyle w:val="ListBullet"/>
        <w:ind w:left="1134"/>
      </w:pPr>
      <w:r w:rsidRPr="00410DD0">
        <w:t>What techniques did the illustrator use to enhance messaging?</w:t>
      </w:r>
    </w:p>
    <w:p w14:paraId="4DCF1EC7" w14:textId="003178C6" w:rsidR="53F87261" w:rsidRPr="00410DD0" w:rsidRDefault="01FE983F" w:rsidP="00CE001F">
      <w:pPr>
        <w:pStyle w:val="ListNumber"/>
      </w:pPr>
      <w:r w:rsidRPr="00410DD0">
        <w:t xml:space="preserve">Invite </w:t>
      </w:r>
      <w:r w:rsidR="093C2163" w:rsidRPr="00410DD0">
        <w:t>groups to</w:t>
      </w:r>
      <w:r w:rsidR="49D16662" w:rsidRPr="00410DD0">
        <w:t xml:space="preserve"> place their sticky notes under the question </w:t>
      </w:r>
      <w:r w:rsidR="143F5368" w:rsidRPr="00410DD0">
        <w:t xml:space="preserve">displayed </w:t>
      </w:r>
      <w:r w:rsidR="49D16662" w:rsidRPr="00410DD0">
        <w:t>in activity</w:t>
      </w:r>
      <w:r w:rsidR="773FFBE4" w:rsidRPr="00410DD0">
        <w:t xml:space="preserve"> </w:t>
      </w:r>
      <w:r w:rsidR="2CE0335C" w:rsidRPr="00410DD0">
        <w:t>1</w:t>
      </w:r>
      <w:r w:rsidR="773FFBE4" w:rsidRPr="00410DD0">
        <w:t>.</w:t>
      </w:r>
      <w:r w:rsidR="093C2163" w:rsidRPr="00410DD0">
        <w:t xml:space="preserve"> </w:t>
      </w:r>
      <w:r w:rsidR="65CF076D" w:rsidRPr="00410DD0">
        <w:t>Encourage</w:t>
      </w:r>
      <w:r w:rsidR="3B090C4E" w:rsidRPr="00410DD0">
        <w:t xml:space="preserve"> students to identify</w:t>
      </w:r>
      <w:r w:rsidR="7FAD6A6C" w:rsidRPr="00410DD0">
        <w:t xml:space="preserve"> and </w:t>
      </w:r>
      <w:r w:rsidR="35612268" w:rsidRPr="00410DD0">
        <w:t>share</w:t>
      </w:r>
      <w:r w:rsidR="69A9BF8D" w:rsidRPr="00410DD0">
        <w:t>,</w:t>
      </w:r>
      <w:r w:rsidR="426B275B" w:rsidRPr="00410DD0">
        <w:t xml:space="preserve"> or elaborate on</w:t>
      </w:r>
      <w:r w:rsidR="4B23A5FB" w:rsidRPr="00410DD0">
        <w:t>,</w:t>
      </w:r>
      <w:r w:rsidR="35612268" w:rsidRPr="00410DD0">
        <w:t xml:space="preserve"> </w:t>
      </w:r>
      <w:r w:rsidR="3B090C4E" w:rsidRPr="00410DD0">
        <w:t xml:space="preserve">any </w:t>
      </w:r>
      <w:r w:rsidR="15CA8B96" w:rsidRPr="00410DD0">
        <w:t>ideas</w:t>
      </w:r>
      <w:r w:rsidR="3B090C4E" w:rsidRPr="00410DD0">
        <w:t xml:space="preserve"> </w:t>
      </w:r>
      <w:r w:rsidR="7C864973" w:rsidRPr="00410DD0">
        <w:t>they connect with</w:t>
      </w:r>
      <w:r w:rsidR="4BE63E0A" w:rsidRPr="00410DD0">
        <w:t>.</w:t>
      </w:r>
    </w:p>
    <w:p w14:paraId="35903ED1" w14:textId="14F04E58" w:rsidR="26873419" w:rsidRPr="00410DD0" w:rsidRDefault="016C84E8" w:rsidP="28B5181A">
      <w:pPr>
        <w:pStyle w:val="ListNumber"/>
      </w:pPr>
      <w:r w:rsidRPr="00410DD0">
        <w:t>Re</w:t>
      </w:r>
      <w:r w:rsidR="3A29366F" w:rsidRPr="00410DD0">
        <w:t>-</w:t>
      </w:r>
      <w:r w:rsidRPr="00410DD0">
        <w:t xml:space="preserve">read </w:t>
      </w:r>
      <w:proofErr w:type="spellStart"/>
      <w:r w:rsidR="1E45834A" w:rsidRPr="00410DD0">
        <w:rPr>
          <w:i/>
          <w:iCs/>
        </w:rPr>
        <w:t>Ngaawily</w:t>
      </w:r>
      <w:proofErr w:type="spellEnd"/>
      <w:r w:rsidRPr="00410DD0">
        <w:rPr>
          <w:i/>
          <w:iCs/>
        </w:rPr>
        <w:t xml:space="preserve"> </w:t>
      </w:r>
      <w:proofErr w:type="spellStart"/>
      <w:r w:rsidRPr="00410DD0">
        <w:rPr>
          <w:i/>
          <w:iCs/>
        </w:rPr>
        <w:t>Nop</w:t>
      </w:r>
      <w:proofErr w:type="spellEnd"/>
      <w:r w:rsidRPr="00410DD0">
        <w:t>.</w:t>
      </w:r>
      <w:r w:rsidR="6F95B95D" w:rsidRPr="00410DD0">
        <w:t xml:space="preserve"> Whil</w:t>
      </w:r>
      <w:r w:rsidR="00685669" w:rsidRPr="00410DD0">
        <w:t>e</w:t>
      </w:r>
      <w:r w:rsidR="6F95B95D" w:rsidRPr="00410DD0">
        <w:t xml:space="preserve"> reading,</w:t>
      </w:r>
      <w:r w:rsidR="26D9719C" w:rsidRPr="00410DD0">
        <w:t xml:space="preserve"> </w:t>
      </w:r>
      <w:r w:rsidR="5780EA44" w:rsidRPr="00410DD0">
        <w:t>r</w:t>
      </w:r>
      <w:r w:rsidR="0D24502A" w:rsidRPr="00410DD0">
        <w:t xml:space="preserve">efer to </w:t>
      </w:r>
      <w:r w:rsidR="2B3D3CE5" w:rsidRPr="00410DD0">
        <w:t>students</w:t>
      </w:r>
      <w:r w:rsidR="00C16548" w:rsidRPr="00410DD0">
        <w:t>’</w:t>
      </w:r>
      <w:r w:rsidR="0D24502A" w:rsidRPr="00410DD0">
        <w:t xml:space="preserve"> responses from activity</w:t>
      </w:r>
      <w:r w:rsidR="0ACD63E5" w:rsidRPr="00410DD0">
        <w:t xml:space="preserve"> 2</w:t>
      </w:r>
      <w:r w:rsidR="5CC82FB7" w:rsidRPr="00410DD0">
        <w:t>. H</w:t>
      </w:r>
      <w:r w:rsidR="0D24502A" w:rsidRPr="00410DD0">
        <w:t>ighlighting how the imag</w:t>
      </w:r>
      <w:r w:rsidR="0DF5C846" w:rsidRPr="00410DD0">
        <w:t>e</w:t>
      </w:r>
      <w:r w:rsidR="7FE9C7F9" w:rsidRPr="00410DD0">
        <w:t xml:space="preserve"> placement</w:t>
      </w:r>
      <w:r w:rsidR="0DF5C846" w:rsidRPr="00410DD0">
        <w:t xml:space="preserve">, colours, facial </w:t>
      </w:r>
      <w:proofErr w:type="gramStart"/>
      <w:r w:rsidR="0DF5C846" w:rsidRPr="00410DD0">
        <w:t>expressions</w:t>
      </w:r>
      <w:proofErr w:type="gramEnd"/>
      <w:r w:rsidR="39CCBF9D" w:rsidRPr="00410DD0">
        <w:t xml:space="preserve"> and</w:t>
      </w:r>
      <w:r w:rsidR="0DF5C846" w:rsidRPr="00410DD0">
        <w:t xml:space="preserve"> gestures</w:t>
      </w:r>
      <w:r w:rsidR="3F27DCDE" w:rsidRPr="00410DD0">
        <w:t xml:space="preserve"> used in the illustrations</w:t>
      </w:r>
      <w:r w:rsidR="26D9719C" w:rsidRPr="00410DD0">
        <w:t xml:space="preserve"> support and extend the storytelling</w:t>
      </w:r>
      <w:r w:rsidR="50A18E26" w:rsidRPr="00410DD0">
        <w:t>. For example,</w:t>
      </w:r>
      <w:r w:rsidR="42E6087D" w:rsidRPr="00410DD0">
        <w:t xml:space="preserve"> the change in colour used in </w:t>
      </w:r>
      <w:r w:rsidR="116C4CAC" w:rsidRPr="00410DD0">
        <w:t>illustrations</w:t>
      </w:r>
      <w:r w:rsidR="42E6087D" w:rsidRPr="00410DD0">
        <w:t xml:space="preserve"> across the text indicate change</w:t>
      </w:r>
      <w:r w:rsidR="58049EB1" w:rsidRPr="00410DD0">
        <w:t xml:space="preserve"> and connection to the ocean.</w:t>
      </w:r>
    </w:p>
    <w:p w14:paraId="66D50589" w14:textId="5AF5CE02" w:rsidR="519DA0EE" w:rsidRPr="00410DD0" w:rsidRDefault="7D98FD60" w:rsidP="28B5181A">
      <w:pPr>
        <w:pStyle w:val="ListNumber"/>
      </w:pPr>
      <w:r w:rsidRPr="00410DD0">
        <w:t>R</w:t>
      </w:r>
      <w:r w:rsidR="2C4EDA64" w:rsidRPr="00410DD0">
        <w:t>evi</w:t>
      </w:r>
      <w:r w:rsidR="6F774D1C" w:rsidRPr="00410DD0">
        <w:t>sit</w:t>
      </w:r>
      <w:r w:rsidR="2C4EDA64" w:rsidRPr="00410DD0">
        <w:t xml:space="preserve"> the textual concept </w:t>
      </w:r>
      <w:r w:rsidR="45958FD3" w:rsidRPr="00410DD0">
        <w:t xml:space="preserve">of </w:t>
      </w:r>
      <w:r w:rsidR="2FDABE24" w:rsidRPr="00410DD0">
        <w:t>‘i</w:t>
      </w:r>
      <w:r w:rsidR="2C4EDA64" w:rsidRPr="00410DD0">
        <w:t>magery</w:t>
      </w:r>
      <w:r w:rsidR="6449F013" w:rsidRPr="00410DD0">
        <w:t>, symbol and connation</w:t>
      </w:r>
      <w:r w:rsidR="73A55D71" w:rsidRPr="00410DD0">
        <w:t>’</w:t>
      </w:r>
      <w:r w:rsidR="08796ACE" w:rsidRPr="00410DD0">
        <w:t xml:space="preserve"> from </w:t>
      </w:r>
      <w:hyperlink w:anchor="_Lesson_1_–_2">
        <w:r w:rsidR="5497EB7A" w:rsidRPr="00410DD0">
          <w:rPr>
            <w:rStyle w:val="Hyperlink"/>
          </w:rPr>
          <w:t>Lesson 1</w:t>
        </w:r>
      </w:hyperlink>
      <w:r w:rsidR="5497EB7A" w:rsidRPr="00410DD0">
        <w:t>.</w:t>
      </w:r>
      <w:r w:rsidR="08796ACE" w:rsidRPr="00410DD0">
        <w:t xml:space="preserve"> </w:t>
      </w:r>
      <w:r w:rsidR="5149B7B8" w:rsidRPr="00410DD0">
        <w:t xml:space="preserve">Explain </w:t>
      </w:r>
      <w:r w:rsidR="530239BE" w:rsidRPr="00410DD0">
        <w:t>how</w:t>
      </w:r>
      <w:r w:rsidR="6167079A" w:rsidRPr="00410DD0">
        <w:t xml:space="preserve"> </w:t>
      </w:r>
      <w:r w:rsidR="530239BE" w:rsidRPr="00410DD0">
        <w:t xml:space="preserve">the </w:t>
      </w:r>
      <w:r w:rsidR="08EC3D51" w:rsidRPr="00410DD0">
        <w:t xml:space="preserve">English translation of </w:t>
      </w:r>
      <w:proofErr w:type="spellStart"/>
      <w:r w:rsidR="1E45834A" w:rsidRPr="00410DD0">
        <w:rPr>
          <w:i/>
          <w:iCs/>
        </w:rPr>
        <w:t>Ngaawily</w:t>
      </w:r>
      <w:proofErr w:type="spellEnd"/>
      <w:r w:rsidR="530239BE" w:rsidRPr="00410DD0">
        <w:rPr>
          <w:i/>
          <w:iCs/>
        </w:rPr>
        <w:t xml:space="preserve"> </w:t>
      </w:r>
      <w:proofErr w:type="spellStart"/>
      <w:r w:rsidR="530239BE" w:rsidRPr="00410DD0">
        <w:rPr>
          <w:i/>
          <w:iCs/>
        </w:rPr>
        <w:t>Nop</w:t>
      </w:r>
      <w:proofErr w:type="spellEnd"/>
      <w:r w:rsidR="530239BE" w:rsidRPr="00410DD0">
        <w:rPr>
          <w:i/>
          <w:iCs/>
        </w:rPr>
        <w:t xml:space="preserve"> </w:t>
      </w:r>
      <w:r w:rsidR="08EC3D51" w:rsidRPr="00410DD0">
        <w:t xml:space="preserve">uses </w:t>
      </w:r>
      <w:r w:rsidR="530239BE" w:rsidRPr="00410DD0">
        <w:t>figurative language</w:t>
      </w:r>
      <w:r w:rsidR="15DD4C3B" w:rsidRPr="00410DD0">
        <w:t xml:space="preserve"> </w:t>
      </w:r>
      <w:r w:rsidR="530239BE" w:rsidRPr="00410DD0">
        <w:t>to</w:t>
      </w:r>
      <w:r w:rsidR="74DA4814" w:rsidRPr="00410DD0">
        <w:t xml:space="preserve"> convey</w:t>
      </w:r>
      <w:r w:rsidR="5DFEE47D" w:rsidRPr="00410DD0">
        <w:t xml:space="preserve"> </w:t>
      </w:r>
      <w:r w:rsidR="3F04027D" w:rsidRPr="00410DD0">
        <w:t xml:space="preserve">aspects of </w:t>
      </w:r>
      <w:r w:rsidR="5DFEE47D" w:rsidRPr="00410DD0">
        <w:t>Aboriginal</w:t>
      </w:r>
      <w:r w:rsidR="377723B0" w:rsidRPr="00410DD0">
        <w:t xml:space="preserve"> </w:t>
      </w:r>
      <w:r w:rsidR="3F04027D" w:rsidRPr="00410DD0">
        <w:t xml:space="preserve">culture </w:t>
      </w:r>
      <w:r w:rsidR="377723B0" w:rsidRPr="00410DD0">
        <w:t>within the text</w:t>
      </w:r>
      <w:r w:rsidR="644A6125" w:rsidRPr="00410DD0">
        <w:t xml:space="preserve"> and enhance meaning</w:t>
      </w:r>
      <w:r w:rsidR="377723B0" w:rsidRPr="00410DD0">
        <w:t>.</w:t>
      </w:r>
    </w:p>
    <w:p w14:paraId="04EAAF52" w14:textId="2E3181AD" w:rsidR="32E90C88" w:rsidRPr="00410DD0" w:rsidRDefault="2CF66B62" w:rsidP="28B5181A">
      <w:pPr>
        <w:pStyle w:val="ListNumber"/>
      </w:pPr>
      <w:r w:rsidRPr="00410DD0">
        <w:t xml:space="preserve">Display </w:t>
      </w:r>
      <w:r w:rsidR="2C0247D0" w:rsidRPr="00410DD0">
        <w:t xml:space="preserve">the </w:t>
      </w:r>
      <w:r w:rsidR="7BE12F6F" w:rsidRPr="00410DD0">
        <w:t>simile</w:t>
      </w:r>
      <w:r w:rsidR="2F0BDC46" w:rsidRPr="00410DD0">
        <w:t>:</w:t>
      </w:r>
      <w:r w:rsidR="2C0247D0" w:rsidRPr="00410DD0">
        <w:t xml:space="preserve"> </w:t>
      </w:r>
      <w:r w:rsidR="727B19EA" w:rsidRPr="00410DD0">
        <w:t>‘</w:t>
      </w:r>
      <w:r w:rsidR="583D72E1" w:rsidRPr="00410DD0">
        <w:t>…</w:t>
      </w:r>
      <w:r w:rsidR="0052354A" w:rsidRPr="00410DD0">
        <w:t xml:space="preserve"> </w:t>
      </w:r>
      <w:r w:rsidR="727B19EA" w:rsidRPr="00410DD0">
        <w:t>its eyes were like the sky at sunset when the first stars begin to shine’</w:t>
      </w:r>
      <w:r w:rsidR="6A6688A9" w:rsidRPr="00410DD0">
        <w:t xml:space="preserve"> (p 20)</w:t>
      </w:r>
      <w:r w:rsidR="727B19EA" w:rsidRPr="00410DD0">
        <w:t xml:space="preserve">. </w:t>
      </w:r>
      <w:r w:rsidR="6A6688A9" w:rsidRPr="00410DD0">
        <w:t>Ask students to think about the cultural aspects conveyed in this simile</w:t>
      </w:r>
      <w:r w:rsidR="2B009B71" w:rsidRPr="00410DD0">
        <w:t>. For example</w:t>
      </w:r>
      <w:r w:rsidR="18318E35" w:rsidRPr="00410DD0">
        <w:t>:</w:t>
      </w:r>
    </w:p>
    <w:p w14:paraId="2432FF71" w14:textId="4867856F" w:rsidR="79BA867C" w:rsidRPr="00410DD0" w:rsidRDefault="50376F0F" w:rsidP="00CE001F">
      <w:pPr>
        <w:pStyle w:val="ListBullet"/>
        <w:ind w:left="1134"/>
      </w:pPr>
      <w:r w:rsidRPr="00410DD0">
        <w:t xml:space="preserve">How does the portrayal of the </w:t>
      </w:r>
      <w:r w:rsidR="5C6EF0ED" w:rsidRPr="00410DD0">
        <w:t>g</w:t>
      </w:r>
      <w:r w:rsidRPr="00410DD0">
        <w:t>roper reflect the storytellers</w:t>
      </w:r>
      <w:r w:rsidR="0052354A" w:rsidRPr="00410DD0">
        <w:t>’</w:t>
      </w:r>
      <w:r w:rsidRPr="00410DD0">
        <w:t xml:space="preserve"> emotions or attitudes towards it?</w:t>
      </w:r>
    </w:p>
    <w:p w14:paraId="0E7CE97F" w14:textId="03AAEC0E" w:rsidR="54C50523" w:rsidRPr="00410DD0" w:rsidRDefault="3BD6F514" w:rsidP="00CE001F">
      <w:pPr>
        <w:pStyle w:val="ListBullet"/>
        <w:ind w:left="1134"/>
      </w:pPr>
      <w:r w:rsidRPr="00410DD0">
        <w:t>How does th</w:t>
      </w:r>
      <w:r w:rsidR="0A4E784B" w:rsidRPr="00410DD0">
        <w:t>e simile reflect the significance of the groper to the Noongar</w:t>
      </w:r>
      <w:r w:rsidRPr="00410DD0">
        <w:t xml:space="preserve"> </w:t>
      </w:r>
      <w:r w:rsidR="0A4E784B" w:rsidRPr="00410DD0">
        <w:t>People?</w:t>
      </w:r>
    </w:p>
    <w:p w14:paraId="4B88E8F8" w14:textId="09C3F11A" w:rsidR="79FED029" w:rsidRPr="00410DD0" w:rsidRDefault="0B4BC94A" w:rsidP="28B5181A">
      <w:pPr>
        <w:pStyle w:val="ListNumber"/>
      </w:pPr>
      <w:r w:rsidRPr="00410DD0">
        <w:t xml:space="preserve">Revise the different forms of figurative language </w:t>
      </w:r>
      <w:r w:rsidR="3334142A" w:rsidRPr="00410DD0">
        <w:t>as</w:t>
      </w:r>
      <w:r w:rsidRPr="00410DD0">
        <w:t xml:space="preserve"> explored in </w:t>
      </w:r>
      <w:hyperlink w:anchor="_Lesson_7_–_1">
        <w:r w:rsidR="4F077F76" w:rsidRPr="00410DD0">
          <w:rPr>
            <w:rStyle w:val="Hyperlink"/>
          </w:rPr>
          <w:t>L</w:t>
        </w:r>
        <w:r w:rsidRPr="00410DD0">
          <w:rPr>
            <w:rStyle w:val="Hyperlink"/>
          </w:rPr>
          <w:t>esson 7</w:t>
        </w:r>
      </w:hyperlink>
      <w:r w:rsidR="388C64AF" w:rsidRPr="00410DD0">
        <w:t>.</w:t>
      </w:r>
      <w:r w:rsidRPr="00410DD0">
        <w:t xml:space="preserve"> For example, </w:t>
      </w:r>
      <w:r w:rsidR="7588F4BD" w:rsidRPr="00410DD0">
        <w:t>simile</w:t>
      </w:r>
      <w:r w:rsidRPr="00410DD0">
        <w:t xml:space="preserve">, </w:t>
      </w:r>
      <w:proofErr w:type="gramStart"/>
      <w:r w:rsidRPr="00410DD0">
        <w:t>metaphor</w:t>
      </w:r>
      <w:proofErr w:type="gramEnd"/>
      <w:r w:rsidR="3885C15E" w:rsidRPr="00410DD0">
        <w:t xml:space="preserve"> and</w:t>
      </w:r>
      <w:r w:rsidRPr="00410DD0">
        <w:t xml:space="preserve"> personification</w:t>
      </w:r>
      <w:r w:rsidR="4A99EC3D" w:rsidRPr="00410DD0">
        <w:t xml:space="preserve">. </w:t>
      </w:r>
      <w:r w:rsidR="0792E0BD" w:rsidRPr="00410DD0">
        <w:t xml:space="preserve">Display </w:t>
      </w:r>
      <w:r w:rsidR="651C6D28" w:rsidRPr="00410DD0">
        <w:t xml:space="preserve">the illustration on </w:t>
      </w:r>
      <w:r w:rsidR="0792E0BD" w:rsidRPr="00410DD0">
        <w:t>page 1</w:t>
      </w:r>
      <w:r w:rsidR="1942BCD6" w:rsidRPr="00410DD0">
        <w:t>2</w:t>
      </w:r>
      <w:r w:rsidR="0792E0BD" w:rsidRPr="00410DD0">
        <w:t xml:space="preserve"> of </w:t>
      </w:r>
      <w:proofErr w:type="spellStart"/>
      <w:r w:rsidR="1E45834A" w:rsidRPr="00410DD0">
        <w:rPr>
          <w:i/>
          <w:iCs/>
        </w:rPr>
        <w:t>Ngaawily</w:t>
      </w:r>
      <w:proofErr w:type="spellEnd"/>
      <w:r w:rsidR="23FD7EDE" w:rsidRPr="00410DD0">
        <w:rPr>
          <w:i/>
          <w:iCs/>
        </w:rPr>
        <w:t xml:space="preserve"> </w:t>
      </w:r>
      <w:proofErr w:type="spellStart"/>
      <w:r w:rsidR="23FD7EDE" w:rsidRPr="00410DD0">
        <w:rPr>
          <w:i/>
          <w:iCs/>
        </w:rPr>
        <w:t>Nop</w:t>
      </w:r>
      <w:proofErr w:type="spellEnd"/>
      <w:r w:rsidR="0792E0BD" w:rsidRPr="00410DD0">
        <w:t>. Model</w:t>
      </w:r>
      <w:r w:rsidR="7F57D66D" w:rsidRPr="00410DD0">
        <w:t xml:space="preserve"> </w:t>
      </w:r>
      <w:r w:rsidR="0792E0BD" w:rsidRPr="00410DD0">
        <w:t xml:space="preserve">creating </w:t>
      </w:r>
      <w:r w:rsidR="6FE3CEBE" w:rsidRPr="00410DD0">
        <w:t xml:space="preserve">examples of figurative language </w:t>
      </w:r>
      <w:r w:rsidR="30054511" w:rsidRPr="00410DD0">
        <w:t>descri</w:t>
      </w:r>
      <w:r w:rsidR="4F186160" w:rsidRPr="00410DD0">
        <w:t>bing</w:t>
      </w:r>
      <w:r w:rsidR="30054511" w:rsidRPr="00410DD0">
        <w:t xml:space="preserve"> the </w:t>
      </w:r>
      <w:r w:rsidR="0A45BE4F" w:rsidRPr="00410DD0">
        <w:t xml:space="preserve">boy and the </w:t>
      </w:r>
      <w:r w:rsidR="30054511" w:rsidRPr="00410DD0">
        <w:t>setting depicted on the page</w:t>
      </w:r>
      <w:r w:rsidR="08BEB54C" w:rsidRPr="00410DD0">
        <w:t xml:space="preserve"> to</w:t>
      </w:r>
      <w:r w:rsidR="4E4FF5E6" w:rsidRPr="00410DD0">
        <w:t xml:space="preserve"> </w:t>
      </w:r>
      <w:r w:rsidR="30734A9F" w:rsidRPr="00410DD0">
        <w:t xml:space="preserve">convey emotion and </w:t>
      </w:r>
      <w:r w:rsidR="0E1E6C23" w:rsidRPr="00410DD0">
        <w:t>enhanc</w:t>
      </w:r>
      <w:r w:rsidR="46908A85" w:rsidRPr="00410DD0">
        <w:t>e</w:t>
      </w:r>
      <w:r w:rsidR="0E1E6C23" w:rsidRPr="00410DD0">
        <w:t xml:space="preserve"> meani</w:t>
      </w:r>
      <w:r w:rsidR="375384B1" w:rsidRPr="00410DD0">
        <w:t>ng</w:t>
      </w:r>
      <w:r w:rsidR="47A315A1" w:rsidRPr="00410DD0">
        <w:t>.</w:t>
      </w:r>
      <w:r w:rsidR="30054511" w:rsidRPr="00410DD0">
        <w:t xml:space="preserve"> For example:</w:t>
      </w:r>
    </w:p>
    <w:p w14:paraId="765C21CA" w14:textId="2ECB3DE6" w:rsidR="56B7A95B" w:rsidRPr="00410DD0" w:rsidRDefault="30054511" w:rsidP="00CE001F">
      <w:pPr>
        <w:pStyle w:val="ListBullet"/>
        <w:ind w:left="1134"/>
      </w:pPr>
      <w:r w:rsidRPr="00410DD0">
        <w:t xml:space="preserve">Simile: </w:t>
      </w:r>
      <w:r w:rsidR="0C983B5E" w:rsidRPr="00410DD0">
        <w:t xml:space="preserve">He appeared from the water like a </w:t>
      </w:r>
      <w:r w:rsidR="258C0F34" w:rsidRPr="00410DD0">
        <w:t>shimmering mirage from the desert sands</w:t>
      </w:r>
      <w:r w:rsidR="43392E3C" w:rsidRPr="00410DD0">
        <w:t>.</w:t>
      </w:r>
    </w:p>
    <w:p w14:paraId="28F2E688" w14:textId="6E200DE2" w:rsidR="56B7A95B" w:rsidRPr="00410DD0" w:rsidRDefault="30054511" w:rsidP="00CE001F">
      <w:pPr>
        <w:pStyle w:val="ListBullet"/>
        <w:ind w:left="1134"/>
      </w:pPr>
      <w:r w:rsidRPr="00410DD0">
        <w:t>Metaphor:</w:t>
      </w:r>
      <w:r w:rsidR="7A0A2FA4" w:rsidRPr="00410DD0">
        <w:t xml:space="preserve"> </w:t>
      </w:r>
      <w:r w:rsidR="27C7BAD0" w:rsidRPr="00410DD0">
        <w:t>The sea was a tranquil mirror reflecting the sun’s bright rays</w:t>
      </w:r>
      <w:r w:rsidR="5B624C17" w:rsidRPr="00410DD0">
        <w:t>.</w:t>
      </w:r>
    </w:p>
    <w:p w14:paraId="47F10916" w14:textId="6DB4DD95" w:rsidR="23F78DEB" w:rsidRPr="00410DD0" w:rsidRDefault="029BCC9C" w:rsidP="00CE001F">
      <w:pPr>
        <w:pStyle w:val="ListBullet"/>
        <w:ind w:left="1134"/>
      </w:pPr>
      <w:r w:rsidRPr="00410DD0">
        <w:t>Personification</w:t>
      </w:r>
      <w:r w:rsidR="30054511" w:rsidRPr="00410DD0">
        <w:t xml:space="preserve">: </w:t>
      </w:r>
      <w:r w:rsidR="505293B7" w:rsidRPr="00410DD0">
        <w:t>T</w:t>
      </w:r>
      <w:r w:rsidR="3EBB6D12" w:rsidRPr="00410DD0">
        <w:t xml:space="preserve">he waves gently </w:t>
      </w:r>
      <w:r w:rsidR="1572C2A4" w:rsidRPr="00410DD0">
        <w:t>tickled</w:t>
      </w:r>
      <w:r w:rsidR="3EBB6D12" w:rsidRPr="00410DD0">
        <w:t xml:space="preserve"> his feet urging him into the water</w:t>
      </w:r>
      <w:r w:rsidR="48B3C173" w:rsidRPr="00410DD0">
        <w:t>.</w:t>
      </w:r>
    </w:p>
    <w:p w14:paraId="1FE1DF38" w14:textId="167DA502" w:rsidR="5E81E2D8" w:rsidRPr="00410DD0" w:rsidRDefault="561B3E50" w:rsidP="28B5181A">
      <w:pPr>
        <w:pStyle w:val="ListNumber"/>
      </w:pPr>
      <w:r w:rsidRPr="00410DD0">
        <w:t>Display the</w:t>
      </w:r>
      <w:r w:rsidR="55B82926" w:rsidRPr="00410DD0">
        <w:t xml:space="preserve"> image on page 1</w:t>
      </w:r>
      <w:r w:rsidR="46D5CCC4" w:rsidRPr="00410DD0">
        <w:t>1</w:t>
      </w:r>
      <w:r w:rsidR="3C4DE365" w:rsidRPr="00410DD0">
        <w:t xml:space="preserve"> of </w:t>
      </w:r>
      <w:proofErr w:type="spellStart"/>
      <w:r w:rsidR="1E45834A" w:rsidRPr="00410DD0">
        <w:rPr>
          <w:i/>
          <w:iCs/>
        </w:rPr>
        <w:t>Ngaawily</w:t>
      </w:r>
      <w:proofErr w:type="spellEnd"/>
      <w:r w:rsidR="3C4DE365" w:rsidRPr="00410DD0">
        <w:rPr>
          <w:i/>
          <w:iCs/>
        </w:rPr>
        <w:t xml:space="preserve"> </w:t>
      </w:r>
      <w:proofErr w:type="spellStart"/>
      <w:r w:rsidR="3C4DE365" w:rsidRPr="00410DD0">
        <w:rPr>
          <w:i/>
          <w:iCs/>
        </w:rPr>
        <w:t>Nop</w:t>
      </w:r>
      <w:proofErr w:type="spellEnd"/>
      <w:r w:rsidR="6875EFBF" w:rsidRPr="00410DD0">
        <w:rPr>
          <w:i/>
          <w:iCs/>
        </w:rPr>
        <w:t xml:space="preserve">. </w:t>
      </w:r>
      <w:r w:rsidR="6875EFBF" w:rsidRPr="00410DD0">
        <w:t>In small groups</w:t>
      </w:r>
      <w:r w:rsidR="067E411F" w:rsidRPr="00410DD0">
        <w:t>,</w:t>
      </w:r>
      <w:r w:rsidR="55B82926" w:rsidRPr="00410DD0">
        <w:t xml:space="preserve"> </w:t>
      </w:r>
      <w:r w:rsidR="6CDD3772" w:rsidRPr="00410DD0">
        <w:t>s</w:t>
      </w:r>
      <w:r w:rsidR="55B82926" w:rsidRPr="00410DD0">
        <w:t xml:space="preserve">tudents </w:t>
      </w:r>
      <w:r w:rsidR="61B752E1" w:rsidRPr="00410DD0">
        <w:t>brainstorm</w:t>
      </w:r>
      <w:r w:rsidR="55B82926" w:rsidRPr="00410DD0">
        <w:t xml:space="preserve"> </w:t>
      </w:r>
      <w:r w:rsidR="47D9FE39" w:rsidRPr="00410DD0">
        <w:t>a</w:t>
      </w:r>
      <w:r w:rsidR="55B82926" w:rsidRPr="00410DD0">
        <w:t xml:space="preserve">nd record examples of figurative language to </w:t>
      </w:r>
      <w:r w:rsidR="12BF8AFA" w:rsidRPr="00410DD0">
        <w:t xml:space="preserve">convey emotion and </w:t>
      </w:r>
      <w:r w:rsidR="55B82926" w:rsidRPr="00410DD0">
        <w:t>support text meaning</w:t>
      </w:r>
      <w:r w:rsidR="57E3B091" w:rsidRPr="00410DD0">
        <w:t xml:space="preserve">. </w:t>
      </w:r>
      <w:r w:rsidR="2FB405D8" w:rsidRPr="00410DD0">
        <w:t xml:space="preserve">Encourage students to consider the setting and the </w:t>
      </w:r>
      <w:r w:rsidR="02974B2C" w:rsidRPr="00410DD0">
        <w:t>boys</w:t>
      </w:r>
      <w:r w:rsidR="00E709CE" w:rsidRPr="00410DD0">
        <w:t>’</w:t>
      </w:r>
      <w:r w:rsidR="2FB405D8" w:rsidRPr="00410DD0">
        <w:t xml:space="preserve"> </w:t>
      </w:r>
      <w:r w:rsidR="28382DD0" w:rsidRPr="00410DD0">
        <w:t>cultural connection to the ocean</w:t>
      </w:r>
      <w:r w:rsidR="1B4E2749" w:rsidRPr="00410DD0">
        <w:t xml:space="preserve"> </w:t>
      </w:r>
      <w:r w:rsidR="20BADD22" w:rsidRPr="00410DD0">
        <w:t xml:space="preserve">in the story. </w:t>
      </w:r>
      <w:r w:rsidR="0F72D8E9" w:rsidRPr="00410DD0">
        <w:t xml:space="preserve">Invite groups to share their examples </w:t>
      </w:r>
      <w:r w:rsidR="01E77929" w:rsidRPr="00410DD0">
        <w:t>to</w:t>
      </w:r>
      <w:r w:rsidR="0F72D8E9" w:rsidRPr="00410DD0">
        <w:t xml:space="preserve"> display</w:t>
      </w:r>
      <w:r w:rsidR="2BFBA64E" w:rsidRPr="00410DD0">
        <w:t xml:space="preserve"> in the classroom for students to use when creating </w:t>
      </w:r>
      <w:r w:rsidR="2DB888F1" w:rsidRPr="00410DD0">
        <w:t>a</w:t>
      </w:r>
      <w:r w:rsidR="2BFBA64E" w:rsidRPr="00410DD0">
        <w:t xml:space="preserve"> </w:t>
      </w:r>
      <w:hyperlink r:id="rId95">
        <w:r w:rsidR="2DB888F1" w:rsidRPr="00410DD0">
          <w:rPr>
            <w:rStyle w:val="Hyperlink"/>
          </w:rPr>
          <w:t>O</w:t>
        </w:r>
        <w:r w:rsidR="2BFBA64E" w:rsidRPr="00410DD0">
          <w:rPr>
            <w:rStyle w:val="Hyperlink"/>
          </w:rPr>
          <w:t>ne-pager</w:t>
        </w:r>
      </w:hyperlink>
      <w:r w:rsidR="2BFBA64E" w:rsidRPr="00410DD0">
        <w:t>.</w:t>
      </w:r>
    </w:p>
    <w:p w14:paraId="78238E36" w14:textId="57ED095D" w:rsidR="00CB6809" w:rsidRPr="00410DD0" w:rsidRDefault="43BDEDC5" w:rsidP="28B5181A">
      <w:pPr>
        <w:pStyle w:val="ListNumber"/>
      </w:pPr>
      <w:r w:rsidRPr="00410DD0">
        <w:t xml:space="preserve">Explain students will be </w:t>
      </w:r>
      <w:r w:rsidR="53F84498" w:rsidRPr="00410DD0">
        <w:t xml:space="preserve">independently </w:t>
      </w:r>
      <w:r w:rsidRPr="00410DD0">
        <w:t xml:space="preserve">developing a </w:t>
      </w:r>
      <w:r w:rsidR="00E709CE" w:rsidRPr="00410DD0">
        <w:t>One-pager</w:t>
      </w:r>
      <w:r w:rsidRPr="00410DD0">
        <w:t xml:space="preserve"> to </w:t>
      </w:r>
      <w:r w:rsidR="426F4418" w:rsidRPr="00410DD0">
        <w:t>demonstrate</w:t>
      </w:r>
      <w:r w:rsidRPr="00410DD0">
        <w:t xml:space="preserve"> thei</w:t>
      </w:r>
      <w:r w:rsidR="1300557B" w:rsidRPr="00410DD0">
        <w:t xml:space="preserve">r understanding of </w:t>
      </w:r>
      <w:proofErr w:type="spellStart"/>
      <w:r w:rsidR="1E45834A" w:rsidRPr="00410DD0">
        <w:rPr>
          <w:i/>
          <w:iCs/>
        </w:rPr>
        <w:t>Ngaawily</w:t>
      </w:r>
      <w:proofErr w:type="spellEnd"/>
      <w:r w:rsidR="1300557B" w:rsidRPr="00410DD0">
        <w:rPr>
          <w:i/>
          <w:iCs/>
        </w:rPr>
        <w:t xml:space="preserve"> </w:t>
      </w:r>
      <w:proofErr w:type="spellStart"/>
      <w:r w:rsidR="1300557B" w:rsidRPr="00410DD0">
        <w:rPr>
          <w:i/>
          <w:iCs/>
        </w:rPr>
        <w:t>Nop</w:t>
      </w:r>
      <w:proofErr w:type="spellEnd"/>
      <w:r w:rsidR="1300557B" w:rsidRPr="00410DD0">
        <w:t>.</w:t>
      </w:r>
      <w:r w:rsidR="324FC681" w:rsidRPr="00410DD0">
        <w:t xml:space="preserve"> </w:t>
      </w:r>
      <w:r w:rsidR="3E7B91B9" w:rsidRPr="00410DD0">
        <w:t xml:space="preserve">Revisit the success criteria from </w:t>
      </w:r>
      <w:hyperlink w:anchor="_Lesson_6_–_1">
        <w:r w:rsidR="22D2316D" w:rsidRPr="00410DD0">
          <w:rPr>
            <w:rStyle w:val="Hyperlink"/>
          </w:rPr>
          <w:t>L</w:t>
        </w:r>
        <w:r w:rsidR="3E7B91B9" w:rsidRPr="00410DD0">
          <w:rPr>
            <w:rStyle w:val="Hyperlink"/>
          </w:rPr>
          <w:t>esson 6</w:t>
        </w:r>
      </w:hyperlink>
      <w:r w:rsidR="3E7B91B9" w:rsidRPr="00410DD0">
        <w:t>. Encourage student</w:t>
      </w:r>
      <w:r w:rsidR="2C3094A5" w:rsidRPr="00410DD0">
        <w:t>s to reflect on their learning to add to the success criteria. For example:</w:t>
      </w:r>
    </w:p>
    <w:p w14:paraId="36A616C7" w14:textId="16340A74" w:rsidR="00CB6809" w:rsidRPr="00410DD0" w:rsidRDefault="6280A08C" w:rsidP="00CE001F">
      <w:pPr>
        <w:pStyle w:val="ListBullet"/>
        <w:ind w:left="1134"/>
      </w:pPr>
      <w:r w:rsidRPr="00410DD0">
        <w:t>i</w:t>
      </w:r>
      <w:r w:rsidR="48F0291E" w:rsidRPr="00410DD0">
        <w:t xml:space="preserve">nclude bilingual text from their personal </w:t>
      </w:r>
      <w:proofErr w:type="gramStart"/>
      <w:r w:rsidR="48F0291E" w:rsidRPr="00410DD0">
        <w:t>glossary</w:t>
      </w:r>
      <w:proofErr w:type="gramEnd"/>
    </w:p>
    <w:p w14:paraId="72AB245A" w14:textId="1D8696D1" w:rsidR="00CB6809" w:rsidRPr="00410DD0" w:rsidRDefault="654211CB" w:rsidP="00CE001F">
      <w:pPr>
        <w:pStyle w:val="ListBullet"/>
        <w:ind w:left="1134"/>
      </w:pPr>
      <w:r w:rsidRPr="00410DD0">
        <w:t>p</w:t>
      </w:r>
      <w:r w:rsidR="48F0291E" w:rsidRPr="00410DD0">
        <w:t>unctuat</w:t>
      </w:r>
      <w:r w:rsidR="69E513C9" w:rsidRPr="00410DD0">
        <w:t>e</w:t>
      </w:r>
      <w:r w:rsidR="48F0291E" w:rsidRPr="00410DD0">
        <w:t xml:space="preserve"> using</w:t>
      </w:r>
      <w:r w:rsidR="27300D4B" w:rsidRPr="00410DD0">
        <w:t xml:space="preserve"> parenthesis to indicate a translated </w:t>
      </w:r>
      <w:proofErr w:type="gramStart"/>
      <w:r w:rsidR="27300D4B" w:rsidRPr="00410DD0">
        <w:t>word</w:t>
      </w:r>
      <w:proofErr w:type="gramEnd"/>
    </w:p>
    <w:p w14:paraId="2A621201" w14:textId="171F7DFB" w:rsidR="00CB6809" w:rsidRPr="00410DD0" w:rsidRDefault="79603839" w:rsidP="00CE001F">
      <w:pPr>
        <w:pStyle w:val="ListBullet"/>
        <w:ind w:left="1134"/>
      </w:pPr>
      <w:r w:rsidRPr="00410DD0">
        <w:t>i</w:t>
      </w:r>
      <w:r w:rsidR="59EA06C0" w:rsidRPr="00410DD0">
        <w:t>nclude figurativ</w:t>
      </w:r>
      <w:r w:rsidR="436FF18A" w:rsidRPr="00410DD0">
        <w:t xml:space="preserve">e language to </w:t>
      </w:r>
      <w:r w:rsidR="4C70D1E6" w:rsidRPr="00410DD0">
        <w:t>convey meaning and emotional connection</w:t>
      </w:r>
      <w:r w:rsidR="436FF18A" w:rsidRPr="00410DD0">
        <w:t>.</w:t>
      </w:r>
    </w:p>
    <w:p w14:paraId="6A856259" w14:textId="117EE6F9" w:rsidR="57E7F53D" w:rsidRPr="00410DD0" w:rsidRDefault="65DA0626" w:rsidP="28B5181A">
      <w:pPr>
        <w:pStyle w:val="ListNumber"/>
      </w:pPr>
      <w:r w:rsidRPr="00410DD0">
        <w:t>Students</w:t>
      </w:r>
      <w:r w:rsidR="29F50980" w:rsidRPr="00410DD0">
        <w:t xml:space="preserve"> use their personal glossary</w:t>
      </w:r>
      <w:r w:rsidR="214134B0" w:rsidRPr="00410DD0">
        <w:t xml:space="preserve"> from </w:t>
      </w:r>
      <w:hyperlink w:anchor="_Lesson_8_–_1">
        <w:r w:rsidR="214134B0" w:rsidRPr="00410DD0">
          <w:rPr>
            <w:rStyle w:val="Hyperlink"/>
          </w:rPr>
          <w:t>Lesson 8</w:t>
        </w:r>
      </w:hyperlink>
      <w:r w:rsidR="214134B0" w:rsidRPr="00410DD0">
        <w:t>,</w:t>
      </w:r>
      <w:r w:rsidR="64D937A3" w:rsidRPr="00410DD0">
        <w:t xml:space="preserve"> </w:t>
      </w:r>
      <w:r w:rsidR="29F50980" w:rsidRPr="00410DD0">
        <w:t>figurative language examples</w:t>
      </w:r>
      <w:r w:rsidR="6F798677" w:rsidRPr="00410DD0">
        <w:t xml:space="preserve"> and knowledge of how illustrations can enhance a text</w:t>
      </w:r>
      <w:r w:rsidR="29F50980" w:rsidRPr="00410DD0">
        <w:t xml:space="preserve"> to</w:t>
      </w:r>
      <w:r w:rsidRPr="00410DD0">
        <w:t xml:space="preserve"> create </w:t>
      </w:r>
      <w:r w:rsidR="34E38AA7" w:rsidRPr="00410DD0">
        <w:t xml:space="preserve">a </w:t>
      </w:r>
      <w:r w:rsidR="34B48ACC" w:rsidRPr="00410DD0">
        <w:t>O</w:t>
      </w:r>
      <w:r w:rsidR="75D8095B" w:rsidRPr="00410DD0">
        <w:t>ne-pager.</w:t>
      </w:r>
    </w:p>
    <w:p w14:paraId="3E53B25A" w14:textId="567E6E7A" w:rsidR="3EFC12A5" w:rsidRPr="00410DD0" w:rsidRDefault="51D201D4" w:rsidP="28B5181A">
      <w:pPr>
        <w:pStyle w:val="ListNumber"/>
      </w:pPr>
      <w:r w:rsidRPr="00410DD0">
        <w:t xml:space="preserve">In pairs, students share their </w:t>
      </w:r>
      <w:r w:rsidR="0C799387" w:rsidRPr="00410DD0">
        <w:t>O</w:t>
      </w:r>
      <w:r w:rsidRPr="00410DD0">
        <w:t>ne-pager</w:t>
      </w:r>
      <w:r w:rsidR="3AA76EF5" w:rsidRPr="00410DD0">
        <w:t xml:space="preserve">. Guide students to reflect on how the elements of </w:t>
      </w:r>
      <w:r w:rsidR="7328F3B2" w:rsidRPr="00410DD0">
        <w:t>the success criteria are evident.</w:t>
      </w:r>
    </w:p>
    <w:p w14:paraId="08310E03" w14:textId="23C0655C" w:rsidR="174D1CD2" w:rsidRPr="00410DD0" w:rsidRDefault="4E6B1A8E" w:rsidP="2A51535D">
      <w:pPr>
        <w:pStyle w:val="ListNumber"/>
      </w:pPr>
      <w:r w:rsidRPr="00410DD0">
        <w:t>Invite student</w:t>
      </w:r>
      <w:r w:rsidR="12BFC6C4" w:rsidRPr="00410DD0">
        <w:t>s</w:t>
      </w:r>
      <w:r w:rsidRPr="00410DD0">
        <w:t xml:space="preserve"> to compare their </w:t>
      </w:r>
      <w:r w:rsidR="67BA39B2" w:rsidRPr="00410DD0">
        <w:t>O</w:t>
      </w:r>
      <w:r w:rsidRPr="00410DD0">
        <w:t xml:space="preserve">ne-pager </w:t>
      </w:r>
      <w:r w:rsidR="04F5D3AE" w:rsidRPr="00410DD0">
        <w:t xml:space="preserve">with the one </w:t>
      </w:r>
      <w:r w:rsidR="0222F9B8" w:rsidRPr="00410DD0">
        <w:t xml:space="preserve">that they </w:t>
      </w:r>
      <w:r w:rsidR="04F5D3AE" w:rsidRPr="00410DD0">
        <w:t xml:space="preserve">completed in </w:t>
      </w:r>
      <w:hyperlink w:anchor="_Lesson_6_–_1">
        <w:r w:rsidR="04F5D3AE" w:rsidRPr="00410DD0">
          <w:rPr>
            <w:rStyle w:val="Hyperlink"/>
          </w:rPr>
          <w:t>Lesson 6</w:t>
        </w:r>
      </w:hyperlink>
      <w:r w:rsidR="04F5D3AE" w:rsidRPr="00410DD0">
        <w:t>.</w:t>
      </w:r>
      <w:r w:rsidRPr="00410DD0">
        <w:t xml:space="preserve"> </w:t>
      </w:r>
      <w:r w:rsidR="6A272A9D" w:rsidRPr="00410DD0">
        <w:t>In pairs,</w:t>
      </w:r>
      <w:r w:rsidR="046688AC" w:rsidRPr="00410DD0">
        <w:t xml:space="preserve"> students</w:t>
      </w:r>
      <w:r w:rsidR="6A272A9D" w:rsidRPr="00410DD0">
        <w:t xml:space="preserve"> discuss</w:t>
      </w:r>
      <w:r w:rsidR="294D8DEA" w:rsidRPr="00410DD0">
        <w:t xml:space="preserve"> the following questions</w:t>
      </w:r>
      <w:r w:rsidR="6A272A9D" w:rsidRPr="00410DD0">
        <w:t>:</w:t>
      </w:r>
    </w:p>
    <w:p w14:paraId="12F3C829" w14:textId="29D4C64B" w:rsidR="563F56C9" w:rsidRPr="00410DD0" w:rsidRDefault="3626293E" w:rsidP="00CE001F">
      <w:pPr>
        <w:pStyle w:val="ListBullet"/>
        <w:ind w:left="1134"/>
      </w:pPr>
      <w:r w:rsidRPr="00410DD0">
        <w:t>How has your understanding of</w:t>
      </w:r>
      <w:r w:rsidR="4802AF65" w:rsidRPr="00410DD0">
        <w:t xml:space="preserve"> the purpose and features of Cultural narratives improved across the 2</w:t>
      </w:r>
      <w:r w:rsidR="4A0B0605" w:rsidRPr="00410DD0">
        <w:t xml:space="preserve"> </w:t>
      </w:r>
      <w:r w:rsidR="3586BE3C" w:rsidRPr="00410DD0">
        <w:t>O</w:t>
      </w:r>
      <w:r w:rsidR="4A0B0605" w:rsidRPr="00410DD0">
        <w:t xml:space="preserve">ne-pager tasks? </w:t>
      </w:r>
      <w:r w:rsidR="65595DAC" w:rsidRPr="00410DD0">
        <w:t>How do you know?</w:t>
      </w:r>
    </w:p>
    <w:p w14:paraId="43BA88B4" w14:textId="7205DF62" w:rsidR="563F56C9" w:rsidRPr="00410DD0" w:rsidRDefault="49CF61DB" w:rsidP="00CE001F">
      <w:pPr>
        <w:pStyle w:val="ListBullet"/>
        <w:ind w:left="1134"/>
      </w:pPr>
      <w:r w:rsidRPr="00410DD0">
        <w:t>Did you use any new strategies or techniques</w:t>
      </w:r>
      <w:r w:rsidR="72A19EC5" w:rsidRPr="00410DD0">
        <w:t xml:space="preserve"> </w:t>
      </w:r>
      <w:r w:rsidR="45CEF20E" w:rsidRPr="00410DD0">
        <w:t xml:space="preserve">to enhance your </w:t>
      </w:r>
      <w:r w:rsidR="5B673DE0" w:rsidRPr="00410DD0">
        <w:t>O</w:t>
      </w:r>
      <w:r w:rsidR="45CEF20E" w:rsidRPr="00410DD0">
        <w:t>ne-pager about</w:t>
      </w:r>
      <w:r w:rsidR="4E4E270F" w:rsidRPr="00410DD0">
        <w:t xml:space="preserve"> </w:t>
      </w:r>
      <w:proofErr w:type="spellStart"/>
      <w:r w:rsidR="4E4E270F" w:rsidRPr="00410DD0">
        <w:rPr>
          <w:i/>
          <w:iCs/>
        </w:rPr>
        <w:t>Ngaawily</w:t>
      </w:r>
      <w:proofErr w:type="spellEnd"/>
      <w:r w:rsidR="4E4E270F" w:rsidRPr="00410DD0">
        <w:rPr>
          <w:i/>
          <w:iCs/>
        </w:rPr>
        <w:t xml:space="preserve"> </w:t>
      </w:r>
      <w:proofErr w:type="spellStart"/>
      <w:r w:rsidR="4E4E270F" w:rsidRPr="00410DD0">
        <w:rPr>
          <w:i/>
          <w:iCs/>
        </w:rPr>
        <w:t>Nop</w:t>
      </w:r>
      <w:proofErr w:type="spellEnd"/>
      <w:r w:rsidR="72A19EC5" w:rsidRPr="00410DD0">
        <w:rPr>
          <w:i/>
          <w:iCs/>
        </w:rPr>
        <w:t>?</w:t>
      </w:r>
    </w:p>
    <w:p w14:paraId="2C742C36" w14:textId="02C9E68A" w:rsidR="7FECE25B" w:rsidRPr="00410DD0" w:rsidRDefault="21EDEF0F" w:rsidP="00CE001F">
      <w:pPr>
        <w:pStyle w:val="ListBullet"/>
        <w:ind w:left="1134"/>
      </w:pPr>
      <w:r w:rsidRPr="00410DD0">
        <w:t>Did you receive any feedback on your previous</w:t>
      </w:r>
      <w:r w:rsidR="5D4AEB97" w:rsidRPr="00410DD0">
        <w:t xml:space="preserve"> </w:t>
      </w:r>
      <w:r w:rsidR="43020702" w:rsidRPr="00410DD0">
        <w:t>O</w:t>
      </w:r>
      <w:r w:rsidR="5D4AEB97" w:rsidRPr="00410DD0">
        <w:t>ne-pager</w:t>
      </w:r>
      <w:r w:rsidRPr="00410DD0">
        <w:t xml:space="preserve"> that you applied to this task?</w:t>
      </w:r>
    </w:p>
    <w:p w14:paraId="76B7DCF4" w14:textId="0929FB86" w:rsidR="007DC2EE" w:rsidRPr="00410DD0" w:rsidRDefault="1C0D7302" w:rsidP="2A51535D">
      <w:pPr>
        <w:pStyle w:val="ListNumber"/>
      </w:pPr>
      <w:r w:rsidRPr="00410DD0">
        <w:t xml:space="preserve">Students complete an </w:t>
      </w:r>
      <w:hyperlink r:id="rId96">
        <w:r w:rsidRPr="00410DD0">
          <w:rPr>
            <w:rStyle w:val="Hyperlink"/>
          </w:rPr>
          <w:t>exit ticket</w:t>
        </w:r>
      </w:hyperlink>
      <w:r w:rsidRPr="00410DD0">
        <w:t xml:space="preserve"> to answer the following question: </w:t>
      </w:r>
      <w:r w:rsidR="7328F3B2" w:rsidRPr="00410DD0">
        <w:t>How d</w:t>
      </w:r>
      <w:r w:rsidR="02069CCE" w:rsidRPr="00410DD0">
        <w:t>oes the use of</w:t>
      </w:r>
      <w:r w:rsidR="7328F3B2" w:rsidRPr="00410DD0">
        <w:t xml:space="preserve"> </w:t>
      </w:r>
      <w:r w:rsidR="0C775441" w:rsidRPr="00410DD0">
        <w:t xml:space="preserve">figurative language </w:t>
      </w:r>
      <w:r w:rsidR="5EE4B621" w:rsidRPr="00410DD0">
        <w:t xml:space="preserve">in texts </w:t>
      </w:r>
      <w:r w:rsidR="0C775441" w:rsidRPr="00410DD0">
        <w:t>enhance meaning and affect the audience?</w:t>
      </w:r>
    </w:p>
    <w:p w14:paraId="611E0695" w14:textId="77B25950" w:rsidR="032BC20E" w:rsidRPr="00410DD0" w:rsidRDefault="032BC20E" w:rsidP="2A51535D">
      <w:pPr>
        <w:pStyle w:val="FeatureBox3"/>
      </w:pPr>
      <w:r w:rsidRPr="00410DD0">
        <w:rPr>
          <w:rStyle w:val="Strong"/>
        </w:rPr>
        <w:t xml:space="preserve">Assessment task </w:t>
      </w:r>
      <w:r w:rsidR="66DE75AB" w:rsidRPr="00410DD0">
        <w:rPr>
          <w:rStyle w:val="Strong"/>
        </w:rPr>
        <w:t>3</w:t>
      </w:r>
      <w:r w:rsidRPr="00410DD0">
        <w:rPr>
          <w:rStyle w:val="Strong"/>
          <w:b w:val="0"/>
          <w:bCs w:val="0"/>
        </w:rPr>
        <w:t xml:space="preserve"> </w:t>
      </w:r>
      <w:r w:rsidRPr="00410DD0">
        <w:t>– observations and work samples from this lesson allow students to demonstrate achievement towards the following syllabus outcomes and content points:</w:t>
      </w:r>
    </w:p>
    <w:p w14:paraId="4F242450" w14:textId="4E1106AD" w:rsidR="032BC20E" w:rsidRPr="00410DD0" w:rsidRDefault="032BC20E" w:rsidP="2A51535D">
      <w:pPr>
        <w:pStyle w:val="FeatureBox3"/>
      </w:pPr>
      <w:r w:rsidRPr="00410DD0">
        <w:rPr>
          <w:rStyle w:val="Strong"/>
        </w:rPr>
        <w:t>EN3-CWT-01</w:t>
      </w:r>
      <w:r w:rsidRPr="00410DD0">
        <w:rPr>
          <w:rStyle w:val="Strong"/>
          <w:b w:val="0"/>
          <w:bCs w:val="0"/>
        </w:rPr>
        <w:t xml:space="preserve"> </w:t>
      </w:r>
      <w:r w:rsidRPr="00410DD0">
        <w:t xml:space="preserve">– plans, creates and revises written texts for multiple purposes and audiences through selection of text features, sentence-level grammar, punctuation and word-level </w:t>
      </w:r>
      <w:proofErr w:type="gramStart"/>
      <w:r w:rsidRPr="00410DD0">
        <w:t>language</w:t>
      </w:r>
      <w:proofErr w:type="gramEnd"/>
    </w:p>
    <w:p w14:paraId="7FAD097B" w14:textId="77218009" w:rsidR="7F5A566A" w:rsidRPr="00410DD0" w:rsidRDefault="647EBE20" w:rsidP="00637398">
      <w:pPr>
        <w:pStyle w:val="FeatureBox3"/>
        <w:numPr>
          <w:ilvl w:val="0"/>
          <w:numId w:val="1"/>
        </w:numPr>
        <w:ind w:left="567" w:hanging="567"/>
      </w:pPr>
      <w:r w:rsidRPr="00410DD0">
        <w:t>u</w:t>
      </w:r>
      <w:r w:rsidR="36AD73E1" w:rsidRPr="00410DD0">
        <w:t>nderstand that texts, such as poetry, may include innovative use of punctuation, and experiment with punctuation to suit purpose and for effect</w:t>
      </w:r>
      <w:r w:rsidR="0DBAB94C" w:rsidRPr="00410DD0">
        <w:t>.</w:t>
      </w:r>
    </w:p>
    <w:p w14:paraId="62CBFC79" w14:textId="1E3102FB" w:rsidR="1B77A0E4" w:rsidRPr="00410DD0" w:rsidRDefault="1D284C1F" w:rsidP="2A51535D">
      <w:pPr>
        <w:pStyle w:val="FeatureBox3"/>
      </w:pPr>
      <w:r w:rsidRPr="00410DD0">
        <w:rPr>
          <w:rStyle w:val="Strong"/>
        </w:rPr>
        <w:t>EN3-UARL-01</w:t>
      </w:r>
      <w:r w:rsidRPr="00410DD0">
        <w:rPr>
          <w:rStyle w:val="Strong"/>
          <w:b w:val="0"/>
          <w:bCs w:val="0"/>
        </w:rPr>
        <w:t xml:space="preserve"> </w:t>
      </w:r>
      <w:r w:rsidR="71ADE370" w:rsidRPr="00410DD0">
        <w:rPr>
          <w:rStyle w:val="Strong"/>
          <w:b w:val="0"/>
          <w:bCs w:val="0"/>
        </w:rPr>
        <w:t xml:space="preserve">– </w:t>
      </w:r>
      <w:r w:rsidRPr="00410DD0">
        <w:rPr>
          <w:rStyle w:val="Strong"/>
          <w:b w:val="0"/>
          <w:bCs w:val="0"/>
        </w:rPr>
        <w:t xml:space="preserve">analyses representations of ideas in literature through narrative, character, imagery, symbol and connotation, and adapts these representations when creating </w:t>
      </w:r>
      <w:proofErr w:type="gramStart"/>
      <w:r w:rsidRPr="00410DD0">
        <w:rPr>
          <w:rStyle w:val="Strong"/>
          <w:b w:val="0"/>
          <w:bCs w:val="0"/>
        </w:rPr>
        <w:t>texts</w:t>
      </w:r>
      <w:proofErr w:type="gramEnd"/>
    </w:p>
    <w:p w14:paraId="6D06A5FF" w14:textId="7B9D7B4E" w:rsidR="1B77A0E4" w:rsidRPr="00410DD0" w:rsidRDefault="1B77A0E4" w:rsidP="00637398">
      <w:pPr>
        <w:pStyle w:val="FeatureBox3"/>
        <w:numPr>
          <w:ilvl w:val="0"/>
          <w:numId w:val="1"/>
        </w:numPr>
        <w:ind w:left="567" w:hanging="567"/>
      </w:pPr>
      <w:r w:rsidRPr="00410DD0">
        <w:t>analyse how figurative language in literature can enhance meaning and affect the audience.</w:t>
      </w:r>
    </w:p>
    <w:p w14:paraId="0F598AF4" w14:textId="04CE6BDE" w:rsidR="00CB6809" w:rsidRPr="00410DD0" w:rsidRDefault="3211453B" w:rsidP="003421EE">
      <w:pPr>
        <w:pStyle w:val="Heading2"/>
      </w:pPr>
      <w:bookmarkStart w:id="71" w:name="_Lesson_10_–_1"/>
      <w:bookmarkStart w:id="72" w:name="_Toc143258886"/>
      <w:bookmarkStart w:id="73" w:name="_Lesson_10_–"/>
      <w:bookmarkStart w:id="74" w:name="_Toc169529470"/>
      <w:bookmarkEnd w:id="71"/>
      <w:r w:rsidRPr="00410DD0">
        <w:t xml:space="preserve">Lesson </w:t>
      </w:r>
      <w:r w:rsidR="43A42F66" w:rsidRPr="00410DD0">
        <w:t>10</w:t>
      </w:r>
      <w:r w:rsidR="5F7C9B87" w:rsidRPr="00410DD0">
        <w:t xml:space="preserve"> – </w:t>
      </w:r>
      <w:r w:rsidR="47248785" w:rsidRPr="00410DD0">
        <w:t xml:space="preserve">comparing </w:t>
      </w:r>
      <w:r w:rsidR="48B98DCA" w:rsidRPr="00410DD0">
        <w:t>C</w:t>
      </w:r>
      <w:r w:rsidR="71EE3433" w:rsidRPr="00410DD0">
        <w:t xml:space="preserve">ultural narratives and informative </w:t>
      </w:r>
      <w:proofErr w:type="gramStart"/>
      <w:r w:rsidR="47248785" w:rsidRPr="00410DD0">
        <w:t>texts</w:t>
      </w:r>
      <w:bookmarkEnd w:id="72"/>
      <w:bookmarkEnd w:id="73"/>
      <w:bookmarkEnd w:id="74"/>
      <w:proofErr w:type="gramEnd"/>
    </w:p>
    <w:p w14:paraId="57D18A45" w14:textId="2E524ABC" w:rsidR="1FEE1205" w:rsidRPr="00410DD0" w:rsidRDefault="16589DE6" w:rsidP="00637398">
      <w:pPr>
        <w:pStyle w:val="ListNumber"/>
        <w:numPr>
          <w:ilvl w:val="0"/>
          <w:numId w:val="20"/>
        </w:numPr>
      </w:pPr>
      <w:r w:rsidRPr="00410DD0">
        <w:t>Present the scenario</w:t>
      </w:r>
      <w:r w:rsidR="718925AF" w:rsidRPr="00410DD0">
        <w:t>:</w:t>
      </w:r>
      <w:r w:rsidR="6F57ACD9" w:rsidRPr="00410DD0">
        <w:t xml:space="preserve"> </w:t>
      </w:r>
      <w:r w:rsidRPr="00410DD0">
        <w:t>‘</w:t>
      </w:r>
      <w:r w:rsidR="7A850E8F" w:rsidRPr="00410DD0">
        <w:t xml:space="preserve">A teacher is looking for suitable texts to teach students about </w:t>
      </w:r>
      <w:r w:rsidR="52824B07" w:rsidRPr="00410DD0">
        <w:t xml:space="preserve">Aboriginal and Torres Strait Islander </w:t>
      </w:r>
      <w:r w:rsidR="001A0A3A" w:rsidRPr="00410DD0">
        <w:t>c</w:t>
      </w:r>
      <w:r w:rsidR="52824B07" w:rsidRPr="00410DD0">
        <w:t>ulture</w:t>
      </w:r>
      <w:r w:rsidR="00A52ED7" w:rsidRPr="00410DD0">
        <w:t>s</w:t>
      </w:r>
      <w:r w:rsidR="52824B07" w:rsidRPr="00410DD0">
        <w:t xml:space="preserve">, </w:t>
      </w:r>
      <w:proofErr w:type="gramStart"/>
      <w:r w:rsidR="008C4033" w:rsidRPr="00410DD0">
        <w:t>l</w:t>
      </w:r>
      <w:r w:rsidR="52824B07" w:rsidRPr="00410DD0">
        <w:t>anguage</w:t>
      </w:r>
      <w:r w:rsidR="00A52ED7" w:rsidRPr="00410DD0">
        <w:t>s</w:t>
      </w:r>
      <w:proofErr w:type="gramEnd"/>
      <w:r w:rsidR="52824B07" w:rsidRPr="00410DD0">
        <w:t xml:space="preserve"> and storytelling</w:t>
      </w:r>
      <w:r w:rsidR="57C70D08" w:rsidRPr="00410DD0">
        <w:t xml:space="preserve">. </w:t>
      </w:r>
      <w:r w:rsidR="0F390D9C" w:rsidRPr="00410DD0">
        <w:t>The teacher</w:t>
      </w:r>
      <w:r w:rsidR="3F0968DE" w:rsidRPr="00410DD0">
        <w:t xml:space="preserve"> would like</w:t>
      </w:r>
      <w:r w:rsidR="57C70D08" w:rsidRPr="00410DD0">
        <w:t xml:space="preserve"> you </w:t>
      </w:r>
      <w:r w:rsidR="232343FC" w:rsidRPr="00410DD0">
        <w:t xml:space="preserve">to </w:t>
      </w:r>
      <w:r w:rsidR="57C70D08" w:rsidRPr="00410DD0">
        <w:t>provide an overview of the texts</w:t>
      </w:r>
      <w:r w:rsidR="2FB3DCE8" w:rsidRPr="00410DD0">
        <w:t xml:space="preserve"> you have learnt about so far</w:t>
      </w:r>
      <w:r w:rsidR="57C70D08" w:rsidRPr="00410DD0">
        <w:t xml:space="preserve"> to help decide </w:t>
      </w:r>
      <w:r w:rsidR="61F25A1A" w:rsidRPr="00410DD0">
        <w:t>which ones</w:t>
      </w:r>
      <w:r w:rsidR="57C70D08" w:rsidRPr="00410DD0">
        <w:t xml:space="preserve"> would be suitable</w:t>
      </w:r>
      <w:r w:rsidR="57362EAA" w:rsidRPr="00410DD0">
        <w:t>’</w:t>
      </w:r>
      <w:r w:rsidR="57C70D08" w:rsidRPr="00410DD0">
        <w:t>.</w:t>
      </w:r>
      <w:r w:rsidR="2F527967" w:rsidRPr="00410DD0">
        <w:t xml:space="preserve"> </w:t>
      </w:r>
      <w:r w:rsidR="0A2028CB" w:rsidRPr="00410DD0">
        <w:t>Explain that th</w:t>
      </w:r>
      <w:r w:rsidR="6B1428CB" w:rsidRPr="00410DD0">
        <w:t>is</w:t>
      </w:r>
      <w:r w:rsidR="0A2028CB" w:rsidRPr="00410DD0">
        <w:t xml:space="preserve"> scenario </w:t>
      </w:r>
      <w:r w:rsidR="4212EC06" w:rsidRPr="00410DD0">
        <w:t xml:space="preserve">will </w:t>
      </w:r>
      <w:r w:rsidR="0A2028CB" w:rsidRPr="00410DD0">
        <w:t xml:space="preserve">support </w:t>
      </w:r>
      <w:r w:rsidR="3009174D" w:rsidRPr="00410DD0">
        <w:t>the</w:t>
      </w:r>
      <w:r w:rsidR="6B1428CB" w:rsidRPr="00410DD0">
        <w:t xml:space="preserve"> independent</w:t>
      </w:r>
      <w:r w:rsidR="3009174D" w:rsidRPr="00410DD0">
        <w:t xml:space="preserve"> </w:t>
      </w:r>
      <w:r w:rsidR="0A2028CB" w:rsidRPr="00410DD0">
        <w:t>writing</w:t>
      </w:r>
      <w:r w:rsidR="3009174D" w:rsidRPr="00410DD0">
        <w:t xml:space="preserve"> task later in th</w:t>
      </w:r>
      <w:r w:rsidR="6B1428CB" w:rsidRPr="00410DD0">
        <w:t>is</w:t>
      </w:r>
      <w:r w:rsidR="3009174D" w:rsidRPr="00410DD0">
        <w:t xml:space="preserve"> lesson</w:t>
      </w:r>
      <w:r w:rsidR="6B1428CB" w:rsidRPr="00410DD0">
        <w:t xml:space="preserve"> and </w:t>
      </w:r>
      <w:hyperlink w:anchor="_Lesson_11_–_1">
        <w:r w:rsidR="6B1428CB" w:rsidRPr="00410DD0">
          <w:rPr>
            <w:rStyle w:val="Hyperlink"/>
          </w:rPr>
          <w:t>Lesson 11</w:t>
        </w:r>
      </w:hyperlink>
      <w:r w:rsidR="3009174D" w:rsidRPr="00410DD0">
        <w:t>.</w:t>
      </w:r>
    </w:p>
    <w:p w14:paraId="1825348C" w14:textId="151DF191" w:rsidR="1FEE1205" w:rsidRPr="00410DD0" w:rsidRDefault="207CEF6F" w:rsidP="003C7813">
      <w:pPr>
        <w:pStyle w:val="ListNumber"/>
      </w:pPr>
      <w:r w:rsidRPr="00410DD0">
        <w:t xml:space="preserve">Revise the 3 texts explored </w:t>
      </w:r>
      <w:r w:rsidR="005B2806" w:rsidRPr="00410DD0">
        <w:t>in</w:t>
      </w:r>
      <w:r w:rsidRPr="00410DD0">
        <w:t xml:space="preserve"> th</w:t>
      </w:r>
      <w:r w:rsidR="005B2806" w:rsidRPr="00410DD0">
        <w:t>is</w:t>
      </w:r>
      <w:r w:rsidRPr="00410DD0">
        <w:t xml:space="preserve"> unit, </w:t>
      </w:r>
      <w:r w:rsidRPr="00410DD0">
        <w:rPr>
          <w:i/>
          <w:iCs/>
        </w:rPr>
        <w:t xml:space="preserve">Come Together, </w:t>
      </w:r>
      <w:proofErr w:type="spellStart"/>
      <w:r w:rsidRPr="00410DD0">
        <w:rPr>
          <w:i/>
          <w:iCs/>
        </w:rPr>
        <w:t>Noorn</w:t>
      </w:r>
      <w:proofErr w:type="spellEnd"/>
      <w:r w:rsidRPr="00410DD0">
        <w:t xml:space="preserve"> and </w:t>
      </w:r>
      <w:proofErr w:type="spellStart"/>
      <w:r w:rsidRPr="00410DD0">
        <w:rPr>
          <w:i/>
          <w:iCs/>
        </w:rPr>
        <w:t>Ngaawily</w:t>
      </w:r>
      <w:proofErr w:type="spellEnd"/>
      <w:r w:rsidRPr="00410DD0">
        <w:rPr>
          <w:i/>
          <w:iCs/>
        </w:rPr>
        <w:t xml:space="preserve"> </w:t>
      </w:r>
      <w:proofErr w:type="spellStart"/>
      <w:r w:rsidRPr="00410DD0">
        <w:rPr>
          <w:i/>
          <w:iCs/>
        </w:rPr>
        <w:t>Nop</w:t>
      </w:r>
      <w:proofErr w:type="spellEnd"/>
      <w:r w:rsidRPr="00410DD0">
        <w:t>.</w:t>
      </w:r>
      <w:r w:rsidR="63CD0CBF" w:rsidRPr="00410DD0">
        <w:t xml:space="preserve"> </w:t>
      </w:r>
      <w:r w:rsidR="4CB99C61" w:rsidRPr="00410DD0">
        <w:t>Record and dis</w:t>
      </w:r>
      <w:r w:rsidR="09254DBA" w:rsidRPr="00410DD0">
        <w:t>p</w:t>
      </w:r>
      <w:r w:rsidR="4CB99C61" w:rsidRPr="00410DD0">
        <w:t xml:space="preserve">lay the following questions on </w:t>
      </w:r>
      <w:r w:rsidR="005B2806" w:rsidRPr="00410DD0">
        <w:t>large</w:t>
      </w:r>
      <w:r w:rsidR="4CB99C61" w:rsidRPr="00410DD0">
        <w:t xml:space="preserve"> individual </w:t>
      </w:r>
      <w:r w:rsidR="005B2806" w:rsidRPr="00410DD0">
        <w:t>sheets</w:t>
      </w:r>
      <w:r w:rsidR="4CB99C61" w:rsidRPr="00410DD0">
        <w:t xml:space="preserve"> of paper</w:t>
      </w:r>
      <w:r w:rsidR="004F7B58" w:rsidRPr="00410DD0">
        <w:t xml:space="preserve"> (</w:t>
      </w:r>
      <w:r w:rsidR="00060FBB" w:rsidRPr="00410DD0">
        <w:t>multiple copies</w:t>
      </w:r>
      <w:r w:rsidR="004F7B58" w:rsidRPr="00410DD0">
        <w:t xml:space="preserve"> of the</w:t>
      </w:r>
      <w:r w:rsidR="00060FBB" w:rsidRPr="00410DD0">
        <w:t>se</w:t>
      </w:r>
      <w:r w:rsidR="004F7B58" w:rsidRPr="00410DD0">
        <w:t xml:space="preserve"> questions</w:t>
      </w:r>
      <w:r w:rsidR="00060FBB" w:rsidRPr="00410DD0">
        <w:t xml:space="preserve"> will be required</w:t>
      </w:r>
      <w:r w:rsidR="004F7B58" w:rsidRPr="00410DD0">
        <w:t xml:space="preserve"> for activit</w:t>
      </w:r>
      <w:r w:rsidR="00060FBB" w:rsidRPr="00410DD0">
        <w:t>ies</w:t>
      </w:r>
      <w:r w:rsidR="004F7B58" w:rsidRPr="00410DD0">
        <w:t xml:space="preserve"> </w:t>
      </w:r>
      <w:r w:rsidR="00060FBB" w:rsidRPr="00410DD0">
        <w:t>3 and 4)</w:t>
      </w:r>
      <w:r w:rsidR="3F0841C7" w:rsidRPr="00410DD0">
        <w:t>:</w:t>
      </w:r>
    </w:p>
    <w:p w14:paraId="7B656632" w14:textId="3FAA6542" w:rsidR="1FEE1205" w:rsidRPr="00410DD0" w:rsidRDefault="653AA52F" w:rsidP="00FF6015">
      <w:pPr>
        <w:pStyle w:val="ListBullet"/>
        <w:ind w:left="1134"/>
      </w:pPr>
      <w:r w:rsidRPr="00410DD0">
        <w:t>W</w:t>
      </w:r>
      <w:r w:rsidR="0383DAC5" w:rsidRPr="00410DD0">
        <w:t>hat is the purpose</w:t>
      </w:r>
      <w:r w:rsidR="6A8BA477" w:rsidRPr="00410DD0">
        <w:t xml:space="preserve"> of the text</w:t>
      </w:r>
      <w:r w:rsidR="0383DAC5" w:rsidRPr="00410DD0">
        <w:t>?</w:t>
      </w:r>
      <w:r w:rsidR="5D5C835D" w:rsidRPr="00410DD0">
        <w:t xml:space="preserve"> Who is the intended </w:t>
      </w:r>
      <w:r w:rsidR="0383DAC5" w:rsidRPr="00410DD0">
        <w:t xml:space="preserve">audience </w:t>
      </w:r>
      <w:r w:rsidR="5D5C835D" w:rsidRPr="00410DD0">
        <w:t>of the text?</w:t>
      </w:r>
    </w:p>
    <w:p w14:paraId="3EA8F9B7" w14:textId="4414573E" w:rsidR="1FEE1205" w:rsidRPr="00410DD0" w:rsidRDefault="3026ECB0" w:rsidP="00CE001F">
      <w:pPr>
        <w:pStyle w:val="ListBullet"/>
        <w:ind w:left="1134"/>
      </w:pPr>
      <w:r w:rsidRPr="00410DD0">
        <w:t>W</w:t>
      </w:r>
      <w:r w:rsidR="0383DAC5" w:rsidRPr="00410DD0">
        <w:t>hat is the text structure and main features?</w:t>
      </w:r>
    </w:p>
    <w:p w14:paraId="2C225651" w14:textId="15EA2FAF" w:rsidR="1FEE1205" w:rsidRPr="00410DD0" w:rsidRDefault="325DA78C" w:rsidP="00CE001F">
      <w:pPr>
        <w:pStyle w:val="ListBullet"/>
        <w:ind w:left="1134"/>
      </w:pPr>
      <w:r w:rsidRPr="00410DD0">
        <w:t>W</w:t>
      </w:r>
      <w:r w:rsidR="0383DAC5" w:rsidRPr="00410DD0">
        <w:t>hat did you learn from this text?</w:t>
      </w:r>
    </w:p>
    <w:p w14:paraId="7FC064C1" w14:textId="33BEE68A" w:rsidR="1FEE1205" w:rsidRPr="00410DD0" w:rsidRDefault="0383DAC5" w:rsidP="00CE001F">
      <w:pPr>
        <w:pStyle w:val="ListBullet"/>
        <w:ind w:left="1134"/>
      </w:pPr>
      <w:r w:rsidRPr="00410DD0">
        <w:t>Why is this text/learning important?</w:t>
      </w:r>
    </w:p>
    <w:p w14:paraId="44A2E31C" w14:textId="18102D49" w:rsidR="1FEE1205" w:rsidRPr="00410DD0" w:rsidRDefault="5B42E571" w:rsidP="00CE001F">
      <w:pPr>
        <w:pStyle w:val="ListNumber"/>
      </w:pPr>
      <w:r w:rsidRPr="00410DD0">
        <w:t>In</w:t>
      </w:r>
      <w:r w:rsidR="26111D8C" w:rsidRPr="00410DD0">
        <w:t xml:space="preserve"> small groups</w:t>
      </w:r>
      <w:r w:rsidRPr="00410DD0">
        <w:t xml:space="preserve">, </w:t>
      </w:r>
      <w:r w:rsidR="1DA43B97" w:rsidRPr="00410DD0">
        <w:t>allocate</w:t>
      </w:r>
      <w:r w:rsidR="26111D8C" w:rsidRPr="00410DD0">
        <w:t xml:space="preserve"> one </w:t>
      </w:r>
      <w:r w:rsidR="3379B6BC" w:rsidRPr="00410DD0">
        <w:t xml:space="preserve">of the </w:t>
      </w:r>
      <w:r w:rsidR="26111D8C" w:rsidRPr="00410DD0">
        <w:t>focus text</w:t>
      </w:r>
      <w:r w:rsidR="3379B6BC" w:rsidRPr="00410DD0">
        <w:t>s</w:t>
      </w:r>
      <w:r w:rsidR="26111D8C" w:rsidRPr="00410DD0">
        <w:t xml:space="preserve"> and</w:t>
      </w:r>
      <w:r w:rsidR="76ABCF5F" w:rsidRPr="00410DD0">
        <w:t xml:space="preserve"> a copy of</w:t>
      </w:r>
      <w:r w:rsidR="26111D8C" w:rsidRPr="00410DD0">
        <w:t xml:space="preserve"> the questions from activity 2</w:t>
      </w:r>
      <w:r w:rsidR="0C2541CB" w:rsidRPr="00410DD0">
        <w:t xml:space="preserve">. </w:t>
      </w:r>
      <w:r w:rsidR="447845CD" w:rsidRPr="00410DD0">
        <w:t xml:space="preserve">Explain that students will draw on prior learning to record </w:t>
      </w:r>
      <w:r w:rsidR="5B591F80" w:rsidRPr="00410DD0">
        <w:t xml:space="preserve">their </w:t>
      </w:r>
      <w:r w:rsidR="447845CD" w:rsidRPr="00410DD0">
        <w:t xml:space="preserve">responses to each </w:t>
      </w:r>
      <w:r w:rsidR="5B591F80" w:rsidRPr="00410DD0">
        <w:t xml:space="preserve">of the </w:t>
      </w:r>
      <w:r w:rsidR="447845CD" w:rsidRPr="00410DD0">
        <w:t>question</w:t>
      </w:r>
      <w:r w:rsidR="5B591F80" w:rsidRPr="00410DD0">
        <w:t>s</w:t>
      </w:r>
      <w:r w:rsidR="447845CD" w:rsidRPr="00410DD0">
        <w:t>.</w:t>
      </w:r>
    </w:p>
    <w:p w14:paraId="0140F627" w14:textId="3499D4E5" w:rsidR="1FEE1205" w:rsidRPr="00410DD0" w:rsidRDefault="43FD988C" w:rsidP="00CE001F">
      <w:pPr>
        <w:pStyle w:val="ListNumber"/>
      </w:pPr>
      <w:r w:rsidRPr="00410DD0">
        <w:t>Have</w:t>
      </w:r>
      <w:r w:rsidR="7601B0D2" w:rsidRPr="00410DD0">
        <w:t xml:space="preserve"> each group share their responses </w:t>
      </w:r>
      <w:r w:rsidR="4F4A534B" w:rsidRPr="00410DD0">
        <w:t>about their focus text</w:t>
      </w:r>
      <w:r w:rsidR="7601B0D2" w:rsidRPr="00410DD0">
        <w:t xml:space="preserve"> and </w:t>
      </w:r>
      <w:r w:rsidR="201F53BE" w:rsidRPr="00410DD0">
        <w:t xml:space="preserve">collate </w:t>
      </w:r>
      <w:r w:rsidR="43A417F7" w:rsidRPr="00410DD0">
        <w:t xml:space="preserve">ideas on </w:t>
      </w:r>
      <w:r w:rsidR="392D0443" w:rsidRPr="00410DD0">
        <w:t>a</w:t>
      </w:r>
      <w:r w:rsidR="43A417F7" w:rsidRPr="00410DD0">
        <w:t xml:space="preserve"> class </w:t>
      </w:r>
      <w:r w:rsidR="4F4A534B" w:rsidRPr="00410DD0">
        <w:t>copy of the</w:t>
      </w:r>
      <w:r w:rsidR="43A417F7" w:rsidRPr="00410DD0">
        <w:t xml:space="preserve"> question</w:t>
      </w:r>
      <w:r w:rsidR="392D0443" w:rsidRPr="00410DD0">
        <w:t>s</w:t>
      </w:r>
      <w:r w:rsidR="76871A06" w:rsidRPr="00410DD0">
        <w:t xml:space="preserve"> from activity 2.</w:t>
      </w:r>
      <w:r w:rsidR="12B4E173" w:rsidRPr="00410DD0">
        <w:t xml:space="preserve"> </w:t>
      </w:r>
      <w:r w:rsidR="1E4182B9" w:rsidRPr="00410DD0">
        <w:t>Identify the similarities between the texts. This can be done by using a coloured marke</w:t>
      </w:r>
      <w:r w:rsidR="1FDEC306" w:rsidRPr="00410DD0">
        <w:t>r to connect key ideas.</w:t>
      </w:r>
      <w:r w:rsidR="6C599619" w:rsidRPr="00410DD0">
        <w:t xml:space="preserve"> Repeat this process to identify the differences between the texts. </w:t>
      </w:r>
      <w:r w:rsidR="5C2D03C4" w:rsidRPr="00410DD0">
        <w:t xml:space="preserve">Provide feedback to correct and enhance responses so that writing </w:t>
      </w:r>
      <w:r w:rsidR="65696779" w:rsidRPr="00410DD0">
        <w:t xml:space="preserve">is supported </w:t>
      </w:r>
      <w:r w:rsidR="5C2D03C4" w:rsidRPr="00410DD0">
        <w:t xml:space="preserve">in </w:t>
      </w:r>
      <w:hyperlink w:anchor="_Lesson_11_–_1">
        <w:r w:rsidR="5C2D03C4" w:rsidRPr="00410DD0">
          <w:rPr>
            <w:rStyle w:val="Hyperlink"/>
          </w:rPr>
          <w:t>Lesson 11</w:t>
        </w:r>
      </w:hyperlink>
      <w:r w:rsidR="5C2D03C4" w:rsidRPr="00410DD0">
        <w:t>.</w:t>
      </w:r>
    </w:p>
    <w:p w14:paraId="64E62F53" w14:textId="410537AF" w:rsidR="6111F246" w:rsidRPr="00410DD0" w:rsidRDefault="201442B3" w:rsidP="2A51535D">
      <w:pPr>
        <w:pStyle w:val="ListNumber"/>
      </w:pPr>
      <w:r w:rsidRPr="00410DD0">
        <w:t xml:space="preserve">Revisit the scenario from activity </w:t>
      </w:r>
      <w:r w:rsidR="35412596" w:rsidRPr="00410DD0">
        <w:t>1</w:t>
      </w:r>
      <w:r w:rsidRPr="00410DD0">
        <w:t xml:space="preserve">. </w:t>
      </w:r>
      <w:r w:rsidR="2F923CBA" w:rsidRPr="00410DD0">
        <w:t xml:space="preserve">Explain </w:t>
      </w:r>
      <w:r w:rsidR="5A5E9555" w:rsidRPr="00410DD0">
        <w:t>that</w:t>
      </w:r>
      <w:r w:rsidR="2F923CBA" w:rsidRPr="00410DD0">
        <w:t xml:space="preserve"> students will </w:t>
      </w:r>
      <w:r w:rsidR="4B994B15" w:rsidRPr="00410DD0">
        <w:t>us</w:t>
      </w:r>
      <w:r w:rsidR="4BA7CD45" w:rsidRPr="00410DD0">
        <w:t>e</w:t>
      </w:r>
      <w:r w:rsidR="4B994B15" w:rsidRPr="00410DD0">
        <w:t xml:space="preserve"> the </w:t>
      </w:r>
      <w:r w:rsidR="6D1F34D1" w:rsidRPr="00410DD0">
        <w:t>collated responses</w:t>
      </w:r>
      <w:r w:rsidR="0C733E41" w:rsidRPr="00410DD0">
        <w:t xml:space="preserve"> </w:t>
      </w:r>
      <w:r w:rsidR="6925B51F" w:rsidRPr="00410DD0">
        <w:t>from activit</w:t>
      </w:r>
      <w:r w:rsidR="2BCCF96E" w:rsidRPr="00410DD0">
        <w:t>y</w:t>
      </w:r>
      <w:r w:rsidR="142CA252" w:rsidRPr="00410DD0">
        <w:t xml:space="preserve"> 4</w:t>
      </w:r>
      <w:r w:rsidR="0C733E41" w:rsidRPr="00410DD0">
        <w:t xml:space="preserve"> </w:t>
      </w:r>
      <w:r w:rsidR="4B994B15" w:rsidRPr="00410DD0">
        <w:t>to</w:t>
      </w:r>
      <w:r w:rsidR="2F923CBA" w:rsidRPr="00410DD0">
        <w:t xml:space="preserve"> </w:t>
      </w:r>
      <w:r w:rsidR="142CA252" w:rsidRPr="00410DD0">
        <w:t>write</w:t>
      </w:r>
      <w:r w:rsidR="3F30C029" w:rsidRPr="00410DD0">
        <w:t xml:space="preserve"> a</w:t>
      </w:r>
      <w:r w:rsidR="48276703" w:rsidRPr="00410DD0">
        <w:t xml:space="preserve"> series of</w:t>
      </w:r>
      <w:r w:rsidR="41C92111" w:rsidRPr="00410DD0">
        <w:t xml:space="preserve"> sequence</w:t>
      </w:r>
      <w:r w:rsidR="26E7F4A5" w:rsidRPr="00410DD0">
        <w:t>d</w:t>
      </w:r>
      <w:r w:rsidR="41C92111" w:rsidRPr="00410DD0">
        <w:t xml:space="preserve"> paragraphs outlining</w:t>
      </w:r>
      <w:r w:rsidR="7C291C10" w:rsidRPr="00410DD0">
        <w:t xml:space="preserve"> </w:t>
      </w:r>
      <w:r w:rsidR="142CA252" w:rsidRPr="00410DD0">
        <w:t>the texts’</w:t>
      </w:r>
      <w:r w:rsidR="7C291C10" w:rsidRPr="00410DD0">
        <w:t xml:space="preserve"> key features and making comparisons between</w:t>
      </w:r>
      <w:r w:rsidR="41C92111" w:rsidRPr="00410DD0">
        <w:t xml:space="preserve"> the texts</w:t>
      </w:r>
      <w:r w:rsidR="3A22D171" w:rsidRPr="00410DD0">
        <w:t>.</w:t>
      </w:r>
      <w:r w:rsidR="41C92111" w:rsidRPr="00410DD0">
        <w:t xml:space="preserve"> </w:t>
      </w:r>
      <w:r w:rsidR="5BBF56DF" w:rsidRPr="00410DD0">
        <w:t>Paragraphs will outline</w:t>
      </w:r>
      <w:r w:rsidR="485D997E" w:rsidRPr="00410DD0">
        <w:t>:</w:t>
      </w:r>
    </w:p>
    <w:p w14:paraId="2070D378" w14:textId="5FBA00A4" w:rsidR="6111F246" w:rsidRPr="00410DD0" w:rsidRDefault="16FE0231" w:rsidP="003C7813">
      <w:pPr>
        <w:pStyle w:val="ListBullet"/>
        <w:ind w:left="1134"/>
      </w:pPr>
      <w:r w:rsidRPr="00410DD0">
        <w:t xml:space="preserve">the </w:t>
      </w:r>
      <w:r w:rsidR="6B3B971A" w:rsidRPr="00410DD0">
        <w:t xml:space="preserve">purpose </w:t>
      </w:r>
      <w:r w:rsidR="3DD712B5" w:rsidRPr="00410DD0">
        <w:t>of the</w:t>
      </w:r>
      <w:r w:rsidR="307734D4" w:rsidRPr="00410DD0">
        <w:t xml:space="preserve"> text and audience</w:t>
      </w:r>
    </w:p>
    <w:p w14:paraId="70BF09A1" w14:textId="2E167547" w:rsidR="6111F246" w:rsidRPr="00410DD0" w:rsidRDefault="06993A9A" w:rsidP="003C7813">
      <w:pPr>
        <w:pStyle w:val="ListBullet"/>
        <w:ind w:left="1134"/>
      </w:pPr>
      <w:r w:rsidRPr="00410DD0">
        <w:t xml:space="preserve">the </w:t>
      </w:r>
      <w:r w:rsidR="41C92111" w:rsidRPr="00410DD0">
        <w:t xml:space="preserve">structure and </w:t>
      </w:r>
      <w:r w:rsidR="2383C68B" w:rsidRPr="00410DD0">
        <w:t>main</w:t>
      </w:r>
      <w:r w:rsidR="41C92111" w:rsidRPr="00410DD0">
        <w:t xml:space="preserve"> features</w:t>
      </w:r>
      <w:r w:rsidR="6B54E0DA" w:rsidRPr="00410DD0">
        <w:t xml:space="preserve"> </w:t>
      </w:r>
      <w:r w:rsidR="141E77F8" w:rsidRPr="00410DD0">
        <w:t>of the texts</w:t>
      </w:r>
    </w:p>
    <w:p w14:paraId="7E1655DB" w14:textId="532B5B9C" w:rsidR="6111F246" w:rsidRPr="00410DD0" w:rsidRDefault="41C92111" w:rsidP="003C7813">
      <w:pPr>
        <w:pStyle w:val="ListBullet"/>
        <w:ind w:left="1134"/>
      </w:pPr>
      <w:r w:rsidRPr="00410DD0">
        <w:t xml:space="preserve">aspects of Aboriginal and Torres Strait Islander </w:t>
      </w:r>
      <w:r w:rsidR="001A0A3A" w:rsidRPr="00410DD0">
        <w:t>c</w:t>
      </w:r>
      <w:r w:rsidRPr="00410DD0">
        <w:t>ulture</w:t>
      </w:r>
      <w:r w:rsidR="00A52ED7" w:rsidRPr="00410DD0">
        <w:t>s</w:t>
      </w:r>
      <w:r w:rsidRPr="00410DD0">
        <w:t xml:space="preserve"> </w:t>
      </w:r>
      <w:r w:rsidR="21F39848" w:rsidRPr="00410DD0">
        <w:t xml:space="preserve">learnt from these </w:t>
      </w:r>
      <w:proofErr w:type="gramStart"/>
      <w:r w:rsidR="21F39848" w:rsidRPr="00410DD0">
        <w:t>texts</w:t>
      </w:r>
      <w:proofErr w:type="gramEnd"/>
    </w:p>
    <w:p w14:paraId="23F36FFD" w14:textId="0759907E" w:rsidR="6111F246" w:rsidRPr="00410DD0" w:rsidRDefault="2C0DA0EC" w:rsidP="003C7813">
      <w:pPr>
        <w:pStyle w:val="ListBullet"/>
        <w:ind w:left="1134"/>
      </w:pPr>
      <w:r w:rsidRPr="00410DD0">
        <w:t>w</w:t>
      </w:r>
      <w:r w:rsidR="41C92111" w:rsidRPr="00410DD0">
        <w:t>hy</w:t>
      </w:r>
      <w:r w:rsidR="0CFCC0BE" w:rsidRPr="00410DD0">
        <w:t xml:space="preserve"> th</w:t>
      </w:r>
      <w:r w:rsidR="57D6C304" w:rsidRPr="00410DD0">
        <w:t>is</w:t>
      </w:r>
      <w:r w:rsidR="0CFCC0BE" w:rsidRPr="00410DD0">
        <w:t xml:space="preserve"> </w:t>
      </w:r>
      <w:r w:rsidR="3F1B00A4" w:rsidRPr="00410DD0">
        <w:t>text/</w:t>
      </w:r>
      <w:r w:rsidR="104829AA" w:rsidRPr="00410DD0">
        <w:t xml:space="preserve">learning </w:t>
      </w:r>
      <w:r w:rsidR="46041172" w:rsidRPr="00410DD0">
        <w:t>is important</w:t>
      </w:r>
      <w:r w:rsidR="00905538" w:rsidRPr="00410DD0">
        <w:t>.</w:t>
      </w:r>
    </w:p>
    <w:p w14:paraId="5E0DC161" w14:textId="5DA07525" w:rsidR="6111F246" w:rsidRPr="00410DD0" w:rsidRDefault="70A4E742" w:rsidP="28B5181A">
      <w:pPr>
        <w:pStyle w:val="ListNumber"/>
      </w:pPr>
      <w:r w:rsidRPr="00410DD0">
        <w:t>Re</w:t>
      </w:r>
      <w:r w:rsidR="2601BFDB" w:rsidRPr="00410DD0">
        <w:t>mind students about</w:t>
      </w:r>
      <w:r w:rsidRPr="00410DD0">
        <w:t xml:space="preserve"> the structure of a paragraph</w:t>
      </w:r>
      <w:r w:rsidR="767EE0D1" w:rsidRPr="00410DD0">
        <w:t xml:space="preserve"> including a topic sentence, supporting </w:t>
      </w:r>
      <w:proofErr w:type="gramStart"/>
      <w:r w:rsidR="767EE0D1" w:rsidRPr="00410DD0">
        <w:t>sentences</w:t>
      </w:r>
      <w:proofErr w:type="gramEnd"/>
      <w:r w:rsidR="767EE0D1" w:rsidRPr="00410DD0">
        <w:t xml:space="preserve"> and concluding sentence. </w:t>
      </w:r>
      <w:r w:rsidR="4345A641" w:rsidRPr="00410DD0">
        <w:t>U</w:t>
      </w:r>
      <w:r w:rsidR="5D5C835D" w:rsidRPr="00410DD0">
        <w:t>sing the</w:t>
      </w:r>
      <w:r w:rsidR="67E06BA6" w:rsidRPr="00410DD0">
        <w:t xml:space="preserve"> </w:t>
      </w:r>
      <w:r w:rsidR="5D5C835D" w:rsidRPr="00410DD0">
        <w:t>responses</w:t>
      </w:r>
      <w:r w:rsidR="67E06BA6" w:rsidRPr="00410DD0">
        <w:t xml:space="preserve"> </w:t>
      </w:r>
      <w:r w:rsidR="2B04021A" w:rsidRPr="00410DD0">
        <w:t xml:space="preserve">collated </w:t>
      </w:r>
      <w:r w:rsidR="67E06BA6" w:rsidRPr="00410DD0">
        <w:t xml:space="preserve">from the </w:t>
      </w:r>
      <w:r w:rsidR="4345A641" w:rsidRPr="00410DD0">
        <w:t>first question about</w:t>
      </w:r>
      <w:r w:rsidR="67E06BA6" w:rsidRPr="00410DD0">
        <w:t xml:space="preserve"> purpose and audience from activity </w:t>
      </w:r>
      <w:r w:rsidR="1F060CF9" w:rsidRPr="00410DD0">
        <w:t>4</w:t>
      </w:r>
      <w:r w:rsidR="753D6C1F" w:rsidRPr="00410DD0">
        <w:t>. M</w:t>
      </w:r>
      <w:r w:rsidR="4345A641" w:rsidRPr="00410DD0">
        <w:t>odel</w:t>
      </w:r>
      <w:r w:rsidR="3805078C" w:rsidRPr="00410DD0">
        <w:t xml:space="preserve"> </w:t>
      </w:r>
      <w:r w:rsidR="72336A60" w:rsidRPr="00410DD0">
        <w:t>wri</w:t>
      </w:r>
      <w:r w:rsidR="3805078C" w:rsidRPr="00410DD0">
        <w:t>t</w:t>
      </w:r>
      <w:r w:rsidR="4345A641" w:rsidRPr="00410DD0">
        <w:t>ing</w:t>
      </w:r>
      <w:r w:rsidR="3805078C" w:rsidRPr="00410DD0">
        <w:t xml:space="preserve"> a </w:t>
      </w:r>
      <w:r w:rsidR="07E56EB1" w:rsidRPr="00410DD0">
        <w:t>logically</w:t>
      </w:r>
      <w:r w:rsidR="3805078C" w:rsidRPr="00410DD0">
        <w:t xml:space="preserve"> sequenced paragraph</w:t>
      </w:r>
      <w:r w:rsidR="327AD9D0" w:rsidRPr="00410DD0">
        <w:t xml:space="preserve"> about the</w:t>
      </w:r>
      <w:r w:rsidR="411886C0" w:rsidRPr="00410DD0">
        <w:t xml:space="preserve"> purpose and intended audience</w:t>
      </w:r>
      <w:r w:rsidR="155FC902" w:rsidRPr="00410DD0">
        <w:t xml:space="preserve">. </w:t>
      </w:r>
      <w:r w:rsidR="0BB87F14" w:rsidRPr="00410DD0">
        <w:rPr>
          <w:b/>
          <w:bCs/>
        </w:rPr>
        <w:t>Note:</w:t>
      </w:r>
      <w:r w:rsidR="0BB87F14" w:rsidRPr="00410DD0">
        <w:t xml:space="preserve"> this first</w:t>
      </w:r>
      <w:r w:rsidR="3805078C" w:rsidRPr="00410DD0">
        <w:t xml:space="preserve"> </w:t>
      </w:r>
      <w:r w:rsidR="3AE8B92A" w:rsidRPr="00410DD0">
        <w:t xml:space="preserve">exemplar </w:t>
      </w:r>
      <w:r w:rsidR="7EE25EF0" w:rsidRPr="00410DD0">
        <w:t>is focussed on the</w:t>
      </w:r>
      <w:r w:rsidR="3AE8B92A" w:rsidRPr="00410DD0">
        <w:t xml:space="preserve"> purpose </w:t>
      </w:r>
      <w:r w:rsidR="328D7865" w:rsidRPr="00410DD0">
        <w:t>of the texts.</w:t>
      </w:r>
    </w:p>
    <w:p w14:paraId="4DB76DF7" w14:textId="79830DD6" w:rsidR="3F2AEE18" w:rsidRPr="00410DD0" w:rsidRDefault="36D0F0A9" w:rsidP="7A05A3D7">
      <w:pPr>
        <w:pStyle w:val="FeatureBox4"/>
      </w:pPr>
      <w:proofErr w:type="spellStart"/>
      <w:r w:rsidRPr="00410DD0">
        <w:rPr>
          <w:i/>
          <w:iCs/>
        </w:rPr>
        <w:t>Ngaawily</w:t>
      </w:r>
      <w:proofErr w:type="spellEnd"/>
      <w:r w:rsidR="0722EC48" w:rsidRPr="00410DD0">
        <w:rPr>
          <w:i/>
          <w:iCs/>
        </w:rPr>
        <w:t xml:space="preserve"> </w:t>
      </w:r>
      <w:proofErr w:type="spellStart"/>
      <w:r w:rsidR="0722EC48" w:rsidRPr="00410DD0">
        <w:rPr>
          <w:i/>
          <w:iCs/>
        </w:rPr>
        <w:t>Nop</w:t>
      </w:r>
      <w:proofErr w:type="spellEnd"/>
      <w:r w:rsidR="0722EC48" w:rsidRPr="00410DD0">
        <w:t xml:space="preserve">, </w:t>
      </w:r>
      <w:proofErr w:type="spellStart"/>
      <w:r w:rsidR="0722EC48" w:rsidRPr="00410DD0">
        <w:rPr>
          <w:i/>
          <w:iCs/>
        </w:rPr>
        <w:t>Noorn</w:t>
      </w:r>
      <w:proofErr w:type="spellEnd"/>
      <w:r w:rsidR="0722EC48" w:rsidRPr="00410DD0">
        <w:t xml:space="preserve"> and </w:t>
      </w:r>
      <w:r w:rsidR="0722EC48" w:rsidRPr="00410DD0">
        <w:rPr>
          <w:i/>
          <w:iCs/>
        </w:rPr>
        <w:t>Come Together</w:t>
      </w:r>
      <w:r w:rsidR="0722EC48" w:rsidRPr="00410DD0">
        <w:t xml:space="preserve"> are all </w:t>
      </w:r>
      <w:r w:rsidR="5E5632AC" w:rsidRPr="00410DD0">
        <w:t>engaging texts that explore different aspects of Aboriginal and</w:t>
      </w:r>
      <w:r w:rsidR="1CBC2352" w:rsidRPr="00410DD0">
        <w:t xml:space="preserve"> </w:t>
      </w:r>
      <w:r w:rsidR="5E5632AC" w:rsidRPr="00410DD0">
        <w:t xml:space="preserve">Torres </w:t>
      </w:r>
      <w:r w:rsidR="3D03E832" w:rsidRPr="00410DD0">
        <w:t>Strait</w:t>
      </w:r>
      <w:r w:rsidR="5E5632AC" w:rsidRPr="00410DD0">
        <w:t xml:space="preserve"> Islander </w:t>
      </w:r>
      <w:r w:rsidR="001A0A3A" w:rsidRPr="00410DD0">
        <w:t>c</w:t>
      </w:r>
      <w:r w:rsidR="5E5632AC" w:rsidRPr="00410DD0">
        <w:t>ulture</w:t>
      </w:r>
      <w:r w:rsidR="00A52ED7" w:rsidRPr="00410DD0">
        <w:t>s</w:t>
      </w:r>
      <w:r w:rsidR="5E5632AC" w:rsidRPr="00410DD0">
        <w:t xml:space="preserve">, </w:t>
      </w:r>
      <w:proofErr w:type="gramStart"/>
      <w:r w:rsidR="008C4033" w:rsidRPr="00410DD0">
        <w:t>l</w:t>
      </w:r>
      <w:r w:rsidR="55E3E93A" w:rsidRPr="00410DD0">
        <w:t>anguage</w:t>
      </w:r>
      <w:r w:rsidR="00A52ED7" w:rsidRPr="00410DD0">
        <w:t>s</w:t>
      </w:r>
      <w:proofErr w:type="gramEnd"/>
      <w:r w:rsidR="55E3E93A" w:rsidRPr="00410DD0">
        <w:t xml:space="preserve"> and storytelling.</w:t>
      </w:r>
      <w:r w:rsidR="32E127C4" w:rsidRPr="00410DD0">
        <w:t xml:space="preserve"> The purpose of </w:t>
      </w:r>
      <w:r w:rsidR="32E127C4" w:rsidRPr="00410DD0">
        <w:rPr>
          <w:i/>
          <w:iCs/>
        </w:rPr>
        <w:t>Come Together</w:t>
      </w:r>
      <w:r w:rsidR="32E127C4" w:rsidRPr="00410DD0">
        <w:t xml:space="preserve"> is to provide information on a range of topics</w:t>
      </w:r>
      <w:r w:rsidR="00D3140B" w:rsidRPr="00410DD0">
        <w:t>,</w:t>
      </w:r>
      <w:r w:rsidR="32E127C4" w:rsidRPr="00410DD0">
        <w:t xml:space="preserve"> </w:t>
      </w:r>
      <w:r w:rsidR="3A24CDC0" w:rsidRPr="00410DD0">
        <w:t>whereas</w:t>
      </w:r>
      <w:r w:rsidR="32E127C4" w:rsidRPr="00410DD0">
        <w:t xml:space="preserve"> the purpose of </w:t>
      </w:r>
      <w:proofErr w:type="spellStart"/>
      <w:r w:rsidR="32E127C4" w:rsidRPr="00410DD0">
        <w:rPr>
          <w:i/>
          <w:iCs/>
        </w:rPr>
        <w:t>Ngaawily</w:t>
      </w:r>
      <w:proofErr w:type="spellEnd"/>
      <w:r w:rsidR="32E127C4" w:rsidRPr="00410DD0">
        <w:rPr>
          <w:i/>
          <w:iCs/>
        </w:rPr>
        <w:t xml:space="preserve"> </w:t>
      </w:r>
      <w:proofErr w:type="spellStart"/>
      <w:r w:rsidR="32E127C4" w:rsidRPr="00410DD0">
        <w:rPr>
          <w:i/>
          <w:iCs/>
        </w:rPr>
        <w:t>Nop</w:t>
      </w:r>
      <w:proofErr w:type="spellEnd"/>
      <w:r w:rsidR="32E127C4" w:rsidRPr="00410DD0">
        <w:t xml:space="preserve"> and </w:t>
      </w:r>
      <w:proofErr w:type="spellStart"/>
      <w:r w:rsidR="32E127C4" w:rsidRPr="00410DD0">
        <w:rPr>
          <w:i/>
          <w:iCs/>
        </w:rPr>
        <w:t>Noorn</w:t>
      </w:r>
      <w:proofErr w:type="spellEnd"/>
      <w:r w:rsidR="32E127C4" w:rsidRPr="00410DD0">
        <w:t xml:space="preserve"> is to </w:t>
      </w:r>
      <w:r w:rsidR="33539C6E" w:rsidRPr="00410DD0">
        <w:t xml:space="preserve">retell and record </w:t>
      </w:r>
      <w:r w:rsidR="32E127C4" w:rsidRPr="00410DD0">
        <w:t>old stories.</w:t>
      </w:r>
      <w:r w:rsidR="6B3C1067" w:rsidRPr="00410DD0">
        <w:t xml:space="preserve"> </w:t>
      </w:r>
      <w:r w:rsidR="4ABE2BD7" w:rsidRPr="00410DD0">
        <w:t xml:space="preserve">Even though the texts differ, they all provide cultural information </w:t>
      </w:r>
      <w:r w:rsidR="02FC7AA5" w:rsidRPr="00410DD0">
        <w:t>to a wide range of audiences.</w:t>
      </w:r>
    </w:p>
    <w:p w14:paraId="50BA6B3C" w14:textId="58C912F5" w:rsidR="3F2AEE18" w:rsidRPr="00410DD0" w:rsidRDefault="20E13871" w:rsidP="003C7813">
      <w:pPr>
        <w:pStyle w:val="ListNumber"/>
      </w:pPr>
      <w:r w:rsidRPr="00410DD0">
        <w:t xml:space="preserve">As a class, </w:t>
      </w:r>
      <w:r w:rsidR="69371769" w:rsidRPr="00410DD0">
        <w:t>identify</w:t>
      </w:r>
      <w:r w:rsidRPr="00410DD0">
        <w:t xml:space="preserve"> the topic sentence, supporting sentences and concluding sentence of the paragraph.</w:t>
      </w:r>
    </w:p>
    <w:p w14:paraId="44E742CC" w14:textId="5A1FC35B" w:rsidR="7640834C" w:rsidRPr="00410DD0" w:rsidRDefault="076768D5" w:rsidP="28B5181A">
      <w:pPr>
        <w:pStyle w:val="ListNumber"/>
      </w:pPr>
      <w:r w:rsidRPr="00410DD0">
        <w:t xml:space="preserve">Revise </w:t>
      </w:r>
      <w:r w:rsidR="44E61273" w:rsidRPr="00410DD0">
        <w:t>tense, verb groups</w:t>
      </w:r>
      <w:r w:rsidR="5729DF29" w:rsidRPr="00410DD0">
        <w:t xml:space="preserve">, adverbial </w:t>
      </w:r>
      <w:proofErr w:type="gramStart"/>
      <w:r w:rsidR="5729DF29" w:rsidRPr="00410DD0">
        <w:t>clauses</w:t>
      </w:r>
      <w:proofErr w:type="gramEnd"/>
      <w:r w:rsidR="44E61273" w:rsidRPr="00410DD0">
        <w:t xml:space="preserve"> </w:t>
      </w:r>
      <w:r w:rsidR="144460D0" w:rsidRPr="00410DD0">
        <w:t>and the use of commas to separate a subordinating clause from a m</w:t>
      </w:r>
      <w:r w:rsidR="324184F2" w:rsidRPr="00410DD0">
        <w:t xml:space="preserve">ain </w:t>
      </w:r>
      <w:r w:rsidR="7D0588E3" w:rsidRPr="00410DD0">
        <w:t>clause</w:t>
      </w:r>
      <w:r w:rsidR="324184F2" w:rsidRPr="00410DD0">
        <w:t xml:space="preserve"> and items in a list</w:t>
      </w:r>
      <w:r w:rsidR="3810F611" w:rsidRPr="00410DD0">
        <w:t>.</w:t>
      </w:r>
      <w:r w:rsidR="014FCD1D" w:rsidRPr="00410DD0">
        <w:t xml:space="preserve"> Analyse the modelled text and</w:t>
      </w:r>
      <w:r w:rsidR="324184F2" w:rsidRPr="00410DD0">
        <w:t xml:space="preserve"> </w:t>
      </w:r>
      <w:r w:rsidR="1E4BD77D" w:rsidRPr="00410DD0">
        <w:t>i</w:t>
      </w:r>
      <w:r w:rsidR="324184F2" w:rsidRPr="00410DD0">
        <w:t xml:space="preserve">dentify </w:t>
      </w:r>
      <w:r w:rsidR="579F6A37" w:rsidRPr="00410DD0">
        <w:t>examples of how the</w:t>
      </w:r>
      <w:r w:rsidR="160A75FF" w:rsidRPr="00410DD0">
        <w:t>se</w:t>
      </w:r>
      <w:r w:rsidR="579F6A37" w:rsidRPr="00410DD0">
        <w:t xml:space="preserve"> are used to create pre</w:t>
      </w:r>
      <w:r w:rsidR="33EF3847" w:rsidRPr="00410DD0">
        <w:t>cision and add detail. For example:</w:t>
      </w:r>
    </w:p>
    <w:p w14:paraId="2D41BC97" w14:textId="79464B59" w:rsidR="1CABF7C1" w:rsidRPr="00410DD0" w:rsidRDefault="5ABF548C" w:rsidP="00CE001F">
      <w:pPr>
        <w:pStyle w:val="ListBullet"/>
        <w:ind w:left="1134"/>
      </w:pPr>
      <w:r w:rsidRPr="00410DD0">
        <w:t>Tense</w:t>
      </w:r>
      <w:r w:rsidR="07E85A2A" w:rsidRPr="00410DD0">
        <w:t>:</w:t>
      </w:r>
      <w:r w:rsidRPr="00410DD0">
        <w:t xml:space="preserve"> the </w:t>
      </w:r>
      <w:r w:rsidR="04FF96B7" w:rsidRPr="00410DD0">
        <w:t xml:space="preserve">paragraph is predominantly written in present tense, indicated by verbs such as </w:t>
      </w:r>
      <w:r w:rsidR="0D31F8DE" w:rsidRPr="00410DD0">
        <w:t xml:space="preserve">explore, combines and providing. </w:t>
      </w:r>
      <w:r w:rsidR="1BD5EE88" w:rsidRPr="00410DD0">
        <w:t>Past tense is used to recount details</w:t>
      </w:r>
      <w:r w:rsidR="3759ACF3" w:rsidRPr="00410DD0">
        <w:t xml:space="preserve"> about the text</w:t>
      </w:r>
      <w:r w:rsidR="45871D65" w:rsidRPr="00410DD0">
        <w:t xml:space="preserve"> creation</w:t>
      </w:r>
      <w:r w:rsidR="3759ACF3" w:rsidRPr="00410DD0">
        <w:t>, indicated by verbs such as originat</w:t>
      </w:r>
      <w:r w:rsidR="43169F5A" w:rsidRPr="00410DD0">
        <w:t>ed</w:t>
      </w:r>
      <w:r w:rsidR="3759ACF3" w:rsidRPr="00410DD0">
        <w:t xml:space="preserve">, </w:t>
      </w:r>
      <w:proofErr w:type="gramStart"/>
      <w:r w:rsidR="3759ACF3" w:rsidRPr="00410DD0">
        <w:t>retold</w:t>
      </w:r>
      <w:proofErr w:type="gramEnd"/>
      <w:r w:rsidR="388A51D6" w:rsidRPr="00410DD0">
        <w:t xml:space="preserve"> and</w:t>
      </w:r>
      <w:r w:rsidR="10E8CB9D" w:rsidRPr="00410DD0">
        <w:t xml:space="preserve"> recorded</w:t>
      </w:r>
      <w:r w:rsidR="4DE76F70" w:rsidRPr="00410DD0">
        <w:t>.</w:t>
      </w:r>
    </w:p>
    <w:p w14:paraId="319B5D44" w14:textId="23862EA8" w:rsidR="0F9EFEF8" w:rsidRPr="00410DD0" w:rsidRDefault="051537E0" w:rsidP="00CE001F">
      <w:pPr>
        <w:pStyle w:val="ListBullet"/>
        <w:ind w:left="1134"/>
      </w:pPr>
      <w:r w:rsidRPr="00410DD0">
        <w:t>Verb groups</w:t>
      </w:r>
      <w:r w:rsidR="761F0730" w:rsidRPr="00410DD0">
        <w:t xml:space="preserve"> to add detail</w:t>
      </w:r>
      <w:r w:rsidR="08B9713F" w:rsidRPr="00410DD0">
        <w:t xml:space="preserve"> and precision</w:t>
      </w:r>
      <w:r w:rsidR="68F2960E" w:rsidRPr="00410DD0">
        <w:t xml:space="preserve">: </w:t>
      </w:r>
      <w:r w:rsidR="1B288C5D" w:rsidRPr="00410DD0">
        <w:rPr>
          <w:b/>
          <w:bCs/>
        </w:rPr>
        <w:t>ret</w:t>
      </w:r>
      <w:r w:rsidR="47A7B7D7" w:rsidRPr="00410DD0">
        <w:rPr>
          <w:b/>
          <w:bCs/>
        </w:rPr>
        <w:t>ell</w:t>
      </w:r>
      <w:r w:rsidR="1B288C5D" w:rsidRPr="00410DD0">
        <w:rPr>
          <w:b/>
          <w:bCs/>
        </w:rPr>
        <w:t xml:space="preserve"> and record</w:t>
      </w:r>
      <w:r w:rsidR="00B16750" w:rsidRPr="00410DD0">
        <w:t>.</w:t>
      </w:r>
    </w:p>
    <w:p w14:paraId="6562F67C" w14:textId="75EB95C0" w:rsidR="5DDE9343" w:rsidRPr="00410DD0" w:rsidRDefault="68F2960E" w:rsidP="00CE001F">
      <w:pPr>
        <w:pStyle w:val="ListBullet"/>
        <w:ind w:left="1134"/>
      </w:pPr>
      <w:r w:rsidRPr="00410DD0">
        <w:t>A</w:t>
      </w:r>
      <w:r w:rsidR="31115978" w:rsidRPr="00410DD0">
        <w:t>dverbial clauses</w:t>
      </w:r>
      <w:r w:rsidR="715BE49A" w:rsidRPr="00410DD0">
        <w:t>:</w:t>
      </w:r>
      <w:r w:rsidR="0B907C39" w:rsidRPr="00410DD0">
        <w:t xml:space="preserve"> </w:t>
      </w:r>
      <w:r w:rsidR="4AECAEF8" w:rsidRPr="00410DD0">
        <w:rPr>
          <w:rStyle w:val="Strong"/>
        </w:rPr>
        <w:t>Even though the texts differ</w:t>
      </w:r>
      <w:r w:rsidR="4AECAEF8" w:rsidRPr="00410DD0">
        <w:t>, they all provide cultural information to a wide range of audiences.</w:t>
      </w:r>
    </w:p>
    <w:p w14:paraId="3468E5B2" w14:textId="330E52C0" w:rsidR="5DDE9343" w:rsidRPr="00410DD0" w:rsidRDefault="3314FDF8" w:rsidP="00CE001F">
      <w:pPr>
        <w:pStyle w:val="ListBullet"/>
        <w:ind w:left="1134"/>
      </w:pPr>
      <w:r w:rsidRPr="00410DD0">
        <w:t>Commas used to separate</w:t>
      </w:r>
      <w:r w:rsidR="6BDA8A43" w:rsidRPr="00410DD0">
        <w:t xml:space="preserve"> a</w:t>
      </w:r>
      <w:r w:rsidRPr="00410DD0">
        <w:t xml:space="preserve"> subordinating clause</w:t>
      </w:r>
      <w:r w:rsidR="27812DAA" w:rsidRPr="00410DD0">
        <w:t xml:space="preserve"> from a </w:t>
      </w:r>
      <w:r w:rsidR="3D3D431D" w:rsidRPr="00410DD0">
        <w:t>main</w:t>
      </w:r>
      <w:r w:rsidR="27812DAA" w:rsidRPr="00410DD0">
        <w:t xml:space="preserve"> clause</w:t>
      </w:r>
      <w:r w:rsidR="79FA5AA4" w:rsidRPr="00410DD0">
        <w:t>:</w:t>
      </w:r>
      <w:r w:rsidRPr="00410DD0">
        <w:t xml:space="preserve"> </w:t>
      </w:r>
      <w:r w:rsidR="6542DCE5" w:rsidRPr="00410DD0">
        <w:t>Even though the texts differ</w:t>
      </w:r>
      <w:r w:rsidR="6542DCE5" w:rsidRPr="00410DD0">
        <w:rPr>
          <w:rStyle w:val="Strong"/>
          <w:b w:val="0"/>
          <w:bCs w:val="0"/>
        </w:rPr>
        <w:t xml:space="preserve">, </w:t>
      </w:r>
      <w:r w:rsidR="6542DCE5" w:rsidRPr="00410DD0">
        <w:t>they all provide cultural information to a wide range of audiences.</w:t>
      </w:r>
    </w:p>
    <w:p w14:paraId="144C0FE5" w14:textId="442E3D23" w:rsidR="5DDE9343" w:rsidRPr="00410DD0" w:rsidRDefault="6CA1D3F9" w:rsidP="00CE001F">
      <w:pPr>
        <w:pStyle w:val="ListBullet"/>
        <w:ind w:left="1134"/>
      </w:pPr>
      <w:r w:rsidRPr="00410DD0">
        <w:t>C</w:t>
      </w:r>
      <w:r w:rsidR="5368B64C" w:rsidRPr="00410DD0">
        <w:t>o</w:t>
      </w:r>
      <w:r w:rsidRPr="00410DD0">
        <w:t xml:space="preserve">mmas </w:t>
      </w:r>
      <w:r w:rsidR="79D7A24B" w:rsidRPr="00410DD0">
        <w:t xml:space="preserve">used </w:t>
      </w:r>
      <w:r w:rsidR="5368B64C" w:rsidRPr="00410DD0">
        <w:t>to separate items in a list</w:t>
      </w:r>
      <w:r w:rsidR="3BCDF527" w:rsidRPr="00410DD0">
        <w:t>:</w:t>
      </w:r>
      <w:r w:rsidR="1C09CA47" w:rsidRPr="00410DD0">
        <w:rPr>
          <w:i/>
          <w:iCs/>
        </w:rPr>
        <w:t xml:space="preserve"> </w:t>
      </w:r>
      <w:proofErr w:type="spellStart"/>
      <w:r w:rsidR="36D0F0A9" w:rsidRPr="00410DD0">
        <w:rPr>
          <w:i/>
          <w:iCs/>
        </w:rPr>
        <w:t>Ngaawily</w:t>
      </w:r>
      <w:proofErr w:type="spellEnd"/>
      <w:r w:rsidR="5368B64C" w:rsidRPr="00410DD0">
        <w:rPr>
          <w:i/>
          <w:iCs/>
        </w:rPr>
        <w:t xml:space="preserve"> </w:t>
      </w:r>
      <w:proofErr w:type="spellStart"/>
      <w:r w:rsidR="5368B64C" w:rsidRPr="00410DD0">
        <w:rPr>
          <w:rStyle w:val="Emphasis"/>
        </w:rPr>
        <w:t>Nop</w:t>
      </w:r>
      <w:proofErr w:type="spellEnd"/>
      <w:r w:rsidR="5368B64C" w:rsidRPr="00410DD0">
        <w:rPr>
          <w:rStyle w:val="Strong"/>
        </w:rPr>
        <w:t>,</w:t>
      </w:r>
      <w:r w:rsidR="5368B64C" w:rsidRPr="00410DD0">
        <w:rPr>
          <w:rStyle w:val="Strong"/>
          <w:b w:val="0"/>
          <w:bCs w:val="0"/>
        </w:rPr>
        <w:t xml:space="preserve"> </w:t>
      </w:r>
      <w:proofErr w:type="spellStart"/>
      <w:r w:rsidR="5368B64C" w:rsidRPr="00410DD0">
        <w:rPr>
          <w:rStyle w:val="Emphasis"/>
        </w:rPr>
        <w:t>Noorn</w:t>
      </w:r>
      <w:proofErr w:type="spellEnd"/>
      <w:r w:rsidR="5368B64C" w:rsidRPr="00410DD0">
        <w:t xml:space="preserve"> and </w:t>
      </w:r>
      <w:r w:rsidR="5368B64C" w:rsidRPr="00410DD0">
        <w:rPr>
          <w:rStyle w:val="Emphasis"/>
        </w:rPr>
        <w:t>Come Together</w:t>
      </w:r>
      <w:r w:rsidR="5368B64C" w:rsidRPr="00410DD0">
        <w:t>.</w:t>
      </w:r>
    </w:p>
    <w:p w14:paraId="2984507B" w14:textId="69550CF5" w:rsidR="75074D7E" w:rsidRPr="00410DD0" w:rsidRDefault="5368B64C" w:rsidP="28B5181A">
      <w:pPr>
        <w:pStyle w:val="ListNumber"/>
      </w:pPr>
      <w:r w:rsidRPr="00410DD0">
        <w:t>Explain students will be</w:t>
      </w:r>
      <w:r w:rsidR="59AC1DBA" w:rsidRPr="00410DD0">
        <w:t xml:space="preserve"> composing additional paragraphs </w:t>
      </w:r>
      <w:r w:rsidR="5B972556" w:rsidRPr="00410DD0">
        <w:t xml:space="preserve">in </w:t>
      </w:r>
      <w:hyperlink w:anchor="_Lesson_11_–_1">
        <w:r w:rsidR="5B972556" w:rsidRPr="00410DD0">
          <w:rPr>
            <w:rStyle w:val="Hyperlink"/>
          </w:rPr>
          <w:t>Lesson 11</w:t>
        </w:r>
      </w:hyperlink>
      <w:r w:rsidR="59AC1DBA" w:rsidRPr="00410DD0">
        <w:t xml:space="preserve"> </w:t>
      </w:r>
      <w:r w:rsidR="690426E6" w:rsidRPr="00410DD0">
        <w:t xml:space="preserve">to </w:t>
      </w:r>
      <w:r w:rsidR="0D1371D0" w:rsidRPr="00410DD0">
        <w:t xml:space="preserve">describe and/or explain </w:t>
      </w:r>
      <w:r w:rsidR="104B8116" w:rsidRPr="00410DD0">
        <w:t xml:space="preserve">the structure and main features of the texts, aspects of Aboriginal and Torres Strait Islander </w:t>
      </w:r>
      <w:r w:rsidR="00A51F3D" w:rsidRPr="00410DD0">
        <w:t>c</w:t>
      </w:r>
      <w:r w:rsidR="104B8116" w:rsidRPr="00410DD0">
        <w:t>ulture</w:t>
      </w:r>
      <w:r w:rsidR="00A52ED7" w:rsidRPr="00410DD0">
        <w:t>s</w:t>
      </w:r>
      <w:r w:rsidR="104B8116" w:rsidRPr="00410DD0">
        <w:t xml:space="preserve"> learnt from these texts and why this text/learning is important.</w:t>
      </w:r>
      <w:r w:rsidR="59AC1DBA" w:rsidRPr="00410DD0">
        <w:rPr>
          <w:color w:val="FF0000"/>
        </w:rPr>
        <w:t xml:space="preserve"> </w:t>
      </w:r>
      <w:r w:rsidR="55652D24" w:rsidRPr="00410DD0">
        <w:t>Co-construct success criteria for writing. For example:</w:t>
      </w:r>
    </w:p>
    <w:p w14:paraId="7DAB4721" w14:textId="0DDB733D" w:rsidR="081F4E68" w:rsidRPr="00410DD0" w:rsidRDefault="001F0569" w:rsidP="00CE001F">
      <w:pPr>
        <w:pStyle w:val="ListBullet"/>
        <w:ind w:left="1134"/>
      </w:pPr>
      <w:r w:rsidRPr="00410DD0">
        <w:t>three</w:t>
      </w:r>
      <w:r w:rsidR="0FA75281" w:rsidRPr="00410DD0">
        <w:t xml:space="preserve"> </w:t>
      </w:r>
      <w:r w:rsidR="366B6CBD" w:rsidRPr="00410DD0">
        <w:t xml:space="preserve">logically sequenced </w:t>
      </w:r>
      <w:r w:rsidR="0FA75281" w:rsidRPr="00410DD0">
        <w:t>paragraphs with clear, coherent transition of ideas</w:t>
      </w:r>
    </w:p>
    <w:p w14:paraId="14F83449" w14:textId="7FCF654E" w:rsidR="081F4E68" w:rsidRPr="00410DD0" w:rsidRDefault="33D2ED7B" w:rsidP="00CE001F">
      <w:pPr>
        <w:pStyle w:val="ListBullet"/>
        <w:ind w:left="1134"/>
      </w:pPr>
      <w:r w:rsidRPr="00410DD0">
        <w:t>s</w:t>
      </w:r>
      <w:r w:rsidR="0FA75281" w:rsidRPr="00410DD0">
        <w:t xml:space="preserve">hift between tense where </w:t>
      </w:r>
      <w:proofErr w:type="gramStart"/>
      <w:r w:rsidR="0FA75281" w:rsidRPr="00410DD0">
        <w:t>appropriate</w:t>
      </w:r>
      <w:proofErr w:type="gramEnd"/>
    </w:p>
    <w:p w14:paraId="795EA7BF" w14:textId="2D9DBDA1" w:rsidR="081F4E68" w:rsidRPr="00410DD0" w:rsidRDefault="37B00BC6" w:rsidP="00CE001F">
      <w:pPr>
        <w:pStyle w:val="ListBullet"/>
        <w:ind w:left="1134"/>
      </w:pPr>
      <w:r w:rsidRPr="00410DD0">
        <w:t>i</w:t>
      </w:r>
      <w:r w:rsidR="0FA75281" w:rsidRPr="00410DD0">
        <w:t>nclude verbs</w:t>
      </w:r>
      <w:r w:rsidR="0B115AC3" w:rsidRPr="00410DD0">
        <w:t xml:space="preserve"> and</w:t>
      </w:r>
      <w:r w:rsidR="0FA75281" w:rsidRPr="00410DD0">
        <w:t xml:space="preserve"> verb groups</w:t>
      </w:r>
      <w:r w:rsidR="5DCA9916" w:rsidRPr="00410DD0">
        <w:t xml:space="preserve"> to make writing more </w:t>
      </w:r>
      <w:proofErr w:type="gramStart"/>
      <w:r w:rsidR="5DCA9916" w:rsidRPr="00410DD0">
        <w:t>precise</w:t>
      </w:r>
      <w:proofErr w:type="gramEnd"/>
    </w:p>
    <w:p w14:paraId="7C9937DF" w14:textId="27447181" w:rsidR="081F4E68" w:rsidRPr="00410DD0" w:rsidRDefault="30ACC593" w:rsidP="00CE001F">
      <w:pPr>
        <w:pStyle w:val="ListBullet"/>
        <w:ind w:left="1134"/>
      </w:pPr>
      <w:r w:rsidRPr="00410DD0">
        <w:t>e</w:t>
      </w:r>
      <w:r w:rsidR="767E9D37" w:rsidRPr="00410DD0">
        <w:t xml:space="preserve">xperiment with the placement of adverbial clauses to add detail to verb </w:t>
      </w:r>
      <w:proofErr w:type="gramStart"/>
      <w:r w:rsidR="767E9D37" w:rsidRPr="00410DD0">
        <w:t>groups</w:t>
      </w:r>
      <w:proofErr w:type="gramEnd"/>
    </w:p>
    <w:p w14:paraId="5F6E9826" w14:textId="09BF70FA" w:rsidR="0056523B" w:rsidRPr="00410DD0" w:rsidRDefault="76FEA302" w:rsidP="00C17C67">
      <w:pPr>
        <w:pStyle w:val="ListBullet"/>
        <w:ind w:left="1134"/>
      </w:pPr>
      <w:r w:rsidRPr="00410DD0">
        <w:t>u</w:t>
      </w:r>
      <w:r w:rsidR="5214A749" w:rsidRPr="00410DD0">
        <w:t>se commas to separate subordinating clauses f</w:t>
      </w:r>
      <w:r w:rsidR="1E25599F" w:rsidRPr="00410DD0">
        <w:t>ro</w:t>
      </w:r>
      <w:r w:rsidR="5214A749" w:rsidRPr="00410DD0">
        <w:t>m main clauses and items in a list</w:t>
      </w:r>
      <w:r w:rsidR="298813B3" w:rsidRPr="00410DD0">
        <w:t>.</w:t>
      </w:r>
    </w:p>
    <w:p w14:paraId="58213917" w14:textId="66059953" w:rsidR="59DB437F" w:rsidRPr="00410DD0" w:rsidRDefault="7E82F92E" w:rsidP="00B16750">
      <w:pPr>
        <w:pStyle w:val="FeatureBox"/>
      </w:pPr>
      <w:r w:rsidRPr="00410DD0">
        <w:rPr>
          <w:b/>
          <w:bCs/>
        </w:rPr>
        <w:t>Note:</w:t>
      </w:r>
      <w:r w:rsidRPr="00410DD0">
        <w:t xml:space="preserve"> </w:t>
      </w:r>
      <w:r w:rsidR="08DD86BC" w:rsidRPr="00410DD0">
        <w:t>t</w:t>
      </w:r>
      <w:r w:rsidRPr="00410DD0">
        <w:t xml:space="preserve">he success criteria will be used in </w:t>
      </w:r>
      <w:hyperlink w:anchor="_Lesson_11_–_1">
        <w:r w:rsidR="4433A5FC" w:rsidRPr="00410DD0">
          <w:rPr>
            <w:rStyle w:val="Hyperlink"/>
          </w:rPr>
          <w:t>L</w:t>
        </w:r>
        <w:r w:rsidRPr="00410DD0">
          <w:rPr>
            <w:rStyle w:val="Hyperlink"/>
          </w:rPr>
          <w:t>esson 11</w:t>
        </w:r>
        <w:r w:rsidR="3900DEAA" w:rsidRPr="00410DD0">
          <w:t>.</w:t>
        </w:r>
      </w:hyperlink>
    </w:p>
    <w:p w14:paraId="09665779" w14:textId="1A597BAF" w:rsidR="20212E75" w:rsidRPr="00410DD0" w:rsidRDefault="1CE869B4" w:rsidP="0056523B">
      <w:pPr>
        <w:pStyle w:val="ListNumber"/>
      </w:pPr>
      <w:r w:rsidRPr="00410DD0">
        <w:t xml:space="preserve">Students use the success criteria to identify </w:t>
      </w:r>
      <w:r w:rsidR="1B38FDBB" w:rsidRPr="00410DD0">
        <w:t xml:space="preserve">and record a learning goal to be used in </w:t>
      </w:r>
      <w:hyperlink w:anchor="_Lesson_11_–_1">
        <w:r w:rsidR="6D3A7E04" w:rsidRPr="00410DD0">
          <w:rPr>
            <w:rStyle w:val="Hyperlink"/>
          </w:rPr>
          <w:t>L</w:t>
        </w:r>
        <w:r w:rsidR="1B38FDBB" w:rsidRPr="00410DD0">
          <w:rPr>
            <w:rStyle w:val="Hyperlink"/>
          </w:rPr>
          <w:t>esson 11</w:t>
        </w:r>
      </w:hyperlink>
      <w:r w:rsidR="1B38FDBB" w:rsidRPr="00410DD0">
        <w:t>.</w:t>
      </w:r>
    </w:p>
    <w:p w14:paraId="10BCB0B9" w14:textId="5440DAB2" w:rsidR="00CB6809" w:rsidRPr="00410DD0" w:rsidRDefault="3211453B" w:rsidP="003421EE">
      <w:pPr>
        <w:pStyle w:val="Heading2"/>
      </w:pPr>
      <w:bookmarkStart w:id="75" w:name="_Lesson_11_–_1"/>
      <w:bookmarkStart w:id="76" w:name="_Lesson_11_–"/>
      <w:bookmarkStart w:id="77" w:name="_Toc143258887"/>
      <w:bookmarkStart w:id="78" w:name="_Toc169529471"/>
      <w:bookmarkEnd w:id="75"/>
      <w:r w:rsidRPr="00410DD0">
        <w:t xml:space="preserve">Lesson </w:t>
      </w:r>
      <w:r w:rsidR="43A42F66" w:rsidRPr="00410DD0">
        <w:t>11</w:t>
      </w:r>
      <w:r w:rsidR="5F7C9B87" w:rsidRPr="00410DD0">
        <w:t xml:space="preserve"> – </w:t>
      </w:r>
      <w:r w:rsidR="5D594A1B" w:rsidRPr="00410DD0">
        <w:t xml:space="preserve">planning and drafting </w:t>
      </w:r>
      <w:bookmarkEnd w:id="76"/>
      <w:bookmarkEnd w:id="77"/>
      <w:r w:rsidR="5D594A1B" w:rsidRPr="00410DD0">
        <w:t xml:space="preserve">sequenced </w:t>
      </w:r>
      <w:proofErr w:type="gramStart"/>
      <w:r w:rsidR="5D594A1B" w:rsidRPr="00410DD0">
        <w:t>paragraphs</w:t>
      </w:r>
      <w:bookmarkEnd w:id="78"/>
      <w:proofErr w:type="gramEnd"/>
    </w:p>
    <w:p w14:paraId="5E40D874" w14:textId="7AB3827E" w:rsidR="00CB6809" w:rsidRPr="00410DD0" w:rsidRDefault="56FB1A1B" w:rsidP="00637398">
      <w:pPr>
        <w:pStyle w:val="ListNumber"/>
        <w:numPr>
          <w:ilvl w:val="0"/>
          <w:numId w:val="21"/>
        </w:numPr>
      </w:pPr>
      <w:r w:rsidRPr="00410DD0">
        <w:t>Watch</w:t>
      </w:r>
      <w:r w:rsidR="55EEE6DC" w:rsidRPr="00410DD0">
        <w:t xml:space="preserve"> </w:t>
      </w:r>
      <w:hyperlink r:id="rId97">
        <w:proofErr w:type="spellStart"/>
        <w:r w:rsidR="39CB6199" w:rsidRPr="00410DD0">
          <w:rPr>
            <w:rStyle w:val="Hyperlink"/>
          </w:rPr>
          <w:t>Ngaawily</w:t>
        </w:r>
        <w:proofErr w:type="spellEnd"/>
        <w:r w:rsidR="39CB6199" w:rsidRPr="00410DD0">
          <w:rPr>
            <w:rStyle w:val="Hyperlink"/>
          </w:rPr>
          <w:t xml:space="preserve"> </w:t>
        </w:r>
        <w:proofErr w:type="spellStart"/>
        <w:r w:rsidR="39CB6199" w:rsidRPr="00410DD0">
          <w:rPr>
            <w:rStyle w:val="Hyperlink"/>
          </w:rPr>
          <w:t>Nop</w:t>
        </w:r>
        <w:proofErr w:type="spellEnd"/>
        <w:r w:rsidR="39CB6199" w:rsidRPr="00410DD0">
          <w:rPr>
            <w:rStyle w:val="Hyperlink"/>
          </w:rPr>
          <w:t xml:space="preserve"> early draft and commentary</w:t>
        </w:r>
        <w:r w:rsidR="55EEE6DC" w:rsidRPr="00410DD0">
          <w:rPr>
            <w:rStyle w:val="Hyperlink"/>
          </w:rPr>
          <w:t xml:space="preserve"> </w:t>
        </w:r>
        <w:r w:rsidR="187A61F1" w:rsidRPr="00410DD0">
          <w:rPr>
            <w:rStyle w:val="Hyperlink"/>
          </w:rPr>
          <w:t>(3:48)</w:t>
        </w:r>
      </w:hyperlink>
      <w:r w:rsidR="00147783" w:rsidRPr="00410DD0">
        <w:t xml:space="preserve">, </w:t>
      </w:r>
      <w:r w:rsidR="55EEE6DC" w:rsidRPr="00410DD0">
        <w:t>stop at 1</w:t>
      </w:r>
      <w:r w:rsidR="0BA3377A" w:rsidRPr="00410DD0">
        <w:t>:</w:t>
      </w:r>
      <w:r w:rsidR="55EEE6DC" w:rsidRPr="00410DD0">
        <w:t>43.</w:t>
      </w:r>
      <w:r w:rsidR="4B1A137B" w:rsidRPr="00410DD0">
        <w:t xml:space="preserve"> </w:t>
      </w:r>
      <w:r w:rsidR="55EEE6DC" w:rsidRPr="00410DD0">
        <w:t>As a class</w:t>
      </w:r>
      <w:r w:rsidR="7D0E2F96" w:rsidRPr="00410DD0">
        <w:t>,</w:t>
      </w:r>
      <w:r w:rsidR="55EEE6DC" w:rsidRPr="00410DD0">
        <w:t xml:space="preserve"> discuss </w:t>
      </w:r>
      <w:r w:rsidR="6DAA34B5" w:rsidRPr="00410DD0">
        <w:t xml:space="preserve">and analyse </w:t>
      </w:r>
      <w:r w:rsidR="55EEE6DC" w:rsidRPr="00410DD0">
        <w:t>how audio elements integrate with linguistic, visual, gestural and spatial elements to create meaning and impact.</w:t>
      </w:r>
    </w:p>
    <w:p w14:paraId="6F84AEB9" w14:textId="21B2BFF0" w:rsidR="00CB6809" w:rsidRPr="00410DD0" w:rsidRDefault="6643859C" w:rsidP="0056523B">
      <w:pPr>
        <w:pStyle w:val="ListBullet"/>
        <w:ind w:left="1134"/>
      </w:pPr>
      <w:r w:rsidRPr="00410DD0">
        <w:t>What multimodal features are evident in this text?</w:t>
      </w:r>
    </w:p>
    <w:p w14:paraId="0C51E71A" w14:textId="6A9CE230" w:rsidR="00CB6809" w:rsidRPr="00410DD0" w:rsidRDefault="0A79F9C6" w:rsidP="0056523B">
      <w:pPr>
        <w:pStyle w:val="ListBullet"/>
        <w:ind w:left="1134"/>
      </w:pPr>
      <w:r w:rsidRPr="00410DD0">
        <w:t>How do</w:t>
      </w:r>
      <w:r w:rsidR="00DA3A4F" w:rsidRPr="00410DD0">
        <w:t xml:space="preserve"> the audio elements support the </w:t>
      </w:r>
      <w:r w:rsidR="6EE4CA48" w:rsidRPr="00410DD0">
        <w:t>visual</w:t>
      </w:r>
      <w:r w:rsidR="60672C7F" w:rsidRPr="00410DD0">
        <w:t xml:space="preserve"> elements</w:t>
      </w:r>
      <w:r w:rsidR="6EE4CA48" w:rsidRPr="00410DD0">
        <w:t xml:space="preserve"> </w:t>
      </w:r>
      <w:r w:rsidR="47C25399" w:rsidRPr="00410DD0">
        <w:t>and contribute to</w:t>
      </w:r>
      <w:r w:rsidR="6EE4CA48" w:rsidRPr="00410DD0">
        <w:t xml:space="preserve"> meaning?</w:t>
      </w:r>
    </w:p>
    <w:p w14:paraId="62DDA1C2" w14:textId="17F25383" w:rsidR="00CB6809" w:rsidRPr="00410DD0" w:rsidRDefault="0A79F9C6" w:rsidP="00B16750">
      <w:pPr>
        <w:pStyle w:val="FeatureBox"/>
      </w:pPr>
      <w:r w:rsidRPr="00410DD0">
        <w:rPr>
          <w:b/>
          <w:bCs/>
        </w:rPr>
        <w:t>Note:</w:t>
      </w:r>
      <w:r w:rsidRPr="00410DD0">
        <w:t xml:space="preserve"> </w:t>
      </w:r>
      <w:r w:rsidR="13379E39" w:rsidRPr="00410DD0">
        <w:t>t</w:t>
      </w:r>
      <w:r w:rsidRPr="00410DD0">
        <w:t xml:space="preserve">his recording is a draft version of the </w:t>
      </w:r>
      <w:r w:rsidR="2F341A8E" w:rsidRPr="00410DD0">
        <w:t>C</w:t>
      </w:r>
      <w:r w:rsidRPr="00410DD0">
        <w:t>ultural narrative w</w:t>
      </w:r>
      <w:r w:rsidR="63F0F6A6" w:rsidRPr="00410DD0">
        <w:t xml:space="preserve">hich ends differently to the printed version of </w:t>
      </w:r>
      <w:proofErr w:type="spellStart"/>
      <w:r w:rsidR="63F0F6A6" w:rsidRPr="00410DD0">
        <w:rPr>
          <w:i/>
          <w:iCs/>
        </w:rPr>
        <w:t>Ngaawily</w:t>
      </w:r>
      <w:proofErr w:type="spellEnd"/>
      <w:r w:rsidR="63F0F6A6" w:rsidRPr="00410DD0">
        <w:rPr>
          <w:i/>
          <w:iCs/>
        </w:rPr>
        <w:t xml:space="preserve"> </w:t>
      </w:r>
      <w:proofErr w:type="spellStart"/>
      <w:r w:rsidR="63F0F6A6" w:rsidRPr="00410DD0">
        <w:rPr>
          <w:i/>
          <w:iCs/>
        </w:rPr>
        <w:t>Nop</w:t>
      </w:r>
      <w:proofErr w:type="spellEnd"/>
      <w:r w:rsidR="63F0F6A6" w:rsidRPr="00410DD0">
        <w:t xml:space="preserve"> explored in the unit</w:t>
      </w:r>
      <w:r w:rsidRPr="00410DD0">
        <w:t xml:space="preserve">. The purpose of this activity is to hear the Noongar Language and </w:t>
      </w:r>
      <w:r w:rsidR="4BAF7B19" w:rsidRPr="00410DD0">
        <w:t xml:space="preserve">expose </w:t>
      </w:r>
      <w:r w:rsidR="0748AA33" w:rsidRPr="00410DD0">
        <w:t xml:space="preserve">students </w:t>
      </w:r>
      <w:r w:rsidR="4BAF7B19" w:rsidRPr="00410DD0">
        <w:t>to</w:t>
      </w:r>
      <w:r w:rsidRPr="00410DD0">
        <w:t xml:space="preserve"> multimodal features t</w:t>
      </w:r>
      <w:r w:rsidR="4BAF7B19" w:rsidRPr="00410DD0">
        <w:t xml:space="preserve">hat can be used </w:t>
      </w:r>
      <w:r w:rsidRPr="00410DD0">
        <w:t>to enhance understanding of and connection to the text.</w:t>
      </w:r>
    </w:p>
    <w:p w14:paraId="792EF8D0" w14:textId="7CD4F5E2" w:rsidR="00CB6809" w:rsidRPr="00410DD0" w:rsidRDefault="1C80878F" w:rsidP="28B5181A">
      <w:pPr>
        <w:pStyle w:val="ListNumber"/>
      </w:pPr>
      <w:r w:rsidRPr="00410DD0">
        <w:t>Revi</w:t>
      </w:r>
      <w:r w:rsidR="373CADE2" w:rsidRPr="00410DD0">
        <w:t>sit</w:t>
      </w:r>
      <w:r w:rsidR="72504A19" w:rsidRPr="00410DD0">
        <w:t xml:space="preserve"> </w:t>
      </w:r>
      <w:r w:rsidRPr="00410DD0">
        <w:t xml:space="preserve">the scenario presented in </w:t>
      </w:r>
      <w:hyperlink w:anchor="_Lesson_10_–_1">
        <w:r w:rsidR="06B9DDA6" w:rsidRPr="00410DD0">
          <w:rPr>
            <w:rStyle w:val="Hyperlink"/>
          </w:rPr>
          <w:t>L</w:t>
        </w:r>
        <w:r w:rsidRPr="00410DD0">
          <w:rPr>
            <w:rStyle w:val="Hyperlink"/>
          </w:rPr>
          <w:t>esson 10</w:t>
        </w:r>
        <w:r w:rsidR="0E6FE79E" w:rsidRPr="00410DD0">
          <w:t>.</w:t>
        </w:r>
      </w:hyperlink>
      <w:r w:rsidR="0E6FE79E" w:rsidRPr="00410DD0">
        <w:t xml:space="preserve"> </w:t>
      </w:r>
      <w:r w:rsidR="380728D1" w:rsidRPr="00410DD0">
        <w:t xml:space="preserve">Re-read the modelled exemplar from </w:t>
      </w:r>
      <w:hyperlink w:anchor="_Lesson_10_–_1">
        <w:r w:rsidR="380728D1" w:rsidRPr="00410DD0">
          <w:rPr>
            <w:rStyle w:val="Hyperlink"/>
          </w:rPr>
          <w:t>Lesson 10</w:t>
        </w:r>
      </w:hyperlink>
      <w:r w:rsidR="380728D1" w:rsidRPr="00410DD0">
        <w:t xml:space="preserve"> that focus</w:t>
      </w:r>
      <w:r w:rsidR="14584951" w:rsidRPr="00410DD0">
        <w:t>es</w:t>
      </w:r>
      <w:r w:rsidR="380728D1" w:rsidRPr="00410DD0">
        <w:t xml:space="preserve"> on the purpose of the texts. </w:t>
      </w:r>
      <w:r w:rsidR="27F4DB2B" w:rsidRPr="00410DD0">
        <w:t>Remind students</w:t>
      </w:r>
      <w:r w:rsidR="138D68EA" w:rsidRPr="00410DD0">
        <w:t xml:space="preserve"> that</w:t>
      </w:r>
      <w:r w:rsidR="0B8139DC" w:rsidRPr="00410DD0">
        <w:t xml:space="preserve"> </w:t>
      </w:r>
      <w:r w:rsidR="27F4DB2B" w:rsidRPr="00410DD0">
        <w:t>they</w:t>
      </w:r>
      <w:r w:rsidR="2FAB62A4" w:rsidRPr="00410DD0">
        <w:t xml:space="preserve"> will be composing 3 paragraphs</w:t>
      </w:r>
      <w:r w:rsidR="7D3E6BFC" w:rsidRPr="00410DD0">
        <w:t xml:space="preserve"> outlining and</w:t>
      </w:r>
      <w:r w:rsidR="2FAB62A4" w:rsidRPr="00410DD0">
        <w:t xml:space="preserve"> </w:t>
      </w:r>
      <w:r w:rsidR="39ABD8D4" w:rsidRPr="00410DD0">
        <w:t>comparing</w:t>
      </w:r>
      <w:r w:rsidR="007F2176" w:rsidRPr="00410DD0">
        <w:t>:</w:t>
      </w:r>
    </w:p>
    <w:p w14:paraId="6DBBCCC3" w14:textId="103EB307" w:rsidR="00CB6809" w:rsidRPr="00410DD0" w:rsidRDefault="554A64E1" w:rsidP="00D93E00">
      <w:pPr>
        <w:pStyle w:val="ListBullet"/>
        <w:ind w:left="1134"/>
      </w:pPr>
      <w:r w:rsidRPr="00410DD0">
        <w:t>the structure and main features of the texts</w:t>
      </w:r>
    </w:p>
    <w:p w14:paraId="598BFFE6" w14:textId="26A43C42" w:rsidR="00CB6809" w:rsidRPr="00410DD0" w:rsidRDefault="554A64E1" w:rsidP="00D93E00">
      <w:pPr>
        <w:pStyle w:val="ListBullet"/>
        <w:ind w:left="1134"/>
      </w:pPr>
      <w:r w:rsidRPr="00410DD0">
        <w:t xml:space="preserve">aspects of Aboriginal and Torres Strait Islander </w:t>
      </w:r>
      <w:r w:rsidR="00A51F3D" w:rsidRPr="00410DD0">
        <w:t>c</w:t>
      </w:r>
      <w:r w:rsidRPr="00410DD0">
        <w:t>ulture</w:t>
      </w:r>
      <w:r w:rsidR="00A52ED7" w:rsidRPr="00410DD0">
        <w:t>s</w:t>
      </w:r>
      <w:r w:rsidRPr="00410DD0">
        <w:t xml:space="preserve"> learnt from these </w:t>
      </w:r>
      <w:proofErr w:type="gramStart"/>
      <w:r w:rsidRPr="00410DD0">
        <w:t>texts</w:t>
      </w:r>
      <w:proofErr w:type="gramEnd"/>
    </w:p>
    <w:p w14:paraId="54566FB0" w14:textId="479E75D4" w:rsidR="00CB6809" w:rsidRPr="00410DD0" w:rsidRDefault="554A64E1" w:rsidP="00D93E00">
      <w:pPr>
        <w:pStyle w:val="ListBullet"/>
        <w:ind w:left="1134"/>
      </w:pPr>
      <w:r w:rsidRPr="00410DD0">
        <w:t>why this text/learning is important</w:t>
      </w:r>
      <w:r w:rsidR="3B2DC4B0" w:rsidRPr="00410DD0">
        <w:t>.</w:t>
      </w:r>
    </w:p>
    <w:p w14:paraId="6D05FF86" w14:textId="2887B501" w:rsidR="00CB6809" w:rsidRPr="00410DD0" w:rsidRDefault="31029072" w:rsidP="28B5181A">
      <w:pPr>
        <w:pStyle w:val="ListNumber"/>
      </w:pPr>
      <w:r w:rsidRPr="00410DD0">
        <w:t>Display</w:t>
      </w:r>
      <w:r w:rsidR="463EA01A" w:rsidRPr="00410DD0">
        <w:t xml:space="preserve"> the </w:t>
      </w:r>
      <w:r w:rsidR="27E5B35B" w:rsidRPr="00410DD0">
        <w:t>recorded responses</w:t>
      </w:r>
      <w:r w:rsidR="4E7C7A5A" w:rsidRPr="00410DD0">
        <w:t>,</w:t>
      </w:r>
      <w:r w:rsidR="29E0A299" w:rsidRPr="00410DD0">
        <w:t xml:space="preserve"> annotated modelled</w:t>
      </w:r>
      <w:r w:rsidR="65C4AF76" w:rsidRPr="00410DD0">
        <w:t xml:space="preserve"> </w:t>
      </w:r>
      <w:r w:rsidR="1EE58B73" w:rsidRPr="00410DD0">
        <w:t xml:space="preserve">paragraph </w:t>
      </w:r>
      <w:r w:rsidR="00D0CC8C" w:rsidRPr="00410DD0">
        <w:t>and success criteria</w:t>
      </w:r>
      <w:r w:rsidR="1EE58B73" w:rsidRPr="00410DD0">
        <w:t xml:space="preserve"> </w:t>
      </w:r>
      <w:r w:rsidR="0247CC5A" w:rsidRPr="00410DD0">
        <w:t>from</w:t>
      </w:r>
      <w:r w:rsidR="463EA01A" w:rsidRPr="00410DD0">
        <w:t xml:space="preserve"> </w:t>
      </w:r>
      <w:hyperlink w:anchor="_Lesson_10_–_1">
        <w:r w:rsidR="75539FB9" w:rsidRPr="00410DD0">
          <w:rPr>
            <w:rStyle w:val="Hyperlink"/>
          </w:rPr>
          <w:t>L</w:t>
        </w:r>
        <w:r w:rsidR="463EA01A" w:rsidRPr="00410DD0">
          <w:rPr>
            <w:rStyle w:val="Hyperlink"/>
          </w:rPr>
          <w:t>esson 10</w:t>
        </w:r>
      </w:hyperlink>
      <w:r w:rsidR="463EA01A" w:rsidRPr="00410DD0">
        <w:t xml:space="preserve">. </w:t>
      </w:r>
      <w:r w:rsidR="73E16073" w:rsidRPr="00410DD0">
        <w:t>In pair</w:t>
      </w:r>
      <w:r w:rsidR="66D4E543" w:rsidRPr="00410DD0">
        <w:t>s</w:t>
      </w:r>
      <w:r w:rsidR="73E16073" w:rsidRPr="00410DD0">
        <w:t xml:space="preserve">, students orally </w:t>
      </w:r>
      <w:r w:rsidR="71DFCBCA" w:rsidRPr="00410DD0">
        <w:t>plan</w:t>
      </w:r>
      <w:r w:rsidR="73E16073" w:rsidRPr="00410DD0">
        <w:t xml:space="preserve"> what </w:t>
      </w:r>
      <w:r w:rsidR="74FE00A4" w:rsidRPr="00410DD0">
        <w:t>could be</w:t>
      </w:r>
      <w:r w:rsidR="73E16073" w:rsidRPr="00410DD0">
        <w:t xml:space="preserve"> include</w:t>
      </w:r>
      <w:r w:rsidR="47E4FEE7" w:rsidRPr="00410DD0">
        <w:t>d</w:t>
      </w:r>
      <w:r w:rsidR="73E16073" w:rsidRPr="00410DD0">
        <w:t xml:space="preserve"> in each of the 3 paragraphs. </w:t>
      </w:r>
      <w:r w:rsidR="2333CE84" w:rsidRPr="00410DD0">
        <w:t xml:space="preserve">For example, </w:t>
      </w:r>
      <w:r w:rsidR="049ED2ED" w:rsidRPr="00410DD0">
        <w:t>s</w:t>
      </w:r>
      <w:r w:rsidR="53BF151F" w:rsidRPr="00410DD0">
        <w:t>tudents might discuss how</w:t>
      </w:r>
      <w:r w:rsidR="3F61DFA9" w:rsidRPr="00410DD0">
        <w:t xml:space="preserve"> the paragraph on </w:t>
      </w:r>
      <w:r w:rsidR="00A51F3D" w:rsidRPr="00410DD0">
        <w:t>c</w:t>
      </w:r>
      <w:r w:rsidR="3F61DFA9" w:rsidRPr="00410DD0">
        <w:t>ulture</w:t>
      </w:r>
      <w:r w:rsidR="00A51F3D" w:rsidRPr="00410DD0">
        <w:t>s</w:t>
      </w:r>
      <w:r w:rsidR="3F61DFA9" w:rsidRPr="00410DD0">
        <w:t xml:space="preserve"> </w:t>
      </w:r>
      <w:r w:rsidR="5681EEE3" w:rsidRPr="00410DD0">
        <w:t xml:space="preserve">could include sentences about Dreaming </w:t>
      </w:r>
      <w:r w:rsidR="142C3E04" w:rsidRPr="00410DD0">
        <w:t xml:space="preserve">stories and </w:t>
      </w:r>
      <w:r w:rsidR="3F41EF55" w:rsidRPr="00410DD0">
        <w:t>t</w:t>
      </w:r>
      <w:r w:rsidR="142C3E04" w:rsidRPr="00410DD0">
        <w:t xml:space="preserve">otems. </w:t>
      </w:r>
      <w:r w:rsidR="73E16073" w:rsidRPr="00410DD0">
        <w:t xml:space="preserve">Select students to share their </w:t>
      </w:r>
      <w:r w:rsidR="04AE58E9" w:rsidRPr="00410DD0">
        <w:t>responses with the class.</w:t>
      </w:r>
    </w:p>
    <w:p w14:paraId="55ADFEA9" w14:textId="1528C188" w:rsidR="6F7F7E3F" w:rsidRPr="00410DD0" w:rsidRDefault="6F7F7E3F" w:rsidP="7A05A3D7">
      <w:pPr>
        <w:pStyle w:val="ListNumber"/>
      </w:pPr>
      <w:r w:rsidRPr="00410DD0">
        <w:t>Independently, students use ideas fro</w:t>
      </w:r>
      <w:r w:rsidR="60390C00" w:rsidRPr="00410DD0">
        <w:t xml:space="preserve">m their </w:t>
      </w:r>
      <w:r w:rsidRPr="00410DD0">
        <w:t>oral plan</w:t>
      </w:r>
      <w:r w:rsidR="297FFBF7" w:rsidRPr="00410DD0">
        <w:t xml:space="preserve"> as well as the</w:t>
      </w:r>
      <w:r w:rsidRPr="00410DD0">
        <w:t xml:space="preserve"> recorded responses</w:t>
      </w:r>
      <w:r w:rsidR="7AA91C77" w:rsidRPr="00410DD0">
        <w:t xml:space="preserve"> </w:t>
      </w:r>
      <w:r w:rsidR="7A1EF56C" w:rsidRPr="00410DD0">
        <w:t>and the success criteria</w:t>
      </w:r>
      <w:r w:rsidR="17549D0F" w:rsidRPr="00410DD0">
        <w:t xml:space="preserve"> from </w:t>
      </w:r>
      <w:hyperlink w:anchor="_Lesson_10_–_1">
        <w:r w:rsidR="17549D0F" w:rsidRPr="00410DD0">
          <w:rPr>
            <w:rStyle w:val="Hyperlink"/>
          </w:rPr>
          <w:t>Lesson 10</w:t>
        </w:r>
      </w:hyperlink>
      <w:r w:rsidR="7A1EF56C" w:rsidRPr="00410DD0">
        <w:t xml:space="preserve"> to </w:t>
      </w:r>
      <w:r w:rsidR="7A79CA00" w:rsidRPr="00410DD0">
        <w:t xml:space="preserve">create a plan </w:t>
      </w:r>
      <w:r w:rsidR="43ABB777" w:rsidRPr="00410DD0">
        <w:t>for the</w:t>
      </w:r>
      <w:r w:rsidR="0020212A" w:rsidRPr="00410DD0">
        <w:t>ir</w:t>
      </w:r>
      <w:r w:rsidR="43ABB777" w:rsidRPr="00410DD0">
        <w:t xml:space="preserve"> paragraphs.</w:t>
      </w:r>
    </w:p>
    <w:p w14:paraId="3EAA91B2" w14:textId="4446F02B" w:rsidR="00CB6809" w:rsidRPr="00410DD0" w:rsidRDefault="04AE58E9" w:rsidP="28B5181A">
      <w:pPr>
        <w:pStyle w:val="ListNumber"/>
      </w:pPr>
      <w:r w:rsidRPr="00410DD0">
        <w:t>Student</w:t>
      </w:r>
      <w:r w:rsidR="4B5AC9A3" w:rsidRPr="00410DD0">
        <w:t>s</w:t>
      </w:r>
      <w:r w:rsidR="0FB57201" w:rsidRPr="00410DD0">
        <w:t xml:space="preserve"> independently write </w:t>
      </w:r>
      <w:r w:rsidR="01933888" w:rsidRPr="00410DD0">
        <w:t>3</w:t>
      </w:r>
      <w:r w:rsidR="008589EB" w:rsidRPr="00410DD0">
        <w:t xml:space="preserve"> sequence</w:t>
      </w:r>
      <w:r w:rsidR="01933888" w:rsidRPr="00410DD0">
        <w:t>d</w:t>
      </w:r>
      <w:r w:rsidR="008589EB" w:rsidRPr="00410DD0">
        <w:t xml:space="preserve"> paragraphs. </w:t>
      </w:r>
      <w:r w:rsidR="11672FD8" w:rsidRPr="00410DD0">
        <w:t>They are supported</w:t>
      </w:r>
      <w:r w:rsidR="6B8D9B16" w:rsidRPr="00410DD0">
        <w:t xml:space="preserve"> through</w:t>
      </w:r>
      <w:r w:rsidR="11672FD8" w:rsidRPr="00410DD0">
        <w:t xml:space="preserve"> the</w:t>
      </w:r>
      <w:r w:rsidR="6FFC1207" w:rsidRPr="00410DD0">
        <w:t xml:space="preserve"> displayed</w:t>
      </w:r>
      <w:r w:rsidR="11672FD8" w:rsidRPr="00410DD0">
        <w:t xml:space="preserve"> responses, annotated modelled paragraph and success criteria created in </w:t>
      </w:r>
      <w:hyperlink w:anchor="_Lesson_10_–_1">
        <w:r w:rsidR="2C97ACC8" w:rsidRPr="00410DD0">
          <w:rPr>
            <w:rStyle w:val="Hyperlink"/>
          </w:rPr>
          <w:t>L</w:t>
        </w:r>
        <w:r w:rsidR="09FAD850" w:rsidRPr="00410DD0">
          <w:rPr>
            <w:rStyle w:val="Hyperlink"/>
          </w:rPr>
          <w:t>esson 10</w:t>
        </w:r>
      </w:hyperlink>
      <w:r w:rsidR="11672FD8" w:rsidRPr="00410DD0">
        <w:t>.</w:t>
      </w:r>
    </w:p>
    <w:p w14:paraId="091F5622" w14:textId="38C24334" w:rsidR="00CB6809" w:rsidRPr="00410DD0" w:rsidRDefault="2B8FD56D" w:rsidP="5EF1BE63">
      <w:pPr>
        <w:pStyle w:val="FeatureBox2"/>
      </w:pPr>
      <w:r w:rsidRPr="00410DD0">
        <w:rPr>
          <w:b/>
          <w:bCs/>
        </w:rPr>
        <w:t>Too hard</w:t>
      </w:r>
      <w:r w:rsidR="33B70598" w:rsidRPr="00410DD0">
        <w:rPr>
          <w:b/>
          <w:bCs/>
        </w:rPr>
        <w:t>?</w:t>
      </w:r>
      <w:r w:rsidRPr="00410DD0">
        <w:t xml:space="preserve"> </w:t>
      </w:r>
      <w:r w:rsidR="2F649C0D" w:rsidRPr="00410DD0">
        <w:t>Provide topic sentences to support student</w:t>
      </w:r>
      <w:r w:rsidR="0183B37F" w:rsidRPr="00410DD0">
        <w:t>s when composing paragraphs</w:t>
      </w:r>
      <w:r w:rsidR="6E4361F8" w:rsidRPr="00410DD0">
        <w:t>.</w:t>
      </w:r>
    </w:p>
    <w:p w14:paraId="7EC03A95" w14:textId="7753D61D" w:rsidR="1F7E2D59" w:rsidRPr="00410DD0" w:rsidRDefault="6B51EADD" w:rsidP="6E8D1CC7">
      <w:pPr>
        <w:pStyle w:val="FeatureBox2"/>
      </w:pPr>
      <w:r w:rsidRPr="00410DD0">
        <w:rPr>
          <w:b/>
          <w:bCs/>
        </w:rPr>
        <w:t>Too easy?</w:t>
      </w:r>
      <w:r w:rsidRPr="00410DD0">
        <w:t xml:space="preserve"> Students research using websites such as </w:t>
      </w:r>
      <w:hyperlink r:id="rId98">
        <w:proofErr w:type="spellStart"/>
        <w:r w:rsidRPr="00410DD0">
          <w:rPr>
            <w:rStyle w:val="Hyperlink"/>
          </w:rPr>
          <w:t>Wirlomin</w:t>
        </w:r>
        <w:proofErr w:type="spellEnd"/>
        <w:r w:rsidRPr="00410DD0">
          <w:rPr>
            <w:rStyle w:val="Hyperlink"/>
          </w:rPr>
          <w:t xml:space="preserve"> Noongar Language and Stories Project</w:t>
        </w:r>
      </w:hyperlink>
      <w:r w:rsidRPr="00410DD0">
        <w:t xml:space="preserve"> to support and extend their responses.</w:t>
      </w:r>
    </w:p>
    <w:p w14:paraId="5682E3A3" w14:textId="7DD590A0" w:rsidR="5838A53D" w:rsidRPr="00410DD0" w:rsidRDefault="01933888" w:rsidP="2A51535D">
      <w:pPr>
        <w:pStyle w:val="ListNumber"/>
      </w:pPr>
      <w:r w:rsidRPr="00410DD0">
        <w:t>Using a</w:t>
      </w:r>
      <w:r w:rsidR="6B8D9B16" w:rsidRPr="00410DD0">
        <w:t xml:space="preserve">n exemplar </w:t>
      </w:r>
      <w:r w:rsidRPr="00410DD0">
        <w:t xml:space="preserve">student work sample, model </w:t>
      </w:r>
      <w:r w:rsidR="60B7A033" w:rsidRPr="00410DD0">
        <w:t>how to use the success criteria</w:t>
      </w:r>
      <w:r w:rsidR="3A10540D" w:rsidRPr="00410DD0">
        <w:t xml:space="preserve"> to</w:t>
      </w:r>
      <w:r w:rsidR="65EACBA2" w:rsidRPr="00410DD0">
        <w:t xml:space="preserve"> i</w:t>
      </w:r>
      <w:r w:rsidR="68631EBF" w:rsidRPr="00410DD0">
        <w:t>dentify</w:t>
      </w:r>
      <w:r w:rsidR="1BAFBB03" w:rsidRPr="00410DD0">
        <w:t xml:space="preserve"> </w:t>
      </w:r>
      <w:r w:rsidR="4ACB0E2C" w:rsidRPr="00410DD0">
        <w:t>addressed</w:t>
      </w:r>
      <w:r w:rsidR="6FFC1207" w:rsidRPr="00410DD0">
        <w:t xml:space="preserve"> criterion</w:t>
      </w:r>
      <w:r w:rsidR="68631EBF" w:rsidRPr="00410DD0">
        <w:t>.</w:t>
      </w:r>
    </w:p>
    <w:p w14:paraId="5F4546B0" w14:textId="05613888" w:rsidR="00CB6809" w:rsidRPr="00410DD0" w:rsidRDefault="008589EB" w:rsidP="28B5181A">
      <w:pPr>
        <w:pStyle w:val="ListNumber"/>
      </w:pPr>
      <w:r w:rsidRPr="00410DD0">
        <w:t xml:space="preserve">In pairs, student share their </w:t>
      </w:r>
      <w:r w:rsidR="4ACB0E2C" w:rsidRPr="00410DD0">
        <w:t>writing</w:t>
      </w:r>
      <w:r w:rsidRPr="00410DD0">
        <w:t xml:space="preserve"> and reflect</w:t>
      </w:r>
      <w:r w:rsidR="279B025A" w:rsidRPr="00410DD0">
        <w:t>i</w:t>
      </w:r>
      <w:r w:rsidR="00B15DBF" w:rsidRPr="00410DD0">
        <w:t>ons</w:t>
      </w:r>
      <w:r w:rsidRPr="00410DD0">
        <w:t xml:space="preserve"> on the success criteria </w:t>
      </w:r>
      <w:r w:rsidR="36150F60" w:rsidRPr="00410DD0">
        <w:t xml:space="preserve">from </w:t>
      </w:r>
      <w:hyperlink w:anchor="_Lesson_10_–_1">
        <w:r w:rsidR="36150F60" w:rsidRPr="00410DD0">
          <w:rPr>
            <w:rStyle w:val="Hyperlink"/>
          </w:rPr>
          <w:t>Lesson 10</w:t>
        </w:r>
      </w:hyperlink>
      <w:r w:rsidRPr="00410DD0">
        <w:t xml:space="preserve"> provid</w:t>
      </w:r>
      <w:r w:rsidR="00B15DBF" w:rsidRPr="00410DD0">
        <w:t>ing</w:t>
      </w:r>
      <w:r w:rsidRPr="00410DD0">
        <w:t xml:space="preserve"> </w:t>
      </w:r>
      <w:r w:rsidR="1E8F6845" w:rsidRPr="00410DD0">
        <w:t>each other with</w:t>
      </w:r>
      <w:r w:rsidRPr="00410DD0">
        <w:t xml:space="preserve"> feedback. Provide </w:t>
      </w:r>
      <w:r w:rsidR="439C3AF4" w:rsidRPr="00410DD0">
        <w:t xml:space="preserve">time for students to revise </w:t>
      </w:r>
      <w:r w:rsidR="0C779420" w:rsidRPr="00410DD0">
        <w:t>and apply feedback</w:t>
      </w:r>
      <w:r w:rsidR="1E8F6845" w:rsidRPr="00410DD0">
        <w:t xml:space="preserve"> to their writing</w:t>
      </w:r>
      <w:r w:rsidR="439C3AF4" w:rsidRPr="00410DD0">
        <w:t>.</w:t>
      </w:r>
    </w:p>
    <w:p w14:paraId="3A5EFDF9" w14:textId="1AFE4439" w:rsidR="00CB6809" w:rsidRPr="00410DD0" w:rsidRDefault="789F990F" w:rsidP="0020212A">
      <w:pPr>
        <w:pStyle w:val="ListNumber"/>
      </w:pPr>
      <w:r w:rsidRPr="00410DD0">
        <w:t>Students reflect on the</w:t>
      </w:r>
      <w:r w:rsidR="65ECC3B4" w:rsidRPr="00410DD0">
        <w:t>ir</w:t>
      </w:r>
      <w:r w:rsidRPr="00410DD0">
        <w:t xml:space="preserve"> learning goal set in </w:t>
      </w:r>
      <w:hyperlink w:anchor="_Lesson_10_–_1">
        <w:r w:rsidRPr="00410DD0">
          <w:rPr>
            <w:rStyle w:val="Hyperlink"/>
          </w:rPr>
          <w:t>Lesson 10</w:t>
        </w:r>
      </w:hyperlink>
      <w:r w:rsidR="411D41CC" w:rsidRPr="00410DD0">
        <w:t xml:space="preserve"> and identify examples from their written work that support achievement towards this g</w:t>
      </w:r>
      <w:r w:rsidR="7EC875FD" w:rsidRPr="00410DD0">
        <w:t>oal.</w:t>
      </w:r>
      <w:r w:rsidR="0020212A" w:rsidRPr="00410DD0">
        <w:t xml:space="preserve"> </w:t>
      </w:r>
      <w:r w:rsidR="270186AC" w:rsidRPr="00410DD0">
        <w:rPr>
          <w:b/>
          <w:bCs/>
        </w:rPr>
        <w:t>Optional:</w:t>
      </w:r>
      <w:r w:rsidR="270186AC" w:rsidRPr="00410DD0">
        <w:t xml:space="preserve"> </w:t>
      </w:r>
      <w:r w:rsidR="71C0A11C" w:rsidRPr="00410DD0">
        <w:t>s</w:t>
      </w:r>
      <w:r w:rsidR="270186AC" w:rsidRPr="00410DD0">
        <w:t>tudents publish their</w:t>
      </w:r>
      <w:r w:rsidR="41904731" w:rsidRPr="00410DD0">
        <w:t xml:space="preserve"> text</w:t>
      </w:r>
      <w:r w:rsidR="270186AC" w:rsidRPr="00410DD0">
        <w:t xml:space="preserve"> using digital technologies such as</w:t>
      </w:r>
      <w:r w:rsidR="5C8AE9B7" w:rsidRPr="00410DD0">
        <w:t>,</w:t>
      </w:r>
      <w:r w:rsidR="270186AC" w:rsidRPr="00410DD0">
        <w:t xml:space="preserve"> </w:t>
      </w:r>
      <w:hyperlink r:id="rId99">
        <w:r w:rsidR="270186AC" w:rsidRPr="00410DD0">
          <w:rPr>
            <w:rStyle w:val="Hyperlink"/>
          </w:rPr>
          <w:t xml:space="preserve">Microsoft </w:t>
        </w:r>
        <w:r w:rsidR="0020212A" w:rsidRPr="00410DD0">
          <w:rPr>
            <w:rStyle w:val="Hyperlink"/>
          </w:rPr>
          <w:t>W</w:t>
        </w:r>
        <w:r w:rsidR="270186AC" w:rsidRPr="00410DD0">
          <w:rPr>
            <w:rStyle w:val="Hyperlink"/>
          </w:rPr>
          <w:t>ord</w:t>
        </w:r>
      </w:hyperlink>
      <w:r w:rsidR="270186AC" w:rsidRPr="00410DD0">
        <w:t xml:space="preserve"> or </w:t>
      </w:r>
      <w:hyperlink r:id="rId100">
        <w:r w:rsidR="270186AC" w:rsidRPr="00410DD0">
          <w:rPr>
            <w:rStyle w:val="Hyperlink"/>
          </w:rPr>
          <w:t>Google Docs</w:t>
        </w:r>
      </w:hyperlink>
      <w:r w:rsidR="3EC70859" w:rsidRPr="00410DD0">
        <w:t xml:space="preserve"> to share with a wider audience.</w:t>
      </w:r>
    </w:p>
    <w:p w14:paraId="7B020CF5" w14:textId="105D6647" w:rsidR="2A1D7B8E" w:rsidRPr="00410DD0" w:rsidRDefault="284D6A11" w:rsidP="6104C4AF">
      <w:pPr>
        <w:pStyle w:val="ListNumber"/>
      </w:pPr>
      <w:r w:rsidRPr="00410DD0">
        <w:t xml:space="preserve">As a class, revisit the scenario from </w:t>
      </w:r>
      <w:hyperlink w:anchor="_Lesson_10_–_1">
        <w:r w:rsidRPr="00410DD0">
          <w:rPr>
            <w:rStyle w:val="Hyperlink"/>
          </w:rPr>
          <w:t>Lesson 10</w:t>
        </w:r>
        <w:r w:rsidRPr="00410DD0">
          <w:t>.</w:t>
        </w:r>
      </w:hyperlink>
      <w:r w:rsidRPr="00410DD0">
        <w:t xml:space="preserve"> </w:t>
      </w:r>
      <w:r w:rsidR="653F258B" w:rsidRPr="00410DD0">
        <w:t xml:space="preserve">Encourage students to reflect on their sequenced paragraphs to ensure they have provided a good overview of the 3 texts for the </w:t>
      </w:r>
      <w:r w:rsidR="0D7E5B9B" w:rsidRPr="00410DD0">
        <w:t>teacher. Select students to share their thinking.</w:t>
      </w:r>
    </w:p>
    <w:p w14:paraId="5C5B92CC" w14:textId="32D52193" w:rsidR="0DA5561C" w:rsidRPr="00410DD0" w:rsidRDefault="15433175" w:rsidP="2A51535D">
      <w:pPr>
        <w:pStyle w:val="FeatureBox3"/>
      </w:pPr>
      <w:r w:rsidRPr="00410DD0">
        <w:rPr>
          <w:rStyle w:val="Strong"/>
        </w:rPr>
        <w:t xml:space="preserve">Assessment task </w:t>
      </w:r>
      <w:r w:rsidR="7C758DAD" w:rsidRPr="00410DD0">
        <w:rPr>
          <w:rStyle w:val="Strong"/>
        </w:rPr>
        <w:t>4</w:t>
      </w:r>
      <w:r w:rsidRPr="00410DD0">
        <w:rPr>
          <w:rStyle w:val="Strong"/>
          <w:b w:val="0"/>
          <w:bCs w:val="0"/>
        </w:rPr>
        <w:t xml:space="preserve"> –</w:t>
      </w:r>
      <w:r w:rsidRPr="00410DD0">
        <w:t xml:space="preserve"> observations and work samples from this lesson allow students to demonstrate achievement towards the following syllabus outcomes and content points:</w:t>
      </w:r>
    </w:p>
    <w:p w14:paraId="7C6574C8" w14:textId="6A5C5A94" w:rsidR="1470FD04" w:rsidRPr="00410DD0" w:rsidRDefault="48BBF2F1" w:rsidP="2A51535D">
      <w:pPr>
        <w:pStyle w:val="FeatureBox3"/>
      </w:pPr>
      <w:r w:rsidRPr="00410DD0">
        <w:rPr>
          <w:rStyle w:val="Strong"/>
        </w:rPr>
        <w:t>EN3-RECOM-01</w:t>
      </w:r>
      <w:r w:rsidRPr="00410DD0">
        <w:rPr>
          <w:rStyle w:val="Strong"/>
          <w:b w:val="0"/>
          <w:bCs w:val="0"/>
        </w:rPr>
        <w:t xml:space="preserve"> </w:t>
      </w:r>
      <w:r w:rsidR="69E68823" w:rsidRPr="00410DD0">
        <w:rPr>
          <w:rStyle w:val="Strong"/>
          <w:b w:val="0"/>
          <w:bCs w:val="0"/>
        </w:rPr>
        <w:t xml:space="preserve">– </w:t>
      </w:r>
      <w:r w:rsidRPr="00410DD0">
        <w:rPr>
          <w:rStyle w:val="Strong"/>
          <w:b w:val="0"/>
          <w:bCs w:val="0"/>
        </w:rPr>
        <w:t xml:space="preserve">fluently reads and comprehends texts for wide purposes, analysing text structures and language, and by monitoring </w:t>
      </w:r>
      <w:proofErr w:type="gramStart"/>
      <w:r w:rsidRPr="00410DD0">
        <w:rPr>
          <w:rStyle w:val="Strong"/>
          <w:b w:val="0"/>
          <w:bCs w:val="0"/>
        </w:rPr>
        <w:t>comprehension</w:t>
      </w:r>
      <w:proofErr w:type="gramEnd"/>
    </w:p>
    <w:p w14:paraId="4418FE66" w14:textId="7B6E08CC" w:rsidR="27ED82A4" w:rsidRPr="00410DD0" w:rsidRDefault="27ED82A4" w:rsidP="00637398">
      <w:pPr>
        <w:pStyle w:val="FeatureBox3"/>
        <w:numPr>
          <w:ilvl w:val="0"/>
          <w:numId w:val="2"/>
        </w:numPr>
        <w:ind w:left="567" w:hanging="567"/>
      </w:pPr>
      <w:r w:rsidRPr="00410DD0">
        <w:t xml:space="preserve">use and compare different texts on similar themes or topics to synthesise ideas or </w:t>
      </w:r>
      <w:proofErr w:type="gramStart"/>
      <w:r w:rsidRPr="00410DD0">
        <w:t>information</w:t>
      </w:r>
      <w:proofErr w:type="gramEnd"/>
    </w:p>
    <w:p w14:paraId="1BD36423" w14:textId="45E5A38A" w:rsidR="46311364" w:rsidRPr="00410DD0" w:rsidRDefault="46311364" w:rsidP="00637398">
      <w:pPr>
        <w:pStyle w:val="FeatureBox3"/>
        <w:numPr>
          <w:ilvl w:val="0"/>
          <w:numId w:val="2"/>
        </w:numPr>
        <w:ind w:left="567" w:hanging="567"/>
      </w:pPr>
      <w:r w:rsidRPr="00410DD0">
        <w:t>recognise that a sequence of clauses may use different tenses but remains connected throughout a topic or section of text</w:t>
      </w:r>
      <w:r w:rsidR="2E367A3E" w:rsidRPr="00410DD0">
        <w:t>.</w:t>
      </w:r>
    </w:p>
    <w:p w14:paraId="0BF511AF" w14:textId="2AA0AFF3" w:rsidR="068657DC" w:rsidRPr="00410DD0" w:rsidRDefault="3B450FD6" w:rsidP="2A51535D">
      <w:pPr>
        <w:pStyle w:val="FeatureBox3"/>
      </w:pPr>
      <w:r w:rsidRPr="00410DD0">
        <w:rPr>
          <w:rStyle w:val="Strong"/>
        </w:rPr>
        <w:t>EN3-CWT-01</w:t>
      </w:r>
      <w:r w:rsidRPr="00410DD0">
        <w:rPr>
          <w:rStyle w:val="Strong"/>
          <w:b w:val="0"/>
          <w:bCs w:val="0"/>
        </w:rPr>
        <w:t xml:space="preserve"> </w:t>
      </w:r>
      <w:r w:rsidR="3E28C632" w:rsidRPr="00410DD0">
        <w:rPr>
          <w:rStyle w:val="Strong"/>
          <w:b w:val="0"/>
          <w:bCs w:val="0"/>
        </w:rPr>
        <w:t xml:space="preserve">– </w:t>
      </w:r>
      <w:r w:rsidRPr="00410DD0">
        <w:rPr>
          <w:rStyle w:val="Strong"/>
          <w:b w:val="0"/>
          <w:bCs w:val="0"/>
        </w:rPr>
        <w:t xml:space="preserve">plans, creates and revises written texts for multiple purposes and audiences through selection of text features, sentence-level grammar, punctuation and word-level </w:t>
      </w:r>
      <w:proofErr w:type="gramStart"/>
      <w:r w:rsidRPr="00410DD0">
        <w:rPr>
          <w:rStyle w:val="Strong"/>
          <w:b w:val="0"/>
          <w:bCs w:val="0"/>
        </w:rPr>
        <w:t>language</w:t>
      </w:r>
      <w:proofErr w:type="gramEnd"/>
    </w:p>
    <w:p w14:paraId="7401FE8D" w14:textId="600D41C2" w:rsidR="3C887007" w:rsidRPr="00410DD0" w:rsidRDefault="3C887007" w:rsidP="00637398">
      <w:pPr>
        <w:pStyle w:val="FeatureBox3"/>
        <w:numPr>
          <w:ilvl w:val="0"/>
          <w:numId w:val="3"/>
        </w:numPr>
        <w:ind w:left="567" w:hanging="567"/>
      </w:pPr>
      <w:r w:rsidRPr="00410DD0">
        <w:t xml:space="preserve">describe and/or explain ideas through logically sequenced </w:t>
      </w:r>
      <w:proofErr w:type="gramStart"/>
      <w:r w:rsidRPr="00410DD0">
        <w:t>paragraph</w:t>
      </w:r>
      <w:r w:rsidR="002A06BE" w:rsidRPr="00410DD0">
        <w:t>s</w:t>
      </w:r>
      <w:proofErr w:type="gramEnd"/>
    </w:p>
    <w:p w14:paraId="2B944CA2" w14:textId="65C55757" w:rsidR="3C887007" w:rsidRPr="00410DD0" w:rsidRDefault="3C887007" w:rsidP="00637398">
      <w:pPr>
        <w:pStyle w:val="FeatureBox3"/>
        <w:numPr>
          <w:ilvl w:val="0"/>
          <w:numId w:val="3"/>
        </w:numPr>
        <w:ind w:left="567" w:hanging="567"/>
      </w:pPr>
      <w:r w:rsidRPr="00410DD0">
        <w:t xml:space="preserve">create written texts that include multiple paragraphs with clear, coherent transition of </w:t>
      </w:r>
      <w:proofErr w:type="gramStart"/>
      <w:r w:rsidRPr="00410DD0">
        <w:t>ideas</w:t>
      </w:r>
      <w:proofErr w:type="gramEnd"/>
    </w:p>
    <w:p w14:paraId="5B123B83" w14:textId="00C205EC" w:rsidR="3C887007" w:rsidRPr="00410DD0" w:rsidRDefault="3C887007" w:rsidP="00637398">
      <w:pPr>
        <w:pStyle w:val="FeatureBox3"/>
        <w:numPr>
          <w:ilvl w:val="0"/>
          <w:numId w:val="3"/>
        </w:numPr>
        <w:ind w:left="567" w:hanging="567"/>
      </w:pPr>
      <w:r w:rsidRPr="00410DD0">
        <w:t xml:space="preserve">make choices about verbs and verb groups to achieve precision and add </w:t>
      </w:r>
      <w:proofErr w:type="gramStart"/>
      <w:r w:rsidRPr="00410DD0">
        <w:t>detail</w:t>
      </w:r>
      <w:proofErr w:type="gramEnd"/>
    </w:p>
    <w:p w14:paraId="6C83A129" w14:textId="73B7FE51" w:rsidR="29DC4ED1" w:rsidRPr="00410DD0" w:rsidRDefault="29DC4ED1" w:rsidP="00637398">
      <w:pPr>
        <w:pStyle w:val="FeatureBox3"/>
        <w:numPr>
          <w:ilvl w:val="0"/>
          <w:numId w:val="3"/>
        </w:numPr>
        <w:ind w:left="567" w:hanging="567"/>
      </w:pPr>
      <w:r w:rsidRPr="00410DD0">
        <w:t>e</w:t>
      </w:r>
      <w:r w:rsidR="3C887007" w:rsidRPr="00410DD0">
        <w:t xml:space="preserve">xperiment with the placement of adverbial clauses, to modify the meaning or to add detail to a verb or verb </w:t>
      </w:r>
      <w:proofErr w:type="gramStart"/>
      <w:r w:rsidR="3C887007" w:rsidRPr="00410DD0">
        <w:t>group</w:t>
      </w:r>
      <w:proofErr w:type="gramEnd"/>
    </w:p>
    <w:p w14:paraId="2BCC5C9C" w14:textId="59729DF6" w:rsidR="7FC27A95" w:rsidRPr="00410DD0" w:rsidRDefault="7FC27A95" w:rsidP="00637398">
      <w:pPr>
        <w:pStyle w:val="FeatureBox3"/>
        <w:numPr>
          <w:ilvl w:val="0"/>
          <w:numId w:val="3"/>
        </w:numPr>
        <w:ind w:left="567" w:hanging="567"/>
      </w:pPr>
      <w:r w:rsidRPr="00410DD0">
        <w:t>use a comma to separate a subordinate clause or a phrase from the main clause, or to separate information within a sentence, or to separate items in a list.</w:t>
      </w:r>
    </w:p>
    <w:p w14:paraId="694202F6" w14:textId="2E871EEF" w:rsidR="00CB6809" w:rsidRPr="00410DD0" w:rsidRDefault="3211453B" w:rsidP="003421EE">
      <w:pPr>
        <w:pStyle w:val="Heading2"/>
      </w:pPr>
      <w:bookmarkStart w:id="79" w:name="_Lesson_12_–_1"/>
      <w:bookmarkStart w:id="80" w:name="_Toc143258888"/>
      <w:bookmarkStart w:id="81" w:name="_Lesson_12_–"/>
      <w:bookmarkStart w:id="82" w:name="_Toc169529472"/>
      <w:bookmarkEnd w:id="79"/>
      <w:r w:rsidRPr="00410DD0">
        <w:t xml:space="preserve">Lesson </w:t>
      </w:r>
      <w:r w:rsidR="43A42F66" w:rsidRPr="00410DD0">
        <w:t>12</w:t>
      </w:r>
      <w:r w:rsidR="5F7C9B87" w:rsidRPr="00410DD0">
        <w:t xml:space="preserve"> – </w:t>
      </w:r>
      <w:r w:rsidR="6DA0623D" w:rsidRPr="00410DD0">
        <w:t xml:space="preserve">developing symbols for a school </w:t>
      </w:r>
      <w:proofErr w:type="spellStart"/>
      <w:proofErr w:type="gramStart"/>
      <w:r w:rsidR="00531075" w:rsidRPr="00410DD0">
        <w:t>s</w:t>
      </w:r>
      <w:r w:rsidR="6DA0623D" w:rsidRPr="00410DD0">
        <w:t>ongline</w:t>
      </w:r>
      <w:bookmarkEnd w:id="80"/>
      <w:bookmarkEnd w:id="81"/>
      <w:bookmarkEnd w:id="82"/>
      <w:proofErr w:type="spellEnd"/>
      <w:proofErr w:type="gramEnd"/>
    </w:p>
    <w:p w14:paraId="05EF4982" w14:textId="373D1A45" w:rsidR="6AD48EAD" w:rsidRPr="00410DD0" w:rsidRDefault="6AD48EAD" w:rsidP="00637398">
      <w:pPr>
        <w:pStyle w:val="ListNumber"/>
        <w:numPr>
          <w:ilvl w:val="0"/>
          <w:numId w:val="22"/>
        </w:numPr>
      </w:pPr>
      <w:r w:rsidRPr="00410DD0">
        <w:t xml:space="preserve">Display </w:t>
      </w:r>
      <w:r w:rsidR="5899035F" w:rsidRPr="00410DD0">
        <w:t xml:space="preserve">and read </w:t>
      </w:r>
      <w:r w:rsidRPr="00410DD0">
        <w:t xml:space="preserve">the following questions prior to watching </w:t>
      </w:r>
      <w:hyperlink r:id="rId101">
        <w:r w:rsidRPr="00410DD0">
          <w:rPr>
            <w:rStyle w:val="Hyperlink"/>
          </w:rPr>
          <w:t xml:space="preserve">The </w:t>
        </w:r>
        <w:proofErr w:type="spellStart"/>
        <w:r w:rsidRPr="00410DD0">
          <w:rPr>
            <w:rStyle w:val="Hyperlink"/>
          </w:rPr>
          <w:t>Wirangu</w:t>
        </w:r>
        <w:proofErr w:type="spellEnd"/>
        <w:r w:rsidRPr="00410DD0">
          <w:rPr>
            <w:rStyle w:val="Hyperlink"/>
          </w:rPr>
          <w:t xml:space="preserve"> Seven Sisters creation story | Walking Together | ABC Australia (8:32)</w:t>
        </w:r>
      </w:hyperlink>
      <w:r w:rsidR="002A06BE" w:rsidRPr="00410DD0">
        <w:rPr>
          <w:rStyle w:val="Hyperlink"/>
        </w:rPr>
        <w:t>:</w:t>
      </w:r>
    </w:p>
    <w:p w14:paraId="78936F7E" w14:textId="7C7B2DC4" w:rsidR="6AC46247" w:rsidRPr="00410DD0" w:rsidRDefault="6AC46247" w:rsidP="00D93E00">
      <w:pPr>
        <w:pStyle w:val="ListBullet"/>
        <w:ind w:left="1134"/>
      </w:pPr>
      <w:r w:rsidRPr="00410DD0">
        <w:t xml:space="preserve">What part of Australia is this </w:t>
      </w:r>
      <w:proofErr w:type="spellStart"/>
      <w:r w:rsidRPr="00410DD0">
        <w:t>Songline</w:t>
      </w:r>
      <w:proofErr w:type="spellEnd"/>
      <w:r w:rsidRPr="00410DD0">
        <w:t xml:space="preserve"> </w:t>
      </w:r>
      <w:r w:rsidR="32AB1B0E" w:rsidRPr="00410DD0">
        <w:t>about</w:t>
      </w:r>
      <w:r w:rsidRPr="00410DD0">
        <w:t>? How do you know?</w:t>
      </w:r>
    </w:p>
    <w:p w14:paraId="1D31D974" w14:textId="45F36841" w:rsidR="6AC46247" w:rsidRPr="00410DD0" w:rsidRDefault="6AC46247" w:rsidP="00D93E00">
      <w:pPr>
        <w:pStyle w:val="ListBullet"/>
        <w:ind w:left="1134"/>
      </w:pPr>
      <w:r w:rsidRPr="00410DD0">
        <w:t>What multimodal features are evident in the video? How do they contribute to enjoyment and meaning?</w:t>
      </w:r>
    </w:p>
    <w:p w14:paraId="664276B6" w14:textId="67E6B2B1" w:rsidR="5B8FF96E" w:rsidRPr="00410DD0" w:rsidRDefault="5B8FF96E" w:rsidP="7A05A3D7">
      <w:pPr>
        <w:pStyle w:val="ListNumber"/>
      </w:pPr>
      <w:r w:rsidRPr="00410DD0">
        <w:t xml:space="preserve">Watch the video stopping at 6:36. </w:t>
      </w:r>
      <w:r w:rsidR="0CB57EEC" w:rsidRPr="00410DD0">
        <w:t xml:space="preserve">In pairs, students </w:t>
      </w:r>
      <w:hyperlink r:id="rId102">
        <w:r w:rsidR="3DA3FAF0" w:rsidRPr="00410DD0">
          <w:rPr>
            <w:rStyle w:val="Hyperlink"/>
          </w:rPr>
          <w:t>Think-Pair-Share</w:t>
        </w:r>
      </w:hyperlink>
      <w:r w:rsidR="3DA3FAF0" w:rsidRPr="00410DD0">
        <w:t xml:space="preserve"> their responses to the questions from activity </w:t>
      </w:r>
      <w:r w:rsidR="3FF36C4D" w:rsidRPr="00410DD0">
        <w:t>1</w:t>
      </w:r>
      <w:r w:rsidR="3DA3FAF0" w:rsidRPr="00410DD0">
        <w:t xml:space="preserve">. </w:t>
      </w:r>
      <w:r w:rsidR="144C2AF8" w:rsidRPr="00410DD0">
        <w:t>Use the</w:t>
      </w:r>
      <w:r w:rsidR="0E69C6B6" w:rsidRPr="00410DD0">
        <w:t xml:space="preserve"> </w:t>
      </w:r>
      <w:hyperlink r:id="rId103">
        <w:r w:rsidR="0E69C6B6" w:rsidRPr="00410DD0">
          <w:rPr>
            <w:rStyle w:val="Hyperlink"/>
          </w:rPr>
          <w:t xml:space="preserve">Gambay </w:t>
        </w:r>
        <w:r w:rsidR="002A06BE" w:rsidRPr="00410DD0">
          <w:rPr>
            <w:rStyle w:val="Hyperlink"/>
          </w:rPr>
          <w:t>–</w:t>
        </w:r>
        <w:r w:rsidR="0E69C6B6" w:rsidRPr="00410DD0">
          <w:rPr>
            <w:rStyle w:val="Hyperlink"/>
          </w:rPr>
          <w:t xml:space="preserve"> First Languages Map</w:t>
        </w:r>
      </w:hyperlink>
      <w:r w:rsidR="144C2AF8" w:rsidRPr="00410DD0">
        <w:t xml:space="preserve"> to locate </w:t>
      </w:r>
      <w:proofErr w:type="spellStart"/>
      <w:r w:rsidR="2BDCEC5E" w:rsidRPr="00410DD0">
        <w:t>Wirangu</w:t>
      </w:r>
      <w:proofErr w:type="spellEnd"/>
      <w:r w:rsidR="2BDCEC5E" w:rsidRPr="00410DD0">
        <w:t xml:space="preserve"> Country.</w:t>
      </w:r>
    </w:p>
    <w:p w14:paraId="451D5998" w14:textId="18BDE9ED" w:rsidR="00CB6809" w:rsidRPr="00410DD0" w:rsidRDefault="7BC47D22" w:rsidP="7A05A3D7">
      <w:pPr>
        <w:pStyle w:val="ListNumber"/>
        <w:rPr>
          <w:rStyle w:val="Emphasis"/>
          <w:i w:val="0"/>
          <w:iCs w:val="0"/>
        </w:rPr>
      </w:pPr>
      <w:r w:rsidRPr="00410DD0">
        <w:t>Revise</w:t>
      </w:r>
      <w:r w:rsidR="5391DFF9" w:rsidRPr="00410DD0">
        <w:t xml:space="preserve"> </w:t>
      </w:r>
      <w:r w:rsidR="09001DF8" w:rsidRPr="00410DD0">
        <w:t xml:space="preserve">the </w:t>
      </w:r>
      <w:proofErr w:type="spellStart"/>
      <w:r w:rsidR="50900557" w:rsidRPr="00410DD0">
        <w:t>S</w:t>
      </w:r>
      <w:r w:rsidR="5391DFF9" w:rsidRPr="00410DD0">
        <w:t>onglines</w:t>
      </w:r>
      <w:proofErr w:type="spellEnd"/>
      <w:r w:rsidR="5391DFF9" w:rsidRPr="00410DD0">
        <w:t xml:space="preserve"> from </w:t>
      </w:r>
      <w:hyperlink w:anchor="_Lesson_3_–_1">
        <w:r w:rsidR="5391DFF9" w:rsidRPr="00410DD0">
          <w:rPr>
            <w:rStyle w:val="Hyperlink"/>
          </w:rPr>
          <w:t>Lesson 3</w:t>
        </w:r>
      </w:hyperlink>
      <w:r w:rsidR="0A80567D" w:rsidRPr="00410DD0">
        <w:t xml:space="preserve"> </w:t>
      </w:r>
      <w:r w:rsidR="22A412A1" w:rsidRPr="00410DD0">
        <w:t>and the page ‘</w:t>
      </w:r>
      <w:proofErr w:type="spellStart"/>
      <w:r w:rsidR="22A412A1" w:rsidRPr="00410DD0">
        <w:t>Songlines</w:t>
      </w:r>
      <w:proofErr w:type="spellEnd"/>
      <w:r w:rsidR="22A412A1" w:rsidRPr="00410DD0">
        <w:t xml:space="preserve">’ </w:t>
      </w:r>
      <w:r w:rsidR="09001DF8" w:rsidRPr="00410DD0">
        <w:t>in</w:t>
      </w:r>
      <w:r w:rsidR="22A412A1" w:rsidRPr="00410DD0">
        <w:t xml:space="preserve"> </w:t>
      </w:r>
      <w:r w:rsidR="22A412A1" w:rsidRPr="00410DD0">
        <w:rPr>
          <w:rStyle w:val="Emphasis"/>
        </w:rPr>
        <w:t>Come Together</w:t>
      </w:r>
      <w:r w:rsidR="22A412A1" w:rsidRPr="00410DD0">
        <w:t>.</w:t>
      </w:r>
      <w:r w:rsidR="7A6CE670" w:rsidRPr="00410DD0">
        <w:t xml:space="preserve"> </w:t>
      </w:r>
      <w:r w:rsidR="613768BD" w:rsidRPr="00410DD0">
        <w:t xml:space="preserve">Highlight </w:t>
      </w:r>
      <w:r w:rsidR="1C1DB995" w:rsidRPr="00410DD0">
        <w:t>how i</w:t>
      </w:r>
      <w:r w:rsidR="5E307B40" w:rsidRPr="00410DD0">
        <w:t>n Aboriginal and Torres Strait Islander cultures</w:t>
      </w:r>
      <w:r w:rsidR="09001DF8" w:rsidRPr="00410DD0">
        <w:t>,</w:t>
      </w:r>
      <w:r w:rsidR="405A3AFC" w:rsidRPr="00410DD0">
        <w:t xml:space="preserve"> </w:t>
      </w:r>
      <w:proofErr w:type="spellStart"/>
      <w:r w:rsidR="0614D3A5" w:rsidRPr="00410DD0">
        <w:t>S</w:t>
      </w:r>
      <w:r w:rsidR="5E307B40" w:rsidRPr="00410DD0">
        <w:t>onglines</w:t>
      </w:r>
      <w:proofErr w:type="spellEnd"/>
      <w:r w:rsidR="5E307B40" w:rsidRPr="00410DD0">
        <w:t xml:space="preserve"> are told in many forms including </w:t>
      </w:r>
      <w:r w:rsidR="008C4033" w:rsidRPr="00410DD0">
        <w:t>l</w:t>
      </w:r>
      <w:r w:rsidR="5E307B40" w:rsidRPr="00410DD0">
        <w:t>angua</w:t>
      </w:r>
      <w:r w:rsidR="4B43FF27" w:rsidRPr="00410DD0">
        <w:t>ge, song, dance and recorded in artwork through symbols</w:t>
      </w:r>
      <w:r w:rsidR="34F3A912" w:rsidRPr="00410DD0">
        <w:t>.</w:t>
      </w:r>
    </w:p>
    <w:p w14:paraId="14366062" w14:textId="0F057524" w:rsidR="00CB6809" w:rsidRPr="00410DD0" w:rsidRDefault="7D62A230" w:rsidP="7A05A3D7">
      <w:pPr>
        <w:pStyle w:val="ListNumber"/>
      </w:pPr>
      <w:r w:rsidRPr="00410DD0">
        <w:t xml:space="preserve">Explain </w:t>
      </w:r>
      <w:r w:rsidR="1B315C6D" w:rsidRPr="00410DD0">
        <w:t xml:space="preserve">that </w:t>
      </w:r>
      <w:r w:rsidRPr="00410DD0">
        <w:t>students will be</w:t>
      </w:r>
      <w:r w:rsidR="503F5F0F" w:rsidRPr="00410DD0">
        <w:t xml:space="preserve"> using </w:t>
      </w:r>
      <w:proofErr w:type="spellStart"/>
      <w:r w:rsidR="503F5F0F" w:rsidRPr="00410DD0">
        <w:t>Songlines</w:t>
      </w:r>
      <w:proofErr w:type="spellEnd"/>
      <w:r w:rsidR="503F5F0F" w:rsidRPr="00410DD0">
        <w:t xml:space="preserve"> as a stimulus for creating a map of a journey between significant places in the school</w:t>
      </w:r>
      <w:r w:rsidR="493C6BC8" w:rsidRPr="00410DD0">
        <w:t xml:space="preserve">. The </w:t>
      </w:r>
      <w:proofErr w:type="spellStart"/>
      <w:r w:rsidR="00410DD0" w:rsidRPr="00410DD0">
        <w:t>s</w:t>
      </w:r>
      <w:r w:rsidR="493C6BC8" w:rsidRPr="00410DD0">
        <w:t>ongline</w:t>
      </w:r>
      <w:proofErr w:type="spellEnd"/>
      <w:r w:rsidR="493C6BC8" w:rsidRPr="00410DD0">
        <w:t xml:space="preserve"> that students create will symbolise the significance </w:t>
      </w:r>
      <w:r w:rsidR="322FAD90" w:rsidRPr="00410DD0">
        <w:t xml:space="preserve">of </w:t>
      </w:r>
      <w:r w:rsidR="493C6BC8" w:rsidRPr="00410DD0">
        <w:t xml:space="preserve">school in </w:t>
      </w:r>
      <w:r w:rsidR="07E9036E" w:rsidRPr="00410DD0">
        <w:t xml:space="preserve">their </w:t>
      </w:r>
      <w:r w:rsidR="5DD8421C" w:rsidRPr="00410DD0">
        <w:t>lives. This</w:t>
      </w:r>
      <w:r w:rsidR="467901E7" w:rsidRPr="00410DD0">
        <w:t xml:space="preserve"> process will include c</w:t>
      </w:r>
      <w:r w:rsidR="51009A06" w:rsidRPr="00410DD0">
        <w:t>reating symbols</w:t>
      </w:r>
      <w:r w:rsidR="76CD1070" w:rsidRPr="00410DD0">
        <w:t xml:space="preserve"> associated with </w:t>
      </w:r>
      <w:r w:rsidR="51009A06" w:rsidRPr="00410DD0">
        <w:t xml:space="preserve">significant </w:t>
      </w:r>
      <w:r w:rsidR="2B7ACDF9" w:rsidRPr="00410DD0">
        <w:t>places</w:t>
      </w:r>
      <w:r w:rsidR="51009A06" w:rsidRPr="00410DD0">
        <w:t xml:space="preserve"> within the school environment</w:t>
      </w:r>
      <w:r w:rsidR="52C1CB77" w:rsidRPr="00410DD0">
        <w:t xml:space="preserve">, writing a </w:t>
      </w:r>
      <w:r w:rsidR="44522B8C" w:rsidRPr="00410DD0">
        <w:t>paragraph explaining the</w:t>
      </w:r>
      <w:r w:rsidR="52C1CB77" w:rsidRPr="00410DD0">
        <w:t xml:space="preserve"> components included in their symbol and creating and docume</w:t>
      </w:r>
      <w:r w:rsidR="0EDABFD6" w:rsidRPr="00410DD0">
        <w:t>nting the journey between these significant places.</w:t>
      </w:r>
    </w:p>
    <w:p w14:paraId="79FF8A4B" w14:textId="76B25680" w:rsidR="4B7AB1B5" w:rsidRPr="00410DD0" w:rsidRDefault="7D6F98DA" w:rsidP="006F75E9">
      <w:pPr>
        <w:pStyle w:val="ListNumber"/>
      </w:pPr>
      <w:r w:rsidRPr="00410DD0">
        <w:t>Display images</w:t>
      </w:r>
      <w:r w:rsidR="3C750A38" w:rsidRPr="00410DD0">
        <w:t xml:space="preserve"> in the classroom</w:t>
      </w:r>
      <w:r w:rsidR="57285F49" w:rsidRPr="00410DD0">
        <w:t xml:space="preserve"> of 6</w:t>
      </w:r>
      <w:r w:rsidR="666DA18D" w:rsidRPr="00410DD0">
        <w:t xml:space="preserve"> </w:t>
      </w:r>
      <w:r w:rsidR="147845E3" w:rsidRPr="00410DD0">
        <w:t>to</w:t>
      </w:r>
      <w:r w:rsidR="666DA18D" w:rsidRPr="00410DD0">
        <w:t xml:space="preserve"> 8 </w:t>
      </w:r>
      <w:r w:rsidR="57285F49" w:rsidRPr="00410DD0">
        <w:t>significant places</w:t>
      </w:r>
      <w:r w:rsidR="5AE81B8F" w:rsidRPr="00410DD0">
        <w:t xml:space="preserve"> from</w:t>
      </w:r>
      <w:r w:rsidR="57285F49" w:rsidRPr="00410DD0">
        <w:t xml:space="preserve"> around the school. These can include natural and </w:t>
      </w:r>
      <w:r w:rsidR="093D60F0" w:rsidRPr="00410DD0">
        <w:t>built</w:t>
      </w:r>
      <w:r w:rsidR="57285F49" w:rsidRPr="00410DD0">
        <w:t xml:space="preserve"> environments</w:t>
      </w:r>
      <w:r w:rsidR="7A48E5ED" w:rsidRPr="00410DD0">
        <w:t>,</w:t>
      </w:r>
      <w:r w:rsidR="6F23615F" w:rsidRPr="00410DD0">
        <w:t xml:space="preserve"> such as school gardens, </w:t>
      </w:r>
      <w:proofErr w:type="gramStart"/>
      <w:r w:rsidR="6F23615F" w:rsidRPr="00410DD0">
        <w:t>libraries</w:t>
      </w:r>
      <w:proofErr w:type="gramEnd"/>
      <w:r w:rsidR="6F23615F" w:rsidRPr="00410DD0">
        <w:t xml:space="preserve"> or playground areas.</w:t>
      </w:r>
      <w:r w:rsidR="2BACD401" w:rsidRPr="00410DD0">
        <w:t xml:space="preserve"> </w:t>
      </w:r>
      <w:r w:rsidR="62750214" w:rsidRPr="00410DD0">
        <w:t>In small groups, allocate</w:t>
      </w:r>
      <w:r w:rsidR="2BACD401" w:rsidRPr="00410DD0">
        <w:t xml:space="preserve"> students one </w:t>
      </w:r>
      <w:r w:rsidR="07A4236D" w:rsidRPr="00410DD0">
        <w:t>place</w:t>
      </w:r>
      <w:r w:rsidR="2BACD401" w:rsidRPr="00410DD0">
        <w:t xml:space="preserve"> as their focus</w:t>
      </w:r>
      <w:r w:rsidR="3FD188E2" w:rsidRPr="00410DD0">
        <w:t>.</w:t>
      </w:r>
      <w:r w:rsidR="006F75E9" w:rsidRPr="00410DD0">
        <w:rPr>
          <w:rStyle w:val="Emphasis"/>
          <w:i w:val="0"/>
          <w:iCs w:val="0"/>
        </w:rPr>
        <w:t xml:space="preserve"> </w:t>
      </w:r>
      <w:r w:rsidR="5342CC05" w:rsidRPr="00410DD0">
        <w:rPr>
          <w:b/>
          <w:bCs/>
        </w:rPr>
        <w:t>Optional</w:t>
      </w:r>
      <w:r w:rsidR="479B2EAA" w:rsidRPr="00410DD0">
        <w:rPr>
          <w:b/>
          <w:bCs/>
        </w:rPr>
        <w:t>:</w:t>
      </w:r>
      <w:r w:rsidR="479B2EAA" w:rsidRPr="00410DD0">
        <w:t xml:space="preserve"> </w:t>
      </w:r>
      <w:r w:rsidR="00590B76" w:rsidRPr="00410DD0">
        <w:t>l</w:t>
      </w:r>
      <w:r w:rsidR="479B2EAA" w:rsidRPr="00410DD0">
        <w:t xml:space="preserve">ocations beyond the school may be </w:t>
      </w:r>
      <w:r w:rsidR="3E5C7EA0" w:rsidRPr="00410DD0">
        <w:t>used</w:t>
      </w:r>
      <w:r w:rsidR="36B29BB7" w:rsidRPr="00410DD0">
        <w:t xml:space="preserve"> as stimulus for this task such as local </w:t>
      </w:r>
      <w:r w:rsidR="52F82E03" w:rsidRPr="00410DD0">
        <w:t>parks or natural environments.</w:t>
      </w:r>
    </w:p>
    <w:p w14:paraId="71B9F1FC" w14:textId="49C87817" w:rsidR="2BB44F89" w:rsidRPr="00410DD0" w:rsidRDefault="5B68CBBE" w:rsidP="00F64718">
      <w:pPr>
        <w:pStyle w:val="ListNumber"/>
      </w:pPr>
      <w:r w:rsidRPr="00410DD0">
        <w:t xml:space="preserve">In groups, students use the image </w:t>
      </w:r>
      <w:r w:rsidR="3E5C7EA0" w:rsidRPr="00410DD0">
        <w:t xml:space="preserve">of </w:t>
      </w:r>
      <w:r w:rsidRPr="00410DD0">
        <w:t xml:space="preserve">their </w:t>
      </w:r>
      <w:r w:rsidR="3E5C7EA0" w:rsidRPr="00410DD0">
        <w:t xml:space="preserve">allocated </w:t>
      </w:r>
      <w:r w:rsidR="7808B091" w:rsidRPr="00410DD0">
        <w:t>place</w:t>
      </w:r>
      <w:r w:rsidR="3E5C7EA0" w:rsidRPr="00410DD0">
        <w:t xml:space="preserve"> </w:t>
      </w:r>
      <w:r w:rsidRPr="00410DD0">
        <w:t>to identify</w:t>
      </w:r>
      <w:r w:rsidR="21D09A63" w:rsidRPr="00410DD0">
        <w:t>,</w:t>
      </w:r>
      <w:r w:rsidR="5CE4F4E1" w:rsidRPr="00410DD0">
        <w:t xml:space="preserve"> discuss and record things </w:t>
      </w:r>
      <w:r w:rsidR="2141498A" w:rsidRPr="00410DD0">
        <w:t xml:space="preserve">that might be </w:t>
      </w:r>
      <w:r w:rsidR="07A753F5" w:rsidRPr="00410DD0">
        <w:t>observed or experienced</w:t>
      </w:r>
      <w:r w:rsidR="2141498A" w:rsidRPr="00410DD0">
        <w:t xml:space="preserve"> in this space</w:t>
      </w:r>
      <w:r w:rsidR="0D18DE12" w:rsidRPr="00410DD0">
        <w:t xml:space="preserve">. For example, If the </w:t>
      </w:r>
      <w:r w:rsidR="1DEC3B06" w:rsidRPr="00410DD0">
        <w:t>school l</w:t>
      </w:r>
      <w:r w:rsidR="59C2F4E6" w:rsidRPr="00410DD0">
        <w:t>ibrary was chosen</w:t>
      </w:r>
      <w:r w:rsidR="5F058883" w:rsidRPr="00410DD0">
        <w:t>,</w:t>
      </w:r>
      <w:r w:rsidR="59C2F4E6" w:rsidRPr="00410DD0">
        <w:t xml:space="preserve"> students might </w:t>
      </w:r>
      <w:r w:rsidR="4FE24729" w:rsidRPr="00410DD0">
        <w:t>identify</w:t>
      </w:r>
      <w:r w:rsidR="59C2F4E6" w:rsidRPr="00410DD0">
        <w:t xml:space="preserve"> how this is a meeting place for classes to come together, </w:t>
      </w:r>
      <w:r w:rsidR="361ABAE4" w:rsidRPr="00410DD0">
        <w:t>learn and develop their knowledge o</w:t>
      </w:r>
      <w:r w:rsidR="525CA8E7" w:rsidRPr="00410DD0">
        <w:t>n</w:t>
      </w:r>
      <w:r w:rsidR="361ABAE4" w:rsidRPr="00410DD0">
        <w:t xml:space="preserve"> a range of topics </w:t>
      </w:r>
      <w:r w:rsidR="1EAE20BA" w:rsidRPr="00410DD0">
        <w:t>through</w:t>
      </w:r>
      <w:r w:rsidR="361ABAE4" w:rsidRPr="00410DD0">
        <w:t xml:space="preserve"> reading books and research.</w:t>
      </w:r>
    </w:p>
    <w:p w14:paraId="535BDFAB" w14:textId="3D399668" w:rsidR="2BB44F89" w:rsidRPr="00410DD0" w:rsidRDefault="66C769B3" w:rsidP="00F64718">
      <w:pPr>
        <w:pStyle w:val="ListNumber"/>
      </w:pPr>
      <w:r w:rsidRPr="00410DD0">
        <w:t xml:space="preserve">Revise </w:t>
      </w:r>
      <w:r w:rsidR="2A8B8A23" w:rsidRPr="00410DD0">
        <w:t xml:space="preserve">the learning about </w:t>
      </w:r>
      <w:r w:rsidRPr="00410DD0">
        <w:t>creating symbols</w:t>
      </w:r>
      <w:r w:rsidR="48177A8B" w:rsidRPr="00410DD0">
        <w:t xml:space="preserve"> from </w:t>
      </w:r>
      <w:hyperlink w:anchor="_Lesson_5_–_1">
        <w:r w:rsidR="6B784B4A" w:rsidRPr="00410DD0">
          <w:rPr>
            <w:rStyle w:val="Hyperlink"/>
          </w:rPr>
          <w:t>Lesson 5</w:t>
        </w:r>
      </w:hyperlink>
      <w:r w:rsidR="6B784B4A" w:rsidRPr="00410DD0">
        <w:t xml:space="preserve">. </w:t>
      </w:r>
      <w:r w:rsidR="733635E1" w:rsidRPr="00410DD0">
        <w:t>Display</w:t>
      </w:r>
      <w:r w:rsidR="09656B5C" w:rsidRPr="00410DD0">
        <w:t xml:space="preserve"> the web</w:t>
      </w:r>
      <w:r w:rsidR="767404FA" w:rsidRPr="00410DD0">
        <w:t>page</w:t>
      </w:r>
      <w:r w:rsidR="6D1E4F58" w:rsidRPr="00410DD0">
        <w:t xml:space="preserve">, </w:t>
      </w:r>
      <w:hyperlink r:id="rId104">
        <w:r w:rsidR="6D1E4F58" w:rsidRPr="00410DD0">
          <w:rPr>
            <w:rStyle w:val="Hyperlink"/>
          </w:rPr>
          <w:t xml:space="preserve">Kindy </w:t>
        </w:r>
        <w:proofErr w:type="spellStart"/>
        <w:r w:rsidR="6D1E4F58" w:rsidRPr="00410DD0">
          <w:rPr>
            <w:rStyle w:val="Hyperlink"/>
          </w:rPr>
          <w:t>songline</w:t>
        </w:r>
        <w:proofErr w:type="spellEnd"/>
      </w:hyperlink>
      <w:r w:rsidR="6D1E4F58" w:rsidRPr="00410DD0">
        <w:t>.</w:t>
      </w:r>
      <w:r w:rsidR="733635E1" w:rsidRPr="00410DD0">
        <w:t xml:space="preserve"> </w:t>
      </w:r>
      <w:r w:rsidR="1C0F2FC0" w:rsidRPr="00410DD0">
        <w:rPr>
          <w:szCs w:val="22"/>
        </w:rPr>
        <w:t>Point out that</w:t>
      </w:r>
      <w:r w:rsidR="7159FD88" w:rsidRPr="00410DD0">
        <w:rPr>
          <w:szCs w:val="22"/>
        </w:rPr>
        <w:t xml:space="preserve"> the symbols used </w:t>
      </w:r>
      <w:r w:rsidR="1C0F2FC0" w:rsidRPr="00410DD0">
        <w:rPr>
          <w:szCs w:val="22"/>
        </w:rPr>
        <w:t>in</w:t>
      </w:r>
      <w:r w:rsidR="7159FD88" w:rsidRPr="00410DD0">
        <w:rPr>
          <w:szCs w:val="22"/>
        </w:rPr>
        <w:t xml:space="preserve"> the </w:t>
      </w:r>
      <w:r w:rsidR="3371F417" w:rsidRPr="00410DD0">
        <w:rPr>
          <w:szCs w:val="22"/>
        </w:rPr>
        <w:t>Kindy</w:t>
      </w:r>
      <w:r w:rsidR="1C0F2FC0" w:rsidRPr="00410DD0">
        <w:rPr>
          <w:szCs w:val="22"/>
        </w:rPr>
        <w:t xml:space="preserve"> </w:t>
      </w:r>
      <w:proofErr w:type="spellStart"/>
      <w:r w:rsidR="00410DD0" w:rsidRPr="00410DD0">
        <w:rPr>
          <w:szCs w:val="22"/>
        </w:rPr>
        <w:t>s</w:t>
      </w:r>
      <w:r w:rsidR="7159FD88" w:rsidRPr="00410DD0">
        <w:rPr>
          <w:szCs w:val="22"/>
        </w:rPr>
        <w:t>ongline</w:t>
      </w:r>
      <w:proofErr w:type="spellEnd"/>
      <w:r w:rsidR="7159FD88" w:rsidRPr="00410DD0">
        <w:rPr>
          <w:szCs w:val="22"/>
        </w:rPr>
        <w:t xml:space="preserve"> </w:t>
      </w:r>
      <w:r w:rsidR="0566E849" w:rsidRPr="00410DD0">
        <w:rPr>
          <w:szCs w:val="22"/>
        </w:rPr>
        <w:t>ha</w:t>
      </w:r>
      <w:r w:rsidR="1AA46FD5" w:rsidRPr="00410DD0">
        <w:rPr>
          <w:szCs w:val="22"/>
        </w:rPr>
        <w:t>ve</w:t>
      </w:r>
      <w:r w:rsidR="7A436A67" w:rsidRPr="00410DD0">
        <w:rPr>
          <w:szCs w:val="22"/>
        </w:rPr>
        <w:t xml:space="preserve"> </w:t>
      </w:r>
      <w:r w:rsidR="452C5803" w:rsidRPr="00410DD0">
        <w:rPr>
          <w:szCs w:val="22"/>
        </w:rPr>
        <w:t xml:space="preserve">been </w:t>
      </w:r>
      <w:r w:rsidR="1C0F2FC0" w:rsidRPr="00410DD0">
        <w:rPr>
          <w:szCs w:val="22"/>
        </w:rPr>
        <w:t>inspired by</w:t>
      </w:r>
      <w:r w:rsidR="1AA46FD5" w:rsidRPr="00410DD0">
        <w:rPr>
          <w:szCs w:val="22"/>
        </w:rPr>
        <w:t xml:space="preserve"> </w:t>
      </w:r>
      <w:r w:rsidR="0CD0F1EE" w:rsidRPr="00410DD0">
        <w:rPr>
          <w:szCs w:val="22"/>
        </w:rPr>
        <w:t xml:space="preserve">Aboriginal and/or Torres Strait Islander </w:t>
      </w:r>
      <w:r w:rsidR="3CFBE089" w:rsidRPr="00410DD0">
        <w:rPr>
          <w:szCs w:val="22"/>
        </w:rPr>
        <w:t>symbols</w:t>
      </w:r>
      <w:r w:rsidR="7C2482DD" w:rsidRPr="00410DD0">
        <w:rPr>
          <w:szCs w:val="22"/>
        </w:rPr>
        <w:t xml:space="preserve"> from Queensland</w:t>
      </w:r>
      <w:r w:rsidR="424961FC" w:rsidRPr="00410DD0">
        <w:t xml:space="preserve">. Other </w:t>
      </w:r>
      <w:r w:rsidR="1AA46FD5" w:rsidRPr="00410DD0">
        <w:t>shapes</w:t>
      </w:r>
      <w:r w:rsidR="15606C79" w:rsidRPr="00410DD0">
        <w:t xml:space="preserve"> have also been used to represent</w:t>
      </w:r>
      <w:r w:rsidR="1AA46FD5" w:rsidRPr="00410DD0">
        <w:t xml:space="preserve"> </w:t>
      </w:r>
      <w:r w:rsidR="4CA74B7D" w:rsidRPr="00410DD0">
        <w:t>ideas.</w:t>
      </w:r>
    </w:p>
    <w:p w14:paraId="1D0E85D2" w14:textId="5F19F445" w:rsidR="273EC191" w:rsidRPr="00410DD0" w:rsidRDefault="1292BAEB" w:rsidP="00F64718">
      <w:pPr>
        <w:pStyle w:val="ListNumber"/>
      </w:pPr>
      <w:r w:rsidRPr="00410DD0">
        <w:t>Students</w:t>
      </w:r>
      <w:r w:rsidR="51896888" w:rsidRPr="00410DD0">
        <w:t xml:space="preserve"> refer</w:t>
      </w:r>
      <w:r w:rsidR="6D74DFFA" w:rsidRPr="00410DD0">
        <w:t xml:space="preserve"> </w:t>
      </w:r>
      <w:r w:rsidR="51896888" w:rsidRPr="00410DD0">
        <w:t>to the</w:t>
      </w:r>
      <w:r w:rsidR="53B1D617" w:rsidRPr="00410DD0">
        <w:t xml:space="preserve"> location</w:t>
      </w:r>
      <w:r w:rsidR="51896888" w:rsidRPr="00410DD0">
        <w:t xml:space="preserve"> image</w:t>
      </w:r>
      <w:r w:rsidR="31875AFD" w:rsidRPr="00410DD0">
        <w:t>s and</w:t>
      </w:r>
      <w:r w:rsidR="51896888" w:rsidRPr="00410DD0">
        <w:t xml:space="preserve"> ideas rec</w:t>
      </w:r>
      <w:r w:rsidR="5E6952F7" w:rsidRPr="00410DD0">
        <w:t>orded in activit</w:t>
      </w:r>
      <w:r w:rsidR="60B1D95E" w:rsidRPr="00410DD0">
        <w:t>ies</w:t>
      </w:r>
      <w:r w:rsidR="5E6952F7" w:rsidRPr="00410DD0">
        <w:t xml:space="preserve"> </w:t>
      </w:r>
      <w:r w:rsidR="681660A3" w:rsidRPr="00410DD0">
        <w:t>7</w:t>
      </w:r>
      <w:r w:rsidR="4656B81F" w:rsidRPr="00410DD0">
        <w:t xml:space="preserve"> </w:t>
      </w:r>
      <w:r w:rsidR="2741E5E1" w:rsidRPr="00410DD0">
        <w:t>and</w:t>
      </w:r>
      <w:r w:rsidR="4656B81F" w:rsidRPr="00410DD0">
        <w:t xml:space="preserve"> 8</w:t>
      </w:r>
      <w:r w:rsidR="584F0F7B" w:rsidRPr="00410DD0">
        <w:t xml:space="preserve"> and the </w:t>
      </w:r>
      <w:hyperlink r:id="rId105">
        <w:r w:rsidR="4BFAB584" w:rsidRPr="00410DD0">
          <w:rPr>
            <w:rStyle w:val="Hyperlink"/>
          </w:rPr>
          <w:t>Common Ground – First Nations Symbols</w:t>
        </w:r>
      </w:hyperlink>
      <w:r w:rsidR="584F0F7B" w:rsidRPr="00410DD0">
        <w:t xml:space="preserve"> explored in </w:t>
      </w:r>
      <w:hyperlink w:anchor="_Lesson_5_–_1">
        <w:r w:rsidR="584F0F7B" w:rsidRPr="00410DD0">
          <w:rPr>
            <w:rStyle w:val="Hyperlink"/>
          </w:rPr>
          <w:t>Lesson 5</w:t>
        </w:r>
      </w:hyperlink>
      <w:r w:rsidR="584F0F7B" w:rsidRPr="00410DD0">
        <w:t xml:space="preserve">. </w:t>
      </w:r>
      <w:r w:rsidR="7D3E0F54" w:rsidRPr="00410DD0">
        <w:t>In groups</w:t>
      </w:r>
      <w:r w:rsidR="761D8B2D" w:rsidRPr="00410DD0">
        <w:t>,</w:t>
      </w:r>
      <w:r w:rsidR="7D3E0F54" w:rsidRPr="00410DD0">
        <w:t xml:space="preserve"> students </w:t>
      </w:r>
      <w:r w:rsidR="584F0F7B" w:rsidRPr="00410DD0">
        <w:t xml:space="preserve">decide on </w:t>
      </w:r>
      <w:r w:rsidR="76B5BF66" w:rsidRPr="00410DD0">
        <w:t>elem</w:t>
      </w:r>
      <w:r w:rsidR="3F8FD969" w:rsidRPr="00410DD0">
        <w:t>ents they would like represented</w:t>
      </w:r>
      <w:r w:rsidR="3273EFBB" w:rsidRPr="00410DD0">
        <w:t xml:space="preserve"> </w:t>
      </w:r>
      <w:r w:rsidR="19E2A830" w:rsidRPr="00410DD0">
        <w:t>within</w:t>
      </w:r>
      <w:r w:rsidR="3273EFBB" w:rsidRPr="00410DD0">
        <w:t xml:space="preserve"> their symbol. For example, if th</w:t>
      </w:r>
      <w:r w:rsidR="2E9A1895" w:rsidRPr="00410DD0">
        <w:t>e</w:t>
      </w:r>
      <w:r w:rsidR="3273EFBB" w:rsidRPr="00410DD0">
        <w:t xml:space="preserve"> </w:t>
      </w:r>
      <w:r w:rsidR="634EEFEB" w:rsidRPr="00410DD0">
        <w:t>library</w:t>
      </w:r>
      <w:r w:rsidR="71E7392A" w:rsidRPr="00410DD0">
        <w:t xml:space="preserve"> is selected as a place the</w:t>
      </w:r>
      <w:r w:rsidR="33D31769" w:rsidRPr="00410DD0">
        <w:t xml:space="preserve"> </w:t>
      </w:r>
      <w:r w:rsidR="3F8FD969" w:rsidRPr="00410DD0">
        <w:t xml:space="preserve">symbol </w:t>
      </w:r>
      <w:r w:rsidR="44C0BD5B" w:rsidRPr="00410DD0">
        <w:t>may represent</w:t>
      </w:r>
      <w:r w:rsidR="1EEAB4D0" w:rsidRPr="00410DD0">
        <w:t xml:space="preserve"> students,</w:t>
      </w:r>
      <w:r w:rsidR="44C0BD5B" w:rsidRPr="00410DD0">
        <w:t xml:space="preserve"> books, </w:t>
      </w:r>
      <w:proofErr w:type="gramStart"/>
      <w:r w:rsidR="44C0BD5B" w:rsidRPr="00410DD0">
        <w:t>calmness</w:t>
      </w:r>
      <w:proofErr w:type="gramEnd"/>
      <w:r w:rsidR="19473871" w:rsidRPr="00410DD0">
        <w:t xml:space="preserve"> and</w:t>
      </w:r>
      <w:r w:rsidR="44C0BD5B" w:rsidRPr="00410DD0">
        <w:t xml:space="preserve"> </w:t>
      </w:r>
      <w:r w:rsidR="07170133" w:rsidRPr="00410DD0">
        <w:t>curiosity</w:t>
      </w:r>
      <w:r w:rsidR="6EEE714A" w:rsidRPr="00410DD0">
        <w:t>.</w:t>
      </w:r>
    </w:p>
    <w:p w14:paraId="1EC76FAD" w14:textId="79E3ED79" w:rsidR="108AA5CA" w:rsidRPr="00410DD0" w:rsidRDefault="5A7ADA13" w:rsidP="00F64718">
      <w:pPr>
        <w:pStyle w:val="ListNumber"/>
      </w:pPr>
      <w:r w:rsidRPr="00410DD0">
        <w:t xml:space="preserve">Model </w:t>
      </w:r>
      <w:r w:rsidR="49752C0E" w:rsidRPr="00410DD0">
        <w:t>drawing</w:t>
      </w:r>
      <w:r w:rsidR="3360030E" w:rsidRPr="00410DD0">
        <w:t xml:space="preserve"> a symbol to represent the library</w:t>
      </w:r>
      <w:r w:rsidR="2F91C544" w:rsidRPr="00410DD0">
        <w:t>.</w:t>
      </w:r>
      <w:r w:rsidR="5434AEC8" w:rsidRPr="00410DD0">
        <w:t xml:space="preserve"> </w:t>
      </w:r>
      <w:r w:rsidR="40D05A46" w:rsidRPr="00410DD0">
        <w:t>For</w:t>
      </w:r>
      <w:r w:rsidR="5902219A" w:rsidRPr="00410DD0">
        <w:t xml:space="preserve"> </w:t>
      </w:r>
      <w:r w:rsidR="40D05A46" w:rsidRPr="00410DD0">
        <w:t>example</w:t>
      </w:r>
      <w:r w:rsidR="5AA29A90" w:rsidRPr="00410DD0">
        <w:t>,</w:t>
      </w:r>
      <w:r w:rsidR="40D05A46" w:rsidRPr="00410DD0">
        <w:t xml:space="preserve"> </w:t>
      </w:r>
      <w:r w:rsidR="515EE3B3" w:rsidRPr="00410DD0">
        <w:t>s</w:t>
      </w:r>
      <w:r w:rsidR="17C67533" w:rsidRPr="00410DD0">
        <w:t xml:space="preserve">ymbols </w:t>
      </w:r>
      <w:r w:rsidR="41AEDAE4" w:rsidRPr="00410DD0">
        <w:t>to</w:t>
      </w:r>
      <w:r w:rsidR="17C67533" w:rsidRPr="00410DD0">
        <w:t xml:space="preserve"> represent students, draw shapes or small images to represent learning</w:t>
      </w:r>
      <w:r w:rsidR="2AFC1864" w:rsidRPr="00410DD0">
        <w:t xml:space="preserve"> and books </w:t>
      </w:r>
      <w:r w:rsidR="17C67533" w:rsidRPr="00410DD0">
        <w:t xml:space="preserve">and use </w:t>
      </w:r>
      <w:r w:rsidR="15C22B9C" w:rsidRPr="00410DD0">
        <w:t>colour to represent calmness.</w:t>
      </w:r>
    </w:p>
    <w:p w14:paraId="5587D7BA" w14:textId="53494B93" w:rsidR="5432DBDA" w:rsidRPr="00410DD0" w:rsidRDefault="0507EEB5" w:rsidP="00F64718">
      <w:pPr>
        <w:pStyle w:val="ListNumber"/>
      </w:pPr>
      <w:r w:rsidRPr="00410DD0">
        <w:t>In groups, students create</w:t>
      </w:r>
      <w:r w:rsidR="55B877A0" w:rsidRPr="00410DD0">
        <w:t xml:space="preserve"> a symbol to represent their location. Invite students to share their symbol with another group, explaining </w:t>
      </w:r>
      <w:r w:rsidR="4A1817A7" w:rsidRPr="00410DD0">
        <w:t>the different elements</w:t>
      </w:r>
      <w:r w:rsidR="5B22E49B" w:rsidRPr="00410DD0">
        <w:t xml:space="preserve"> and</w:t>
      </w:r>
      <w:r w:rsidR="4A1817A7" w:rsidRPr="00410DD0">
        <w:t xml:space="preserve"> how they are represented.</w:t>
      </w:r>
    </w:p>
    <w:p w14:paraId="2A9E7409" w14:textId="2A04D576" w:rsidR="396C32C4" w:rsidRPr="00410DD0" w:rsidRDefault="396C32C4" w:rsidP="7A05A3D7">
      <w:pPr>
        <w:pStyle w:val="ListNumber"/>
      </w:pPr>
      <w:r w:rsidRPr="00410DD0">
        <w:t>Re</w:t>
      </w:r>
      <w:r w:rsidR="1D666080" w:rsidRPr="00410DD0">
        <w:t>visit</w:t>
      </w:r>
      <w:r w:rsidR="0425DF3A" w:rsidRPr="00410DD0">
        <w:t xml:space="preserve"> the</w:t>
      </w:r>
      <w:r w:rsidRPr="00410DD0">
        <w:t xml:space="preserve"> </w:t>
      </w:r>
      <w:hyperlink r:id="rId106">
        <w:r w:rsidRPr="00410DD0">
          <w:rPr>
            <w:rStyle w:val="Hyperlink"/>
          </w:rPr>
          <w:t xml:space="preserve">Kindy </w:t>
        </w:r>
        <w:proofErr w:type="spellStart"/>
        <w:r w:rsidRPr="00410DD0">
          <w:rPr>
            <w:rStyle w:val="Hyperlink"/>
          </w:rPr>
          <w:t>songline</w:t>
        </w:r>
        <w:proofErr w:type="spellEnd"/>
      </w:hyperlink>
      <w:r w:rsidRPr="00410DD0">
        <w:t xml:space="preserve"> </w:t>
      </w:r>
      <w:r w:rsidR="0425DF3A" w:rsidRPr="00410DD0">
        <w:t>and</w:t>
      </w:r>
      <w:r w:rsidR="4E76989C" w:rsidRPr="00410DD0">
        <w:t xml:space="preserve"> read the </w:t>
      </w:r>
      <w:r w:rsidR="4D411884" w:rsidRPr="00410DD0">
        <w:t>explanation</w:t>
      </w:r>
      <w:r w:rsidR="0A87F0CE" w:rsidRPr="00410DD0">
        <w:t>s</w:t>
      </w:r>
      <w:r w:rsidR="4E76989C" w:rsidRPr="00410DD0">
        <w:t xml:space="preserve"> of </w:t>
      </w:r>
      <w:r w:rsidR="0A87F0CE" w:rsidRPr="00410DD0">
        <w:t xml:space="preserve">the </w:t>
      </w:r>
      <w:r w:rsidR="4D411884" w:rsidRPr="00410DD0">
        <w:t>symbol</w:t>
      </w:r>
      <w:r w:rsidR="0A87F0CE" w:rsidRPr="00410DD0">
        <w:t>s</w:t>
      </w:r>
      <w:r w:rsidR="4D411884" w:rsidRPr="00410DD0">
        <w:t>.</w:t>
      </w:r>
    </w:p>
    <w:p w14:paraId="133DCD06" w14:textId="453D048B" w:rsidR="32117C8D" w:rsidRPr="00410DD0" w:rsidRDefault="32117C8D" w:rsidP="7A05A3D7">
      <w:pPr>
        <w:pStyle w:val="ListNumber"/>
      </w:pPr>
      <w:r w:rsidRPr="00410DD0">
        <w:t>In</w:t>
      </w:r>
      <w:r w:rsidR="5AC01252" w:rsidRPr="00410DD0">
        <w:t xml:space="preserve"> groups</w:t>
      </w:r>
      <w:r w:rsidRPr="00410DD0">
        <w:t>, s</w:t>
      </w:r>
      <w:r w:rsidR="5EBFA381" w:rsidRPr="00410DD0">
        <w:t>tudents</w:t>
      </w:r>
      <w:r w:rsidR="0CC8AB2D" w:rsidRPr="00410DD0">
        <w:t xml:space="preserve"> </w:t>
      </w:r>
      <w:r w:rsidR="4E8A2B2A" w:rsidRPr="00410DD0">
        <w:t>write</w:t>
      </w:r>
      <w:r w:rsidR="3A6A9DA6" w:rsidRPr="00410DD0">
        <w:t xml:space="preserve"> a detail</w:t>
      </w:r>
      <w:r w:rsidR="2A7059CA" w:rsidRPr="00410DD0">
        <w:t xml:space="preserve">ed explanation of the </w:t>
      </w:r>
      <w:r w:rsidR="6F7AE1AC" w:rsidRPr="00410DD0">
        <w:t>features</w:t>
      </w:r>
      <w:r w:rsidR="2A7059CA" w:rsidRPr="00410DD0">
        <w:t xml:space="preserve"> within their</w:t>
      </w:r>
      <w:r w:rsidR="0636FF4B" w:rsidRPr="00410DD0">
        <w:t xml:space="preserve"> </w:t>
      </w:r>
      <w:r w:rsidR="2A7059CA" w:rsidRPr="00410DD0">
        <w:t xml:space="preserve">symbol, drawing on their knowledge of paragraph structure, </w:t>
      </w:r>
      <w:r w:rsidR="1EA13495" w:rsidRPr="00410DD0">
        <w:t xml:space="preserve">figurative language, </w:t>
      </w:r>
      <w:r w:rsidR="12F6B511" w:rsidRPr="00410DD0">
        <w:t xml:space="preserve">verb groups and </w:t>
      </w:r>
      <w:r w:rsidR="2A7059CA" w:rsidRPr="00410DD0">
        <w:t>adverbial phr</w:t>
      </w:r>
      <w:r w:rsidR="77B0209C" w:rsidRPr="00410DD0">
        <w:t>ases</w:t>
      </w:r>
      <w:r w:rsidR="2552CFC4" w:rsidRPr="00410DD0">
        <w:t xml:space="preserve">. </w:t>
      </w:r>
      <w:r w:rsidR="21E8DC65" w:rsidRPr="00410DD0">
        <w:rPr>
          <w:b/>
          <w:bCs/>
        </w:rPr>
        <w:t>Note:</w:t>
      </w:r>
      <w:r w:rsidR="21E8DC65" w:rsidRPr="00410DD0">
        <w:t xml:space="preserve"> </w:t>
      </w:r>
      <w:r w:rsidR="1DB39DCC" w:rsidRPr="00410DD0">
        <w:t>t</w:t>
      </w:r>
      <w:r w:rsidR="21E8DC65" w:rsidRPr="00410DD0">
        <w:t xml:space="preserve">he group explanation will be used in </w:t>
      </w:r>
      <w:hyperlink w:anchor="_Lesson_13_–_1">
        <w:r w:rsidR="21E8DC65" w:rsidRPr="00410DD0">
          <w:rPr>
            <w:rStyle w:val="Hyperlink"/>
          </w:rPr>
          <w:t>Lesson 13</w:t>
        </w:r>
      </w:hyperlink>
      <w:r w:rsidR="21E8DC65" w:rsidRPr="00410DD0">
        <w:t xml:space="preserve"> when walking the </w:t>
      </w:r>
      <w:proofErr w:type="spellStart"/>
      <w:r w:rsidR="0070082B" w:rsidRPr="00410DD0">
        <w:t>S</w:t>
      </w:r>
      <w:r w:rsidR="21E8DC65" w:rsidRPr="00410DD0">
        <w:t>ongline</w:t>
      </w:r>
      <w:proofErr w:type="spellEnd"/>
      <w:r w:rsidR="21E8DC65" w:rsidRPr="00410DD0">
        <w:t>.</w:t>
      </w:r>
    </w:p>
    <w:p w14:paraId="4D5A0CFF" w14:textId="1F7EE48E" w:rsidR="6589CD58" w:rsidRPr="00410DD0" w:rsidRDefault="64ED3ED8" w:rsidP="00F64718">
      <w:pPr>
        <w:pStyle w:val="ListNumber"/>
      </w:pPr>
      <w:r w:rsidRPr="00410DD0">
        <w:t>As a class, discuss:</w:t>
      </w:r>
    </w:p>
    <w:p w14:paraId="32FC8559" w14:textId="10C7280A" w:rsidR="6589CD58" w:rsidRPr="00410DD0" w:rsidRDefault="1AAD7A88" w:rsidP="00F64718">
      <w:pPr>
        <w:pStyle w:val="ListBullet"/>
        <w:ind w:left="1134"/>
      </w:pPr>
      <w:r w:rsidRPr="00410DD0">
        <w:t xml:space="preserve">How </w:t>
      </w:r>
      <w:r w:rsidR="5833CD4B" w:rsidRPr="00410DD0">
        <w:t>does</w:t>
      </w:r>
      <w:r w:rsidRPr="00410DD0">
        <w:t xml:space="preserve"> the process of creating a symbol</w:t>
      </w:r>
      <w:r w:rsidR="039E0031" w:rsidRPr="00410DD0">
        <w:t xml:space="preserve"> </w:t>
      </w:r>
      <w:r w:rsidR="4D8CC44F" w:rsidRPr="00410DD0">
        <w:t>help</w:t>
      </w:r>
      <w:r w:rsidR="6CDF4A75" w:rsidRPr="00410DD0">
        <w:t xml:space="preserve"> convey</w:t>
      </w:r>
      <w:r w:rsidR="4D8CC44F" w:rsidRPr="00410DD0">
        <w:t xml:space="preserve"> the </w:t>
      </w:r>
      <w:r w:rsidR="5E1A9FC8" w:rsidRPr="00410DD0">
        <w:t>significance</w:t>
      </w:r>
      <w:r w:rsidR="7AA8A5B3" w:rsidRPr="00410DD0">
        <w:t xml:space="preserve"> and </w:t>
      </w:r>
      <w:r w:rsidR="43C7D034" w:rsidRPr="00410DD0">
        <w:t>emotional</w:t>
      </w:r>
      <w:r w:rsidR="7AA8A5B3" w:rsidRPr="00410DD0">
        <w:t xml:space="preserve"> connection to the location</w:t>
      </w:r>
      <w:r w:rsidR="5E1A9FC8" w:rsidRPr="00410DD0">
        <w:t>?</w:t>
      </w:r>
    </w:p>
    <w:p w14:paraId="51961D7B" w14:textId="25C4B817" w:rsidR="00D406A5" w:rsidRPr="00410DD0" w:rsidRDefault="5FDB05AC" w:rsidP="00C17C67">
      <w:pPr>
        <w:pStyle w:val="ListBullet"/>
        <w:ind w:left="1134"/>
      </w:pPr>
      <w:r w:rsidRPr="00410DD0">
        <w:t xml:space="preserve">How does the use of figurative language deepen </w:t>
      </w:r>
      <w:r w:rsidR="1EE53984" w:rsidRPr="00410DD0">
        <w:t xml:space="preserve">the viewers’ </w:t>
      </w:r>
      <w:r w:rsidR="24EC8DC8" w:rsidRPr="00410DD0">
        <w:t xml:space="preserve">understanding </w:t>
      </w:r>
      <w:r w:rsidR="304A7115" w:rsidRPr="00410DD0">
        <w:t>of</w:t>
      </w:r>
      <w:r w:rsidR="12180CBC" w:rsidRPr="00410DD0">
        <w:t xml:space="preserve"> th</w:t>
      </w:r>
      <w:r w:rsidR="71EEB176" w:rsidRPr="00410DD0">
        <w:t>is</w:t>
      </w:r>
      <w:r w:rsidR="12180CBC" w:rsidRPr="00410DD0">
        <w:t xml:space="preserve"> location</w:t>
      </w:r>
      <w:r w:rsidRPr="00410DD0">
        <w:t>?</w:t>
      </w:r>
    </w:p>
    <w:p w14:paraId="7CA3EA23" w14:textId="3FC720E7" w:rsidR="3958A892" w:rsidRPr="00410DD0" w:rsidRDefault="69B0A0B2" w:rsidP="00F64718">
      <w:pPr>
        <w:pStyle w:val="ListBullet"/>
        <w:ind w:left="1134"/>
      </w:pPr>
      <w:r w:rsidRPr="00410DD0">
        <w:t>How might using multimodal features such as symbols, colour and language enhance the viewers</w:t>
      </w:r>
      <w:r w:rsidR="00E835AD" w:rsidRPr="00410DD0">
        <w:t>’</w:t>
      </w:r>
      <w:r w:rsidRPr="00410DD0">
        <w:t xml:space="preserve"> understanding of this </w:t>
      </w:r>
      <w:r w:rsidR="1D37BA5C" w:rsidRPr="00410DD0">
        <w:t>location</w:t>
      </w:r>
      <w:r w:rsidRPr="00410DD0">
        <w:t>?</w:t>
      </w:r>
    </w:p>
    <w:p w14:paraId="31C54647" w14:textId="77777777" w:rsidR="00BB3C5A" w:rsidRPr="00410DD0" w:rsidRDefault="00BB3C5A" w:rsidP="00957C5C">
      <w:bookmarkStart w:id="83" w:name="_Toc143258889"/>
      <w:r w:rsidRPr="00410DD0">
        <w:br w:type="page"/>
      </w:r>
    </w:p>
    <w:p w14:paraId="2F923D4E" w14:textId="16CC2C1E" w:rsidR="00CB6809" w:rsidRPr="00410DD0" w:rsidRDefault="3211453B" w:rsidP="003421EE">
      <w:pPr>
        <w:pStyle w:val="Heading1"/>
      </w:pPr>
      <w:bookmarkStart w:id="84" w:name="_Toc169529473"/>
      <w:r w:rsidRPr="00410DD0">
        <w:t>Week 4</w:t>
      </w:r>
      <w:bookmarkEnd w:id="83"/>
      <w:bookmarkEnd w:id="84"/>
    </w:p>
    <w:p w14:paraId="1846A8C3" w14:textId="77777777" w:rsidR="00CB6809" w:rsidRPr="00410DD0" w:rsidRDefault="3211453B" w:rsidP="003421EE">
      <w:pPr>
        <w:pStyle w:val="Heading2"/>
      </w:pPr>
      <w:bookmarkStart w:id="85" w:name="_Toc143258890"/>
      <w:bookmarkStart w:id="86" w:name="_Toc169529474"/>
      <w:r w:rsidRPr="00410DD0">
        <w:t>Component A teaching and learning</w:t>
      </w:r>
      <w:bookmarkEnd w:id="85"/>
      <w:bookmarkEnd w:id="86"/>
    </w:p>
    <w:p w14:paraId="6A451423" w14:textId="77777777" w:rsidR="00B70487" w:rsidRPr="00410DD0" w:rsidRDefault="00B70487" w:rsidP="00B70487">
      <w:r w:rsidRPr="00410DD0">
        <w:t xml:space="preserve">Component A focuses on the development of foundational skills and knowledge through regular, </w:t>
      </w:r>
      <w:proofErr w:type="gramStart"/>
      <w:r w:rsidRPr="00410DD0">
        <w:t>systematic</w:t>
      </w:r>
      <w:proofErr w:type="gramEnd"/>
      <w:r w:rsidRPr="00410DD0">
        <w:t xml:space="preserve"> and repeated practice. The mentor and supporting texts used in Component B of this unit will support the effective implementation of Component A teaching and learning.</w:t>
      </w:r>
    </w:p>
    <w:p w14:paraId="46F6F567" w14:textId="77777777" w:rsidR="00CB6809" w:rsidRPr="00410DD0" w:rsidRDefault="3211453B" w:rsidP="00DC4E44">
      <w:pPr>
        <w:pStyle w:val="Heading3"/>
      </w:pPr>
      <w:bookmarkStart w:id="87" w:name="_Toc169529475"/>
      <w:r w:rsidRPr="00410DD0">
        <w:t>Planning framework</w:t>
      </w:r>
      <w:bookmarkEnd w:id="87"/>
    </w:p>
    <w:p w14:paraId="3A9A8C37" w14:textId="77777777" w:rsidR="00B70487" w:rsidRPr="00410DD0" w:rsidRDefault="00B70487" w:rsidP="00B70487">
      <w:bookmarkStart w:id="88" w:name="_Toc143258891"/>
      <w:r w:rsidRPr="00410DD0">
        <w:t xml:space="preserve">To plan and document Component A teaching and learning, a </w:t>
      </w:r>
      <w:hyperlink r:id="rId107" w:history="1">
        <w:r w:rsidRPr="00410DD0">
          <w:rPr>
            <w:rStyle w:val="Hyperlink"/>
          </w:rPr>
          <w:t>planning scaffold (DOCX 228 KB)</w:t>
        </w:r>
      </w:hyperlink>
      <w:r w:rsidRPr="00410DD0">
        <w:t xml:space="preserve"> is provided. To support you in your planning, a link to a detailed example of a one-week teaching and learning cycle is included in the scaffold. Additional resources to support teaching and learning in each focus area can be found at </w:t>
      </w:r>
      <w:hyperlink r:id="rId108" w:history="1">
        <w:r w:rsidRPr="00410DD0">
          <w:rPr>
            <w:rStyle w:val="Hyperlink"/>
          </w:rPr>
          <w:t>Lesson advice guides</w:t>
        </w:r>
      </w:hyperlink>
      <w:r w:rsidRPr="00410DD0">
        <w:t>.</w:t>
      </w:r>
    </w:p>
    <w:p w14:paraId="7EEEC124" w14:textId="77777777" w:rsidR="00CB6809" w:rsidRPr="00410DD0" w:rsidRDefault="3211453B" w:rsidP="003421EE">
      <w:pPr>
        <w:pStyle w:val="Heading2"/>
      </w:pPr>
      <w:bookmarkStart w:id="89" w:name="_Toc169529476"/>
      <w:r w:rsidRPr="00410DD0">
        <w:t>Component B teaching and learning</w:t>
      </w:r>
      <w:bookmarkEnd w:id="88"/>
      <w:bookmarkEnd w:id="89"/>
    </w:p>
    <w:p w14:paraId="2D2D1AE0" w14:textId="77777777" w:rsidR="00B70487" w:rsidRPr="00410DD0" w:rsidRDefault="00B70487" w:rsidP="00B70487">
      <w:r w:rsidRPr="00410DD0">
        <w:t xml:space="preserve">The following teaching and learning sequence </w:t>
      </w:r>
      <w:proofErr w:type="gramStart"/>
      <w:r w:rsidRPr="00410DD0">
        <w:t>has</w:t>
      </w:r>
      <w:proofErr w:type="gramEnd"/>
      <w:r w:rsidRPr="00410DD0">
        <w:t xml:space="preserve"> been designed to address Component B outcomes and content and develops conceptual understandings of English through the study of quality texts. Adapt the sequence as required to best meet the needs of your students.</w:t>
      </w:r>
    </w:p>
    <w:p w14:paraId="1A6BC240" w14:textId="77777777" w:rsidR="00CB6809" w:rsidRPr="00410DD0" w:rsidRDefault="3211453B" w:rsidP="00DC4E44">
      <w:pPr>
        <w:pStyle w:val="Heading3"/>
      </w:pPr>
      <w:bookmarkStart w:id="90" w:name="_Toc169529477"/>
      <w:r w:rsidRPr="00410DD0">
        <w:t>Learning intentions and success criteria</w:t>
      </w:r>
      <w:bookmarkEnd w:id="90"/>
    </w:p>
    <w:p w14:paraId="3307BEA8" w14:textId="77777777" w:rsidR="00CB6809" w:rsidRPr="00410DD0" w:rsidRDefault="00CB6809" w:rsidP="00CB6809">
      <w:r w:rsidRPr="00410DD0">
        <w:t>Learning intentions and success criteria are best co-constructed with students.</w:t>
      </w:r>
    </w:p>
    <w:p w14:paraId="4B2A0FB8" w14:textId="77777777" w:rsidR="00CB6809" w:rsidRPr="00410DD0" w:rsidRDefault="00CB6809" w:rsidP="00AC450C">
      <w:pPr>
        <w:pStyle w:val="Heading4"/>
      </w:pPr>
      <w:r w:rsidRPr="00410DD0">
        <w:t>Learning intention</w:t>
      </w:r>
    </w:p>
    <w:p w14:paraId="27A9D3C5" w14:textId="59A8F83E" w:rsidR="00CB6809" w:rsidRPr="00410DD0" w:rsidRDefault="12E16E5B" w:rsidP="00CB6809">
      <w:r w:rsidRPr="00410DD0">
        <w:t xml:space="preserve">Students are learning </w:t>
      </w:r>
      <w:r w:rsidR="224ECDFE" w:rsidRPr="00410DD0">
        <w:t xml:space="preserve">to </w:t>
      </w:r>
      <w:r w:rsidRPr="00410DD0">
        <w:t xml:space="preserve">use their understanding of </w:t>
      </w:r>
      <w:r w:rsidR="27302DCC" w:rsidRPr="00410DD0">
        <w:t>c</w:t>
      </w:r>
      <w:r w:rsidRPr="00410DD0">
        <w:t xml:space="preserve">ultural </w:t>
      </w:r>
      <w:r w:rsidR="392375C7" w:rsidRPr="00410DD0">
        <w:t>traditions</w:t>
      </w:r>
      <w:r w:rsidR="305F1692" w:rsidRPr="00410DD0">
        <w:t xml:space="preserve">, </w:t>
      </w:r>
      <w:proofErr w:type="gramStart"/>
      <w:r w:rsidRPr="00410DD0">
        <w:t>practi</w:t>
      </w:r>
      <w:r w:rsidR="1888E415" w:rsidRPr="00410DD0">
        <w:t>c</w:t>
      </w:r>
      <w:r w:rsidRPr="00410DD0">
        <w:t>es</w:t>
      </w:r>
      <w:proofErr w:type="gramEnd"/>
      <w:r w:rsidRPr="00410DD0">
        <w:t xml:space="preserve"> </w:t>
      </w:r>
      <w:r w:rsidR="0D16341A" w:rsidRPr="00410DD0">
        <w:t>and languages</w:t>
      </w:r>
      <w:r w:rsidRPr="00410DD0">
        <w:t xml:space="preserve"> to plan </w:t>
      </w:r>
      <w:r w:rsidR="258ECD71" w:rsidRPr="00410DD0">
        <w:t xml:space="preserve">a </w:t>
      </w:r>
      <w:r w:rsidR="4BC2768A" w:rsidRPr="00410DD0">
        <w:t>podcast</w:t>
      </w:r>
      <w:r w:rsidRPr="00410DD0">
        <w:t>.</w:t>
      </w:r>
    </w:p>
    <w:p w14:paraId="392E02CF" w14:textId="77777777" w:rsidR="00CB6809" w:rsidRPr="00410DD0" w:rsidRDefault="00CB6809" w:rsidP="00AC450C">
      <w:pPr>
        <w:pStyle w:val="Heading4"/>
      </w:pPr>
      <w:r w:rsidRPr="00410DD0">
        <w:t>Success criteria</w:t>
      </w:r>
    </w:p>
    <w:p w14:paraId="352E9BA9" w14:textId="77777777" w:rsidR="00CB6809" w:rsidRPr="00410DD0" w:rsidRDefault="00CB6809" w:rsidP="00CB6809">
      <w:r w:rsidRPr="00410DD0">
        <w:t>Students can:</w:t>
      </w:r>
    </w:p>
    <w:p w14:paraId="52D9ACB9" w14:textId="3B4D8681" w:rsidR="3D5CCF90" w:rsidRPr="00410DD0" w:rsidRDefault="6AC89210" w:rsidP="2A51535D">
      <w:pPr>
        <w:pStyle w:val="ListBullet"/>
      </w:pPr>
      <w:r w:rsidRPr="00410DD0">
        <w:t>a</w:t>
      </w:r>
      <w:r w:rsidR="0C044177" w:rsidRPr="00410DD0">
        <w:t>nalyse the use of symbols and gestures to represent ideas, enhance</w:t>
      </w:r>
      <w:r w:rsidR="7C341389" w:rsidRPr="00410DD0">
        <w:t xml:space="preserve"> </w:t>
      </w:r>
      <w:r w:rsidR="28D81240" w:rsidRPr="00410DD0">
        <w:t xml:space="preserve">communication and </w:t>
      </w:r>
      <w:r w:rsidR="4D4FEA96" w:rsidRPr="00410DD0">
        <w:t xml:space="preserve">add </w:t>
      </w:r>
      <w:proofErr w:type="gramStart"/>
      <w:r w:rsidR="7C341389" w:rsidRPr="00410DD0">
        <w:t>meaning</w:t>
      </w:r>
      <w:proofErr w:type="gramEnd"/>
    </w:p>
    <w:p w14:paraId="3DA2F6D6" w14:textId="3A6CB6CC" w:rsidR="726F201F" w:rsidRPr="00410DD0" w:rsidRDefault="2D2110DF" w:rsidP="2A51535D">
      <w:pPr>
        <w:pStyle w:val="ListBullet"/>
      </w:pPr>
      <w:r w:rsidRPr="00410DD0">
        <w:t>u</w:t>
      </w:r>
      <w:r w:rsidR="649C1206" w:rsidRPr="00410DD0">
        <w:t xml:space="preserve">se multimodal texts to build </w:t>
      </w:r>
      <w:r w:rsidR="00ABA617" w:rsidRPr="00410DD0">
        <w:t>an</w:t>
      </w:r>
      <w:r w:rsidR="649C1206" w:rsidRPr="00410DD0">
        <w:t xml:space="preserve"> understanding of </w:t>
      </w:r>
      <w:r w:rsidR="7D2B2D3D" w:rsidRPr="00410DD0">
        <w:t xml:space="preserve">the significance of preserving </w:t>
      </w:r>
      <w:r w:rsidR="00A51F3D" w:rsidRPr="00410DD0">
        <w:t>c</w:t>
      </w:r>
      <w:r w:rsidR="7D2B2D3D" w:rsidRPr="00410DD0">
        <w:t>ulture</w:t>
      </w:r>
      <w:r w:rsidR="00813060" w:rsidRPr="00410DD0">
        <w:t>s</w:t>
      </w:r>
      <w:r w:rsidR="7D2B2D3D" w:rsidRPr="00410DD0">
        <w:t xml:space="preserve"> and </w:t>
      </w:r>
      <w:proofErr w:type="gramStart"/>
      <w:r w:rsidR="7D2B2D3D" w:rsidRPr="00410DD0">
        <w:t>language</w:t>
      </w:r>
      <w:r w:rsidR="00813060" w:rsidRPr="00410DD0">
        <w:t>s</w:t>
      </w:r>
      <w:proofErr w:type="gramEnd"/>
    </w:p>
    <w:p w14:paraId="0A5E0D49" w14:textId="5C611D3B" w:rsidR="726F201F" w:rsidRPr="00410DD0" w:rsidRDefault="75750B46" w:rsidP="2A51535D">
      <w:pPr>
        <w:pStyle w:val="ListBullet"/>
      </w:pPr>
      <w:r w:rsidRPr="00410DD0">
        <w:t>u</w:t>
      </w:r>
      <w:r w:rsidR="4C39766D" w:rsidRPr="00410DD0">
        <w:t xml:space="preserve">se knowledge of cultural </w:t>
      </w:r>
      <w:r w:rsidR="0C186F66" w:rsidRPr="00410DD0">
        <w:t xml:space="preserve">traditions, </w:t>
      </w:r>
      <w:r w:rsidR="4C39766D" w:rsidRPr="00410DD0">
        <w:t xml:space="preserve">practices </w:t>
      </w:r>
      <w:r w:rsidR="5D5BD78C" w:rsidRPr="00410DD0">
        <w:t xml:space="preserve">and languages </w:t>
      </w:r>
      <w:r w:rsidR="4C39766D" w:rsidRPr="00410DD0">
        <w:t xml:space="preserve">to </w:t>
      </w:r>
      <w:r w:rsidR="173E811A" w:rsidRPr="00410DD0">
        <w:t xml:space="preserve">select a focus for a </w:t>
      </w:r>
      <w:proofErr w:type="gramStart"/>
      <w:r w:rsidR="173E811A" w:rsidRPr="00410DD0">
        <w:t>podcast</w:t>
      </w:r>
      <w:proofErr w:type="gramEnd"/>
    </w:p>
    <w:p w14:paraId="0B07797B" w14:textId="0DCCA980" w:rsidR="6C3284CD" w:rsidRPr="00410DD0" w:rsidRDefault="3B8136B7" w:rsidP="2A51535D">
      <w:pPr>
        <w:pStyle w:val="ListBullet"/>
      </w:pPr>
      <w:r w:rsidRPr="00410DD0">
        <w:t xml:space="preserve">use </w:t>
      </w:r>
      <w:r w:rsidR="0F8B2C51" w:rsidRPr="00410DD0">
        <w:t>research</w:t>
      </w:r>
      <w:r w:rsidR="6666BA1F" w:rsidRPr="00410DD0">
        <w:t xml:space="preserve"> </w:t>
      </w:r>
      <w:r w:rsidR="42C1C28F" w:rsidRPr="00410DD0">
        <w:t>to build knowledge and</w:t>
      </w:r>
      <w:r w:rsidR="6666BA1F" w:rsidRPr="00410DD0">
        <w:t xml:space="preserve"> p</w:t>
      </w:r>
      <w:r w:rsidR="4C39766D" w:rsidRPr="00410DD0">
        <w:t>lan a podcast</w:t>
      </w:r>
      <w:r w:rsidR="5267F70A" w:rsidRPr="00410DD0">
        <w:t>.</w:t>
      </w:r>
    </w:p>
    <w:p w14:paraId="492FB7DA" w14:textId="4187958B" w:rsidR="00CB6809" w:rsidRPr="00410DD0" w:rsidRDefault="3211453B" w:rsidP="003421EE">
      <w:pPr>
        <w:pStyle w:val="Heading2"/>
      </w:pPr>
      <w:bookmarkStart w:id="91" w:name="_Lesson_13_–_1"/>
      <w:bookmarkStart w:id="92" w:name="_Lesson_13_–"/>
      <w:bookmarkStart w:id="93" w:name="_Toc143258892"/>
      <w:bookmarkStart w:id="94" w:name="_Toc169529478"/>
      <w:bookmarkEnd w:id="91"/>
      <w:r w:rsidRPr="00410DD0">
        <w:t>Lesson 1</w:t>
      </w:r>
      <w:r w:rsidR="43A42F66" w:rsidRPr="00410DD0">
        <w:t>3</w:t>
      </w:r>
      <w:r w:rsidR="041F0BD4" w:rsidRPr="00410DD0">
        <w:t xml:space="preserve"> – </w:t>
      </w:r>
      <w:r w:rsidR="781390BB" w:rsidRPr="00410DD0">
        <w:t>using gesture to enhance</w:t>
      </w:r>
      <w:r w:rsidR="623D02D4" w:rsidRPr="00410DD0">
        <w:t xml:space="preserve"> </w:t>
      </w:r>
      <w:proofErr w:type="gramStart"/>
      <w:r w:rsidR="623D02D4" w:rsidRPr="00410DD0">
        <w:t>meaning</w:t>
      </w:r>
      <w:bookmarkEnd w:id="92"/>
      <w:bookmarkEnd w:id="93"/>
      <w:bookmarkEnd w:id="94"/>
      <w:proofErr w:type="gramEnd"/>
    </w:p>
    <w:p w14:paraId="764B9E7B" w14:textId="45C278A7" w:rsidR="46E75C8C" w:rsidRPr="00410DD0" w:rsidRDefault="30C2FAD0" w:rsidP="00637398">
      <w:pPr>
        <w:pStyle w:val="ListNumber"/>
        <w:numPr>
          <w:ilvl w:val="0"/>
          <w:numId w:val="23"/>
        </w:numPr>
      </w:pPr>
      <w:r w:rsidRPr="00410DD0">
        <w:t xml:space="preserve">Revise </w:t>
      </w:r>
      <w:r w:rsidR="6853D9AB" w:rsidRPr="00410DD0">
        <w:t xml:space="preserve">how non-verbal cues, such as </w:t>
      </w:r>
      <w:r w:rsidR="6FDA7645" w:rsidRPr="00410DD0">
        <w:t>gesture, may</w:t>
      </w:r>
      <w:r w:rsidR="0A0E0D62" w:rsidRPr="00410DD0">
        <w:t xml:space="preserve"> be practiced </w:t>
      </w:r>
      <w:r w:rsidR="10114936" w:rsidRPr="00410DD0">
        <w:t>by Aboriginal</w:t>
      </w:r>
      <w:r w:rsidR="6853D9AB" w:rsidRPr="00410DD0">
        <w:t xml:space="preserve"> and Torres Strait Islander</w:t>
      </w:r>
      <w:r w:rsidR="6484B83D" w:rsidRPr="00410DD0">
        <w:t xml:space="preserve"> </w:t>
      </w:r>
      <w:r w:rsidR="006E098C" w:rsidRPr="00410DD0">
        <w:t>p</w:t>
      </w:r>
      <w:r w:rsidR="6484B83D" w:rsidRPr="00410DD0">
        <w:t>eoples when interacting.</w:t>
      </w:r>
    </w:p>
    <w:p w14:paraId="70C519D3" w14:textId="1045F7AE" w:rsidR="7EBD7B6A" w:rsidRPr="00410DD0" w:rsidRDefault="6DE0C7DC" w:rsidP="005F60F5">
      <w:pPr>
        <w:pStyle w:val="ListNumber"/>
      </w:pPr>
      <w:r w:rsidRPr="00410DD0">
        <w:t>Visit</w:t>
      </w:r>
      <w:r w:rsidR="00A503B9" w:rsidRPr="00410DD0">
        <w:t xml:space="preserve"> the web</w:t>
      </w:r>
      <w:r w:rsidR="12200579" w:rsidRPr="00410DD0">
        <w:t>page</w:t>
      </w:r>
      <w:r w:rsidR="0AC25AF6" w:rsidRPr="00410DD0">
        <w:t>,</w:t>
      </w:r>
      <w:r w:rsidR="00A503B9" w:rsidRPr="00410DD0">
        <w:t xml:space="preserve"> </w:t>
      </w:r>
      <w:hyperlink r:id="rId109">
        <w:r w:rsidR="12200579" w:rsidRPr="00410DD0">
          <w:rPr>
            <w:rStyle w:val="Hyperlink"/>
          </w:rPr>
          <w:t>Gambay: a map of Australia’s first languages</w:t>
        </w:r>
      </w:hyperlink>
      <w:r w:rsidR="5A8F97F9" w:rsidRPr="00410DD0">
        <w:t xml:space="preserve">. </w:t>
      </w:r>
      <w:r w:rsidR="6853D9AB" w:rsidRPr="00410DD0">
        <w:t>Model</w:t>
      </w:r>
      <w:r w:rsidR="5A8F97F9" w:rsidRPr="00410DD0">
        <w:t xml:space="preserve"> how to </w:t>
      </w:r>
      <w:r w:rsidR="00FA1BD0" w:rsidRPr="00410DD0">
        <w:t>navigate</w:t>
      </w:r>
      <w:r w:rsidR="40BFB917" w:rsidRPr="00410DD0">
        <w:t xml:space="preserve"> the page and </w:t>
      </w:r>
      <w:r w:rsidR="5A8F97F9" w:rsidRPr="00410DD0">
        <w:t xml:space="preserve">use the search bar </w:t>
      </w:r>
      <w:r w:rsidR="04B24F9C" w:rsidRPr="00410DD0">
        <w:t xml:space="preserve">next to the map of Australia </w:t>
      </w:r>
      <w:r w:rsidR="6853D9AB" w:rsidRPr="00410DD0">
        <w:t xml:space="preserve">to locate the </w:t>
      </w:r>
      <w:r w:rsidR="7A32BDD3" w:rsidRPr="00410DD0">
        <w:t>Dhurga</w:t>
      </w:r>
      <w:r w:rsidR="6853D9AB" w:rsidRPr="00410DD0">
        <w:t xml:space="preserve"> </w:t>
      </w:r>
      <w:r w:rsidR="226D210B" w:rsidRPr="00410DD0">
        <w:t>L</w:t>
      </w:r>
      <w:r w:rsidR="6853D9AB" w:rsidRPr="00410DD0">
        <w:t>anguage group</w:t>
      </w:r>
      <w:r w:rsidR="6A1EA2D0" w:rsidRPr="00410DD0">
        <w:t>. (</w:t>
      </w:r>
      <w:r w:rsidR="6A1EA2D0" w:rsidRPr="00410DD0">
        <w:rPr>
          <w:rStyle w:val="Strong"/>
        </w:rPr>
        <w:t>Tip</w:t>
      </w:r>
      <w:r w:rsidR="6A1EA2D0" w:rsidRPr="00410DD0">
        <w:t xml:space="preserve">: </w:t>
      </w:r>
      <w:r w:rsidR="006E098C" w:rsidRPr="00410DD0">
        <w:t>select</w:t>
      </w:r>
      <w:r w:rsidR="6A1EA2D0" w:rsidRPr="00410DD0">
        <w:t xml:space="preserve"> the word </w:t>
      </w:r>
      <w:r w:rsidR="6A1EA2D0" w:rsidRPr="00410DD0">
        <w:rPr>
          <w:rStyle w:val="Strong"/>
        </w:rPr>
        <w:t>Dhurga</w:t>
      </w:r>
      <w:r w:rsidR="6A1EA2D0" w:rsidRPr="00410DD0">
        <w:t xml:space="preserve"> under the search bar for the map to move</w:t>
      </w:r>
      <w:r w:rsidR="006E098C" w:rsidRPr="00410DD0">
        <w:t>.</w:t>
      </w:r>
      <w:r w:rsidR="2A603606" w:rsidRPr="00410DD0">
        <w:t>)</w:t>
      </w:r>
      <w:r w:rsidR="6A1EA2D0" w:rsidRPr="00410DD0">
        <w:t xml:space="preserve"> </w:t>
      </w:r>
      <w:r w:rsidR="6A5DA455" w:rsidRPr="00410DD0">
        <w:t xml:space="preserve">Discuss the location in terms of the local area. For example, Dhurga </w:t>
      </w:r>
      <w:r w:rsidR="2584322A" w:rsidRPr="00410DD0">
        <w:t xml:space="preserve">Country </w:t>
      </w:r>
      <w:r w:rsidR="6A5DA455" w:rsidRPr="00410DD0">
        <w:t xml:space="preserve">is </w:t>
      </w:r>
      <w:r w:rsidR="50B114E9" w:rsidRPr="00410DD0">
        <w:t>south</w:t>
      </w:r>
      <w:r w:rsidR="6A5DA455" w:rsidRPr="00410DD0">
        <w:t xml:space="preserve"> of</w:t>
      </w:r>
      <w:r w:rsidR="2827A286" w:rsidRPr="00410DD0">
        <w:t xml:space="preserve"> Wadi </w:t>
      </w:r>
      <w:proofErr w:type="spellStart"/>
      <w:r w:rsidR="2827A286" w:rsidRPr="00410DD0">
        <w:t>Wadi</w:t>
      </w:r>
      <w:proofErr w:type="spellEnd"/>
      <w:r w:rsidR="19847E16" w:rsidRPr="00410DD0">
        <w:t xml:space="preserve"> Country</w:t>
      </w:r>
      <w:r w:rsidR="2827A286" w:rsidRPr="00410DD0">
        <w:t>.</w:t>
      </w:r>
      <w:r w:rsidR="6853D9AB" w:rsidRPr="00410DD0">
        <w:t xml:space="preserve"> Select and view the video </w:t>
      </w:r>
      <w:r w:rsidR="517A275E" w:rsidRPr="00410DD0">
        <w:t>‘</w:t>
      </w:r>
      <w:r w:rsidR="58D4CF72" w:rsidRPr="00410DD0">
        <w:rPr>
          <w:rStyle w:val="Strong"/>
        </w:rPr>
        <w:t>Dig i</w:t>
      </w:r>
      <w:r w:rsidR="3D51A2FB" w:rsidRPr="00410DD0">
        <w:rPr>
          <w:rStyle w:val="Strong"/>
        </w:rPr>
        <w:t>t</w:t>
      </w:r>
      <w:r w:rsidR="58D4CF72" w:rsidRPr="00410DD0">
        <w:rPr>
          <w:rStyle w:val="Strong"/>
        </w:rPr>
        <w:t xml:space="preserve"> Dhurga</w:t>
      </w:r>
      <w:r w:rsidR="3D51A2FB" w:rsidRPr="00410DD0">
        <w:t>’</w:t>
      </w:r>
      <w:r w:rsidR="006E098C" w:rsidRPr="00410DD0">
        <w:t xml:space="preserve"> (0:31)</w:t>
      </w:r>
      <w:r w:rsidR="40F54C31" w:rsidRPr="00410DD0">
        <w:t>. Discuss</w:t>
      </w:r>
      <w:r w:rsidR="481CC979" w:rsidRPr="00410DD0">
        <w:t xml:space="preserve"> h</w:t>
      </w:r>
      <w:r w:rsidR="3E0197FE" w:rsidRPr="00410DD0">
        <w:t xml:space="preserve">ow the use of gesture </w:t>
      </w:r>
      <w:r w:rsidR="06789056" w:rsidRPr="00410DD0">
        <w:t>in the video</w:t>
      </w:r>
      <w:r w:rsidR="1B58DD39" w:rsidRPr="00410DD0">
        <w:t xml:space="preserve"> supports what is being communicated</w:t>
      </w:r>
      <w:r w:rsidR="481CC979" w:rsidRPr="00410DD0">
        <w:t>.</w:t>
      </w:r>
      <w:r w:rsidR="005F60F5" w:rsidRPr="00410DD0">
        <w:t xml:space="preserve"> </w:t>
      </w:r>
      <w:r w:rsidR="2840AEA9" w:rsidRPr="00410DD0">
        <w:rPr>
          <w:b/>
          <w:bCs/>
        </w:rPr>
        <w:t>Optional:</w:t>
      </w:r>
      <w:r w:rsidR="2840AEA9" w:rsidRPr="00410DD0">
        <w:t xml:space="preserve"> </w:t>
      </w:r>
      <w:r w:rsidR="0023A0CE" w:rsidRPr="00410DD0">
        <w:t>s</w:t>
      </w:r>
      <w:r w:rsidR="2840AEA9" w:rsidRPr="00410DD0">
        <w:t>tudents engage in learning the song and accompanying gestures.</w:t>
      </w:r>
    </w:p>
    <w:p w14:paraId="0FDEF55D" w14:textId="2B806E9A" w:rsidR="425E26D4" w:rsidRPr="00410DD0" w:rsidRDefault="5BBBF9D8" w:rsidP="00F64718">
      <w:pPr>
        <w:pStyle w:val="ListNumber"/>
      </w:pPr>
      <w:r w:rsidRPr="00410DD0">
        <w:t xml:space="preserve">Revisit the symbols and </w:t>
      </w:r>
      <w:r w:rsidR="719D0FF6" w:rsidRPr="00410DD0">
        <w:t xml:space="preserve">written </w:t>
      </w:r>
      <w:r w:rsidRPr="00410DD0">
        <w:t xml:space="preserve">explanations created in </w:t>
      </w:r>
      <w:hyperlink w:anchor="_Lesson_12_–_1">
        <w:r w:rsidR="088B8F3C" w:rsidRPr="00410DD0">
          <w:rPr>
            <w:rStyle w:val="Hyperlink"/>
          </w:rPr>
          <w:t>L</w:t>
        </w:r>
        <w:r w:rsidRPr="00410DD0">
          <w:rPr>
            <w:rStyle w:val="Hyperlink"/>
          </w:rPr>
          <w:t>esson 12</w:t>
        </w:r>
      </w:hyperlink>
      <w:r w:rsidRPr="00410DD0">
        <w:t xml:space="preserve">. </w:t>
      </w:r>
      <w:r w:rsidR="5B4146A6" w:rsidRPr="00410DD0">
        <w:t xml:space="preserve">Explain students will be presenting their symbol and explanation to the class as part of a </w:t>
      </w:r>
      <w:r w:rsidR="13E039DE" w:rsidRPr="00410DD0">
        <w:t xml:space="preserve">school </w:t>
      </w:r>
      <w:proofErr w:type="spellStart"/>
      <w:r w:rsidR="00410DD0" w:rsidRPr="00410DD0">
        <w:t>s</w:t>
      </w:r>
      <w:r w:rsidR="13E039DE" w:rsidRPr="00410DD0">
        <w:t>ongline</w:t>
      </w:r>
      <w:proofErr w:type="spellEnd"/>
      <w:r w:rsidR="13E039DE" w:rsidRPr="00410DD0">
        <w:t>.</w:t>
      </w:r>
      <w:r w:rsidR="5B4146A6" w:rsidRPr="00410DD0">
        <w:t xml:space="preserve"> In groups, </w:t>
      </w:r>
      <w:r w:rsidR="38FD9BFA" w:rsidRPr="00410DD0">
        <w:t>students c</w:t>
      </w:r>
      <w:r w:rsidR="115B844F" w:rsidRPr="00410DD0">
        <w:t>reate</w:t>
      </w:r>
      <w:r w:rsidR="4341DD34" w:rsidRPr="00410DD0">
        <w:t xml:space="preserve"> </w:t>
      </w:r>
      <w:r w:rsidR="38FD9BFA" w:rsidRPr="00410DD0">
        <w:t>gestures that could be used when presenting their symbol</w:t>
      </w:r>
      <w:r w:rsidR="1D0FC7A9" w:rsidRPr="00410DD0">
        <w:t xml:space="preserve"> and explanation</w:t>
      </w:r>
      <w:r w:rsidR="38FD9BFA" w:rsidRPr="00410DD0">
        <w:t xml:space="preserve"> to enhance </w:t>
      </w:r>
      <w:r w:rsidR="001759C9" w:rsidRPr="00410DD0">
        <w:t xml:space="preserve">communication and </w:t>
      </w:r>
      <w:r w:rsidR="38FD9BFA" w:rsidRPr="00410DD0">
        <w:t>meaning.</w:t>
      </w:r>
    </w:p>
    <w:p w14:paraId="14959B96" w14:textId="5416EE5C" w:rsidR="3FA7F137" w:rsidRPr="00410DD0" w:rsidRDefault="0F4A6561" w:rsidP="00F64718">
      <w:pPr>
        <w:pStyle w:val="ListNumber"/>
      </w:pPr>
      <w:r w:rsidRPr="00410DD0">
        <w:t xml:space="preserve">Display </w:t>
      </w:r>
      <w:r w:rsidR="74D0078D" w:rsidRPr="00410DD0">
        <w:t>students</w:t>
      </w:r>
      <w:r w:rsidR="003562D3" w:rsidRPr="00410DD0">
        <w:t>’</w:t>
      </w:r>
      <w:r w:rsidRPr="00410DD0">
        <w:t xml:space="preserve"> symbols alongside the </w:t>
      </w:r>
      <w:r w:rsidR="3A1970F4" w:rsidRPr="00410DD0">
        <w:t>image</w:t>
      </w:r>
      <w:r w:rsidRPr="00410DD0">
        <w:t xml:space="preserve"> of the place </w:t>
      </w:r>
      <w:r w:rsidR="01561470" w:rsidRPr="00410DD0">
        <w:t>it</w:t>
      </w:r>
      <w:r w:rsidRPr="00410DD0">
        <w:t xml:space="preserve"> represent</w:t>
      </w:r>
      <w:r w:rsidR="02CC3F93" w:rsidRPr="00410DD0">
        <w:t>s</w:t>
      </w:r>
      <w:r w:rsidRPr="00410DD0">
        <w:t xml:space="preserve">. As a class, </w:t>
      </w:r>
      <w:r w:rsidR="567EC802" w:rsidRPr="00410DD0">
        <w:t>organise</w:t>
      </w:r>
      <w:r w:rsidRPr="00410DD0">
        <w:t xml:space="preserve"> </w:t>
      </w:r>
      <w:r w:rsidR="36CEE71B" w:rsidRPr="00410DD0">
        <w:t>the</w:t>
      </w:r>
      <w:r w:rsidRPr="00410DD0">
        <w:t xml:space="preserve"> images and symbols into a sequence </w:t>
      </w:r>
      <w:r w:rsidR="15586E7D" w:rsidRPr="00410DD0">
        <w:t>or journey</w:t>
      </w:r>
      <w:r w:rsidR="43F99914" w:rsidRPr="00410DD0">
        <w:t xml:space="preserve"> </w:t>
      </w:r>
      <w:r w:rsidR="58A31FBE" w:rsidRPr="00410DD0">
        <w:t xml:space="preserve">to create a school </w:t>
      </w:r>
      <w:proofErr w:type="spellStart"/>
      <w:r w:rsidR="00410DD0" w:rsidRPr="00410DD0">
        <w:t>s</w:t>
      </w:r>
      <w:r w:rsidR="58A31FBE" w:rsidRPr="00410DD0">
        <w:t>ongline</w:t>
      </w:r>
      <w:proofErr w:type="spellEnd"/>
      <w:r w:rsidR="2807C104" w:rsidRPr="00410DD0">
        <w:t>. Discuss how the school</w:t>
      </w:r>
      <w:r w:rsidR="59468B10" w:rsidRPr="00410DD0">
        <w:t xml:space="preserve"> </w:t>
      </w:r>
      <w:proofErr w:type="spellStart"/>
      <w:r w:rsidR="0070082B" w:rsidRPr="00410DD0">
        <w:t>S</w:t>
      </w:r>
      <w:r w:rsidR="59468B10" w:rsidRPr="00410DD0">
        <w:t>ongline</w:t>
      </w:r>
      <w:proofErr w:type="spellEnd"/>
      <w:r w:rsidR="2807C104" w:rsidRPr="00410DD0">
        <w:t xml:space="preserve"> </w:t>
      </w:r>
      <w:r w:rsidR="336DF6EA" w:rsidRPr="00410DD0">
        <w:t>represents how these</w:t>
      </w:r>
      <w:r w:rsidR="4FEBEE35" w:rsidRPr="00410DD0">
        <w:t xml:space="preserve"> places are connected and </w:t>
      </w:r>
      <w:r w:rsidR="35C931B6" w:rsidRPr="00410DD0">
        <w:t>together symbolise the significance of school in our lives.</w:t>
      </w:r>
    </w:p>
    <w:p w14:paraId="58904B18" w14:textId="3AA39D57" w:rsidR="33778DD8" w:rsidRPr="00410DD0" w:rsidRDefault="5F48D371" w:rsidP="00F64718">
      <w:pPr>
        <w:pStyle w:val="ListNumber"/>
      </w:pPr>
      <w:r w:rsidRPr="00410DD0">
        <w:t>As a class, walk the journey</w:t>
      </w:r>
      <w:r w:rsidR="0F7F0A39" w:rsidRPr="00410DD0">
        <w:t xml:space="preserve"> (school </w:t>
      </w:r>
      <w:proofErr w:type="spellStart"/>
      <w:r w:rsidR="00410DD0" w:rsidRPr="00410DD0">
        <w:t>s</w:t>
      </w:r>
      <w:r w:rsidR="0F7F0A39" w:rsidRPr="00410DD0">
        <w:t>ongline</w:t>
      </w:r>
      <w:proofErr w:type="spellEnd"/>
      <w:r w:rsidR="0F7F0A39" w:rsidRPr="00410DD0">
        <w:t>)</w:t>
      </w:r>
      <w:r w:rsidRPr="00410DD0">
        <w:t xml:space="preserve"> around the school, stopping at each </w:t>
      </w:r>
      <w:r w:rsidR="3288D34A" w:rsidRPr="00410DD0">
        <w:t>place</w:t>
      </w:r>
      <w:r w:rsidR="4918C130" w:rsidRPr="00410DD0">
        <w:t xml:space="preserve"> for </w:t>
      </w:r>
      <w:r w:rsidRPr="00410DD0">
        <w:t>groups to present their symbol</w:t>
      </w:r>
      <w:r w:rsidR="47F47FBC" w:rsidRPr="00410DD0">
        <w:t>,</w:t>
      </w:r>
      <w:r w:rsidR="2683203F" w:rsidRPr="00410DD0">
        <w:t xml:space="preserve"> </w:t>
      </w:r>
      <w:proofErr w:type="gramStart"/>
      <w:r w:rsidR="2683203F" w:rsidRPr="00410DD0">
        <w:t>explanation</w:t>
      </w:r>
      <w:proofErr w:type="gramEnd"/>
      <w:r w:rsidR="67683786" w:rsidRPr="00410DD0">
        <w:t xml:space="preserve"> and gestures</w:t>
      </w:r>
      <w:r w:rsidR="654C267F" w:rsidRPr="00410DD0">
        <w:t>.</w:t>
      </w:r>
      <w:r w:rsidR="69DF56CF" w:rsidRPr="00410DD0">
        <w:t xml:space="preserve"> Encourage students to experiment with volume, </w:t>
      </w:r>
      <w:proofErr w:type="gramStart"/>
      <w:r w:rsidR="69DF56CF" w:rsidRPr="00410DD0">
        <w:t>pace</w:t>
      </w:r>
      <w:proofErr w:type="gramEnd"/>
      <w:r w:rsidR="69DF56CF" w:rsidRPr="00410DD0">
        <w:t xml:space="preserve"> and intonation to enhance meaning when presenting and reciting.</w:t>
      </w:r>
      <w:r w:rsidR="654C267F" w:rsidRPr="00410DD0">
        <w:t xml:space="preserve"> </w:t>
      </w:r>
      <w:r w:rsidR="0A9EBA28" w:rsidRPr="00410DD0">
        <w:t>After completing the journey</w:t>
      </w:r>
      <w:r w:rsidR="7ED39E20" w:rsidRPr="00410DD0">
        <w:t xml:space="preserve"> (</w:t>
      </w:r>
      <w:r w:rsidR="4F22A920" w:rsidRPr="00410DD0">
        <w:t xml:space="preserve">school </w:t>
      </w:r>
      <w:proofErr w:type="spellStart"/>
      <w:r w:rsidR="00410DD0" w:rsidRPr="00410DD0">
        <w:t>s</w:t>
      </w:r>
      <w:r w:rsidR="7ED39E20" w:rsidRPr="00410DD0">
        <w:t>ongline</w:t>
      </w:r>
      <w:proofErr w:type="spellEnd"/>
      <w:r w:rsidR="7ED39E20" w:rsidRPr="00410DD0">
        <w:t>)</w:t>
      </w:r>
      <w:r w:rsidR="0A9EBA28" w:rsidRPr="00410DD0">
        <w:t>,</w:t>
      </w:r>
      <w:r w:rsidR="7C26C05F" w:rsidRPr="00410DD0">
        <w:t xml:space="preserve"> discuss:</w:t>
      </w:r>
    </w:p>
    <w:p w14:paraId="18162A00" w14:textId="120F8444" w:rsidR="593E6CBF" w:rsidRPr="00410DD0" w:rsidRDefault="7C26C05F" w:rsidP="00F64718">
      <w:pPr>
        <w:pStyle w:val="ListBullet"/>
        <w:ind w:left="1134"/>
      </w:pPr>
      <w:r w:rsidRPr="00410DD0">
        <w:t>What symbols did you connect with and why?</w:t>
      </w:r>
    </w:p>
    <w:p w14:paraId="736E3508" w14:textId="30766B7D" w:rsidR="18592B95" w:rsidRPr="00410DD0" w:rsidRDefault="1EF1772D" w:rsidP="00F64718">
      <w:pPr>
        <w:pStyle w:val="ListBullet"/>
        <w:ind w:left="1134"/>
      </w:pPr>
      <w:r w:rsidRPr="00410DD0">
        <w:t xml:space="preserve">How did </w:t>
      </w:r>
      <w:r w:rsidR="0E8CE72D" w:rsidRPr="00410DD0">
        <w:t xml:space="preserve">the use of </w:t>
      </w:r>
      <w:r w:rsidRPr="00410DD0">
        <w:t>gesture</w:t>
      </w:r>
      <w:r w:rsidR="312106D6" w:rsidRPr="00410DD0">
        <w:t xml:space="preserve"> </w:t>
      </w:r>
      <w:r w:rsidR="671E58D1" w:rsidRPr="00410DD0">
        <w:t xml:space="preserve">in presentations </w:t>
      </w:r>
      <w:r w:rsidRPr="00410DD0">
        <w:t>enhance meaning?</w:t>
      </w:r>
    </w:p>
    <w:p w14:paraId="14F587A9" w14:textId="106F0672" w:rsidR="047C0E94" w:rsidRPr="00410DD0" w:rsidRDefault="4D4DDCAC" w:rsidP="00F64718">
      <w:pPr>
        <w:pStyle w:val="ListBullet"/>
        <w:ind w:left="1134"/>
      </w:pPr>
      <w:r w:rsidRPr="00410DD0">
        <w:t>How did</w:t>
      </w:r>
      <w:r w:rsidR="7C26C05F" w:rsidRPr="00410DD0">
        <w:t xml:space="preserve"> travelling this journe</w:t>
      </w:r>
      <w:r w:rsidR="5099BB20" w:rsidRPr="00410DD0">
        <w:t xml:space="preserve">y, </w:t>
      </w:r>
      <w:r w:rsidR="7C26C05F" w:rsidRPr="00410DD0">
        <w:t xml:space="preserve">hearing different </w:t>
      </w:r>
      <w:proofErr w:type="gramStart"/>
      <w:r w:rsidR="7C26C05F" w:rsidRPr="00410DD0">
        <w:t>thoughts</w:t>
      </w:r>
      <w:proofErr w:type="gramEnd"/>
      <w:r w:rsidR="7C26C05F" w:rsidRPr="00410DD0">
        <w:t xml:space="preserve"> and</w:t>
      </w:r>
      <w:r w:rsidR="18DD3D25" w:rsidRPr="00410DD0">
        <w:t xml:space="preserve"> </w:t>
      </w:r>
      <w:r w:rsidR="37A3C990" w:rsidRPr="00410DD0">
        <w:t>recognising</w:t>
      </w:r>
      <w:r w:rsidR="7C26C05F" w:rsidRPr="00410DD0">
        <w:t xml:space="preserve"> connotations allow you to </w:t>
      </w:r>
      <w:r w:rsidR="1760B66A" w:rsidRPr="00410DD0">
        <w:t>develop a deeper understanding of the significance of each place?</w:t>
      </w:r>
    </w:p>
    <w:p w14:paraId="3E383485" w14:textId="134B97F8" w:rsidR="3C8D297B" w:rsidRPr="00410DD0" w:rsidRDefault="577EBB02" w:rsidP="00F64718">
      <w:pPr>
        <w:pStyle w:val="ListNumber"/>
      </w:pPr>
      <w:r w:rsidRPr="00410DD0">
        <w:t>Refer to the</w:t>
      </w:r>
      <w:r w:rsidR="3A856368" w:rsidRPr="00410DD0">
        <w:t xml:space="preserve"> </w:t>
      </w:r>
      <w:hyperlink r:id="rId110">
        <w:r w:rsidR="6A76842E" w:rsidRPr="00410DD0">
          <w:rPr>
            <w:rStyle w:val="Hyperlink"/>
          </w:rPr>
          <w:t xml:space="preserve">Kindy </w:t>
        </w:r>
        <w:proofErr w:type="spellStart"/>
        <w:r w:rsidR="6A76842E" w:rsidRPr="00410DD0">
          <w:rPr>
            <w:rStyle w:val="Hyperlink"/>
          </w:rPr>
          <w:t>songline</w:t>
        </w:r>
        <w:proofErr w:type="spellEnd"/>
        <w:r w:rsidR="6A76842E" w:rsidRPr="00410DD0">
          <w:rPr>
            <w:rStyle w:val="Hyperlink"/>
            <w:color w:val="auto"/>
            <w:u w:val="none"/>
          </w:rPr>
          <w:t xml:space="preserve"> </w:t>
        </w:r>
      </w:hyperlink>
      <w:r w:rsidR="114DE25E" w:rsidRPr="00410DD0">
        <w:t xml:space="preserve">used in </w:t>
      </w:r>
      <w:hyperlink w:anchor="_Lesson_12_–_1">
        <w:r w:rsidR="28A92981" w:rsidRPr="00410DD0">
          <w:rPr>
            <w:rStyle w:val="Hyperlink"/>
          </w:rPr>
          <w:t>Lesson 12</w:t>
        </w:r>
      </w:hyperlink>
      <w:r w:rsidR="28A92981" w:rsidRPr="00410DD0">
        <w:t>.</w:t>
      </w:r>
      <w:r w:rsidR="114DE25E" w:rsidRPr="00410DD0">
        <w:t xml:space="preserve"> Highlight </w:t>
      </w:r>
      <w:r w:rsidR="427EF741" w:rsidRPr="00410DD0">
        <w:t>how</w:t>
      </w:r>
      <w:r w:rsidR="42B5BD7A" w:rsidRPr="00410DD0">
        <w:t xml:space="preserve"> </w:t>
      </w:r>
      <w:r w:rsidR="0038EDA5" w:rsidRPr="00410DD0">
        <w:t xml:space="preserve">the published </w:t>
      </w:r>
      <w:proofErr w:type="spellStart"/>
      <w:r w:rsidR="00410DD0" w:rsidRPr="00410DD0">
        <w:t>s</w:t>
      </w:r>
      <w:r w:rsidR="0038EDA5" w:rsidRPr="00410DD0">
        <w:t>ongline</w:t>
      </w:r>
      <w:proofErr w:type="spellEnd"/>
      <w:r w:rsidR="0038EDA5" w:rsidRPr="00410DD0">
        <w:t xml:space="preserve"> links </w:t>
      </w:r>
      <w:r w:rsidR="42B5BD7A" w:rsidRPr="00410DD0">
        <w:t>the</w:t>
      </w:r>
      <w:r w:rsidR="427EF741" w:rsidRPr="00410DD0">
        <w:t xml:space="preserve"> symbols </w:t>
      </w:r>
      <w:r w:rsidR="26DD15BD" w:rsidRPr="00410DD0">
        <w:t>with</w:t>
      </w:r>
      <w:r w:rsidR="427EF741" w:rsidRPr="00410DD0">
        <w:t xml:space="preserve"> tracks</w:t>
      </w:r>
      <w:r w:rsidR="284E02EE" w:rsidRPr="00410DD0">
        <w:t xml:space="preserve"> to show movement through the journey. </w:t>
      </w:r>
      <w:r w:rsidR="21B121C1" w:rsidRPr="00410DD0">
        <w:t xml:space="preserve">As a class, </w:t>
      </w:r>
      <w:r w:rsidR="52C25D85" w:rsidRPr="00410DD0">
        <w:t xml:space="preserve">brainstorm </w:t>
      </w:r>
      <w:r w:rsidR="7BF87334" w:rsidRPr="00410DD0">
        <w:t>symbols for</w:t>
      </w:r>
      <w:r w:rsidR="52C25D85" w:rsidRPr="00410DD0">
        <w:t xml:space="preserve"> track</w:t>
      </w:r>
      <w:r w:rsidR="04612FA5" w:rsidRPr="00410DD0">
        <w:t>s</w:t>
      </w:r>
      <w:r w:rsidR="52C25D85" w:rsidRPr="00410DD0">
        <w:t xml:space="preserve"> and colours that could be </w:t>
      </w:r>
      <w:r w:rsidR="7BF87334" w:rsidRPr="00410DD0">
        <w:t>used</w:t>
      </w:r>
      <w:r w:rsidR="52C25D85" w:rsidRPr="00410DD0">
        <w:t xml:space="preserve"> to connect the symbols to represent the</w:t>
      </w:r>
      <w:r w:rsidR="0674C8B0" w:rsidRPr="00410DD0">
        <w:t xml:space="preserve"> </w:t>
      </w:r>
      <w:r w:rsidR="52C25D85" w:rsidRPr="00410DD0">
        <w:t>journey</w:t>
      </w:r>
      <w:r w:rsidR="7A291C03" w:rsidRPr="00410DD0">
        <w:t xml:space="preserve"> (</w:t>
      </w:r>
      <w:r w:rsidR="551B47EC" w:rsidRPr="00410DD0">
        <w:t xml:space="preserve">school </w:t>
      </w:r>
      <w:proofErr w:type="spellStart"/>
      <w:r w:rsidR="00410DD0" w:rsidRPr="00410DD0">
        <w:t>s</w:t>
      </w:r>
      <w:r w:rsidR="7A291C03" w:rsidRPr="00410DD0">
        <w:t>ongline</w:t>
      </w:r>
      <w:proofErr w:type="spellEnd"/>
      <w:r w:rsidR="7A291C03" w:rsidRPr="00410DD0">
        <w:t>).</w:t>
      </w:r>
    </w:p>
    <w:p w14:paraId="63FA18A9" w14:textId="00ABED2C" w:rsidR="46568553" w:rsidRPr="00410DD0" w:rsidRDefault="70E0DAAB" w:rsidP="00F64718">
      <w:pPr>
        <w:pStyle w:val="ListNumber"/>
      </w:pPr>
      <w:r w:rsidRPr="00410DD0">
        <w:t>As a class, c</w:t>
      </w:r>
      <w:r w:rsidR="21B121C1" w:rsidRPr="00410DD0">
        <w:t xml:space="preserve">reate a </w:t>
      </w:r>
      <w:r w:rsidR="59943989" w:rsidRPr="00410DD0">
        <w:t xml:space="preserve">school </w:t>
      </w:r>
      <w:proofErr w:type="spellStart"/>
      <w:r w:rsidR="00410DD0" w:rsidRPr="00410DD0">
        <w:t>s</w:t>
      </w:r>
      <w:r w:rsidR="27E22DDA" w:rsidRPr="00410DD0">
        <w:t>ongline</w:t>
      </w:r>
      <w:proofErr w:type="spellEnd"/>
      <w:r w:rsidR="5EB57BC3" w:rsidRPr="00410DD0">
        <w:t xml:space="preserve"> that</w:t>
      </w:r>
      <w:r w:rsidR="0F83E10E" w:rsidRPr="00410DD0">
        <w:t xml:space="preserve"> </w:t>
      </w:r>
      <w:r w:rsidR="407B6CC0" w:rsidRPr="00410DD0">
        <w:t xml:space="preserve">includes </w:t>
      </w:r>
      <w:r w:rsidR="0F83E10E" w:rsidRPr="00410DD0">
        <w:t>symbols and explanations connected by tracks.</w:t>
      </w:r>
    </w:p>
    <w:p w14:paraId="1C3E3DF0" w14:textId="4FAC7A8F" w:rsidR="70C244E3" w:rsidRPr="00410DD0" w:rsidRDefault="70C244E3" w:rsidP="2A51535D">
      <w:pPr>
        <w:pStyle w:val="FeatureBox3"/>
      </w:pPr>
      <w:r w:rsidRPr="00410DD0">
        <w:rPr>
          <w:rStyle w:val="Strong"/>
        </w:rPr>
        <w:t xml:space="preserve">Assessment task </w:t>
      </w:r>
      <w:r w:rsidR="631C3770" w:rsidRPr="00410DD0">
        <w:rPr>
          <w:rStyle w:val="Strong"/>
        </w:rPr>
        <w:t>5</w:t>
      </w:r>
      <w:r w:rsidRPr="00410DD0">
        <w:rPr>
          <w:rStyle w:val="Strong"/>
          <w:b w:val="0"/>
          <w:bCs w:val="0"/>
        </w:rPr>
        <w:t xml:space="preserve"> </w:t>
      </w:r>
      <w:r w:rsidRPr="00410DD0">
        <w:t>– observations and work samples from this lesson allow students to demonstrate achievement towards the following syllabus outcome</w:t>
      </w:r>
      <w:r w:rsidR="5314FD6B" w:rsidRPr="00410DD0">
        <w:t xml:space="preserve"> </w:t>
      </w:r>
      <w:r w:rsidRPr="00410DD0">
        <w:t>and content points:</w:t>
      </w:r>
    </w:p>
    <w:p w14:paraId="54E9F114" w14:textId="783FBA30" w:rsidR="25B6A8D8" w:rsidRPr="00410DD0" w:rsidRDefault="503A1A24" w:rsidP="2A51535D">
      <w:pPr>
        <w:pStyle w:val="FeatureBox3"/>
      </w:pPr>
      <w:r w:rsidRPr="00410DD0">
        <w:rPr>
          <w:rStyle w:val="Strong"/>
        </w:rPr>
        <w:t>EN3-OLC-01</w:t>
      </w:r>
      <w:r w:rsidRPr="00410DD0">
        <w:rPr>
          <w:rStyle w:val="Strong"/>
          <w:b w:val="0"/>
          <w:bCs w:val="0"/>
        </w:rPr>
        <w:t xml:space="preserve"> </w:t>
      </w:r>
      <w:r w:rsidR="76B75A47" w:rsidRPr="00410DD0">
        <w:rPr>
          <w:rStyle w:val="Strong"/>
          <w:b w:val="0"/>
          <w:bCs w:val="0"/>
        </w:rPr>
        <w:t xml:space="preserve">– </w:t>
      </w:r>
      <w:r w:rsidRPr="00410DD0">
        <w:rPr>
          <w:rStyle w:val="Strong"/>
          <w:b w:val="0"/>
          <w:bCs w:val="0"/>
        </w:rPr>
        <w:t xml:space="preserve">communicates to wide audiences with social and cultural awareness, by interacting and presenting, and by analysing and evaluating for </w:t>
      </w:r>
      <w:proofErr w:type="gramStart"/>
      <w:r w:rsidRPr="00410DD0">
        <w:rPr>
          <w:rStyle w:val="Strong"/>
          <w:b w:val="0"/>
          <w:bCs w:val="0"/>
        </w:rPr>
        <w:t>understanding</w:t>
      </w:r>
      <w:proofErr w:type="gramEnd"/>
    </w:p>
    <w:p w14:paraId="5A71F712" w14:textId="2C66AFE7" w:rsidR="1C5DABBC" w:rsidRPr="00410DD0" w:rsidRDefault="1C5DABBC" w:rsidP="00637398">
      <w:pPr>
        <w:pStyle w:val="FeatureBox3"/>
        <w:numPr>
          <w:ilvl w:val="0"/>
          <w:numId w:val="2"/>
        </w:numPr>
        <w:ind w:left="567" w:hanging="567"/>
      </w:pPr>
      <w:r w:rsidRPr="00410DD0">
        <w:t>describe ways of interacting with cultural protocols or practices used by Aboriginal and/or Torres Strait Islander Peoples</w:t>
      </w:r>
    </w:p>
    <w:p w14:paraId="0F6CD81F" w14:textId="4586CB2A" w:rsidR="4F114B9A" w:rsidRPr="00410DD0" w:rsidRDefault="4F114B9A" w:rsidP="00637398">
      <w:pPr>
        <w:pStyle w:val="FeatureBox3"/>
        <w:numPr>
          <w:ilvl w:val="0"/>
          <w:numId w:val="2"/>
        </w:numPr>
        <w:ind w:left="567" w:hanging="567"/>
      </w:pPr>
      <w:r w:rsidRPr="00410DD0">
        <w:t xml:space="preserve">evaluate the role of gesture during social and learning interactions and describe its impact on the </w:t>
      </w:r>
      <w:proofErr w:type="gramStart"/>
      <w:r w:rsidRPr="00410DD0">
        <w:t>audience</w:t>
      </w:r>
      <w:proofErr w:type="gramEnd"/>
    </w:p>
    <w:p w14:paraId="4ACF13FA" w14:textId="5A311F93" w:rsidR="4F114B9A" w:rsidRPr="00410DD0" w:rsidRDefault="4F114B9A" w:rsidP="00637398">
      <w:pPr>
        <w:pStyle w:val="FeatureBox3"/>
        <w:numPr>
          <w:ilvl w:val="0"/>
          <w:numId w:val="2"/>
        </w:numPr>
        <w:ind w:left="567" w:hanging="567"/>
      </w:pPr>
      <w:r w:rsidRPr="00410DD0">
        <w:t>select multimedia components, visual displays or use gestural features to enhance and bring clarity to presentations</w:t>
      </w:r>
      <w:r w:rsidR="787F16CE" w:rsidRPr="00410DD0">
        <w:t>.</w:t>
      </w:r>
    </w:p>
    <w:p w14:paraId="7D6DC5BC" w14:textId="4DDA249E" w:rsidR="00CB6809" w:rsidRPr="00410DD0" w:rsidRDefault="3211453B" w:rsidP="003421EE">
      <w:pPr>
        <w:pStyle w:val="Heading2"/>
      </w:pPr>
      <w:bookmarkStart w:id="95" w:name="_Toc143258893"/>
      <w:bookmarkStart w:id="96" w:name="_Lesson_14_–"/>
      <w:bookmarkStart w:id="97" w:name="_Toc169529479"/>
      <w:r w:rsidRPr="00410DD0">
        <w:t xml:space="preserve">Lesson </w:t>
      </w:r>
      <w:r w:rsidR="43A42F66" w:rsidRPr="00410DD0">
        <w:t>14</w:t>
      </w:r>
      <w:r w:rsidR="041F0BD4" w:rsidRPr="00410DD0">
        <w:t xml:space="preserve"> – </w:t>
      </w:r>
      <w:bookmarkEnd w:id="95"/>
      <w:bookmarkEnd w:id="96"/>
      <w:r w:rsidR="03F8A172" w:rsidRPr="00410DD0">
        <w:t xml:space="preserve">understanding </w:t>
      </w:r>
      <w:r w:rsidR="075C1EE2" w:rsidRPr="00410DD0">
        <w:t>Culture and language t</w:t>
      </w:r>
      <w:r w:rsidR="03F8A172" w:rsidRPr="00410DD0">
        <w:t xml:space="preserve">hrough multimodal </w:t>
      </w:r>
      <w:proofErr w:type="gramStart"/>
      <w:r w:rsidR="03F8A172" w:rsidRPr="00410DD0">
        <w:t>texts</w:t>
      </w:r>
      <w:bookmarkEnd w:id="97"/>
      <w:proofErr w:type="gramEnd"/>
    </w:p>
    <w:p w14:paraId="19D5C9F6" w14:textId="16226672" w:rsidR="487CC25D" w:rsidRPr="00410DD0" w:rsidRDefault="3AA826BB" w:rsidP="00637398">
      <w:pPr>
        <w:pStyle w:val="ListNumber"/>
        <w:numPr>
          <w:ilvl w:val="0"/>
          <w:numId w:val="24"/>
        </w:numPr>
      </w:pPr>
      <w:r w:rsidRPr="00410DD0">
        <w:t>Listen to</w:t>
      </w:r>
      <w:r w:rsidR="7666F74F" w:rsidRPr="00410DD0">
        <w:t xml:space="preserve"> the podcast</w:t>
      </w:r>
      <w:r w:rsidR="356CB1E7" w:rsidRPr="00410DD0">
        <w:t xml:space="preserve">, </w:t>
      </w:r>
      <w:hyperlink r:id="rId111">
        <w:r w:rsidR="278218E8" w:rsidRPr="00410DD0">
          <w:rPr>
            <w:rStyle w:val="Hyperlink"/>
          </w:rPr>
          <w:t xml:space="preserve">Little Yarns: Friend in Wiradjuri </w:t>
        </w:r>
        <w:r w:rsidR="356CB1E7" w:rsidRPr="00410DD0">
          <w:rPr>
            <w:rStyle w:val="Hyperlink"/>
          </w:rPr>
          <w:t>(</w:t>
        </w:r>
        <w:r w:rsidR="278218E8" w:rsidRPr="00410DD0">
          <w:rPr>
            <w:rStyle w:val="Hyperlink"/>
          </w:rPr>
          <w:t>7:45</w:t>
        </w:r>
      </w:hyperlink>
      <w:r w:rsidR="356CB1E7" w:rsidRPr="00410DD0">
        <w:t>)</w:t>
      </w:r>
      <w:r w:rsidR="278218E8" w:rsidRPr="00410DD0">
        <w:t xml:space="preserve"> </w:t>
      </w:r>
      <w:r w:rsidR="40E96832" w:rsidRPr="00410DD0">
        <w:t>stop</w:t>
      </w:r>
      <w:r w:rsidR="0BF8AE64" w:rsidRPr="00410DD0">
        <w:t>ping</w:t>
      </w:r>
      <w:r w:rsidR="40E96832" w:rsidRPr="00410DD0">
        <w:t xml:space="preserve"> at 6:47. </w:t>
      </w:r>
      <w:r w:rsidR="62D43BC9" w:rsidRPr="00410DD0">
        <w:t>Prompt students to pay close attention to the use of the word ‘friend’.</w:t>
      </w:r>
    </w:p>
    <w:p w14:paraId="43A8DA49" w14:textId="4EE6E59D" w:rsidR="487CC25D" w:rsidRPr="00410DD0" w:rsidRDefault="370EB110" w:rsidP="00D93E00">
      <w:pPr>
        <w:pStyle w:val="ListNumber"/>
      </w:pPr>
      <w:r w:rsidRPr="00410DD0">
        <w:t>S</w:t>
      </w:r>
      <w:r w:rsidR="7E256825" w:rsidRPr="00410DD0">
        <w:t xml:space="preserve">tudents </w:t>
      </w:r>
      <w:r w:rsidR="47E81D07" w:rsidRPr="00410DD0">
        <w:t>practi</w:t>
      </w:r>
      <w:r w:rsidR="38004F36" w:rsidRPr="00410DD0">
        <w:t>s</w:t>
      </w:r>
      <w:r w:rsidR="47E81D07" w:rsidRPr="00410DD0">
        <w:t xml:space="preserve">e </w:t>
      </w:r>
      <w:r w:rsidR="7E256825" w:rsidRPr="00410DD0">
        <w:t>us</w:t>
      </w:r>
      <w:r w:rsidR="78036FE1" w:rsidRPr="00410DD0">
        <w:t>ing</w:t>
      </w:r>
      <w:r w:rsidR="7E256825" w:rsidRPr="00410DD0">
        <w:t xml:space="preserve"> </w:t>
      </w:r>
      <w:r w:rsidR="5EA23D01" w:rsidRPr="00410DD0">
        <w:t>the word ‘friend’</w:t>
      </w:r>
      <w:r w:rsidR="36A69D5E" w:rsidRPr="00410DD0">
        <w:t xml:space="preserve"> </w:t>
      </w:r>
      <w:r w:rsidR="7DD9F6BD" w:rsidRPr="00410DD0">
        <w:t>in local language</w:t>
      </w:r>
      <w:r w:rsidR="003F230A" w:rsidRPr="00410DD0">
        <w:t>(</w:t>
      </w:r>
      <w:r w:rsidR="7DD9F6BD" w:rsidRPr="00410DD0">
        <w:t>s</w:t>
      </w:r>
      <w:r w:rsidR="003F230A" w:rsidRPr="00410DD0">
        <w:t>)</w:t>
      </w:r>
      <w:r w:rsidR="7DD9F6BD" w:rsidRPr="00410DD0">
        <w:t xml:space="preserve">. </w:t>
      </w:r>
      <w:r w:rsidR="24E94045" w:rsidRPr="00410DD0">
        <w:t>Creating an anchor chart of local language</w:t>
      </w:r>
      <w:r w:rsidR="009C3105" w:rsidRPr="00410DD0">
        <w:t>(</w:t>
      </w:r>
      <w:r w:rsidR="24E94045" w:rsidRPr="00410DD0">
        <w:t>s</w:t>
      </w:r>
      <w:r w:rsidR="009C3105" w:rsidRPr="00410DD0">
        <w:t>)</w:t>
      </w:r>
      <w:r w:rsidR="24E94045" w:rsidRPr="00410DD0">
        <w:t xml:space="preserve"> will support students.</w:t>
      </w:r>
      <w:r w:rsidR="22966905" w:rsidRPr="00410DD0">
        <w:t xml:space="preserve"> </w:t>
      </w:r>
      <w:r w:rsidR="69A6692A" w:rsidRPr="00410DD0">
        <w:t xml:space="preserve">Provide opportunities for students to use the word </w:t>
      </w:r>
      <w:r w:rsidR="63C1A46A" w:rsidRPr="00410DD0">
        <w:t>‘</w:t>
      </w:r>
      <w:r w:rsidR="69A6692A" w:rsidRPr="00410DD0">
        <w:t>friend</w:t>
      </w:r>
      <w:r w:rsidR="56859B32" w:rsidRPr="00410DD0">
        <w:t>’</w:t>
      </w:r>
      <w:r w:rsidR="69A6692A" w:rsidRPr="00410DD0">
        <w:t xml:space="preserve"> in a sentence</w:t>
      </w:r>
      <w:r w:rsidR="2D71875F" w:rsidRPr="00410DD0">
        <w:t xml:space="preserve"> as modelled in the podcast.</w:t>
      </w:r>
    </w:p>
    <w:p w14:paraId="2702A486" w14:textId="09E0EC62" w:rsidR="487CC25D" w:rsidRPr="00410DD0" w:rsidRDefault="3AA826BB" w:rsidP="00D93E00">
      <w:pPr>
        <w:pStyle w:val="ListNumber"/>
      </w:pPr>
      <w:r w:rsidRPr="00410DD0">
        <w:t xml:space="preserve">Display the words – </w:t>
      </w:r>
      <w:r w:rsidR="296462DA" w:rsidRPr="00410DD0">
        <w:t>w</w:t>
      </w:r>
      <w:r w:rsidRPr="00410DD0">
        <w:t xml:space="preserve">aratah, </w:t>
      </w:r>
      <w:r w:rsidR="22F903F8" w:rsidRPr="00410DD0">
        <w:t>b</w:t>
      </w:r>
      <w:r w:rsidRPr="00410DD0">
        <w:t xml:space="preserve">arramundi, </w:t>
      </w:r>
      <w:r w:rsidR="0A2BB788" w:rsidRPr="00410DD0">
        <w:t>c</w:t>
      </w:r>
      <w:r w:rsidRPr="00410DD0">
        <w:t>oolabah</w:t>
      </w:r>
      <w:r w:rsidR="2AAC3E26" w:rsidRPr="00410DD0">
        <w:t>, kangaroo</w:t>
      </w:r>
      <w:r w:rsidR="6CF53CCD" w:rsidRPr="00410DD0">
        <w:t>, yakka</w:t>
      </w:r>
      <w:r w:rsidRPr="00410DD0">
        <w:t xml:space="preserve">. Explain that these words are commonly used in Australian English but have originated from Aboriginal </w:t>
      </w:r>
      <w:r w:rsidR="008C4033" w:rsidRPr="00410DD0">
        <w:t>l</w:t>
      </w:r>
      <w:r w:rsidRPr="00410DD0">
        <w:t>anguages and dialects.</w:t>
      </w:r>
    </w:p>
    <w:p w14:paraId="061FBF9B" w14:textId="754EFA6C" w:rsidR="487CC25D" w:rsidRPr="00410DD0" w:rsidRDefault="3AA826BB" w:rsidP="00D93E00">
      <w:pPr>
        <w:pStyle w:val="ListNumber"/>
      </w:pPr>
      <w:r w:rsidRPr="00410DD0">
        <w:t xml:space="preserve">Students </w:t>
      </w:r>
      <w:hyperlink r:id="rId112">
        <w:r w:rsidRPr="00410DD0">
          <w:rPr>
            <w:rStyle w:val="Hyperlink"/>
          </w:rPr>
          <w:t>turn and talk</w:t>
        </w:r>
      </w:hyperlink>
      <w:r w:rsidRPr="00410DD0">
        <w:t xml:space="preserve"> to discuss the meaning of each word and share if they have seen or heard these words being used before.</w:t>
      </w:r>
    </w:p>
    <w:p w14:paraId="291598AB" w14:textId="6319B23E" w:rsidR="487CC25D" w:rsidRPr="00410DD0" w:rsidRDefault="3AA826BB" w:rsidP="00D93E00">
      <w:pPr>
        <w:pStyle w:val="ListNumber"/>
      </w:pPr>
      <w:r w:rsidRPr="00410DD0">
        <w:t xml:space="preserve">As a class, explore the etymology of </w:t>
      </w:r>
      <w:r w:rsidR="77058196" w:rsidRPr="00410DD0">
        <w:t>some</w:t>
      </w:r>
      <w:r w:rsidR="70FB0F4A" w:rsidRPr="00410DD0">
        <w:t xml:space="preserve"> Aboriginal</w:t>
      </w:r>
      <w:r w:rsidRPr="00410DD0">
        <w:t xml:space="preserve"> word</w:t>
      </w:r>
      <w:r w:rsidR="70FB0F4A" w:rsidRPr="00410DD0">
        <w:t>s</w:t>
      </w:r>
      <w:r w:rsidRPr="00410DD0">
        <w:t>. For example:</w:t>
      </w:r>
    </w:p>
    <w:p w14:paraId="2C1CF8ED" w14:textId="3D67A1C0" w:rsidR="487CC25D" w:rsidRPr="00410DD0" w:rsidRDefault="3AA826BB" w:rsidP="00F64718">
      <w:pPr>
        <w:pStyle w:val="ListBullet"/>
        <w:ind w:left="1134"/>
      </w:pPr>
      <w:r w:rsidRPr="00410DD0">
        <w:t xml:space="preserve">Waratah: comes from the </w:t>
      </w:r>
      <w:proofErr w:type="spellStart"/>
      <w:r w:rsidRPr="00410DD0">
        <w:t>D</w:t>
      </w:r>
      <w:r w:rsidR="281FE882" w:rsidRPr="00410DD0">
        <w:t>h</w:t>
      </w:r>
      <w:r w:rsidRPr="00410DD0">
        <w:t>arug</w:t>
      </w:r>
      <w:proofErr w:type="spellEnd"/>
      <w:r w:rsidRPr="00410DD0">
        <w:t xml:space="preserve"> </w:t>
      </w:r>
      <w:r w:rsidR="47269C45" w:rsidRPr="00410DD0">
        <w:t>word ‘</w:t>
      </w:r>
      <w:proofErr w:type="spellStart"/>
      <w:r w:rsidR="47269C45" w:rsidRPr="00410DD0">
        <w:t>warada</w:t>
      </w:r>
      <w:proofErr w:type="spellEnd"/>
      <w:r w:rsidR="47269C45" w:rsidRPr="00410DD0">
        <w:t>’</w:t>
      </w:r>
      <w:r w:rsidR="60C760BA" w:rsidRPr="00410DD0">
        <w:t>. Waratah is used to refer to a native Australian flower.</w:t>
      </w:r>
    </w:p>
    <w:p w14:paraId="239A8E98" w14:textId="3F32F819" w:rsidR="487CC25D" w:rsidRPr="00410DD0" w:rsidRDefault="3AA826BB" w:rsidP="00F64718">
      <w:pPr>
        <w:pStyle w:val="ListBullet"/>
        <w:ind w:left="1134"/>
      </w:pPr>
      <w:r w:rsidRPr="00410DD0">
        <w:t xml:space="preserve">Barramundi: </w:t>
      </w:r>
      <w:r w:rsidR="368CC1F6" w:rsidRPr="00410DD0">
        <w:t xml:space="preserve">possibly </w:t>
      </w:r>
      <w:r w:rsidR="631A654C" w:rsidRPr="00410DD0">
        <w:t xml:space="preserve">comes from the </w:t>
      </w:r>
      <w:proofErr w:type="spellStart"/>
      <w:r w:rsidR="631A654C" w:rsidRPr="00410DD0">
        <w:t>Gangulu</w:t>
      </w:r>
      <w:proofErr w:type="spellEnd"/>
      <w:r w:rsidR="631A654C" w:rsidRPr="00410DD0">
        <w:t xml:space="preserve"> </w:t>
      </w:r>
      <w:r w:rsidR="56A5BBA2" w:rsidRPr="00410DD0">
        <w:t>L</w:t>
      </w:r>
      <w:r w:rsidRPr="00410DD0">
        <w:t>anguage</w:t>
      </w:r>
      <w:r w:rsidR="32423231" w:rsidRPr="00410DD0">
        <w:t>. Barramundi is used to refer to a type of fish.</w:t>
      </w:r>
    </w:p>
    <w:p w14:paraId="4B98BB86" w14:textId="655349FA" w:rsidR="487CC25D" w:rsidRPr="00410DD0" w:rsidRDefault="3AA826BB" w:rsidP="00F64718">
      <w:pPr>
        <w:pStyle w:val="ListBullet"/>
        <w:ind w:left="1134"/>
      </w:pPr>
      <w:r w:rsidRPr="00410DD0">
        <w:t xml:space="preserve">Coolabah: derived from the </w:t>
      </w:r>
      <w:proofErr w:type="spellStart"/>
      <w:r w:rsidR="0D12455A" w:rsidRPr="00410DD0">
        <w:t>Yuwaalayaay</w:t>
      </w:r>
      <w:proofErr w:type="spellEnd"/>
      <w:r w:rsidRPr="00410DD0">
        <w:t xml:space="preserve"> </w:t>
      </w:r>
      <w:r w:rsidR="1B33A492" w:rsidRPr="00410DD0">
        <w:t>L</w:t>
      </w:r>
      <w:r w:rsidRPr="00410DD0">
        <w:t>anguage</w:t>
      </w:r>
      <w:r w:rsidR="3F4F8572" w:rsidRPr="00410DD0">
        <w:t xml:space="preserve">. Coolabah is used to </w:t>
      </w:r>
      <w:r w:rsidRPr="00410DD0">
        <w:t>refer</w:t>
      </w:r>
      <w:r w:rsidR="1AE46759" w:rsidRPr="00410DD0">
        <w:t xml:space="preserve"> </w:t>
      </w:r>
      <w:r w:rsidRPr="00410DD0">
        <w:t>to the Eucalyptus tree commonly found in inland Australia.</w:t>
      </w:r>
    </w:p>
    <w:p w14:paraId="76603C6B" w14:textId="40C9A36E" w:rsidR="487CC25D" w:rsidRPr="00410DD0" w:rsidRDefault="3AA826BB" w:rsidP="00F64718">
      <w:pPr>
        <w:pStyle w:val="ListBullet"/>
        <w:ind w:left="1134"/>
      </w:pPr>
      <w:r w:rsidRPr="00410DD0">
        <w:t>Kangaroo: derived from the Guugu Yimithirr word ‘</w:t>
      </w:r>
      <w:proofErr w:type="spellStart"/>
      <w:r w:rsidRPr="00410DD0">
        <w:t>gangurru</w:t>
      </w:r>
      <w:proofErr w:type="spellEnd"/>
      <w:r w:rsidR="00A82DD9" w:rsidRPr="00410DD0">
        <w:t>’</w:t>
      </w:r>
      <w:r w:rsidRPr="00410DD0">
        <w:t>, meaning ‘large kangaroo’</w:t>
      </w:r>
      <w:r w:rsidR="4579C724" w:rsidRPr="00410DD0">
        <w:t>.</w:t>
      </w:r>
    </w:p>
    <w:p w14:paraId="3BF4611A" w14:textId="648FF9DC" w:rsidR="3E2B4C97" w:rsidRPr="00410DD0" w:rsidRDefault="6AA270B0" w:rsidP="00F64718">
      <w:pPr>
        <w:pStyle w:val="ListBullet"/>
        <w:ind w:left="1134"/>
      </w:pPr>
      <w:r w:rsidRPr="00410DD0">
        <w:t xml:space="preserve">Yakka: derived from </w:t>
      </w:r>
      <w:proofErr w:type="spellStart"/>
      <w:r w:rsidRPr="00410DD0">
        <w:t>Yagara</w:t>
      </w:r>
      <w:proofErr w:type="spellEnd"/>
      <w:r w:rsidRPr="00410DD0">
        <w:t xml:space="preserve"> </w:t>
      </w:r>
      <w:r w:rsidR="549CF55F" w:rsidRPr="00410DD0">
        <w:t>word ‘</w:t>
      </w:r>
      <w:proofErr w:type="spellStart"/>
      <w:r w:rsidR="549CF55F" w:rsidRPr="00410DD0">
        <w:t>yaga</w:t>
      </w:r>
      <w:proofErr w:type="spellEnd"/>
      <w:r w:rsidR="549CF55F" w:rsidRPr="00410DD0">
        <w:t xml:space="preserve">’ meaning ‘work’. </w:t>
      </w:r>
      <w:r w:rsidRPr="00410DD0">
        <w:t>Yakka is used to refer to ph</w:t>
      </w:r>
      <w:r w:rsidR="3410562D" w:rsidRPr="00410DD0">
        <w:t>ysically draining work.</w:t>
      </w:r>
    </w:p>
    <w:p w14:paraId="37A44760" w14:textId="2B86BEE9" w:rsidR="021154F5" w:rsidRPr="00410DD0" w:rsidRDefault="021154F5" w:rsidP="00F64718">
      <w:pPr>
        <w:pStyle w:val="FeatureBox"/>
      </w:pPr>
      <w:r w:rsidRPr="00410DD0">
        <w:rPr>
          <w:b/>
          <w:bCs/>
        </w:rPr>
        <w:t>Note:</w:t>
      </w:r>
      <w:r w:rsidRPr="00410DD0">
        <w:t xml:space="preserve"> </w:t>
      </w:r>
      <w:r w:rsidR="41DFBB09" w:rsidRPr="00410DD0">
        <w:t>t</w:t>
      </w:r>
      <w:r w:rsidRPr="00410DD0">
        <w:t xml:space="preserve">he information was sourced from </w:t>
      </w:r>
      <w:hyperlink r:id="rId113">
        <w:r w:rsidRPr="00410DD0">
          <w:rPr>
            <w:rStyle w:val="Hyperlink"/>
          </w:rPr>
          <w:t>ABC Education</w:t>
        </w:r>
        <w:r w:rsidR="452612F7" w:rsidRPr="00410DD0">
          <w:rPr>
            <w:rStyle w:val="Hyperlink"/>
          </w:rPr>
          <w:t xml:space="preserve"> – Borrowed Indigenous Australian words</w:t>
        </w:r>
      </w:hyperlink>
      <w:r w:rsidRPr="00410DD0">
        <w:t xml:space="preserve"> website</w:t>
      </w:r>
      <w:r w:rsidR="40CF58CD" w:rsidRPr="00410DD0">
        <w:t xml:space="preserve">. </w:t>
      </w:r>
      <w:r w:rsidR="5562FEF0" w:rsidRPr="00410DD0">
        <w:t xml:space="preserve">Working in partnership with the local Aboriginal community can provide students with more </w:t>
      </w:r>
      <w:r w:rsidR="33248317" w:rsidRPr="00410DD0">
        <w:t xml:space="preserve">information regarding commonly used words in Australia that have originated from Aboriginal </w:t>
      </w:r>
      <w:r w:rsidR="008C4033" w:rsidRPr="00410DD0">
        <w:t>l</w:t>
      </w:r>
      <w:r w:rsidR="33248317" w:rsidRPr="00410DD0">
        <w:t xml:space="preserve">anguages and </w:t>
      </w:r>
      <w:r w:rsidR="59BD3582" w:rsidRPr="00410DD0">
        <w:t>dialects.</w:t>
      </w:r>
    </w:p>
    <w:p w14:paraId="09DC51E9" w14:textId="1ECCC6BE" w:rsidR="487CC25D" w:rsidRPr="00410DD0" w:rsidRDefault="3AA826BB" w:rsidP="00F64718">
      <w:pPr>
        <w:pStyle w:val="ListNumber"/>
      </w:pPr>
      <w:r w:rsidRPr="00410DD0">
        <w:t xml:space="preserve">Discuss how understanding the etymology of words </w:t>
      </w:r>
      <w:r w:rsidR="4C60E06E" w:rsidRPr="00410DD0">
        <w:t>develops an</w:t>
      </w:r>
      <w:r w:rsidRPr="00410DD0">
        <w:t xml:space="preserve"> appreciat</w:t>
      </w:r>
      <w:r w:rsidR="0E7158CE" w:rsidRPr="00410DD0">
        <w:t>ion and deeper understanding of</w:t>
      </w:r>
      <w:r w:rsidRPr="00410DD0">
        <w:t xml:space="preserve"> </w:t>
      </w:r>
      <w:r w:rsidR="1B86DF02" w:rsidRPr="00410DD0">
        <w:t xml:space="preserve">Aboriginal </w:t>
      </w:r>
      <w:r w:rsidR="008C4033" w:rsidRPr="00410DD0">
        <w:t>l</w:t>
      </w:r>
      <w:r w:rsidR="1B86DF02" w:rsidRPr="00410DD0">
        <w:t>anguages.</w:t>
      </w:r>
    </w:p>
    <w:p w14:paraId="2064AC60" w14:textId="30D3E129" w:rsidR="487CC25D" w:rsidRPr="00410DD0" w:rsidRDefault="3AA826BB" w:rsidP="00F64718">
      <w:pPr>
        <w:pStyle w:val="ListNumber"/>
      </w:pPr>
      <w:r w:rsidRPr="00410DD0">
        <w:t>Explain t</w:t>
      </w:r>
      <w:r w:rsidR="5BBA42CB" w:rsidRPr="00410DD0">
        <w:t xml:space="preserve">hat students will </w:t>
      </w:r>
      <w:r w:rsidRPr="00410DD0">
        <w:t>be creating a chatterbox to help understand and practise using</w:t>
      </w:r>
      <w:r w:rsidR="02F8ED95" w:rsidRPr="00410DD0">
        <w:t xml:space="preserve"> </w:t>
      </w:r>
      <w:r w:rsidRPr="00410DD0">
        <w:t>Aboriginal</w:t>
      </w:r>
      <w:r w:rsidR="6CED7808" w:rsidRPr="00410DD0">
        <w:t xml:space="preserve"> </w:t>
      </w:r>
      <w:r w:rsidR="008C4033" w:rsidRPr="00410DD0">
        <w:t>l</w:t>
      </w:r>
      <w:r w:rsidRPr="00410DD0">
        <w:t>anguage</w:t>
      </w:r>
      <w:r w:rsidR="00A82DD9" w:rsidRPr="00410DD0">
        <w:t>(</w:t>
      </w:r>
      <w:r w:rsidR="12F5B5DD" w:rsidRPr="00410DD0">
        <w:t>s</w:t>
      </w:r>
      <w:r w:rsidR="00A82DD9" w:rsidRPr="00410DD0">
        <w:t>)</w:t>
      </w:r>
      <w:r w:rsidRPr="00410DD0">
        <w:t xml:space="preserve">. </w:t>
      </w:r>
      <w:r w:rsidR="2D73063F" w:rsidRPr="00410DD0">
        <w:t>Watch</w:t>
      </w:r>
      <w:r w:rsidRPr="00410DD0">
        <w:t xml:space="preserve"> </w:t>
      </w:r>
      <w:hyperlink r:id="rId114">
        <w:r w:rsidR="59EA9782" w:rsidRPr="00410DD0">
          <w:rPr>
            <w:rStyle w:val="Hyperlink"/>
          </w:rPr>
          <w:t>Making a chatterbox (5:24)</w:t>
        </w:r>
      </w:hyperlink>
      <w:r w:rsidRPr="00410DD0">
        <w:t xml:space="preserve">. Students follow instructions to fold paper and make the chatterbox. Students record Aboriginal </w:t>
      </w:r>
      <w:r w:rsidR="1143C3E1" w:rsidRPr="00410DD0">
        <w:t xml:space="preserve">words </w:t>
      </w:r>
      <w:r w:rsidRPr="00410DD0">
        <w:t>and interesting facts or meanings about each</w:t>
      </w:r>
      <w:r w:rsidR="536DF357" w:rsidRPr="00410DD0">
        <w:t xml:space="preserve"> </w:t>
      </w:r>
      <w:r w:rsidRPr="00410DD0">
        <w:t>in the sections of the chatterbox.</w:t>
      </w:r>
      <w:r w:rsidR="2B40FA5F" w:rsidRPr="00410DD0">
        <w:t xml:space="preserve"> For example, students may choose to use words such as waratah, barramundi, coolabah, kangaroo, yakka.</w:t>
      </w:r>
    </w:p>
    <w:p w14:paraId="65359952" w14:textId="2800E54C" w:rsidR="487CC25D" w:rsidRPr="00410DD0" w:rsidRDefault="3AA826BB" w:rsidP="00F64718">
      <w:pPr>
        <w:pStyle w:val="ListNumber"/>
      </w:pPr>
      <w:r w:rsidRPr="00410DD0">
        <w:t>Provide time for students to play with their chatterboxes.</w:t>
      </w:r>
    </w:p>
    <w:p w14:paraId="03427DAA" w14:textId="59CF02FA" w:rsidR="487CC25D" w:rsidRPr="00410DD0" w:rsidRDefault="3AA826BB" w:rsidP="00F64718">
      <w:pPr>
        <w:pStyle w:val="ListNumber"/>
      </w:pPr>
      <w:r w:rsidRPr="00410DD0">
        <w:t xml:space="preserve">Read the </w:t>
      </w:r>
      <w:r w:rsidR="7CD5DAC1" w:rsidRPr="00410DD0">
        <w:t>‘</w:t>
      </w:r>
      <w:r w:rsidRPr="00410DD0">
        <w:t>Clans and Languages</w:t>
      </w:r>
      <w:r w:rsidR="53F42B64" w:rsidRPr="00410DD0">
        <w:t>’</w:t>
      </w:r>
      <w:r w:rsidRPr="00410DD0">
        <w:t xml:space="preserve"> page in </w:t>
      </w:r>
      <w:r w:rsidRPr="00410DD0">
        <w:rPr>
          <w:i/>
          <w:iCs/>
        </w:rPr>
        <w:t>Come Together.</w:t>
      </w:r>
      <w:r w:rsidRPr="00410DD0">
        <w:t xml:space="preserve"> Ask guiding questions to support comprehension. For example:</w:t>
      </w:r>
    </w:p>
    <w:p w14:paraId="021DACD1" w14:textId="77D69400" w:rsidR="487CC25D" w:rsidRPr="00410DD0" w:rsidRDefault="3AA826BB" w:rsidP="00F64718">
      <w:pPr>
        <w:pStyle w:val="ListBullet"/>
        <w:ind w:left="1134"/>
      </w:pPr>
      <w:r w:rsidRPr="00410DD0">
        <w:t>What is meant by ‘</w:t>
      </w:r>
      <w:r w:rsidR="13C619A4" w:rsidRPr="00410DD0">
        <w:t>E</w:t>
      </w:r>
      <w:r w:rsidRPr="00410DD0">
        <w:t>ach mob has their own unique language</w:t>
      </w:r>
      <w:r w:rsidR="00A82DD9" w:rsidRPr="00410DD0">
        <w:t xml:space="preserve"> </w:t>
      </w:r>
      <w:r w:rsidR="6BCEBA32" w:rsidRPr="00410DD0">
        <w:t>…</w:t>
      </w:r>
      <w:r w:rsidRPr="00410DD0">
        <w:t xml:space="preserve">’? For example, each Aboriginal and Torres Strait Islander community or group (mob) has its own distinct </w:t>
      </w:r>
      <w:r w:rsidR="008C4033" w:rsidRPr="00410DD0">
        <w:t>l</w:t>
      </w:r>
      <w:r w:rsidRPr="00410DD0">
        <w:t xml:space="preserve">anguage, which is </w:t>
      </w:r>
      <w:r w:rsidR="6BCEBA32" w:rsidRPr="00410DD0">
        <w:t>highly significant</w:t>
      </w:r>
      <w:r w:rsidRPr="00410DD0">
        <w:t xml:space="preserve"> to cultural identify and heritage.</w:t>
      </w:r>
    </w:p>
    <w:p w14:paraId="469D2BDD" w14:textId="1B51A724" w:rsidR="487CC25D" w:rsidRPr="00410DD0" w:rsidRDefault="3AA826BB" w:rsidP="00F64718">
      <w:pPr>
        <w:pStyle w:val="ListBullet"/>
        <w:ind w:left="1134"/>
      </w:pPr>
      <w:r w:rsidRPr="00410DD0">
        <w:t>What is meant by ‘</w:t>
      </w:r>
      <w:r w:rsidR="56057FA3" w:rsidRPr="00410DD0">
        <w:t>…</w:t>
      </w:r>
      <w:r w:rsidR="00495E41" w:rsidRPr="00410DD0">
        <w:t xml:space="preserve"> </w:t>
      </w:r>
      <w:r w:rsidRPr="00410DD0">
        <w:t xml:space="preserve">each clan has their own dialect’? For example, within each mob, different clans or family units may have variations or nuances in their </w:t>
      </w:r>
      <w:r w:rsidR="008C4033" w:rsidRPr="00410DD0">
        <w:t>l</w:t>
      </w:r>
      <w:r w:rsidRPr="00410DD0">
        <w:t>anguage which are known as dialects. The dialect may reflect specific cultural and geographical context.</w:t>
      </w:r>
    </w:p>
    <w:p w14:paraId="0D50A231" w14:textId="5374B606" w:rsidR="487CC25D" w:rsidRPr="00410DD0" w:rsidRDefault="3AA826BB" w:rsidP="00F64718">
      <w:pPr>
        <w:pStyle w:val="ListBullet"/>
        <w:ind w:left="1134"/>
      </w:pPr>
      <w:r w:rsidRPr="00410DD0">
        <w:t xml:space="preserve">Why do you think it </w:t>
      </w:r>
      <w:r w:rsidR="5738EE7B" w:rsidRPr="00410DD0">
        <w:t xml:space="preserve">is </w:t>
      </w:r>
      <w:r w:rsidRPr="00410DD0">
        <w:t xml:space="preserve">important to </w:t>
      </w:r>
      <w:r w:rsidR="7ABDBDB4" w:rsidRPr="00410DD0">
        <w:t xml:space="preserve">learn about </w:t>
      </w:r>
      <w:r w:rsidR="4176ADEB" w:rsidRPr="00410DD0">
        <w:t xml:space="preserve">Aboriginal and/or Torres Strait Islander </w:t>
      </w:r>
      <w:r w:rsidR="008C4033" w:rsidRPr="00410DD0">
        <w:t>l</w:t>
      </w:r>
      <w:r w:rsidRPr="00410DD0">
        <w:t>anguage</w:t>
      </w:r>
      <w:r w:rsidR="00495E41" w:rsidRPr="00410DD0">
        <w:t>(</w:t>
      </w:r>
      <w:r w:rsidRPr="00410DD0">
        <w:t>s</w:t>
      </w:r>
      <w:r w:rsidR="00495E41" w:rsidRPr="00410DD0">
        <w:t>)</w:t>
      </w:r>
      <w:r w:rsidRPr="00410DD0">
        <w:t>?</w:t>
      </w:r>
    </w:p>
    <w:p w14:paraId="7C2FA4AD" w14:textId="57554130" w:rsidR="716207CE" w:rsidRPr="00410DD0" w:rsidRDefault="4B97C48C" w:rsidP="00F64718">
      <w:pPr>
        <w:pStyle w:val="ListNumber"/>
      </w:pPr>
      <w:r w:rsidRPr="00410DD0">
        <w:t xml:space="preserve">Reflect on how </w:t>
      </w:r>
      <w:proofErr w:type="spellStart"/>
      <w:r w:rsidRPr="00410DD0">
        <w:rPr>
          <w:i/>
          <w:iCs/>
        </w:rPr>
        <w:t>Ngaawily</w:t>
      </w:r>
      <w:proofErr w:type="spellEnd"/>
      <w:r w:rsidRPr="00410DD0">
        <w:rPr>
          <w:i/>
          <w:iCs/>
        </w:rPr>
        <w:t xml:space="preserve"> </w:t>
      </w:r>
      <w:proofErr w:type="spellStart"/>
      <w:r w:rsidRPr="00410DD0">
        <w:rPr>
          <w:i/>
          <w:iCs/>
        </w:rPr>
        <w:t>Nop</w:t>
      </w:r>
      <w:proofErr w:type="spellEnd"/>
      <w:r w:rsidRPr="00410DD0">
        <w:t xml:space="preserve"> and </w:t>
      </w:r>
      <w:proofErr w:type="spellStart"/>
      <w:r w:rsidRPr="00410DD0">
        <w:rPr>
          <w:i/>
          <w:iCs/>
        </w:rPr>
        <w:t>Noorn</w:t>
      </w:r>
      <w:proofErr w:type="spellEnd"/>
      <w:r w:rsidRPr="00410DD0">
        <w:t xml:space="preserve"> are bilingual texts told in both Noongar and English and include an extensive glossary to help readers learn more about the Noongar </w:t>
      </w:r>
      <w:r w:rsidR="17D6FAEB" w:rsidRPr="00410DD0">
        <w:t>L</w:t>
      </w:r>
      <w:r w:rsidRPr="00410DD0">
        <w:t>anguage. Revise why the authors of the texts made the choice to include both English and Noongar Language.</w:t>
      </w:r>
    </w:p>
    <w:p w14:paraId="71027C47" w14:textId="54E31C6B" w:rsidR="487CC25D" w:rsidRPr="00410DD0" w:rsidRDefault="3AA826BB" w:rsidP="00F64718">
      <w:pPr>
        <w:pStyle w:val="ListNumber"/>
      </w:pPr>
      <w:r w:rsidRPr="00410DD0">
        <w:t xml:space="preserve">Review the </w:t>
      </w:r>
      <w:hyperlink r:id="rId115">
        <w:r w:rsidRPr="00410DD0">
          <w:rPr>
            <w:rStyle w:val="Hyperlink"/>
          </w:rPr>
          <w:t>Gambay: a map of Australia’s first languages</w:t>
        </w:r>
      </w:hyperlink>
      <w:r w:rsidRPr="00410DD0">
        <w:t xml:space="preserve"> webpage from </w:t>
      </w:r>
      <w:hyperlink w:anchor="_Lesson_2_–_1">
        <w:r w:rsidRPr="00410DD0">
          <w:rPr>
            <w:rStyle w:val="Hyperlink"/>
          </w:rPr>
          <w:t>Lesson 2</w:t>
        </w:r>
      </w:hyperlink>
      <w:r w:rsidRPr="00410DD0">
        <w:t xml:space="preserve">. Explain that the word Gambay means </w:t>
      </w:r>
      <w:r w:rsidR="0762C473" w:rsidRPr="00410DD0">
        <w:t>‘</w:t>
      </w:r>
      <w:r w:rsidRPr="00410DD0">
        <w:t>together</w:t>
      </w:r>
      <w:r w:rsidR="2A56E3B8" w:rsidRPr="00410DD0">
        <w:t>’</w:t>
      </w:r>
      <w:r w:rsidRPr="00410DD0">
        <w:t xml:space="preserve"> in the </w:t>
      </w:r>
      <w:proofErr w:type="spellStart"/>
      <w:r w:rsidRPr="00410DD0">
        <w:t>Butchulla</w:t>
      </w:r>
      <w:proofErr w:type="spellEnd"/>
      <w:r w:rsidRPr="00410DD0">
        <w:t xml:space="preserve"> </w:t>
      </w:r>
      <w:r w:rsidR="48DD3D11" w:rsidRPr="00410DD0">
        <w:t>L</w:t>
      </w:r>
      <w:r w:rsidRPr="00410DD0">
        <w:t xml:space="preserve">anguage of the Hervey Bay region in Queensland. </w:t>
      </w:r>
      <w:r w:rsidR="110BD40E" w:rsidRPr="00410DD0">
        <w:t xml:space="preserve">Locate </w:t>
      </w:r>
      <w:proofErr w:type="spellStart"/>
      <w:r w:rsidR="110BD40E" w:rsidRPr="00410DD0">
        <w:t>Butchulla</w:t>
      </w:r>
      <w:proofErr w:type="spellEnd"/>
      <w:r w:rsidR="110BD40E" w:rsidRPr="00410DD0">
        <w:t xml:space="preserve"> on the map and discuss its location in relation to the local area. </w:t>
      </w:r>
      <w:r w:rsidRPr="00410DD0">
        <w:t xml:space="preserve">Ask students to consider </w:t>
      </w:r>
      <w:r w:rsidR="42CF16AE" w:rsidRPr="00410DD0">
        <w:t>the purpose of the website</w:t>
      </w:r>
      <w:r w:rsidRPr="00410DD0">
        <w:t>.</w:t>
      </w:r>
    </w:p>
    <w:p w14:paraId="1DE5591C" w14:textId="60ACA4BE" w:rsidR="00507863" w:rsidRPr="00410DD0" w:rsidRDefault="00507863" w:rsidP="00507863">
      <w:pPr>
        <w:pStyle w:val="ListNumber"/>
      </w:pPr>
      <w:r w:rsidRPr="00410DD0">
        <w:t xml:space="preserve">Provide students with devices to navigate the </w:t>
      </w:r>
      <w:hyperlink r:id="rId116" w:history="1">
        <w:r w:rsidRPr="00410DD0">
          <w:rPr>
            <w:rStyle w:val="Hyperlink"/>
          </w:rPr>
          <w:t>Gambay: a map of Australia’s first languages</w:t>
        </w:r>
      </w:hyperlink>
      <w:r w:rsidRPr="00410DD0">
        <w:t xml:space="preserve"> webpage to explore their local Aboriginal language(s) group(s) and engage in the audio and video content.</w:t>
      </w:r>
    </w:p>
    <w:p w14:paraId="19FEE381" w14:textId="7BDA7439" w:rsidR="487CC25D" w:rsidRPr="00410DD0" w:rsidRDefault="3AA826BB" w:rsidP="00F64718">
      <w:pPr>
        <w:pStyle w:val="ListNumber"/>
      </w:pPr>
      <w:r w:rsidRPr="00410DD0">
        <w:t xml:space="preserve">Model navigating the </w:t>
      </w:r>
      <w:hyperlink r:id="rId117">
        <w:r w:rsidRPr="00410DD0">
          <w:rPr>
            <w:rStyle w:val="Hyperlink"/>
          </w:rPr>
          <w:t>Gambay: a map of Australia’s first languages</w:t>
        </w:r>
      </w:hyperlink>
      <w:r w:rsidRPr="00410DD0">
        <w:t xml:space="preserve"> webpage. Use think-</w:t>
      </w:r>
      <w:proofErr w:type="spellStart"/>
      <w:r w:rsidRPr="00410DD0">
        <w:t>alouds</w:t>
      </w:r>
      <w:proofErr w:type="spellEnd"/>
      <w:r w:rsidRPr="00410DD0">
        <w:t xml:space="preserve"> to demonstrate how to use </w:t>
      </w:r>
      <w:r w:rsidR="54C76D7A" w:rsidRPr="00410DD0">
        <w:t xml:space="preserve">the </w:t>
      </w:r>
      <w:r w:rsidRPr="00410DD0">
        <w:t xml:space="preserve">structure </w:t>
      </w:r>
      <w:r w:rsidR="6EE8ADCA" w:rsidRPr="00410DD0">
        <w:t>of the text</w:t>
      </w:r>
      <w:r w:rsidRPr="00410DD0">
        <w:t xml:space="preserve"> to locate specific information. </w:t>
      </w:r>
      <w:r w:rsidR="3DCAD719" w:rsidRPr="00410DD0">
        <w:t>For example, use the search bar to locate the Noongar Language</w:t>
      </w:r>
      <w:r w:rsidR="1C3AE558" w:rsidRPr="00410DD0">
        <w:t>.</w:t>
      </w:r>
      <w:r w:rsidR="3DCAD719" w:rsidRPr="00410DD0">
        <w:t xml:space="preserve"> </w:t>
      </w:r>
      <w:r w:rsidR="516E5DCB" w:rsidRPr="00410DD0">
        <w:t xml:space="preserve">Highlight </w:t>
      </w:r>
      <w:r w:rsidR="59BDEA31" w:rsidRPr="00410DD0">
        <w:t>th</w:t>
      </w:r>
      <w:r w:rsidR="1B4B3ECB" w:rsidRPr="00410DD0">
        <w:t>at</w:t>
      </w:r>
      <w:r w:rsidRPr="00410DD0">
        <w:t xml:space="preserve"> </w:t>
      </w:r>
      <w:r w:rsidR="6E0221B5" w:rsidRPr="00410DD0">
        <w:t xml:space="preserve">the </w:t>
      </w:r>
      <w:r w:rsidRPr="00410DD0">
        <w:t xml:space="preserve">information </w:t>
      </w:r>
      <w:r w:rsidR="3B327079" w:rsidRPr="00410DD0">
        <w:t xml:space="preserve">on the webpage </w:t>
      </w:r>
      <w:r w:rsidR="6092EB4B" w:rsidRPr="00410DD0">
        <w:t>is</w:t>
      </w:r>
      <w:r w:rsidRPr="00410DD0">
        <w:t xml:space="preserve"> presented in </w:t>
      </w:r>
      <w:r w:rsidR="6E0221B5" w:rsidRPr="00410DD0">
        <w:t>various</w:t>
      </w:r>
      <w:r w:rsidRPr="00410DD0">
        <w:t xml:space="preserve"> ways</w:t>
      </w:r>
      <w:r w:rsidR="6E0221B5" w:rsidRPr="00410DD0">
        <w:t>,</w:t>
      </w:r>
      <w:r w:rsidRPr="00410DD0">
        <w:t xml:space="preserve"> </w:t>
      </w:r>
      <w:r w:rsidR="4DD1AADD" w:rsidRPr="00410DD0">
        <w:t>including</w:t>
      </w:r>
      <w:r w:rsidRPr="00410DD0">
        <w:t xml:space="preserve"> </w:t>
      </w:r>
      <w:r w:rsidR="0919BBB7" w:rsidRPr="00410DD0">
        <w:t>multimedia elements such as</w:t>
      </w:r>
      <w:r w:rsidRPr="00410DD0">
        <w:t xml:space="preserve"> videos, artworks, </w:t>
      </w:r>
      <w:proofErr w:type="gramStart"/>
      <w:r w:rsidRPr="00410DD0">
        <w:t>songs</w:t>
      </w:r>
      <w:proofErr w:type="gramEnd"/>
      <w:r w:rsidR="092FCDCA" w:rsidRPr="00410DD0">
        <w:t xml:space="preserve"> and links to podcasts</w:t>
      </w:r>
      <w:r w:rsidR="6E0221B5" w:rsidRPr="00410DD0">
        <w:t>,</w:t>
      </w:r>
      <w:r w:rsidRPr="00410DD0">
        <w:t xml:space="preserve"> to enhance meaning and engage the reader in the content.</w:t>
      </w:r>
    </w:p>
    <w:p w14:paraId="57614E70" w14:textId="3D83DD17" w:rsidR="487CC25D" w:rsidRPr="00410DD0" w:rsidRDefault="3AA826BB" w:rsidP="00F64718">
      <w:pPr>
        <w:pStyle w:val="ListNumber"/>
      </w:pPr>
      <w:r w:rsidRPr="00410DD0">
        <w:t xml:space="preserve">As a class, reflect on the purpose and structure of the </w:t>
      </w:r>
      <w:r w:rsidR="248ECEEB" w:rsidRPr="00410DD0">
        <w:t>Gambay: a map of Australia’s first languages webpage</w:t>
      </w:r>
      <w:r w:rsidRPr="00410DD0">
        <w:t>. Ask:</w:t>
      </w:r>
    </w:p>
    <w:p w14:paraId="57614857" w14:textId="07547EC0" w:rsidR="487CC25D" w:rsidRPr="00410DD0" w:rsidRDefault="3AA826BB" w:rsidP="00F64718">
      <w:pPr>
        <w:pStyle w:val="ListBullet"/>
        <w:ind w:left="1134"/>
      </w:pPr>
      <w:r w:rsidRPr="00410DD0">
        <w:t xml:space="preserve">How does the interactive map enhance your understanding of the Aboriginal and Torres Strait </w:t>
      </w:r>
      <w:r w:rsidR="002F4EBF" w:rsidRPr="00410DD0">
        <w:t xml:space="preserve">Islander </w:t>
      </w:r>
      <w:r w:rsidR="008C4033" w:rsidRPr="00410DD0">
        <w:t>l</w:t>
      </w:r>
      <w:r w:rsidRPr="00410DD0">
        <w:t>anguage groups of Australia?</w:t>
      </w:r>
    </w:p>
    <w:p w14:paraId="494489E9" w14:textId="6F7D0818" w:rsidR="487CC25D" w:rsidRPr="00410DD0" w:rsidRDefault="3AA826BB" w:rsidP="00F64718">
      <w:pPr>
        <w:pStyle w:val="ListBullet"/>
        <w:ind w:left="1134"/>
      </w:pPr>
      <w:r w:rsidRPr="00410DD0">
        <w:t xml:space="preserve">How does the inclusion of multimedia elements help to preserve and promote the </w:t>
      </w:r>
      <w:r w:rsidR="008C4033" w:rsidRPr="00410DD0">
        <w:t>l</w:t>
      </w:r>
      <w:r w:rsidRPr="00410DD0">
        <w:t>anguage</w:t>
      </w:r>
      <w:r w:rsidR="00A52ED7" w:rsidRPr="00410DD0">
        <w:t>s</w:t>
      </w:r>
      <w:r w:rsidRPr="00410DD0">
        <w:t xml:space="preserve"> and culture</w:t>
      </w:r>
      <w:r w:rsidR="00A52ED7" w:rsidRPr="00410DD0">
        <w:t>s</w:t>
      </w:r>
      <w:r w:rsidRPr="00410DD0">
        <w:t xml:space="preserve"> of Aboriginal and Torres Strait Islander </w:t>
      </w:r>
      <w:r w:rsidR="00A52ED7" w:rsidRPr="00410DD0">
        <w:t>p</w:t>
      </w:r>
      <w:r w:rsidRPr="00410DD0">
        <w:t>eople</w:t>
      </w:r>
      <w:r w:rsidR="00A52ED7" w:rsidRPr="00410DD0">
        <w:t>s</w:t>
      </w:r>
      <w:r w:rsidRPr="00410DD0">
        <w:t>?</w:t>
      </w:r>
    </w:p>
    <w:p w14:paraId="3AF7D1F0" w14:textId="7C8200FF" w:rsidR="487CC25D" w:rsidRPr="00410DD0" w:rsidRDefault="3AA826BB" w:rsidP="00F64718">
      <w:pPr>
        <w:pStyle w:val="ListBullet"/>
        <w:ind w:left="1134"/>
      </w:pPr>
      <w:r w:rsidRPr="00410DD0">
        <w:t xml:space="preserve">Do you think it is beneficial to use multimedia, such as videos and audio content, to learn about Aboriginal and Torres Strait </w:t>
      </w:r>
      <w:r w:rsidR="000C0270" w:rsidRPr="00410DD0">
        <w:t xml:space="preserve">Islander </w:t>
      </w:r>
      <w:proofErr w:type="gramStart"/>
      <w:r w:rsidR="000C0270" w:rsidRPr="00410DD0">
        <w:t>p</w:t>
      </w:r>
      <w:r w:rsidR="4CFAAAE2" w:rsidRPr="00410DD0">
        <w:t>eoples</w:t>
      </w:r>
      <w:proofErr w:type="gramEnd"/>
      <w:r w:rsidR="4CFAAAE2" w:rsidRPr="00410DD0">
        <w:t xml:space="preserve"> </w:t>
      </w:r>
      <w:r w:rsidR="008C4033" w:rsidRPr="00410DD0">
        <w:t>l</w:t>
      </w:r>
      <w:r w:rsidRPr="00410DD0">
        <w:t>anguages? Why</w:t>
      </w:r>
      <w:r w:rsidR="00E5394B" w:rsidRPr="00410DD0">
        <w:t xml:space="preserve"> or </w:t>
      </w:r>
      <w:r w:rsidRPr="00410DD0">
        <w:t>why not?</w:t>
      </w:r>
    </w:p>
    <w:p w14:paraId="0D451CE2" w14:textId="4B64427A" w:rsidR="487CC25D" w:rsidRPr="00410DD0" w:rsidRDefault="3E73C8D2" w:rsidP="00F64718">
      <w:pPr>
        <w:pStyle w:val="ListNumber"/>
      </w:pPr>
      <w:r w:rsidRPr="00410DD0">
        <w:t>Go to</w:t>
      </w:r>
      <w:r w:rsidR="3AA826BB" w:rsidRPr="00410DD0">
        <w:t xml:space="preserve"> the </w:t>
      </w:r>
      <w:hyperlink r:id="rId118">
        <w:proofErr w:type="spellStart"/>
        <w:r w:rsidR="3AA826BB" w:rsidRPr="00410DD0">
          <w:rPr>
            <w:rStyle w:val="Hyperlink"/>
          </w:rPr>
          <w:t>Wirlomin</w:t>
        </w:r>
        <w:proofErr w:type="spellEnd"/>
        <w:r w:rsidR="3AA826BB" w:rsidRPr="00410DD0">
          <w:rPr>
            <w:rStyle w:val="Hyperlink"/>
          </w:rPr>
          <w:t xml:space="preserve"> Noongar Language</w:t>
        </w:r>
        <w:r w:rsidR="000C0270" w:rsidRPr="00410DD0">
          <w:rPr>
            <w:rStyle w:val="Hyperlink"/>
          </w:rPr>
          <w:t xml:space="preserve"> and</w:t>
        </w:r>
        <w:r w:rsidR="3AA826BB" w:rsidRPr="00410DD0">
          <w:rPr>
            <w:rStyle w:val="Hyperlink"/>
          </w:rPr>
          <w:t xml:space="preserve"> Stories</w:t>
        </w:r>
      </w:hyperlink>
      <w:r w:rsidR="3AA826BB" w:rsidRPr="00410DD0">
        <w:t xml:space="preserve"> website</w:t>
      </w:r>
      <w:r w:rsidR="10227E3F" w:rsidRPr="00410DD0">
        <w:t xml:space="preserve">. </w:t>
      </w:r>
      <w:r w:rsidR="3AA826BB" w:rsidRPr="00410DD0">
        <w:t xml:space="preserve">Model using signposting </w:t>
      </w:r>
      <w:r w:rsidR="6B21F2A9" w:rsidRPr="00410DD0">
        <w:t xml:space="preserve">features </w:t>
      </w:r>
      <w:r w:rsidR="3AA826BB" w:rsidRPr="00410DD0">
        <w:t>to locate the ‘</w:t>
      </w:r>
      <w:r w:rsidR="658AB395" w:rsidRPr="00410DD0">
        <w:t>A</w:t>
      </w:r>
      <w:r w:rsidR="3AA826BB" w:rsidRPr="00410DD0">
        <w:t xml:space="preserve">bout us’ tab. </w:t>
      </w:r>
      <w:r w:rsidR="3C3CCD41" w:rsidRPr="00410DD0">
        <w:t>Discuss</w:t>
      </w:r>
      <w:r w:rsidR="3AA826BB" w:rsidRPr="00410DD0">
        <w:t xml:space="preserve"> </w:t>
      </w:r>
      <w:r w:rsidR="4A1878CB" w:rsidRPr="00410DD0">
        <w:t>the aims of</w:t>
      </w:r>
      <w:r w:rsidR="3AA826BB" w:rsidRPr="00410DD0">
        <w:t xml:space="preserve"> the </w:t>
      </w:r>
      <w:proofErr w:type="spellStart"/>
      <w:r w:rsidR="3AA826BB" w:rsidRPr="00410DD0">
        <w:t>Wirlomin</w:t>
      </w:r>
      <w:proofErr w:type="spellEnd"/>
      <w:r w:rsidR="3AA826BB" w:rsidRPr="00410DD0">
        <w:t xml:space="preserve"> Noongar Language and Stories Incorporated association</w:t>
      </w:r>
      <w:r w:rsidR="1C673231" w:rsidRPr="00410DD0">
        <w:t>. For example, the</w:t>
      </w:r>
      <w:r w:rsidR="171B80D4" w:rsidRPr="00410DD0">
        <w:t xml:space="preserve"> </w:t>
      </w:r>
      <w:proofErr w:type="spellStart"/>
      <w:r w:rsidR="171B80D4" w:rsidRPr="00410DD0">
        <w:t>Wirlomin</w:t>
      </w:r>
      <w:proofErr w:type="spellEnd"/>
      <w:r w:rsidR="171B80D4" w:rsidRPr="00410DD0">
        <w:t xml:space="preserve"> group </w:t>
      </w:r>
      <w:r w:rsidR="1C673231" w:rsidRPr="00410DD0">
        <w:t>are</w:t>
      </w:r>
      <w:r w:rsidR="3AA826BB" w:rsidRPr="00410DD0">
        <w:t xml:space="preserve"> </w:t>
      </w:r>
      <w:r w:rsidR="3C7C5666" w:rsidRPr="00410DD0">
        <w:t>dedicated to</w:t>
      </w:r>
      <w:r w:rsidR="3AA826BB" w:rsidRPr="00410DD0">
        <w:t xml:space="preserve"> reclaiming </w:t>
      </w:r>
      <w:proofErr w:type="spellStart"/>
      <w:r w:rsidR="3AA826BB" w:rsidRPr="00410DD0">
        <w:t>Wirlomin</w:t>
      </w:r>
      <w:proofErr w:type="spellEnd"/>
      <w:r w:rsidR="3AA826BB" w:rsidRPr="00410DD0">
        <w:t xml:space="preserve"> stories and dialect </w:t>
      </w:r>
      <w:r w:rsidR="6485458C" w:rsidRPr="00410DD0">
        <w:t xml:space="preserve">and </w:t>
      </w:r>
      <w:r w:rsidR="6D762345" w:rsidRPr="00410DD0">
        <w:t xml:space="preserve">to </w:t>
      </w:r>
      <w:r w:rsidR="3AA826BB" w:rsidRPr="00410DD0">
        <w:t xml:space="preserve">share </w:t>
      </w:r>
      <w:r w:rsidR="609AF569" w:rsidRPr="00410DD0">
        <w:t>Cultural narratives</w:t>
      </w:r>
      <w:r w:rsidR="0285CD99" w:rsidRPr="00410DD0">
        <w:t>, these</w:t>
      </w:r>
      <w:r w:rsidR="3AA826BB" w:rsidRPr="00410DD0">
        <w:t xml:space="preserve"> include </w:t>
      </w:r>
      <w:proofErr w:type="spellStart"/>
      <w:r w:rsidR="3AA826BB" w:rsidRPr="00410DD0">
        <w:rPr>
          <w:i/>
          <w:iCs/>
        </w:rPr>
        <w:t>Noorn</w:t>
      </w:r>
      <w:proofErr w:type="spellEnd"/>
      <w:r w:rsidR="3AA826BB" w:rsidRPr="00410DD0">
        <w:t xml:space="preserve"> and </w:t>
      </w:r>
      <w:proofErr w:type="spellStart"/>
      <w:r w:rsidR="3AA826BB" w:rsidRPr="00410DD0">
        <w:rPr>
          <w:i/>
          <w:iCs/>
        </w:rPr>
        <w:t>Ngaawily</w:t>
      </w:r>
      <w:proofErr w:type="spellEnd"/>
      <w:r w:rsidR="3AA826BB" w:rsidRPr="00410DD0">
        <w:rPr>
          <w:i/>
          <w:iCs/>
        </w:rPr>
        <w:t xml:space="preserve"> </w:t>
      </w:r>
      <w:proofErr w:type="spellStart"/>
      <w:r w:rsidR="3AA826BB" w:rsidRPr="00410DD0">
        <w:rPr>
          <w:i/>
          <w:iCs/>
        </w:rPr>
        <w:t>Nop</w:t>
      </w:r>
      <w:proofErr w:type="spellEnd"/>
      <w:r w:rsidR="3AA826BB" w:rsidRPr="00410DD0">
        <w:t>.</w:t>
      </w:r>
    </w:p>
    <w:p w14:paraId="145AE823" w14:textId="58F6918A" w:rsidR="487CC25D" w:rsidRPr="00410DD0" w:rsidRDefault="3AA826BB" w:rsidP="00F64718">
      <w:pPr>
        <w:pStyle w:val="ListNumber"/>
      </w:pPr>
      <w:r w:rsidRPr="00410DD0">
        <w:t>In pairs, students discuss the value of associations</w:t>
      </w:r>
      <w:r w:rsidR="0285CD99" w:rsidRPr="00410DD0">
        <w:t>,</w:t>
      </w:r>
      <w:r w:rsidRPr="00410DD0">
        <w:t xml:space="preserve"> such as the </w:t>
      </w:r>
      <w:proofErr w:type="spellStart"/>
      <w:r w:rsidRPr="00410DD0">
        <w:t>Wirlomin</w:t>
      </w:r>
      <w:proofErr w:type="spellEnd"/>
      <w:r w:rsidRPr="00410DD0">
        <w:t xml:space="preserve"> Noongar Language and Stories Inc. and websites like </w:t>
      </w:r>
      <w:hyperlink r:id="rId119">
        <w:r w:rsidRPr="00410DD0">
          <w:rPr>
            <w:rStyle w:val="Hyperlink"/>
          </w:rPr>
          <w:t>Gambay: a map of Australia’s first languages</w:t>
        </w:r>
      </w:hyperlink>
      <w:r w:rsidRPr="00410DD0">
        <w:t xml:space="preserve"> in keeping Aboriginal and Torres Strait Islander</w:t>
      </w:r>
      <w:r w:rsidR="3A082F72" w:rsidRPr="00410DD0">
        <w:t xml:space="preserve"> </w:t>
      </w:r>
      <w:r w:rsidR="00FF6C61" w:rsidRPr="00410DD0">
        <w:t>p</w:t>
      </w:r>
      <w:r w:rsidR="3A082F72" w:rsidRPr="00410DD0">
        <w:t>eoples</w:t>
      </w:r>
      <w:r w:rsidRPr="00410DD0">
        <w:t xml:space="preserve"> </w:t>
      </w:r>
      <w:r w:rsidR="008C4033" w:rsidRPr="00410DD0">
        <w:t>l</w:t>
      </w:r>
      <w:r w:rsidRPr="00410DD0">
        <w:t>anguage</w:t>
      </w:r>
      <w:r w:rsidR="00FF6C61" w:rsidRPr="00410DD0">
        <w:t>s</w:t>
      </w:r>
      <w:r w:rsidRPr="00410DD0">
        <w:t xml:space="preserve"> alive. Students share their ideas and reasons with the class.</w:t>
      </w:r>
    </w:p>
    <w:p w14:paraId="525DE89F" w14:textId="063A349A" w:rsidR="487CC25D" w:rsidRPr="00410DD0" w:rsidRDefault="3AA826BB" w:rsidP="00F64718">
      <w:pPr>
        <w:pStyle w:val="ListNumber"/>
      </w:pPr>
      <w:r w:rsidRPr="00410DD0">
        <w:t>Independently, students write a response to the question: Why is it important to preserve and maintain Aboriginal and Torres Strait Islander</w:t>
      </w:r>
      <w:r w:rsidR="5811800F" w:rsidRPr="00410DD0">
        <w:t xml:space="preserve"> </w:t>
      </w:r>
      <w:r w:rsidR="008C4033" w:rsidRPr="00410DD0">
        <w:t>l</w:t>
      </w:r>
      <w:r w:rsidRPr="00410DD0">
        <w:t>anguages</w:t>
      </w:r>
      <w:r w:rsidR="202E9576" w:rsidRPr="00410DD0">
        <w:t>?</w:t>
      </w:r>
    </w:p>
    <w:p w14:paraId="4536C10A" w14:textId="48BDDC06" w:rsidR="487CC25D" w:rsidRPr="00410DD0" w:rsidRDefault="3AA826BB" w:rsidP="7A05A3D7">
      <w:pPr>
        <w:pStyle w:val="FeatureBox2"/>
      </w:pPr>
      <w:r w:rsidRPr="00410DD0">
        <w:rPr>
          <w:b/>
          <w:bCs/>
        </w:rPr>
        <w:t>Too hard?</w:t>
      </w:r>
      <w:r w:rsidRPr="00410DD0">
        <w:t xml:space="preserve"> </w:t>
      </w:r>
      <w:r w:rsidR="0967439E" w:rsidRPr="00410DD0">
        <w:t xml:space="preserve">Students work in small groups to </w:t>
      </w:r>
      <w:r w:rsidRPr="00410DD0">
        <w:t>record their response.</w:t>
      </w:r>
    </w:p>
    <w:p w14:paraId="4DC06DA6" w14:textId="715B55EF" w:rsidR="385CF234" w:rsidRPr="00410DD0" w:rsidRDefault="385CF234" w:rsidP="7A05A3D7">
      <w:pPr>
        <w:pStyle w:val="FeatureBox2"/>
      </w:pPr>
      <w:r w:rsidRPr="00410DD0">
        <w:rPr>
          <w:b/>
          <w:bCs/>
        </w:rPr>
        <w:t>Too easy?</w:t>
      </w:r>
      <w:r w:rsidRPr="00410DD0">
        <w:t xml:space="preserve"> Students add ways they </w:t>
      </w:r>
      <w:r w:rsidR="725809EA" w:rsidRPr="00410DD0">
        <w:t>can</w:t>
      </w:r>
      <w:r w:rsidRPr="00410DD0">
        <w:t xml:space="preserve"> </w:t>
      </w:r>
      <w:r w:rsidR="1A9EE9FA" w:rsidRPr="00410DD0">
        <w:t xml:space="preserve">help </w:t>
      </w:r>
      <w:r w:rsidRPr="00410DD0">
        <w:t>preserve and maintain</w:t>
      </w:r>
      <w:r w:rsidR="6CC385B2" w:rsidRPr="00410DD0">
        <w:t xml:space="preserve"> language</w:t>
      </w:r>
      <w:r w:rsidR="00D93E00" w:rsidRPr="00410DD0">
        <w:t>(</w:t>
      </w:r>
      <w:r w:rsidR="6CC385B2" w:rsidRPr="00410DD0">
        <w:t>s</w:t>
      </w:r>
      <w:r w:rsidR="00D93E00" w:rsidRPr="00410DD0">
        <w:t>)</w:t>
      </w:r>
      <w:r w:rsidR="6CC385B2" w:rsidRPr="00410DD0">
        <w:t>.</w:t>
      </w:r>
    </w:p>
    <w:p w14:paraId="062986B2" w14:textId="43277AD2" w:rsidR="6CDDC681" w:rsidRPr="00410DD0" w:rsidRDefault="6CDDC681" w:rsidP="2A51535D">
      <w:pPr>
        <w:pStyle w:val="FeatureBox3"/>
      </w:pPr>
      <w:r w:rsidRPr="00410DD0">
        <w:rPr>
          <w:rStyle w:val="Strong"/>
        </w:rPr>
        <w:t xml:space="preserve">Assessment task </w:t>
      </w:r>
      <w:r w:rsidR="31E6A822" w:rsidRPr="00410DD0">
        <w:rPr>
          <w:rStyle w:val="Strong"/>
        </w:rPr>
        <w:t>6</w:t>
      </w:r>
      <w:r w:rsidR="31E6A822" w:rsidRPr="00410DD0">
        <w:rPr>
          <w:rStyle w:val="Strong"/>
          <w:b w:val="0"/>
          <w:bCs w:val="0"/>
        </w:rPr>
        <w:t xml:space="preserve"> </w:t>
      </w:r>
      <w:r w:rsidRPr="00410DD0">
        <w:t>– observations and work samples from this lesson allow students to demonstrate achievement towards the following syllabus outcomes and content points:</w:t>
      </w:r>
    </w:p>
    <w:p w14:paraId="2333615D" w14:textId="36CF87F6" w:rsidR="52F202FD" w:rsidRPr="00410DD0" w:rsidRDefault="3605AFF0" w:rsidP="2A51535D">
      <w:pPr>
        <w:pStyle w:val="FeatureBox3"/>
      </w:pPr>
      <w:r w:rsidRPr="00410DD0">
        <w:rPr>
          <w:rStyle w:val="Strong"/>
        </w:rPr>
        <w:t>EN3-VOCAB-01</w:t>
      </w:r>
      <w:r w:rsidRPr="00410DD0">
        <w:rPr>
          <w:rStyle w:val="Strong"/>
          <w:b w:val="0"/>
          <w:bCs w:val="0"/>
        </w:rPr>
        <w:t xml:space="preserve"> </w:t>
      </w:r>
      <w:r w:rsidR="6904FAA2" w:rsidRPr="00410DD0">
        <w:rPr>
          <w:rStyle w:val="Strong"/>
          <w:b w:val="0"/>
          <w:bCs w:val="0"/>
        </w:rPr>
        <w:t xml:space="preserve">– </w:t>
      </w:r>
      <w:r w:rsidRPr="00410DD0">
        <w:rPr>
          <w:rStyle w:val="Strong"/>
          <w:b w:val="0"/>
          <w:bCs w:val="0"/>
        </w:rPr>
        <w:t xml:space="preserve">extends Tier 2 and Tier 3 vocabulary through interacting, wide reading and writing, morphological analysis and generating precise definitions for specific </w:t>
      </w:r>
      <w:proofErr w:type="gramStart"/>
      <w:r w:rsidRPr="00410DD0">
        <w:rPr>
          <w:rStyle w:val="Strong"/>
          <w:b w:val="0"/>
          <w:bCs w:val="0"/>
        </w:rPr>
        <w:t>contexts</w:t>
      </w:r>
      <w:proofErr w:type="gramEnd"/>
    </w:p>
    <w:p w14:paraId="26D11C8D" w14:textId="526DC710" w:rsidR="269118EB" w:rsidRPr="00410DD0" w:rsidRDefault="269118EB" w:rsidP="00637398">
      <w:pPr>
        <w:pStyle w:val="FeatureBox3"/>
        <w:numPr>
          <w:ilvl w:val="0"/>
          <w:numId w:val="2"/>
        </w:numPr>
        <w:ind w:left="567" w:hanging="567"/>
      </w:pPr>
      <w:r w:rsidRPr="00410DD0">
        <w:t xml:space="preserve">identify Aboriginal English words used in multimodal, </w:t>
      </w:r>
      <w:proofErr w:type="gramStart"/>
      <w:r w:rsidRPr="00410DD0">
        <w:t>spoken</w:t>
      </w:r>
      <w:proofErr w:type="gramEnd"/>
      <w:r w:rsidRPr="00410DD0">
        <w:t xml:space="preserve"> and written texts</w:t>
      </w:r>
      <w:r w:rsidR="6D133959" w:rsidRPr="00410DD0">
        <w:t>.</w:t>
      </w:r>
    </w:p>
    <w:p w14:paraId="0D8F04EB" w14:textId="094A6BB1" w:rsidR="11AC5AC6" w:rsidRPr="00410DD0" w:rsidRDefault="3EFB89AA" w:rsidP="7A05A3D7">
      <w:pPr>
        <w:pStyle w:val="FeatureBox3"/>
        <w:rPr>
          <w:rStyle w:val="Strong"/>
          <w:b w:val="0"/>
          <w:bCs w:val="0"/>
        </w:rPr>
      </w:pPr>
      <w:r w:rsidRPr="00410DD0">
        <w:rPr>
          <w:rStyle w:val="Strong"/>
        </w:rPr>
        <w:t>EN3-RECOM-01</w:t>
      </w:r>
      <w:r w:rsidRPr="00410DD0">
        <w:rPr>
          <w:rStyle w:val="Strong"/>
          <w:b w:val="0"/>
          <w:bCs w:val="0"/>
        </w:rPr>
        <w:t xml:space="preserve"> </w:t>
      </w:r>
      <w:r w:rsidR="41BEEF5C" w:rsidRPr="00410DD0">
        <w:rPr>
          <w:rStyle w:val="Strong"/>
          <w:b w:val="0"/>
          <w:bCs w:val="0"/>
        </w:rPr>
        <w:t xml:space="preserve">– </w:t>
      </w:r>
      <w:r w:rsidRPr="00410DD0">
        <w:rPr>
          <w:rStyle w:val="Strong"/>
          <w:b w:val="0"/>
          <w:bCs w:val="0"/>
        </w:rPr>
        <w:t xml:space="preserve">fluently reads and comprehends texts for wide purposes, analysing text structures and language, and by monitoring </w:t>
      </w:r>
      <w:proofErr w:type="gramStart"/>
      <w:r w:rsidRPr="00410DD0">
        <w:rPr>
          <w:rStyle w:val="Strong"/>
          <w:b w:val="0"/>
          <w:bCs w:val="0"/>
        </w:rPr>
        <w:t>comprehension</w:t>
      </w:r>
      <w:proofErr w:type="gramEnd"/>
    </w:p>
    <w:p w14:paraId="478C3A37" w14:textId="2959C73E" w:rsidR="358C1D05" w:rsidRPr="00410DD0" w:rsidRDefault="3760C71C" w:rsidP="00637398">
      <w:pPr>
        <w:pStyle w:val="FeatureBox3"/>
        <w:numPr>
          <w:ilvl w:val="0"/>
          <w:numId w:val="3"/>
        </w:numPr>
        <w:ind w:left="567" w:hanging="567"/>
      </w:pPr>
      <w:r w:rsidRPr="00410DD0">
        <w:t xml:space="preserve">efficiently follow signposting features to navigate print and digital </w:t>
      </w:r>
      <w:proofErr w:type="gramStart"/>
      <w:r w:rsidRPr="00410DD0">
        <w:t>texts</w:t>
      </w:r>
      <w:proofErr w:type="gramEnd"/>
    </w:p>
    <w:p w14:paraId="04BB6049" w14:textId="075E875D" w:rsidR="358C1D05" w:rsidRPr="00410DD0" w:rsidRDefault="358C1D05" w:rsidP="00637398">
      <w:pPr>
        <w:pStyle w:val="FeatureBox3"/>
        <w:numPr>
          <w:ilvl w:val="0"/>
          <w:numId w:val="3"/>
        </w:numPr>
        <w:ind w:left="567" w:hanging="567"/>
      </w:pPr>
      <w:r w:rsidRPr="00410DD0">
        <w:t>use knowledge of text structure to navigate the text to locate specific information.</w:t>
      </w:r>
    </w:p>
    <w:p w14:paraId="43115941" w14:textId="4CBD0F52" w:rsidR="00CB6809" w:rsidRPr="00410DD0" w:rsidRDefault="3211453B" w:rsidP="003421EE">
      <w:pPr>
        <w:pStyle w:val="Heading2"/>
      </w:pPr>
      <w:bookmarkStart w:id="98" w:name="_Toc143258894"/>
      <w:bookmarkStart w:id="99" w:name="_Lesson_15_–"/>
      <w:bookmarkStart w:id="100" w:name="_Toc169529480"/>
      <w:r w:rsidRPr="00410DD0">
        <w:t xml:space="preserve">Lesson </w:t>
      </w:r>
      <w:r w:rsidR="43A42F66" w:rsidRPr="00410DD0">
        <w:t>15</w:t>
      </w:r>
      <w:r w:rsidR="041F0BD4" w:rsidRPr="00410DD0">
        <w:t xml:space="preserve"> – </w:t>
      </w:r>
      <w:bookmarkEnd w:id="98"/>
      <w:bookmarkEnd w:id="99"/>
      <w:r w:rsidR="4902B7C7" w:rsidRPr="00410DD0">
        <w:t xml:space="preserve">designing a </w:t>
      </w:r>
      <w:proofErr w:type="gramStart"/>
      <w:r w:rsidR="4902B7C7" w:rsidRPr="00410DD0">
        <w:t>podcast</w:t>
      </w:r>
      <w:bookmarkEnd w:id="100"/>
      <w:proofErr w:type="gramEnd"/>
    </w:p>
    <w:p w14:paraId="7E531B1C" w14:textId="19C8FDCE" w:rsidR="3AD4E5FA" w:rsidRPr="00410DD0" w:rsidRDefault="32906200" w:rsidP="00637398">
      <w:pPr>
        <w:pStyle w:val="ListNumber"/>
        <w:numPr>
          <w:ilvl w:val="0"/>
          <w:numId w:val="25"/>
        </w:numPr>
      </w:pPr>
      <w:r w:rsidRPr="00410DD0">
        <w:t>Display each of the following questions on poster paper:</w:t>
      </w:r>
    </w:p>
    <w:p w14:paraId="689E3AC8" w14:textId="008BD6D3" w:rsidR="3AD4E5FA" w:rsidRPr="00410DD0" w:rsidRDefault="1E4047C3" w:rsidP="00F64718">
      <w:pPr>
        <w:pStyle w:val="ListBullet"/>
        <w:ind w:left="1134"/>
      </w:pPr>
      <w:r w:rsidRPr="00410DD0">
        <w:t xml:space="preserve">What are </w:t>
      </w:r>
      <w:r w:rsidR="562FF7BE" w:rsidRPr="00410DD0">
        <w:t>D</w:t>
      </w:r>
      <w:r w:rsidRPr="00410DD0">
        <w:t xml:space="preserve">reaming stories and </w:t>
      </w:r>
      <w:proofErr w:type="spellStart"/>
      <w:r w:rsidR="3B99D85F" w:rsidRPr="00410DD0">
        <w:t>S</w:t>
      </w:r>
      <w:r w:rsidRPr="00410DD0">
        <w:t>onglines</w:t>
      </w:r>
      <w:proofErr w:type="spellEnd"/>
      <w:r w:rsidRPr="00410DD0">
        <w:t>? Why are they important to Aboriginal and Torres Strait Islander culture</w:t>
      </w:r>
      <w:r w:rsidR="00A52ED7" w:rsidRPr="00410DD0">
        <w:t>s</w:t>
      </w:r>
      <w:r w:rsidRPr="00410DD0">
        <w:t>?</w:t>
      </w:r>
    </w:p>
    <w:p w14:paraId="6844DB95" w14:textId="5312E6E6" w:rsidR="3AD4E5FA" w:rsidRPr="00410DD0" w:rsidRDefault="1E4047C3" w:rsidP="00F64718">
      <w:pPr>
        <w:pStyle w:val="ListBullet"/>
        <w:ind w:left="1134"/>
      </w:pPr>
      <w:r w:rsidRPr="00410DD0">
        <w:t>How can we preserve</w:t>
      </w:r>
      <w:r w:rsidR="48A2E526" w:rsidRPr="00410DD0">
        <w:t xml:space="preserve"> Aboriginal and Torres Strait Islander </w:t>
      </w:r>
      <w:r w:rsidR="008C4033" w:rsidRPr="00410DD0">
        <w:t>l</w:t>
      </w:r>
      <w:r w:rsidRPr="00410DD0">
        <w:t>anguages? Why is this important?</w:t>
      </w:r>
    </w:p>
    <w:p w14:paraId="16BD2C06" w14:textId="5474F0F1" w:rsidR="3AD4E5FA" w:rsidRPr="00410DD0" w:rsidRDefault="1E4047C3" w:rsidP="00F64718">
      <w:pPr>
        <w:pStyle w:val="ListBullet"/>
        <w:ind w:left="1134"/>
      </w:pPr>
      <w:r w:rsidRPr="00410DD0">
        <w:t>How can multimodal texts (</w:t>
      </w:r>
      <w:r w:rsidR="316F567E" w:rsidRPr="00410DD0">
        <w:t>with</w:t>
      </w:r>
      <w:r w:rsidR="1B4A215F" w:rsidRPr="00410DD0">
        <w:t xml:space="preserve"> </w:t>
      </w:r>
      <w:r w:rsidRPr="00410DD0">
        <w:t>symbols, artworks, audio, videos) support the understanding of Aboriginal and</w:t>
      </w:r>
      <w:r w:rsidR="00AE0FFC" w:rsidRPr="00410DD0">
        <w:t>/or</w:t>
      </w:r>
      <w:r w:rsidRPr="00410DD0">
        <w:t xml:space="preserve"> Torres Strait Islander</w:t>
      </w:r>
      <w:r w:rsidR="0B28C08C" w:rsidRPr="00410DD0">
        <w:t xml:space="preserve"> </w:t>
      </w:r>
      <w:r w:rsidRPr="00410DD0">
        <w:t>culture</w:t>
      </w:r>
      <w:r w:rsidR="00AE0FFC" w:rsidRPr="00410DD0">
        <w:t>s</w:t>
      </w:r>
      <w:r w:rsidRPr="00410DD0">
        <w:t>?</w:t>
      </w:r>
    </w:p>
    <w:p w14:paraId="4ECE77CF" w14:textId="1730D5A8" w:rsidR="3AD4E5FA" w:rsidRPr="00410DD0" w:rsidRDefault="1E4047C3" w:rsidP="00F64718">
      <w:pPr>
        <w:pStyle w:val="ListBullet"/>
        <w:ind w:left="1134"/>
      </w:pPr>
      <w:r w:rsidRPr="00410DD0">
        <w:t xml:space="preserve">How do Aboriginal </w:t>
      </w:r>
      <w:r w:rsidR="003957FE" w:rsidRPr="00410DD0">
        <w:t>p</w:t>
      </w:r>
      <w:r w:rsidRPr="00410DD0">
        <w:t>eople</w:t>
      </w:r>
      <w:r w:rsidR="003957FE" w:rsidRPr="00410DD0">
        <w:t>s</w:t>
      </w:r>
      <w:r w:rsidRPr="00410DD0">
        <w:t xml:space="preserve"> share their culture</w:t>
      </w:r>
      <w:r w:rsidR="003957FE" w:rsidRPr="00410DD0">
        <w:t>s</w:t>
      </w:r>
      <w:r w:rsidRPr="00410DD0">
        <w:t xml:space="preserve"> and traditions? Why is this practice significant in fostering a deeper understanding of our shared history?</w:t>
      </w:r>
    </w:p>
    <w:p w14:paraId="0DB9E868" w14:textId="42E56463" w:rsidR="3AD4E5FA" w:rsidRPr="00410DD0" w:rsidRDefault="1E4047C3" w:rsidP="00F64718">
      <w:pPr>
        <w:pStyle w:val="ListNumber"/>
      </w:pPr>
      <w:r w:rsidRPr="00410DD0">
        <w:t xml:space="preserve">Divide the class into small groups and assign each group a different question </w:t>
      </w:r>
      <w:r w:rsidR="55A7BCE3" w:rsidRPr="00410DD0">
        <w:t xml:space="preserve">from activity </w:t>
      </w:r>
      <w:r w:rsidR="24561E0A" w:rsidRPr="00410DD0">
        <w:t>1</w:t>
      </w:r>
      <w:r w:rsidRPr="00410DD0">
        <w:t xml:space="preserve">. Students draw on </w:t>
      </w:r>
      <w:r w:rsidR="03B93212" w:rsidRPr="00410DD0">
        <w:t xml:space="preserve">their </w:t>
      </w:r>
      <w:r w:rsidRPr="00410DD0">
        <w:t xml:space="preserve">learning </w:t>
      </w:r>
      <w:r w:rsidR="03B93212" w:rsidRPr="00410DD0">
        <w:t>from this unit</w:t>
      </w:r>
      <w:r w:rsidRPr="00410DD0">
        <w:t xml:space="preserve"> to </w:t>
      </w:r>
      <w:hyperlink r:id="rId120">
        <w:r w:rsidRPr="00410DD0">
          <w:rPr>
            <w:rStyle w:val="Hyperlink"/>
          </w:rPr>
          <w:t>brainstorm</w:t>
        </w:r>
      </w:hyperlink>
      <w:r w:rsidRPr="00410DD0">
        <w:t xml:space="preserve"> and record respon</w:t>
      </w:r>
      <w:r w:rsidR="6CB28985" w:rsidRPr="00410DD0">
        <w:t>ses</w:t>
      </w:r>
      <w:r w:rsidRPr="00410DD0">
        <w:t xml:space="preserve"> to the question</w:t>
      </w:r>
      <w:r w:rsidR="72144CF5" w:rsidRPr="00410DD0">
        <w:t>s</w:t>
      </w:r>
      <w:r w:rsidRPr="00410DD0">
        <w:t xml:space="preserve">. After a set amount of time, groups rotate to a different </w:t>
      </w:r>
      <w:r w:rsidR="03B93212" w:rsidRPr="00410DD0">
        <w:t>question</w:t>
      </w:r>
      <w:r w:rsidRPr="00410DD0">
        <w:t xml:space="preserve"> and continue the activity until each group has contributed </w:t>
      </w:r>
      <w:r w:rsidR="08E5A15B" w:rsidRPr="00410DD0">
        <w:t>a</w:t>
      </w:r>
      <w:r w:rsidRPr="00410DD0">
        <w:t xml:space="preserve"> response to all </w:t>
      </w:r>
      <w:r w:rsidR="08E5A15B" w:rsidRPr="00410DD0">
        <w:t xml:space="preserve">the </w:t>
      </w:r>
      <w:r w:rsidRPr="00410DD0">
        <w:t>questions.</w:t>
      </w:r>
    </w:p>
    <w:p w14:paraId="00E71AB6" w14:textId="5D76025F" w:rsidR="3AD4E5FA" w:rsidRPr="00410DD0" w:rsidRDefault="1E4047C3" w:rsidP="00F64718">
      <w:pPr>
        <w:pStyle w:val="ListNumber"/>
      </w:pPr>
      <w:r w:rsidRPr="00410DD0">
        <w:t>As a class, review the responses on each poster. Display the posters in the classroom to use in following lessons</w:t>
      </w:r>
      <w:r w:rsidR="7A4EF94C" w:rsidRPr="00410DD0">
        <w:t>.</w:t>
      </w:r>
    </w:p>
    <w:p w14:paraId="09B67F15" w14:textId="18DE9BEB" w:rsidR="103E7390" w:rsidRPr="00410DD0" w:rsidRDefault="745B27B4" w:rsidP="00F64718">
      <w:pPr>
        <w:pStyle w:val="ListNumber"/>
      </w:pPr>
      <w:r w:rsidRPr="00410DD0">
        <w:t xml:space="preserve">Display the word ‘podcast’ in the centre of a </w:t>
      </w:r>
      <w:hyperlink r:id="rId121">
        <w:r w:rsidRPr="00410DD0">
          <w:rPr>
            <w:rStyle w:val="Hyperlink"/>
          </w:rPr>
          <w:t>brainstorm bubble</w:t>
        </w:r>
      </w:hyperlink>
      <w:r w:rsidRPr="00410DD0">
        <w:t xml:space="preserve">. </w:t>
      </w:r>
      <w:r w:rsidR="3DC2D466" w:rsidRPr="00410DD0">
        <w:t xml:space="preserve">Record what students know about </w:t>
      </w:r>
      <w:r w:rsidR="68D58C74" w:rsidRPr="00410DD0">
        <w:t>podcasts.</w:t>
      </w:r>
    </w:p>
    <w:p w14:paraId="0ABDFA49" w14:textId="611C6A08" w:rsidR="103E7390" w:rsidRPr="00410DD0" w:rsidRDefault="4D161E42" w:rsidP="00F64718">
      <w:pPr>
        <w:pStyle w:val="ListNumber"/>
      </w:pPr>
      <w:r w:rsidRPr="00410DD0">
        <w:t>Discuss how</w:t>
      </w:r>
      <w:r w:rsidR="745B27B4" w:rsidRPr="00410DD0">
        <w:t xml:space="preserve"> podcasts can be about a range of topics </w:t>
      </w:r>
      <w:r w:rsidR="0927918A" w:rsidRPr="00410DD0">
        <w:t xml:space="preserve">for different </w:t>
      </w:r>
      <w:r w:rsidR="745B27B4" w:rsidRPr="00410DD0">
        <w:t>purpose</w:t>
      </w:r>
      <w:r w:rsidR="0927918A" w:rsidRPr="00410DD0">
        <w:t>s</w:t>
      </w:r>
      <w:r w:rsidR="745B27B4" w:rsidRPr="00410DD0">
        <w:t xml:space="preserve"> </w:t>
      </w:r>
      <w:r w:rsidR="0927918A" w:rsidRPr="00410DD0">
        <w:t xml:space="preserve">(to inform, entertain </w:t>
      </w:r>
      <w:r w:rsidR="745B27B4" w:rsidRPr="00410DD0">
        <w:t xml:space="preserve">or </w:t>
      </w:r>
      <w:r w:rsidR="0927918A" w:rsidRPr="00410DD0">
        <w:t>persuade)</w:t>
      </w:r>
      <w:r w:rsidR="745B27B4" w:rsidRPr="00410DD0">
        <w:t xml:space="preserve">. They can be structured in </w:t>
      </w:r>
      <w:r w:rsidR="4C7D4EDB" w:rsidRPr="00410DD0">
        <w:t>several</w:t>
      </w:r>
      <w:r w:rsidR="745B27B4" w:rsidRPr="00410DD0">
        <w:t xml:space="preserve"> ways</w:t>
      </w:r>
      <w:r w:rsidR="0927918A" w:rsidRPr="00410DD0">
        <w:t>,</w:t>
      </w:r>
      <w:r w:rsidR="63C46691" w:rsidRPr="00410DD0">
        <w:t xml:space="preserve"> including</w:t>
      </w:r>
      <w:r w:rsidR="745B27B4" w:rsidRPr="00410DD0">
        <w:t xml:space="preserve"> </w:t>
      </w:r>
      <w:r w:rsidR="13203FF5" w:rsidRPr="00410DD0">
        <w:t>narration</w:t>
      </w:r>
      <w:r w:rsidR="745B27B4" w:rsidRPr="00410DD0">
        <w:t xml:space="preserve"> by a host or reporter, a conversation between </w:t>
      </w:r>
      <w:r w:rsidR="13203FF5" w:rsidRPr="00410DD0">
        <w:t>people</w:t>
      </w:r>
      <w:r w:rsidR="6BC0AE54" w:rsidRPr="00410DD0">
        <w:t xml:space="preserve"> </w:t>
      </w:r>
      <w:r w:rsidR="149DB8AE" w:rsidRPr="00410DD0">
        <w:t xml:space="preserve">or </w:t>
      </w:r>
      <w:r w:rsidR="13203FF5" w:rsidRPr="00410DD0">
        <w:t>an</w:t>
      </w:r>
      <w:r w:rsidR="745B27B4" w:rsidRPr="00410DD0">
        <w:t xml:space="preserve"> interview</w:t>
      </w:r>
      <w:r w:rsidR="2DA6FD62" w:rsidRPr="00410DD0">
        <w:t>.</w:t>
      </w:r>
    </w:p>
    <w:p w14:paraId="5341D70D" w14:textId="3962425F" w:rsidR="103E7390" w:rsidRPr="00410DD0" w:rsidRDefault="745B27B4" w:rsidP="00F64718">
      <w:pPr>
        <w:pStyle w:val="ListNumber"/>
      </w:pPr>
      <w:r w:rsidRPr="00410DD0">
        <w:t>Listen to</w:t>
      </w:r>
      <w:r w:rsidR="23D4DED8" w:rsidRPr="00410DD0">
        <w:t xml:space="preserve"> the podcast</w:t>
      </w:r>
      <w:r w:rsidR="235EF88C" w:rsidRPr="00410DD0">
        <w:t xml:space="preserve">, </w:t>
      </w:r>
      <w:hyperlink r:id="rId122">
        <w:r w:rsidR="235EF88C" w:rsidRPr="00410DD0">
          <w:rPr>
            <w:rStyle w:val="Hyperlink"/>
          </w:rPr>
          <w:t xml:space="preserve">Little Yarns: Dreamtime in </w:t>
        </w:r>
        <w:proofErr w:type="spellStart"/>
        <w:r w:rsidR="235EF88C" w:rsidRPr="00410DD0">
          <w:rPr>
            <w:rStyle w:val="Hyperlink"/>
          </w:rPr>
          <w:t>Dharumbal</w:t>
        </w:r>
        <w:proofErr w:type="spellEnd"/>
        <w:r w:rsidR="235EF88C" w:rsidRPr="00410DD0">
          <w:rPr>
            <w:rStyle w:val="Hyperlink"/>
          </w:rPr>
          <w:t xml:space="preserve"> (8:00)</w:t>
        </w:r>
      </w:hyperlink>
      <w:r w:rsidRPr="00410DD0">
        <w:t xml:space="preserve"> </w:t>
      </w:r>
      <w:r w:rsidR="351C42B9" w:rsidRPr="00410DD0">
        <w:t>s</w:t>
      </w:r>
      <w:r w:rsidR="7C85B8F2" w:rsidRPr="00410DD0">
        <w:t>top</w:t>
      </w:r>
      <w:r w:rsidR="7D414396" w:rsidRPr="00410DD0">
        <w:t>ping</w:t>
      </w:r>
      <w:r w:rsidR="7C85B8F2" w:rsidRPr="00410DD0">
        <w:t xml:space="preserve"> at </w:t>
      </w:r>
      <w:r w:rsidR="0859896F" w:rsidRPr="00410DD0">
        <w:t>7</w:t>
      </w:r>
      <w:r w:rsidR="65066B14" w:rsidRPr="00410DD0">
        <w:t>:15</w:t>
      </w:r>
      <w:r w:rsidR="78DB3910" w:rsidRPr="00410DD0">
        <w:t>.</w:t>
      </w:r>
      <w:r w:rsidR="664C5EA7" w:rsidRPr="00410DD0">
        <w:t xml:space="preserve"> Ask questions to further explore the purpose, features and impact of the podcast. For example:</w:t>
      </w:r>
    </w:p>
    <w:p w14:paraId="26DB846A" w14:textId="427ED4DC" w:rsidR="103E7390" w:rsidRPr="00410DD0" w:rsidRDefault="745B27B4" w:rsidP="00F64718">
      <w:pPr>
        <w:pStyle w:val="ListBullet"/>
        <w:ind w:left="1134"/>
      </w:pPr>
      <w:r w:rsidRPr="00410DD0">
        <w:t>What is the purpose of this podcast?</w:t>
      </w:r>
    </w:p>
    <w:p w14:paraId="6AC1EE1E" w14:textId="5FA3A1D5" w:rsidR="103E7390" w:rsidRPr="00410DD0" w:rsidRDefault="745B27B4" w:rsidP="00F64718">
      <w:pPr>
        <w:pStyle w:val="ListBullet"/>
        <w:ind w:left="1134"/>
      </w:pPr>
      <w:r w:rsidRPr="00410DD0">
        <w:t>How is the podcast structured? (</w:t>
      </w:r>
      <w:r w:rsidR="28EB6D2D" w:rsidRPr="00410DD0">
        <w:t>narrated by a host, a conversation or interview)</w:t>
      </w:r>
    </w:p>
    <w:p w14:paraId="1D416928" w14:textId="74D116CB" w:rsidR="103E7390" w:rsidRPr="00410DD0" w:rsidRDefault="745B27B4" w:rsidP="00F64718">
      <w:pPr>
        <w:pStyle w:val="ListBullet"/>
        <w:ind w:left="1134"/>
      </w:pPr>
      <w:r w:rsidRPr="00410DD0">
        <w:t xml:space="preserve">Who is presenting the information? </w:t>
      </w:r>
      <w:r w:rsidR="24D33E1F" w:rsidRPr="00410DD0">
        <w:t>How did the presenters make the podcast engaging?</w:t>
      </w:r>
    </w:p>
    <w:p w14:paraId="0E7C1147" w14:textId="6CC39B5C" w:rsidR="103E7390" w:rsidRPr="00410DD0" w:rsidRDefault="745B27B4" w:rsidP="00F64718">
      <w:pPr>
        <w:pStyle w:val="ListBullet"/>
        <w:ind w:left="1134"/>
      </w:pPr>
      <w:r w:rsidRPr="00410DD0">
        <w:t xml:space="preserve">What other </w:t>
      </w:r>
      <w:r w:rsidR="115ABAF4" w:rsidRPr="00410DD0">
        <w:t>audio elements</w:t>
      </w:r>
      <w:r w:rsidRPr="00410DD0">
        <w:t xml:space="preserve"> </w:t>
      </w:r>
      <w:r w:rsidR="5116771A" w:rsidRPr="00410DD0">
        <w:t xml:space="preserve">were used? </w:t>
      </w:r>
      <w:r w:rsidR="00A0263C" w:rsidRPr="00410DD0">
        <w:t xml:space="preserve">What </w:t>
      </w:r>
      <w:r w:rsidR="28EB6D2D" w:rsidRPr="00410DD0">
        <w:t xml:space="preserve">was the </w:t>
      </w:r>
      <w:r w:rsidR="5116771A" w:rsidRPr="00410DD0">
        <w:t>impact</w:t>
      </w:r>
      <w:r w:rsidR="28EB6D2D" w:rsidRPr="00410DD0">
        <w:t xml:space="preserve"> of these audio elements</w:t>
      </w:r>
      <w:r w:rsidR="1EBE0E13" w:rsidRPr="00410DD0">
        <w:t>?</w:t>
      </w:r>
    </w:p>
    <w:p w14:paraId="3E33E932" w14:textId="4EA07F76" w:rsidR="103E7390" w:rsidRPr="00410DD0" w:rsidRDefault="745B27B4" w:rsidP="00F64718">
      <w:pPr>
        <w:pStyle w:val="ListBullet"/>
        <w:ind w:left="1134"/>
      </w:pPr>
      <w:r w:rsidRPr="00410DD0">
        <w:t xml:space="preserve">What are 3 things </w:t>
      </w:r>
      <w:r w:rsidR="28EB6D2D" w:rsidRPr="00410DD0">
        <w:t xml:space="preserve">that </w:t>
      </w:r>
      <w:r w:rsidRPr="00410DD0">
        <w:t>you learn</w:t>
      </w:r>
      <w:r w:rsidR="008C4100" w:rsidRPr="00410DD0">
        <w:t>ed</w:t>
      </w:r>
      <w:r w:rsidRPr="00410DD0">
        <w:t xml:space="preserve"> from this podcast?</w:t>
      </w:r>
    </w:p>
    <w:p w14:paraId="28365EC8" w14:textId="5D783E07" w:rsidR="4EBB638F" w:rsidRPr="00410DD0" w:rsidRDefault="455ABADB" w:rsidP="00F64718">
      <w:pPr>
        <w:pStyle w:val="ListNumber"/>
      </w:pPr>
      <w:r w:rsidRPr="00410DD0">
        <w:t>Explain that</w:t>
      </w:r>
      <w:r w:rsidR="745B27B4" w:rsidRPr="00410DD0">
        <w:t xml:space="preserve"> </w:t>
      </w:r>
      <w:hyperlink r:id="rId123">
        <w:r w:rsidR="745B27B4" w:rsidRPr="00410DD0">
          <w:rPr>
            <w:rStyle w:val="Hyperlink"/>
          </w:rPr>
          <w:t>Little Yarns</w:t>
        </w:r>
      </w:hyperlink>
      <w:r w:rsidR="745B27B4" w:rsidRPr="00410DD0">
        <w:t xml:space="preserve"> </w:t>
      </w:r>
      <w:r w:rsidR="55315103" w:rsidRPr="00410DD0">
        <w:t>is</w:t>
      </w:r>
      <w:r w:rsidR="745B27B4" w:rsidRPr="00410DD0">
        <w:t xml:space="preserve"> a podcast that explores the diverse </w:t>
      </w:r>
      <w:r w:rsidR="008C4033" w:rsidRPr="00410DD0">
        <w:t>l</w:t>
      </w:r>
      <w:r w:rsidR="745B27B4" w:rsidRPr="00410DD0">
        <w:t>anguages, stories and culture</w:t>
      </w:r>
      <w:r w:rsidR="003957FE" w:rsidRPr="00410DD0">
        <w:t>s</w:t>
      </w:r>
      <w:r w:rsidR="745B27B4" w:rsidRPr="00410DD0">
        <w:t xml:space="preserve"> of Aboriginal and Torres Strait Islander </w:t>
      </w:r>
      <w:r w:rsidR="003957FE" w:rsidRPr="00410DD0">
        <w:t>p</w:t>
      </w:r>
      <w:r w:rsidR="745B27B4" w:rsidRPr="00410DD0">
        <w:t>eople</w:t>
      </w:r>
      <w:r w:rsidR="003957FE" w:rsidRPr="00410DD0">
        <w:t>s</w:t>
      </w:r>
      <w:r w:rsidR="745B27B4" w:rsidRPr="00410DD0">
        <w:t>.</w:t>
      </w:r>
    </w:p>
    <w:p w14:paraId="1EA300EF" w14:textId="6D08B42E" w:rsidR="103E7390" w:rsidRPr="00410DD0" w:rsidRDefault="7BD8776B" w:rsidP="00F64718">
      <w:pPr>
        <w:pStyle w:val="ListNumber"/>
      </w:pPr>
      <w:r w:rsidRPr="00410DD0">
        <w:t>Display the following questions:</w:t>
      </w:r>
    </w:p>
    <w:p w14:paraId="5705DAFF" w14:textId="219DB4C2" w:rsidR="103E7390" w:rsidRPr="00410DD0" w:rsidRDefault="745B27B4" w:rsidP="00F64718">
      <w:pPr>
        <w:pStyle w:val="ListBullet"/>
        <w:ind w:left="1134"/>
      </w:pPr>
      <w:r w:rsidRPr="00410DD0">
        <w:t>What is the purpose of the podcast?</w:t>
      </w:r>
    </w:p>
    <w:p w14:paraId="00BB3083" w14:textId="724CD9B4" w:rsidR="103E7390" w:rsidRPr="00410DD0" w:rsidRDefault="745B27B4" w:rsidP="00F64718">
      <w:pPr>
        <w:pStyle w:val="ListBullet"/>
        <w:ind w:left="1134"/>
      </w:pPr>
      <w:r w:rsidRPr="00410DD0">
        <w:t>How is the podcast structured?</w:t>
      </w:r>
    </w:p>
    <w:p w14:paraId="187E1D87" w14:textId="5C92BD7F" w:rsidR="103E7390" w:rsidRPr="00410DD0" w:rsidRDefault="745B27B4" w:rsidP="00F64718">
      <w:pPr>
        <w:pStyle w:val="ListBullet"/>
        <w:ind w:left="1134"/>
      </w:pPr>
      <w:r w:rsidRPr="00410DD0">
        <w:t>Who is the target audience?</w:t>
      </w:r>
    </w:p>
    <w:p w14:paraId="0DD471B7" w14:textId="6E10CA65" w:rsidR="103E7390" w:rsidRPr="00410DD0" w:rsidRDefault="745B27B4" w:rsidP="00F64718">
      <w:pPr>
        <w:pStyle w:val="ListBullet"/>
        <w:ind w:left="1134"/>
      </w:pPr>
      <w:r w:rsidRPr="00410DD0">
        <w:t>How did the presenter use their voice to engage the audience?</w:t>
      </w:r>
    </w:p>
    <w:p w14:paraId="05CC8338" w14:textId="52E66944" w:rsidR="103E7390" w:rsidRPr="00410DD0" w:rsidRDefault="745B27B4" w:rsidP="00F64718">
      <w:pPr>
        <w:pStyle w:val="ListBullet"/>
        <w:ind w:left="1134"/>
      </w:pPr>
      <w:r w:rsidRPr="00410DD0">
        <w:t xml:space="preserve">What other </w:t>
      </w:r>
      <w:r w:rsidR="05AE118C" w:rsidRPr="00410DD0">
        <w:t>audio elements were used</w:t>
      </w:r>
      <w:r w:rsidRPr="00410DD0">
        <w:t xml:space="preserve">? </w:t>
      </w:r>
      <w:r w:rsidR="4BAA68AE" w:rsidRPr="00410DD0">
        <w:t xml:space="preserve">For example, </w:t>
      </w:r>
      <w:r w:rsidRPr="00410DD0">
        <w:t>music, audio from events, news reports</w:t>
      </w:r>
      <w:r w:rsidR="0043BCF5" w:rsidRPr="00410DD0">
        <w:t>.</w:t>
      </w:r>
    </w:p>
    <w:p w14:paraId="1F1ABF1D" w14:textId="6C2BF081" w:rsidR="1A004080" w:rsidRPr="00410DD0" w:rsidRDefault="11B9489F" w:rsidP="2A51535D">
      <w:pPr>
        <w:pStyle w:val="ListNumber"/>
      </w:pPr>
      <w:r w:rsidRPr="00410DD0">
        <w:t>In</w:t>
      </w:r>
      <w:r w:rsidR="72748C65" w:rsidRPr="00410DD0">
        <w:t xml:space="preserve"> pairs</w:t>
      </w:r>
      <w:r w:rsidRPr="00410DD0">
        <w:t>,</w:t>
      </w:r>
      <w:r w:rsidR="72748C65" w:rsidRPr="00410DD0">
        <w:t xml:space="preserve"> students listen to a</w:t>
      </w:r>
      <w:r w:rsidR="41AA883B" w:rsidRPr="00410DD0">
        <w:t xml:space="preserve"> </w:t>
      </w:r>
      <w:hyperlink r:id="rId124">
        <w:r w:rsidR="41AA883B" w:rsidRPr="00410DD0">
          <w:rPr>
            <w:rStyle w:val="Hyperlink"/>
          </w:rPr>
          <w:t>Little Yarns</w:t>
        </w:r>
      </w:hyperlink>
      <w:r w:rsidR="41AA883B" w:rsidRPr="00410DD0">
        <w:t xml:space="preserve"> </w:t>
      </w:r>
      <w:r w:rsidR="72748C65" w:rsidRPr="00410DD0">
        <w:t>episode of their choice and record answers to the displayed questions.</w:t>
      </w:r>
    </w:p>
    <w:p w14:paraId="2FD2677F" w14:textId="0EAB8F69" w:rsidR="103E7390" w:rsidRPr="00410DD0" w:rsidRDefault="745B27B4" w:rsidP="28B5181A">
      <w:pPr>
        <w:pStyle w:val="ListNumber"/>
      </w:pPr>
      <w:r w:rsidRPr="00410DD0">
        <w:t>Students share their answers with another pair.</w:t>
      </w:r>
    </w:p>
    <w:p w14:paraId="2E8969ED" w14:textId="02E1AE57" w:rsidR="04058450" w:rsidRPr="00410DD0" w:rsidRDefault="2B42263C" w:rsidP="28B5181A">
      <w:pPr>
        <w:pStyle w:val="ListNumber"/>
      </w:pPr>
      <w:r w:rsidRPr="00410DD0">
        <w:t xml:space="preserve">Explain that students will </w:t>
      </w:r>
      <w:r w:rsidR="5625FD35" w:rsidRPr="00410DD0">
        <w:t>work in</w:t>
      </w:r>
      <w:r w:rsidRPr="00410DD0">
        <w:t xml:space="preserve"> pairs</w:t>
      </w:r>
      <w:r w:rsidR="5625FD35" w:rsidRPr="00410DD0">
        <w:t xml:space="preserve"> to </w:t>
      </w:r>
      <w:r w:rsidRPr="00410DD0">
        <w:t xml:space="preserve">create </w:t>
      </w:r>
      <w:r w:rsidR="74A8D119" w:rsidRPr="00410DD0">
        <w:t>a</w:t>
      </w:r>
      <w:r w:rsidRPr="00410DD0">
        <w:t xml:space="preserve"> podcast </w:t>
      </w:r>
      <w:r w:rsidR="5625FD35" w:rsidRPr="00410DD0">
        <w:t>with the purpose</w:t>
      </w:r>
      <w:r w:rsidRPr="00410DD0">
        <w:t xml:space="preserve"> to educate others about Aboriginal and</w:t>
      </w:r>
      <w:r w:rsidR="2E393592" w:rsidRPr="00410DD0">
        <w:t>/or</w:t>
      </w:r>
      <w:r w:rsidRPr="00410DD0">
        <w:t xml:space="preserve"> Torres Strait Islander culture</w:t>
      </w:r>
      <w:r w:rsidR="003957FE" w:rsidRPr="00410DD0">
        <w:t>s</w:t>
      </w:r>
      <w:r w:rsidRPr="00410DD0">
        <w:t xml:space="preserve">, traditions, </w:t>
      </w:r>
      <w:proofErr w:type="gramStart"/>
      <w:r w:rsidR="008C4033" w:rsidRPr="00410DD0">
        <w:t>l</w:t>
      </w:r>
      <w:r w:rsidRPr="00410DD0">
        <w:t>anguages</w:t>
      </w:r>
      <w:proofErr w:type="gramEnd"/>
      <w:r w:rsidRPr="00410DD0">
        <w:t xml:space="preserve"> and the significance of preserving their rich culture</w:t>
      </w:r>
      <w:r w:rsidR="00121770" w:rsidRPr="00410DD0">
        <w:t>s</w:t>
      </w:r>
      <w:r w:rsidRPr="00410DD0">
        <w:t xml:space="preserve">. Students will </w:t>
      </w:r>
      <w:r w:rsidR="74A8D119" w:rsidRPr="00410DD0">
        <w:t>apply</w:t>
      </w:r>
      <w:r w:rsidRPr="00410DD0">
        <w:t xml:space="preserve"> their learning </w:t>
      </w:r>
      <w:r w:rsidR="74A8D119" w:rsidRPr="00410DD0">
        <w:t>from this</w:t>
      </w:r>
      <w:r w:rsidRPr="00410DD0">
        <w:t xml:space="preserve"> unit and further research to create </w:t>
      </w:r>
      <w:r w:rsidR="74A8D119" w:rsidRPr="00410DD0">
        <w:t>a</w:t>
      </w:r>
      <w:r w:rsidRPr="00410DD0">
        <w:t xml:space="preserve"> podcast.</w:t>
      </w:r>
    </w:p>
    <w:p w14:paraId="0C41EEC6" w14:textId="4A9378BC" w:rsidR="103E7390" w:rsidRPr="00410DD0" w:rsidRDefault="745B27B4" w:rsidP="00F64718">
      <w:pPr>
        <w:pStyle w:val="ListNumber"/>
      </w:pPr>
      <w:r w:rsidRPr="00410DD0">
        <w:t>Watch</w:t>
      </w:r>
      <w:r w:rsidR="726B912C" w:rsidRPr="00410DD0">
        <w:t xml:space="preserve"> </w:t>
      </w:r>
      <w:hyperlink r:id="rId125">
        <w:r w:rsidR="726B912C" w:rsidRPr="00410DD0">
          <w:rPr>
            <w:rStyle w:val="Hyperlink"/>
          </w:rPr>
          <w:t>Podcasting for Kids – How to create a podcast (1:02)</w:t>
        </w:r>
      </w:hyperlink>
      <w:r w:rsidR="726B912C" w:rsidRPr="00410DD0">
        <w:t xml:space="preserve"> </w:t>
      </w:r>
      <w:r w:rsidRPr="00410DD0">
        <w:t>to captivate students</w:t>
      </w:r>
      <w:r w:rsidR="0092415F" w:rsidRPr="00410DD0">
        <w:t>’</w:t>
      </w:r>
      <w:r w:rsidRPr="00410DD0">
        <w:t xml:space="preserve"> interest and develop knowledge on creating a podcast. Review the steps to making a podcast as shown in the video.</w:t>
      </w:r>
    </w:p>
    <w:p w14:paraId="522F4D93" w14:textId="15EBC4EA" w:rsidR="103E7390" w:rsidRPr="00410DD0" w:rsidRDefault="745B27B4" w:rsidP="00F64718">
      <w:pPr>
        <w:pStyle w:val="ListNumber"/>
      </w:pPr>
      <w:r w:rsidRPr="00410DD0">
        <w:t xml:space="preserve">In pairs, students choose </w:t>
      </w:r>
      <w:r w:rsidR="2879986A" w:rsidRPr="00410DD0">
        <w:t>and discuss</w:t>
      </w:r>
      <w:r w:rsidRPr="00410DD0">
        <w:t xml:space="preserve"> the </w:t>
      </w:r>
      <w:r w:rsidR="5CE236D1" w:rsidRPr="00410DD0">
        <w:t>topic</w:t>
      </w:r>
      <w:r w:rsidRPr="00410DD0">
        <w:t xml:space="preserve"> for their podcast using the poster</w:t>
      </w:r>
      <w:r w:rsidR="3AA281C7" w:rsidRPr="00410DD0">
        <w:t>s</w:t>
      </w:r>
      <w:r w:rsidRPr="00410DD0">
        <w:t xml:space="preserve"> from activity </w:t>
      </w:r>
      <w:r w:rsidR="03C8591C" w:rsidRPr="00410DD0">
        <w:t>1</w:t>
      </w:r>
      <w:r w:rsidRPr="00410DD0">
        <w:t xml:space="preserve"> as a guide. </w:t>
      </w:r>
      <w:r w:rsidR="77754286" w:rsidRPr="00410DD0">
        <w:t xml:space="preserve">For example, </w:t>
      </w:r>
      <w:proofErr w:type="spellStart"/>
      <w:r w:rsidR="77754286" w:rsidRPr="00410DD0">
        <w:t>Songlines</w:t>
      </w:r>
      <w:proofErr w:type="spellEnd"/>
      <w:r w:rsidR="77754286" w:rsidRPr="00410DD0">
        <w:t xml:space="preserve">, Dreaming stories, totems, </w:t>
      </w:r>
      <w:r w:rsidR="008C4033" w:rsidRPr="00410DD0">
        <w:t>l</w:t>
      </w:r>
      <w:r w:rsidR="77754286" w:rsidRPr="00410DD0">
        <w:t>anguage</w:t>
      </w:r>
      <w:r w:rsidR="00121770" w:rsidRPr="00410DD0">
        <w:t>s</w:t>
      </w:r>
      <w:r w:rsidRPr="00410DD0">
        <w:t xml:space="preserve">. </w:t>
      </w:r>
      <w:r w:rsidR="67C9C7FF" w:rsidRPr="00410DD0">
        <w:t xml:space="preserve">Ask guiding </w:t>
      </w:r>
      <w:r w:rsidRPr="00410DD0">
        <w:t>questions</w:t>
      </w:r>
      <w:r w:rsidR="67C9C7FF" w:rsidRPr="00410DD0">
        <w:t xml:space="preserve"> to support students’ thinking. For example</w:t>
      </w:r>
      <w:r w:rsidRPr="00410DD0">
        <w:t>:</w:t>
      </w:r>
    </w:p>
    <w:p w14:paraId="64B335E1" w14:textId="4E57F430" w:rsidR="103E7390" w:rsidRPr="00410DD0" w:rsidRDefault="4DC3EC52" w:rsidP="00D93E00">
      <w:pPr>
        <w:pStyle w:val="ListBullet"/>
        <w:ind w:left="1134"/>
      </w:pPr>
      <w:r w:rsidRPr="00410DD0">
        <w:t xml:space="preserve">Who is the </w:t>
      </w:r>
      <w:r w:rsidR="592203F0" w:rsidRPr="00410DD0">
        <w:t>intended</w:t>
      </w:r>
      <w:r w:rsidRPr="00410DD0">
        <w:t xml:space="preserve"> audience?</w:t>
      </w:r>
    </w:p>
    <w:p w14:paraId="3CFE51A1" w14:textId="47904AC2" w:rsidR="103E7390" w:rsidRPr="00410DD0" w:rsidRDefault="745B27B4" w:rsidP="00D93E00">
      <w:pPr>
        <w:pStyle w:val="ListBullet"/>
        <w:ind w:left="1134"/>
      </w:pPr>
      <w:r w:rsidRPr="00410DD0">
        <w:t>What do I envision the podcast to include?</w:t>
      </w:r>
    </w:p>
    <w:p w14:paraId="0B570BD6" w14:textId="75737757" w:rsidR="103E7390" w:rsidRPr="00410DD0" w:rsidRDefault="745B27B4" w:rsidP="00D93E00">
      <w:pPr>
        <w:pStyle w:val="ListBullet"/>
        <w:ind w:left="1134"/>
      </w:pPr>
      <w:r w:rsidRPr="00410DD0">
        <w:t>How will the podcast be structured?</w:t>
      </w:r>
    </w:p>
    <w:p w14:paraId="09C6659F" w14:textId="701B27B0" w:rsidR="103E7390" w:rsidRPr="00410DD0" w:rsidRDefault="745B27B4" w:rsidP="00D93E00">
      <w:pPr>
        <w:pStyle w:val="ListBullet"/>
        <w:ind w:left="1134"/>
      </w:pPr>
      <w:r w:rsidRPr="00410DD0">
        <w:t>What research do I need to do to inform the podcast?</w:t>
      </w:r>
    </w:p>
    <w:p w14:paraId="3CA57DC3" w14:textId="095B6F5B" w:rsidR="103E7390" w:rsidRPr="00410DD0" w:rsidRDefault="745B27B4" w:rsidP="00F64718">
      <w:pPr>
        <w:pStyle w:val="ListNumber"/>
      </w:pPr>
      <w:r w:rsidRPr="00410DD0">
        <w:t xml:space="preserve">Explain that in the next lesson students will </w:t>
      </w:r>
      <w:r w:rsidR="2714DA73" w:rsidRPr="00410DD0">
        <w:t xml:space="preserve">research the </w:t>
      </w:r>
      <w:r w:rsidR="7B5FA8A2" w:rsidRPr="00410DD0">
        <w:t xml:space="preserve">topic </w:t>
      </w:r>
      <w:r w:rsidR="07AC1E71" w:rsidRPr="00410DD0">
        <w:t xml:space="preserve">for their </w:t>
      </w:r>
      <w:r w:rsidR="2714DA73" w:rsidRPr="00410DD0">
        <w:t>podcast and begin</w:t>
      </w:r>
      <w:r w:rsidRPr="00410DD0">
        <w:t xml:space="preserve"> planning.</w:t>
      </w:r>
    </w:p>
    <w:p w14:paraId="08EB6970" w14:textId="5F01BC24" w:rsidR="00CB6809" w:rsidRPr="00410DD0" w:rsidRDefault="3211453B" w:rsidP="003421EE">
      <w:pPr>
        <w:pStyle w:val="Heading2"/>
      </w:pPr>
      <w:bookmarkStart w:id="101" w:name="_Lesson_16_–_1"/>
      <w:bookmarkStart w:id="102" w:name="_Toc143258895"/>
      <w:bookmarkStart w:id="103" w:name="_Lesson_16_–"/>
      <w:bookmarkStart w:id="104" w:name="_Toc169529481"/>
      <w:bookmarkEnd w:id="101"/>
      <w:r w:rsidRPr="00410DD0">
        <w:t xml:space="preserve">Lesson </w:t>
      </w:r>
      <w:r w:rsidR="43A42F66" w:rsidRPr="00410DD0">
        <w:t>16</w:t>
      </w:r>
      <w:r w:rsidR="041F0BD4" w:rsidRPr="00410DD0">
        <w:t xml:space="preserve"> – </w:t>
      </w:r>
      <w:bookmarkEnd w:id="102"/>
      <w:r w:rsidR="14E1F32F" w:rsidRPr="00410DD0">
        <w:t xml:space="preserve">planning a </w:t>
      </w:r>
      <w:proofErr w:type="gramStart"/>
      <w:r w:rsidR="14E1F32F" w:rsidRPr="00410DD0">
        <w:t>podcast</w:t>
      </w:r>
      <w:bookmarkEnd w:id="103"/>
      <w:bookmarkEnd w:id="104"/>
      <w:proofErr w:type="gramEnd"/>
    </w:p>
    <w:p w14:paraId="737C771E" w14:textId="07974AE6" w:rsidR="04922C6E" w:rsidRPr="00410DD0" w:rsidRDefault="793913E4" w:rsidP="00637398">
      <w:pPr>
        <w:pStyle w:val="ListNumber"/>
        <w:numPr>
          <w:ilvl w:val="0"/>
          <w:numId w:val="26"/>
        </w:numPr>
      </w:pPr>
      <w:r w:rsidRPr="00410DD0">
        <w:t>Listen to the podcast</w:t>
      </w:r>
      <w:r w:rsidR="229942B3" w:rsidRPr="00410DD0">
        <w:t>,</w:t>
      </w:r>
      <w:r w:rsidRPr="00410DD0">
        <w:t xml:space="preserve"> </w:t>
      </w:r>
      <w:hyperlink r:id="rId126">
        <w:r w:rsidRPr="00410DD0">
          <w:rPr>
            <w:rStyle w:val="Hyperlink"/>
          </w:rPr>
          <w:t xml:space="preserve">That’s Incredible – The Story Of The Great Emu In The Sky </w:t>
        </w:r>
        <w:r w:rsidR="51638C1F" w:rsidRPr="00410DD0">
          <w:rPr>
            <w:rStyle w:val="Hyperlink"/>
          </w:rPr>
          <w:t>(2</w:t>
        </w:r>
        <w:r w:rsidR="00121770" w:rsidRPr="00410DD0">
          <w:rPr>
            <w:rStyle w:val="Hyperlink"/>
          </w:rPr>
          <w:t>3:35</w:t>
        </w:r>
        <w:r w:rsidR="51638C1F" w:rsidRPr="00410DD0">
          <w:rPr>
            <w:rStyle w:val="Hyperlink"/>
          </w:rPr>
          <w:t>)</w:t>
        </w:r>
      </w:hyperlink>
      <w:r w:rsidRPr="00410DD0">
        <w:t xml:space="preserve"> stopping at 9:49. Ask:</w:t>
      </w:r>
    </w:p>
    <w:p w14:paraId="0F22ED7A" w14:textId="7155AA00" w:rsidR="04922C6E" w:rsidRPr="00410DD0" w:rsidRDefault="793913E4" w:rsidP="00D93E00">
      <w:pPr>
        <w:pStyle w:val="ListBullet"/>
        <w:ind w:left="1134"/>
      </w:pPr>
      <w:r w:rsidRPr="00410DD0">
        <w:t>What is the purpose of this podcast?</w:t>
      </w:r>
    </w:p>
    <w:p w14:paraId="695F7D28" w14:textId="41DE259C" w:rsidR="04922C6E" w:rsidRPr="00410DD0" w:rsidRDefault="793913E4" w:rsidP="00D93E00">
      <w:pPr>
        <w:pStyle w:val="ListBullet"/>
        <w:ind w:left="1134"/>
      </w:pPr>
      <w:r w:rsidRPr="00410DD0">
        <w:t>Who is the target audience?</w:t>
      </w:r>
    </w:p>
    <w:p w14:paraId="167FA1BB" w14:textId="597DE8A6" w:rsidR="04922C6E" w:rsidRPr="00410DD0" w:rsidRDefault="793913E4" w:rsidP="00D93E00">
      <w:pPr>
        <w:pStyle w:val="ListBullet"/>
        <w:ind w:left="1134"/>
      </w:pPr>
      <w:r w:rsidRPr="00410DD0">
        <w:t>How is the podcast structured?</w:t>
      </w:r>
    </w:p>
    <w:p w14:paraId="62AFA1DB" w14:textId="38648139" w:rsidR="04922C6E" w:rsidRPr="00410DD0" w:rsidRDefault="793913E4" w:rsidP="00D93E00">
      <w:pPr>
        <w:pStyle w:val="ListBullet"/>
        <w:ind w:left="1134"/>
      </w:pPr>
      <w:r w:rsidRPr="00410DD0">
        <w:t>How did the presenter use their voice to engage the audience?</w:t>
      </w:r>
    </w:p>
    <w:p w14:paraId="6826C2A7" w14:textId="5484EE80" w:rsidR="04922C6E" w:rsidRPr="00410DD0" w:rsidRDefault="793913E4" w:rsidP="00D93E00">
      <w:pPr>
        <w:pStyle w:val="ListBullet"/>
        <w:ind w:left="1134"/>
      </w:pPr>
      <w:r w:rsidRPr="00410DD0">
        <w:t>What other audio elements did you hear?</w:t>
      </w:r>
    </w:p>
    <w:p w14:paraId="62F666E8" w14:textId="079F8002" w:rsidR="04922C6E" w:rsidRPr="00410DD0" w:rsidRDefault="793913E4" w:rsidP="00D93E00">
      <w:pPr>
        <w:pStyle w:val="ListBullet"/>
        <w:ind w:left="1134"/>
      </w:pPr>
      <w:r w:rsidRPr="00410DD0">
        <w:t xml:space="preserve">Did you hear any examples of Aboriginal English? For example, </w:t>
      </w:r>
      <w:r w:rsidR="00566F24" w:rsidRPr="00410DD0">
        <w:t>‘</w:t>
      </w:r>
      <w:r w:rsidRPr="00410DD0">
        <w:t>deadly</w:t>
      </w:r>
      <w:r w:rsidR="00566F24" w:rsidRPr="00410DD0">
        <w:t>’</w:t>
      </w:r>
      <w:r w:rsidR="4F87E995" w:rsidRPr="00410DD0">
        <w:t>.</w:t>
      </w:r>
    </w:p>
    <w:p w14:paraId="281EDEAF" w14:textId="0FF5652C" w:rsidR="04922C6E" w:rsidRPr="00410DD0" w:rsidRDefault="793913E4" w:rsidP="00D93E00">
      <w:pPr>
        <w:pStyle w:val="ListNumber"/>
      </w:pPr>
      <w:r w:rsidRPr="00410DD0">
        <w:t>Revise the difference between a Welcome to Country ceremony and an Acknowledgement of Country from</w:t>
      </w:r>
      <w:r w:rsidR="2C681972" w:rsidRPr="00410DD0">
        <w:t xml:space="preserve"> </w:t>
      </w:r>
      <w:hyperlink w:anchor="_Lesson_1_–_2">
        <w:r w:rsidR="2C681972" w:rsidRPr="00410DD0">
          <w:rPr>
            <w:rStyle w:val="Hyperlink"/>
          </w:rPr>
          <w:t>Lesson 1</w:t>
        </w:r>
      </w:hyperlink>
      <w:r w:rsidR="2C681972" w:rsidRPr="00410DD0">
        <w:t>.</w:t>
      </w:r>
      <w:r w:rsidRPr="00410DD0">
        <w:t xml:space="preserve"> Tell students that </w:t>
      </w:r>
      <w:r w:rsidR="007D5CBD" w:rsidRPr="00410DD0">
        <w:t>they</w:t>
      </w:r>
      <w:r w:rsidRPr="00410DD0">
        <w:t xml:space="preserve"> will begin their podcasts with the school’s </w:t>
      </w:r>
      <w:r w:rsidR="17BF155A" w:rsidRPr="00410DD0">
        <w:t xml:space="preserve">or their own </w:t>
      </w:r>
      <w:r w:rsidRPr="00410DD0">
        <w:t>Acknowledgement of Country.</w:t>
      </w:r>
    </w:p>
    <w:p w14:paraId="309650E6" w14:textId="2190FB66" w:rsidR="0D6F86D8" w:rsidRPr="00410DD0" w:rsidRDefault="4AD2D8DB" w:rsidP="00D93E00">
      <w:pPr>
        <w:pStyle w:val="ListNumber"/>
      </w:pPr>
      <w:r w:rsidRPr="00410DD0">
        <w:t xml:space="preserve">Remind students that they will </w:t>
      </w:r>
      <w:r w:rsidR="00A93395" w:rsidRPr="00410DD0">
        <w:t xml:space="preserve">draw on their </w:t>
      </w:r>
      <w:r w:rsidRPr="00410DD0">
        <w:t xml:space="preserve">learning and research </w:t>
      </w:r>
      <w:r w:rsidR="00A93395" w:rsidRPr="00410DD0">
        <w:t xml:space="preserve">from this unit </w:t>
      </w:r>
      <w:r w:rsidRPr="00410DD0">
        <w:t>to support th</w:t>
      </w:r>
      <w:r w:rsidR="00A93395" w:rsidRPr="00410DD0">
        <w:t>e</w:t>
      </w:r>
      <w:r w:rsidR="25EBF49B" w:rsidRPr="00410DD0">
        <w:t xml:space="preserve"> creation of a </w:t>
      </w:r>
      <w:r w:rsidRPr="00410DD0">
        <w:t xml:space="preserve">podcast. </w:t>
      </w:r>
      <w:r w:rsidR="1176C082" w:rsidRPr="00410DD0">
        <w:t xml:space="preserve">Provide time for students </w:t>
      </w:r>
      <w:r w:rsidR="0E7C45B5" w:rsidRPr="00410DD0">
        <w:t xml:space="preserve">to reflect on their podcast topic and </w:t>
      </w:r>
      <w:r w:rsidR="73AD8A60" w:rsidRPr="00410DD0">
        <w:t>determine what additional knowledge is needed.</w:t>
      </w:r>
    </w:p>
    <w:p w14:paraId="467219B2" w14:textId="4D038F0B" w:rsidR="0D6F86D8" w:rsidRPr="00410DD0" w:rsidRDefault="00D05AA6" w:rsidP="00D93E00">
      <w:pPr>
        <w:pStyle w:val="ListNumber"/>
      </w:pPr>
      <w:r w:rsidRPr="00410DD0">
        <w:t>In pairs, s</w:t>
      </w:r>
      <w:r w:rsidR="73AD8A60" w:rsidRPr="00410DD0">
        <w:t xml:space="preserve">tudents </w:t>
      </w:r>
      <w:r w:rsidR="1176C082" w:rsidRPr="00410DD0">
        <w:t>research</w:t>
      </w:r>
      <w:r w:rsidRPr="00410DD0">
        <w:t xml:space="preserve"> the topic for their podcast.</w:t>
      </w:r>
      <w:r w:rsidR="1176C082" w:rsidRPr="00410DD0">
        <w:t xml:space="preserve"> </w:t>
      </w:r>
      <w:r w:rsidR="00AD0C0E" w:rsidRPr="00410DD0">
        <w:t xml:space="preserve">This will provide them with an opportunity to demonstrate their skills with </w:t>
      </w:r>
      <w:r w:rsidR="11CE11AB" w:rsidRPr="00410DD0">
        <w:t>navigat</w:t>
      </w:r>
      <w:r w:rsidR="00AD0C0E" w:rsidRPr="00410DD0">
        <w:t>ing</w:t>
      </w:r>
      <w:r w:rsidR="11CE11AB" w:rsidRPr="00410DD0">
        <w:t xml:space="preserve"> and locat</w:t>
      </w:r>
      <w:r w:rsidR="00AD0C0E" w:rsidRPr="00410DD0">
        <w:t>ing</w:t>
      </w:r>
      <w:r w:rsidR="11CE11AB" w:rsidRPr="00410DD0">
        <w:t xml:space="preserve"> information</w:t>
      </w:r>
      <w:r w:rsidR="00AD0C0E" w:rsidRPr="00410DD0">
        <w:t xml:space="preserve"> using</w:t>
      </w:r>
      <w:r w:rsidR="11CE11AB" w:rsidRPr="00410DD0">
        <w:t xml:space="preserve"> digital texts</w:t>
      </w:r>
      <w:r w:rsidR="3546EE85" w:rsidRPr="00410DD0">
        <w:t>.</w:t>
      </w:r>
      <w:r w:rsidR="1176C082" w:rsidRPr="00410DD0">
        <w:t xml:space="preserve"> Provide students with a list of credible websites. For example:</w:t>
      </w:r>
    </w:p>
    <w:p w14:paraId="04782578" w14:textId="0784DD6B" w:rsidR="70AFF11C" w:rsidRPr="00410DD0" w:rsidRDefault="00E45DCD" w:rsidP="00F64718">
      <w:pPr>
        <w:pStyle w:val="ListBullet"/>
        <w:ind w:left="1134"/>
      </w:pPr>
      <w:hyperlink r:id="rId127">
        <w:r w:rsidR="2E58102F" w:rsidRPr="00410DD0">
          <w:rPr>
            <w:rStyle w:val="Hyperlink"/>
          </w:rPr>
          <w:t xml:space="preserve">Gambay </w:t>
        </w:r>
        <w:r w:rsidR="007D5CBD" w:rsidRPr="00410DD0">
          <w:rPr>
            <w:rStyle w:val="Hyperlink"/>
          </w:rPr>
          <w:t>–</w:t>
        </w:r>
        <w:r w:rsidR="2E58102F" w:rsidRPr="00410DD0">
          <w:rPr>
            <w:rStyle w:val="Hyperlink"/>
          </w:rPr>
          <w:t xml:space="preserve"> First Languages Map</w:t>
        </w:r>
      </w:hyperlink>
    </w:p>
    <w:p w14:paraId="71693CCB" w14:textId="054A6039" w:rsidR="70AFF11C" w:rsidRPr="00410DD0" w:rsidRDefault="00E45DCD" w:rsidP="00F64718">
      <w:pPr>
        <w:pStyle w:val="ListBullet"/>
        <w:ind w:left="1134"/>
      </w:pPr>
      <w:hyperlink r:id="rId128">
        <w:r w:rsidR="2E58102F" w:rsidRPr="00410DD0">
          <w:rPr>
            <w:rStyle w:val="Hyperlink"/>
          </w:rPr>
          <w:t>ABC Education</w:t>
        </w:r>
      </w:hyperlink>
    </w:p>
    <w:p w14:paraId="42567357" w14:textId="3A9E17B8" w:rsidR="70AFF11C" w:rsidRPr="00410DD0" w:rsidRDefault="00E45DCD" w:rsidP="00F64718">
      <w:pPr>
        <w:pStyle w:val="ListBullet"/>
        <w:ind w:left="1134"/>
      </w:pPr>
      <w:hyperlink r:id="rId129">
        <w:r w:rsidR="2E58102F" w:rsidRPr="00410DD0">
          <w:rPr>
            <w:rStyle w:val="Hyperlink"/>
          </w:rPr>
          <w:t>AIATSIS</w:t>
        </w:r>
      </w:hyperlink>
    </w:p>
    <w:p w14:paraId="3CD2A848" w14:textId="10F5B34B" w:rsidR="70AFF11C" w:rsidRPr="00410DD0" w:rsidRDefault="00E45DCD" w:rsidP="00F64718">
      <w:pPr>
        <w:pStyle w:val="ListBullet"/>
        <w:ind w:left="1134"/>
      </w:pPr>
      <w:hyperlink r:id="rId130">
        <w:r w:rsidR="2E58102F" w:rsidRPr="00410DD0">
          <w:rPr>
            <w:rStyle w:val="Hyperlink"/>
          </w:rPr>
          <w:t>ABC listen</w:t>
        </w:r>
      </w:hyperlink>
      <w:r w:rsidR="007D5CBD" w:rsidRPr="00410DD0">
        <w:rPr>
          <w:rStyle w:val="Hyperlink"/>
        </w:rPr>
        <w:t>.</w:t>
      </w:r>
    </w:p>
    <w:p w14:paraId="2E5FD962" w14:textId="06E9001A" w:rsidR="002B5650" w:rsidRPr="00410DD0" w:rsidRDefault="43CCD6AE" w:rsidP="7A05A3D7">
      <w:pPr>
        <w:pStyle w:val="ListNumber"/>
      </w:pPr>
      <w:r w:rsidRPr="00410DD0">
        <w:t>Display</w:t>
      </w:r>
      <w:r w:rsidR="774BFDD7" w:rsidRPr="00410DD0">
        <w:t xml:space="preserve"> </w:t>
      </w:r>
      <w:hyperlink w:anchor="_Resource_5_">
        <w:r w:rsidR="774BFDD7" w:rsidRPr="00410DD0">
          <w:rPr>
            <w:rStyle w:val="Hyperlink"/>
          </w:rPr>
          <w:t>Resource 5 – podcast plan</w:t>
        </w:r>
      </w:hyperlink>
      <w:r w:rsidR="774BFDD7" w:rsidRPr="00410DD0">
        <w:t xml:space="preserve"> </w:t>
      </w:r>
      <w:r w:rsidR="1E99144B" w:rsidRPr="00410DD0">
        <w:t>and</w:t>
      </w:r>
      <w:r w:rsidRPr="00410DD0">
        <w:t xml:space="preserve"> </w:t>
      </w:r>
      <w:r w:rsidR="1747C889" w:rsidRPr="00410DD0">
        <w:t>guid</w:t>
      </w:r>
      <w:r w:rsidR="66129CC8" w:rsidRPr="00410DD0">
        <w:t>e</w:t>
      </w:r>
      <w:r w:rsidRPr="00410DD0">
        <w:t xml:space="preserve"> </w:t>
      </w:r>
      <w:r w:rsidR="48F34FFF" w:rsidRPr="00410DD0">
        <w:t xml:space="preserve">students through </w:t>
      </w:r>
      <w:r w:rsidRPr="00410DD0">
        <w:t>the intended structure of the podcasts</w:t>
      </w:r>
      <w:r w:rsidR="2D63406D" w:rsidRPr="00410DD0">
        <w:t>.</w:t>
      </w:r>
      <w:r w:rsidR="121B9639" w:rsidRPr="00410DD0">
        <w:t xml:space="preserve"> </w:t>
      </w:r>
      <w:r w:rsidRPr="00410DD0">
        <w:t xml:space="preserve">Model using </w:t>
      </w:r>
      <w:hyperlink w:anchor="_Resource_5_">
        <w:r w:rsidRPr="00410DD0">
          <w:rPr>
            <w:rStyle w:val="Hyperlink"/>
          </w:rPr>
          <w:t xml:space="preserve">Resource </w:t>
        </w:r>
        <w:r w:rsidR="30EA6C26" w:rsidRPr="00410DD0">
          <w:rPr>
            <w:rStyle w:val="Hyperlink"/>
          </w:rPr>
          <w:t>5</w:t>
        </w:r>
        <w:r w:rsidRPr="00410DD0">
          <w:rPr>
            <w:rStyle w:val="Hyperlink"/>
          </w:rPr>
          <w:t xml:space="preserve"> – podcast </w:t>
        </w:r>
        <w:r w:rsidR="7371BA7D" w:rsidRPr="00410DD0">
          <w:rPr>
            <w:rStyle w:val="Hyperlink"/>
          </w:rPr>
          <w:t>plan</w:t>
        </w:r>
      </w:hyperlink>
      <w:r w:rsidR="7371BA7D" w:rsidRPr="00410DD0">
        <w:t xml:space="preserve"> </w:t>
      </w:r>
      <w:r w:rsidRPr="00410DD0">
        <w:t xml:space="preserve">to plan ideas for </w:t>
      </w:r>
      <w:r w:rsidR="514392B6" w:rsidRPr="00410DD0">
        <w:t>a</w:t>
      </w:r>
      <w:r w:rsidRPr="00410DD0">
        <w:t xml:space="preserve"> podcast.</w:t>
      </w:r>
    </w:p>
    <w:p w14:paraId="61353B89" w14:textId="039395C5" w:rsidR="002B5650" w:rsidRPr="00410DD0" w:rsidRDefault="43CCD6AE" w:rsidP="00F64718">
      <w:pPr>
        <w:pStyle w:val="ListNumber"/>
      </w:pPr>
      <w:r w:rsidRPr="00410DD0">
        <w:t xml:space="preserve">Students </w:t>
      </w:r>
      <w:r w:rsidR="13B0B855" w:rsidRPr="00410DD0">
        <w:t xml:space="preserve">use the planning template to start </w:t>
      </w:r>
      <w:r w:rsidRPr="00410DD0">
        <w:t>pla</w:t>
      </w:r>
      <w:r w:rsidR="13B0B855" w:rsidRPr="00410DD0">
        <w:t>n</w:t>
      </w:r>
      <w:r w:rsidRPr="00410DD0">
        <w:t>n</w:t>
      </w:r>
      <w:r w:rsidR="13B0B855" w:rsidRPr="00410DD0">
        <w:t>ing</w:t>
      </w:r>
      <w:r w:rsidRPr="00410DD0">
        <w:t xml:space="preserve"> their podcast</w:t>
      </w:r>
      <w:r w:rsidR="13B0B855" w:rsidRPr="00410DD0">
        <w:t>.</w:t>
      </w:r>
    </w:p>
    <w:p w14:paraId="2127E5B2" w14:textId="5B4BB25E" w:rsidR="002B5650" w:rsidRPr="00410DD0" w:rsidRDefault="43CCD6AE" w:rsidP="00F64718">
      <w:pPr>
        <w:pStyle w:val="ListNumber"/>
      </w:pPr>
      <w:r w:rsidRPr="00410DD0">
        <w:t xml:space="preserve">Students share their plans with another pair and provide peer feedback. </w:t>
      </w:r>
      <w:r w:rsidR="36CD3582" w:rsidRPr="00410DD0">
        <w:t>Pr</w:t>
      </w:r>
      <w:r w:rsidR="27184029" w:rsidRPr="00410DD0">
        <w:t>ovide a list of questions to guide effective feedback</w:t>
      </w:r>
      <w:r w:rsidR="3DDCF44C" w:rsidRPr="00410DD0">
        <w:t xml:space="preserve"> and for students to record ideas to enhance their work as each question is answered</w:t>
      </w:r>
      <w:r w:rsidR="73E0CD7A" w:rsidRPr="00410DD0">
        <w:t>. For</w:t>
      </w:r>
      <w:r w:rsidRPr="00410DD0">
        <w:t xml:space="preserve"> example:</w:t>
      </w:r>
    </w:p>
    <w:p w14:paraId="758BDE14" w14:textId="43866EE5" w:rsidR="002B5650" w:rsidRPr="00410DD0" w:rsidRDefault="43CCD6AE" w:rsidP="00F64718">
      <w:pPr>
        <w:pStyle w:val="ListBullet"/>
        <w:ind w:left="1134"/>
      </w:pPr>
      <w:r w:rsidRPr="00410DD0">
        <w:t>Are your ideas supported by research and prior learning?</w:t>
      </w:r>
    </w:p>
    <w:p w14:paraId="72691684" w14:textId="6D06CA6D" w:rsidR="002B5650" w:rsidRPr="00410DD0" w:rsidRDefault="43CCD6AE" w:rsidP="00F64718">
      <w:pPr>
        <w:pStyle w:val="ListBullet"/>
        <w:ind w:left="1134"/>
      </w:pPr>
      <w:r w:rsidRPr="00410DD0">
        <w:t>Who is the audience for your podcast? (another class, school community)</w:t>
      </w:r>
    </w:p>
    <w:p w14:paraId="50BB2905" w14:textId="48924F30" w:rsidR="002B5650" w:rsidRPr="00410DD0" w:rsidRDefault="43CCD6AE" w:rsidP="00F64718">
      <w:pPr>
        <w:pStyle w:val="ListBullet"/>
        <w:ind w:left="1134"/>
      </w:pPr>
      <w:r w:rsidRPr="00410DD0">
        <w:t>How will the podcast be structured? (conversation style, one-on-one interview)</w:t>
      </w:r>
    </w:p>
    <w:p w14:paraId="1355C948" w14:textId="54CC655C" w:rsidR="002B5650" w:rsidRPr="00410DD0" w:rsidRDefault="43CCD6AE" w:rsidP="00F64718">
      <w:pPr>
        <w:pStyle w:val="ListBullet"/>
        <w:ind w:left="1134"/>
      </w:pPr>
      <w:r w:rsidRPr="00410DD0">
        <w:t>How will you engage the audience? (volume, pace, intonation, sound effects)</w:t>
      </w:r>
    </w:p>
    <w:p w14:paraId="6141F030" w14:textId="37D924DF" w:rsidR="556DB5B2" w:rsidRPr="00410DD0" w:rsidRDefault="556DB5B2" w:rsidP="7A05A3D7">
      <w:pPr>
        <w:pStyle w:val="ListNumber"/>
      </w:pPr>
      <w:r w:rsidRPr="00410DD0">
        <w:t>As students engage in peer feedback, work with small groups to p</w:t>
      </w:r>
      <w:r w:rsidR="6CF746BA" w:rsidRPr="00410DD0">
        <w:t>rovide students with feedback on their plans.</w:t>
      </w:r>
    </w:p>
    <w:p w14:paraId="2F14B845" w14:textId="33281D14" w:rsidR="00BB3C5A" w:rsidRPr="00410DD0" w:rsidRDefault="0071D4C3" w:rsidP="7A05A3D7">
      <w:pPr>
        <w:pStyle w:val="ListNumber"/>
      </w:pPr>
      <w:r w:rsidRPr="00410DD0">
        <w:t xml:space="preserve">Students reflect on </w:t>
      </w:r>
      <w:r w:rsidR="423FBD47" w:rsidRPr="00410DD0">
        <w:t xml:space="preserve">teacher and </w:t>
      </w:r>
      <w:r w:rsidRPr="00410DD0">
        <w:t>peer feedback and identify 2 or 3 points that could be used to enhance their podcast plan.</w:t>
      </w:r>
    </w:p>
    <w:p w14:paraId="1A674B99" w14:textId="77777777" w:rsidR="00BB3C5A" w:rsidRPr="00410DD0" w:rsidRDefault="00BB3C5A">
      <w:pPr>
        <w:suppressAutoHyphens w:val="0"/>
        <w:spacing w:before="0" w:after="160" w:line="259" w:lineRule="auto"/>
      </w:pPr>
      <w:r w:rsidRPr="00410DD0">
        <w:br w:type="page"/>
      </w:r>
    </w:p>
    <w:p w14:paraId="2ABA8F6F" w14:textId="0A747FA3" w:rsidR="002B5650" w:rsidRPr="00410DD0" w:rsidRDefault="4A6DD03E" w:rsidP="003421EE">
      <w:pPr>
        <w:pStyle w:val="Heading1"/>
      </w:pPr>
      <w:bookmarkStart w:id="105" w:name="_Toc169529482"/>
      <w:r w:rsidRPr="00410DD0">
        <w:t>Week 5</w:t>
      </w:r>
      <w:bookmarkEnd w:id="105"/>
    </w:p>
    <w:p w14:paraId="521D51DE" w14:textId="77777777" w:rsidR="002B5650" w:rsidRPr="00410DD0" w:rsidRDefault="43A42F66" w:rsidP="003421EE">
      <w:pPr>
        <w:pStyle w:val="Heading2"/>
      </w:pPr>
      <w:bookmarkStart w:id="106" w:name="_Toc143258897"/>
      <w:bookmarkStart w:id="107" w:name="_Toc169529483"/>
      <w:r w:rsidRPr="00410DD0">
        <w:t>Component A teaching and learning</w:t>
      </w:r>
      <w:bookmarkEnd w:id="106"/>
      <w:bookmarkEnd w:id="107"/>
    </w:p>
    <w:p w14:paraId="77226325" w14:textId="77777777" w:rsidR="00B70487" w:rsidRPr="00410DD0" w:rsidRDefault="00B70487" w:rsidP="00B70487">
      <w:r w:rsidRPr="00410DD0">
        <w:t xml:space="preserve">Component A focuses on the development of foundational skills and knowledge through regular, </w:t>
      </w:r>
      <w:proofErr w:type="gramStart"/>
      <w:r w:rsidRPr="00410DD0">
        <w:t>systematic</w:t>
      </w:r>
      <w:proofErr w:type="gramEnd"/>
      <w:r w:rsidRPr="00410DD0">
        <w:t xml:space="preserve"> and repeated practice. The mentor and supporting texts used in Component B of this unit will support the effective implementation of Component A teaching and learning.</w:t>
      </w:r>
    </w:p>
    <w:p w14:paraId="5ECD1B99" w14:textId="77777777" w:rsidR="002B5650" w:rsidRPr="00410DD0" w:rsidRDefault="43A42F66" w:rsidP="00EF4904">
      <w:pPr>
        <w:pStyle w:val="Heading3"/>
      </w:pPr>
      <w:bookmarkStart w:id="108" w:name="_Toc169529484"/>
      <w:r w:rsidRPr="00410DD0">
        <w:t>Planning framework</w:t>
      </w:r>
      <w:bookmarkEnd w:id="108"/>
    </w:p>
    <w:p w14:paraId="5601E9B4" w14:textId="77777777" w:rsidR="00B70487" w:rsidRPr="00410DD0" w:rsidRDefault="00B70487" w:rsidP="00B70487">
      <w:bookmarkStart w:id="109" w:name="_Toc143258898"/>
      <w:r w:rsidRPr="00410DD0">
        <w:t xml:space="preserve">To plan and document Component A teaching and learning, a </w:t>
      </w:r>
      <w:hyperlink r:id="rId131" w:history="1">
        <w:r w:rsidRPr="00410DD0">
          <w:rPr>
            <w:rStyle w:val="Hyperlink"/>
          </w:rPr>
          <w:t>planning scaffold (DOCX 228 KB)</w:t>
        </w:r>
      </w:hyperlink>
      <w:r w:rsidRPr="00410DD0">
        <w:t xml:space="preserve"> is provided. To support you in your planning, a link to a detailed example of a one-week teaching and learning cycle is included in the scaffold. Additional resources to support teaching and learning in each focus area can be found at </w:t>
      </w:r>
      <w:hyperlink r:id="rId132" w:history="1">
        <w:r w:rsidRPr="00410DD0">
          <w:rPr>
            <w:rStyle w:val="Hyperlink"/>
          </w:rPr>
          <w:t>Lesson advice guides</w:t>
        </w:r>
      </w:hyperlink>
      <w:r w:rsidRPr="00410DD0">
        <w:t>.</w:t>
      </w:r>
    </w:p>
    <w:p w14:paraId="4CAD04B6" w14:textId="77777777" w:rsidR="002B5650" w:rsidRPr="00410DD0" w:rsidRDefault="43A42F66" w:rsidP="003421EE">
      <w:pPr>
        <w:pStyle w:val="Heading2"/>
      </w:pPr>
      <w:bookmarkStart w:id="110" w:name="_Toc169529485"/>
      <w:r w:rsidRPr="00410DD0">
        <w:t>Component B teaching and learning</w:t>
      </w:r>
      <w:bookmarkEnd w:id="109"/>
      <w:bookmarkEnd w:id="110"/>
    </w:p>
    <w:p w14:paraId="0AF3DF65" w14:textId="77777777" w:rsidR="00B70487" w:rsidRPr="00410DD0" w:rsidRDefault="00B70487" w:rsidP="00B70487">
      <w:r w:rsidRPr="00410DD0">
        <w:t xml:space="preserve">The following teaching and learning sequence </w:t>
      </w:r>
      <w:proofErr w:type="gramStart"/>
      <w:r w:rsidRPr="00410DD0">
        <w:t>has</w:t>
      </w:r>
      <w:proofErr w:type="gramEnd"/>
      <w:r w:rsidRPr="00410DD0">
        <w:t xml:space="preserve"> been designed to address Component B outcomes and content and develops conceptual understandings of English through the study of quality texts. Adapt the sequence as required to best meet the needs of your students.</w:t>
      </w:r>
    </w:p>
    <w:p w14:paraId="572586F4" w14:textId="77777777" w:rsidR="002B5650" w:rsidRPr="00410DD0" w:rsidRDefault="43A42F66" w:rsidP="00EF4904">
      <w:pPr>
        <w:pStyle w:val="Heading3"/>
      </w:pPr>
      <w:bookmarkStart w:id="111" w:name="_Toc169529486"/>
      <w:r w:rsidRPr="00410DD0">
        <w:t>Learning intentions and success criteria</w:t>
      </w:r>
      <w:bookmarkEnd w:id="111"/>
    </w:p>
    <w:p w14:paraId="55B724EB" w14:textId="77777777" w:rsidR="002B5650" w:rsidRPr="00410DD0" w:rsidRDefault="002B5650" w:rsidP="002B5650">
      <w:r w:rsidRPr="00410DD0">
        <w:t>Learning intentions and success criteria are best co-constructed with students.</w:t>
      </w:r>
    </w:p>
    <w:p w14:paraId="6E1022E3" w14:textId="77777777" w:rsidR="002B5650" w:rsidRPr="00410DD0" w:rsidRDefault="002B5650" w:rsidP="00AC450C">
      <w:pPr>
        <w:pStyle w:val="Heading4"/>
      </w:pPr>
      <w:r w:rsidRPr="00410DD0">
        <w:t>Learning intention</w:t>
      </w:r>
    </w:p>
    <w:p w14:paraId="7C173E4B" w14:textId="0DD00C74" w:rsidR="002B5650" w:rsidRPr="00410DD0" w:rsidRDefault="7AE4E46B" w:rsidP="002B5650">
      <w:r w:rsidRPr="00410DD0">
        <w:t xml:space="preserve">Students are learning to </w:t>
      </w:r>
      <w:r w:rsidR="3F9A6FE4" w:rsidRPr="00410DD0">
        <w:t xml:space="preserve">use their </w:t>
      </w:r>
      <w:r w:rsidR="11556F33" w:rsidRPr="00410DD0">
        <w:t>understanding</w:t>
      </w:r>
      <w:r w:rsidR="3F9A6FE4" w:rsidRPr="00410DD0">
        <w:t xml:space="preserve"> of cultural </w:t>
      </w:r>
      <w:r w:rsidR="13E12193" w:rsidRPr="00410DD0">
        <w:t xml:space="preserve">traditions, </w:t>
      </w:r>
      <w:proofErr w:type="gramStart"/>
      <w:r w:rsidR="3F9A6FE4" w:rsidRPr="00410DD0">
        <w:t>practices</w:t>
      </w:r>
      <w:proofErr w:type="gramEnd"/>
      <w:r w:rsidR="5E4C65B5" w:rsidRPr="00410DD0">
        <w:t xml:space="preserve"> and languages</w:t>
      </w:r>
      <w:r w:rsidR="3F9A6FE4" w:rsidRPr="00410DD0">
        <w:t xml:space="preserve"> to </w:t>
      </w:r>
      <w:r w:rsidR="2819ABB8" w:rsidRPr="00410DD0">
        <w:t>draft</w:t>
      </w:r>
      <w:r w:rsidR="3CA2B7C4" w:rsidRPr="00410DD0">
        <w:t xml:space="preserve"> and publish a </w:t>
      </w:r>
      <w:r w:rsidR="4F14F62B" w:rsidRPr="00410DD0">
        <w:t>multimodal text</w:t>
      </w:r>
      <w:r w:rsidR="2A177E89" w:rsidRPr="00410DD0">
        <w:t>.</w:t>
      </w:r>
    </w:p>
    <w:p w14:paraId="22BDCFBD" w14:textId="77777777" w:rsidR="002B5650" w:rsidRPr="00410DD0" w:rsidRDefault="002B5650" w:rsidP="00AC450C">
      <w:pPr>
        <w:pStyle w:val="Heading4"/>
      </w:pPr>
      <w:r w:rsidRPr="00410DD0">
        <w:t>Success criteria</w:t>
      </w:r>
    </w:p>
    <w:p w14:paraId="66D74F50" w14:textId="77777777" w:rsidR="002B5650" w:rsidRPr="00410DD0" w:rsidRDefault="002B5650" w:rsidP="002B5650">
      <w:r w:rsidRPr="00410DD0">
        <w:t>Students can:</w:t>
      </w:r>
    </w:p>
    <w:p w14:paraId="6D0A9F1B" w14:textId="4D8AD1FF" w:rsidR="002B5650" w:rsidRPr="00410DD0" w:rsidRDefault="47F1074D" w:rsidP="002B5650">
      <w:pPr>
        <w:pStyle w:val="ListBullet"/>
      </w:pPr>
      <w:r w:rsidRPr="00410DD0">
        <w:t xml:space="preserve">use knowledge of cultural </w:t>
      </w:r>
      <w:r w:rsidR="56B8392C" w:rsidRPr="00410DD0">
        <w:t>traditions</w:t>
      </w:r>
      <w:r w:rsidR="4D4E1DFE" w:rsidRPr="00410DD0">
        <w:t xml:space="preserve">, </w:t>
      </w:r>
      <w:r w:rsidRPr="00410DD0">
        <w:t xml:space="preserve">practices </w:t>
      </w:r>
      <w:r w:rsidR="2748CB8C" w:rsidRPr="00410DD0">
        <w:t xml:space="preserve">and languages </w:t>
      </w:r>
      <w:r w:rsidRPr="00410DD0">
        <w:t>to draft</w:t>
      </w:r>
      <w:r w:rsidR="5D90F2DB" w:rsidRPr="00410DD0">
        <w:t xml:space="preserve"> </w:t>
      </w:r>
      <w:r w:rsidRPr="00410DD0">
        <w:t>a</w:t>
      </w:r>
      <w:r w:rsidR="076D64B1" w:rsidRPr="00410DD0">
        <w:t xml:space="preserve"> script for a</w:t>
      </w:r>
      <w:r w:rsidRPr="00410DD0">
        <w:t xml:space="preserve"> </w:t>
      </w:r>
      <w:proofErr w:type="gramStart"/>
      <w:r w:rsidRPr="00410DD0">
        <w:t>podcast</w:t>
      </w:r>
      <w:proofErr w:type="gramEnd"/>
    </w:p>
    <w:p w14:paraId="1CF4AB8A" w14:textId="7EA6D77B" w:rsidR="4F5A3D62" w:rsidRPr="00410DD0" w:rsidRDefault="6C094E55" w:rsidP="2A51535D">
      <w:pPr>
        <w:pStyle w:val="ListBullet"/>
      </w:pPr>
      <w:r w:rsidRPr="00410DD0">
        <w:t xml:space="preserve">experiment with </w:t>
      </w:r>
      <w:r w:rsidR="54C39CF8" w:rsidRPr="00410DD0">
        <w:t xml:space="preserve">multimedia components, including </w:t>
      </w:r>
      <w:r w:rsidRPr="00410DD0">
        <w:t>audio elements</w:t>
      </w:r>
      <w:r w:rsidR="0A4E68E9" w:rsidRPr="00410DD0">
        <w:t>,</w:t>
      </w:r>
      <w:r w:rsidRPr="00410DD0">
        <w:t xml:space="preserve"> and </w:t>
      </w:r>
      <w:r w:rsidR="43FE4A3D" w:rsidRPr="00410DD0">
        <w:t xml:space="preserve">use </w:t>
      </w:r>
      <w:r w:rsidRPr="00410DD0">
        <w:t xml:space="preserve">volume, pace and intonation when recording a </w:t>
      </w:r>
      <w:proofErr w:type="gramStart"/>
      <w:r w:rsidRPr="00410DD0">
        <w:t>podcast</w:t>
      </w:r>
      <w:proofErr w:type="gramEnd"/>
    </w:p>
    <w:p w14:paraId="522E0DC1" w14:textId="2F025F9D" w:rsidR="00C22B9E" w:rsidRPr="00410DD0" w:rsidRDefault="070AA910" w:rsidP="00C22B9E">
      <w:pPr>
        <w:pStyle w:val="ListBullet"/>
      </w:pPr>
      <w:r w:rsidRPr="00410DD0">
        <w:t xml:space="preserve">reflect on own and peer presentations </w:t>
      </w:r>
      <w:r w:rsidR="6F2005EB" w:rsidRPr="00410DD0">
        <w:t>using a set</w:t>
      </w:r>
      <w:r w:rsidRPr="00410DD0">
        <w:t xml:space="preserve"> </w:t>
      </w:r>
      <w:proofErr w:type="gramStart"/>
      <w:r w:rsidRPr="00410DD0">
        <w:t>criteria</w:t>
      </w:r>
      <w:proofErr w:type="gramEnd"/>
    </w:p>
    <w:p w14:paraId="0C38195F" w14:textId="0E6BA1E2" w:rsidR="79774A7E" w:rsidRPr="00410DD0" w:rsidRDefault="47F1074D" w:rsidP="00C22B9E">
      <w:pPr>
        <w:pStyle w:val="ListBullet"/>
      </w:pPr>
      <w:r w:rsidRPr="00410DD0">
        <w:t>reflect on the textual concepts of ‘imagery, symbol and connotation’ and ‘narrative’.</w:t>
      </w:r>
    </w:p>
    <w:p w14:paraId="55E2EE5D" w14:textId="3B836EAE" w:rsidR="002B5650" w:rsidRPr="00410DD0" w:rsidRDefault="43A42F66" w:rsidP="003421EE">
      <w:pPr>
        <w:pStyle w:val="Heading2"/>
      </w:pPr>
      <w:bookmarkStart w:id="112" w:name="_Lesson_17_–_1"/>
      <w:bookmarkStart w:id="113" w:name="_Lesson_17_–"/>
      <w:bookmarkStart w:id="114" w:name="_Toc143258899"/>
      <w:bookmarkStart w:id="115" w:name="_Toc169529487"/>
      <w:bookmarkEnd w:id="112"/>
      <w:r w:rsidRPr="00410DD0">
        <w:t>Lesson 17</w:t>
      </w:r>
      <w:r w:rsidR="601B13F0" w:rsidRPr="00410DD0">
        <w:t xml:space="preserve"> – </w:t>
      </w:r>
      <w:bookmarkEnd w:id="113"/>
      <w:bookmarkEnd w:id="114"/>
      <w:r w:rsidR="129FE6F1" w:rsidRPr="00410DD0">
        <w:t xml:space="preserve">drafting a script for a </w:t>
      </w:r>
      <w:proofErr w:type="gramStart"/>
      <w:r w:rsidR="129FE6F1" w:rsidRPr="00410DD0">
        <w:t>podcast</w:t>
      </w:r>
      <w:bookmarkEnd w:id="115"/>
      <w:proofErr w:type="gramEnd"/>
    </w:p>
    <w:p w14:paraId="289B6B43" w14:textId="25884CF4" w:rsidR="7C9BE7B9" w:rsidRPr="00410DD0" w:rsidRDefault="21110046" w:rsidP="00637398">
      <w:pPr>
        <w:pStyle w:val="ListNumber"/>
        <w:numPr>
          <w:ilvl w:val="0"/>
          <w:numId w:val="27"/>
        </w:numPr>
      </w:pPr>
      <w:r w:rsidRPr="00410DD0">
        <w:t>Listen to</w:t>
      </w:r>
      <w:r w:rsidR="72229EA5" w:rsidRPr="00410DD0">
        <w:t xml:space="preserve"> the podcast</w:t>
      </w:r>
      <w:r w:rsidR="7EDA0CC9" w:rsidRPr="00410DD0">
        <w:t xml:space="preserve">, </w:t>
      </w:r>
      <w:hyperlink r:id="rId133">
        <w:r w:rsidR="7EDA0CC9" w:rsidRPr="00410DD0">
          <w:rPr>
            <w:rStyle w:val="Hyperlink"/>
          </w:rPr>
          <w:t>Squiz Kids – Planet vs Plastic on Earth Day (11:10)</w:t>
        </w:r>
      </w:hyperlink>
      <w:r w:rsidR="6F2005EB" w:rsidRPr="00410DD0">
        <w:t xml:space="preserve"> </w:t>
      </w:r>
      <w:r w:rsidR="3E66E7DB" w:rsidRPr="00410DD0">
        <w:t>stop</w:t>
      </w:r>
      <w:r w:rsidR="4650C0EA" w:rsidRPr="00410DD0">
        <w:t>ping</w:t>
      </w:r>
      <w:r w:rsidR="3E66E7DB" w:rsidRPr="00410DD0">
        <w:t xml:space="preserve"> at 2:45. </w:t>
      </w:r>
      <w:r w:rsidRPr="00410DD0">
        <w:t xml:space="preserve">Discuss </w:t>
      </w:r>
      <w:r w:rsidR="6A6C5EE3" w:rsidRPr="00410DD0">
        <w:t xml:space="preserve">how </w:t>
      </w:r>
      <w:r w:rsidRPr="00410DD0">
        <w:t>the presenter</w:t>
      </w:r>
      <w:r w:rsidR="5A76FB0F" w:rsidRPr="00410DD0">
        <w:t>’</w:t>
      </w:r>
      <w:r w:rsidRPr="00410DD0">
        <w:t xml:space="preserve">s tone, volume and intonation </w:t>
      </w:r>
      <w:r w:rsidR="6A6C5EE3" w:rsidRPr="00410DD0">
        <w:t>is</w:t>
      </w:r>
      <w:r w:rsidRPr="00410DD0">
        <w:t xml:space="preserve"> enga</w:t>
      </w:r>
      <w:r w:rsidR="6A6C5EE3" w:rsidRPr="00410DD0">
        <w:t>ging</w:t>
      </w:r>
      <w:r w:rsidRPr="00410DD0">
        <w:t>.</w:t>
      </w:r>
    </w:p>
    <w:p w14:paraId="3437E921" w14:textId="077A8544" w:rsidR="7C9BE7B9" w:rsidRPr="00410DD0" w:rsidRDefault="678E60FA" w:rsidP="00D93E00">
      <w:pPr>
        <w:pStyle w:val="ListNumber"/>
      </w:pPr>
      <w:r w:rsidRPr="00410DD0">
        <w:t xml:space="preserve">As a class, reflect on the importance of structure and language choice </w:t>
      </w:r>
      <w:r w:rsidR="004438AF" w:rsidRPr="00410DD0">
        <w:t>when</w:t>
      </w:r>
      <w:r w:rsidRPr="00410DD0">
        <w:t xml:space="preserve"> creating </w:t>
      </w:r>
      <w:r w:rsidR="00F0040E" w:rsidRPr="00410DD0">
        <w:t>a podcast that is</w:t>
      </w:r>
      <w:r w:rsidRPr="00410DD0">
        <w:t xml:space="preserve"> informative and engaging.</w:t>
      </w:r>
    </w:p>
    <w:p w14:paraId="001DBD37" w14:textId="62B4D4F7" w:rsidR="7C9BE7B9" w:rsidRPr="00410DD0" w:rsidRDefault="21110046" w:rsidP="00D93E00">
      <w:pPr>
        <w:pStyle w:val="ListNumber"/>
      </w:pPr>
      <w:r w:rsidRPr="00410DD0">
        <w:t xml:space="preserve">Provide students with the ‘The Lowdown’ section of the </w:t>
      </w:r>
      <w:hyperlink r:id="rId134">
        <w:r w:rsidRPr="00410DD0">
          <w:rPr>
            <w:rStyle w:val="Hyperlink"/>
          </w:rPr>
          <w:t>Squiz Kids podcast transcript</w:t>
        </w:r>
      </w:hyperlink>
      <w:r w:rsidR="00876A62" w:rsidRPr="00410DD0">
        <w:rPr>
          <w:rStyle w:val="Hyperlink"/>
        </w:rPr>
        <w:t xml:space="preserve"> (PDF 142 KB)</w:t>
      </w:r>
      <w:r w:rsidRPr="00410DD0">
        <w:t xml:space="preserve">. Students </w:t>
      </w:r>
      <w:hyperlink r:id="rId135">
        <w:r w:rsidR="53D27CE1" w:rsidRPr="00410DD0">
          <w:rPr>
            <w:rStyle w:val="Hyperlink"/>
          </w:rPr>
          <w:t>t</w:t>
        </w:r>
        <w:r w:rsidR="1131CFE1" w:rsidRPr="00410DD0">
          <w:rPr>
            <w:rStyle w:val="Hyperlink"/>
          </w:rPr>
          <w:t>urn and talk</w:t>
        </w:r>
      </w:hyperlink>
      <w:r w:rsidRPr="00410DD0">
        <w:t xml:space="preserve"> to discuss the structure and language the presenter </w:t>
      </w:r>
      <w:r w:rsidR="76CF9A08" w:rsidRPr="00410DD0">
        <w:t>uses</w:t>
      </w:r>
      <w:r w:rsidRPr="00410DD0">
        <w:t xml:space="preserve"> to create </w:t>
      </w:r>
      <w:r w:rsidR="76CF9A08" w:rsidRPr="00410DD0">
        <w:t xml:space="preserve">a </w:t>
      </w:r>
      <w:r w:rsidRPr="00410DD0">
        <w:t>podcast</w:t>
      </w:r>
      <w:r w:rsidR="71AF31C7" w:rsidRPr="00410DD0">
        <w:t xml:space="preserve"> that is </w:t>
      </w:r>
      <w:r w:rsidRPr="00410DD0">
        <w:t xml:space="preserve">informative </w:t>
      </w:r>
      <w:r w:rsidR="71AF31C7" w:rsidRPr="00410DD0">
        <w:t>and engaging</w:t>
      </w:r>
      <w:r w:rsidRPr="00410DD0">
        <w:t>. For example:</w:t>
      </w:r>
    </w:p>
    <w:p w14:paraId="765AC891" w14:textId="70B613D1" w:rsidR="7C9BE7B9" w:rsidRPr="00410DD0" w:rsidRDefault="21110046" w:rsidP="00F64718">
      <w:pPr>
        <w:pStyle w:val="ListBullet"/>
        <w:ind w:left="1134"/>
      </w:pPr>
      <w:r w:rsidRPr="00410DD0">
        <w:t>Tense: present tense is used to describe current events and actions ‘</w:t>
      </w:r>
      <w:r w:rsidRPr="00410DD0">
        <w:rPr>
          <w:b/>
          <w:bCs/>
        </w:rPr>
        <w:t>It’s</w:t>
      </w:r>
      <w:r w:rsidRPr="00410DD0">
        <w:t xml:space="preserve"> a special day today’. Past tense is used when referring to historical events or past actions ‘Earth Day has been </w:t>
      </w:r>
      <w:r w:rsidRPr="00410DD0">
        <w:rPr>
          <w:b/>
          <w:bCs/>
        </w:rPr>
        <w:t>celebrated</w:t>
      </w:r>
      <w:r w:rsidRPr="00410DD0">
        <w:t xml:space="preserve"> for more than 50 </w:t>
      </w:r>
      <w:proofErr w:type="gramStart"/>
      <w:r w:rsidRPr="00410DD0">
        <w:t>years’</w:t>
      </w:r>
      <w:proofErr w:type="gramEnd"/>
      <w:r w:rsidRPr="00410DD0">
        <w:t>.</w:t>
      </w:r>
    </w:p>
    <w:p w14:paraId="0283CF48" w14:textId="2418A793" w:rsidR="7C9BE7B9" w:rsidRPr="00410DD0" w:rsidRDefault="21110046" w:rsidP="00F64718">
      <w:pPr>
        <w:pStyle w:val="ListBullet"/>
        <w:ind w:left="1134"/>
      </w:pPr>
      <w:r w:rsidRPr="00410DD0">
        <w:t>Noun</w:t>
      </w:r>
      <w:r w:rsidR="001B1152" w:rsidRPr="00410DD0">
        <w:t>–</w:t>
      </w:r>
      <w:r w:rsidRPr="00410DD0">
        <w:t xml:space="preserve">pronoun </w:t>
      </w:r>
      <w:proofErr w:type="gramStart"/>
      <w:r w:rsidRPr="00410DD0">
        <w:t>referencing:</w:t>
      </w:r>
      <w:proofErr w:type="gramEnd"/>
      <w:r w:rsidRPr="00410DD0">
        <w:t xml:space="preserve"> pronouns are used to refer to already stated nouns</w:t>
      </w:r>
      <w:r w:rsidR="566518AE" w:rsidRPr="00410DD0">
        <w:t xml:space="preserve"> </w:t>
      </w:r>
      <w:r w:rsidRPr="00410DD0">
        <w:t>‘our’, ‘we’</w:t>
      </w:r>
      <w:r w:rsidR="6559AC4D" w:rsidRPr="00410DD0">
        <w:t>.</w:t>
      </w:r>
    </w:p>
    <w:p w14:paraId="42C0A2DD" w14:textId="6AA723EA" w:rsidR="21110046" w:rsidRPr="00410DD0" w:rsidRDefault="21110046" w:rsidP="7A05A3D7">
      <w:pPr>
        <w:pStyle w:val="ListBullet"/>
        <w:ind w:left="1134"/>
      </w:pPr>
      <w:r w:rsidRPr="00410DD0">
        <w:t xml:space="preserve">Temporal connective: </w:t>
      </w:r>
      <w:r w:rsidR="36DF5BD9" w:rsidRPr="00410DD0">
        <w:t>‘</w:t>
      </w:r>
      <w:r w:rsidR="4A164BB9" w:rsidRPr="00410DD0">
        <w:t>E</w:t>
      </w:r>
      <w:r w:rsidR="36DF5BD9" w:rsidRPr="00410DD0">
        <w:t>ach day’</w:t>
      </w:r>
      <w:r w:rsidRPr="00410DD0">
        <w:t xml:space="preserve"> </w:t>
      </w:r>
      <w:r w:rsidR="0A12B1E9" w:rsidRPr="00410DD0">
        <w:t>is</w:t>
      </w:r>
      <w:r w:rsidRPr="00410DD0">
        <w:t xml:space="preserve"> used to indicate the timing of events.</w:t>
      </w:r>
    </w:p>
    <w:p w14:paraId="0B45A3BB" w14:textId="0086B835" w:rsidR="7C9BE7B9" w:rsidRPr="00410DD0" w:rsidRDefault="21110046" w:rsidP="00F64718">
      <w:pPr>
        <w:pStyle w:val="ListBullet"/>
        <w:ind w:left="1134"/>
      </w:pPr>
      <w:r w:rsidRPr="00410DD0">
        <w:t>Causal connective: ‘because’ is used to provide reason.</w:t>
      </w:r>
    </w:p>
    <w:p w14:paraId="70C6EF37" w14:textId="5877D1E7" w:rsidR="7C9BE7B9" w:rsidRPr="00410DD0" w:rsidRDefault="21110046" w:rsidP="00F64718">
      <w:pPr>
        <w:pStyle w:val="ListNumber"/>
      </w:pPr>
      <w:r w:rsidRPr="00410DD0">
        <w:t xml:space="preserve">Using the podcast from activity </w:t>
      </w:r>
      <w:r w:rsidR="5A5231D4" w:rsidRPr="00410DD0">
        <w:t>1</w:t>
      </w:r>
      <w:r w:rsidR="07DE713A" w:rsidRPr="00410DD0">
        <w:t xml:space="preserve"> and discussion from activity 3,</w:t>
      </w:r>
      <w:r w:rsidRPr="00410DD0">
        <w:t xml:space="preserve"> co-construct success criteria for the podcast and display in the classroom. For example:</w:t>
      </w:r>
    </w:p>
    <w:p w14:paraId="1994A892" w14:textId="57CBCD2B" w:rsidR="7C9BE7B9" w:rsidRPr="00410DD0" w:rsidRDefault="21110046" w:rsidP="00F64718">
      <w:pPr>
        <w:pStyle w:val="ListBullet"/>
        <w:ind w:left="1134"/>
      </w:pPr>
      <w:r w:rsidRPr="00410DD0">
        <w:t xml:space="preserve">control tense, shifting between past, present and future tense if </w:t>
      </w:r>
      <w:proofErr w:type="gramStart"/>
      <w:r w:rsidRPr="00410DD0">
        <w:t>required</w:t>
      </w:r>
      <w:proofErr w:type="gramEnd"/>
    </w:p>
    <w:p w14:paraId="6214D1A7" w14:textId="33BF164C" w:rsidR="7C9BE7B9" w:rsidRPr="00410DD0" w:rsidRDefault="71AF31C7" w:rsidP="00F64718">
      <w:pPr>
        <w:pStyle w:val="ListBullet"/>
        <w:ind w:left="1134"/>
      </w:pPr>
      <w:r w:rsidRPr="00410DD0">
        <w:t>use</w:t>
      </w:r>
      <w:r w:rsidR="7FF99411" w:rsidRPr="00410DD0">
        <w:t xml:space="preserve"> </w:t>
      </w:r>
      <w:r w:rsidR="21110046" w:rsidRPr="00410DD0">
        <w:t>temporal connectives and causal connectives</w:t>
      </w:r>
      <w:r w:rsidRPr="00410DD0">
        <w:t xml:space="preserve"> to build </w:t>
      </w:r>
      <w:proofErr w:type="gramStart"/>
      <w:r w:rsidRPr="00410DD0">
        <w:t>cohesion</w:t>
      </w:r>
      <w:proofErr w:type="gramEnd"/>
    </w:p>
    <w:p w14:paraId="7079EA22" w14:textId="1EB69551" w:rsidR="7C9BE7B9" w:rsidRPr="00410DD0" w:rsidRDefault="21110046" w:rsidP="00F64718">
      <w:pPr>
        <w:pStyle w:val="ListBullet"/>
        <w:ind w:left="1134"/>
      </w:pPr>
      <w:r w:rsidRPr="00410DD0">
        <w:t xml:space="preserve">maintain correct noun–pronoun </w:t>
      </w:r>
      <w:proofErr w:type="gramStart"/>
      <w:r w:rsidRPr="00410DD0">
        <w:t>referencing</w:t>
      </w:r>
      <w:proofErr w:type="gramEnd"/>
    </w:p>
    <w:p w14:paraId="1ABAF092" w14:textId="37B54018" w:rsidR="7C9BE7B9" w:rsidRPr="00410DD0" w:rsidRDefault="21110046" w:rsidP="00F64718">
      <w:pPr>
        <w:pStyle w:val="ListBullet"/>
        <w:ind w:left="1134"/>
      </w:pPr>
      <w:r w:rsidRPr="00410DD0">
        <w:t xml:space="preserve">plan, sequence, create, revise and edit </w:t>
      </w:r>
      <w:proofErr w:type="gramStart"/>
      <w:r w:rsidRPr="00410DD0">
        <w:t>texts</w:t>
      </w:r>
      <w:proofErr w:type="gramEnd"/>
    </w:p>
    <w:p w14:paraId="27C314DA" w14:textId="7BFEE01A" w:rsidR="7C9BE7B9" w:rsidRPr="00410DD0" w:rsidRDefault="21110046" w:rsidP="00F64718">
      <w:pPr>
        <w:pStyle w:val="ListBullet"/>
        <w:ind w:left="1134"/>
      </w:pPr>
      <w:r w:rsidRPr="00410DD0">
        <w:t>use digital tools to record a podcast and include multimodal features (sounds and music)</w:t>
      </w:r>
    </w:p>
    <w:p w14:paraId="6EA3A6A1" w14:textId="4D0C01B6" w:rsidR="7C9BE7B9" w:rsidRPr="00410DD0" w:rsidRDefault="21110046" w:rsidP="00F64718">
      <w:pPr>
        <w:pStyle w:val="ListBullet"/>
        <w:ind w:left="1134"/>
      </w:pPr>
      <w:r w:rsidRPr="00410DD0">
        <w:t xml:space="preserve">use volume, </w:t>
      </w:r>
      <w:proofErr w:type="gramStart"/>
      <w:r w:rsidRPr="00410DD0">
        <w:t>pace</w:t>
      </w:r>
      <w:proofErr w:type="gramEnd"/>
      <w:r w:rsidRPr="00410DD0">
        <w:t xml:space="preserve"> and intonation to enhance meaning when </w:t>
      </w:r>
      <w:r w:rsidR="67AEF04D" w:rsidRPr="00410DD0">
        <w:t>recording</w:t>
      </w:r>
      <w:r w:rsidRPr="00410DD0">
        <w:t>.</w:t>
      </w:r>
    </w:p>
    <w:p w14:paraId="76C5FAC3" w14:textId="246FED9E" w:rsidR="7C9BE7B9" w:rsidRPr="00410DD0" w:rsidRDefault="71AF31C7" w:rsidP="00F64718">
      <w:pPr>
        <w:pStyle w:val="ListNumber"/>
      </w:pPr>
      <w:r w:rsidRPr="00410DD0">
        <w:t>I</w:t>
      </w:r>
      <w:r w:rsidR="21110046" w:rsidRPr="00410DD0">
        <w:t>n this lesson</w:t>
      </w:r>
      <w:r w:rsidRPr="00410DD0">
        <w:t>,</w:t>
      </w:r>
      <w:r w:rsidR="21110046" w:rsidRPr="00410DD0">
        <w:t xml:space="preserve"> students will use their plan from </w:t>
      </w:r>
      <w:hyperlink w:anchor="_Lesson_16_–_1">
        <w:r w:rsidR="21110046" w:rsidRPr="00410DD0">
          <w:rPr>
            <w:rStyle w:val="Hyperlink"/>
          </w:rPr>
          <w:t>Lesson 1</w:t>
        </w:r>
        <w:r w:rsidR="50DEE8EE" w:rsidRPr="00410DD0">
          <w:rPr>
            <w:rStyle w:val="Hyperlink"/>
          </w:rPr>
          <w:t>6</w:t>
        </w:r>
      </w:hyperlink>
      <w:r w:rsidR="21110046" w:rsidRPr="00410DD0">
        <w:t xml:space="preserve"> to begin drafting a script for their podcast. </w:t>
      </w:r>
      <w:r w:rsidR="5220D3BB" w:rsidRPr="00410DD0">
        <w:t>Display</w:t>
      </w:r>
      <w:r w:rsidR="21110046" w:rsidRPr="00410DD0">
        <w:t xml:space="preserve"> </w:t>
      </w:r>
      <w:hyperlink w:anchor="_Resource_6_–_2">
        <w:r w:rsidR="21110046" w:rsidRPr="00410DD0">
          <w:rPr>
            <w:rStyle w:val="Hyperlink"/>
          </w:rPr>
          <w:t xml:space="preserve">Resource </w:t>
        </w:r>
        <w:r w:rsidR="2EB87538" w:rsidRPr="00410DD0">
          <w:rPr>
            <w:rStyle w:val="Hyperlink"/>
          </w:rPr>
          <w:t>6</w:t>
        </w:r>
        <w:r w:rsidR="21110046" w:rsidRPr="00410DD0">
          <w:rPr>
            <w:rStyle w:val="Hyperlink"/>
          </w:rPr>
          <w:t xml:space="preserve"> – writing process</w:t>
        </w:r>
      </w:hyperlink>
      <w:r w:rsidR="21110046" w:rsidRPr="00410DD0">
        <w:t xml:space="preserve"> and discuss the importance of the drafting phase.</w:t>
      </w:r>
    </w:p>
    <w:p w14:paraId="5ECDCC7F" w14:textId="28DC1F4D" w:rsidR="7C9BE7B9" w:rsidRPr="00410DD0" w:rsidRDefault="21110046" w:rsidP="00F64718">
      <w:pPr>
        <w:pStyle w:val="ListNumber"/>
      </w:pPr>
      <w:r w:rsidRPr="00410DD0">
        <w:t xml:space="preserve">Model using the plan from </w:t>
      </w:r>
      <w:hyperlink w:anchor="_Lesson_16_–_1">
        <w:r w:rsidRPr="00410DD0">
          <w:rPr>
            <w:rStyle w:val="Hyperlink"/>
          </w:rPr>
          <w:t>Lesson 1</w:t>
        </w:r>
        <w:r w:rsidR="50F1B75C" w:rsidRPr="00410DD0">
          <w:rPr>
            <w:rStyle w:val="Hyperlink"/>
          </w:rPr>
          <w:t>6</w:t>
        </w:r>
      </w:hyperlink>
      <w:r w:rsidRPr="00410DD0">
        <w:t xml:space="preserve"> to draft a script for the podcast. For example:</w:t>
      </w:r>
    </w:p>
    <w:p w14:paraId="505DC6C4" w14:textId="38E62172" w:rsidR="7C9BE7B9" w:rsidRPr="00410DD0" w:rsidRDefault="7C9BE7B9" w:rsidP="28B5181A">
      <w:pPr>
        <w:pStyle w:val="FeatureBox4"/>
      </w:pPr>
      <w:r w:rsidRPr="00410DD0">
        <w:rPr>
          <w:b/>
          <w:bCs/>
        </w:rPr>
        <w:t>Sa</w:t>
      </w:r>
      <w:r w:rsidR="687D9085" w:rsidRPr="00410DD0">
        <w:rPr>
          <w:b/>
          <w:bCs/>
        </w:rPr>
        <w:t>mira</w:t>
      </w:r>
      <w:r w:rsidRPr="00410DD0">
        <w:rPr>
          <w:b/>
          <w:bCs/>
        </w:rPr>
        <w:t>:</w:t>
      </w:r>
      <w:r w:rsidRPr="00410DD0">
        <w:t xml:space="preserve"> Welcome to our podcast! Before we begin, we would like to acknowledge the </w:t>
      </w:r>
      <w:r w:rsidR="008174EA" w:rsidRPr="00410DD0">
        <w:t xml:space="preserve">Traditional Custodians </w:t>
      </w:r>
      <w:r w:rsidRPr="00410DD0">
        <w:t xml:space="preserve">of the land on which we are recording. We pay our respects to the </w:t>
      </w:r>
      <w:r w:rsidR="008174EA" w:rsidRPr="00410DD0">
        <w:t>E</w:t>
      </w:r>
      <w:r w:rsidRPr="00410DD0">
        <w:t xml:space="preserve">lders, past, </w:t>
      </w:r>
      <w:proofErr w:type="gramStart"/>
      <w:r w:rsidRPr="00410DD0">
        <w:t>present</w:t>
      </w:r>
      <w:proofErr w:type="gramEnd"/>
      <w:r w:rsidRPr="00410DD0">
        <w:t xml:space="preserve"> and emerging.</w:t>
      </w:r>
    </w:p>
    <w:p w14:paraId="1268E653" w14:textId="62C584EC" w:rsidR="7C9BE7B9" w:rsidRPr="00410DD0" w:rsidRDefault="678E60FA" w:rsidP="28B5181A">
      <w:pPr>
        <w:pStyle w:val="FeatureBox4"/>
      </w:pPr>
      <w:r w:rsidRPr="00410DD0">
        <w:rPr>
          <w:b/>
          <w:bCs/>
        </w:rPr>
        <w:t>Jake:</w:t>
      </w:r>
      <w:r w:rsidRPr="00410DD0">
        <w:t xml:space="preserve"> Thanks Sa</w:t>
      </w:r>
      <w:r w:rsidR="2DCC991F" w:rsidRPr="00410DD0">
        <w:t>mira</w:t>
      </w:r>
      <w:r w:rsidRPr="00410DD0">
        <w:t>. In today’s episode, we are going to journey into the rich histor</w:t>
      </w:r>
      <w:r w:rsidR="0070082B" w:rsidRPr="00410DD0">
        <w:t>ies</w:t>
      </w:r>
      <w:r w:rsidRPr="00410DD0">
        <w:t xml:space="preserve"> and culture</w:t>
      </w:r>
      <w:r w:rsidR="0070082B" w:rsidRPr="00410DD0">
        <w:t>s</w:t>
      </w:r>
      <w:r w:rsidRPr="00410DD0">
        <w:t xml:space="preserve"> of Aboriginal and Torres Strait Islander </w:t>
      </w:r>
      <w:r w:rsidR="003957FE" w:rsidRPr="00410DD0">
        <w:t>p</w:t>
      </w:r>
      <w:r w:rsidRPr="00410DD0">
        <w:t>eople</w:t>
      </w:r>
      <w:r w:rsidR="003957FE" w:rsidRPr="00410DD0">
        <w:t>s</w:t>
      </w:r>
      <w:r w:rsidRPr="00410DD0">
        <w:t>.</w:t>
      </w:r>
    </w:p>
    <w:p w14:paraId="709043F6" w14:textId="3BCCD1AC" w:rsidR="1CC09EC4" w:rsidRPr="00410DD0" w:rsidRDefault="62704E87" w:rsidP="28B5181A">
      <w:pPr>
        <w:pStyle w:val="FeatureBox4"/>
      </w:pPr>
      <w:r w:rsidRPr="00410DD0">
        <w:rPr>
          <w:b/>
          <w:bCs/>
        </w:rPr>
        <w:t>Samira</w:t>
      </w:r>
      <w:r w:rsidR="678E60FA" w:rsidRPr="00410DD0">
        <w:rPr>
          <w:b/>
          <w:bCs/>
        </w:rPr>
        <w:t>:</w:t>
      </w:r>
      <w:r w:rsidR="678E60FA" w:rsidRPr="00410DD0">
        <w:t xml:space="preserve"> An aspect of Aboriginal </w:t>
      </w:r>
      <w:r w:rsidR="41822254" w:rsidRPr="00410DD0">
        <w:t xml:space="preserve">and Torres Strait Islander </w:t>
      </w:r>
      <w:r w:rsidR="00A51F3D" w:rsidRPr="00410DD0">
        <w:t>c</w:t>
      </w:r>
      <w:r w:rsidR="678E60FA" w:rsidRPr="00410DD0">
        <w:t>ulture</w:t>
      </w:r>
      <w:r w:rsidR="003957FE" w:rsidRPr="00410DD0">
        <w:t>s</w:t>
      </w:r>
      <w:r w:rsidR="678E60FA" w:rsidRPr="00410DD0">
        <w:t xml:space="preserve"> that we will explore </w:t>
      </w:r>
      <w:r w:rsidR="0062781C" w:rsidRPr="00410DD0">
        <w:t xml:space="preserve">today </w:t>
      </w:r>
      <w:r w:rsidR="678E60FA" w:rsidRPr="00410DD0">
        <w:t xml:space="preserve">are </w:t>
      </w:r>
      <w:proofErr w:type="spellStart"/>
      <w:r w:rsidR="1B6794FC" w:rsidRPr="00410DD0">
        <w:t>S</w:t>
      </w:r>
      <w:r w:rsidR="678E60FA" w:rsidRPr="00410DD0">
        <w:t>onglines</w:t>
      </w:r>
      <w:proofErr w:type="spellEnd"/>
      <w:r w:rsidR="678E60FA" w:rsidRPr="00410DD0">
        <w:t xml:space="preserve"> and Dreaming stories.</w:t>
      </w:r>
    </w:p>
    <w:p w14:paraId="04717555" w14:textId="2CCED658" w:rsidR="7C9BE7B9" w:rsidRPr="00410DD0" w:rsidRDefault="21110046" w:rsidP="28B5181A">
      <w:pPr>
        <w:pStyle w:val="FeatureBox4"/>
      </w:pPr>
      <w:r w:rsidRPr="00410DD0">
        <w:rPr>
          <w:b/>
          <w:bCs/>
        </w:rPr>
        <w:t>Jake:</w:t>
      </w:r>
      <w:r w:rsidRPr="00410DD0">
        <w:t xml:space="preserve"> We will start by explaining these terms. </w:t>
      </w:r>
      <w:proofErr w:type="spellStart"/>
      <w:r w:rsidRPr="00410DD0">
        <w:t>Songlines</w:t>
      </w:r>
      <w:proofErr w:type="spellEnd"/>
      <w:r w:rsidRPr="00410DD0">
        <w:t xml:space="preserve"> are musical maps that guide </w:t>
      </w:r>
      <w:r w:rsidR="1C300313" w:rsidRPr="00410DD0">
        <w:t>Aboriginal</w:t>
      </w:r>
      <w:r w:rsidRPr="00410DD0">
        <w:t xml:space="preserve"> </w:t>
      </w:r>
      <w:r w:rsidR="000AED9B" w:rsidRPr="00410DD0">
        <w:t xml:space="preserve">and Torres Strait Islander </w:t>
      </w:r>
      <w:r w:rsidR="003957FE" w:rsidRPr="00410DD0">
        <w:t>p</w:t>
      </w:r>
      <w:r w:rsidRPr="00410DD0">
        <w:t>eople</w:t>
      </w:r>
      <w:r w:rsidR="003957FE" w:rsidRPr="00410DD0">
        <w:t>s</w:t>
      </w:r>
      <w:r w:rsidRPr="00410DD0">
        <w:t xml:space="preserve"> as they navigate their way across the land.</w:t>
      </w:r>
    </w:p>
    <w:p w14:paraId="34B5305B" w14:textId="560C406F" w:rsidR="0A197D20" w:rsidRPr="00410DD0" w:rsidRDefault="0796E248" w:rsidP="28B5181A">
      <w:pPr>
        <w:pStyle w:val="FeatureBox4"/>
      </w:pPr>
      <w:r w:rsidRPr="00410DD0">
        <w:rPr>
          <w:b/>
          <w:bCs/>
        </w:rPr>
        <w:t>Samira</w:t>
      </w:r>
      <w:r w:rsidR="21110046" w:rsidRPr="00410DD0">
        <w:rPr>
          <w:b/>
          <w:bCs/>
        </w:rPr>
        <w:t>:</w:t>
      </w:r>
      <w:r w:rsidR="21110046" w:rsidRPr="00410DD0">
        <w:t xml:space="preserve"> Dreaming stories are the sacred narratives that explain how the land, animals and people came to be. They are passed down orally from generation to generation and are central to </w:t>
      </w:r>
      <w:r w:rsidR="55AFE045" w:rsidRPr="00410DD0">
        <w:t>A</w:t>
      </w:r>
      <w:r w:rsidR="21110046" w:rsidRPr="00410DD0">
        <w:t xml:space="preserve">boriginal </w:t>
      </w:r>
      <w:r w:rsidR="4A70F75B" w:rsidRPr="00410DD0">
        <w:t xml:space="preserve">and Torres Strait Islander </w:t>
      </w:r>
      <w:r w:rsidR="00A51F3D" w:rsidRPr="00410DD0">
        <w:t>c</w:t>
      </w:r>
      <w:r w:rsidR="21110046" w:rsidRPr="00410DD0">
        <w:t>ulture</w:t>
      </w:r>
      <w:r w:rsidR="003957FE" w:rsidRPr="00410DD0">
        <w:t>s</w:t>
      </w:r>
      <w:r w:rsidR="21110046" w:rsidRPr="00410DD0">
        <w:t>.</w:t>
      </w:r>
    </w:p>
    <w:p w14:paraId="234CCFBE" w14:textId="30962541" w:rsidR="7C9BE7B9" w:rsidRPr="00410DD0" w:rsidRDefault="678E60FA" w:rsidP="28B5181A">
      <w:pPr>
        <w:pStyle w:val="FeatureBox4"/>
      </w:pPr>
      <w:r w:rsidRPr="00410DD0">
        <w:rPr>
          <w:b/>
          <w:bCs/>
        </w:rPr>
        <w:t>Jake:</w:t>
      </w:r>
      <w:r w:rsidRPr="00410DD0">
        <w:t xml:space="preserve"> Preserving Aboriginal and</w:t>
      </w:r>
      <w:r w:rsidR="00E94486" w:rsidRPr="00410DD0">
        <w:t xml:space="preserve"> </w:t>
      </w:r>
      <w:r w:rsidRPr="00410DD0">
        <w:t xml:space="preserve">Torres Strait Islander </w:t>
      </w:r>
      <w:r w:rsidR="00A51F3D" w:rsidRPr="00410DD0">
        <w:t>c</w:t>
      </w:r>
      <w:r w:rsidRPr="00410DD0">
        <w:t>ulture</w:t>
      </w:r>
      <w:r w:rsidR="003957FE" w:rsidRPr="00410DD0">
        <w:t>s</w:t>
      </w:r>
      <w:r w:rsidRPr="00410DD0">
        <w:t xml:space="preserve"> is incredibly important for all Australians. It is a vital part of our national identity and heritage.</w:t>
      </w:r>
    </w:p>
    <w:p w14:paraId="0A925DBA" w14:textId="13564903" w:rsidR="155B02C8" w:rsidRPr="00410DD0" w:rsidRDefault="228CF513" w:rsidP="28B5181A">
      <w:pPr>
        <w:pStyle w:val="FeatureBox4"/>
      </w:pPr>
      <w:r w:rsidRPr="00410DD0">
        <w:rPr>
          <w:b/>
          <w:bCs/>
        </w:rPr>
        <w:t>Samira</w:t>
      </w:r>
      <w:r w:rsidR="678E60FA" w:rsidRPr="00410DD0">
        <w:rPr>
          <w:b/>
          <w:bCs/>
        </w:rPr>
        <w:t>:</w:t>
      </w:r>
      <w:r w:rsidR="678E60FA" w:rsidRPr="00410DD0">
        <w:t xml:space="preserve"> Absolutely! By preserving Aboriginal and Torres Strait Islander </w:t>
      </w:r>
      <w:r w:rsidR="00A51F3D" w:rsidRPr="00410DD0">
        <w:t>c</w:t>
      </w:r>
      <w:r w:rsidR="678E60FA" w:rsidRPr="00410DD0">
        <w:t>ulture</w:t>
      </w:r>
      <w:r w:rsidR="003957FE" w:rsidRPr="00410DD0">
        <w:t>s</w:t>
      </w:r>
      <w:r w:rsidR="678E60FA" w:rsidRPr="00410DD0">
        <w:t>, we are not only honouring the world’s oldest living culture</w:t>
      </w:r>
      <w:r w:rsidR="00715BC3" w:rsidRPr="00410DD0">
        <w:t>s</w:t>
      </w:r>
      <w:r w:rsidR="678E60FA" w:rsidRPr="00410DD0">
        <w:t>, but we are also enriching our own understanding of history and culture.</w:t>
      </w:r>
    </w:p>
    <w:p w14:paraId="37B078E7" w14:textId="67D43198" w:rsidR="7C9BE7B9" w:rsidRPr="00410DD0" w:rsidRDefault="21110046" w:rsidP="28B5181A">
      <w:pPr>
        <w:pStyle w:val="FeatureBox4"/>
      </w:pPr>
      <w:r w:rsidRPr="00410DD0">
        <w:rPr>
          <w:b/>
          <w:bCs/>
        </w:rPr>
        <w:t>Jake:</w:t>
      </w:r>
      <w:r w:rsidRPr="00410DD0">
        <w:t xml:space="preserve"> So, what can Australians do to help keep Aboriginal and Torres Strait Islander </w:t>
      </w:r>
      <w:r w:rsidR="00A51F3D" w:rsidRPr="00410DD0">
        <w:t>c</w:t>
      </w:r>
      <w:r w:rsidRPr="00410DD0">
        <w:t>ulture</w:t>
      </w:r>
      <w:r w:rsidR="6FDE9926" w:rsidRPr="00410DD0">
        <w:t>s</w:t>
      </w:r>
      <w:r w:rsidRPr="00410DD0">
        <w:t xml:space="preserve"> alive?</w:t>
      </w:r>
    </w:p>
    <w:p w14:paraId="054344C9" w14:textId="527F8150" w:rsidR="7A3C61DE" w:rsidRPr="00410DD0" w:rsidRDefault="2AB48C50" w:rsidP="28B5181A">
      <w:pPr>
        <w:pStyle w:val="FeatureBox4"/>
      </w:pPr>
      <w:r w:rsidRPr="00410DD0">
        <w:rPr>
          <w:b/>
          <w:bCs/>
        </w:rPr>
        <w:t>Samira</w:t>
      </w:r>
      <w:r w:rsidR="678E60FA" w:rsidRPr="00410DD0">
        <w:rPr>
          <w:b/>
          <w:bCs/>
        </w:rPr>
        <w:t>:</w:t>
      </w:r>
      <w:r w:rsidR="678E60FA" w:rsidRPr="00410DD0">
        <w:t xml:space="preserve"> Well, one thing we can do is to actively learn about and engage with Aboriginal </w:t>
      </w:r>
      <w:r w:rsidR="7042FB49" w:rsidRPr="00410DD0">
        <w:t xml:space="preserve">and Torres Strait Islander </w:t>
      </w:r>
      <w:r w:rsidR="00A51F3D" w:rsidRPr="00410DD0">
        <w:t>c</w:t>
      </w:r>
      <w:r w:rsidR="678E60FA" w:rsidRPr="00410DD0">
        <w:t>ulture</w:t>
      </w:r>
      <w:r w:rsidR="003957FE" w:rsidRPr="00410DD0">
        <w:t>s</w:t>
      </w:r>
      <w:r w:rsidR="678E60FA" w:rsidRPr="00410DD0">
        <w:t xml:space="preserve">. We can do this by listening to </w:t>
      </w:r>
      <w:r w:rsidR="0EFAD73B" w:rsidRPr="00410DD0">
        <w:t>D</w:t>
      </w:r>
      <w:r w:rsidR="678E60FA" w:rsidRPr="00410DD0">
        <w:t xml:space="preserve">reaming stories and </w:t>
      </w:r>
      <w:proofErr w:type="spellStart"/>
      <w:r w:rsidR="5769D877" w:rsidRPr="00410DD0">
        <w:t>S</w:t>
      </w:r>
      <w:r w:rsidR="678E60FA" w:rsidRPr="00410DD0">
        <w:t>onglines</w:t>
      </w:r>
      <w:proofErr w:type="spellEnd"/>
      <w:r w:rsidR="678E60FA" w:rsidRPr="00410DD0">
        <w:t xml:space="preserve">, attending cultural events and appreciating Aboriginal </w:t>
      </w:r>
      <w:r w:rsidR="7EACF0A9" w:rsidRPr="00410DD0">
        <w:t xml:space="preserve">and Torres Strait Islander </w:t>
      </w:r>
      <w:r w:rsidR="678E60FA" w:rsidRPr="00410DD0">
        <w:t>artworks.</w:t>
      </w:r>
    </w:p>
    <w:p w14:paraId="58AA26A9" w14:textId="0FF6F0BF" w:rsidR="7C9BE7B9" w:rsidRPr="00410DD0" w:rsidRDefault="678E60FA" w:rsidP="28B5181A">
      <w:pPr>
        <w:pStyle w:val="FeatureBox4"/>
      </w:pPr>
      <w:r w:rsidRPr="00410DD0">
        <w:rPr>
          <w:b/>
          <w:bCs/>
        </w:rPr>
        <w:t>Jake:</w:t>
      </w:r>
      <w:r w:rsidRPr="00410DD0">
        <w:t xml:space="preserve"> And let’s not forget the importance of ongoing education. By teaching future generations about the importance and diversity of Aboriginal and Torres Strait Islander </w:t>
      </w:r>
      <w:r w:rsidR="00A51F3D" w:rsidRPr="00410DD0">
        <w:t>c</w:t>
      </w:r>
      <w:r w:rsidRPr="00410DD0">
        <w:t>ulture</w:t>
      </w:r>
      <w:r w:rsidR="003957FE" w:rsidRPr="00410DD0">
        <w:t>s</w:t>
      </w:r>
      <w:r w:rsidRPr="00410DD0">
        <w:t xml:space="preserve">, we are ensuring that </w:t>
      </w:r>
      <w:r w:rsidR="00CC6BF1" w:rsidRPr="00410DD0">
        <w:t>they</w:t>
      </w:r>
      <w:r w:rsidRPr="00410DD0">
        <w:t xml:space="preserve"> continue to thrive for years to come.</w:t>
      </w:r>
    </w:p>
    <w:p w14:paraId="059B625C" w14:textId="506845D4" w:rsidR="174F2E7A" w:rsidRPr="00410DD0" w:rsidRDefault="40D23902" w:rsidP="28B5181A">
      <w:pPr>
        <w:pStyle w:val="FeatureBox4"/>
      </w:pPr>
      <w:r w:rsidRPr="00410DD0">
        <w:rPr>
          <w:b/>
          <w:bCs/>
        </w:rPr>
        <w:t>Samira</w:t>
      </w:r>
      <w:r w:rsidR="678E60FA" w:rsidRPr="00410DD0">
        <w:rPr>
          <w:b/>
          <w:bCs/>
        </w:rPr>
        <w:t>:</w:t>
      </w:r>
      <w:r w:rsidR="678E60FA" w:rsidRPr="00410DD0">
        <w:t xml:space="preserve"> That’s right! </w:t>
      </w:r>
      <w:r w:rsidR="79D3C13C" w:rsidRPr="00410DD0">
        <w:t xml:space="preserve">And it is also </w:t>
      </w:r>
      <w:proofErr w:type="gramStart"/>
      <w:r w:rsidR="79D3C13C" w:rsidRPr="00410DD0">
        <w:t>really important</w:t>
      </w:r>
      <w:proofErr w:type="gramEnd"/>
      <w:r w:rsidR="79D3C13C" w:rsidRPr="00410DD0">
        <w:t xml:space="preserve"> for Reconciliation too. </w:t>
      </w:r>
      <w:r w:rsidR="678E60FA" w:rsidRPr="00410DD0">
        <w:t xml:space="preserve">So, let’s all do our part to recognise and preserve Aboriginal and Torres Strait Islander </w:t>
      </w:r>
      <w:r w:rsidR="0070082B" w:rsidRPr="00410DD0">
        <w:t>c</w:t>
      </w:r>
      <w:r w:rsidR="678E60FA" w:rsidRPr="00410DD0">
        <w:t>ulture</w:t>
      </w:r>
      <w:r w:rsidR="003957FE" w:rsidRPr="00410DD0">
        <w:t>s</w:t>
      </w:r>
      <w:r w:rsidR="678E60FA" w:rsidRPr="00410DD0">
        <w:t>.</w:t>
      </w:r>
    </w:p>
    <w:p w14:paraId="02A273E4" w14:textId="6C0806D9" w:rsidR="7C9BE7B9" w:rsidRPr="00410DD0" w:rsidRDefault="7C9BE7B9" w:rsidP="28B5181A">
      <w:pPr>
        <w:pStyle w:val="FeatureBox4"/>
      </w:pPr>
      <w:r w:rsidRPr="00410DD0">
        <w:rPr>
          <w:b/>
          <w:bCs/>
        </w:rPr>
        <w:t xml:space="preserve">Jake and </w:t>
      </w:r>
      <w:r w:rsidR="6F5FA75C" w:rsidRPr="00410DD0">
        <w:rPr>
          <w:b/>
          <w:bCs/>
        </w:rPr>
        <w:t>Samira</w:t>
      </w:r>
      <w:r w:rsidRPr="00410DD0">
        <w:rPr>
          <w:b/>
          <w:bCs/>
        </w:rPr>
        <w:t>:</w:t>
      </w:r>
      <w:r w:rsidRPr="00410DD0">
        <w:t xml:space="preserve"> Thanks for tuning in everyone!</w:t>
      </w:r>
    </w:p>
    <w:p w14:paraId="25F9A503" w14:textId="59A05DFB" w:rsidR="7C9BE7B9" w:rsidRPr="00410DD0" w:rsidRDefault="21110046" w:rsidP="00F64718">
      <w:pPr>
        <w:pStyle w:val="ListNumber"/>
      </w:pPr>
      <w:r w:rsidRPr="00410DD0">
        <w:t>Deconstruct and analyse the modelled script against the co-constructed success criteria</w:t>
      </w:r>
      <w:r w:rsidR="328FC5F5" w:rsidRPr="00410DD0">
        <w:t>. H</w:t>
      </w:r>
      <w:r w:rsidRPr="00410DD0">
        <w:t xml:space="preserve">ighlight </w:t>
      </w:r>
      <w:r w:rsidR="42842B90" w:rsidRPr="00410DD0">
        <w:t xml:space="preserve">the </w:t>
      </w:r>
      <w:r w:rsidRPr="00410DD0">
        <w:t>structure and language choices that support the purpose of the podcast.</w:t>
      </w:r>
    </w:p>
    <w:p w14:paraId="22147BCE" w14:textId="6D8145DF" w:rsidR="7C9BE7B9" w:rsidRPr="00410DD0" w:rsidRDefault="21110046" w:rsidP="00F64718">
      <w:pPr>
        <w:pStyle w:val="ListNumber"/>
      </w:pPr>
      <w:r w:rsidRPr="00410DD0">
        <w:t xml:space="preserve">Students review their plans from </w:t>
      </w:r>
      <w:hyperlink w:anchor="_Lesson_16_–_1">
        <w:r w:rsidRPr="00410DD0">
          <w:rPr>
            <w:rStyle w:val="Hyperlink"/>
          </w:rPr>
          <w:t>Lesson 1</w:t>
        </w:r>
        <w:r w:rsidR="5BC433DF" w:rsidRPr="00410DD0">
          <w:rPr>
            <w:rStyle w:val="Hyperlink"/>
          </w:rPr>
          <w:t>6</w:t>
        </w:r>
      </w:hyperlink>
      <w:r w:rsidRPr="00410DD0">
        <w:t xml:space="preserve"> and begin drafting and composing their script. Remind students to revise their writing throughout the writing process and add or change details to reflect the success criteria.</w:t>
      </w:r>
    </w:p>
    <w:p w14:paraId="245BA979" w14:textId="1A5DCF14" w:rsidR="7C9BE7B9" w:rsidRPr="00410DD0" w:rsidRDefault="678E60FA" w:rsidP="2A51535D">
      <w:pPr>
        <w:pStyle w:val="FeatureBox2"/>
      </w:pPr>
      <w:r w:rsidRPr="00410DD0">
        <w:rPr>
          <w:b/>
          <w:bCs/>
        </w:rPr>
        <w:t>Too hard?</w:t>
      </w:r>
      <w:r w:rsidRPr="00410DD0">
        <w:t xml:space="preserve"> Students work in a teacher guided group</w:t>
      </w:r>
      <w:r w:rsidR="2B67F8A9" w:rsidRPr="00410DD0">
        <w:t xml:space="preserve"> to co-construct a script.</w:t>
      </w:r>
    </w:p>
    <w:p w14:paraId="296CD007" w14:textId="176382D6" w:rsidR="7C9BE7B9" w:rsidRPr="00410DD0" w:rsidRDefault="21110046" w:rsidP="28B5181A">
      <w:pPr>
        <w:pStyle w:val="FeatureBox2"/>
      </w:pPr>
      <w:r w:rsidRPr="00410DD0">
        <w:rPr>
          <w:b/>
          <w:bCs/>
        </w:rPr>
        <w:t>Too easy?</w:t>
      </w:r>
      <w:r w:rsidRPr="00410DD0">
        <w:t xml:space="preserve"> Students</w:t>
      </w:r>
      <w:r w:rsidR="04F505C2" w:rsidRPr="00410DD0">
        <w:t xml:space="preserve"> use parentheses to </w:t>
      </w:r>
      <w:r w:rsidRPr="00410DD0">
        <w:t xml:space="preserve">include words from their local Aboriginal </w:t>
      </w:r>
      <w:r w:rsidR="008C4033" w:rsidRPr="00410DD0">
        <w:t>l</w:t>
      </w:r>
      <w:r w:rsidRPr="00410DD0">
        <w:t>anguage</w:t>
      </w:r>
      <w:r w:rsidR="00D93E00" w:rsidRPr="00410DD0">
        <w:t>(</w:t>
      </w:r>
      <w:r w:rsidR="22FB904D" w:rsidRPr="00410DD0">
        <w:t>s</w:t>
      </w:r>
      <w:r w:rsidR="00D93E00" w:rsidRPr="00410DD0">
        <w:t>)</w:t>
      </w:r>
      <w:r w:rsidRPr="00410DD0">
        <w:t>.</w:t>
      </w:r>
    </w:p>
    <w:p w14:paraId="5BE84CFC" w14:textId="6DC21DD2" w:rsidR="7C9BE7B9" w:rsidRPr="00410DD0" w:rsidRDefault="21110046" w:rsidP="00F64718">
      <w:pPr>
        <w:pStyle w:val="ListNumber"/>
      </w:pPr>
      <w:r w:rsidRPr="00410DD0">
        <w:t xml:space="preserve">Explain that students will continue drafting and composing their text in </w:t>
      </w:r>
      <w:hyperlink w:anchor="_Lesson_18_–_1">
        <w:r w:rsidRPr="00410DD0">
          <w:rPr>
            <w:rStyle w:val="Hyperlink"/>
          </w:rPr>
          <w:t>Lesson 1</w:t>
        </w:r>
        <w:r w:rsidR="0FD96BE0" w:rsidRPr="00410DD0">
          <w:rPr>
            <w:rStyle w:val="Hyperlink"/>
          </w:rPr>
          <w:t>8</w:t>
        </w:r>
      </w:hyperlink>
      <w:r w:rsidRPr="00410DD0">
        <w:t>.</w:t>
      </w:r>
    </w:p>
    <w:p w14:paraId="317A7309" w14:textId="04BAAEAF" w:rsidR="002B5650" w:rsidRPr="00410DD0" w:rsidRDefault="43A42F66" w:rsidP="003421EE">
      <w:pPr>
        <w:pStyle w:val="Heading2"/>
      </w:pPr>
      <w:bookmarkStart w:id="116" w:name="_Lesson_18_–_1"/>
      <w:bookmarkStart w:id="117" w:name="_Toc143258900"/>
      <w:bookmarkStart w:id="118" w:name="_Lesson_18_–"/>
      <w:bookmarkStart w:id="119" w:name="_Toc169529488"/>
      <w:bookmarkEnd w:id="116"/>
      <w:r w:rsidRPr="00410DD0">
        <w:t>Lesson 18</w:t>
      </w:r>
      <w:r w:rsidR="601B13F0" w:rsidRPr="00410DD0">
        <w:t xml:space="preserve"> – </w:t>
      </w:r>
      <w:bookmarkEnd w:id="117"/>
      <w:r w:rsidR="36EFFF0A" w:rsidRPr="00410DD0">
        <w:t xml:space="preserve">drafting and recording a podcast </w:t>
      </w:r>
      <w:r w:rsidR="516E76BA" w:rsidRPr="00410DD0">
        <w:t>with</w:t>
      </w:r>
      <w:r w:rsidR="36EFFF0A" w:rsidRPr="00410DD0">
        <w:t xml:space="preserve"> audio </w:t>
      </w:r>
      <w:proofErr w:type="gramStart"/>
      <w:r w:rsidR="36EFFF0A" w:rsidRPr="00410DD0">
        <w:t>elements</w:t>
      </w:r>
      <w:bookmarkEnd w:id="118"/>
      <w:bookmarkEnd w:id="119"/>
      <w:proofErr w:type="gramEnd"/>
    </w:p>
    <w:p w14:paraId="744193A1" w14:textId="0F5BD2DC" w:rsidR="002B5650" w:rsidRPr="00410DD0" w:rsidRDefault="014F1BD8" w:rsidP="00637398">
      <w:pPr>
        <w:pStyle w:val="ListNumber"/>
        <w:numPr>
          <w:ilvl w:val="0"/>
          <w:numId w:val="28"/>
        </w:numPr>
      </w:pPr>
      <w:r w:rsidRPr="00410DD0">
        <w:t>Review</w:t>
      </w:r>
      <w:r w:rsidR="526985EC" w:rsidRPr="00410DD0">
        <w:t xml:space="preserve"> </w:t>
      </w:r>
      <w:hyperlink w:anchor="_Resource_6_–_2">
        <w:r w:rsidR="526985EC" w:rsidRPr="00410DD0">
          <w:rPr>
            <w:rStyle w:val="Hyperlink"/>
          </w:rPr>
          <w:t>Resource 6 – writing process</w:t>
        </w:r>
      </w:hyperlink>
      <w:r w:rsidR="526985EC" w:rsidRPr="00410DD0">
        <w:t>.</w:t>
      </w:r>
      <w:r w:rsidRPr="00410DD0">
        <w:t xml:space="preserve"> </w:t>
      </w:r>
      <w:r w:rsidR="68B45E85" w:rsidRPr="00410DD0">
        <w:t>Remind</w:t>
      </w:r>
      <w:r w:rsidRPr="00410DD0">
        <w:t xml:space="preserve"> students </w:t>
      </w:r>
      <w:r w:rsidR="68B45E85" w:rsidRPr="00410DD0">
        <w:t>that they will</w:t>
      </w:r>
      <w:r w:rsidRPr="00410DD0">
        <w:t xml:space="preserve"> continu</w:t>
      </w:r>
      <w:r w:rsidR="68B45E85" w:rsidRPr="00410DD0">
        <w:t>e working</w:t>
      </w:r>
      <w:r w:rsidRPr="00410DD0">
        <w:t xml:space="preserve"> in the drafting and composing phase.</w:t>
      </w:r>
    </w:p>
    <w:p w14:paraId="70547FCA" w14:textId="5D9B4C6F" w:rsidR="008F78E1" w:rsidRPr="00410DD0" w:rsidRDefault="014F1BD8" w:rsidP="00D93E00">
      <w:pPr>
        <w:pStyle w:val="ListNumber"/>
      </w:pPr>
      <w:r w:rsidRPr="00410DD0">
        <w:t>Students re</w:t>
      </w:r>
      <w:r w:rsidR="68B45E85" w:rsidRPr="00410DD0">
        <w:t>-</w:t>
      </w:r>
      <w:r w:rsidRPr="00410DD0">
        <w:t>read and review their script from</w:t>
      </w:r>
      <w:r w:rsidR="4D5FF76A" w:rsidRPr="00410DD0">
        <w:t xml:space="preserve"> </w:t>
      </w:r>
      <w:hyperlink w:anchor="_Lesson_17_–_1">
        <w:r w:rsidR="4D5FF76A" w:rsidRPr="00410DD0">
          <w:rPr>
            <w:rStyle w:val="Hyperlink"/>
          </w:rPr>
          <w:t>Lesson 17</w:t>
        </w:r>
      </w:hyperlink>
      <w:r w:rsidRPr="00410DD0">
        <w:t xml:space="preserve"> </w:t>
      </w:r>
      <w:r w:rsidR="4C60D69E" w:rsidRPr="00410DD0">
        <w:t>to</w:t>
      </w:r>
      <w:r w:rsidRPr="00410DD0">
        <w:t xml:space="preserve"> finish drafting and composing their script.</w:t>
      </w:r>
    </w:p>
    <w:p w14:paraId="26E57DEB" w14:textId="5FEC37D8" w:rsidR="008F78E1" w:rsidRPr="00410DD0" w:rsidRDefault="014F1BD8" w:rsidP="00D93E00">
      <w:pPr>
        <w:pStyle w:val="ListNumber"/>
      </w:pPr>
      <w:r w:rsidRPr="00410DD0">
        <w:t>Review</w:t>
      </w:r>
      <w:r w:rsidR="4CA14519" w:rsidRPr="00410DD0">
        <w:t xml:space="preserve"> the co-constructed success criteria from</w:t>
      </w:r>
      <w:r w:rsidR="200E5099" w:rsidRPr="00410DD0">
        <w:t xml:space="preserve"> </w:t>
      </w:r>
      <w:hyperlink w:anchor="_Lesson_17_–_1">
        <w:r w:rsidR="200E5099" w:rsidRPr="00410DD0">
          <w:rPr>
            <w:rStyle w:val="Hyperlink"/>
          </w:rPr>
          <w:t>Lesson 17</w:t>
        </w:r>
      </w:hyperlink>
      <w:r w:rsidR="200E5099" w:rsidRPr="00410DD0">
        <w:t xml:space="preserve">. </w:t>
      </w:r>
      <w:r w:rsidRPr="00410DD0">
        <w:t xml:space="preserve">Encourage students to reflect on proofreading and editing as essential stages in the writing process. Provide time for students to </w:t>
      </w:r>
      <w:r w:rsidR="6F4004E1" w:rsidRPr="00410DD0">
        <w:t>proofread</w:t>
      </w:r>
      <w:r w:rsidRPr="00410DD0">
        <w:t xml:space="preserve"> and edit their podcast scripts.</w:t>
      </w:r>
    </w:p>
    <w:p w14:paraId="35BC1472" w14:textId="77777777" w:rsidR="008F78E1" w:rsidRPr="00410DD0" w:rsidRDefault="51216D44" w:rsidP="00D93E00">
      <w:pPr>
        <w:pStyle w:val="ListNumber"/>
      </w:pPr>
      <w:r w:rsidRPr="00410DD0">
        <w:t xml:space="preserve">Select a </w:t>
      </w:r>
      <w:hyperlink r:id="rId136">
        <w:r w:rsidRPr="00410DD0">
          <w:rPr>
            <w:rStyle w:val="Hyperlink"/>
            <w:color w:val="auto"/>
            <w:u w:val="none"/>
          </w:rPr>
          <w:t>peer feedback</w:t>
        </w:r>
      </w:hyperlink>
      <w:r w:rsidRPr="00410DD0">
        <w:t xml:space="preserve"> protocol for students to use. </w:t>
      </w:r>
      <w:r w:rsidR="65090764" w:rsidRPr="00410DD0">
        <w:t xml:space="preserve">In small groups, students take turns reading their scripts aloud </w:t>
      </w:r>
      <w:r w:rsidR="76E9054F" w:rsidRPr="00410DD0">
        <w:t xml:space="preserve">while </w:t>
      </w:r>
      <w:r w:rsidR="65090764" w:rsidRPr="00410DD0">
        <w:t>experiment</w:t>
      </w:r>
      <w:r w:rsidR="41EF1F3E" w:rsidRPr="00410DD0">
        <w:t>ing</w:t>
      </w:r>
      <w:r w:rsidR="65090764" w:rsidRPr="00410DD0">
        <w:t xml:space="preserve"> with volume, </w:t>
      </w:r>
      <w:proofErr w:type="gramStart"/>
      <w:r w:rsidR="65090764" w:rsidRPr="00410DD0">
        <w:t>pace</w:t>
      </w:r>
      <w:proofErr w:type="gramEnd"/>
      <w:r w:rsidR="65090764" w:rsidRPr="00410DD0">
        <w:t xml:space="preserve"> and intonation</w:t>
      </w:r>
      <w:r w:rsidR="26B19702" w:rsidRPr="00410DD0">
        <w:t>.</w:t>
      </w:r>
      <w:r w:rsidR="2D1B32DC" w:rsidRPr="00410DD0">
        <w:t xml:space="preserve"> </w:t>
      </w:r>
      <w:r w:rsidR="642ADD1B" w:rsidRPr="00410DD0">
        <w:t>Students</w:t>
      </w:r>
      <w:r w:rsidR="2D1B32DC" w:rsidRPr="00410DD0">
        <w:t xml:space="preserve"> provide peer feedback using the co-constructed success criteria.</w:t>
      </w:r>
    </w:p>
    <w:p w14:paraId="0A9C2BC3" w14:textId="78B63F03" w:rsidR="002B5650" w:rsidRPr="00410DD0" w:rsidRDefault="54CA08E6" w:rsidP="00D93E00">
      <w:pPr>
        <w:pStyle w:val="ListNumber"/>
      </w:pPr>
      <w:r w:rsidRPr="00410DD0">
        <w:t>Explain that as students</w:t>
      </w:r>
      <w:r w:rsidR="229F789B" w:rsidRPr="00410DD0">
        <w:t xml:space="preserve"> </w:t>
      </w:r>
      <w:r w:rsidRPr="00410DD0">
        <w:t xml:space="preserve">listen to </w:t>
      </w:r>
      <w:r w:rsidR="731F614E" w:rsidRPr="00410DD0">
        <w:t>the</w:t>
      </w:r>
      <w:r w:rsidRPr="00410DD0">
        <w:t xml:space="preserve"> </w:t>
      </w:r>
      <w:r w:rsidR="34E9D554" w:rsidRPr="00410DD0">
        <w:t xml:space="preserve">following </w:t>
      </w:r>
      <w:r w:rsidRPr="00410DD0">
        <w:t>podcast, they will record</w:t>
      </w:r>
      <w:r w:rsidR="406790B3" w:rsidRPr="00410DD0">
        <w:t xml:space="preserve"> the </w:t>
      </w:r>
      <w:r w:rsidR="501F48E9" w:rsidRPr="00410DD0">
        <w:t>audio elements</w:t>
      </w:r>
      <w:r w:rsidR="406790B3" w:rsidRPr="00410DD0">
        <w:t xml:space="preserve"> they hear.</w:t>
      </w:r>
      <w:r w:rsidRPr="00410DD0">
        <w:t xml:space="preserve"> </w:t>
      </w:r>
      <w:r w:rsidR="014F1BD8" w:rsidRPr="00410DD0">
        <w:t>Listen to</w:t>
      </w:r>
      <w:r w:rsidR="6A8BBC5D" w:rsidRPr="00410DD0">
        <w:t xml:space="preserve"> </w:t>
      </w:r>
      <w:r w:rsidR="292A2C84" w:rsidRPr="00410DD0">
        <w:t>the podcast</w:t>
      </w:r>
      <w:r w:rsidR="73F5F07F" w:rsidRPr="00410DD0">
        <w:t xml:space="preserve">, </w:t>
      </w:r>
      <w:hyperlink r:id="rId137">
        <w:r w:rsidR="73F5F07F" w:rsidRPr="00410DD0">
          <w:rPr>
            <w:rStyle w:val="Hyperlink"/>
          </w:rPr>
          <w:t>Little Yarns</w:t>
        </w:r>
        <w:r w:rsidR="009152E9" w:rsidRPr="00410DD0">
          <w:rPr>
            <w:rStyle w:val="Hyperlink"/>
          </w:rPr>
          <w:t>:</w:t>
        </w:r>
        <w:r w:rsidR="73F5F07F" w:rsidRPr="00410DD0">
          <w:rPr>
            <w:rStyle w:val="Hyperlink"/>
          </w:rPr>
          <w:t xml:space="preserve"> Brushtail possum in Wiradjuri (9:17)</w:t>
        </w:r>
      </w:hyperlink>
      <w:r w:rsidR="73F5F07F" w:rsidRPr="00410DD0">
        <w:t xml:space="preserve">. </w:t>
      </w:r>
      <w:r w:rsidR="3F417C47" w:rsidRPr="00410DD0">
        <w:t>Ask:</w:t>
      </w:r>
    </w:p>
    <w:p w14:paraId="77355815" w14:textId="337A872B" w:rsidR="002B5650" w:rsidRPr="00410DD0" w:rsidRDefault="3F417C47" w:rsidP="00F64718">
      <w:pPr>
        <w:pStyle w:val="ListBullet"/>
        <w:ind w:left="1134"/>
      </w:pPr>
      <w:r w:rsidRPr="00410DD0">
        <w:t>Who is presenting the podcast?</w:t>
      </w:r>
    </w:p>
    <w:p w14:paraId="6CCAADA5" w14:textId="17889CE8" w:rsidR="002B5650" w:rsidRPr="00410DD0" w:rsidRDefault="3F417C47" w:rsidP="00F64718">
      <w:pPr>
        <w:pStyle w:val="ListBullet"/>
        <w:ind w:left="1134"/>
      </w:pPr>
      <w:r w:rsidRPr="00410DD0">
        <w:t xml:space="preserve">Apart from the presenter’s voice, what other </w:t>
      </w:r>
      <w:r w:rsidR="04307B11" w:rsidRPr="00410DD0">
        <w:t>audio elements</w:t>
      </w:r>
      <w:r w:rsidRPr="00410DD0">
        <w:t xml:space="preserve"> did you hear? How did these sounds </w:t>
      </w:r>
      <w:r w:rsidR="6A9861E8" w:rsidRPr="00410DD0">
        <w:t>help create meaning and</w:t>
      </w:r>
      <w:r w:rsidR="2142B6EC" w:rsidRPr="00410DD0">
        <w:t xml:space="preserve"> add</w:t>
      </w:r>
      <w:r w:rsidR="6A9861E8" w:rsidRPr="00410DD0">
        <w:t xml:space="preserve"> impact</w:t>
      </w:r>
      <w:r w:rsidR="4EADA450" w:rsidRPr="00410DD0">
        <w:t>?</w:t>
      </w:r>
    </w:p>
    <w:p w14:paraId="6B8B8651" w14:textId="52FC1737" w:rsidR="002B5650" w:rsidRPr="00410DD0" w:rsidRDefault="1B0B6629" w:rsidP="00F64718">
      <w:pPr>
        <w:pStyle w:val="ListNumber"/>
      </w:pPr>
      <w:r w:rsidRPr="00410DD0">
        <w:t>In pairs, s</w:t>
      </w:r>
      <w:r w:rsidR="6CBA2C05" w:rsidRPr="00410DD0">
        <w:t xml:space="preserve">tudents reflect on their podcast scripts and </w:t>
      </w:r>
      <w:r w:rsidR="300C8151" w:rsidRPr="00410DD0">
        <w:t xml:space="preserve">discuss </w:t>
      </w:r>
      <w:r w:rsidR="425E1C00" w:rsidRPr="00410DD0">
        <w:t xml:space="preserve">audio elements </w:t>
      </w:r>
      <w:r w:rsidR="2705EFF9" w:rsidRPr="00410DD0">
        <w:t xml:space="preserve">that </w:t>
      </w:r>
      <w:r w:rsidR="425E1C00" w:rsidRPr="00410DD0">
        <w:t xml:space="preserve">could enhance their podcast and develop a greater understanding </w:t>
      </w:r>
      <w:r w:rsidR="590315FC" w:rsidRPr="00410DD0">
        <w:t>for the audience</w:t>
      </w:r>
      <w:r w:rsidR="425E1C00" w:rsidRPr="00410DD0">
        <w:t>. Students share their thinking with the class.</w:t>
      </w:r>
    </w:p>
    <w:p w14:paraId="16ABE34C" w14:textId="33180EFF" w:rsidR="002B5650" w:rsidRPr="00410DD0" w:rsidRDefault="3574EB4D" w:rsidP="00F64718">
      <w:pPr>
        <w:pStyle w:val="ListNumber"/>
      </w:pPr>
      <w:r w:rsidRPr="00410DD0">
        <w:t xml:space="preserve">Discuss ways in which students could create </w:t>
      </w:r>
      <w:r w:rsidR="1745358C" w:rsidRPr="00410DD0">
        <w:t>audio elements</w:t>
      </w:r>
      <w:r w:rsidRPr="00410DD0">
        <w:t xml:space="preserve">. For example, </w:t>
      </w:r>
      <w:r w:rsidR="1A4EF8E3" w:rsidRPr="00410DD0">
        <w:t xml:space="preserve">recorded </w:t>
      </w:r>
      <w:r w:rsidRPr="00410DD0">
        <w:t>songs, musical instruments,</w:t>
      </w:r>
      <w:r w:rsidR="047E1250" w:rsidRPr="00410DD0">
        <w:t xml:space="preserve"> body percussion,</w:t>
      </w:r>
      <w:r w:rsidRPr="00410DD0">
        <w:t xml:space="preserve"> </w:t>
      </w:r>
      <w:r w:rsidR="009152E9" w:rsidRPr="00410DD0">
        <w:t xml:space="preserve">by using </w:t>
      </w:r>
      <w:r w:rsidR="057F8EA2" w:rsidRPr="00410DD0">
        <w:t>websites such as</w:t>
      </w:r>
      <w:r w:rsidR="0EAA249F" w:rsidRPr="00410DD0">
        <w:t xml:space="preserve"> </w:t>
      </w:r>
      <w:hyperlink r:id="rId138">
        <w:proofErr w:type="spellStart"/>
        <w:r w:rsidR="0EAA249F" w:rsidRPr="00410DD0">
          <w:rPr>
            <w:rStyle w:val="Hyperlink"/>
          </w:rPr>
          <w:t>Soundsnap</w:t>
        </w:r>
        <w:proofErr w:type="spellEnd"/>
      </w:hyperlink>
      <w:r w:rsidR="009152E9" w:rsidRPr="00410DD0">
        <w:t xml:space="preserve"> and</w:t>
      </w:r>
      <w:r w:rsidR="61B1B27A" w:rsidRPr="00410DD0">
        <w:t xml:space="preserve"> apps such as </w:t>
      </w:r>
      <w:hyperlink r:id="rId139">
        <w:r w:rsidR="61B1B27A" w:rsidRPr="00410DD0">
          <w:rPr>
            <w:rStyle w:val="Hyperlink"/>
          </w:rPr>
          <w:t>Garage Band</w:t>
        </w:r>
      </w:hyperlink>
      <w:r w:rsidR="61B1B27A" w:rsidRPr="00410DD0">
        <w:t xml:space="preserve">. </w:t>
      </w:r>
      <w:r w:rsidR="36757503" w:rsidRPr="00410DD0">
        <w:t>S</w:t>
      </w:r>
      <w:r w:rsidR="057F8EA2" w:rsidRPr="00410DD0">
        <w:t xml:space="preserve">tudents explore and experiment with different ways </w:t>
      </w:r>
      <w:r w:rsidR="70A6D8E0" w:rsidRPr="00410DD0">
        <w:t>to</w:t>
      </w:r>
      <w:r w:rsidR="057F8EA2" w:rsidRPr="00410DD0">
        <w:t xml:space="preserve"> creat</w:t>
      </w:r>
      <w:r w:rsidR="5387F20B" w:rsidRPr="00410DD0">
        <w:t>e</w:t>
      </w:r>
      <w:r w:rsidR="057F8EA2" w:rsidRPr="00410DD0">
        <w:t xml:space="preserve"> sounds.</w:t>
      </w:r>
    </w:p>
    <w:p w14:paraId="59089DCA" w14:textId="52E58F3B" w:rsidR="74163CDB" w:rsidRPr="00410DD0" w:rsidRDefault="45202564" w:rsidP="00F64718">
      <w:pPr>
        <w:pStyle w:val="ListNumber"/>
      </w:pPr>
      <w:r w:rsidRPr="00410DD0">
        <w:t xml:space="preserve">Provide students with </w:t>
      </w:r>
      <w:r w:rsidR="3F8A4CD0" w:rsidRPr="00410DD0">
        <w:t xml:space="preserve">the appropriate technology to </w:t>
      </w:r>
      <w:r w:rsidR="42C3664A" w:rsidRPr="00410DD0">
        <w:t>add audio elements to their podcast</w:t>
      </w:r>
      <w:r w:rsidRPr="00410DD0">
        <w:t xml:space="preserve">. </w:t>
      </w:r>
      <w:r w:rsidR="42C3664A" w:rsidRPr="00410DD0">
        <w:t>S</w:t>
      </w:r>
      <w:r w:rsidRPr="00410DD0">
        <w:t>tudents</w:t>
      </w:r>
      <w:r w:rsidR="42C3664A" w:rsidRPr="00410DD0">
        <w:t xml:space="preserve"> may like to work</w:t>
      </w:r>
      <w:r w:rsidRPr="00410DD0">
        <w:t xml:space="preserve"> </w:t>
      </w:r>
      <w:r w:rsidR="42C3664A" w:rsidRPr="00410DD0">
        <w:t>in</w:t>
      </w:r>
      <w:r w:rsidRPr="00410DD0">
        <w:t xml:space="preserve"> quiet location</w:t>
      </w:r>
      <w:r w:rsidR="42C3664A" w:rsidRPr="00410DD0">
        <w:t>s</w:t>
      </w:r>
      <w:r w:rsidRPr="00410DD0">
        <w:t xml:space="preserve"> to </w:t>
      </w:r>
      <w:r w:rsidR="4E64E8D9" w:rsidRPr="00410DD0">
        <w:t>experiment</w:t>
      </w:r>
      <w:r w:rsidRPr="00410DD0">
        <w:t xml:space="preserve"> with recording their voices and </w:t>
      </w:r>
      <w:r w:rsidR="6DBA22A9" w:rsidRPr="00410DD0">
        <w:t>audio elements</w:t>
      </w:r>
      <w:r w:rsidR="3924BB44" w:rsidRPr="00410DD0">
        <w:t>.</w:t>
      </w:r>
      <w:r w:rsidR="11D5A473" w:rsidRPr="00410DD0">
        <w:t xml:space="preserve"> </w:t>
      </w:r>
      <w:r w:rsidR="716EC208" w:rsidRPr="00410DD0">
        <w:t xml:space="preserve">Encourage students to use volume, </w:t>
      </w:r>
      <w:proofErr w:type="gramStart"/>
      <w:r w:rsidR="716EC208" w:rsidRPr="00410DD0">
        <w:t>pace</w:t>
      </w:r>
      <w:proofErr w:type="gramEnd"/>
      <w:r w:rsidR="716EC208" w:rsidRPr="00410DD0">
        <w:t xml:space="preserve"> and intonation to enhance meaning when recording. </w:t>
      </w:r>
      <w:r w:rsidR="42C3664A" w:rsidRPr="00410DD0">
        <w:t>Once</w:t>
      </w:r>
      <w:r w:rsidRPr="00410DD0">
        <w:t xml:space="preserve"> students are confident </w:t>
      </w:r>
      <w:r w:rsidR="42C3664A" w:rsidRPr="00410DD0">
        <w:t>with</w:t>
      </w:r>
      <w:r w:rsidRPr="00410DD0">
        <w:t xml:space="preserve"> using </w:t>
      </w:r>
      <w:r w:rsidR="42C3664A" w:rsidRPr="00410DD0">
        <w:t>the technology</w:t>
      </w:r>
      <w:r w:rsidR="6293FF99" w:rsidRPr="00410DD0">
        <w:t>, they can begin recording their podcasts.</w:t>
      </w:r>
    </w:p>
    <w:p w14:paraId="05FE2E5E" w14:textId="7E74033C" w:rsidR="1B9428BF" w:rsidRPr="00410DD0" w:rsidRDefault="3FBA22F6" w:rsidP="00F64718">
      <w:pPr>
        <w:pStyle w:val="ListNumber"/>
      </w:pPr>
      <w:r w:rsidRPr="00410DD0">
        <w:t xml:space="preserve">Students continue </w:t>
      </w:r>
      <w:r w:rsidR="16C35F7A" w:rsidRPr="00410DD0">
        <w:t xml:space="preserve">to </w:t>
      </w:r>
      <w:r w:rsidRPr="00410DD0">
        <w:t xml:space="preserve">record </w:t>
      </w:r>
      <w:r w:rsidR="293F5968" w:rsidRPr="00410DD0">
        <w:t>their podcast</w:t>
      </w:r>
      <w:r w:rsidR="74BE6E05" w:rsidRPr="00410DD0">
        <w:t xml:space="preserve"> and</w:t>
      </w:r>
      <w:r w:rsidR="0E1E7B23" w:rsidRPr="00410DD0">
        <w:t xml:space="preserve"> share their completed podcast in </w:t>
      </w:r>
      <w:hyperlink w:anchor="_Lesson_19_–_1">
        <w:r w:rsidR="0E1E7B23" w:rsidRPr="00410DD0">
          <w:rPr>
            <w:rStyle w:val="Hyperlink"/>
          </w:rPr>
          <w:t>Lesson 19</w:t>
        </w:r>
      </w:hyperlink>
      <w:r w:rsidR="0E1E7B23" w:rsidRPr="00410DD0">
        <w:t>.</w:t>
      </w:r>
    </w:p>
    <w:p w14:paraId="6A724A1A" w14:textId="60A55764" w:rsidR="389C8F04" w:rsidRPr="00410DD0" w:rsidRDefault="48305B8D" w:rsidP="2A51535D">
      <w:pPr>
        <w:pStyle w:val="FeatureBox3"/>
      </w:pPr>
      <w:r w:rsidRPr="00410DD0">
        <w:rPr>
          <w:rStyle w:val="Strong"/>
        </w:rPr>
        <w:t xml:space="preserve">Assessment task </w:t>
      </w:r>
      <w:r w:rsidR="6208E330" w:rsidRPr="00410DD0">
        <w:rPr>
          <w:rStyle w:val="Strong"/>
        </w:rPr>
        <w:t>7</w:t>
      </w:r>
      <w:r w:rsidRPr="00410DD0">
        <w:rPr>
          <w:rStyle w:val="Strong"/>
          <w:b w:val="0"/>
          <w:bCs w:val="0"/>
        </w:rPr>
        <w:t xml:space="preserve"> – observations and work samples from this lesson allow students to </w:t>
      </w:r>
      <w:r w:rsidRPr="00410DD0">
        <w:t>demonstrate achievement towards the following syllabus outcomes and content points:</w:t>
      </w:r>
    </w:p>
    <w:p w14:paraId="280FAF03" w14:textId="31CB5480" w:rsidR="376D1933" w:rsidRPr="00410DD0" w:rsidRDefault="376D1933" w:rsidP="2A51535D">
      <w:pPr>
        <w:pStyle w:val="FeatureBox3"/>
      </w:pPr>
      <w:r w:rsidRPr="00410DD0">
        <w:rPr>
          <w:b/>
          <w:bCs/>
        </w:rPr>
        <w:t>EN3-OLC-01</w:t>
      </w:r>
      <w:r w:rsidRPr="00410DD0">
        <w:t xml:space="preserve"> – communicates to wide audiences with social and cultural awareness, by interacting and presenting, and by analysing and evaluating for </w:t>
      </w:r>
      <w:proofErr w:type="gramStart"/>
      <w:r w:rsidRPr="00410DD0">
        <w:t>understanding</w:t>
      </w:r>
      <w:proofErr w:type="gramEnd"/>
    </w:p>
    <w:p w14:paraId="148B28AA" w14:textId="15C2D4D8" w:rsidR="376D1933" w:rsidRPr="00410DD0" w:rsidRDefault="376D1933" w:rsidP="00637398">
      <w:pPr>
        <w:pStyle w:val="FeatureBox3"/>
        <w:numPr>
          <w:ilvl w:val="0"/>
          <w:numId w:val="2"/>
        </w:numPr>
        <w:ind w:left="567" w:hanging="567"/>
      </w:pPr>
      <w:r w:rsidRPr="00410DD0">
        <w:t xml:space="preserve">experiment with volume, pace and intonation to enhance meaning when presenting and reciting, and recognise the effects these have on audience </w:t>
      </w:r>
      <w:proofErr w:type="gramStart"/>
      <w:r w:rsidRPr="00410DD0">
        <w:t>understanding</w:t>
      </w:r>
      <w:proofErr w:type="gramEnd"/>
    </w:p>
    <w:p w14:paraId="379BBABA" w14:textId="576870FF" w:rsidR="376D1933" w:rsidRPr="00410DD0" w:rsidRDefault="376D1933" w:rsidP="00637398">
      <w:pPr>
        <w:pStyle w:val="FeatureBox3"/>
        <w:numPr>
          <w:ilvl w:val="0"/>
          <w:numId w:val="2"/>
        </w:numPr>
        <w:ind w:left="567" w:hanging="567"/>
      </w:pPr>
      <w:r w:rsidRPr="00410DD0">
        <w:t>reflect on and monitor own and peer presentations according to given criteria.</w:t>
      </w:r>
    </w:p>
    <w:p w14:paraId="47100510" w14:textId="19CDC45A" w:rsidR="53FA63E2" w:rsidRPr="00410DD0" w:rsidRDefault="53FA63E2" w:rsidP="2A51535D">
      <w:pPr>
        <w:pStyle w:val="FeatureBox3"/>
      </w:pPr>
      <w:r w:rsidRPr="00410DD0">
        <w:rPr>
          <w:rStyle w:val="Strong"/>
        </w:rPr>
        <w:t>EN3-CWT-01</w:t>
      </w:r>
      <w:r w:rsidR="389C8F04" w:rsidRPr="00410DD0">
        <w:t xml:space="preserve"> – </w:t>
      </w:r>
      <w:r w:rsidR="49835C8F" w:rsidRPr="00410DD0">
        <w:t xml:space="preserve">plans, creates and revises written texts for multiple purposes and audiences through selection of text features, sentence-level grammar, punctuation and word-level </w:t>
      </w:r>
      <w:proofErr w:type="gramStart"/>
      <w:r w:rsidR="49835C8F" w:rsidRPr="00410DD0">
        <w:t>language</w:t>
      </w:r>
      <w:proofErr w:type="gramEnd"/>
    </w:p>
    <w:p w14:paraId="26DCB7B8" w14:textId="5A5FDFB7" w:rsidR="1FDB6FC7" w:rsidRPr="00410DD0" w:rsidRDefault="1FDB6FC7" w:rsidP="00637398">
      <w:pPr>
        <w:pStyle w:val="FeatureBox3"/>
        <w:numPr>
          <w:ilvl w:val="0"/>
          <w:numId w:val="2"/>
        </w:numPr>
        <w:ind w:left="567" w:hanging="567"/>
      </w:pPr>
      <w:r w:rsidRPr="00410DD0">
        <w:t xml:space="preserve">control tense across a text according to purpose, shifting between past, present and future tense if </w:t>
      </w:r>
      <w:proofErr w:type="gramStart"/>
      <w:r w:rsidRPr="00410DD0">
        <w:t>required</w:t>
      </w:r>
      <w:proofErr w:type="gramEnd"/>
    </w:p>
    <w:p w14:paraId="6E6896B3" w14:textId="2304E304" w:rsidR="6FD18924" w:rsidRPr="00410DD0" w:rsidRDefault="6FD18924" w:rsidP="00637398">
      <w:pPr>
        <w:pStyle w:val="FeatureBox3"/>
        <w:numPr>
          <w:ilvl w:val="0"/>
          <w:numId w:val="2"/>
        </w:numPr>
        <w:ind w:left="567" w:hanging="567"/>
      </w:pPr>
      <w:r w:rsidRPr="00410DD0">
        <w:t xml:space="preserve">maintain correct noun–pronoun referencing, subject–verb agreement and use temporal, conditional and causal connectives to build cohesive links across a </w:t>
      </w:r>
      <w:proofErr w:type="gramStart"/>
      <w:r w:rsidRPr="00410DD0">
        <w:t>text</w:t>
      </w:r>
      <w:proofErr w:type="gramEnd"/>
    </w:p>
    <w:p w14:paraId="020B1BDD" w14:textId="6BE4D3AF" w:rsidR="6FD18924" w:rsidRPr="00410DD0" w:rsidRDefault="6FD18924" w:rsidP="00637398">
      <w:pPr>
        <w:pStyle w:val="FeatureBox3"/>
        <w:numPr>
          <w:ilvl w:val="0"/>
          <w:numId w:val="2"/>
        </w:numPr>
        <w:ind w:left="567" w:hanging="567"/>
      </w:pPr>
      <w:r w:rsidRPr="00410DD0">
        <w:t xml:space="preserve">choose multimodal features suited to a target audience and purpose, to reinforce and extend </w:t>
      </w:r>
      <w:proofErr w:type="gramStart"/>
      <w:r w:rsidRPr="00410DD0">
        <w:t>ideas</w:t>
      </w:r>
      <w:proofErr w:type="gramEnd"/>
    </w:p>
    <w:p w14:paraId="747C0D0A" w14:textId="64589745" w:rsidR="503EC976" w:rsidRPr="00410DD0" w:rsidRDefault="503EC976" w:rsidP="00637398">
      <w:pPr>
        <w:pStyle w:val="FeatureBox3"/>
        <w:numPr>
          <w:ilvl w:val="0"/>
          <w:numId w:val="2"/>
        </w:numPr>
        <w:ind w:left="567" w:hanging="567"/>
      </w:pPr>
      <w:r w:rsidRPr="00410DD0">
        <w:t>use print or digital tools to plan, sequence, create, revise, edit and publish texts</w:t>
      </w:r>
      <w:r w:rsidR="1F038F11" w:rsidRPr="00410DD0">
        <w:t>.</w:t>
      </w:r>
    </w:p>
    <w:p w14:paraId="5B3B943A" w14:textId="01AAD13A" w:rsidR="002B5650" w:rsidRPr="00410DD0" w:rsidRDefault="43A42F66" w:rsidP="003421EE">
      <w:pPr>
        <w:pStyle w:val="Heading2"/>
      </w:pPr>
      <w:bookmarkStart w:id="120" w:name="_Lesson_19_–_1"/>
      <w:bookmarkStart w:id="121" w:name="_Toc143258901"/>
      <w:bookmarkStart w:id="122" w:name="_Lesson_19_–"/>
      <w:bookmarkStart w:id="123" w:name="_Toc169529489"/>
      <w:bookmarkEnd w:id="120"/>
      <w:r w:rsidRPr="00410DD0">
        <w:t>Lesson 19</w:t>
      </w:r>
      <w:r w:rsidR="601B13F0" w:rsidRPr="00410DD0">
        <w:t xml:space="preserve"> – </w:t>
      </w:r>
      <w:r w:rsidR="1FADA974" w:rsidRPr="00410DD0">
        <w:t>finalising</w:t>
      </w:r>
      <w:bookmarkEnd w:id="121"/>
      <w:r w:rsidR="52B85394" w:rsidRPr="00410DD0">
        <w:t xml:space="preserve">, </w:t>
      </w:r>
      <w:r w:rsidR="66923807" w:rsidRPr="00410DD0">
        <w:t xml:space="preserve">presenting </w:t>
      </w:r>
      <w:r w:rsidR="4B3DD947" w:rsidRPr="00410DD0">
        <w:t xml:space="preserve">and reviewing </w:t>
      </w:r>
      <w:r w:rsidR="66923807" w:rsidRPr="00410DD0">
        <w:t xml:space="preserve">informative </w:t>
      </w:r>
      <w:proofErr w:type="gramStart"/>
      <w:r w:rsidR="66923807" w:rsidRPr="00410DD0">
        <w:t>podcasts</w:t>
      </w:r>
      <w:bookmarkEnd w:id="122"/>
      <w:bookmarkEnd w:id="123"/>
      <w:proofErr w:type="gramEnd"/>
    </w:p>
    <w:p w14:paraId="4E69CA25" w14:textId="2C29CD4A" w:rsidR="683F1215" w:rsidRPr="00410DD0" w:rsidRDefault="7ECB99AC" w:rsidP="00F64718">
      <w:pPr>
        <w:pStyle w:val="FeatureBox"/>
      </w:pPr>
      <w:r w:rsidRPr="00410DD0">
        <w:rPr>
          <w:b/>
          <w:bCs/>
        </w:rPr>
        <w:t>Note:</w:t>
      </w:r>
      <w:r w:rsidRPr="00410DD0">
        <w:t xml:space="preserve"> prior to the lesson </w:t>
      </w:r>
      <w:r w:rsidR="20926091" w:rsidRPr="00410DD0">
        <w:t>establish stations around the classroom with a device and headphones</w:t>
      </w:r>
      <w:r w:rsidR="3616071B" w:rsidRPr="00410DD0">
        <w:t xml:space="preserve"> </w:t>
      </w:r>
      <w:r w:rsidR="784EDB5E" w:rsidRPr="00410DD0">
        <w:t>so that</w:t>
      </w:r>
      <w:r w:rsidR="3616071B" w:rsidRPr="00410DD0">
        <w:t xml:space="preserve"> students </w:t>
      </w:r>
      <w:r w:rsidR="784EDB5E" w:rsidRPr="00410DD0">
        <w:t xml:space="preserve">can listen </w:t>
      </w:r>
      <w:r w:rsidR="3616071B" w:rsidRPr="00410DD0">
        <w:t xml:space="preserve">to </w:t>
      </w:r>
      <w:r w:rsidR="784EDB5E" w:rsidRPr="00410DD0">
        <w:t>each other</w:t>
      </w:r>
      <w:r w:rsidR="46DC83FE" w:rsidRPr="00410DD0">
        <w:t>’s</w:t>
      </w:r>
      <w:r w:rsidR="3616071B" w:rsidRPr="00410DD0">
        <w:t xml:space="preserve"> podcasts.</w:t>
      </w:r>
    </w:p>
    <w:p w14:paraId="613DFE59" w14:textId="76BB40C4" w:rsidR="799B1C22" w:rsidRPr="00410DD0" w:rsidRDefault="7F91033D" w:rsidP="00637398">
      <w:pPr>
        <w:pStyle w:val="ListNumber"/>
        <w:numPr>
          <w:ilvl w:val="0"/>
          <w:numId w:val="29"/>
        </w:numPr>
      </w:pPr>
      <w:r w:rsidRPr="00410DD0">
        <w:t>Students review their podcast recording</w:t>
      </w:r>
      <w:r w:rsidR="7FABA708" w:rsidRPr="00410DD0">
        <w:t xml:space="preserve"> from</w:t>
      </w:r>
      <w:r w:rsidR="54181CDF" w:rsidRPr="00410DD0">
        <w:t xml:space="preserve"> </w:t>
      </w:r>
      <w:hyperlink w:anchor="_Lesson_18_–_1">
        <w:r w:rsidR="54181CDF" w:rsidRPr="00410DD0">
          <w:rPr>
            <w:rStyle w:val="Hyperlink"/>
          </w:rPr>
          <w:t>Lesson 18</w:t>
        </w:r>
      </w:hyperlink>
      <w:r w:rsidRPr="00410DD0">
        <w:t xml:space="preserve"> </w:t>
      </w:r>
      <w:r w:rsidR="2EB5F1CE" w:rsidRPr="00410DD0">
        <w:t>against the success criteria</w:t>
      </w:r>
      <w:r w:rsidR="3D84D35A" w:rsidRPr="00410DD0">
        <w:t xml:space="preserve"> from</w:t>
      </w:r>
      <w:r w:rsidR="7FABA708" w:rsidRPr="00410DD0">
        <w:t xml:space="preserve"> </w:t>
      </w:r>
      <w:hyperlink w:anchor="_Lesson_17_–_1">
        <w:r w:rsidR="08507FB8" w:rsidRPr="00410DD0">
          <w:rPr>
            <w:rStyle w:val="Hyperlink"/>
          </w:rPr>
          <w:t>Lesson 17</w:t>
        </w:r>
      </w:hyperlink>
      <w:r w:rsidR="08507FB8" w:rsidRPr="00410DD0">
        <w:t>.</w:t>
      </w:r>
      <w:r w:rsidRPr="00410DD0">
        <w:t xml:space="preserve"> </w:t>
      </w:r>
      <w:r w:rsidR="6EA14EFE" w:rsidRPr="00410DD0">
        <w:t xml:space="preserve">Allow time for students to </w:t>
      </w:r>
      <w:r w:rsidR="2F6A46B2" w:rsidRPr="00410DD0">
        <w:t xml:space="preserve">revise, edit and </w:t>
      </w:r>
      <w:r w:rsidR="31BD6C14" w:rsidRPr="00410DD0">
        <w:t>fin</w:t>
      </w:r>
      <w:r w:rsidR="6E6D966E" w:rsidRPr="00410DD0">
        <w:t xml:space="preserve">alise their </w:t>
      </w:r>
      <w:r w:rsidR="3416475A" w:rsidRPr="00410DD0">
        <w:t>podcast</w:t>
      </w:r>
      <w:r w:rsidR="6EA14EFE" w:rsidRPr="00410DD0">
        <w:t>.</w:t>
      </w:r>
    </w:p>
    <w:p w14:paraId="54D77B1F" w14:textId="236C0078" w:rsidR="5A743DA6" w:rsidRPr="00410DD0" w:rsidRDefault="388353A3" w:rsidP="00D93E00">
      <w:pPr>
        <w:pStyle w:val="ListNumber"/>
      </w:pPr>
      <w:r w:rsidRPr="00410DD0">
        <w:t>Explain that students will participate in</w:t>
      </w:r>
      <w:r w:rsidR="206DFE74" w:rsidRPr="00410DD0">
        <w:t xml:space="preserve"> </w:t>
      </w:r>
      <w:r w:rsidR="7A2156E2" w:rsidRPr="00410DD0">
        <w:t xml:space="preserve">a listening </w:t>
      </w:r>
      <w:hyperlink r:id="rId140">
        <w:r w:rsidR="7A2156E2" w:rsidRPr="00410DD0">
          <w:rPr>
            <w:rStyle w:val="Hyperlink"/>
          </w:rPr>
          <w:t>gallery walk</w:t>
        </w:r>
      </w:hyperlink>
      <w:r w:rsidR="44A62E40" w:rsidRPr="00410DD0">
        <w:rPr>
          <w:rStyle w:val="Hyperlink"/>
          <w:color w:val="auto"/>
          <w:u w:val="none"/>
        </w:rPr>
        <w:t>. They will use</w:t>
      </w:r>
      <w:r w:rsidR="7A2156E2" w:rsidRPr="00410DD0">
        <w:t xml:space="preserve"> </w:t>
      </w:r>
      <w:hyperlink w:anchor="_Resource_7_">
        <w:r w:rsidR="27D4FB9E" w:rsidRPr="00410DD0">
          <w:rPr>
            <w:rStyle w:val="Hyperlink"/>
          </w:rPr>
          <w:t>Resource 7 – podcast review</w:t>
        </w:r>
      </w:hyperlink>
      <w:r w:rsidR="27D4FB9E" w:rsidRPr="00410DD0">
        <w:t xml:space="preserve"> to analyse and review each other</w:t>
      </w:r>
      <w:r w:rsidR="52DDCE12" w:rsidRPr="00410DD0">
        <w:t>’</w:t>
      </w:r>
      <w:r w:rsidR="27D4FB9E" w:rsidRPr="00410DD0">
        <w:t>s podcasts.</w:t>
      </w:r>
    </w:p>
    <w:p w14:paraId="7C46A0F7" w14:textId="52A326B0" w:rsidR="75D431F3" w:rsidRPr="00410DD0" w:rsidRDefault="60F381A6" w:rsidP="00D93E00">
      <w:pPr>
        <w:pStyle w:val="ListNumber"/>
      </w:pPr>
      <w:r w:rsidRPr="00410DD0">
        <w:t>In small groups</w:t>
      </w:r>
      <w:r w:rsidR="61E6AAE4" w:rsidRPr="00410DD0">
        <w:t xml:space="preserve">, </w:t>
      </w:r>
      <w:r w:rsidR="5AE48792" w:rsidRPr="00410DD0">
        <w:t>or independently</w:t>
      </w:r>
      <w:r w:rsidRPr="00410DD0">
        <w:t xml:space="preserve">, </w:t>
      </w:r>
      <w:r w:rsidR="3E9DBF48" w:rsidRPr="00410DD0">
        <w:t>s</w:t>
      </w:r>
      <w:r w:rsidRPr="00410DD0">
        <w:t>tudents select 4 or 5 podcasts to review and analyse</w:t>
      </w:r>
      <w:r w:rsidR="5FCA1C66" w:rsidRPr="00410DD0">
        <w:t>.</w:t>
      </w:r>
    </w:p>
    <w:p w14:paraId="57EBE2A8" w14:textId="3F13D786" w:rsidR="002B5650" w:rsidRPr="00410DD0" w:rsidRDefault="43A42F66" w:rsidP="003421EE">
      <w:pPr>
        <w:pStyle w:val="Heading2"/>
      </w:pPr>
      <w:bookmarkStart w:id="124" w:name="_Lesson_20_–_1"/>
      <w:bookmarkStart w:id="125" w:name="_Toc143258902"/>
      <w:bookmarkStart w:id="126" w:name="_Lesson_20_–"/>
      <w:bookmarkStart w:id="127" w:name="_Toc169529490"/>
      <w:bookmarkEnd w:id="124"/>
      <w:r w:rsidRPr="00410DD0">
        <w:t>Lesson 20</w:t>
      </w:r>
      <w:r w:rsidR="601B13F0" w:rsidRPr="00410DD0">
        <w:t xml:space="preserve"> – </w:t>
      </w:r>
      <w:r w:rsidR="70A406F2" w:rsidRPr="00410DD0">
        <w:t>reviewing podcasts</w:t>
      </w:r>
      <w:r w:rsidR="04968D74" w:rsidRPr="00410DD0">
        <w:t xml:space="preserve"> and reflecting on the textual </w:t>
      </w:r>
      <w:proofErr w:type="gramStart"/>
      <w:r w:rsidR="04968D74" w:rsidRPr="00410DD0">
        <w:t>concepts</w:t>
      </w:r>
      <w:bookmarkEnd w:id="125"/>
      <w:bookmarkEnd w:id="126"/>
      <w:bookmarkEnd w:id="127"/>
      <w:proofErr w:type="gramEnd"/>
    </w:p>
    <w:p w14:paraId="779DB2EC" w14:textId="275FD516" w:rsidR="4B8ECCEE" w:rsidRPr="00410DD0" w:rsidRDefault="674BCD02" w:rsidP="00637398">
      <w:pPr>
        <w:pStyle w:val="ListNumber"/>
        <w:numPr>
          <w:ilvl w:val="0"/>
          <w:numId w:val="30"/>
        </w:numPr>
      </w:pPr>
      <w:r w:rsidRPr="00410DD0">
        <w:t>If required, allow s</w:t>
      </w:r>
      <w:r w:rsidR="423FB682" w:rsidRPr="00410DD0">
        <w:t xml:space="preserve">tudents </w:t>
      </w:r>
      <w:r w:rsidR="0C3591E5" w:rsidRPr="00410DD0">
        <w:t>to</w:t>
      </w:r>
      <w:r w:rsidR="2286C786" w:rsidRPr="00410DD0">
        <w:t xml:space="preserve"> continue to participate in a listening </w:t>
      </w:r>
      <w:hyperlink r:id="rId141">
        <w:r w:rsidR="0C307DC0" w:rsidRPr="00410DD0">
          <w:rPr>
            <w:rStyle w:val="Hyperlink"/>
          </w:rPr>
          <w:t>gallery walk</w:t>
        </w:r>
      </w:hyperlink>
      <w:r w:rsidR="3C4DB6C2" w:rsidRPr="00410DD0">
        <w:t xml:space="preserve"> and</w:t>
      </w:r>
      <w:r w:rsidR="2286C786" w:rsidRPr="00410DD0">
        <w:t xml:space="preserve"> use </w:t>
      </w:r>
      <w:hyperlink w:anchor="_Resource_7_">
        <w:r w:rsidR="2286C786" w:rsidRPr="00410DD0">
          <w:rPr>
            <w:rStyle w:val="Hyperlink"/>
          </w:rPr>
          <w:t xml:space="preserve">Resource </w:t>
        </w:r>
        <w:r w:rsidR="2376AB71" w:rsidRPr="00410DD0">
          <w:rPr>
            <w:rStyle w:val="Hyperlink"/>
          </w:rPr>
          <w:t>7</w:t>
        </w:r>
        <w:r w:rsidR="0FDE8AF2" w:rsidRPr="00410DD0">
          <w:rPr>
            <w:rStyle w:val="Hyperlink"/>
          </w:rPr>
          <w:t xml:space="preserve"> –</w:t>
        </w:r>
        <w:r w:rsidR="2286C786" w:rsidRPr="00410DD0">
          <w:rPr>
            <w:rStyle w:val="Hyperlink"/>
          </w:rPr>
          <w:t xml:space="preserve"> </w:t>
        </w:r>
        <w:r w:rsidR="411F51E9" w:rsidRPr="00410DD0">
          <w:rPr>
            <w:rStyle w:val="Hyperlink"/>
          </w:rPr>
          <w:t>p</w:t>
        </w:r>
        <w:r w:rsidR="2286C786" w:rsidRPr="00410DD0">
          <w:rPr>
            <w:rStyle w:val="Hyperlink"/>
          </w:rPr>
          <w:t xml:space="preserve">odcast </w:t>
        </w:r>
        <w:r w:rsidR="005F6DE8" w:rsidRPr="00410DD0">
          <w:rPr>
            <w:rStyle w:val="Hyperlink"/>
          </w:rPr>
          <w:t>review</w:t>
        </w:r>
      </w:hyperlink>
      <w:r w:rsidR="2286C786" w:rsidRPr="00410DD0">
        <w:t>.</w:t>
      </w:r>
    </w:p>
    <w:p w14:paraId="2BC7DB2B" w14:textId="2808B446" w:rsidR="693C8F0F" w:rsidRPr="00410DD0" w:rsidRDefault="7857FD81" w:rsidP="00D93E00">
      <w:pPr>
        <w:pStyle w:val="ListNumber"/>
      </w:pPr>
      <w:r w:rsidRPr="00410DD0">
        <w:t>As a class, reflect on the</w:t>
      </w:r>
      <w:r w:rsidR="0CAB6E0D" w:rsidRPr="00410DD0">
        <w:t xml:space="preserve"> podcasts. Ask guiding questions</w:t>
      </w:r>
      <w:r w:rsidR="458F2226" w:rsidRPr="00410DD0">
        <w:t>, f</w:t>
      </w:r>
      <w:r w:rsidR="0CAB6E0D" w:rsidRPr="00410DD0">
        <w:t>or example:</w:t>
      </w:r>
    </w:p>
    <w:p w14:paraId="2CD00399" w14:textId="30878786" w:rsidR="5AF4BEFD" w:rsidRPr="00410DD0" w:rsidRDefault="0CAB6E0D" w:rsidP="00F64718">
      <w:pPr>
        <w:pStyle w:val="ListBullet"/>
        <w:ind w:left="1134"/>
      </w:pPr>
      <w:r w:rsidRPr="00410DD0">
        <w:t>H</w:t>
      </w:r>
      <w:r w:rsidR="7857FD81" w:rsidRPr="00410DD0">
        <w:t xml:space="preserve">ow </w:t>
      </w:r>
      <w:r w:rsidR="3FDEA5C7" w:rsidRPr="00410DD0">
        <w:t xml:space="preserve">did </w:t>
      </w:r>
      <w:r w:rsidR="7857FD81" w:rsidRPr="00410DD0">
        <w:t xml:space="preserve">the inclusion </w:t>
      </w:r>
      <w:r w:rsidR="6EAB496A" w:rsidRPr="00410DD0">
        <w:t xml:space="preserve">of multimodal </w:t>
      </w:r>
      <w:r w:rsidR="7857FD81" w:rsidRPr="00410DD0">
        <w:t>features</w:t>
      </w:r>
      <w:r w:rsidR="1FAEF70B" w:rsidRPr="00410DD0">
        <w:t xml:space="preserve"> </w:t>
      </w:r>
      <w:r w:rsidR="30354F4F" w:rsidRPr="00410DD0">
        <w:t xml:space="preserve">create engagement </w:t>
      </w:r>
      <w:r w:rsidR="30D43B8C" w:rsidRPr="00410DD0">
        <w:t>and suit the target audience</w:t>
      </w:r>
      <w:r w:rsidR="23345574" w:rsidRPr="00410DD0">
        <w:t>?</w:t>
      </w:r>
    </w:p>
    <w:p w14:paraId="08705BA7" w14:textId="574F12EF" w:rsidR="3AF6BA11" w:rsidRPr="00410DD0" w:rsidRDefault="42047B56" w:rsidP="00F64718">
      <w:pPr>
        <w:pStyle w:val="ListBullet"/>
        <w:ind w:left="1134"/>
      </w:pPr>
      <w:r w:rsidRPr="00410DD0">
        <w:t>How did the presenters’ volume, pace and intonation enhance engagement of the podcast?</w:t>
      </w:r>
    </w:p>
    <w:p w14:paraId="60EDE0AD" w14:textId="0FAC71B4" w:rsidR="3AF6BA11" w:rsidRPr="00410DD0" w:rsidRDefault="42047B56" w:rsidP="00F64718">
      <w:pPr>
        <w:pStyle w:val="ListBullet"/>
        <w:ind w:left="1134"/>
      </w:pPr>
      <w:r w:rsidRPr="00410DD0">
        <w:t>What aspect of receiving information in the medium of a podcast did you enjoy most?</w:t>
      </w:r>
    </w:p>
    <w:p w14:paraId="06494910" w14:textId="7E40F38B" w:rsidR="3AF6BA11" w:rsidRPr="00410DD0" w:rsidRDefault="42047B56" w:rsidP="00F64718">
      <w:pPr>
        <w:pStyle w:val="ListBullet"/>
        <w:ind w:left="1134"/>
      </w:pPr>
      <w:r w:rsidRPr="00410DD0">
        <w:t xml:space="preserve">What new things did you learn about Aboriginal and Torres Strait Islander </w:t>
      </w:r>
      <w:r w:rsidR="0070082B" w:rsidRPr="00410DD0">
        <w:t>c</w:t>
      </w:r>
      <w:r w:rsidRPr="00410DD0">
        <w:t>ulture</w:t>
      </w:r>
      <w:r w:rsidR="003957FE" w:rsidRPr="00410DD0">
        <w:t>s</w:t>
      </w:r>
      <w:r w:rsidRPr="00410DD0">
        <w:t xml:space="preserve"> and </w:t>
      </w:r>
      <w:r w:rsidR="008C4033" w:rsidRPr="00410DD0">
        <w:t>l</w:t>
      </w:r>
      <w:r w:rsidRPr="00410DD0">
        <w:t>anguage</w:t>
      </w:r>
      <w:r w:rsidR="003957FE" w:rsidRPr="00410DD0">
        <w:t>s</w:t>
      </w:r>
      <w:r w:rsidRPr="00410DD0">
        <w:t xml:space="preserve"> after listening to the podcasts?</w:t>
      </w:r>
    </w:p>
    <w:p w14:paraId="68BA8CFE" w14:textId="16740965" w:rsidR="5DB7FC24" w:rsidRPr="00410DD0" w:rsidRDefault="62AD181F" w:rsidP="00F64718">
      <w:pPr>
        <w:pStyle w:val="ListBullet"/>
        <w:ind w:left="1134"/>
      </w:pPr>
      <w:r w:rsidRPr="00410DD0">
        <w:t xml:space="preserve">How did the podcast reinforce and extend ideas about the importance of Aboriginal and Torres Strait Islander </w:t>
      </w:r>
      <w:r w:rsidR="0070082B" w:rsidRPr="00410DD0">
        <w:t>c</w:t>
      </w:r>
      <w:r w:rsidRPr="00410DD0">
        <w:t>ulture</w:t>
      </w:r>
      <w:r w:rsidR="003957FE" w:rsidRPr="00410DD0">
        <w:t>s</w:t>
      </w:r>
      <w:r w:rsidRPr="00410DD0">
        <w:t>?</w:t>
      </w:r>
    </w:p>
    <w:p w14:paraId="04B90DEA" w14:textId="7C992654" w:rsidR="71153FAD" w:rsidRPr="00410DD0" w:rsidRDefault="54506F91" w:rsidP="00F64718">
      <w:pPr>
        <w:pStyle w:val="ListBullet"/>
        <w:ind w:left="1134"/>
      </w:pPr>
      <w:r w:rsidRPr="00410DD0">
        <w:t xml:space="preserve">What is </w:t>
      </w:r>
      <w:r w:rsidR="13FD2440" w:rsidRPr="00410DD0">
        <w:t xml:space="preserve">one thing </w:t>
      </w:r>
      <w:r w:rsidR="038A2D4D" w:rsidRPr="00410DD0">
        <w:t xml:space="preserve">you can identify </w:t>
      </w:r>
      <w:r w:rsidR="13FD2440" w:rsidRPr="00410DD0">
        <w:t xml:space="preserve">that inspired you to take action to preserve Aboriginal and Torres Strait Islander </w:t>
      </w:r>
      <w:r w:rsidR="0070082B" w:rsidRPr="00410DD0">
        <w:t>c</w:t>
      </w:r>
      <w:r w:rsidR="13FD2440" w:rsidRPr="00410DD0">
        <w:t>ulture</w:t>
      </w:r>
      <w:r w:rsidR="003957FE" w:rsidRPr="00410DD0">
        <w:t>s</w:t>
      </w:r>
      <w:r w:rsidR="13FD2440" w:rsidRPr="00410DD0">
        <w:t xml:space="preserve"> after listening to the podcasts?</w:t>
      </w:r>
    </w:p>
    <w:p w14:paraId="0FCE1C55" w14:textId="3B4190EE" w:rsidR="44E8D3FA" w:rsidRPr="00410DD0" w:rsidRDefault="2BEDCB9A" w:rsidP="00F64718">
      <w:pPr>
        <w:pStyle w:val="ListNumber"/>
      </w:pPr>
      <w:r w:rsidRPr="00410DD0">
        <w:t xml:space="preserve">Remind students of the Kahoot quiz </w:t>
      </w:r>
      <w:r w:rsidR="3F9EDEEA" w:rsidRPr="00410DD0">
        <w:t>from</w:t>
      </w:r>
      <w:r w:rsidR="542F5C36" w:rsidRPr="00410DD0">
        <w:t xml:space="preserve"> </w:t>
      </w:r>
      <w:hyperlink w:anchor="_Lesson_1_–_2">
        <w:r w:rsidR="1D6A53CC" w:rsidRPr="00410DD0">
          <w:rPr>
            <w:rStyle w:val="Hyperlink"/>
          </w:rPr>
          <w:t>Lesson 1</w:t>
        </w:r>
      </w:hyperlink>
      <w:r w:rsidR="1D6A53CC" w:rsidRPr="00410DD0">
        <w:t xml:space="preserve">. </w:t>
      </w:r>
      <w:r w:rsidRPr="00410DD0">
        <w:t>Explain that students will participate in the same Kahoot</w:t>
      </w:r>
      <w:r w:rsidR="083EC4B6" w:rsidRPr="00410DD0">
        <w:t xml:space="preserve"> quiz to assess their learning </w:t>
      </w:r>
      <w:r w:rsidR="1FC6E6D7" w:rsidRPr="00410DD0">
        <w:t xml:space="preserve">from </w:t>
      </w:r>
      <w:r w:rsidR="083EC4B6" w:rsidRPr="00410DD0">
        <w:t>and understanding</w:t>
      </w:r>
      <w:r w:rsidR="185FDA06" w:rsidRPr="00410DD0">
        <w:t xml:space="preserve"> from the past 5 weeks</w:t>
      </w:r>
      <w:r w:rsidR="083EC4B6" w:rsidRPr="00410DD0">
        <w:t>.</w:t>
      </w:r>
    </w:p>
    <w:p w14:paraId="35EF06E0" w14:textId="069C0542" w:rsidR="0B2EDE84" w:rsidRPr="00410DD0" w:rsidRDefault="11D8665D" w:rsidP="00F64718">
      <w:pPr>
        <w:pStyle w:val="ListNumber"/>
      </w:pPr>
      <w:r w:rsidRPr="00410DD0">
        <w:t>Provide students wi</w:t>
      </w:r>
      <w:r w:rsidR="22805FE9" w:rsidRPr="00410DD0">
        <w:t xml:space="preserve">th </w:t>
      </w:r>
      <w:r w:rsidRPr="00410DD0">
        <w:t xml:space="preserve">instructions on how to access the Kahoot quiz using the same method as </w:t>
      </w:r>
      <w:hyperlink w:anchor="_Lesson_1_–_2">
        <w:r w:rsidRPr="00410DD0">
          <w:rPr>
            <w:rStyle w:val="Hyperlink"/>
          </w:rPr>
          <w:t>Lesson 1</w:t>
        </w:r>
      </w:hyperlink>
      <w:r w:rsidRPr="00410DD0">
        <w:t xml:space="preserve">. </w:t>
      </w:r>
      <w:r w:rsidR="1AFE0BD4" w:rsidRPr="00410DD0">
        <w:t>Student</w:t>
      </w:r>
      <w:r w:rsidR="7C2001F7" w:rsidRPr="00410DD0">
        <w:t>s</w:t>
      </w:r>
      <w:r w:rsidR="1AFE0BD4" w:rsidRPr="00410DD0">
        <w:t xml:space="preserve"> complete the quiz independently.</w:t>
      </w:r>
    </w:p>
    <w:p w14:paraId="631DA1AF" w14:textId="654F649C" w:rsidR="14FE512E" w:rsidRPr="00410DD0" w:rsidRDefault="3253983C" w:rsidP="00F64718">
      <w:pPr>
        <w:pStyle w:val="ListNumber"/>
      </w:pPr>
      <w:r w:rsidRPr="00410DD0">
        <w:t xml:space="preserve">As a class, review the answers and discuss any areas where students may have questions or need clarification. </w:t>
      </w:r>
      <w:r w:rsidR="0BF39B41" w:rsidRPr="00410DD0">
        <w:rPr>
          <w:rStyle w:val="Strong"/>
        </w:rPr>
        <w:t>Option</w:t>
      </w:r>
      <w:r w:rsidR="21DEE122" w:rsidRPr="00410DD0">
        <w:rPr>
          <w:rStyle w:val="Strong"/>
        </w:rPr>
        <w:t>al</w:t>
      </w:r>
      <w:r w:rsidR="0BF39B41" w:rsidRPr="00410DD0">
        <w:rPr>
          <w:b/>
          <w:bCs/>
        </w:rPr>
        <w:t>:</w:t>
      </w:r>
      <w:r w:rsidR="0BF39B41" w:rsidRPr="00410DD0">
        <w:t xml:space="preserve"> provide students with their results from the Kahoot </w:t>
      </w:r>
      <w:r w:rsidR="2D4E4485" w:rsidRPr="00410DD0">
        <w:t xml:space="preserve">quiz </w:t>
      </w:r>
      <w:r w:rsidR="33B6D972" w:rsidRPr="00410DD0">
        <w:t xml:space="preserve">(pre assessment) </w:t>
      </w:r>
      <w:r w:rsidR="0BF39B41" w:rsidRPr="00410DD0">
        <w:t xml:space="preserve">in </w:t>
      </w:r>
      <w:hyperlink w:anchor="_Lesson_1_–_2">
        <w:r w:rsidR="0BF39B41" w:rsidRPr="00410DD0">
          <w:rPr>
            <w:rStyle w:val="Hyperlink"/>
          </w:rPr>
          <w:t>Lesson 1</w:t>
        </w:r>
      </w:hyperlink>
      <w:r w:rsidR="0BF39B41" w:rsidRPr="00410DD0">
        <w:t xml:space="preserve"> to </w:t>
      </w:r>
      <w:r w:rsidR="402B5621" w:rsidRPr="00410DD0">
        <w:t xml:space="preserve">compare to </w:t>
      </w:r>
      <w:r w:rsidR="0BF39B41" w:rsidRPr="00410DD0">
        <w:t>th</w:t>
      </w:r>
      <w:r w:rsidR="13C29067" w:rsidRPr="00410DD0">
        <w:t>e Kahoot</w:t>
      </w:r>
      <w:r w:rsidR="349234BC" w:rsidRPr="00410DD0">
        <w:t xml:space="preserve"> </w:t>
      </w:r>
      <w:r w:rsidR="04C78879" w:rsidRPr="00410DD0">
        <w:t xml:space="preserve">quiz </w:t>
      </w:r>
      <w:r w:rsidR="3929B233" w:rsidRPr="00410DD0">
        <w:t xml:space="preserve">completed </w:t>
      </w:r>
      <w:r w:rsidR="332ED707" w:rsidRPr="00410DD0">
        <w:t xml:space="preserve">in activity 4 </w:t>
      </w:r>
      <w:r w:rsidR="3929B233" w:rsidRPr="00410DD0">
        <w:t>(post assessment)</w:t>
      </w:r>
      <w:r w:rsidR="30BE3257" w:rsidRPr="00410DD0">
        <w:t xml:space="preserve">. </w:t>
      </w:r>
      <w:r w:rsidR="31126F58" w:rsidRPr="00410DD0">
        <w:t>Students</w:t>
      </w:r>
      <w:r w:rsidR="37B0321E" w:rsidRPr="00410DD0">
        <w:t xml:space="preserve"> reflect on their growth and understanding throughout the unit.</w:t>
      </w:r>
    </w:p>
    <w:p w14:paraId="3C7311CF" w14:textId="711C2545" w:rsidR="2C828185" w:rsidRPr="00410DD0" w:rsidRDefault="2EF388E1" w:rsidP="00F64718">
      <w:pPr>
        <w:pStyle w:val="ListNumber"/>
      </w:pPr>
      <w:r w:rsidRPr="00410DD0">
        <w:t>As a class, discuss and r</w:t>
      </w:r>
      <w:r w:rsidR="15FF407B" w:rsidRPr="00410DD0">
        <w:t xml:space="preserve">eflect on the textual concepts </w:t>
      </w:r>
      <w:r w:rsidR="5F929E62" w:rsidRPr="00410DD0">
        <w:t>of</w:t>
      </w:r>
      <w:r w:rsidR="15FF407B" w:rsidRPr="00410DD0">
        <w:t xml:space="preserve"> imagery, symbol, </w:t>
      </w:r>
      <w:proofErr w:type="gramStart"/>
      <w:r w:rsidR="15FF407B" w:rsidRPr="00410DD0">
        <w:t>connotation</w:t>
      </w:r>
      <w:proofErr w:type="gramEnd"/>
      <w:r w:rsidR="15FF407B" w:rsidRPr="00410DD0">
        <w:t xml:space="preserve"> and narrative</w:t>
      </w:r>
      <w:r w:rsidR="1B798C20" w:rsidRPr="00410DD0">
        <w:t xml:space="preserve"> that have been explored throughout the unit</w:t>
      </w:r>
      <w:r w:rsidR="15FF407B" w:rsidRPr="00410DD0">
        <w:t xml:space="preserve">. </w:t>
      </w:r>
      <w:r w:rsidR="4E3657F4" w:rsidRPr="00410DD0">
        <w:t>Ask</w:t>
      </w:r>
      <w:r w:rsidR="15FF407B" w:rsidRPr="00410DD0">
        <w:t>:</w:t>
      </w:r>
    </w:p>
    <w:p w14:paraId="190DA7EF" w14:textId="4119FA17" w:rsidR="161F20C1" w:rsidRPr="00410DD0" w:rsidRDefault="7833597F" w:rsidP="00F64718">
      <w:pPr>
        <w:pStyle w:val="ListBullet"/>
        <w:ind w:left="1134"/>
      </w:pPr>
      <w:r w:rsidRPr="00410DD0">
        <w:t>What is</w:t>
      </w:r>
      <w:r w:rsidR="38C38975" w:rsidRPr="00410DD0">
        <w:t xml:space="preserve"> the difference in purpose between</w:t>
      </w:r>
      <w:r w:rsidR="6942C3DE" w:rsidRPr="00410DD0">
        <w:t xml:space="preserve"> </w:t>
      </w:r>
      <w:r w:rsidR="38C38975" w:rsidRPr="00410DD0">
        <w:t xml:space="preserve">Dreaming stories and </w:t>
      </w:r>
      <w:proofErr w:type="spellStart"/>
      <w:r w:rsidR="38C38975" w:rsidRPr="00410DD0">
        <w:t>Songlines</w:t>
      </w:r>
      <w:proofErr w:type="spellEnd"/>
      <w:r w:rsidR="38C38975" w:rsidRPr="00410DD0">
        <w:t xml:space="preserve"> in your own words?</w:t>
      </w:r>
    </w:p>
    <w:p w14:paraId="092DDB56" w14:textId="205CE8A6" w:rsidR="65450274" w:rsidRPr="00410DD0" w:rsidRDefault="38C38975" w:rsidP="00F64718">
      <w:pPr>
        <w:pStyle w:val="ListBullet"/>
        <w:ind w:left="1134"/>
      </w:pPr>
      <w:r w:rsidRPr="00410DD0">
        <w:t xml:space="preserve">How do Dreaming stories and </w:t>
      </w:r>
      <w:proofErr w:type="spellStart"/>
      <w:r w:rsidRPr="00410DD0">
        <w:t>Songlines</w:t>
      </w:r>
      <w:proofErr w:type="spellEnd"/>
      <w:r w:rsidRPr="00410DD0">
        <w:t xml:space="preserve"> contribute to Aboriginal and Torres Strait Islander cultural identit</w:t>
      </w:r>
      <w:r w:rsidR="00F21D76" w:rsidRPr="00410DD0">
        <w:t>ies</w:t>
      </w:r>
      <w:r w:rsidRPr="00410DD0">
        <w:t xml:space="preserve"> and understanding of the world around them?</w:t>
      </w:r>
    </w:p>
    <w:p w14:paraId="05932397" w14:textId="06E40791" w:rsidR="65450274" w:rsidRPr="00410DD0" w:rsidRDefault="38C38975" w:rsidP="00F64718">
      <w:pPr>
        <w:pStyle w:val="ListBullet"/>
        <w:ind w:left="1134"/>
      </w:pPr>
      <w:r w:rsidRPr="00410DD0">
        <w:t xml:space="preserve">How does figurative language, such as similes, </w:t>
      </w:r>
      <w:proofErr w:type="gramStart"/>
      <w:r w:rsidRPr="00410DD0">
        <w:t>metaphors</w:t>
      </w:r>
      <w:proofErr w:type="gramEnd"/>
      <w:r w:rsidRPr="00410DD0">
        <w:t xml:space="preserve"> and </w:t>
      </w:r>
      <w:r w:rsidR="63F0BF57" w:rsidRPr="00410DD0">
        <w:t>personification</w:t>
      </w:r>
      <w:r w:rsidRPr="00410DD0">
        <w:t>, enhance a text? Can you provide examples?</w:t>
      </w:r>
    </w:p>
    <w:p w14:paraId="1DAF3CA5" w14:textId="68917254" w:rsidR="65450274" w:rsidRPr="00410DD0" w:rsidRDefault="38C38975" w:rsidP="00F64718">
      <w:pPr>
        <w:pStyle w:val="ListBullet"/>
        <w:ind w:left="1134"/>
      </w:pPr>
      <w:r w:rsidRPr="00410DD0">
        <w:t>Think about a text you have read</w:t>
      </w:r>
      <w:r w:rsidR="018072FF" w:rsidRPr="00410DD0">
        <w:t xml:space="preserve"> or heard</w:t>
      </w:r>
      <w:r w:rsidRPr="00410DD0">
        <w:t xml:space="preserve"> in the unit. How did the author's use of imagery and symbols help you understand the message or theme of the text?</w:t>
      </w:r>
    </w:p>
    <w:p w14:paraId="68C4160F" w14:textId="64C00825" w:rsidR="28B5181A" w:rsidRPr="00410DD0" w:rsidRDefault="2C3011B1" w:rsidP="00F64718">
      <w:pPr>
        <w:pStyle w:val="ListBullet"/>
        <w:ind w:left="1134"/>
      </w:pPr>
      <w:r w:rsidRPr="00410DD0">
        <w:t xml:space="preserve">In what ways do Aboriginal and Torres Strait Islander authors use symbols and imagery in their </w:t>
      </w:r>
      <w:r w:rsidR="5AEDA9B5" w:rsidRPr="00410DD0">
        <w:t>texts to share cultural perspectives and stories?</w:t>
      </w:r>
      <w:r w:rsidRPr="00410DD0">
        <w:t xml:space="preserve"> How does this contribute to the richness of their storytelling?</w:t>
      </w:r>
    </w:p>
    <w:p w14:paraId="4BB63C54" w14:textId="1F7AABCE" w:rsidR="00EE1B1B" w:rsidRPr="00410DD0" w:rsidRDefault="046CA957" w:rsidP="7A05A3D7">
      <w:pPr>
        <w:pStyle w:val="FeatureBox3"/>
      </w:pPr>
      <w:r w:rsidRPr="00410DD0">
        <w:rPr>
          <w:rStyle w:val="Strong"/>
        </w:rPr>
        <w:t xml:space="preserve">Assessment task </w:t>
      </w:r>
      <w:r w:rsidR="25C83B4F" w:rsidRPr="00410DD0">
        <w:rPr>
          <w:rStyle w:val="Strong"/>
        </w:rPr>
        <w:t>8</w:t>
      </w:r>
      <w:r w:rsidRPr="00410DD0">
        <w:rPr>
          <w:rStyle w:val="Strong"/>
          <w:b w:val="0"/>
          <w:bCs w:val="0"/>
        </w:rPr>
        <w:t xml:space="preserve"> –</w:t>
      </w:r>
      <w:r w:rsidRPr="00410DD0">
        <w:t xml:space="preserve"> observations and work samples from this lesson allow students to demonstrate achievement towards the following syllabus outcomes and content points:</w:t>
      </w:r>
    </w:p>
    <w:p w14:paraId="4027E23C" w14:textId="6454CE2B" w:rsidR="00EE1B1B" w:rsidRPr="00410DD0" w:rsidRDefault="277ECBC1" w:rsidP="7A05A3D7">
      <w:pPr>
        <w:pStyle w:val="FeatureBox3"/>
      </w:pPr>
      <w:r w:rsidRPr="00410DD0">
        <w:rPr>
          <w:rStyle w:val="Strong"/>
        </w:rPr>
        <w:t>EN3-OLC-01</w:t>
      </w:r>
      <w:r w:rsidRPr="00410DD0">
        <w:t xml:space="preserve"> </w:t>
      </w:r>
      <w:r w:rsidR="5CD2E30D" w:rsidRPr="00410DD0">
        <w:t xml:space="preserve">– </w:t>
      </w:r>
      <w:r w:rsidRPr="00410DD0">
        <w:t xml:space="preserve">communicates to wide audiences with social and cultural awareness, by interacting and presenting, and by analysing and evaluating for </w:t>
      </w:r>
      <w:proofErr w:type="gramStart"/>
      <w:r w:rsidRPr="00410DD0">
        <w:t>understanding</w:t>
      </w:r>
      <w:proofErr w:type="gramEnd"/>
    </w:p>
    <w:p w14:paraId="5ED258B8" w14:textId="35FC8BFA" w:rsidR="00EE1B1B" w:rsidRPr="00410DD0" w:rsidRDefault="7D2E9721" w:rsidP="00637398">
      <w:pPr>
        <w:pStyle w:val="FeatureBox3"/>
        <w:numPr>
          <w:ilvl w:val="0"/>
          <w:numId w:val="31"/>
        </w:numPr>
        <w:ind w:left="567" w:hanging="567"/>
      </w:pPr>
      <w:r w:rsidRPr="00410DD0">
        <w:t xml:space="preserve">analyse how audio elements in texts integrate with linguistic, visual, gestural and spatial elements to create meaning and </w:t>
      </w:r>
      <w:proofErr w:type="gramStart"/>
      <w:r w:rsidRPr="00410DD0">
        <w:t>impact</w:t>
      </w:r>
      <w:proofErr w:type="gramEnd"/>
    </w:p>
    <w:p w14:paraId="4549F02F" w14:textId="16062F14" w:rsidR="00EE1B1B" w:rsidRPr="00410DD0" w:rsidRDefault="7D2E9721" w:rsidP="00637398">
      <w:pPr>
        <w:pStyle w:val="FeatureBox3"/>
        <w:numPr>
          <w:ilvl w:val="0"/>
          <w:numId w:val="31"/>
        </w:numPr>
        <w:ind w:left="567" w:hanging="567"/>
      </w:pPr>
      <w:r w:rsidRPr="00410DD0">
        <w:t>evaluate features of spoken texts that contribute to own or others’ enjoyment</w:t>
      </w:r>
      <w:r w:rsidR="1537437B" w:rsidRPr="00410DD0">
        <w:t>.</w:t>
      </w:r>
    </w:p>
    <w:p w14:paraId="52250768" w14:textId="1F79EFB8" w:rsidR="00EE1B1B" w:rsidRPr="00410DD0" w:rsidRDefault="34B43994" w:rsidP="7A05A3D7">
      <w:pPr>
        <w:pStyle w:val="FeatureBox3"/>
      </w:pPr>
      <w:r w:rsidRPr="00410DD0">
        <w:rPr>
          <w:rStyle w:val="Strong"/>
        </w:rPr>
        <w:t>EN3-RECOM-01</w:t>
      </w:r>
      <w:r w:rsidRPr="00410DD0">
        <w:t xml:space="preserve"> </w:t>
      </w:r>
      <w:r w:rsidR="70E0BD37" w:rsidRPr="00410DD0">
        <w:t xml:space="preserve">– </w:t>
      </w:r>
      <w:r w:rsidRPr="00410DD0">
        <w:t xml:space="preserve">fluently reads and comprehends texts for wide purposes, analysing text structures and language, and by monitoring </w:t>
      </w:r>
      <w:proofErr w:type="gramStart"/>
      <w:r w:rsidRPr="00410DD0">
        <w:t>comprehension</w:t>
      </w:r>
      <w:proofErr w:type="gramEnd"/>
    </w:p>
    <w:p w14:paraId="6C7E93E8" w14:textId="0541733F" w:rsidR="00EE1B1B" w:rsidRPr="00410DD0" w:rsidRDefault="3610E015" w:rsidP="00637398">
      <w:pPr>
        <w:pStyle w:val="FeatureBox3"/>
        <w:numPr>
          <w:ilvl w:val="0"/>
          <w:numId w:val="32"/>
        </w:numPr>
        <w:ind w:left="567" w:hanging="567"/>
      </w:pPr>
      <w:r w:rsidRPr="00410DD0">
        <w:t>analyse use of multimodal features to enhance meaning within texts</w:t>
      </w:r>
      <w:r w:rsidR="0EF7B263" w:rsidRPr="00410DD0">
        <w:t>.</w:t>
      </w:r>
    </w:p>
    <w:p w14:paraId="6F194C13" w14:textId="21CA3526" w:rsidR="00EE1B1B" w:rsidRPr="00410DD0" w:rsidRDefault="3610E015" w:rsidP="7A05A3D7">
      <w:pPr>
        <w:pStyle w:val="FeatureBox3"/>
      </w:pPr>
      <w:r w:rsidRPr="00410DD0">
        <w:rPr>
          <w:rStyle w:val="Strong"/>
        </w:rPr>
        <w:t>EN3-UARL-01</w:t>
      </w:r>
      <w:r w:rsidRPr="00410DD0">
        <w:t xml:space="preserve"> </w:t>
      </w:r>
      <w:r w:rsidR="23FE4802" w:rsidRPr="00410DD0">
        <w:t xml:space="preserve">– </w:t>
      </w:r>
      <w:r w:rsidRPr="00410DD0">
        <w:t xml:space="preserve">analyses representations of ideas in literature through narrative, character, imagery, symbol and connotation, and adapts these representations when creating </w:t>
      </w:r>
      <w:proofErr w:type="gramStart"/>
      <w:r w:rsidRPr="00410DD0">
        <w:t>texts</w:t>
      </w:r>
      <w:proofErr w:type="gramEnd"/>
    </w:p>
    <w:p w14:paraId="00B0C1F3" w14:textId="253D43DD" w:rsidR="00D86A9C" w:rsidRPr="00410DD0" w:rsidRDefault="3610E015" w:rsidP="00637398">
      <w:pPr>
        <w:pStyle w:val="FeatureBox3"/>
        <w:numPr>
          <w:ilvl w:val="0"/>
          <w:numId w:val="32"/>
        </w:numPr>
        <w:ind w:left="567" w:hanging="567"/>
      </w:pPr>
      <w:r w:rsidRPr="00410DD0">
        <w:t>describe how Aboriginal and Torres Strait Islander authors use symbols and imagery to share cultural perspectives and stories in texts.</w:t>
      </w:r>
    </w:p>
    <w:p w14:paraId="3A612B29" w14:textId="77777777" w:rsidR="00D86A9C" w:rsidRPr="00410DD0" w:rsidRDefault="00D86A9C">
      <w:pPr>
        <w:suppressAutoHyphens w:val="0"/>
        <w:spacing w:before="0" w:after="160" w:line="259" w:lineRule="auto"/>
      </w:pPr>
      <w:r w:rsidRPr="00410DD0">
        <w:br w:type="page"/>
      </w:r>
    </w:p>
    <w:p w14:paraId="2727DB15" w14:textId="69B90C81" w:rsidR="00D86A9C" w:rsidRPr="00410DD0" w:rsidRDefault="7C414BFB" w:rsidP="00180683">
      <w:pPr>
        <w:pStyle w:val="Heading1"/>
        <w:spacing w:before="0" w:after="160" w:line="259" w:lineRule="auto"/>
      </w:pPr>
      <w:bookmarkStart w:id="128" w:name="_Resource__1"/>
      <w:bookmarkStart w:id="129" w:name="_Resource_1_–"/>
      <w:bookmarkStart w:id="130" w:name="_Toc169529491"/>
      <w:bookmarkStart w:id="131" w:name="_Toc143258903"/>
      <w:bookmarkEnd w:id="128"/>
      <w:r w:rsidRPr="00410DD0">
        <w:t xml:space="preserve">Resource </w:t>
      </w:r>
      <w:r w:rsidR="16E9A09E" w:rsidRPr="00410DD0">
        <w:t>1</w:t>
      </w:r>
      <w:r w:rsidRPr="00410DD0">
        <w:t xml:space="preserve"> – </w:t>
      </w:r>
      <w:r w:rsidR="5B688FC5" w:rsidRPr="00410DD0">
        <w:t xml:space="preserve">Kahoot </w:t>
      </w:r>
      <w:r w:rsidR="01F3A09C" w:rsidRPr="00410DD0">
        <w:t>q</w:t>
      </w:r>
      <w:r w:rsidR="5B688FC5" w:rsidRPr="00410DD0">
        <w:t>uiz</w:t>
      </w:r>
      <w:bookmarkEnd w:id="129"/>
      <w:bookmarkEnd w:id="130"/>
    </w:p>
    <w:tbl>
      <w:tblPr>
        <w:tblStyle w:val="Tableheader"/>
        <w:tblW w:w="0" w:type="auto"/>
        <w:tblLook w:val="04A0" w:firstRow="1" w:lastRow="0" w:firstColumn="1" w:lastColumn="0" w:noHBand="0" w:noVBand="1"/>
        <w:tblDescription w:val="Kahoot Quiz - List of 10 statements for students to respond with true or false."/>
      </w:tblPr>
      <w:tblGrid>
        <w:gridCol w:w="704"/>
        <w:gridCol w:w="12758"/>
        <w:gridCol w:w="1100"/>
      </w:tblGrid>
      <w:tr w:rsidR="00680CEC" w:rsidRPr="00410DD0" w14:paraId="6610BA05" w14:textId="0BC5137B" w:rsidTr="00180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6BC27BB6" w14:textId="2B895C65" w:rsidR="00680CEC" w:rsidRPr="00410DD0" w:rsidRDefault="00680CEC" w:rsidP="00680CEC">
            <w:pPr>
              <w:spacing w:before="120"/>
              <w:rPr>
                <w:sz w:val="20"/>
                <w:szCs w:val="22"/>
              </w:rPr>
            </w:pPr>
            <w:r w:rsidRPr="00410DD0">
              <w:rPr>
                <w:sz w:val="20"/>
                <w:szCs w:val="22"/>
              </w:rPr>
              <w:t>No</w:t>
            </w:r>
          </w:p>
        </w:tc>
        <w:tc>
          <w:tcPr>
            <w:tcW w:w="12758" w:type="dxa"/>
          </w:tcPr>
          <w:p w14:paraId="1F10E43D" w14:textId="26848858" w:rsidR="00680CEC" w:rsidRPr="00410DD0" w:rsidRDefault="00680CEC" w:rsidP="00680CEC">
            <w:pPr>
              <w:spacing w:before="120"/>
              <w:cnfStyle w:val="100000000000" w:firstRow="1" w:lastRow="0" w:firstColumn="0" w:lastColumn="0" w:oddVBand="0" w:evenVBand="0" w:oddHBand="0" w:evenHBand="0" w:firstRowFirstColumn="0" w:firstRowLastColumn="0" w:lastRowFirstColumn="0" w:lastRowLastColumn="0"/>
              <w:rPr>
                <w:sz w:val="20"/>
                <w:szCs w:val="22"/>
              </w:rPr>
            </w:pPr>
            <w:r w:rsidRPr="00410DD0">
              <w:rPr>
                <w:sz w:val="20"/>
                <w:szCs w:val="22"/>
              </w:rPr>
              <w:t>Statement</w:t>
            </w:r>
          </w:p>
        </w:tc>
        <w:tc>
          <w:tcPr>
            <w:tcW w:w="1100" w:type="dxa"/>
          </w:tcPr>
          <w:p w14:paraId="22891586" w14:textId="2DEC7EFB" w:rsidR="00680CEC" w:rsidRPr="00410DD0" w:rsidRDefault="00680CEC" w:rsidP="00680CEC">
            <w:pPr>
              <w:spacing w:before="120"/>
              <w:cnfStyle w:val="100000000000" w:firstRow="1" w:lastRow="0" w:firstColumn="0" w:lastColumn="0" w:oddVBand="0" w:evenVBand="0" w:oddHBand="0" w:evenHBand="0" w:firstRowFirstColumn="0" w:firstRowLastColumn="0" w:lastRowFirstColumn="0" w:lastRowLastColumn="0"/>
              <w:rPr>
                <w:sz w:val="20"/>
                <w:szCs w:val="22"/>
              </w:rPr>
            </w:pPr>
            <w:r w:rsidRPr="00410DD0">
              <w:rPr>
                <w:sz w:val="20"/>
                <w:szCs w:val="22"/>
              </w:rPr>
              <w:t>True or False?</w:t>
            </w:r>
          </w:p>
        </w:tc>
      </w:tr>
      <w:tr w:rsidR="00680CEC" w:rsidRPr="00410DD0" w14:paraId="6F2D14B6" w14:textId="000B863B"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ABD450F" w14:textId="0E4C62E2" w:rsidR="00680CEC" w:rsidRPr="00410DD0" w:rsidRDefault="00680CEC" w:rsidP="00680CEC">
            <w:pPr>
              <w:spacing w:before="120"/>
              <w:rPr>
                <w:sz w:val="20"/>
                <w:szCs w:val="22"/>
              </w:rPr>
            </w:pPr>
            <w:r w:rsidRPr="00410DD0">
              <w:rPr>
                <w:sz w:val="20"/>
                <w:szCs w:val="22"/>
              </w:rPr>
              <w:t>1</w:t>
            </w:r>
          </w:p>
        </w:tc>
        <w:tc>
          <w:tcPr>
            <w:tcW w:w="12758" w:type="dxa"/>
          </w:tcPr>
          <w:p w14:paraId="3A0F11DD" w14:textId="14483792"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Aboriginal Languages are only spoken today. They are not written.</w:t>
            </w:r>
          </w:p>
        </w:tc>
        <w:tc>
          <w:tcPr>
            <w:tcW w:w="1100" w:type="dxa"/>
          </w:tcPr>
          <w:p w14:paraId="55294306" w14:textId="77777777"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p>
        </w:tc>
      </w:tr>
      <w:tr w:rsidR="00680CEC" w:rsidRPr="00410DD0" w14:paraId="0E2A38B1" w14:textId="2AFD22DC"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F808A9F" w14:textId="7AEF1FA1" w:rsidR="00680CEC" w:rsidRPr="00410DD0" w:rsidRDefault="00680CEC" w:rsidP="00680CEC">
            <w:pPr>
              <w:spacing w:before="120"/>
              <w:rPr>
                <w:sz w:val="20"/>
                <w:szCs w:val="22"/>
              </w:rPr>
            </w:pPr>
            <w:r w:rsidRPr="00410DD0">
              <w:rPr>
                <w:sz w:val="20"/>
                <w:szCs w:val="22"/>
              </w:rPr>
              <w:t>2</w:t>
            </w:r>
          </w:p>
        </w:tc>
        <w:tc>
          <w:tcPr>
            <w:tcW w:w="12758" w:type="dxa"/>
          </w:tcPr>
          <w:p w14:paraId="7152BD04" w14:textId="34788BD6"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 xml:space="preserve">Aboriginal and Torres Strait Islander authors use </w:t>
            </w:r>
            <w:proofErr w:type="spellStart"/>
            <w:r w:rsidRPr="00410DD0">
              <w:rPr>
                <w:sz w:val="20"/>
                <w:szCs w:val="22"/>
              </w:rPr>
              <w:t>Songlines</w:t>
            </w:r>
            <w:proofErr w:type="spellEnd"/>
            <w:r w:rsidRPr="00410DD0">
              <w:rPr>
                <w:sz w:val="20"/>
                <w:szCs w:val="22"/>
              </w:rPr>
              <w:t xml:space="preserve"> as a means of preserving cultural knowledge and passing it down through oral tradition.</w:t>
            </w:r>
          </w:p>
        </w:tc>
        <w:tc>
          <w:tcPr>
            <w:tcW w:w="1100" w:type="dxa"/>
          </w:tcPr>
          <w:p w14:paraId="4C2F25B1" w14:textId="77777777"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p>
        </w:tc>
      </w:tr>
      <w:tr w:rsidR="00680CEC" w:rsidRPr="00410DD0" w14:paraId="1772F1B3" w14:textId="47C5D3FD"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4CDAA0F" w14:textId="46893819" w:rsidR="00680CEC" w:rsidRPr="00410DD0" w:rsidRDefault="00680CEC" w:rsidP="00680CEC">
            <w:pPr>
              <w:spacing w:before="120"/>
              <w:rPr>
                <w:sz w:val="20"/>
                <w:szCs w:val="22"/>
              </w:rPr>
            </w:pPr>
            <w:r w:rsidRPr="00410DD0">
              <w:rPr>
                <w:sz w:val="20"/>
                <w:szCs w:val="22"/>
              </w:rPr>
              <w:t>3</w:t>
            </w:r>
          </w:p>
        </w:tc>
        <w:tc>
          <w:tcPr>
            <w:tcW w:w="12758" w:type="dxa"/>
          </w:tcPr>
          <w:p w14:paraId="6101A710" w14:textId="188FB8CA"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Dreaming stories often use symbols such as animals, plants, and natural elements to represent cultural beliefs.</w:t>
            </w:r>
          </w:p>
        </w:tc>
        <w:tc>
          <w:tcPr>
            <w:tcW w:w="1100" w:type="dxa"/>
          </w:tcPr>
          <w:p w14:paraId="0B625ED7" w14:textId="77777777"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p>
        </w:tc>
      </w:tr>
      <w:tr w:rsidR="00680CEC" w:rsidRPr="00410DD0" w14:paraId="0468BBED" w14:textId="57DD0DFC"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FAF0E2F" w14:textId="2BE74846" w:rsidR="00680CEC" w:rsidRPr="00410DD0" w:rsidRDefault="00680CEC" w:rsidP="00680CEC">
            <w:pPr>
              <w:spacing w:before="120"/>
              <w:rPr>
                <w:sz w:val="20"/>
                <w:szCs w:val="22"/>
              </w:rPr>
            </w:pPr>
            <w:r w:rsidRPr="00410DD0">
              <w:rPr>
                <w:sz w:val="20"/>
                <w:szCs w:val="22"/>
              </w:rPr>
              <w:t>4</w:t>
            </w:r>
          </w:p>
        </w:tc>
        <w:tc>
          <w:tcPr>
            <w:tcW w:w="12758" w:type="dxa"/>
          </w:tcPr>
          <w:p w14:paraId="69BFF6B7" w14:textId="4D135C58"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Symbols in Aboriginal and Torres Strait Islander cultures are universal and have the same meaning for all People.</w:t>
            </w:r>
          </w:p>
        </w:tc>
        <w:tc>
          <w:tcPr>
            <w:tcW w:w="1100" w:type="dxa"/>
          </w:tcPr>
          <w:p w14:paraId="566E5902" w14:textId="77777777"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p>
        </w:tc>
      </w:tr>
      <w:tr w:rsidR="00680CEC" w:rsidRPr="00410DD0" w14:paraId="03153114" w14:textId="6259811C"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0FE26B9" w14:textId="6D623DB4" w:rsidR="00680CEC" w:rsidRPr="00410DD0" w:rsidRDefault="00680CEC" w:rsidP="00680CEC">
            <w:pPr>
              <w:spacing w:before="120"/>
              <w:rPr>
                <w:sz w:val="20"/>
                <w:szCs w:val="22"/>
              </w:rPr>
            </w:pPr>
            <w:r w:rsidRPr="00410DD0">
              <w:rPr>
                <w:sz w:val="20"/>
                <w:szCs w:val="22"/>
              </w:rPr>
              <w:t>5</w:t>
            </w:r>
          </w:p>
        </w:tc>
        <w:tc>
          <w:tcPr>
            <w:tcW w:w="12758" w:type="dxa"/>
          </w:tcPr>
          <w:p w14:paraId="712066D0" w14:textId="573BE006"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Dreaming stories are purely fictional narratives without any cultural significance.</w:t>
            </w:r>
          </w:p>
        </w:tc>
        <w:tc>
          <w:tcPr>
            <w:tcW w:w="1100" w:type="dxa"/>
          </w:tcPr>
          <w:p w14:paraId="1EBAF1C8" w14:textId="77777777"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p>
        </w:tc>
      </w:tr>
      <w:tr w:rsidR="00680CEC" w:rsidRPr="00410DD0" w14:paraId="36F6A5CD" w14:textId="04DA3AA2"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F0874F3" w14:textId="616FC404" w:rsidR="00680CEC" w:rsidRPr="00410DD0" w:rsidRDefault="00680CEC" w:rsidP="00680CEC">
            <w:pPr>
              <w:spacing w:before="120"/>
              <w:rPr>
                <w:sz w:val="20"/>
                <w:szCs w:val="22"/>
              </w:rPr>
            </w:pPr>
            <w:r w:rsidRPr="00410DD0">
              <w:rPr>
                <w:sz w:val="20"/>
                <w:szCs w:val="22"/>
              </w:rPr>
              <w:t>6</w:t>
            </w:r>
          </w:p>
        </w:tc>
        <w:tc>
          <w:tcPr>
            <w:tcW w:w="12758" w:type="dxa"/>
          </w:tcPr>
          <w:p w14:paraId="627B8052" w14:textId="00BFD9B1"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Aboriginal and Torres Strait Islander authors use visual imagery to convey the interconnectedness of all living beings and the importance of maintaining balance and harmony with the natural world.</w:t>
            </w:r>
          </w:p>
        </w:tc>
        <w:tc>
          <w:tcPr>
            <w:tcW w:w="1100" w:type="dxa"/>
          </w:tcPr>
          <w:p w14:paraId="43081C70" w14:textId="77777777"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p>
        </w:tc>
      </w:tr>
      <w:tr w:rsidR="00680CEC" w:rsidRPr="00410DD0" w14:paraId="622C4BA0" w14:textId="2937C862"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F438569" w14:textId="7955DC55" w:rsidR="00680CEC" w:rsidRPr="00410DD0" w:rsidRDefault="00680CEC" w:rsidP="00680CEC">
            <w:pPr>
              <w:spacing w:before="120"/>
              <w:rPr>
                <w:sz w:val="20"/>
                <w:szCs w:val="22"/>
              </w:rPr>
            </w:pPr>
            <w:r w:rsidRPr="00410DD0">
              <w:rPr>
                <w:sz w:val="20"/>
                <w:szCs w:val="22"/>
              </w:rPr>
              <w:t>7</w:t>
            </w:r>
          </w:p>
        </w:tc>
        <w:tc>
          <w:tcPr>
            <w:tcW w:w="12758" w:type="dxa"/>
          </w:tcPr>
          <w:p w14:paraId="4C61E21D" w14:textId="4695C85A"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 xml:space="preserve">Aboriginal and Torres Strait Islander authors use </w:t>
            </w:r>
            <w:proofErr w:type="spellStart"/>
            <w:r w:rsidRPr="00410DD0">
              <w:rPr>
                <w:sz w:val="20"/>
                <w:szCs w:val="22"/>
              </w:rPr>
              <w:t>Songlines</w:t>
            </w:r>
            <w:proofErr w:type="spellEnd"/>
            <w:r w:rsidRPr="00410DD0">
              <w:rPr>
                <w:sz w:val="20"/>
                <w:szCs w:val="22"/>
              </w:rPr>
              <w:t xml:space="preserve"> with symbolic imagery to evoke spiritual connections to the land and ancestors.</w:t>
            </w:r>
          </w:p>
        </w:tc>
        <w:tc>
          <w:tcPr>
            <w:tcW w:w="1100" w:type="dxa"/>
          </w:tcPr>
          <w:p w14:paraId="5C0F2D51" w14:textId="77777777"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p>
        </w:tc>
      </w:tr>
      <w:tr w:rsidR="00680CEC" w:rsidRPr="00410DD0" w14:paraId="776CEDDD"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1B637B0" w14:textId="51A0DA92" w:rsidR="00680CEC" w:rsidRPr="00410DD0" w:rsidRDefault="00680CEC" w:rsidP="00680CEC">
            <w:pPr>
              <w:spacing w:before="120"/>
              <w:rPr>
                <w:sz w:val="20"/>
                <w:szCs w:val="22"/>
              </w:rPr>
            </w:pPr>
            <w:r w:rsidRPr="00410DD0">
              <w:rPr>
                <w:sz w:val="20"/>
                <w:szCs w:val="22"/>
              </w:rPr>
              <w:t>8</w:t>
            </w:r>
          </w:p>
        </w:tc>
        <w:tc>
          <w:tcPr>
            <w:tcW w:w="12758" w:type="dxa"/>
          </w:tcPr>
          <w:p w14:paraId="56834AE1" w14:textId="28F50031"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 xml:space="preserve">Dreaming stories and </w:t>
            </w:r>
            <w:proofErr w:type="spellStart"/>
            <w:r w:rsidRPr="00410DD0">
              <w:rPr>
                <w:sz w:val="20"/>
                <w:szCs w:val="22"/>
              </w:rPr>
              <w:t>Songlines</w:t>
            </w:r>
            <w:proofErr w:type="spellEnd"/>
            <w:r w:rsidRPr="00410DD0">
              <w:rPr>
                <w:sz w:val="20"/>
                <w:szCs w:val="22"/>
              </w:rPr>
              <w:t xml:space="preserve"> often contain layers of meaning with symbols and imagery carrying both literal and metaphorical significance.</w:t>
            </w:r>
          </w:p>
        </w:tc>
        <w:tc>
          <w:tcPr>
            <w:tcW w:w="1100" w:type="dxa"/>
          </w:tcPr>
          <w:p w14:paraId="05DC81D1" w14:textId="77777777"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p>
        </w:tc>
      </w:tr>
      <w:tr w:rsidR="00680CEC" w:rsidRPr="00410DD0" w14:paraId="19890A21" w14:textId="77777777"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E20D56D" w14:textId="241D1D4D" w:rsidR="00680CEC" w:rsidRPr="00410DD0" w:rsidRDefault="00680CEC" w:rsidP="00680CEC">
            <w:pPr>
              <w:spacing w:before="120"/>
              <w:rPr>
                <w:sz w:val="20"/>
                <w:szCs w:val="22"/>
              </w:rPr>
            </w:pPr>
            <w:r w:rsidRPr="00410DD0">
              <w:rPr>
                <w:sz w:val="20"/>
                <w:szCs w:val="22"/>
              </w:rPr>
              <w:t>9</w:t>
            </w:r>
          </w:p>
        </w:tc>
        <w:tc>
          <w:tcPr>
            <w:tcW w:w="12758" w:type="dxa"/>
          </w:tcPr>
          <w:p w14:paraId="1CA8783D" w14:textId="69B7A504"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Aboriginal English may include words, phrases, and grammatical structures not found in standard English, reflecting cultural concepts and perspectives.</w:t>
            </w:r>
          </w:p>
        </w:tc>
        <w:tc>
          <w:tcPr>
            <w:tcW w:w="1100" w:type="dxa"/>
          </w:tcPr>
          <w:p w14:paraId="06197423" w14:textId="77777777" w:rsidR="00680CEC" w:rsidRPr="00410DD0" w:rsidRDefault="00680CEC" w:rsidP="00680CEC">
            <w:pPr>
              <w:spacing w:before="120"/>
              <w:cnfStyle w:val="000000100000" w:firstRow="0" w:lastRow="0" w:firstColumn="0" w:lastColumn="0" w:oddVBand="0" w:evenVBand="0" w:oddHBand="1" w:evenHBand="0" w:firstRowFirstColumn="0" w:firstRowLastColumn="0" w:lastRowFirstColumn="0" w:lastRowLastColumn="0"/>
              <w:rPr>
                <w:sz w:val="20"/>
                <w:szCs w:val="22"/>
              </w:rPr>
            </w:pPr>
          </w:p>
        </w:tc>
      </w:tr>
      <w:tr w:rsidR="00680CEC" w:rsidRPr="00410DD0" w14:paraId="64430E01"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AD2DA66" w14:textId="38555715" w:rsidR="00680CEC" w:rsidRPr="00410DD0" w:rsidRDefault="00680CEC" w:rsidP="00680CEC">
            <w:pPr>
              <w:spacing w:before="120"/>
              <w:rPr>
                <w:sz w:val="20"/>
                <w:szCs w:val="22"/>
              </w:rPr>
            </w:pPr>
            <w:r w:rsidRPr="00410DD0">
              <w:rPr>
                <w:sz w:val="20"/>
                <w:szCs w:val="22"/>
              </w:rPr>
              <w:t>10</w:t>
            </w:r>
          </w:p>
        </w:tc>
        <w:tc>
          <w:tcPr>
            <w:tcW w:w="12758" w:type="dxa"/>
          </w:tcPr>
          <w:p w14:paraId="761149CD" w14:textId="6809F84C"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Aboriginal English is spoken exclusively by Aboriginal and Torres Strait Islander Peoples, with no influence from Standard Australian English.</w:t>
            </w:r>
          </w:p>
        </w:tc>
        <w:tc>
          <w:tcPr>
            <w:tcW w:w="1100" w:type="dxa"/>
          </w:tcPr>
          <w:p w14:paraId="10493A02" w14:textId="77777777" w:rsidR="00680CEC" w:rsidRPr="00410DD0" w:rsidRDefault="00680CEC" w:rsidP="00680CEC">
            <w:pPr>
              <w:spacing w:before="120"/>
              <w:cnfStyle w:val="000000010000" w:firstRow="0" w:lastRow="0" w:firstColumn="0" w:lastColumn="0" w:oddVBand="0" w:evenVBand="0" w:oddHBand="0" w:evenHBand="1" w:firstRowFirstColumn="0" w:firstRowLastColumn="0" w:lastRowFirstColumn="0" w:lastRowLastColumn="0"/>
              <w:rPr>
                <w:sz w:val="20"/>
                <w:szCs w:val="22"/>
              </w:rPr>
            </w:pPr>
          </w:p>
        </w:tc>
      </w:tr>
    </w:tbl>
    <w:p w14:paraId="0CA6AD03" w14:textId="1E74C4E5" w:rsidR="00D86A9C" w:rsidRPr="00410DD0" w:rsidRDefault="33821FAC" w:rsidP="00180683">
      <w:pPr>
        <w:pStyle w:val="Heading1"/>
      </w:pPr>
      <w:bookmarkStart w:id="132" w:name="_Resource__2"/>
      <w:bookmarkStart w:id="133" w:name="_Resource_2_–"/>
      <w:bookmarkStart w:id="134" w:name="_Toc169529492"/>
      <w:bookmarkEnd w:id="132"/>
      <w:r w:rsidRPr="00410DD0">
        <w:t xml:space="preserve">Resource </w:t>
      </w:r>
      <w:r w:rsidR="376D7688" w:rsidRPr="00410DD0">
        <w:t>2</w:t>
      </w:r>
      <w:r w:rsidR="2A20F83D" w:rsidRPr="00410DD0">
        <w:t xml:space="preserve"> – </w:t>
      </w:r>
      <w:r w:rsidR="711CC861" w:rsidRPr="00410DD0">
        <w:t>Kahoot quiz answ</w:t>
      </w:r>
      <w:r w:rsidR="1A351DF7" w:rsidRPr="00410DD0">
        <w:t>ers</w:t>
      </w:r>
      <w:bookmarkEnd w:id="131"/>
      <w:bookmarkEnd w:id="133"/>
      <w:bookmarkEnd w:id="134"/>
    </w:p>
    <w:tbl>
      <w:tblPr>
        <w:tblStyle w:val="Tableheader"/>
        <w:tblW w:w="0" w:type="auto"/>
        <w:tblLook w:val="04A0" w:firstRow="1" w:lastRow="0" w:firstColumn="1" w:lastColumn="0" w:noHBand="0" w:noVBand="1"/>
        <w:tblDescription w:val="Kahoot Quiz Answer Sheet to provide guidance to support teachers with the activity. "/>
      </w:tblPr>
      <w:tblGrid>
        <w:gridCol w:w="704"/>
        <w:gridCol w:w="12758"/>
        <w:gridCol w:w="1100"/>
      </w:tblGrid>
      <w:tr w:rsidR="006F35AE" w:rsidRPr="00410DD0" w14:paraId="75E426C0" w14:textId="77777777" w:rsidTr="00180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1EBA674" w14:textId="77777777" w:rsidR="006F35AE" w:rsidRPr="00410DD0" w:rsidRDefault="006F35AE" w:rsidP="001B1E07">
            <w:pPr>
              <w:spacing w:before="120"/>
              <w:rPr>
                <w:sz w:val="20"/>
                <w:szCs w:val="22"/>
              </w:rPr>
            </w:pPr>
            <w:r w:rsidRPr="00410DD0">
              <w:rPr>
                <w:sz w:val="20"/>
                <w:szCs w:val="22"/>
              </w:rPr>
              <w:t>No</w:t>
            </w:r>
          </w:p>
        </w:tc>
        <w:tc>
          <w:tcPr>
            <w:tcW w:w="12758" w:type="dxa"/>
          </w:tcPr>
          <w:p w14:paraId="785DA4CD" w14:textId="77777777" w:rsidR="006F35AE" w:rsidRPr="00410DD0" w:rsidRDefault="006F35AE" w:rsidP="001B1E07">
            <w:pPr>
              <w:spacing w:before="120"/>
              <w:cnfStyle w:val="100000000000" w:firstRow="1" w:lastRow="0" w:firstColumn="0" w:lastColumn="0" w:oddVBand="0" w:evenVBand="0" w:oddHBand="0" w:evenHBand="0" w:firstRowFirstColumn="0" w:firstRowLastColumn="0" w:lastRowFirstColumn="0" w:lastRowLastColumn="0"/>
              <w:rPr>
                <w:sz w:val="20"/>
                <w:szCs w:val="22"/>
              </w:rPr>
            </w:pPr>
            <w:r w:rsidRPr="00410DD0">
              <w:rPr>
                <w:sz w:val="20"/>
                <w:szCs w:val="22"/>
              </w:rPr>
              <w:t>Statement</w:t>
            </w:r>
          </w:p>
        </w:tc>
        <w:tc>
          <w:tcPr>
            <w:tcW w:w="1100" w:type="dxa"/>
          </w:tcPr>
          <w:p w14:paraId="3B8845A2" w14:textId="77777777" w:rsidR="006F35AE" w:rsidRPr="00410DD0" w:rsidRDefault="006F35AE" w:rsidP="001B1E07">
            <w:pPr>
              <w:spacing w:before="120"/>
              <w:cnfStyle w:val="100000000000" w:firstRow="1" w:lastRow="0" w:firstColumn="0" w:lastColumn="0" w:oddVBand="0" w:evenVBand="0" w:oddHBand="0" w:evenHBand="0" w:firstRowFirstColumn="0" w:firstRowLastColumn="0" w:lastRowFirstColumn="0" w:lastRowLastColumn="0"/>
              <w:rPr>
                <w:sz w:val="20"/>
                <w:szCs w:val="22"/>
              </w:rPr>
            </w:pPr>
            <w:r w:rsidRPr="00410DD0">
              <w:rPr>
                <w:sz w:val="20"/>
                <w:szCs w:val="22"/>
              </w:rPr>
              <w:t>True or False?</w:t>
            </w:r>
          </w:p>
        </w:tc>
      </w:tr>
      <w:tr w:rsidR="006F35AE" w:rsidRPr="00410DD0" w14:paraId="0E844356" w14:textId="77777777"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CAF77DB" w14:textId="77777777" w:rsidR="006F35AE" w:rsidRPr="00410DD0" w:rsidRDefault="006F35AE" w:rsidP="001B1E07">
            <w:pPr>
              <w:spacing w:before="120"/>
              <w:rPr>
                <w:sz w:val="20"/>
                <w:szCs w:val="22"/>
              </w:rPr>
            </w:pPr>
            <w:r w:rsidRPr="00410DD0">
              <w:rPr>
                <w:sz w:val="20"/>
                <w:szCs w:val="22"/>
              </w:rPr>
              <w:t>1</w:t>
            </w:r>
          </w:p>
        </w:tc>
        <w:tc>
          <w:tcPr>
            <w:tcW w:w="12758" w:type="dxa"/>
          </w:tcPr>
          <w:p w14:paraId="0295D9D0" w14:textId="77777777" w:rsidR="006F35AE" w:rsidRPr="00410DD0" w:rsidRDefault="006F35AE" w:rsidP="001B1E07">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Aboriginal Languages are only spoken today. They are not written.</w:t>
            </w:r>
          </w:p>
        </w:tc>
        <w:tc>
          <w:tcPr>
            <w:tcW w:w="1100" w:type="dxa"/>
          </w:tcPr>
          <w:p w14:paraId="49D1BE74" w14:textId="291FB675" w:rsidR="006F35AE" w:rsidRPr="00410DD0" w:rsidRDefault="00D2734D" w:rsidP="001B1E07">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False</w:t>
            </w:r>
          </w:p>
        </w:tc>
      </w:tr>
      <w:tr w:rsidR="006F35AE" w:rsidRPr="00410DD0" w14:paraId="618D9382"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317E089" w14:textId="77777777" w:rsidR="006F35AE" w:rsidRPr="00410DD0" w:rsidRDefault="006F35AE" w:rsidP="001B1E07">
            <w:pPr>
              <w:spacing w:before="120"/>
              <w:rPr>
                <w:sz w:val="20"/>
                <w:szCs w:val="22"/>
              </w:rPr>
            </w:pPr>
            <w:r w:rsidRPr="00410DD0">
              <w:rPr>
                <w:sz w:val="20"/>
                <w:szCs w:val="22"/>
              </w:rPr>
              <w:t>2</w:t>
            </w:r>
          </w:p>
        </w:tc>
        <w:tc>
          <w:tcPr>
            <w:tcW w:w="12758" w:type="dxa"/>
          </w:tcPr>
          <w:p w14:paraId="460D9447" w14:textId="77777777" w:rsidR="006F35AE" w:rsidRPr="00410DD0" w:rsidRDefault="006F35AE" w:rsidP="001B1E07">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 xml:space="preserve">Aboriginal and Torres Strait Islander authors use </w:t>
            </w:r>
            <w:proofErr w:type="spellStart"/>
            <w:r w:rsidRPr="00410DD0">
              <w:rPr>
                <w:sz w:val="20"/>
                <w:szCs w:val="22"/>
              </w:rPr>
              <w:t>Songlines</w:t>
            </w:r>
            <w:proofErr w:type="spellEnd"/>
            <w:r w:rsidRPr="00410DD0">
              <w:rPr>
                <w:sz w:val="20"/>
                <w:szCs w:val="22"/>
              </w:rPr>
              <w:t xml:space="preserve"> as a means of preserving cultural knowledge and passing it down through oral tradition.</w:t>
            </w:r>
          </w:p>
        </w:tc>
        <w:tc>
          <w:tcPr>
            <w:tcW w:w="1100" w:type="dxa"/>
          </w:tcPr>
          <w:p w14:paraId="11FE3D97" w14:textId="68288F3F" w:rsidR="006F35AE" w:rsidRPr="00410DD0" w:rsidRDefault="00D2734D" w:rsidP="001B1E07">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True</w:t>
            </w:r>
          </w:p>
        </w:tc>
      </w:tr>
      <w:tr w:rsidR="006F35AE" w:rsidRPr="00410DD0" w14:paraId="295DD951" w14:textId="77777777"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F60D146" w14:textId="77777777" w:rsidR="006F35AE" w:rsidRPr="00410DD0" w:rsidRDefault="006F35AE" w:rsidP="001B1E07">
            <w:pPr>
              <w:spacing w:before="120"/>
              <w:rPr>
                <w:sz w:val="20"/>
                <w:szCs w:val="22"/>
              </w:rPr>
            </w:pPr>
            <w:r w:rsidRPr="00410DD0">
              <w:rPr>
                <w:sz w:val="20"/>
                <w:szCs w:val="22"/>
              </w:rPr>
              <w:t>3</w:t>
            </w:r>
          </w:p>
        </w:tc>
        <w:tc>
          <w:tcPr>
            <w:tcW w:w="12758" w:type="dxa"/>
          </w:tcPr>
          <w:p w14:paraId="10492540" w14:textId="77777777" w:rsidR="006F35AE" w:rsidRPr="00410DD0" w:rsidRDefault="006F35AE" w:rsidP="001B1E07">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Dreaming stories often use symbols such as animals, plants, and natural elements to represent cultural beliefs.</w:t>
            </w:r>
          </w:p>
        </w:tc>
        <w:tc>
          <w:tcPr>
            <w:tcW w:w="1100" w:type="dxa"/>
          </w:tcPr>
          <w:p w14:paraId="6126D247" w14:textId="7EBA79D2" w:rsidR="006F35AE" w:rsidRPr="00410DD0" w:rsidRDefault="00D2734D" w:rsidP="001B1E07">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True</w:t>
            </w:r>
          </w:p>
        </w:tc>
      </w:tr>
      <w:tr w:rsidR="00D2734D" w:rsidRPr="00410DD0" w14:paraId="32BD030A"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066C501" w14:textId="77777777" w:rsidR="00D2734D" w:rsidRPr="00410DD0" w:rsidRDefault="00D2734D" w:rsidP="00D2734D">
            <w:pPr>
              <w:spacing w:before="120"/>
              <w:rPr>
                <w:sz w:val="20"/>
                <w:szCs w:val="22"/>
              </w:rPr>
            </w:pPr>
            <w:r w:rsidRPr="00410DD0">
              <w:rPr>
                <w:sz w:val="20"/>
                <w:szCs w:val="22"/>
              </w:rPr>
              <w:t>4</w:t>
            </w:r>
          </w:p>
        </w:tc>
        <w:tc>
          <w:tcPr>
            <w:tcW w:w="12758" w:type="dxa"/>
          </w:tcPr>
          <w:p w14:paraId="51A08344" w14:textId="77777777" w:rsidR="00D2734D" w:rsidRPr="00410DD0" w:rsidRDefault="00D2734D" w:rsidP="00D2734D">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Symbols in Aboriginal and Torres Strait Islander cultures are universal and have the same meaning for all People.</w:t>
            </w:r>
          </w:p>
        </w:tc>
        <w:tc>
          <w:tcPr>
            <w:tcW w:w="1100" w:type="dxa"/>
          </w:tcPr>
          <w:p w14:paraId="15D8A19F" w14:textId="078631E6" w:rsidR="00D2734D" w:rsidRPr="00410DD0" w:rsidRDefault="00D2734D" w:rsidP="00D2734D">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False</w:t>
            </w:r>
          </w:p>
        </w:tc>
      </w:tr>
      <w:tr w:rsidR="00D2734D" w:rsidRPr="00410DD0" w14:paraId="0D6BD999" w14:textId="77777777"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82A6BE7" w14:textId="77777777" w:rsidR="00D2734D" w:rsidRPr="00410DD0" w:rsidRDefault="00D2734D" w:rsidP="00D2734D">
            <w:pPr>
              <w:spacing w:before="120"/>
              <w:rPr>
                <w:sz w:val="20"/>
                <w:szCs w:val="22"/>
              </w:rPr>
            </w:pPr>
            <w:r w:rsidRPr="00410DD0">
              <w:rPr>
                <w:sz w:val="20"/>
                <w:szCs w:val="22"/>
              </w:rPr>
              <w:t>5</w:t>
            </w:r>
          </w:p>
        </w:tc>
        <w:tc>
          <w:tcPr>
            <w:tcW w:w="12758" w:type="dxa"/>
          </w:tcPr>
          <w:p w14:paraId="2E7A4B85" w14:textId="77777777" w:rsidR="00D2734D" w:rsidRPr="00410DD0" w:rsidRDefault="00D2734D" w:rsidP="00D2734D">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Dreaming stories are purely fictional narratives without any cultural significance.</w:t>
            </w:r>
          </w:p>
        </w:tc>
        <w:tc>
          <w:tcPr>
            <w:tcW w:w="1100" w:type="dxa"/>
          </w:tcPr>
          <w:p w14:paraId="24AFF58D" w14:textId="4234F15D" w:rsidR="00D2734D" w:rsidRPr="00410DD0" w:rsidRDefault="00D2734D" w:rsidP="00D2734D">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False</w:t>
            </w:r>
          </w:p>
        </w:tc>
      </w:tr>
      <w:tr w:rsidR="00D2734D" w:rsidRPr="00410DD0" w14:paraId="28E769E5"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D877EF9" w14:textId="77777777" w:rsidR="00D2734D" w:rsidRPr="00410DD0" w:rsidRDefault="00D2734D" w:rsidP="00D2734D">
            <w:pPr>
              <w:spacing w:before="120"/>
              <w:rPr>
                <w:sz w:val="20"/>
                <w:szCs w:val="22"/>
              </w:rPr>
            </w:pPr>
            <w:r w:rsidRPr="00410DD0">
              <w:rPr>
                <w:sz w:val="20"/>
                <w:szCs w:val="22"/>
              </w:rPr>
              <w:t>6</w:t>
            </w:r>
          </w:p>
        </w:tc>
        <w:tc>
          <w:tcPr>
            <w:tcW w:w="12758" w:type="dxa"/>
          </w:tcPr>
          <w:p w14:paraId="521EFFBB" w14:textId="77777777" w:rsidR="00D2734D" w:rsidRPr="00410DD0" w:rsidRDefault="00D2734D" w:rsidP="00D2734D">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Aboriginal and Torres Strait Islander authors use visual imagery to convey the interconnectedness of all living beings and the importance of maintaining balance and harmony with the natural world.</w:t>
            </w:r>
          </w:p>
        </w:tc>
        <w:tc>
          <w:tcPr>
            <w:tcW w:w="1100" w:type="dxa"/>
          </w:tcPr>
          <w:p w14:paraId="0A458AB8" w14:textId="3C07AE99" w:rsidR="00D2734D" w:rsidRPr="00410DD0" w:rsidRDefault="00D2734D" w:rsidP="00D2734D">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True</w:t>
            </w:r>
          </w:p>
        </w:tc>
      </w:tr>
      <w:tr w:rsidR="00D2734D" w:rsidRPr="00410DD0" w14:paraId="0EAB2265" w14:textId="77777777"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0D640BF" w14:textId="77777777" w:rsidR="00D2734D" w:rsidRPr="00410DD0" w:rsidRDefault="00D2734D" w:rsidP="00D2734D">
            <w:pPr>
              <w:spacing w:before="120"/>
              <w:rPr>
                <w:sz w:val="20"/>
                <w:szCs w:val="22"/>
              </w:rPr>
            </w:pPr>
            <w:r w:rsidRPr="00410DD0">
              <w:rPr>
                <w:sz w:val="20"/>
                <w:szCs w:val="22"/>
              </w:rPr>
              <w:t>7</w:t>
            </w:r>
          </w:p>
        </w:tc>
        <w:tc>
          <w:tcPr>
            <w:tcW w:w="12758" w:type="dxa"/>
          </w:tcPr>
          <w:p w14:paraId="467EAEF6" w14:textId="77777777" w:rsidR="00D2734D" w:rsidRPr="00410DD0" w:rsidRDefault="00D2734D" w:rsidP="00D2734D">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 xml:space="preserve">Aboriginal and Torres Strait Islander authors use </w:t>
            </w:r>
            <w:proofErr w:type="spellStart"/>
            <w:r w:rsidRPr="00410DD0">
              <w:rPr>
                <w:sz w:val="20"/>
                <w:szCs w:val="22"/>
              </w:rPr>
              <w:t>Songlines</w:t>
            </w:r>
            <w:proofErr w:type="spellEnd"/>
            <w:r w:rsidRPr="00410DD0">
              <w:rPr>
                <w:sz w:val="20"/>
                <w:szCs w:val="22"/>
              </w:rPr>
              <w:t xml:space="preserve"> with symbolic imagery to evoke spiritual connections to the land and ancestors.</w:t>
            </w:r>
          </w:p>
        </w:tc>
        <w:tc>
          <w:tcPr>
            <w:tcW w:w="1100" w:type="dxa"/>
          </w:tcPr>
          <w:p w14:paraId="050AE977" w14:textId="0DC1E6B9" w:rsidR="00D2734D" w:rsidRPr="00410DD0" w:rsidRDefault="00D2734D" w:rsidP="00D2734D">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True</w:t>
            </w:r>
          </w:p>
        </w:tc>
      </w:tr>
      <w:tr w:rsidR="00D2734D" w:rsidRPr="00410DD0" w14:paraId="19B969C0"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6533DF4" w14:textId="77777777" w:rsidR="00D2734D" w:rsidRPr="00410DD0" w:rsidRDefault="00D2734D" w:rsidP="00D2734D">
            <w:pPr>
              <w:spacing w:before="120"/>
              <w:rPr>
                <w:sz w:val="20"/>
                <w:szCs w:val="22"/>
              </w:rPr>
            </w:pPr>
            <w:r w:rsidRPr="00410DD0">
              <w:rPr>
                <w:sz w:val="20"/>
                <w:szCs w:val="22"/>
              </w:rPr>
              <w:t>8</w:t>
            </w:r>
          </w:p>
        </w:tc>
        <w:tc>
          <w:tcPr>
            <w:tcW w:w="12758" w:type="dxa"/>
          </w:tcPr>
          <w:p w14:paraId="527C9B7F" w14:textId="77777777" w:rsidR="00D2734D" w:rsidRPr="00410DD0" w:rsidRDefault="00D2734D" w:rsidP="00D2734D">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 xml:space="preserve">Dreaming stories and </w:t>
            </w:r>
            <w:proofErr w:type="spellStart"/>
            <w:r w:rsidRPr="00410DD0">
              <w:rPr>
                <w:sz w:val="20"/>
                <w:szCs w:val="22"/>
              </w:rPr>
              <w:t>Songlines</w:t>
            </w:r>
            <w:proofErr w:type="spellEnd"/>
            <w:r w:rsidRPr="00410DD0">
              <w:rPr>
                <w:sz w:val="20"/>
                <w:szCs w:val="22"/>
              </w:rPr>
              <w:t xml:space="preserve"> often contain layers of meaning with symbols and imagery carrying both literal and metaphorical significance.</w:t>
            </w:r>
          </w:p>
        </w:tc>
        <w:tc>
          <w:tcPr>
            <w:tcW w:w="1100" w:type="dxa"/>
          </w:tcPr>
          <w:p w14:paraId="11663985" w14:textId="62BCF117" w:rsidR="00D2734D" w:rsidRPr="00410DD0" w:rsidRDefault="00D2734D" w:rsidP="00D2734D">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True</w:t>
            </w:r>
          </w:p>
        </w:tc>
      </w:tr>
      <w:tr w:rsidR="00D2734D" w:rsidRPr="00410DD0" w14:paraId="066A6F88" w14:textId="77777777" w:rsidTr="00180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91ABAB2" w14:textId="77777777" w:rsidR="00D2734D" w:rsidRPr="00410DD0" w:rsidRDefault="00D2734D" w:rsidP="00D2734D">
            <w:pPr>
              <w:spacing w:before="120"/>
              <w:rPr>
                <w:sz w:val="20"/>
                <w:szCs w:val="22"/>
              </w:rPr>
            </w:pPr>
            <w:r w:rsidRPr="00410DD0">
              <w:rPr>
                <w:sz w:val="20"/>
                <w:szCs w:val="22"/>
              </w:rPr>
              <w:t>9</w:t>
            </w:r>
          </w:p>
        </w:tc>
        <w:tc>
          <w:tcPr>
            <w:tcW w:w="12758" w:type="dxa"/>
          </w:tcPr>
          <w:p w14:paraId="1179379A" w14:textId="77777777" w:rsidR="00D2734D" w:rsidRPr="00410DD0" w:rsidRDefault="00D2734D" w:rsidP="00D2734D">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Aboriginal English may include words, phrases, and grammatical structures not found in standard English, reflecting cultural concepts and perspectives.</w:t>
            </w:r>
          </w:p>
        </w:tc>
        <w:tc>
          <w:tcPr>
            <w:tcW w:w="1100" w:type="dxa"/>
          </w:tcPr>
          <w:p w14:paraId="7256C903" w14:textId="0579EDCE" w:rsidR="00D2734D" w:rsidRPr="00410DD0" w:rsidRDefault="00D2734D" w:rsidP="00D2734D">
            <w:pPr>
              <w:spacing w:before="120"/>
              <w:cnfStyle w:val="000000100000" w:firstRow="0" w:lastRow="0" w:firstColumn="0" w:lastColumn="0" w:oddVBand="0" w:evenVBand="0" w:oddHBand="1" w:evenHBand="0" w:firstRowFirstColumn="0" w:firstRowLastColumn="0" w:lastRowFirstColumn="0" w:lastRowLastColumn="0"/>
              <w:rPr>
                <w:sz w:val="20"/>
                <w:szCs w:val="22"/>
              </w:rPr>
            </w:pPr>
            <w:r w:rsidRPr="00410DD0">
              <w:rPr>
                <w:sz w:val="20"/>
                <w:szCs w:val="22"/>
              </w:rPr>
              <w:t>True</w:t>
            </w:r>
          </w:p>
        </w:tc>
      </w:tr>
      <w:tr w:rsidR="006F35AE" w:rsidRPr="00410DD0" w14:paraId="699CE329" w14:textId="77777777" w:rsidTr="0018068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C455633" w14:textId="77777777" w:rsidR="006F35AE" w:rsidRPr="00410DD0" w:rsidRDefault="006F35AE" w:rsidP="001B1E07">
            <w:pPr>
              <w:spacing w:before="120"/>
              <w:rPr>
                <w:sz w:val="20"/>
                <w:szCs w:val="22"/>
              </w:rPr>
            </w:pPr>
            <w:r w:rsidRPr="00410DD0">
              <w:rPr>
                <w:sz w:val="20"/>
                <w:szCs w:val="22"/>
              </w:rPr>
              <w:t>10</w:t>
            </w:r>
          </w:p>
        </w:tc>
        <w:tc>
          <w:tcPr>
            <w:tcW w:w="12758" w:type="dxa"/>
          </w:tcPr>
          <w:p w14:paraId="4B08B94B" w14:textId="77777777" w:rsidR="006F35AE" w:rsidRPr="00410DD0" w:rsidRDefault="006F35AE" w:rsidP="001B1E07">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Aboriginal English is spoken exclusively by Aboriginal and Torres Strait Islander Peoples, with no influence from Standard Australian English.</w:t>
            </w:r>
          </w:p>
        </w:tc>
        <w:tc>
          <w:tcPr>
            <w:tcW w:w="1100" w:type="dxa"/>
          </w:tcPr>
          <w:p w14:paraId="28B95920" w14:textId="75677DD5" w:rsidR="006F35AE" w:rsidRPr="00410DD0" w:rsidRDefault="00D2734D" w:rsidP="001B1E07">
            <w:pPr>
              <w:spacing w:before="120"/>
              <w:cnfStyle w:val="000000010000" w:firstRow="0" w:lastRow="0" w:firstColumn="0" w:lastColumn="0" w:oddVBand="0" w:evenVBand="0" w:oddHBand="0" w:evenHBand="1" w:firstRowFirstColumn="0" w:firstRowLastColumn="0" w:lastRowFirstColumn="0" w:lastRowLastColumn="0"/>
              <w:rPr>
                <w:sz w:val="20"/>
                <w:szCs w:val="22"/>
              </w:rPr>
            </w:pPr>
            <w:r w:rsidRPr="00410DD0">
              <w:rPr>
                <w:sz w:val="20"/>
                <w:szCs w:val="22"/>
              </w:rPr>
              <w:t>False</w:t>
            </w:r>
          </w:p>
        </w:tc>
      </w:tr>
    </w:tbl>
    <w:p w14:paraId="56ED2E7B" w14:textId="77777777" w:rsidR="00180683" w:rsidRPr="00410DD0" w:rsidRDefault="00180683">
      <w:pPr>
        <w:suppressAutoHyphens w:val="0"/>
        <w:spacing w:before="0" w:after="160" w:line="259" w:lineRule="auto"/>
      </w:pPr>
      <w:r w:rsidRPr="00410DD0">
        <w:br w:type="page"/>
      </w:r>
    </w:p>
    <w:p w14:paraId="169A03DE" w14:textId="63FBC52D" w:rsidR="36630280" w:rsidRPr="00410DD0" w:rsidRDefault="4F235E20" w:rsidP="28B5181A">
      <w:pPr>
        <w:pStyle w:val="Heading1"/>
      </w:pPr>
      <w:bookmarkStart w:id="135" w:name="_Resource__3"/>
      <w:bookmarkStart w:id="136" w:name="_Toc169529493"/>
      <w:bookmarkStart w:id="137" w:name="_Resource_3_–"/>
      <w:bookmarkEnd w:id="135"/>
      <w:r w:rsidRPr="00410DD0">
        <w:t xml:space="preserve">Resource </w:t>
      </w:r>
      <w:r w:rsidR="3BDC178E" w:rsidRPr="00410DD0">
        <w:t>3</w:t>
      </w:r>
      <w:r w:rsidRPr="00410DD0">
        <w:t xml:space="preserve"> – </w:t>
      </w:r>
      <w:r w:rsidR="53B0974B" w:rsidRPr="00410DD0">
        <w:t>learning map</w:t>
      </w:r>
      <w:bookmarkEnd w:id="136"/>
    </w:p>
    <w:p w14:paraId="34F586A6" w14:textId="4BE0D5CD" w:rsidR="36630280" w:rsidRPr="00410DD0" w:rsidRDefault="004D55DD" w:rsidP="7A05A3D7">
      <w:r w:rsidRPr="00410DD0">
        <w:rPr>
          <w:noProof/>
        </w:rPr>
        <w:drawing>
          <wp:inline distT="0" distB="0" distL="0" distR="0" wp14:anchorId="2802E6EC" wp14:editId="2D8DAD84">
            <wp:extent cx="8453336" cy="4756382"/>
            <wp:effectExtent l="0" t="0" r="5080" b="6350"/>
            <wp:docPr id="1616822418" name="Picture 1" descr="Learning map: an overview of the unit content. The creation of maps for learning presents a visual pathway of what students will learn. The learning pathway is as follows:&#10;Explore Dreaming Stories and Songlines: Write well sequenced paragraphs to describe the difference in purpose between Dreaming Stories and Songlines.&#10;Analyse how meaning is created in literature through literary devices, art, symbols and Aboriginal Language(s): Create one-pager summaries to explore ‘Ngaawily Nop’ and ‘Noorn’.&#10;Discover how imagery uses figurative language and identify the significance of Cultural narratives and informative texts: Inspired by Songlines, engage in mapping a school journey through the use of symbols and explanations.&#10;Use an understanding of cultural traditions, practices and languages to design a podcast: Compose an informative text and plan a podcast to highlight the value of preserving Aboriginal and Torres Strait Islander Languages, traditions and culture.&#10; Record a podcast that combines cultural traditions, practices and language(s): Craft a script and produce a multimodal podcast to share and present.  Review and reflect on the learning journey.&#10;&#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22418" name="Picture 1" descr="Learning map: an overview of the unit content. The creation of maps for learning presents a visual pathway of what students will learn. The learning pathway is as follows:&#10;Explore Dreaming Stories and Songlines: Write well sequenced paragraphs to describe the difference in purpose between Dreaming Stories and Songlines.&#10;Analyse how meaning is created in literature through literary devices, art, symbols and Aboriginal Language(s): Create one-pager summaries to explore ‘Ngaawily Nop’ and ‘Noorn’.&#10;Discover how imagery uses figurative language and identify the significance of Cultural narratives and informative texts: Inspired by Songlines, engage in mapping a school journey through the use of symbols and explanations.&#10;Use an understanding of cultural traditions, practices and languages to design a podcast: Compose an informative text and plan a podcast to highlight the value of preserving Aboriginal and Torres Strait Islander Languages, traditions and culture.&#10; Record a podcast that combines cultural traditions, practices and language(s): Craft a script and produce a multimodal podcast to share and present.  Review and reflect on the learning journey.&#10;&#10;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456089" cy="4757931"/>
                    </a:xfrm>
                    <a:prstGeom prst="rect">
                      <a:avLst/>
                    </a:prstGeom>
                    <a:noFill/>
                    <a:ln>
                      <a:noFill/>
                    </a:ln>
                  </pic:spPr>
                </pic:pic>
              </a:graphicData>
            </a:graphic>
          </wp:inline>
        </w:drawing>
      </w:r>
    </w:p>
    <w:p w14:paraId="09F2C26D" w14:textId="3EB65F1D" w:rsidR="00D86A9C" w:rsidRPr="00410DD0" w:rsidRDefault="00D86A9C">
      <w:pPr>
        <w:suppressAutoHyphens w:val="0"/>
        <w:spacing w:before="0" w:after="160" w:line="259" w:lineRule="auto"/>
      </w:pPr>
      <w:r w:rsidRPr="00410DD0">
        <w:br w:type="page"/>
      </w:r>
    </w:p>
    <w:p w14:paraId="40EC4F81" w14:textId="08779AA2" w:rsidR="36630280" w:rsidRPr="00410DD0" w:rsidRDefault="517C981F" w:rsidP="28B5181A">
      <w:pPr>
        <w:pStyle w:val="Heading1"/>
      </w:pPr>
      <w:bookmarkStart w:id="138" w:name="_Resource_4_–_2"/>
      <w:bookmarkStart w:id="139" w:name="_Resource_4_–_1"/>
      <w:bookmarkStart w:id="140" w:name="_Toc169529494"/>
      <w:bookmarkEnd w:id="138"/>
      <w:r w:rsidRPr="00410DD0">
        <w:t xml:space="preserve">Resource 4 – </w:t>
      </w:r>
      <w:r w:rsidR="6419D9E4" w:rsidRPr="00410DD0">
        <w:t>word g</w:t>
      </w:r>
      <w:r w:rsidR="4F235E20" w:rsidRPr="00410DD0">
        <w:t>lossary</w:t>
      </w:r>
      <w:bookmarkEnd w:id="137"/>
      <w:bookmarkEnd w:id="139"/>
      <w:bookmarkEnd w:id="140"/>
    </w:p>
    <w:p w14:paraId="2FEA1189" w14:textId="786C6FAF" w:rsidR="2A51535D" w:rsidRPr="00410DD0" w:rsidRDefault="7212B4E9" w:rsidP="7A05A3D7">
      <w:pPr>
        <w:spacing w:after="0"/>
        <w:rPr>
          <w:rFonts w:eastAsia="Arial"/>
          <w:szCs w:val="22"/>
        </w:rPr>
      </w:pPr>
      <w:r w:rsidRPr="00410DD0">
        <w:rPr>
          <w:noProof/>
        </w:rPr>
        <w:drawing>
          <wp:inline distT="0" distB="0" distL="0" distR="0" wp14:anchorId="58763C67" wp14:editId="3CE76F8F">
            <wp:extent cx="7179013" cy="4786009"/>
            <wp:effectExtent l="0" t="0" r="3175" b="0"/>
            <wp:docPr id="1807998705" name="Picture 1807998705" descr="A word glossary. There are 2 tables each with 4 rows and 2 columns. The column headings are: 'English word (Noongar word) Ocean (mambakoort)' and 'Illustration'. Students to populate the words and illust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8705" name="Picture 1807998705" descr="A word glossary. There are 2 tables each with 4 rows and 2 columns. The column headings are: 'English word (Noongar word) Ocean (mambakoort)' and 'Illustration'. Students to populate the words and illustrations.&#10;"/>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85026" cy="4790018"/>
                    </a:xfrm>
                    <a:prstGeom prst="rect">
                      <a:avLst/>
                    </a:prstGeom>
                  </pic:spPr>
                </pic:pic>
              </a:graphicData>
            </a:graphic>
          </wp:inline>
        </w:drawing>
      </w:r>
    </w:p>
    <w:p w14:paraId="27901C72" w14:textId="4B5874AC" w:rsidR="00D86A9C" w:rsidRPr="00410DD0" w:rsidRDefault="00D86A9C">
      <w:pPr>
        <w:suppressAutoHyphens w:val="0"/>
        <w:spacing w:before="0" w:after="160" w:line="259" w:lineRule="auto"/>
      </w:pPr>
      <w:r w:rsidRPr="00410DD0">
        <w:br w:type="page"/>
      </w:r>
    </w:p>
    <w:p w14:paraId="3723A5D7" w14:textId="71B4C0B7" w:rsidR="00570DCB" w:rsidRPr="00410DD0" w:rsidRDefault="47D28E90" w:rsidP="28B5181A">
      <w:pPr>
        <w:pStyle w:val="Heading1"/>
        <w:spacing w:before="0" w:after="160" w:line="259" w:lineRule="auto"/>
      </w:pPr>
      <w:bookmarkStart w:id="141" w:name="_Resource_5_"/>
      <w:bookmarkStart w:id="142" w:name="_Toc143258904"/>
      <w:bookmarkStart w:id="143" w:name="_Resource_4_–"/>
      <w:bookmarkStart w:id="144" w:name="_Resource_5_–_1"/>
      <w:bookmarkStart w:id="145" w:name="_Toc169529495"/>
      <w:bookmarkEnd w:id="141"/>
      <w:r w:rsidRPr="00410DD0">
        <w:t xml:space="preserve">Resource </w:t>
      </w:r>
      <w:r w:rsidR="4C928A81" w:rsidRPr="00410DD0">
        <w:t>5</w:t>
      </w:r>
      <w:r w:rsidR="16167F3C" w:rsidRPr="00410DD0">
        <w:t xml:space="preserve"> – </w:t>
      </w:r>
      <w:r w:rsidR="6F95DDEB" w:rsidRPr="00410DD0">
        <w:t>p</w:t>
      </w:r>
      <w:r w:rsidR="397BB058" w:rsidRPr="00410DD0">
        <w:t>odcast plan</w:t>
      </w:r>
      <w:bookmarkEnd w:id="142"/>
      <w:bookmarkEnd w:id="143"/>
      <w:bookmarkEnd w:id="144"/>
      <w:bookmarkEnd w:id="145"/>
    </w:p>
    <w:p w14:paraId="371E7523" w14:textId="213D0DE8" w:rsidR="64F99EF2" w:rsidRPr="00410DD0" w:rsidRDefault="00297CD3" w:rsidP="28B5181A">
      <w:r w:rsidRPr="00410DD0">
        <w:rPr>
          <w:noProof/>
        </w:rPr>
        <w:drawing>
          <wp:inline distT="0" distB="0" distL="0" distR="0" wp14:anchorId="1A0EB7C3" wp14:editId="3B3A5889">
            <wp:extent cx="7094137" cy="5016166"/>
            <wp:effectExtent l="0" t="0" r="0" b="0"/>
            <wp:docPr id="588547663" name="Picture 2" descr="Podcast Plan with the following headings:&#10;Podcast title:&#10;Hosts: &#10;Topic(s):&#10;Target audience:&#10;Acknowledge of Country:&#10;Information/definitions:&#10;Importance of preserving Aboriginal and Torres Strait Islander cultures:&#10;Suggestion of how Australians can help preserve Aboriginal and Torres Strait Islander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47663" name="Picture 2" descr="Podcast Plan with the following headings:&#10;Podcast title:&#10;Hosts: &#10;Topic(s):&#10;Target audience:&#10;Acknowledge of Country:&#10;Information/definitions:&#10;Importance of preserving Aboriginal and Torres Strait Islander cultures:&#10;Suggestion of how Australians can help preserve Aboriginal and Torres Strait Islander cultures."/>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099717" cy="5020112"/>
                    </a:xfrm>
                    <a:prstGeom prst="rect">
                      <a:avLst/>
                    </a:prstGeom>
                    <a:noFill/>
                    <a:ln>
                      <a:noFill/>
                    </a:ln>
                  </pic:spPr>
                </pic:pic>
              </a:graphicData>
            </a:graphic>
          </wp:inline>
        </w:drawing>
      </w:r>
    </w:p>
    <w:p w14:paraId="64957541" w14:textId="2F1BBB6F" w:rsidR="00D86A9C" w:rsidRPr="00410DD0" w:rsidRDefault="00D86A9C">
      <w:pPr>
        <w:suppressAutoHyphens w:val="0"/>
        <w:spacing w:before="0" w:after="160" w:line="259" w:lineRule="auto"/>
      </w:pPr>
      <w:r w:rsidRPr="00410DD0">
        <w:br w:type="page"/>
      </w:r>
    </w:p>
    <w:p w14:paraId="68F4A04C" w14:textId="77777777" w:rsidR="00D86A9C" w:rsidRPr="00410DD0" w:rsidRDefault="47D28E90" w:rsidP="28B5181A">
      <w:pPr>
        <w:pStyle w:val="Heading1"/>
        <w:spacing w:before="0" w:after="160" w:line="259" w:lineRule="auto"/>
      </w:pPr>
      <w:bookmarkStart w:id="146" w:name="_Resource_6_–_2"/>
      <w:bookmarkStart w:id="147" w:name="_Toc143258905"/>
      <w:bookmarkStart w:id="148" w:name="_Toc169529496"/>
      <w:bookmarkStart w:id="149" w:name="_Resource_5_–"/>
      <w:bookmarkStart w:id="150" w:name="_Resource_6_–_1"/>
      <w:bookmarkEnd w:id="146"/>
      <w:r w:rsidRPr="00410DD0">
        <w:t xml:space="preserve">Resource </w:t>
      </w:r>
      <w:r w:rsidR="385E8EA6" w:rsidRPr="00410DD0">
        <w:t>6</w:t>
      </w:r>
      <w:r w:rsidR="148244AB" w:rsidRPr="00410DD0">
        <w:t xml:space="preserve"> – </w:t>
      </w:r>
      <w:r w:rsidR="3306D254" w:rsidRPr="00410DD0">
        <w:t xml:space="preserve">writing </w:t>
      </w:r>
      <w:proofErr w:type="gramStart"/>
      <w:r w:rsidR="3306D254" w:rsidRPr="00410DD0">
        <w:t>process</w:t>
      </w:r>
      <w:bookmarkEnd w:id="147"/>
      <w:bookmarkEnd w:id="148"/>
      <w:proofErr w:type="gramEnd"/>
    </w:p>
    <w:p w14:paraId="22B567A0" w14:textId="0509FB28" w:rsidR="00D86A9C" w:rsidRPr="00410DD0" w:rsidRDefault="4484282C" w:rsidP="00D86A9C">
      <w:r w:rsidRPr="00410DD0">
        <w:rPr>
          <w:noProof/>
        </w:rPr>
        <w:drawing>
          <wp:inline distT="0" distB="0" distL="0" distR="0" wp14:anchorId="19AF3D87" wp14:editId="22CFAAA1">
            <wp:extent cx="6611162" cy="4696678"/>
            <wp:effectExtent l="0" t="0" r="0" b="0"/>
            <wp:docPr id="103763233" name="Picture 1630810684"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810684"/>
                    <pic:cNvPicPr/>
                  </pic:nvPicPr>
                  <pic:blipFill>
                    <a:blip r:embed="rId145">
                      <a:extLst>
                        <a:ext uri="{28A0092B-C50C-407E-A947-70E740481C1C}">
                          <a14:useLocalDpi xmlns:a14="http://schemas.microsoft.com/office/drawing/2010/main" val="0"/>
                        </a:ext>
                      </a:extLst>
                    </a:blip>
                    <a:stretch>
                      <a:fillRect/>
                    </a:stretch>
                  </pic:blipFill>
                  <pic:spPr>
                    <a:xfrm>
                      <a:off x="0" y="0"/>
                      <a:ext cx="6611162" cy="4696678"/>
                    </a:xfrm>
                    <a:prstGeom prst="rect">
                      <a:avLst/>
                    </a:prstGeom>
                  </pic:spPr>
                </pic:pic>
              </a:graphicData>
            </a:graphic>
          </wp:inline>
        </w:drawing>
      </w:r>
      <w:bookmarkEnd w:id="149"/>
      <w:bookmarkEnd w:id="150"/>
    </w:p>
    <w:p w14:paraId="6AF4ECD8" w14:textId="77777777" w:rsidR="00D86A9C" w:rsidRPr="00410DD0" w:rsidRDefault="00D86A9C">
      <w:pPr>
        <w:suppressAutoHyphens w:val="0"/>
        <w:spacing w:before="0" w:after="160" w:line="259" w:lineRule="auto"/>
      </w:pPr>
      <w:r w:rsidRPr="00410DD0">
        <w:br w:type="page"/>
      </w:r>
    </w:p>
    <w:p w14:paraId="60DE19B9" w14:textId="614CBBA1" w:rsidR="00EE1B1B" w:rsidRPr="00410DD0" w:rsidRDefault="7EC2A4D3" w:rsidP="2A51535D">
      <w:pPr>
        <w:pStyle w:val="Heading1"/>
        <w:suppressAutoHyphens w:val="0"/>
        <w:spacing w:before="0" w:after="160" w:line="259" w:lineRule="auto"/>
      </w:pPr>
      <w:bookmarkStart w:id="151" w:name="_Resource_7_"/>
      <w:bookmarkStart w:id="152" w:name="_Toc143258906"/>
      <w:bookmarkStart w:id="153" w:name="_Resource_6_–"/>
      <w:bookmarkStart w:id="154" w:name="_Resource_7_–"/>
      <w:bookmarkStart w:id="155" w:name="_Toc169529497"/>
      <w:bookmarkEnd w:id="151"/>
      <w:r w:rsidRPr="00410DD0">
        <w:t xml:space="preserve">Resource </w:t>
      </w:r>
      <w:r w:rsidR="010A355F" w:rsidRPr="00410DD0">
        <w:t>7</w:t>
      </w:r>
      <w:r w:rsidR="78BEF492" w:rsidRPr="00410DD0">
        <w:t xml:space="preserve"> – </w:t>
      </w:r>
      <w:r w:rsidR="0EE0AC93" w:rsidRPr="00410DD0">
        <w:t>podcast review</w:t>
      </w:r>
      <w:bookmarkEnd w:id="152"/>
      <w:bookmarkEnd w:id="153"/>
      <w:bookmarkEnd w:id="154"/>
      <w:bookmarkEnd w:id="155"/>
    </w:p>
    <w:p w14:paraId="28D290E5" w14:textId="56C9AEB1" w:rsidR="00C61A37" w:rsidRPr="00410DD0" w:rsidRDefault="004D60AA" w:rsidP="7A05A3D7">
      <w:r w:rsidRPr="00410DD0">
        <w:rPr>
          <w:noProof/>
        </w:rPr>
        <w:drawing>
          <wp:inline distT="0" distB="0" distL="0" distR="0" wp14:anchorId="70A74A17" wp14:editId="191D7D01">
            <wp:extent cx="7063992" cy="4994850"/>
            <wp:effectExtent l="0" t="0" r="3810" b="0"/>
            <wp:docPr id="1571528465" name="Picture 3" descr="Podcast review form for students to complete. The top section has space to record the podcast title and hosts, and for students to mark their overall enjoyment out of 5 stars. There are 4 categories:&#10;Audio elements - What audio elements were used to enhance this podcast? For example, music, sound effects. &#10;Podcast organisation - Was it sequenced well? Did it make sense? Was there equal air time between the presenters?&#10;Vocabulary choices - What vocabulary did you notice from our learning?&#10;Summary of information prese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28465" name="Picture 3" descr="Podcast review form for students to complete. The top section has space to record the podcast title and hosts, and for students to mark their overall enjoyment out of 5 stars. There are 4 categories:&#10;Audio elements - What audio elements were used to enhance this podcast? For example, music, sound effects. &#10;Podcast organisation - Was it sequenced well? Did it make sense? Was there equal air time between the presenters?&#10;Vocabulary choices - What vocabulary did you notice from our learning?&#10;Summary of information presented. "/>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7069764" cy="4998931"/>
                    </a:xfrm>
                    <a:prstGeom prst="rect">
                      <a:avLst/>
                    </a:prstGeom>
                    <a:noFill/>
                    <a:ln>
                      <a:noFill/>
                    </a:ln>
                  </pic:spPr>
                </pic:pic>
              </a:graphicData>
            </a:graphic>
          </wp:inline>
        </w:drawing>
      </w:r>
    </w:p>
    <w:p w14:paraId="6B141DA0" w14:textId="57C70713" w:rsidR="00D86A9C" w:rsidRPr="00410DD0" w:rsidRDefault="00D86A9C">
      <w:pPr>
        <w:suppressAutoHyphens w:val="0"/>
        <w:spacing w:before="0" w:after="160" w:line="259" w:lineRule="auto"/>
      </w:pPr>
      <w:bookmarkStart w:id="156" w:name="_Toc143258914"/>
      <w:r w:rsidRPr="00410DD0">
        <w:br w:type="page"/>
      </w:r>
    </w:p>
    <w:p w14:paraId="438DAEF1" w14:textId="6960275A" w:rsidR="00E30637" w:rsidRPr="00410DD0" w:rsidRDefault="3FC25D99" w:rsidP="2A51535D">
      <w:pPr>
        <w:pStyle w:val="Heading1"/>
      </w:pPr>
      <w:bookmarkStart w:id="157" w:name="_Toc169529498"/>
      <w:r w:rsidRPr="00410DD0">
        <w:t>References</w:t>
      </w:r>
      <w:bookmarkEnd w:id="156"/>
      <w:bookmarkEnd w:id="157"/>
    </w:p>
    <w:p w14:paraId="2D7D1A22" w14:textId="77777777" w:rsidR="00E30637" w:rsidRPr="00410DD0" w:rsidRDefault="00E30637" w:rsidP="008055F5">
      <w:pPr>
        <w:pStyle w:val="FeatureBox2"/>
      </w:pPr>
      <w:r w:rsidRPr="00410DD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360683D" w14:textId="736E18E3" w:rsidR="00E30637" w:rsidRPr="00410DD0" w:rsidRDefault="00E30637" w:rsidP="008055F5">
      <w:pPr>
        <w:pStyle w:val="FeatureBox2"/>
      </w:pPr>
      <w:r w:rsidRPr="00410DD0">
        <w:t xml:space="preserve">Please refer to the NESA Copyright Disclaimer for more information </w:t>
      </w:r>
      <w:hyperlink r:id="rId147" w:history="1">
        <w:r w:rsidRPr="00410DD0">
          <w:rPr>
            <w:rStyle w:val="Hyperlink"/>
          </w:rPr>
          <w:t>https://educationstandards.nsw.edu.au/wps/portal/nesa/mini-footer/copyright</w:t>
        </w:r>
      </w:hyperlink>
      <w:r w:rsidR="00692AD1" w:rsidRPr="00410DD0">
        <w:rPr>
          <w:rStyle w:val="Hyperlink"/>
        </w:rPr>
        <w:t>.</w:t>
      </w:r>
    </w:p>
    <w:p w14:paraId="148BB67E" w14:textId="23E1708E" w:rsidR="00E30637" w:rsidRPr="00410DD0" w:rsidRDefault="00E30637" w:rsidP="008055F5">
      <w:pPr>
        <w:pStyle w:val="FeatureBox2"/>
      </w:pPr>
      <w:r w:rsidRPr="00410DD0">
        <w:t xml:space="preserve">NESA holds the only official and up-to-date versions of the NSW Curriculum and syllabus documents. Please visit the NSW Education Standards Authority (NESA) website </w:t>
      </w:r>
      <w:hyperlink r:id="rId148" w:history="1">
        <w:r w:rsidR="00692AD1" w:rsidRPr="00410DD0">
          <w:rPr>
            <w:rStyle w:val="Hyperlink"/>
          </w:rPr>
          <w:t>https://educationstandards.nsw.edu.au</w:t>
        </w:r>
      </w:hyperlink>
      <w:r w:rsidRPr="00410DD0">
        <w:t xml:space="preserve"> and the NSW Curriculum website </w:t>
      </w:r>
      <w:hyperlink r:id="rId149" w:history="1">
        <w:r w:rsidR="001331B6" w:rsidRPr="00410DD0">
          <w:rPr>
            <w:rStyle w:val="Hyperlink"/>
          </w:rPr>
          <w:t>https://curriculum.nsw.edu.au</w:t>
        </w:r>
      </w:hyperlink>
      <w:r w:rsidRPr="00410DD0">
        <w:t>.</w:t>
      </w:r>
    </w:p>
    <w:p w14:paraId="4EE4BA71" w14:textId="4406DCC3" w:rsidR="00E30637" w:rsidRPr="00410DD0" w:rsidRDefault="00E45DCD" w:rsidP="00E30637">
      <w:hyperlink r:id="rId150" w:history="1">
        <w:r w:rsidR="00E30637" w:rsidRPr="00410DD0">
          <w:rPr>
            <w:rStyle w:val="Hyperlink"/>
          </w:rPr>
          <w:t>English K–10 Syllabus</w:t>
        </w:r>
      </w:hyperlink>
      <w:r w:rsidR="00E30637" w:rsidRPr="00410DD0">
        <w:t xml:space="preserve"> © NSW Education Standards Authority (NESA) for and on behalf of the Crown in right of the State of New South Wales, 202</w:t>
      </w:r>
      <w:r w:rsidR="00905CE8" w:rsidRPr="00410DD0">
        <w:t>4</w:t>
      </w:r>
      <w:r w:rsidR="00E30637" w:rsidRPr="00410DD0">
        <w:t>.</w:t>
      </w:r>
    </w:p>
    <w:p w14:paraId="37D16382" w14:textId="4FCF5FE3" w:rsidR="00E30637" w:rsidRPr="00410DD0" w:rsidRDefault="00E45DCD" w:rsidP="00E30637">
      <w:hyperlink r:id="rId151">
        <w:r w:rsidR="7ECD172E" w:rsidRPr="00410DD0">
          <w:rPr>
            <w:rStyle w:val="Hyperlink"/>
          </w:rPr>
          <w:t>National Literacy Learning Progression</w:t>
        </w:r>
      </w:hyperlink>
      <w:r w:rsidR="7ECD172E" w:rsidRPr="00410DD0">
        <w:t xml:space="preserve"> © Australian Curriculum, Assessment and Reporting Authority (ACARA) 2010 to present, unless otherwise indicated. This material was downloaded from the </w:t>
      </w:r>
      <w:hyperlink r:id="rId152">
        <w:r w:rsidR="7ECD172E" w:rsidRPr="00410DD0">
          <w:rPr>
            <w:rStyle w:val="Hyperlink"/>
          </w:rPr>
          <w:t>Australian Curriculum</w:t>
        </w:r>
      </w:hyperlink>
      <w:r w:rsidR="7ECD172E" w:rsidRPr="00410DD0">
        <w:t xml:space="preserve"> website (National Literacy Learning Progression) (accessed </w:t>
      </w:r>
      <w:r w:rsidR="1E2EB0D8" w:rsidRPr="00410DD0">
        <w:t>10 April 2024</w:t>
      </w:r>
      <w:r w:rsidR="3186BCF4" w:rsidRPr="00410DD0">
        <w:t>)</w:t>
      </w:r>
      <w:r w:rsidR="1E2EB0D8" w:rsidRPr="00410DD0">
        <w:t xml:space="preserve"> </w:t>
      </w:r>
      <w:r w:rsidR="7ECD172E" w:rsidRPr="00410DD0">
        <w:t>and was not modified.</w:t>
      </w:r>
    </w:p>
    <w:p w14:paraId="276CF5E1" w14:textId="00EB28EE" w:rsidR="1B59AC21" w:rsidRPr="00410DD0" w:rsidRDefault="1B59AC21" w:rsidP="2A51535D">
      <w:r w:rsidRPr="00410DD0">
        <w:t xml:space="preserve">1 Minute Lessons (29 March 2021) </w:t>
      </w:r>
      <w:r w:rsidR="00D07397" w:rsidRPr="00410DD0">
        <w:t>‘</w:t>
      </w:r>
      <w:hyperlink r:id="rId153">
        <w:r w:rsidRPr="00410DD0">
          <w:rPr>
            <w:rStyle w:val="Hyperlink"/>
          </w:rPr>
          <w:t>Podcasting for Kids – How to create a podcast</w:t>
        </w:r>
        <w:r w:rsidR="00D07397" w:rsidRPr="00410DD0">
          <w:rPr>
            <w:rStyle w:val="Hyperlink"/>
          </w:rPr>
          <w:t>’</w:t>
        </w:r>
        <w:r w:rsidRPr="00410DD0">
          <w:rPr>
            <w:rStyle w:val="Hyperlink"/>
          </w:rPr>
          <w:t xml:space="preserve"> [video]</w:t>
        </w:r>
        <w:r w:rsidRPr="00410DD0">
          <w:t>,</w:t>
        </w:r>
      </w:hyperlink>
      <w:r w:rsidRPr="00410DD0">
        <w:t xml:space="preserve"> </w:t>
      </w:r>
      <w:r w:rsidRPr="00410DD0">
        <w:rPr>
          <w:i/>
          <w:iCs/>
        </w:rPr>
        <w:t>1 Minute Lessons</w:t>
      </w:r>
      <w:r w:rsidRPr="00410DD0">
        <w:t>, YouTube, accessed 29 April 2024</w:t>
      </w:r>
      <w:r w:rsidR="00692AD1" w:rsidRPr="00410DD0">
        <w:t>.</w:t>
      </w:r>
    </w:p>
    <w:p w14:paraId="1B03B4E8" w14:textId="3FBE96BE" w:rsidR="53C2027B" w:rsidRPr="00410DD0" w:rsidRDefault="53C2027B" w:rsidP="2A51535D">
      <w:pPr>
        <w:rPr>
          <w:rFonts w:eastAsia="Arial"/>
          <w:color w:val="000000" w:themeColor="text1"/>
          <w:szCs w:val="22"/>
        </w:rPr>
      </w:pPr>
      <w:r w:rsidRPr="00410DD0">
        <w:rPr>
          <w:rFonts w:eastAsia="Arial"/>
        </w:rPr>
        <w:t xml:space="preserve">ABC Australia (8 October 2020) </w:t>
      </w:r>
      <w:r w:rsidR="00D07397" w:rsidRPr="00410DD0">
        <w:rPr>
          <w:rFonts w:eastAsia="Arial"/>
        </w:rPr>
        <w:t>‘</w:t>
      </w:r>
      <w:hyperlink r:id="rId154">
        <w:r w:rsidRPr="00410DD0">
          <w:rPr>
            <w:rStyle w:val="Hyperlink"/>
            <w:rFonts w:eastAsia="Arial"/>
          </w:rPr>
          <w:t xml:space="preserve">The </w:t>
        </w:r>
        <w:proofErr w:type="spellStart"/>
        <w:r w:rsidRPr="00410DD0">
          <w:rPr>
            <w:rStyle w:val="Hyperlink"/>
            <w:rFonts w:eastAsia="Arial"/>
          </w:rPr>
          <w:t>Wirangu</w:t>
        </w:r>
        <w:proofErr w:type="spellEnd"/>
        <w:r w:rsidRPr="00410DD0">
          <w:rPr>
            <w:rStyle w:val="Hyperlink"/>
            <w:rFonts w:eastAsia="Arial"/>
          </w:rPr>
          <w:t xml:space="preserve"> Seven Sisters creation story | Walking Together | ABC Australia</w:t>
        </w:r>
        <w:r w:rsidR="00D07397" w:rsidRPr="00410DD0">
          <w:rPr>
            <w:rStyle w:val="Hyperlink"/>
            <w:rFonts w:eastAsia="Arial"/>
          </w:rPr>
          <w:t>’ [video]</w:t>
        </w:r>
        <w:r w:rsidRPr="00410DD0">
          <w:t>,</w:t>
        </w:r>
      </w:hyperlink>
      <w:r w:rsidRPr="00410DD0">
        <w:rPr>
          <w:rFonts w:eastAsia="Arial"/>
          <w:color w:val="000000" w:themeColor="text1"/>
          <w:szCs w:val="22"/>
        </w:rPr>
        <w:t xml:space="preserve"> </w:t>
      </w:r>
      <w:r w:rsidRPr="00410DD0">
        <w:rPr>
          <w:rFonts w:eastAsia="Arial"/>
          <w:i/>
          <w:iCs/>
          <w:color w:val="000000" w:themeColor="text1"/>
          <w:szCs w:val="22"/>
        </w:rPr>
        <w:t>ABC Australia</w:t>
      </w:r>
      <w:r w:rsidRPr="00410DD0">
        <w:rPr>
          <w:rFonts w:eastAsia="Arial"/>
          <w:color w:val="000000" w:themeColor="text1"/>
          <w:szCs w:val="22"/>
        </w:rPr>
        <w:t>, YouTube, accessed 29 April 2024</w:t>
      </w:r>
      <w:r w:rsidR="00692AD1" w:rsidRPr="00410DD0">
        <w:t>.</w:t>
      </w:r>
    </w:p>
    <w:p w14:paraId="517DD98E" w14:textId="13272F43" w:rsidR="1522B3B4" w:rsidRPr="00410DD0" w:rsidRDefault="1522B3B4" w:rsidP="2A51535D">
      <w:r w:rsidRPr="00410DD0">
        <w:t xml:space="preserve">ABC Education (27 July 2018) </w:t>
      </w:r>
      <w:hyperlink r:id="rId155">
        <w:r w:rsidRPr="00410DD0">
          <w:rPr>
            <w:rStyle w:val="Hyperlink"/>
            <w:i/>
            <w:iCs/>
          </w:rPr>
          <w:t>ABC Education – Borrowed Indigenous Australian words</w:t>
        </w:r>
        <w:r w:rsidRPr="00410DD0">
          <w:t>,</w:t>
        </w:r>
      </w:hyperlink>
      <w:r w:rsidRPr="00410DD0">
        <w:t xml:space="preserve"> ABC</w:t>
      </w:r>
      <w:r w:rsidR="001A53D7" w:rsidRPr="00410DD0">
        <w:t xml:space="preserve"> Education</w:t>
      </w:r>
      <w:r w:rsidRPr="00410DD0">
        <w:t xml:space="preserve"> web</w:t>
      </w:r>
      <w:r w:rsidR="6299F276" w:rsidRPr="00410DD0">
        <w:t>site, accessed 9 May 2024</w:t>
      </w:r>
      <w:r w:rsidR="00692AD1" w:rsidRPr="00410DD0">
        <w:t>.</w:t>
      </w:r>
    </w:p>
    <w:p w14:paraId="17A6B44F" w14:textId="77777777" w:rsidR="00AE4F31" w:rsidRPr="00410DD0" w:rsidRDefault="00AE4F31" w:rsidP="00AE4F31">
      <w:pPr>
        <w:rPr>
          <w:rFonts w:eastAsia="Arial"/>
          <w:color w:val="000000" w:themeColor="text1"/>
        </w:rPr>
      </w:pPr>
      <w:r w:rsidRPr="00410DD0">
        <w:rPr>
          <w:rFonts w:eastAsia="Arial"/>
        </w:rPr>
        <w:t xml:space="preserve">ABC Indigenous (2024) </w:t>
      </w:r>
      <w:hyperlink r:id="rId156">
        <w:r w:rsidRPr="00410DD0">
          <w:rPr>
            <w:rStyle w:val="Hyperlink"/>
            <w:rFonts w:eastAsia="Arial"/>
            <w:i/>
            <w:iCs/>
          </w:rPr>
          <w:t>Gambay: a map of Australia’s first languages</w:t>
        </w:r>
        <w:r w:rsidRPr="00410DD0">
          <w:t>,</w:t>
        </w:r>
      </w:hyperlink>
      <w:r w:rsidRPr="00410DD0">
        <w:rPr>
          <w:rFonts w:eastAsia="Arial"/>
          <w:color w:val="000000" w:themeColor="text1"/>
        </w:rPr>
        <w:t xml:space="preserve"> ABC Indigenous website, accessed 3 May 2024</w:t>
      </w:r>
      <w:r w:rsidRPr="00410DD0">
        <w:rPr>
          <w:rFonts w:eastAsia="Arial"/>
          <w:color w:val="000000" w:themeColor="text1"/>
          <w:szCs w:val="22"/>
        </w:rPr>
        <w:t>.</w:t>
      </w:r>
    </w:p>
    <w:p w14:paraId="3A21289F" w14:textId="77777777" w:rsidR="00AE4F31" w:rsidRPr="00410DD0" w:rsidRDefault="00AE4F31" w:rsidP="00AE4F31">
      <w:pPr>
        <w:rPr>
          <w:rFonts w:eastAsia="Arial"/>
          <w:szCs w:val="22"/>
        </w:rPr>
      </w:pPr>
      <w:r w:rsidRPr="00410DD0">
        <w:rPr>
          <w:rFonts w:eastAsia="Arial"/>
          <w:color w:val="000000" w:themeColor="text1"/>
          <w:szCs w:val="22"/>
        </w:rPr>
        <w:t xml:space="preserve">AIATSIS (The Australian Institute of Aboriginal and Torres Strait Islander Studies) (13 December 2023) </w:t>
      </w:r>
      <w:hyperlink r:id="rId157">
        <w:r w:rsidRPr="00410DD0">
          <w:rPr>
            <w:rStyle w:val="Hyperlink"/>
            <w:i/>
            <w:iCs/>
          </w:rPr>
          <w:t xml:space="preserve">The </w:t>
        </w:r>
        <w:proofErr w:type="spellStart"/>
        <w:r w:rsidRPr="00410DD0">
          <w:rPr>
            <w:rStyle w:val="Hyperlink"/>
            <w:i/>
            <w:iCs/>
          </w:rPr>
          <w:t>Marlaloo</w:t>
        </w:r>
        <w:proofErr w:type="spellEnd"/>
        <w:r w:rsidRPr="00410DD0">
          <w:rPr>
            <w:rStyle w:val="Hyperlink"/>
            <w:i/>
            <w:iCs/>
          </w:rPr>
          <w:t xml:space="preserve"> </w:t>
        </w:r>
        <w:proofErr w:type="spellStart"/>
        <w:r w:rsidRPr="00410DD0">
          <w:rPr>
            <w:rStyle w:val="Hyperlink"/>
            <w:i/>
            <w:iCs/>
          </w:rPr>
          <w:t>Songline</w:t>
        </w:r>
        <w:proofErr w:type="spellEnd"/>
        <w:r w:rsidRPr="00410DD0">
          <w:t>,</w:t>
        </w:r>
      </w:hyperlink>
      <w:r w:rsidRPr="00410DD0">
        <w:rPr>
          <w:rFonts w:eastAsia="Arial"/>
          <w:color w:val="000000" w:themeColor="text1"/>
          <w:szCs w:val="22"/>
        </w:rPr>
        <w:t xml:space="preserve"> AIATSIS website, accessed 23 April 2024.</w:t>
      </w:r>
    </w:p>
    <w:p w14:paraId="7B604122" w14:textId="77777777" w:rsidR="00AE4F31" w:rsidRPr="00410DD0" w:rsidRDefault="00AE4F31" w:rsidP="00AE4F31">
      <w:pPr>
        <w:rPr>
          <w:rFonts w:eastAsia="Arial"/>
          <w:color w:val="000000" w:themeColor="text1"/>
        </w:rPr>
      </w:pPr>
      <w:r w:rsidRPr="00410DD0">
        <w:rPr>
          <w:rFonts w:eastAsia="Arial"/>
          <w:color w:val="000000" w:themeColor="text1"/>
        </w:rPr>
        <w:t xml:space="preserve">Australian Museum (2024) </w:t>
      </w:r>
      <w:hyperlink r:id="rId158" w:anchor="page-section-knowledge">
        <w:r w:rsidRPr="00410DD0">
          <w:rPr>
            <w:rStyle w:val="Hyperlink"/>
            <w:i/>
            <w:iCs/>
          </w:rPr>
          <w:t>First Nations storytelling</w:t>
        </w:r>
        <w:r w:rsidRPr="00410DD0">
          <w:t>,</w:t>
        </w:r>
      </w:hyperlink>
      <w:r w:rsidRPr="00410DD0">
        <w:t xml:space="preserve"> Australian Museum website, accessed 6 May 2024.</w:t>
      </w:r>
    </w:p>
    <w:p w14:paraId="642849FB" w14:textId="4CB97B8F" w:rsidR="53C2027B" w:rsidRPr="00410DD0" w:rsidRDefault="00E108C5" w:rsidP="2A51535D">
      <w:r w:rsidRPr="00410DD0">
        <w:t>Bre</w:t>
      </w:r>
      <w:r w:rsidR="00CF189F" w:rsidRPr="00410DD0">
        <w:t>mer R (host)</w:t>
      </w:r>
      <w:r w:rsidR="53C2027B" w:rsidRPr="00410DD0">
        <w:t xml:space="preserve"> (3 July 2023) </w:t>
      </w:r>
      <w:r w:rsidR="00CF189F" w:rsidRPr="00410DD0">
        <w:t>‘</w:t>
      </w:r>
      <w:hyperlink r:id="rId159">
        <w:r w:rsidR="53C2027B" w:rsidRPr="00410DD0">
          <w:rPr>
            <w:rStyle w:val="Hyperlink"/>
          </w:rPr>
          <w:t xml:space="preserve">Dreamtime in </w:t>
        </w:r>
        <w:proofErr w:type="spellStart"/>
        <w:r w:rsidR="53C2027B" w:rsidRPr="00410DD0">
          <w:rPr>
            <w:rStyle w:val="Hyperlink"/>
          </w:rPr>
          <w:t>Dharumbal</w:t>
        </w:r>
        <w:proofErr w:type="spellEnd"/>
        <w:r w:rsidR="00CF189F" w:rsidRPr="00410DD0">
          <w:rPr>
            <w:rStyle w:val="Hyperlink"/>
          </w:rPr>
          <w:t>’</w:t>
        </w:r>
        <w:r w:rsidR="53C2027B" w:rsidRPr="00410DD0">
          <w:t xml:space="preserve"> [podcast],</w:t>
        </w:r>
      </w:hyperlink>
      <w:r w:rsidR="53C2027B" w:rsidRPr="00410DD0">
        <w:t xml:space="preserve"> </w:t>
      </w:r>
      <w:r w:rsidR="53C2027B" w:rsidRPr="00410DD0">
        <w:rPr>
          <w:i/>
          <w:iCs/>
        </w:rPr>
        <w:t>Little Yarns</w:t>
      </w:r>
      <w:r w:rsidR="53C2027B" w:rsidRPr="00410DD0">
        <w:t xml:space="preserve">, </w:t>
      </w:r>
      <w:r w:rsidR="00CF189F" w:rsidRPr="00410DD0">
        <w:t xml:space="preserve">ABC Kids Listen, </w:t>
      </w:r>
      <w:r w:rsidR="53C2027B" w:rsidRPr="00410DD0">
        <w:t>accessed 26 April 2024</w:t>
      </w:r>
      <w:r w:rsidR="00692AD1" w:rsidRPr="00410DD0">
        <w:t>.</w:t>
      </w:r>
    </w:p>
    <w:p w14:paraId="7DEF032E" w14:textId="291DA37F" w:rsidR="53C2027B" w:rsidRPr="00410DD0" w:rsidRDefault="00CF189F" w:rsidP="2A51535D">
      <w:r w:rsidRPr="00410DD0">
        <w:t>Bremer R (host)</w:t>
      </w:r>
      <w:r w:rsidR="53C2027B" w:rsidRPr="00410DD0">
        <w:t xml:space="preserve"> (11 September 2023) </w:t>
      </w:r>
      <w:r w:rsidR="0066476D" w:rsidRPr="00410DD0">
        <w:t>‘</w:t>
      </w:r>
      <w:hyperlink r:id="rId160">
        <w:r w:rsidR="53C2027B" w:rsidRPr="00410DD0">
          <w:rPr>
            <w:rStyle w:val="Hyperlink"/>
          </w:rPr>
          <w:t>Brushtail possum in Wiradjuri</w:t>
        </w:r>
        <w:r w:rsidR="0066476D" w:rsidRPr="00410DD0">
          <w:rPr>
            <w:rStyle w:val="Hyperlink"/>
          </w:rPr>
          <w:t>’</w:t>
        </w:r>
        <w:r w:rsidR="53C2027B" w:rsidRPr="00410DD0">
          <w:t xml:space="preserve"> [podcast],</w:t>
        </w:r>
      </w:hyperlink>
      <w:r w:rsidR="53C2027B" w:rsidRPr="00410DD0">
        <w:t xml:space="preserve"> </w:t>
      </w:r>
      <w:r w:rsidR="53C2027B" w:rsidRPr="00410DD0">
        <w:rPr>
          <w:i/>
          <w:iCs/>
        </w:rPr>
        <w:t>Little Yarns</w:t>
      </w:r>
      <w:r w:rsidR="53C2027B" w:rsidRPr="00410DD0">
        <w:t xml:space="preserve">, </w:t>
      </w:r>
      <w:r w:rsidR="0066476D" w:rsidRPr="00410DD0">
        <w:t xml:space="preserve">ABC Kids Listen, </w:t>
      </w:r>
      <w:r w:rsidR="53C2027B" w:rsidRPr="00410DD0">
        <w:t>accessed 26 April 2024</w:t>
      </w:r>
      <w:r w:rsidR="00692AD1" w:rsidRPr="00410DD0">
        <w:t>.</w:t>
      </w:r>
    </w:p>
    <w:p w14:paraId="6F546C8B" w14:textId="7C4AB5CE" w:rsidR="1B59AC21" w:rsidRPr="00410DD0" w:rsidRDefault="0066476D" w:rsidP="2A51535D">
      <w:r w:rsidRPr="00410DD0">
        <w:t>Bremer R (host)</w:t>
      </w:r>
      <w:r w:rsidR="1B59AC21" w:rsidRPr="00410DD0">
        <w:t xml:space="preserve"> (18 September 2023) </w:t>
      </w:r>
      <w:r w:rsidRPr="00410DD0">
        <w:t>‘</w:t>
      </w:r>
      <w:hyperlink r:id="rId161">
        <w:r w:rsidR="1B59AC21" w:rsidRPr="00410DD0">
          <w:rPr>
            <w:rStyle w:val="Hyperlink"/>
          </w:rPr>
          <w:t>Friend in Wiradjuri</w:t>
        </w:r>
        <w:r w:rsidRPr="00410DD0">
          <w:rPr>
            <w:rStyle w:val="Hyperlink"/>
          </w:rPr>
          <w:t>’</w:t>
        </w:r>
        <w:r w:rsidR="1B59AC21" w:rsidRPr="00410DD0">
          <w:t xml:space="preserve"> [podcast],</w:t>
        </w:r>
      </w:hyperlink>
      <w:r w:rsidR="1B59AC21" w:rsidRPr="00410DD0">
        <w:t xml:space="preserve"> </w:t>
      </w:r>
      <w:r w:rsidR="1B59AC21" w:rsidRPr="00410DD0">
        <w:rPr>
          <w:i/>
          <w:iCs/>
        </w:rPr>
        <w:t>Little Yarns</w:t>
      </w:r>
      <w:r w:rsidR="1B59AC21" w:rsidRPr="00410DD0">
        <w:t xml:space="preserve">, </w:t>
      </w:r>
      <w:r w:rsidRPr="00410DD0">
        <w:t xml:space="preserve">ABC Kids Listen, </w:t>
      </w:r>
      <w:r w:rsidR="1B59AC21" w:rsidRPr="00410DD0">
        <w:t>accessed 29 April 2024</w:t>
      </w:r>
      <w:r w:rsidR="00692AD1" w:rsidRPr="00410DD0">
        <w:t>.</w:t>
      </w:r>
    </w:p>
    <w:p w14:paraId="27DC9EE4" w14:textId="5DC26429" w:rsidR="00AE4F31" w:rsidRPr="00410DD0" w:rsidRDefault="00AE4F31" w:rsidP="00AE4F31">
      <w:proofErr w:type="spellStart"/>
      <w:r w:rsidRPr="00410DD0">
        <w:rPr>
          <w:lang w:val="en-US"/>
        </w:rPr>
        <w:t>Coomaditchie</w:t>
      </w:r>
      <w:proofErr w:type="spellEnd"/>
      <w:r w:rsidRPr="00410DD0">
        <w:rPr>
          <w:lang w:val="en-US"/>
        </w:rPr>
        <w:t xml:space="preserve"> United Aboriginal Corporation (2024) </w:t>
      </w:r>
      <w:hyperlink r:id="rId162">
        <w:r w:rsidRPr="00410DD0">
          <w:rPr>
            <w:rStyle w:val="Hyperlink"/>
            <w:i/>
            <w:iCs/>
          </w:rPr>
          <w:t>Dreaming Stories,</w:t>
        </w:r>
      </w:hyperlink>
      <w:r w:rsidR="00C233F5" w:rsidRPr="00410DD0">
        <w:t xml:space="preserve"> </w:t>
      </w:r>
      <w:proofErr w:type="spellStart"/>
      <w:r w:rsidRPr="00410DD0">
        <w:t>Coomaditchie</w:t>
      </w:r>
      <w:proofErr w:type="spellEnd"/>
      <w:r w:rsidRPr="00410DD0">
        <w:rPr>
          <w:lang w:val="en-US"/>
        </w:rPr>
        <w:t xml:space="preserve"> United Aboriginal Corporation website, accessed 3 May 2024.</w:t>
      </w:r>
    </w:p>
    <w:p w14:paraId="3AA03BE2" w14:textId="7F222EC2" w:rsidR="1B59AC21" w:rsidRPr="00410DD0" w:rsidRDefault="00562CF1" w:rsidP="2A51535D">
      <w:pPr>
        <w:spacing w:after="0"/>
        <w:rPr>
          <w:rFonts w:eastAsia="Arial"/>
          <w:szCs w:val="22"/>
        </w:rPr>
      </w:pPr>
      <w:r w:rsidRPr="00410DD0">
        <w:rPr>
          <w:rFonts w:eastAsia="Arial"/>
          <w:color w:val="000000" w:themeColor="text1"/>
          <w:szCs w:val="22"/>
        </w:rPr>
        <w:t>Corbett B (host)</w:t>
      </w:r>
      <w:r w:rsidR="1B59AC21" w:rsidRPr="00410DD0">
        <w:rPr>
          <w:rFonts w:eastAsia="Arial"/>
          <w:color w:val="000000" w:themeColor="text1"/>
          <w:szCs w:val="22"/>
        </w:rPr>
        <w:t xml:space="preserve"> (22 April 2024) </w:t>
      </w:r>
      <w:r w:rsidRPr="00410DD0">
        <w:rPr>
          <w:rFonts w:eastAsia="Arial"/>
          <w:color w:val="000000" w:themeColor="text1"/>
          <w:szCs w:val="22"/>
        </w:rPr>
        <w:t>‘</w:t>
      </w:r>
      <w:hyperlink r:id="rId163">
        <w:r w:rsidR="1B59AC21" w:rsidRPr="00410DD0">
          <w:rPr>
            <w:rStyle w:val="Hyperlink"/>
            <w:rFonts w:eastAsia="Arial"/>
            <w:szCs w:val="22"/>
          </w:rPr>
          <w:t>Planet vs Plastic on Earth Day; Nigeria’s world-record chess champ; Aussie school breaks confetti cannon record: and crunchy cicada salad</w:t>
        </w:r>
        <w:r w:rsidRPr="00410DD0">
          <w:rPr>
            <w:rStyle w:val="Hyperlink"/>
            <w:rFonts w:eastAsia="Arial"/>
            <w:szCs w:val="22"/>
          </w:rPr>
          <w:t>’</w:t>
        </w:r>
        <w:r w:rsidR="1B59AC21" w:rsidRPr="00410DD0">
          <w:rPr>
            <w:rStyle w:val="Hyperlink"/>
            <w:rFonts w:eastAsia="Arial"/>
            <w:szCs w:val="22"/>
          </w:rPr>
          <w:t xml:space="preserve"> [podcast]</w:t>
        </w:r>
        <w:r w:rsidR="1B59AC21" w:rsidRPr="00410DD0">
          <w:t>,</w:t>
        </w:r>
      </w:hyperlink>
      <w:r w:rsidR="1B59AC21" w:rsidRPr="00410DD0">
        <w:rPr>
          <w:rFonts w:eastAsia="Arial"/>
          <w:szCs w:val="22"/>
        </w:rPr>
        <w:t xml:space="preserve"> </w:t>
      </w:r>
      <w:r w:rsidR="1B59AC21" w:rsidRPr="00410DD0">
        <w:rPr>
          <w:rFonts w:eastAsia="Arial"/>
          <w:i/>
          <w:iCs/>
          <w:szCs w:val="22"/>
        </w:rPr>
        <w:t>Squiz Kids</w:t>
      </w:r>
      <w:r w:rsidR="1B59AC21" w:rsidRPr="00410DD0">
        <w:rPr>
          <w:rFonts w:eastAsia="Arial"/>
          <w:szCs w:val="22"/>
        </w:rPr>
        <w:t xml:space="preserve">, </w:t>
      </w:r>
      <w:r w:rsidRPr="00410DD0">
        <w:rPr>
          <w:rFonts w:eastAsia="Arial"/>
          <w:szCs w:val="22"/>
        </w:rPr>
        <w:t xml:space="preserve">Apple Podcasts, </w:t>
      </w:r>
      <w:r w:rsidR="1B59AC21" w:rsidRPr="00410DD0">
        <w:rPr>
          <w:rFonts w:eastAsia="Arial"/>
          <w:szCs w:val="22"/>
        </w:rPr>
        <w:t>accessed 26 April 2024</w:t>
      </w:r>
      <w:r w:rsidR="00692AD1" w:rsidRPr="00410DD0">
        <w:rPr>
          <w:rFonts w:eastAsia="Arial"/>
          <w:szCs w:val="22"/>
        </w:rPr>
        <w:t>.</w:t>
      </w:r>
    </w:p>
    <w:p w14:paraId="6938710F" w14:textId="77777777" w:rsidR="00AE4F31" w:rsidRPr="00410DD0" w:rsidRDefault="00AE4F31" w:rsidP="00AE4F31">
      <w:r w:rsidRPr="00410DD0">
        <w:t>Daddo A (host) (2021) ‘</w:t>
      </w:r>
      <w:hyperlink r:id="rId164">
        <w:r w:rsidRPr="00410DD0">
          <w:rPr>
            <w:rStyle w:val="Hyperlink"/>
          </w:rPr>
          <w:t>That’s incredible – The Story of The Great Emu In The Sky’</w:t>
        </w:r>
        <w:r w:rsidRPr="00410DD0">
          <w:t xml:space="preserve"> [podcast]</w:t>
        </w:r>
      </w:hyperlink>
      <w:r w:rsidRPr="00410DD0">
        <w:t xml:space="preserve">, </w:t>
      </w:r>
      <w:r w:rsidRPr="00410DD0">
        <w:rPr>
          <w:i/>
          <w:iCs/>
        </w:rPr>
        <w:t>That’s Incredible</w:t>
      </w:r>
      <w:r w:rsidRPr="00410DD0">
        <w:t>, Mamamia Podcasts, accessed 26 April 2024.</w:t>
      </w:r>
    </w:p>
    <w:p w14:paraId="70FAEF72" w14:textId="0ABC67BD" w:rsidR="1B59AC21" w:rsidRPr="00410DD0" w:rsidRDefault="4AD72CD6" w:rsidP="2A51535D">
      <w:r w:rsidRPr="00410DD0">
        <w:t xml:space="preserve">Family Project (13 October 2021) </w:t>
      </w:r>
      <w:r w:rsidR="00D07397" w:rsidRPr="00410DD0">
        <w:t>‘</w:t>
      </w:r>
      <w:hyperlink r:id="rId165">
        <w:r w:rsidRPr="00410DD0">
          <w:rPr>
            <w:rStyle w:val="Hyperlink"/>
          </w:rPr>
          <w:t>Family Project – Using Aboriginal Symbols to Create a Story</w:t>
        </w:r>
        <w:r w:rsidR="00D07397" w:rsidRPr="00410DD0">
          <w:rPr>
            <w:rStyle w:val="Hyperlink"/>
          </w:rPr>
          <w:t>’</w:t>
        </w:r>
        <w:r w:rsidRPr="00410DD0">
          <w:rPr>
            <w:rStyle w:val="Hyperlink"/>
          </w:rPr>
          <w:t xml:space="preserve"> [video]</w:t>
        </w:r>
      </w:hyperlink>
      <w:r w:rsidR="00D07397" w:rsidRPr="00410DD0">
        <w:rPr>
          <w:rStyle w:val="Hyperlink"/>
        </w:rPr>
        <w:t>,</w:t>
      </w:r>
      <w:r w:rsidRPr="00410DD0">
        <w:t xml:space="preserve"> </w:t>
      </w:r>
      <w:r w:rsidRPr="00410DD0">
        <w:rPr>
          <w:i/>
          <w:iCs/>
        </w:rPr>
        <w:t>Family Project</w:t>
      </w:r>
      <w:r w:rsidRPr="00410DD0">
        <w:t>, YouTube, accessed 29 April 2024</w:t>
      </w:r>
      <w:r w:rsidR="00692AD1" w:rsidRPr="00410DD0">
        <w:t>.</w:t>
      </w:r>
    </w:p>
    <w:p w14:paraId="00625296" w14:textId="6B0E209D" w:rsidR="05592FAA" w:rsidRPr="00410DD0" w:rsidRDefault="05592FAA">
      <w:proofErr w:type="spellStart"/>
      <w:r w:rsidRPr="00410DD0">
        <w:t>Firebrace</w:t>
      </w:r>
      <w:proofErr w:type="spellEnd"/>
      <w:r w:rsidRPr="00410DD0">
        <w:t xml:space="preserve"> I (2022) </w:t>
      </w:r>
      <w:r w:rsidRPr="00410DD0">
        <w:rPr>
          <w:rStyle w:val="Emphasis"/>
        </w:rPr>
        <w:t>Come Together: Things Every Aussie Kid Should Know about the First Peoples</w:t>
      </w:r>
      <w:r w:rsidRPr="00410DD0">
        <w:t>, (</w:t>
      </w:r>
      <w:proofErr w:type="spellStart"/>
      <w:r w:rsidRPr="00410DD0">
        <w:t>Biumaiwai</w:t>
      </w:r>
      <w:proofErr w:type="spellEnd"/>
      <w:r w:rsidR="008B62EF" w:rsidRPr="00410DD0">
        <w:t xml:space="preserve"> J</w:t>
      </w:r>
      <w:r w:rsidR="00D832E5" w:rsidRPr="00410DD0">
        <w:t>,</w:t>
      </w:r>
      <w:r w:rsidRPr="00410DD0">
        <w:t xml:space="preserve"> </w:t>
      </w:r>
      <w:proofErr w:type="spellStart"/>
      <w:r w:rsidRPr="00410DD0">
        <w:t>illus</w:t>
      </w:r>
      <w:proofErr w:type="spellEnd"/>
      <w:r w:rsidRPr="00410DD0">
        <w:t>), Hardie Grant Explore, Australia</w:t>
      </w:r>
      <w:r w:rsidR="00692AD1" w:rsidRPr="00410DD0">
        <w:t>.</w:t>
      </w:r>
    </w:p>
    <w:p w14:paraId="4F1983AE" w14:textId="3F8FE295" w:rsidR="00AF5E56" w:rsidRPr="00410DD0" w:rsidRDefault="00AF5E56" w:rsidP="00AF5E56">
      <w:r w:rsidRPr="00410DD0">
        <w:t>Harvard Graduate School of Education (</w:t>
      </w:r>
      <w:r w:rsidR="00B91E89" w:rsidRPr="00410DD0">
        <w:t>2022</w:t>
      </w:r>
      <w:r w:rsidRPr="00410DD0">
        <w:t xml:space="preserve">) </w:t>
      </w:r>
      <w:hyperlink r:id="rId166">
        <w:r w:rsidRPr="00410DD0">
          <w:rPr>
            <w:rStyle w:val="Hyperlink"/>
            <w:i/>
            <w:iCs/>
          </w:rPr>
          <w:t>Word-Phrase-Sentence</w:t>
        </w:r>
        <w:r w:rsidRPr="00410DD0">
          <w:t>,</w:t>
        </w:r>
      </w:hyperlink>
      <w:r w:rsidRPr="00410DD0">
        <w:t xml:space="preserve"> </w:t>
      </w:r>
      <w:r w:rsidRPr="00410DD0">
        <w:rPr>
          <w:rFonts w:eastAsia="Arial"/>
          <w:color w:val="000000" w:themeColor="text1"/>
        </w:rPr>
        <w:t>Project Zero Thinking Routines website, accessed 3 May 2024.</w:t>
      </w:r>
    </w:p>
    <w:p w14:paraId="7A4D5D4B" w14:textId="0733B42C" w:rsidR="580A5499" w:rsidRPr="00410DD0" w:rsidRDefault="6A5898ED" w:rsidP="7A05A3D7">
      <w:pPr>
        <w:rPr>
          <w:rFonts w:eastAsia="Arial"/>
          <w:color w:val="000000" w:themeColor="text1"/>
        </w:rPr>
      </w:pPr>
      <w:r w:rsidRPr="00410DD0">
        <w:rPr>
          <w:rFonts w:eastAsia="Arial"/>
          <w:color w:val="000000" w:themeColor="text1"/>
        </w:rPr>
        <w:t xml:space="preserve">Harvard Graduate School of Education (2015) </w:t>
      </w:r>
      <w:hyperlink r:id="rId167">
        <w:r w:rsidRPr="00410DD0">
          <w:rPr>
            <w:rStyle w:val="Hyperlink"/>
            <w:rFonts w:eastAsia="Arial"/>
            <w:i/>
            <w:iCs/>
          </w:rPr>
          <w:t>Looking: Ten Times Two</w:t>
        </w:r>
        <w:r w:rsidR="4C2C90F9" w:rsidRPr="00410DD0">
          <w:t>,</w:t>
        </w:r>
      </w:hyperlink>
      <w:r w:rsidRPr="00410DD0">
        <w:rPr>
          <w:rFonts w:eastAsia="Arial"/>
          <w:color w:val="000000" w:themeColor="text1"/>
        </w:rPr>
        <w:t xml:space="preserve"> Project Zero </w:t>
      </w:r>
      <w:r w:rsidR="002A146F" w:rsidRPr="00410DD0">
        <w:rPr>
          <w:rFonts w:eastAsia="Arial"/>
          <w:color w:val="000000" w:themeColor="text1"/>
        </w:rPr>
        <w:t xml:space="preserve">Thinking Routines </w:t>
      </w:r>
      <w:r w:rsidRPr="00410DD0">
        <w:rPr>
          <w:rFonts w:eastAsia="Arial"/>
          <w:color w:val="000000" w:themeColor="text1"/>
        </w:rPr>
        <w:t>website, accessed 3 May 2024</w:t>
      </w:r>
      <w:r w:rsidR="00692AD1" w:rsidRPr="00410DD0">
        <w:rPr>
          <w:rFonts w:eastAsia="Arial"/>
          <w:color w:val="000000" w:themeColor="text1"/>
        </w:rPr>
        <w:t>.</w:t>
      </w:r>
    </w:p>
    <w:p w14:paraId="4A1DFC2E" w14:textId="31396393" w:rsidR="580A5499" w:rsidRPr="00410DD0" w:rsidRDefault="6A5898ED" w:rsidP="005D1C07">
      <w:pPr>
        <w:pStyle w:val="ListNumber"/>
        <w:numPr>
          <w:ilvl w:val="0"/>
          <w:numId w:val="0"/>
        </w:numPr>
      </w:pPr>
      <w:proofErr w:type="spellStart"/>
      <w:r w:rsidRPr="00410DD0">
        <w:t>Japingka</w:t>
      </w:r>
      <w:proofErr w:type="spellEnd"/>
      <w:r w:rsidRPr="00410DD0">
        <w:t xml:space="preserve"> Aboriginal Art (2024) </w:t>
      </w:r>
      <w:hyperlink r:id="rId168">
        <w:r w:rsidRPr="00410DD0">
          <w:rPr>
            <w:rStyle w:val="Hyperlink"/>
            <w:i/>
            <w:iCs/>
          </w:rPr>
          <w:t xml:space="preserve">Why </w:t>
        </w:r>
        <w:proofErr w:type="spellStart"/>
        <w:r w:rsidRPr="00410DD0">
          <w:rPr>
            <w:rStyle w:val="Hyperlink"/>
            <w:i/>
            <w:iCs/>
          </w:rPr>
          <w:t>Songlines</w:t>
        </w:r>
        <w:proofErr w:type="spellEnd"/>
        <w:r w:rsidRPr="00410DD0">
          <w:rPr>
            <w:rStyle w:val="Hyperlink"/>
            <w:i/>
            <w:iCs/>
          </w:rPr>
          <w:t xml:space="preserve"> Are Important </w:t>
        </w:r>
        <w:r w:rsidR="002A146F" w:rsidRPr="00410DD0">
          <w:rPr>
            <w:rStyle w:val="Hyperlink"/>
            <w:i/>
            <w:iCs/>
          </w:rPr>
          <w:t>I</w:t>
        </w:r>
        <w:r w:rsidRPr="00410DD0">
          <w:rPr>
            <w:rStyle w:val="Hyperlink"/>
            <w:i/>
            <w:iCs/>
          </w:rPr>
          <w:t>n Aboriginal Art</w:t>
        </w:r>
        <w:r w:rsidRPr="00410DD0">
          <w:t>,</w:t>
        </w:r>
      </w:hyperlink>
      <w:r w:rsidRPr="00410DD0">
        <w:t xml:space="preserve"> </w:t>
      </w:r>
      <w:proofErr w:type="spellStart"/>
      <w:r w:rsidRPr="00410DD0">
        <w:t>Japingka</w:t>
      </w:r>
      <w:proofErr w:type="spellEnd"/>
      <w:r w:rsidRPr="00410DD0">
        <w:t xml:space="preserve"> Aboriginal Art website, accessed 3 May 2024</w:t>
      </w:r>
      <w:r w:rsidR="00692AD1" w:rsidRPr="00410DD0">
        <w:t>.</w:t>
      </w:r>
    </w:p>
    <w:p w14:paraId="685EB895" w14:textId="01ADD0E7" w:rsidR="1600CFC5" w:rsidRPr="00410DD0" w:rsidRDefault="1600CFC5" w:rsidP="7A05A3D7">
      <w:pPr>
        <w:pStyle w:val="ListNumber"/>
        <w:numPr>
          <w:ilvl w:val="0"/>
          <w:numId w:val="0"/>
        </w:numPr>
      </w:pPr>
      <w:r w:rsidRPr="00410DD0">
        <w:t xml:space="preserve">Keys to Literacy (24 June 2015) </w:t>
      </w:r>
      <w:r w:rsidR="00B87307" w:rsidRPr="00410DD0">
        <w:t>‘</w:t>
      </w:r>
      <w:hyperlink r:id="rId169">
        <w:r w:rsidR="00A72B40" w:rsidRPr="00410DD0">
          <w:rPr>
            <w:rStyle w:val="Hyperlink"/>
          </w:rPr>
          <w:t>Genera</w:t>
        </w:r>
        <w:r w:rsidRPr="00410DD0">
          <w:rPr>
            <w:rStyle w:val="Hyperlink"/>
          </w:rPr>
          <w:t>ting a Summary</w:t>
        </w:r>
        <w:r w:rsidR="00B87307" w:rsidRPr="00410DD0">
          <w:rPr>
            <w:rStyle w:val="Hyperlink"/>
          </w:rPr>
          <w:t>’</w:t>
        </w:r>
        <w:r w:rsidRPr="00410DD0">
          <w:rPr>
            <w:rStyle w:val="Hyperlink"/>
          </w:rPr>
          <w:t xml:space="preserve"> [video]</w:t>
        </w:r>
      </w:hyperlink>
      <w:r w:rsidR="00B87307" w:rsidRPr="00410DD0">
        <w:rPr>
          <w:rStyle w:val="Hyperlink"/>
        </w:rPr>
        <w:t>,</w:t>
      </w:r>
      <w:r w:rsidRPr="00410DD0">
        <w:t xml:space="preserve"> </w:t>
      </w:r>
      <w:r w:rsidRPr="00410DD0">
        <w:rPr>
          <w:i/>
          <w:iCs/>
        </w:rPr>
        <w:t>Keys to Literacy</w:t>
      </w:r>
      <w:r w:rsidRPr="00410DD0">
        <w:t>, YouTube, accessed 4 June 2024</w:t>
      </w:r>
      <w:r w:rsidR="00692AD1" w:rsidRPr="00410DD0">
        <w:t>.</w:t>
      </w:r>
    </w:p>
    <w:p w14:paraId="0384C33E" w14:textId="0433E0E0" w:rsidR="785DFBE4" w:rsidRPr="00410DD0" w:rsidRDefault="00A72B40" w:rsidP="005D1C07">
      <w:pPr>
        <w:pStyle w:val="ListNumber"/>
        <w:numPr>
          <w:ilvl w:val="0"/>
          <w:numId w:val="0"/>
        </w:numPr>
      </w:pPr>
      <w:r w:rsidRPr="00410DD0">
        <w:t>NSW Department of Education</w:t>
      </w:r>
      <w:r w:rsidR="1E145F41" w:rsidRPr="00410DD0">
        <w:t xml:space="preserve"> (3 April 2023) </w:t>
      </w:r>
      <w:r w:rsidR="00B87307" w:rsidRPr="00410DD0">
        <w:t>‘</w:t>
      </w:r>
      <w:hyperlink r:id="rId170" w:anchor=":~:text=Students%20create%20a%20chatterbox%20paper,formative%20and%20summative%20assessment%20strategies.">
        <w:r w:rsidR="1E145F41" w:rsidRPr="00410DD0">
          <w:rPr>
            <w:rStyle w:val="Hyperlink"/>
          </w:rPr>
          <w:t>Making a chatterbox</w:t>
        </w:r>
        <w:r w:rsidR="00B87307" w:rsidRPr="00410DD0">
          <w:rPr>
            <w:rStyle w:val="Hyperlink"/>
          </w:rPr>
          <w:t>’</w:t>
        </w:r>
        <w:r w:rsidR="1E145F41" w:rsidRPr="00410DD0">
          <w:rPr>
            <w:rStyle w:val="Hyperlink"/>
          </w:rPr>
          <w:t xml:space="preserve"> [video]</w:t>
        </w:r>
      </w:hyperlink>
      <w:r w:rsidR="00B87307" w:rsidRPr="00410DD0">
        <w:rPr>
          <w:rStyle w:val="Hyperlink"/>
        </w:rPr>
        <w:t>,</w:t>
      </w:r>
      <w:r w:rsidR="1E145F41" w:rsidRPr="00410DD0">
        <w:t xml:space="preserve"> </w:t>
      </w:r>
      <w:r w:rsidRPr="00410DD0">
        <w:rPr>
          <w:i/>
          <w:iCs/>
        </w:rPr>
        <w:t>Planning, programming and assessing languages K–6</w:t>
      </w:r>
      <w:r w:rsidRPr="00410DD0">
        <w:t xml:space="preserve">, </w:t>
      </w:r>
      <w:r w:rsidR="1E145F41" w:rsidRPr="00410DD0">
        <w:t>NSW Department of Education website, accessed 29 April 2024</w:t>
      </w:r>
      <w:r w:rsidR="00692AD1" w:rsidRPr="00410DD0">
        <w:t>.</w:t>
      </w:r>
    </w:p>
    <w:p w14:paraId="55684B97" w14:textId="42321EF8" w:rsidR="6C1D6F7E" w:rsidRPr="00410DD0" w:rsidRDefault="6C1D6F7E" w:rsidP="2A51535D">
      <w:pPr>
        <w:spacing w:after="0"/>
        <w:rPr>
          <w:rFonts w:eastAsia="Arial"/>
          <w:szCs w:val="22"/>
        </w:rPr>
      </w:pPr>
      <w:r w:rsidRPr="00410DD0">
        <w:rPr>
          <w:rFonts w:eastAsia="Arial"/>
          <w:color w:val="000000" w:themeColor="text1"/>
          <w:szCs w:val="22"/>
        </w:rPr>
        <w:t xml:space="preserve">NESA (NSW Education Standards Authority) (2023) </w:t>
      </w:r>
      <w:hyperlink r:id="rId171">
        <w:r w:rsidRPr="00410DD0">
          <w:rPr>
            <w:rStyle w:val="Hyperlink"/>
            <w:rFonts w:eastAsia="Arial"/>
            <w:szCs w:val="22"/>
          </w:rPr>
          <w:t xml:space="preserve">‘Teaching advice (additional): Working with Aboriginal and Torres Strait Islander </w:t>
        </w:r>
        <w:r w:rsidR="00997CFC" w:rsidRPr="00410DD0">
          <w:rPr>
            <w:rStyle w:val="Hyperlink"/>
            <w:rFonts w:eastAsia="Arial"/>
            <w:szCs w:val="22"/>
          </w:rPr>
          <w:t>C</w:t>
        </w:r>
        <w:r w:rsidRPr="00410DD0">
          <w:rPr>
            <w:rStyle w:val="Hyperlink"/>
            <w:rFonts w:eastAsia="Arial"/>
            <w:szCs w:val="22"/>
          </w:rPr>
          <w:t>ontent</w:t>
        </w:r>
      </w:hyperlink>
      <w:r w:rsidRPr="00410DD0">
        <w:rPr>
          <w:rFonts w:eastAsia="Arial"/>
          <w:color w:val="000000" w:themeColor="text1"/>
          <w:szCs w:val="22"/>
        </w:rPr>
        <w:t xml:space="preserve">’, </w:t>
      </w:r>
      <w:r w:rsidRPr="00410DD0">
        <w:rPr>
          <w:rFonts w:eastAsia="Arial"/>
          <w:i/>
          <w:iCs/>
          <w:color w:val="000000" w:themeColor="text1"/>
          <w:szCs w:val="22"/>
        </w:rPr>
        <w:t>Resources</w:t>
      </w:r>
      <w:r w:rsidRPr="00410DD0">
        <w:rPr>
          <w:rFonts w:eastAsia="Arial"/>
          <w:color w:val="000000" w:themeColor="text1"/>
          <w:szCs w:val="22"/>
        </w:rPr>
        <w:t>, NESA website, accessed 23 April 2024</w:t>
      </w:r>
      <w:r w:rsidR="00692AD1" w:rsidRPr="00410DD0">
        <w:rPr>
          <w:rFonts w:eastAsia="Arial"/>
          <w:color w:val="000000" w:themeColor="text1"/>
          <w:szCs w:val="22"/>
        </w:rPr>
        <w:t>.</w:t>
      </w:r>
    </w:p>
    <w:p w14:paraId="4C905ABE" w14:textId="7588E421" w:rsidR="5C071893" w:rsidRPr="00410DD0" w:rsidRDefault="5C071893" w:rsidP="2A51535D">
      <w:pPr>
        <w:rPr>
          <w:rFonts w:eastAsia="Arial"/>
          <w:color w:val="000000" w:themeColor="text1"/>
          <w:szCs w:val="22"/>
        </w:rPr>
      </w:pPr>
      <w:r w:rsidRPr="00410DD0">
        <w:rPr>
          <w:szCs w:val="22"/>
        </w:rPr>
        <w:t xml:space="preserve">NESA (26 February 2024) </w:t>
      </w:r>
      <w:hyperlink r:id="rId172" w:anchor="tabs1">
        <w:r w:rsidRPr="00410DD0">
          <w:rPr>
            <w:rStyle w:val="Hyperlink"/>
            <w:i/>
            <w:iCs/>
            <w:szCs w:val="22"/>
          </w:rPr>
          <w:t>Acknowledgement of and Welcome to Country</w:t>
        </w:r>
        <w:r w:rsidR="288A1802" w:rsidRPr="00410DD0">
          <w:t>,</w:t>
        </w:r>
      </w:hyperlink>
      <w:r w:rsidRPr="00410DD0">
        <w:rPr>
          <w:szCs w:val="22"/>
        </w:rPr>
        <w:t xml:space="preserve"> NESA website, accessed 3 May 2024</w:t>
      </w:r>
      <w:r w:rsidR="00692AD1" w:rsidRPr="00410DD0">
        <w:rPr>
          <w:rFonts w:eastAsia="Arial"/>
          <w:color w:val="000000" w:themeColor="text1"/>
          <w:szCs w:val="22"/>
        </w:rPr>
        <w:t>.</w:t>
      </w:r>
    </w:p>
    <w:p w14:paraId="669DC23B" w14:textId="47E912E8" w:rsidR="05592FAA" w:rsidRPr="00410DD0" w:rsidRDefault="05592FAA">
      <w:r w:rsidRPr="00410DD0">
        <w:t>NESA (202</w:t>
      </w:r>
      <w:r w:rsidR="399A401C" w:rsidRPr="00410DD0">
        <w:t>4</w:t>
      </w:r>
      <w:r w:rsidRPr="00410DD0">
        <w:t>) ‘</w:t>
      </w:r>
      <w:hyperlink r:id="rId173">
        <w:r w:rsidRPr="00410DD0">
          <w:rPr>
            <w:rStyle w:val="Hyperlink"/>
          </w:rPr>
          <w:t>Glossary</w:t>
        </w:r>
      </w:hyperlink>
      <w:r w:rsidRPr="00410DD0">
        <w:t xml:space="preserve">’, </w:t>
      </w:r>
      <w:r w:rsidRPr="00410DD0">
        <w:rPr>
          <w:rStyle w:val="Emphasis"/>
        </w:rPr>
        <w:t>Resources</w:t>
      </w:r>
      <w:r w:rsidRPr="00410DD0">
        <w:t>, NESA website, accessed 10 April 2024</w:t>
      </w:r>
      <w:r w:rsidR="00C45DAC" w:rsidRPr="00410DD0">
        <w:t>.</w:t>
      </w:r>
    </w:p>
    <w:p w14:paraId="51E74C24" w14:textId="77777777" w:rsidR="00AE4F31" w:rsidRPr="00410DD0" w:rsidRDefault="00AE4F31" w:rsidP="00AE4F31">
      <w:r w:rsidRPr="00410DD0">
        <w:t xml:space="preserve">Pol G (31 October 2022) </w:t>
      </w:r>
      <w:hyperlink r:id="rId174">
        <w:r w:rsidRPr="00410DD0">
          <w:rPr>
            <w:rStyle w:val="Hyperlink"/>
            <w:i/>
            <w:iCs/>
          </w:rPr>
          <w:t>First Nations Symbols</w:t>
        </w:r>
        <w:r w:rsidRPr="00410DD0">
          <w:t>,</w:t>
        </w:r>
      </w:hyperlink>
      <w:r w:rsidRPr="00410DD0">
        <w:t xml:space="preserve"> Common Ground website, accessed 6 May 2024.</w:t>
      </w:r>
    </w:p>
    <w:p w14:paraId="224EA997" w14:textId="76213673" w:rsidR="76F6FE5F" w:rsidRPr="00410DD0" w:rsidRDefault="76F6FE5F" w:rsidP="2A51535D">
      <w:pPr>
        <w:tabs>
          <w:tab w:val="left" w:pos="11250"/>
        </w:tabs>
        <w:spacing w:before="100" w:after="100"/>
      </w:pPr>
      <w:r w:rsidRPr="00410DD0">
        <w:rPr>
          <w:rFonts w:eastAsia="Arial"/>
          <w:color w:val="000000" w:themeColor="text1"/>
          <w:szCs w:val="22"/>
        </w:rPr>
        <w:t xml:space="preserve">QCAA (Queensland Curriculum &amp; Assessment Authority) (2020) </w:t>
      </w:r>
      <w:hyperlink r:id="rId175">
        <w:r w:rsidRPr="00410DD0">
          <w:rPr>
            <w:rStyle w:val="Hyperlink"/>
            <w:rFonts w:eastAsia="Arial"/>
            <w:i/>
            <w:iCs/>
            <w:szCs w:val="22"/>
          </w:rPr>
          <w:t>Yarning circles</w:t>
        </w:r>
      </w:hyperlink>
      <w:r w:rsidRPr="00410DD0">
        <w:rPr>
          <w:rFonts w:eastAsia="Arial"/>
          <w:color w:val="000000" w:themeColor="text1"/>
          <w:szCs w:val="22"/>
        </w:rPr>
        <w:t>, QCAA website, accessed 10 May 2024</w:t>
      </w:r>
      <w:r w:rsidR="00C45DAC" w:rsidRPr="00410DD0">
        <w:rPr>
          <w:rFonts w:eastAsia="Arial"/>
          <w:color w:val="000000" w:themeColor="text1"/>
          <w:szCs w:val="22"/>
        </w:rPr>
        <w:t>.</w:t>
      </w:r>
    </w:p>
    <w:p w14:paraId="39E88210" w14:textId="63021B4B" w:rsidR="2A51535D" w:rsidRPr="00410DD0" w:rsidRDefault="1464EAE8" w:rsidP="00C61A37">
      <w:pPr>
        <w:tabs>
          <w:tab w:val="left" w:pos="11250"/>
        </w:tabs>
        <w:spacing w:before="100" w:after="100"/>
      </w:pPr>
      <w:r w:rsidRPr="00410DD0">
        <w:t xml:space="preserve">Queensland Government (14 September 2023) </w:t>
      </w:r>
      <w:hyperlink r:id="rId176">
        <w:r w:rsidRPr="00410DD0">
          <w:rPr>
            <w:rStyle w:val="Hyperlink"/>
            <w:i/>
            <w:iCs/>
          </w:rPr>
          <w:t xml:space="preserve">Kindy </w:t>
        </w:r>
        <w:proofErr w:type="spellStart"/>
        <w:r w:rsidR="0073460F" w:rsidRPr="00410DD0">
          <w:rPr>
            <w:rStyle w:val="Hyperlink"/>
            <w:i/>
            <w:iCs/>
          </w:rPr>
          <w:t>s</w:t>
        </w:r>
        <w:r w:rsidRPr="00410DD0">
          <w:rPr>
            <w:rStyle w:val="Hyperlink"/>
            <w:i/>
            <w:iCs/>
          </w:rPr>
          <w:t>ongline</w:t>
        </w:r>
        <w:proofErr w:type="spellEnd"/>
        <w:r w:rsidR="2EA0340F" w:rsidRPr="00410DD0">
          <w:t>,</w:t>
        </w:r>
      </w:hyperlink>
      <w:r w:rsidR="2EA0340F" w:rsidRPr="00410DD0">
        <w:t xml:space="preserve"> </w:t>
      </w:r>
      <w:r w:rsidR="476D9E4F" w:rsidRPr="00410DD0">
        <w:t xml:space="preserve">Early Childhood Education and Care </w:t>
      </w:r>
      <w:r w:rsidR="2EA0340F" w:rsidRPr="00410DD0">
        <w:t>website, accessed 9 May 2024</w:t>
      </w:r>
      <w:r w:rsidR="00C45DAC" w:rsidRPr="00410DD0">
        <w:t>.</w:t>
      </w:r>
    </w:p>
    <w:p w14:paraId="133DC5D7" w14:textId="4B22241E" w:rsidR="05592FAA" w:rsidRPr="00410DD0" w:rsidRDefault="05592FAA" w:rsidP="2A51535D">
      <w:r w:rsidRPr="00410DD0">
        <w:t xml:space="preserve">Scott K, Brown R and the </w:t>
      </w:r>
      <w:proofErr w:type="spellStart"/>
      <w:r w:rsidRPr="00410DD0">
        <w:t>Wirlomin</w:t>
      </w:r>
      <w:proofErr w:type="spellEnd"/>
      <w:r w:rsidRPr="00410DD0">
        <w:t xml:space="preserve"> Noongar Language and Stories Project (2017) </w:t>
      </w:r>
      <w:proofErr w:type="spellStart"/>
      <w:r w:rsidRPr="00410DD0">
        <w:rPr>
          <w:rStyle w:val="Emphasis"/>
        </w:rPr>
        <w:t>Noorn</w:t>
      </w:r>
      <w:proofErr w:type="spellEnd"/>
      <w:r w:rsidRPr="00410DD0">
        <w:rPr>
          <w:rStyle w:val="Emphasis"/>
        </w:rPr>
        <w:t>: An old story retold</w:t>
      </w:r>
      <w:r w:rsidRPr="00410DD0">
        <w:t xml:space="preserve"> (</w:t>
      </w:r>
      <w:proofErr w:type="spellStart"/>
      <w:r w:rsidRPr="00410DD0">
        <w:t>Winmar</w:t>
      </w:r>
      <w:proofErr w:type="spellEnd"/>
      <w:r w:rsidR="00436296" w:rsidRPr="00410DD0">
        <w:t xml:space="preserve"> A</w:t>
      </w:r>
      <w:r w:rsidRPr="00410DD0">
        <w:t xml:space="preserve"> </w:t>
      </w:r>
      <w:proofErr w:type="spellStart"/>
      <w:r w:rsidRPr="00410DD0">
        <w:t>illus</w:t>
      </w:r>
      <w:proofErr w:type="spellEnd"/>
      <w:r w:rsidRPr="00410DD0">
        <w:t>), UWA Publishing, Perth</w:t>
      </w:r>
      <w:r w:rsidR="00C45DAC" w:rsidRPr="00410DD0">
        <w:t>.</w:t>
      </w:r>
    </w:p>
    <w:p w14:paraId="44A34566" w14:textId="4E6D39D0" w:rsidR="05592FAA" w:rsidRPr="00410DD0" w:rsidRDefault="05592FAA">
      <w:r w:rsidRPr="00410DD0">
        <w:t xml:space="preserve">Scott K, Cockles J, </w:t>
      </w:r>
      <w:proofErr w:type="spellStart"/>
      <w:r w:rsidRPr="00410DD0">
        <w:t>Winmar</w:t>
      </w:r>
      <w:proofErr w:type="spellEnd"/>
      <w:r w:rsidRPr="00410DD0">
        <w:t xml:space="preserve"> R and the </w:t>
      </w:r>
      <w:proofErr w:type="spellStart"/>
      <w:r w:rsidRPr="00410DD0">
        <w:t>Wirlomin</w:t>
      </w:r>
      <w:proofErr w:type="spellEnd"/>
      <w:r w:rsidRPr="00410DD0">
        <w:t xml:space="preserve"> Noongar Language and Stories Project (2017) </w:t>
      </w:r>
      <w:proofErr w:type="spellStart"/>
      <w:r w:rsidRPr="00410DD0">
        <w:rPr>
          <w:rStyle w:val="Emphasis"/>
        </w:rPr>
        <w:t>Ngaawily</w:t>
      </w:r>
      <w:proofErr w:type="spellEnd"/>
      <w:r w:rsidRPr="00410DD0">
        <w:rPr>
          <w:rStyle w:val="Emphasis"/>
        </w:rPr>
        <w:t xml:space="preserve"> </w:t>
      </w:r>
      <w:proofErr w:type="spellStart"/>
      <w:r w:rsidRPr="00410DD0">
        <w:rPr>
          <w:rStyle w:val="Emphasis"/>
        </w:rPr>
        <w:t>Nop</w:t>
      </w:r>
      <w:proofErr w:type="spellEnd"/>
      <w:r w:rsidRPr="00410DD0">
        <w:rPr>
          <w:rStyle w:val="Emphasis"/>
        </w:rPr>
        <w:t>: An old story retold</w:t>
      </w:r>
      <w:r w:rsidRPr="00410DD0">
        <w:t xml:space="preserve"> (</w:t>
      </w:r>
      <w:proofErr w:type="spellStart"/>
      <w:r w:rsidRPr="00410DD0">
        <w:t>Winmar</w:t>
      </w:r>
      <w:proofErr w:type="spellEnd"/>
      <w:r w:rsidRPr="00410DD0">
        <w:t xml:space="preserve"> </w:t>
      </w:r>
      <w:r w:rsidR="00B01850" w:rsidRPr="00410DD0">
        <w:t xml:space="preserve">R </w:t>
      </w:r>
      <w:r w:rsidRPr="00410DD0">
        <w:t xml:space="preserve">and </w:t>
      </w:r>
      <w:proofErr w:type="spellStart"/>
      <w:r w:rsidRPr="00410DD0">
        <w:t>Winmar</w:t>
      </w:r>
      <w:proofErr w:type="spellEnd"/>
      <w:r w:rsidR="00B01850" w:rsidRPr="00410DD0">
        <w:t xml:space="preserve"> A</w:t>
      </w:r>
      <w:r w:rsidRPr="00410DD0">
        <w:t xml:space="preserve"> </w:t>
      </w:r>
      <w:proofErr w:type="spellStart"/>
      <w:r w:rsidRPr="00410DD0">
        <w:t>illus</w:t>
      </w:r>
      <w:proofErr w:type="spellEnd"/>
      <w:r w:rsidRPr="00410DD0">
        <w:t>), UWA Publishing, Perth</w:t>
      </w:r>
      <w:r w:rsidR="00C45DAC" w:rsidRPr="00410DD0">
        <w:t>.</w:t>
      </w:r>
    </w:p>
    <w:p w14:paraId="18535CF4" w14:textId="3952A2F7" w:rsidR="140FB274" w:rsidRPr="00410DD0" w:rsidRDefault="0E296901" w:rsidP="2A51535D">
      <w:pPr>
        <w:rPr>
          <w:rFonts w:eastAsia="Arial"/>
          <w:color w:val="000000" w:themeColor="text1"/>
        </w:rPr>
      </w:pPr>
      <w:r w:rsidRPr="00410DD0">
        <w:rPr>
          <w:rStyle w:val="Hyperlink"/>
          <w:rFonts w:eastAsia="Arial"/>
          <w:color w:val="auto"/>
          <w:u w:val="none"/>
        </w:rPr>
        <w:t xml:space="preserve">Snow M </w:t>
      </w:r>
      <w:r w:rsidR="412F1DB7" w:rsidRPr="00410DD0">
        <w:rPr>
          <w:rStyle w:val="Hyperlink"/>
          <w:rFonts w:eastAsia="Arial"/>
          <w:color w:val="auto"/>
          <w:u w:val="none"/>
        </w:rPr>
        <w:t xml:space="preserve">(21 December 2019) </w:t>
      </w:r>
      <w:r w:rsidR="00B87307" w:rsidRPr="00410DD0">
        <w:rPr>
          <w:rStyle w:val="Hyperlink"/>
          <w:rFonts w:eastAsia="Arial"/>
          <w:color w:val="auto"/>
          <w:u w:val="none"/>
        </w:rPr>
        <w:t>‘</w:t>
      </w:r>
      <w:hyperlink r:id="rId177">
        <w:r w:rsidR="12025C85" w:rsidRPr="00410DD0">
          <w:rPr>
            <w:rStyle w:val="Hyperlink"/>
            <w:rFonts w:eastAsia="Arial"/>
          </w:rPr>
          <w:t>What is Aboriginal English?</w:t>
        </w:r>
        <w:r w:rsidR="00B87307" w:rsidRPr="00410DD0">
          <w:rPr>
            <w:rStyle w:val="Hyperlink"/>
            <w:rFonts w:eastAsia="Arial"/>
          </w:rPr>
          <w:t>’</w:t>
        </w:r>
        <w:r w:rsidR="77132F4C" w:rsidRPr="00410DD0">
          <w:rPr>
            <w:rStyle w:val="Hyperlink"/>
            <w:rFonts w:eastAsia="Arial"/>
          </w:rPr>
          <w:t xml:space="preserve"> [video]</w:t>
        </w:r>
      </w:hyperlink>
      <w:r w:rsidR="00B87307" w:rsidRPr="00410DD0">
        <w:rPr>
          <w:rStyle w:val="Hyperlink"/>
          <w:rFonts w:eastAsia="Arial"/>
        </w:rPr>
        <w:t>,</w:t>
      </w:r>
      <w:r w:rsidR="12025C85" w:rsidRPr="00410DD0">
        <w:rPr>
          <w:rFonts w:eastAsia="Arial"/>
        </w:rPr>
        <w:t xml:space="preserve"> </w:t>
      </w:r>
      <w:r w:rsidR="12025C85" w:rsidRPr="00410DD0">
        <w:rPr>
          <w:rFonts w:eastAsia="Arial"/>
          <w:i/>
          <w:iCs/>
        </w:rPr>
        <w:t>ABC News website</w:t>
      </w:r>
      <w:r w:rsidR="12025C85" w:rsidRPr="00410DD0">
        <w:rPr>
          <w:rFonts w:eastAsia="Arial"/>
        </w:rPr>
        <w:t>, accessed 29 April 2024</w:t>
      </w:r>
      <w:r w:rsidR="00C45DAC" w:rsidRPr="00410DD0">
        <w:rPr>
          <w:rFonts w:eastAsia="Arial"/>
        </w:rPr>
        <w:t>.</w:t>
      </w:r>
    </w:p>
    <w:p w14:paraId="0838D04A" w14:textId="3C5456FC" w:rsidR="2B86AFFD" w:rsidRPr="00410DD0" w:rsidRDefault="2B86AFFD" w:rsidP="2A51535D">
      <w:pPr>
        <w:rPr>
          <w:rFonts w:eastAsia="Arial"/>
          <w:color w:val="000000" w:themeColor="text1"/>
          <w:lang w:val="en-US"/>
        </w:rPr>
      </w:pPr>
      <w:r w:rsidRPr="00410DD0">
        <w:rPr>
          <w:rFonts w:eastAsia="Arial"/>
          <w:color w:val="000000" w:themeColor="text1"/>
          <w:lang w:val="en-US"/>
        </w:rPr>
        <w:t xml:space="preserve">The University of Melbourne </w:t>
      </w:r>
      <w:r w:rsidRPr="00410DD0">
        <w:t>(n</w:t>
      </w:r>
      <w:r w:rsidR="00B87307" w:rsidRPr="00410DD0">
        <w:t>.</w:t>
      </w:r>
      <w:r w:rsidRPr="00410DD0">
        <w:t>d</w:t>
      </w:r>
      <w:r w:rsidR="00B87307" w:rsidRPr="00410DD0">
        <w:t>.</w:t>
      </w:r>
      <w:r w:rsidRPr="00410DD0">
        <w:t xml:space="preserve">) </w:t>
      </w:r>
      <w:hyperlink r:id="rId178">
        <w:r w:rsidRPr="00410DD0">
          <w:rPr>
            <w:rStyle w:val="Hyperlink"/>
            <w:rFonts w:eastAsia="Arial"/>
            <w:i/>
            <w:iCs/>
            <w:lang w:val="en-US"/>
          </w:rPr>
          <w:t>50 Words Project</w:t>
        </w:r>
        <w:r w:rsidRPr="00410DD0">
          <w:t>,</w:t>
        </w:r>
      </w:hyperlink>
      <w:r w:rsidRPr="00410DD0">
        <w:rPr>
          <w:rFonts w:eastAsia="Arial"/>
          <w:color w:val="000000" w:themeColor="text1"/>
          <w:lang w:val="en-US"/>
        </w:rPr>
        <w:t xml:space="preserve"> The University of Melbourne website, accessed 6 May 2024</w:t>
      </w:r>
      <w:r w:rsidR="00C45DAC" w:rsidRPr="00410DD0">
        <w:rPr>
          <w:rStyle w:val="Hyperlink"/>
          <w:rFonts w:eastAsia="Arial"/>
          <w:color w:val="auto"/>
          <w:u w:val="none"/>
        </w:rPr>
        <w:t>.</w:t>
      </w:r>
    </w:p>
    <w:p w14:paraId="0DB2FC4F" w14:textId="079F80E9" w:rsidR="33C50674" w:rsidRPr="00410DD0" w:rsidRDefault="33C50674" w:rsidP="2A51535D">
      <w:pPr>
        <w:rPr>
          <w:rFonts w:eastAsia="Arial"/>
          <w:szCs w:val="22"/>
        </w:rPr>
      </w:pPr>
      <w:r w:rsidRPr="00410DD0">
        <w:rPr>
          <w:rFonts w:eastAsia="Arial"/>
          <w:color w:val="000000" w:themeColor="text1"/>
          <w:szCs w:val="22"/>
        </w:rPr>
        <w:t xml:space="preserve">Van der Zeyden J (2016) </w:t>
      </w:r>
      <w:r w:rsidRPr="00410DD0">
        <w:rPr>
          <w:rFonts w:eastAsia="Arial"/>
          <w:i/>
          <w:iCs/>
          <w:color w:val="000000" w:themeColor="text1"/>
          <w:szCs w:val="22"/>
        </w:rPr>
        <w:t xml:space="preserve">The Essential Oral Language Toolkit: A Practical Guide </w:t>
      </w:r>
      <w:r w:rsidR="751F51BB" w:rsidRPr="00410DD0">
        <w:rPr>
          <w:rFonts w:eastAsia="Arial"/>
          <w:i/>
          <w:iCs/>
          <w:color w:val="000000" w:themeColor="text1"/>
          <w:szCs w:val="22"/>
        </w:rPr>
        <w:t>for</w:t>
      </w:r>
      <w:r w:rsidRPr="00410DD0">
        <w:rPr>
          <w:rFonts w:eastAsia="Arial"/>
          <w:i/>
          <w:iCs/>
          <w:color w:val="000000" w:themeColor="text1"/>
          <w:szCs w:val="22"/>
        </w:rPr>
        <w:t xml:space="preserve"> Teachers</w:t>
      </w:r>
      <w:r w:rsidRPr="00410DD0">
        <w:rPr>
          <w:rFonts w:eastAsia="Arial"/>
          <w:color w:val="000000" w:themeColor="text1"/>
          <w:szCs w:val="22"/>
        </w:rPr>
        <w:t>, Tools 4 Teachers</w:t>
      </w:r>
      <w:r w:rsidR="002F664A" w:rsidRPr="00410DD0">
        <w:rPr>
          <w:rFonts w:eastAsia="Arial"/>
          <w:color w:val="000000" w:themeColor="text1"/>
          <w:szCs w:val="22"/>
        </w:rPr>
        <w:t>, Australia</w:t>
      </w:r>
      <w:r w:rsidR="00C45DAC" w:rsidRPr="00410DD0">
        <w:rPr>
          <w:rFonts w:eastAsia="Arial"/>
          <w:color w:val="000000" w:themeColor="text1"/>
          <w:szCs w:val="22"/>
        </w:rPr>
        <w:t>.</w:t>
      </w:r>
    </w:p>
    <w:p w14:paraId="7F05871B" w14:textId="28D3718E" w:rsidR="6558502A" w:rsidRPr="00410DD0" w:rsidRDefault="3D07A241" w:rsidP="7A05A3D7">
      <w:pPr>
        <w:rPr>
          <w:rStyle w:val="Hyperlink"/>
          <w:rFonts w:eastAsia="Arial"/>
          <w:color w:val="auto"/>
          <w:u w:val="none"/>
        </w:rPr>
      </w:pPr>
      <w:r w:rsidRPr="00410DD0">
        <w:rPr>
          <w:rFonts w:eastAsia="Arial"/>
          <w:color w:val="000000" w:themeColor="text1"/>
        </w:rPr>
        <w:t xml:space="preserve">Winch G (2013) </w:t>
      </w:r>
      <w:r w:rsidRPr="00410DD0">
        <w:rPr>
          <w:rFonts w:eastAsia="Arial"/>
          <w:i/>
          <w:iCs/>
          <w:color w:val="000000" w:themeColor="text1"/>
        </w:rPr>
        <w:t xml:space="preserve">Primary </w:t>
      </w:r>
      <w:r w:rsidR="002F664A" w:rsidRPr="00410DD0">
        <w:rPr>
          <w:rFonts w:eastAsia="Arial"/>
          <w:i/>
          <w:iCs/>
          <w:color w:val="000000" w:themeColor="text1"/>
        </w:rPr>
        <w:t>G</w:t>
      </w:r>
      <w:r w:rsidRPr="00410DD0">
        <w:rPr>
          <w:rFonts w:eastAsia="Arial"/>
          <w:i/>
          <w:iCs/>
          <w:color w:val="000000" w:themeColor="text1"/>
        </w:rPr>
        <w:t xml:space="preserve">rammar </w:t>
      </w:r>
      <w:r w:rsidR="002F664A" w:rsidRPr="00410DD0">
        <w:rPr>
          <w:rFonts w:eastAsia="Arial"/>
          <w:i/>
          <w:iCs/>
          <w:color w:val="000000" w:themeColor="text1"/>
        </w:rPr>
        <w:t>H</w:t>
      </w:r>
      <w:r w:rsidRPr="00410DD0">
        <w:rPr>
          <w:rFonts w:eastAsia="Arial"/>
          <w:i/>
          <w:iCs/>
          <w:color w:val="000000" w:themeColor="text1"/>
        </w:rPr>
        <w:t>andbook</w:t>
      </w:r>
      <w:r w:rsidRPr="00410DD0">
        <w:rPr>
          <w:rFonts w:eastAsia="Arial"/>
          <w:color w:val="000000" w:themeColor="text1"/>
        </w:rPr>
        <w:t xml:space="preserve">, 4th </w:t>
      </w:r>
      <w:proofErr w:type="spellStart"/>
      <w:r w:rsidRPr="00410DD0">
        <w:rPr>
          <w:rFonts w:eastAsia="Arial"/>
          <w:color w:val="000000" w:themeColor="text1"/>
        </w:rPr>
        <w:t>edn</w:t>
      </w:r>
      <w:proofErr w:type="spellEnd"/>
      <w:r w:rsidRPr="00410DD0">
        <w:rPr>
          <w:rFonts w:eastAsia="Arial"/>
          <w:color w:val="000000" w:themeColor="text1"/>
        </w:rPr>
        <w:t>, Oxford University Press, South Melbourne</w:t>
      </w:r>
      <w:r w:rsidR="00C45DAC" w:rsidRPr="00410DD0">
        <w:rPr>
          <w:rFonts w:eastAsia="Arial"/>
          <w:color w:val="000000" w:themeColor="text1"/>
        </w:rPr>
        <w:t>.</w:t>
      </w:r>
    </w:p>
    <w:p w14:paraId="1B51B582" w14:textId="1164BD47" w:rsidR="37FC20CC" w:rsidRPr="00410DD0" w:rsidRDefault="37FC20CC" w:rsidP="2A51535D">
      <w:pPr>
        <w:rPr>
          <w:rFonts w:eastAsia="Arial"/>
          <w:color w:val="000000" w:themeColor="text1"/>
        </w:rPr>
      </w:pPr>
      <w:proofErr w:type="spellStart"/>
      <w:r w:rsidRPr="00410DD0">
        <w:rPr>
          <w:rStyle w:val="Hyperlink"/>
          <w:rFonts w:eastAsia="Arial"/>
          <w:color w:val="auto"/>
          <w:u w:val="none"/>
        </w:rPr>
        <w:t>Wirlomin</w:t>
      </w:r>
      <w:proofErr w:type="spellEnd"/>
      <w:r w:rsidRPr="00410DD0">
        <w:rPr>
          <w:rStyle w:val="Hyperlink"/>
          <w:rFonts w:eastAsia="Arial"/>
          <w:color w:val="auto"/>
          <w:u w:val="none"/>
        </w:rPr>
        <w:t xml:space="preserve"> Noongar Language &amp; </w:t>
      </w:r>
      <w:r w:rsidR="002F664A" w:rsidRPr="00410DD0">
        <w:rPr>
          <w:rStyle w:val="Hyperlink"/>
          <w:rFonts w:eastAsia="Arial"/>
          <w:color w:val="auto"/>
          <w:u w:val="none"/>
        </w:rPr>
        <w:t>S</w:t>
      </w:r>
      <w:r w:rsidRPr="00410DD0">
        <w:rPr>
          <w:rStyle w:val="Hyperlink"/>
          <w:rFonts w:eastAsia="Arial"/>
          <w:color w:val="auto"/>
          <w:u w:val="none"/>
        </w:rPr>
        <w:t>tories (2024)</w:t>
      </w:r>
      <w:r w:rsidRPr="00410DD0">
        <w:rPr>
          <w:rStyle w:val="Hyperlink"/>
          <w:rFonts w:eastAsia="Arial"/>
          <w:u w:val="none"/>
        </w:rPr>
        <w:t xml:space="preserve"> </w:t>
      </w:r>
      <w:hyperlink r:id="rId179">
        <w:proofErr w:type="spellStart"/>
        <w:r w:rsidRPr="00410DD0">
          <w:rPr>
            <w:rStyle w:val="Hyperlink"/>
            <w:rFonts w:eastAsia="Arial"/>
            <w:i/>
            <w:iCs/>
          </w:rPr>
          <w:t>Wirlomin</w:t>
        </w:r>
        <w:proofErr w:type="spellEnd"/>
        <w:r w:rsidRPr="00410DD0">
          <w:rPr>
            <w:rStyle w:val="Hyperlink"/>
            <w:rFonts w:eastAsia="Arial"/>
            <w:i/>
            <w:iCs/>
          </w:rPr>
          <w:t xml:space="preserve"> Noongar Language &amp; Stories</w:t>
        </w:r>
        <w:r w:rsidRPr="00410DD0">
          <w:t>,</w:t>
        </w:r>
      </w:hyperlink>
      <w:r w:rsidRPr="00410DD0">
        <w:rPr>
          <w:rFonts w:eastAsia="Arial"/>
          <w:color w:val="000000" w:themeColor="text1"/>
        </w:rPr>
        <w:t xml:space="preserve"> </w:t>
      </w:r>
      <w:proofErr w:type="spellStart"/>
      <w:r w:rsidRPr="00410DD0">
        <w:rPr>
          <w:rFonts w:eastAsia="Arial"/>
          <w:color w:val="000000" w:themeColor="text1"/>
        </w:rPr>
        <w:t>Wirlomin</w:t>
      </w:r>
      <w:proofErr w:type="spellEnd"/>
      <w:r w:rsidRPr="00410DD0">
        <w:rPr>
          <w:rFonts w:eastAsia="Arial"/>
          <w:color w:val="000000" w:themeColor="text1"/>
        </w:rPr>
        <w:t xml:space="preserve"> Noongar Language &amp; </w:t>
      </w:r>
      <w:r w:rsidR="002F664A" w:rsidRPr="00410DD0">
        <w:rPr>
          <w:rFonts w:eastAsia="Arial"/>
          <w:color w:val="000000" w:themeColor="text1"/>
        </w:rPr>
        <w:t>S</w:t>
      </w:r>
      <w:r w:rsidRPr="00410DD0">
        <w:rPr>
          <w:rFonts w:eastAsia="Arial"/>
          <w:color w:val="000000" w:themeColor="text1"/>
        </w:rPr>
        <w:t>tories website, accessed 6 May 2024</w:t>
      </w:r>
      <w:r w:rsidR="00C45DAC" w:rsidRPr="00410DD0">
        <w:rPr>
          <w:rFonts w:eastAsia="Arial"/>
          <w:color w:val="000000" w:themeColor="text1"/>
        </w:rPr>
        <w:t>.</w:t>
      </w:r>
    </w:p>
    <w:p w14:paraId="1144D9D1" w14:textId="7C3F4329" w:rsidR="2A51535D" w:rsidRPr="00410DD0" w:rsidRDefault="0BA580C4" w:rsidP="2A51535D">
      <w:pPr>
        <w:rPr>
          <w:rFonts w:eastAsia="Arial"/>
        </w:rPr>
      </w:pPr>
      <w:proofErr w:type="spellStart"/>
      <w:r w:rsidRPr="00410DD0">
        <w:rPr>
          <w:rFonts w:eastAsia="Arial"/>
        </w:rPr>
        <w:t>Yubulyawan</w:t>
      </w:r>
      <w:proofErr w:type="spellEnd"/>
      <w:r w:rsidRPr="00410DD0">
        <w:rPr>
          <w:rFonts w:eastAsia="Arial"/>
        </w:rPr>
        <w:t xml:space="preserve"> Dreaming Project (</w:t>
      </w:r>
      <w:r w:rsidR="00630A84" w:rsidRPr="00410DD0">
        <w:rPr>
          <w:rFonts w:eastAsia="Arial"/>
        </w:rPr>
        <w:t>13 March 2015</w:t>
      </w:r>
      <w:r w:rsidRPr="00410DD0">
        <w:rPr>
          <w:rFonts w:eastAsia="Arial"/>
        </w:rPr>
        <w:t xml:space="preserve">) </w:t>
      </w:r>
      <w:r w:rsidR="00B87307" w:rsidRPr="00410DD0">
        <w:rPr>
          <w:rFonts w:eastAsia="Arial"/>
        </w:rPr>
        <w:t>‘</w:t>
      </w:r>
      <w:proofErr w:type="spellStart"/>
      <w:r w:rsidR="00E45DCD">
        <w:fldChar w:fldCharType="begin"/>
      </w:r>
      <w:r w:rsidR="00E45DCD">
        <w:instrText>HYPERLINK "https://ydproject.com/index.php/lowernav/stories/httpydprojectcomindexphplowernavstoriesgujingga/gujingga-songline/" \h</w:instrText>
      </w:r>
      <w:r w:rsidR="00E45DCD">
        <w:fldChar w:fldCharType="separate"/>
      </w:r>
      <w:r w:rsidRPr="00410DD0">
        <w:rPr>
          <w:rStyle w:val="Hyperlink"/>
          <w:rFonts w:eastAsia="Arial"/>
        </w:rPr>
        <w:t>Gujingga</w:t>
      </w:r>
      <w:proofErr w:type="spellEnd"/>
      <w:r w:rsidRPr="00410DD0">
        <w:rPr>
          <w:rStyle w:val="Hyperlink"/>
          <w:rFonts w:eastAsia="Arial"/>
        </w:rPr>
        <w:t xml:space="preserve"> </w:t>
      </w:r>
      <w:proofErr w:type="spellStart"/>
      <w:r w:rsidRPr="00410DD0">
        <w:rPr>
          <w:rStyle w:val="Hyperlink"/>
          <w:rFonts w:eastAsia="Arial"/>
        </w:rPr>
        <w:t>Songline</w:t>
      </w:r>
      <w:proofErr w:type="spellEnd"/>
      <w:r w:rsidR="00B87307" w:rsidRPr="00410DD0">
        <w:rPr>
          <w:rStyle w:val="Hyperlink"/>
          <w:rFonts w:eastAsia="Arial"/>
        </w:rPr>
        <w:t>’</w:t>
      </w:r>
      <w:r w:rsidRPr="00410DD0">
        <w:rPr>
          <w:rStyle w:val="Hyperlink"/>
          <w:rFonts w:eastAsia="Arial"/>
        </w:rPr>
        <w:t xml:space="preserve"> [video]</w:t>
      </w:r>
      <w:r w:rsidR="00E45DCD">
        <w:rPr>
          <w:rStyle w:val="Hyperlink"/>
          <w:rFonts w:eastAsia="Arial"/>
        </w:rPr>
        <w:fldChar w:fldCharType="end"/>
      </w:r>
      <w:r w:rsidR="00B87307" w:rsidRPr="00410DD0">
        <w:rPr>
          <w:rStyle w:val="Hyperlink"/>
          <w:rFonts w:eastAsia="Arial"/>
        </w:rPr>
        <w:t>,</w:t>
      </w:r>
      <w:r w:rsidRPr="00410DD0">
        <w:rPr>
          <w:rFonts w:eastAsia="Arial"/>
        </w:rPr>
        <w:t xml:space="preserve"> </w:t>
      </w:r>
      <w:proofErr w:type="spellStart"/>
      <w:r w:rsidRPr="00410DD0">
        <w:rPr>
          <w:rFonts w:eastAsia="Arial"/>
          <w:i/>
          <w:iCs/>
        </w:rPr>
        <w:t>Yubulyawan</w:t>
      </w:r>
      <w:proofErr w:type="spellEnd"/>
      <w:r w:rsidRPr="00410DD0">
        <w:rPr>
          <w:rFonts w:eastAsia="Arial"/>
          <w:i/>
          <w:iCs/>
        </w:rPr>
        <w:t xml:space="preserve"> Dreaming Project</w:t>
      </w:r>
      <w:r w:rsidRPr="00410DD0">
        <w:rPr>
          <w:rFonts w:eastAsia="Arial"/>
        </w:rPr>
        <w:t>, Preserving Australian Cultural Heritage website, accessed 6 May 2024</w:t>
      </w:r>
      <w:r w:rsidR="33F8278F" w:rsidRPr="00410DD0">
        <w:rPr>
          <w:rFonts w:eastAsia="Arial"/>
        </w:rPr>
        <w:t>.</w:t>
      </w:r>
    </w:p>
    <w:p w14:paraId="3897A581" w14:textId="517A71E8" w:rsidR="384689CB" w:rsidRPr="00410DD0" w:rsidRDefault="07761409" w:rsidP="2A51535D">
      <w:pPr>
        <w:pStyle w:val="Heading2"/>
        <w:rPr>
          <w:rFonts w:eastAsia="Arial"/>
        </w:rPr>
      </w:pPr>
      <w:bookmarkStart w:id="158" w:name="_Toc169529499"/>
      <w:r w:rsidRPr="00410DD0">
        <w:rPr>
          <w:rFonts w:eastAsia="Arial"/>
        </w:rPr>
        <w:t>Further reading</w:t>
      </w:r>
      <w:bookmarkEnd w:id="158"/>
    </w:p>
    <w:p w14:paraId="1FE9B80F" w14:textId="77777777" w:rsidR="00AC32ED" w:rsidRPr="00410DD0" w:rsidRDefault="00AC32ED" w:rsidP="00AC32ED">
      <w:pPr>
        <w:rPr>
          <w:rFonts w:eastAsia="Arial"/>
        </w:rPr>
      </w:pPr>
      <w:r w:rsidRPr="00410DD0">
        <w:rPr>
          <w:rFonts w:eastAsia="Arial"/>
        </w:rPr>
        <w:t xml:space="preserve">A Reconciliation Action Plan (RAP) is a formal statement of commitment to reconciliation. For more information on developing a Reconciliation Action Plan (RAP) for your school, visit the </w:t>
      </w:r>
      <w:hyperlink r:id="rId180">
        <w:r w:rsidRPr="00410DD0">
          <w:rPr>
            <w:rStyle w:val="Hyperlink"/>
            <w:rFonts w:eastAsia="Arial"/>
          </w:rPr>
          <w:t>Reconciliation Action Plan page</w:t>
        </w:r>
      </w:hyperlink>
      <w:r w:rsidRPr="00410DD0">
        <w:rPr>
          <w:rFonts w:eastAsia="Arial"/>
        </w:rPr>
        <w:t>.</w:t>
      </w:r>
    </w:p>
    <w:p w14:paraId="1E9EB25A" w14:textId="03D562EC" w:rsidR="2ADF1145" w:rsidRPr="00410DD0" w:rsidRDefault="0260998B" w:rsidP="7A05A3D7">
      <w:pPr>
        <w:rPr>
          <w:rFonts w:eastAsia="Arial"/>
          <w:color w:val="333333"/>
        </w:rPr>
        <w:sectPr w:rsidR="2ADF1145" w:rsidRPr="00410DD0" w:rsidSect="008D69FC">
          <w:headerReference w:type="even" r:id="rId181"/>
          <w:headerReference w:type="default" r:id="rId182"/>
          <w:footerReference w:type="even" r:id="rId183"/>
          <w:footerReference w:type="default" r:id="rId184"/>
          <w:headerReference w:type="first" r:id="rId185"/>
          <w:footerReference w:type="first" r:id="rId186"/>
          <w:pgSz w:w="16838" w:h="11906" w:orient="landscape"/>
          <w:pgMar w:top="1134" w:right="1134" w:bottom="993" w:left="1134" w:header="709" w:footer="709" w:gutter="0"/>
          <w:pgNumType w:start="0"/>
          <w:cols w:space="708"/>
          <w:titlePg/>
          <w:docGrid w:linePitch="360"/>
        </w:sectPr>
      </w:pPr>
      <w:r w:rsidRPr="00410DD0">
        <w:rPr>
          <w:rFonts w:eastAsia="Arial"/>
        </w:rPr>
        <w:t>The</w:t>
      </w:r>
      <w:r w:rsidRPr="00410DD0">
        <w:rPr>
          <w:rFonts w:eastAsia="Arial"/>
          <w:color w:val="333333"/>
        </w:rPr>
        <w:t xml:space="preserve"> </w:t>
      </w:r>
      <w:hyperlink r:id="rId187">
        <w:r w:rsidRPr="00410DD0">
          <w:rPr>
            <w:rStyle w:val="Hyperlink"/>
            <w:rFonts w:eastAsia="Arial"/>
          </w:rPr>
          <w:t>Aboriginal Education Statewide Staffroom</w:t>
        </w:r>
      </w:hyperlink>
      <w:r w:rsidRPr="00410DD0">
        <w:rPr>
          <w:rFonts w:eastAsia="Arial"/>
          <w:color w:val="333333"/>
        </w:rPr>
        <w:t xml:space="preserve"> </w:t>
      </w:r>
      <w:r w:rsidRPr="00410DD0">
        <w:rPr>
          <w:rFonts w:eastAsia="Arial"/>
        </w:rPr>
        <w:t xml:space="preserve">is a safe and welcoming space available to all school and Education Support staff to build their confidence and knowledge of Aboriginal </w:t>
      </w:r>
      <w:r w:rsidR="00F56BD8" w:rsidRPr="00410DD0">
        <w:rPr>
          <w:rFonts w:eastAsia="Arial"/>
        </w:rPr>
        <w:t>p</w:t>
      </w:r>
      <w:r w:rsidRPr="00410DD0">
        <w:rPr>
          <w:rFonts w:eastAsia="Arial"/>
        </w:rPr>
        <w:t>eoples, histories, cultures, topics, and resources.</w:t>
      </w:r>
    </w:p>
    <w:p w14:paraId="4A2A39FE" w14:textId="77777777" w:rsidR="00003507" w:rsidRPr="00410DD0" w:rsidRDefault="00003507" w:rsidP="00003507">
      <w:pPr>
        <w:spacing w:before="0"/>
        <w:rPr>
          <w:rStyle w:val="Strong"/>
          <w:szCs w:val="22"/>
        </w:rPr>
      </w:pPr>
      <w:r w:rsidRPr="00410DD0">
        <w:rPr>
          <w:rStyle w:val="Strong"/>
          <w:szCs w:val="22"/>
        </w:rPr>
        <w:t>© State of New South Wales (Department of Education), 202</w:t>
      </w:r>
      <w:r w:rsidR="007C7F81" w:rsidRPr="00410DD0">
        <w:rPr>
          <w:rStyle w:val="Strong"/>
          <w:szCs w:val="22"/>
        </w:rPr>
        <w:t>4</w:t>
      </w:r>
    </w:p>
    <w:p w14:paraId="50FFA182" w14:textId="77777777" w:rsidR="00003507" w:rsidRPr="00410DD0" w:rsidRDefault="00003507" w:rsidP="00003507">
      <w:r w:rsidRPr="00410DD0">
        <w:t xml:space="preserve">The copyright material published in this resource is subject to the </w:t>
      </w:r>
      <w:r w:rsidRPr="00410DD0">
        <w:rPr>
          <w:rStyle w:val="Emphasis"/>
        </w:rPr>
        <w:t>Copyright Act 1968</w:t>
      </w:r>
      <w:r w:rsidRPr="00410DD0">
        <w:t xml:space="preserve"> (</w:t>
      </w:r>
      <w:proofErr w:type="spellStart"/>
      <w:r w:rsidRPr="00410DD0">
        <w:t>Cth</w:t>
      </w:r>
      <w:proofErr w:type="spellEnd"/>
      <w:r w:rsidRPr="00410DD0">
        <w:t>) and is owned by the NSW Department of Education or, where indicated, by a party other than the NSW Department of Education (third-party material).</w:t>
      </w:r>
    </w:p>
    <w:p w14:paraId="79E3E911" w14:textId="77777777" w:rsidR="00003507" w:rsidRPr="00410DD0" w:rsidRDefault="00003507" w:rsidP="00003507">
      <w:r w:rsidRPr="00410DD0">
        <w:t xml:space="preserve">Copyright material available in this resource and owned by the NSW Department of Education is licensed under a </w:t>
      </w:r>
      <w:hyperlink r:id="rId188" w:history="1">
        <w:r w:rsidRPr="00410DD0">
          <w:rPr>
            <w:rStyle w:val="Hyperlink"/>
          </w:rPr>
          <w:t>Creative Commons Attribution 4.0 International (CC BY 4.0) license</w:t>
        </w:r>
      </w:hyperlink>
      <w:r w:rsidRPr="00410DD0">
        <w:t>.</w:t>
      </w:r>
    </w:p>
    <w:p w14:paraId="37712025" w14:textId="77777777" w:rsidR="00003507" w:rsidRPr="00410DD0" w:rsidRDefault="00003507" w:rsidP="00003507">
      <w:r w:rsidRPr="00410DD0">
        <w:rPr>
          <w:noProof/>
          <w:color w:val="2B579A"/>
          <w:shd w:val="clear" w:color="auto" w:fill="E6E6E6"/>
        </w:rPr>
        <w:drawing>
          <wp:inline distT="0" distB="0" distL="0" distR="0" wp14:anchorId="3E7415C2" wp14:editId="06739077">
            <wp:extent cx="1228725" cy="428625"/>
            <wp:effectExtent l="0" t="0" r="9525" b="9525"/>
            <wp:docPr id="32" name="Picture 32" descr="Creative Commons Attribution license logo.">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EB05BC" w14:textId="77777777" w:rsidR="00003507" w:rsidRPr="00410DD0" w:rsidRDefault="00003507" w:rsidP="00003507">
      <w:pPr>
        <w:spacing w:before="120"/>
      </w:pPr>
      <w:r w:rsidRPr="00410DD0">
        <w:t>This license allows you to share and adapt the material for any purpose, even commercially.</w:t>
      </w:r>
    </w:p>
    <w:p w14:paraId="1847AC0E" w14:textId="77777777" w:rsidR="00003507" w:rsidRPr="00410DD0" w:rsidRDefault="00003507" w:rsidP="00003507">
      <w:pPr>
        <w:spacing w:before="120"/>
      </w:pPr>
      <w:r w:rsidRPr="00410DD0">
        <w:t>Attribution should be given to © State of New South Wales (Department of Education), 202</w:t>
      </w:r>
      <w:r w:rsidR="007C7F81" w:rsidRPr="00410DD0">
        <w:t>4</w:t>
      </w:r>
      <w:r w:rsidRPr="00410DD0">
        <w:t>.</w:t>
      </w:r>
    </w:p>
    <w:p w14:paraId="10A055C1" w14:textId="77777777" w:rsidR="00003507" w:rsidRPr="00410DD0" w:rsidRDefault="00003507" w:rsidP="00003507">
      <w:pPr>
        <w:spacing w:before="120"/>
      </w:pPr>
      <w:r w:rsidRPr="00410DD0">
        <w:t>Material in this resource not available under a Creative Commons license:</w:t>
      </w:r>
    </w:p>
    <w:p w14:paraId="72067738" w14:textId="77777777" w:rsidR="00003507" w:rsidRPr="00410DD0" w:rsidRDefault="0706D3C9" w:rsidP="002C0251">
      <w:pPr>
        <w:pStyle w:val="ListBullet"/>
        <w:contextualSpacing/>
      </w:pPr>
      <w:r w:rsidRPr="00410DD0">
        <w:t xml:space="preserve">the NSW Department of Education logo, other </w:t>
      </w:r>
      <w:proofErr w:type="gramStart"/>
      <w:r w:rsidRPr="00410DD0">
        <w:t>logos</w:t>
      </w:r>
      <w:proofErr w:type="gramEnd"/>
      <w:r w:rsidRPr="00410DD0">
        <w:t xml:space="preserve"> and trademark-protected material</w:t>
      </w:r>
    </w:p>
    <w:p w14:paraId="7D18A2B1" w14:textId="77777777" w:rsidR="00003507" w:rsidRPr="00410DD0" w:rsidRDefault="0706D3C9" w:rsidP="002C0251">
      <w:pPr>
        <w:pStyle w:val="ListBullet"/>
        <w:contextualSpacing/>
      </w:pPr>
      <w:r w:rsidRPr="00410DD0">
        <w:t>material owned by a third party that has been reproduced with permission. You will need to obtain permission from the third party to reuse its material.</w:t>
      </w:r>
    </w:p>
    <w:p w14:paraId="35264A2D" w14:textId="77777777" w:rsidR="00003507" w:rsidRPr="00410DD0" w:rsidRDefault="00003507" w:rsidP="00003507">
      <w:pPr>
        <w:pStyle w:val="FeatureBox2"/>
        <w:spacing w:line="276" w:lineRule="auto"/>
        <w:rPr>
          <w:rStyle w:val="Strong"/>
        </w:rPr>
      </w:pPr>
      <w:r w:rsidRPr="00410DD0">
        <w:rPr>
          <w:rStyle w:val="Strong"/>
        </w:rPr>
        <w:t>Links to third-party material and websites</w:t>
      </w:r>
    </w:p>
    <w:p w14:paraId="18F86D27" w14:textId="77777777" w:rsidR="00003507" w:rsidRPr="00410DD0" w:rsidRDefault="00003507" w:rsidP="00003507">
      <w:pPr>
        <w:pStyle w:val="FeatureBox2"/>
        <w:spacing w:line="276" w:lineRule="auto"/>
      </w:pPr>
      <w:r w:rsidRPr="00410DD0">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D802B9E" w14:textId="77777777" w:rsidR="00E30637" w:rsidRDefault="00003507" w:rsidP="00003507">
      <w:pPr>
        <w:pStyle w:val="FeatureBox2"/>
        <w:spacing w:before="0" w:after="0" w:line="276" w:lineRule="auto"/>
      </w:pPr>
      <w:r w:rsidRPr="00410DD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410DD0">
        <w:t>where</w:t>
      </w:r>
      <w:proofErr w:type="gramEnd"/>
      <w:r w:rsidRPr="00410DD0">
        <w:t xml:space="preserve"> permitted by the </w:t>
      </w:r>
      <w:r w:rsidRPr="00410DD0">
        <w:rPr>
          <w:rStyle w:val="Emphasis"/>
        </w:rPr>
        <w:t>Copyright Act 1968</w:t>
      </w:r>
      <w:r w:rsidRPr="00410DD0">
        <w:t xml:space="preserve"> (</w:t>
      </w:r>
      <w:proofErr w:type="spellStart"/>
      <w:r w:rsidRPr="00410DD0">
        <w:t>Cth</w:t>
      </w:r>
      <w:proofErr w:type="spellEnd"/>
      <w:r w:rsidRPr="00410DD0">
        <w:t>). The department accepts no responsibility for content on third-party websites.</w:t>
      </w:r>
    </w:p>
    <w:sectPr w:rsidR="00E30637" w:rsidSect="008D69FC">
      <w:headerReference w:type="default" r:id="rId190"/>
      <w:footerReference w:type="default" r:id="rId191"/>
      <w:headerReference w:type="first" r:id="rId192"/>
      <w:footerReference w:type="first" r:id="rId193"/>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162E7A" w14:textId="77777777" w:rsidR="00A316A4" w:rsidRDefault="00A316A4" w:rsidP="00E51733">
      <w:r>
        <w:separator/>
      </w:r>
    </w:p>
  </w:endnote>
  <w:endnote w:type="continuationSeparator" w:id="0">
    <w:p w14:paraId="049E95D4" w14:textId="77777777" w:rsidR="00A316A4" w:rsidRDefault="00A316A4" w:rsidP="00E51733">
      <w:r>
        <w:continuationSeparator/>
      </w:r>
    </w:p>
  </w:endnote>
  <w:endnote w:type="continuationNotice" w:id="1">
    <w:p w14:paraId="74A0DCAC" w14:textId="77777777" w:rsidR="00A316A4" w:rsidRDefault="00A316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40BC565F-7818-4B34-97B1-9DD2C2C20271}"/>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6EC56892-3B37-4D0B-A62D-B7BD513F95A9}"/>
    <w:embedBold r:id="rId3" w:fontKey="{42E24C7D-986C-4922-82B1-A7B430A3B60E}"/>
    <w:embedItalic r:id="rId4" w:fontKey="{1262361E-62ED-49F3-BB36-18CD68ADF69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321417BF-1703-4CE6-B948-6BF005D3A7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C2957" w14:textId="50C16942"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A93EDB">
      <w:rPr>
        <w:noProof/>
      </w:rPr>
      <w:t>Jun-24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193AE737" wp14:editId="03C4F75C">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A7C59" w14:textId="27133271" w:rsidR="00E07D4F" w:rsidRPr="008219A5" w:rsidRDefault="008219A5" w:rsidP="008219A5">
    <w:pPr>
      <w:pStyle w:val="Footer"/>
    </w:pPr>
    <w:r>
      <w:t xml:space="preserve">© NSW Department of Education, </w:t>
    </w:r>
    <w:r>
      <w:fldChar w:fldCharType="begin"/>
    </w:r>
    <w:r>
      <w:instrText xml:space="preserve"> DATE  \@ "MMM-yy"  \* MERGEFORMAT </w:instrText>
    </w:r>
    <w:r>
      <w:fldChar w:fldCharType="separate"/>
    </w:r>
    <w:r w:rsidR="00A93EDB">
      <w:rPr>
        <w:noProof/>
      </w:rPr>
      <w:t>Jun-24</w:t>
    </w:r>
    <w:r>
      <w:fldChar w:fldCharType="end"/>
    </w:r>
    <w:r>
      <w:ptab w:relativeTo="margin" w:alignment="right" w:leader="none"/>
    </w:r>
    <w:r>
      <w:rPr>
        <w:b/>
        <w:noProof/>
        <w:sz w:val="28"/>
        <w:szCs w:val="28"/>
      </w:rPr>
      <w:drawing>
        <wp:inline distT="0" distB="0" distL="0" distR="0" wp14:anchorId="017E5F45" wp14:editId="6819799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E2F55" w14:textId="154F987D" w:rsidR="002957C6" w:rsidRPr="0004212D" w:rsidRDefault="0004212D" w:rsidP="0004212D">
    <w:pPr>
      <w:pStyle w:val="Logo"/>
      <w:ind w:right="-31"/>
      <w:jc w:val="right"/>
    </w:pPr>
    <w:r w:rsidRPr="008426B6">
      <w:rPr>
        <w:noProof/>
      </w:rPr>
      <w:drawing>
        <wp:inline distT="0" distB="0" distL="0" distR="0" wp14:anchorId="56BAF6A6" wp14:editId="5D95209C">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0D061" w14:textId="77777777" w:rsidR="00003507" w:rsidRPr="00374A16" w:rsidRDefault="00003507" w:rsidP="00F56D95">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B04C1" w14:textId="77777777" w:rsidR="00003507" w:rsidRPr="00C30D82" w:rsidRDefault="00003507" w:rsidP="00F56D9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58FF2A" w14:textId="77777777" w:rsidR="00A316A4" w:rsidRDefault="00A316A4" w:rsidP="00E51733">
      <w:r>
        <w:separator/>
      </w:r>
    </w:p>
  </w:footnote>
  <w:footnote w:type="continuationSeparator" w:id="0">
    <w:p w14:paraId="7A5B7C1D" w14:textId="77777777" w:rsidR="00A316A4" w:rsidRDefault="00A316A4" w:rsidP="00E51733">
      <w:r>
        <w:continuationSeparator/>
      </w:r>
    </w:p>
  </w:footnote>
  <w:footnote w:type="continuationNotice" w:id="1">
    <w:p w14:paraId="22A486E5" w14:textId="77777777" w:rsidR="00A316A4" w:rsidRDefault="00A316A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39E43"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7E72F" w14:textId="1050B1D0" w:rsidR="00E07D4F" w:rsidRPr="0004212D" w:rsidRDefault="0004212D" w:rsidP="008219A5">
    <w:pPr>
      <w:pStyle w:val="Documentname"/>
    </w:pPr>
    <w:r w:rsidRPr="0052079E">
      <w:t xml:space="preserve">English Stage </w:t>
    </w:r>
    <w:r>
      <w:t>3</w:t>
    </w:r>
    <w:r w:rsidRPr="0052079E">
      <w:t xml:space="preserve"> </w:t>
    </w:r>
    <w:r>
      <w:t xml:space="preserve">First year </w:t>
    </w:r>
    <w:r w:rsidRPr="0052079E">
      <w:t xml:space="preserve">– </w:t>
    </w:r>
    <w:r>
      <w:t>U</w:t>
    </w:r>
    <w:r w:rsidRPr="0052079E">
      <w:t xml:space="preserve">nit </w:t>
    </w:r>
    <w:r>
      <w:t xml:space="preserve">7 – </w:t>
    </w:r>
    <w:r w:rsidR="008219A5">
      <w:t xml:space="preserve">Imagery, </w:t>
    </w:r>
    <w:proofErr w:type="gramStart"/>
    <w:r w:rsidR="008219A5">
      <w:t>symbol</w:t>
    </w:r>
    <w:proofErr w:type="gramEnd"/>
    <w:r w:rsidR="008219A5">
      <w:t xml:space="preserve"> and connotation</w:t>
    </w:r>
    <w:r>
      <w:t xml:space="preserve"> – </w:t>
    </w:r>
    <w:proofErr w:type="spellStart"/>
    <w:r w:rsidR="008219A5" w:rsidRPr="008219A5">
      <w:rPr>
        <w:i/>
        <w:iCs/>
      </w:rPr>
      <w:t>Ngaawily</w:t>
    </w:r>
    <w:proofErr w:type="spellEnd"/>
    <w:r w:rsidR="008219A5" w:rsidRPr="008219A5">
      <w:rPr>
        <w:i/>
        <w:iCs/>
      </w:rPr>
      <w:t xml:space="preserve"> </w:t>
    </w:r>
    <w:proofErr w:type="spellStart"/>
    <w:r w:rsidR="008219A5" w:rsidRPr="008219A5">
      <w:rPr>
        <w:i/>
        <w:iCs/>
      </w:rPr>
      <w:t>Nop</w:t>
    </w:r>
    <w:proofErr w:type="spellEnd"/>
    <w:r w:rsidR="008219A5" w:rsidRPr="008219A5">
      <w:rPr>
        <w:i/>
        <w:iCs/>
      </w:rPr>
      <w:t>: An old story retold</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0C8EEE" w14:textId="77777777" w:rsidR="002957C6" w:rsidRPr="00FA6449" w:rsidRDefault="00E45DCD" w:rsidP="002957C6">
    <w:pPr>
      <w:pStyle w:val="Header"/>
      <w:spacing w:after="0"/>
    </w:pPr>
    <w:r>
      <w:rPr>
        <w:color w:val="2B579A"/>
        <w:shd w:val="clear" w:color="auto" w:fill="E6E6E6"/>
      </w:rPr>
      <w:pict w14:anchorId="05B46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957C6" w:rsidRPr="009D43DD">
      <w:t>NSW Department of Education</w:t>
    </w:r>
    <w:r w:rsidR="002957C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D0CD2" w14:textId="77777777" w:rsidR="00003507" w:rsidRPr="00374A16" w:rsidRDefault="00003507" w:rsidP="00F56D95">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CA50F" w14:textId="77777777" w:rsidR="00003507" w:rsidRPr="00C30D82" w:rsidRDefault="00003507" w:rsidP="00F56D9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DB20766"/>
    <w:multiLevelType w:val="hybridMultilevel"/>
    <w:tmpl w:val="D66EB140"/>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5A1E52"/>
    <w:multiLevelType w:val="hybridMultilevel"/>
    <w:tmpl w:val="A6D263C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6EA2D02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7764BD1E"/>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0B43C9"/>
    <w:multiLevelType w:val="hybridMultilevel"/>
    <w:tmpl w:val="601EFCDA"/>
    <w:lvl w:ilvl="0" w:tplc="F9BC6152">
      <w:start w:val="1"/>
      <w:numFmt w:val="bullet"/>
      <w:lvlText w:val=""/>
      <w:lvlJc w:val="left"/>
      <w:pPr>
        <w:ind w:left="720" w:hanging="360"/>
      </w:pPr>
      <w:rPr>
        <w:rFonts w:ascii="Symbol" w:hAnsi="Symbol"/>
      </w:rPr>
    </w:lvl>
    <w:lvl w:ilvl="1" w:tplc="EE4A2538">
      <w:start w:val="1"/>
      <w:numFmt w:val="bullet"/>
      <w:lvlText w:val=""/>
      <w:lvlJc w:val="left"/>
      <w:pPr>
        <w:ind w:left="720" w:hanging="360"/>
      </w:pPr>
      <w:rPr>
        <w:rFonts w:ascii="Symbol" w:hAnsi="Symbol"/>
      </w:rPr>
    </w:lvl>
    <w:lvl w:ilvl="2" w:tplc="53240BDC">
      <w:start w:val="1"/>
      <w:numFmt w:val="bullet"/>
      <w:lvlText w:val=""/>
      <w:lvlJc w:val="left"/>
      <w:pPr>
        <w:ind w:left="720" w:hanging="360"/>
      </w:pPr>
      <w:rPr>
        <w:rFonts w:ascii="Symbol" w:hAnsi="Symbol"/>
      </w:rPr>
    </w:lvl>
    <w:lvl w:ilvl="3" w:tplc="7974E5F8">
      <w:start w:val="1"/>
      <w:numFmt w:val="bullet"/>
      <w:lvlText w:val=""/>
      <w:lvlJc w:val="left"/>
      <w:pPr>
        <w:ind w:left="720" w:hanging="360"/>
      </w:pPr>
      <w:rPr>
        <w:rFonts w:ascii="Symbol" w:hAnsi="Symbol"/>
      </w:rPr>
    </w:lvl>
    <w:lvl w:ilvl="4" w:tplc="00CABC96">
      <w:start w:val="1"/>
      <w:numFmt w:val="bullet"/>
      <w:lvlText w:val=""/>
      <w:lvlJc w:val="left"/>
      <w:pPr>
        <w:ind w:left="720" w:hanging="360"/>
      </w:pPr>
      <w:rPr>
        <w:rFonts w:ascii="Symbol" w:hAnsi="Symbol"/>
      </w:rPr>
    </w:lvl>
    <w:lvl w:ilvl="5" w:tplc="4BBA83C0">
      <w:start w:val="1"/>
      <w:numFmt w:val="bullet"/>
      <w:lvlText w:val=""/>
      <w:lvlJc w:val="left"/>
      <w:pPr>
        <w:ind w:left="720" w:hanging="360"/>
      </w:pPr>
      <w:rPr>
        <w:rFonts w:ascii="Symbol" w:hAnsi="Symbol"/>
      </w:rPr>
    </w:lvl>
    <w:lvl w:ilvl="6" w:tplc="E96A0F86">
      <w:start w:val="1"/>
      <w:numFmt w:val="bullet"/>
      <w:lvlText w:val=""/>
      <w:lvlJc w:val="left"/>
      <w:pPr>
        <w:ind w:left="720" w:hanging="360"/>
      </w:pPr>
      <w:rPr>
        <w:rFonts w:ascii="Symbol" w:hAnsi="Symbol"/>
      </w:rPr>
    </w:lvl>
    <w:lvl w:ilvl="7" w:tplc="ED1CF362">
      <w:start w:val="1"/>
      <w:numFmt w:val="bullet"/>
      <w:lvlText w:val=""/>
      <w:lvlJc w:val="left"/>
      <w:pPr>
        <w:ind w:left="720" w:hanging="360"/>
      </w:pPr>
      <w:rPr>
        <w:rFonts w:ascii="Symbol" w:hAnsi="Symbol"/>
      </w:rPr>
    </w:lvl>
    <w:lvl w:ilvl="8" w:tplc="9D2E891E">
      <w:start w:val="1"/>
      <w:numFmt w:val="bullet"/>
      <w:lvlText w:val=""/>
      <w:lvlJc w:val="left"/>
      <w:pPr>
        <w:ind w:left="720" w:hanging="360"/>
      </w:pPr>
      <w:rPr>
        <w:rFonts w:ascii="Symbol" w:hAnsi="Symbol"/>
      </w:rPr>
    </w:lvl>
  </w:abstractNum>
  <w:abstractNum w:abstractNumId="6" w15:restartNumberingAfterBreak="0">
    <w:nsid w:val="3EBA1B8A"/>
    <w:multiLevelType w:val="hybridMultilevel"/>
    <w:tmpl w:val="CDEA1AD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3710F45"/>
    <w:multiLevelType w:val="hybridMultilevel"/>
    <w:tmpl w:val="32E0166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5F28EC"/>
    <w:multiLevelType w:val="hybridMultilevel"/>
    <w:tmpl w:val="FFAC0A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27124035">
    <w:abstractNumId w:val="10"/>
  </w:num>
  <w:num w:numId="2" w16cid:durableId="511069423">
    <w:abstractNumId w:val="6"/>
  </w:num>
  <w:num w:numId="3" w16cid:durableId="598567516">
    <w:abstractNumId w:val="1"/>
  </w:num>
  <w:num w:numId="4" w16cid:durableId="1537961348">
    <w:abstractNumId w:val="11"/>
  </w:num>
  <w:num w:numId="5" w16cid:durableId="103037712">
    <w:abstractNumId w:val="4"/>
    <w:lvlOverride w:ilvl="0">
      <w:startOverride w:val="15"/>
    </w:lvlOverride>
  </w:num>
  <w:num w:numId="6" w16cid:durableId="115463779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443841408">
    <w:abstractNumId w:val="0"/>
  </w:num>
  <w:num w:numId="8" w16cid:durableId="929319171">
    <w:abstractNumId w:val="3"/>
  </w:num>
  <w:num w:numId="9" w16cid:durableId="1209992102">
    <w:abstractNumId w:val="9"/>
  </w:num>
  <w:num w:numId="10" w16cid:durableId="933243368">
    <w:abstractNumId w:val="4"/>
  </w:num>
  <w:num w:numId="11" w16cid:durableId="3681479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69648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947922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93053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17169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70877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9097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02303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3616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12594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98879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10976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116603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560669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664077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82606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39274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90260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363673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39912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391782">
    <w:abstractNumId w:val="8"/>
  </w:num>
  <w:num w:numId="32" w16cid:durableId="1910114114">
    <w:abstractNumId w:val="2"/>
  </w:num>
  <w:num w:numId="33" w16cid:durableId="178252799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93"/>
    <w:rsid w:val="000002E6"/>
    <w:rsid w:val="0000103F"/>
    <w:rsid w:val="0000276A"/>
    <w:rsid w:val="00002C8D"/>
    <w:rsid w:val="000030E6"/>
    <w:rsid w:val="0000347D"/>
    <w:rsid w:val="00003507"/>
    <w:rsid w:val="00003AA3"/>
    <w:rsid w:val="00004735"/>
    <w:rsid w:val="000049D5"/>
    <w:rsid w:val="0000574B"/>
    <w:rsid w:val="000058D0"/>
    <w:rsid w:val="00005E23"/>
    <w:rsid w:val="0000644A"/>
    <w:rsid w:val="000076BF"/>
    <w:rsid w:val="000109CF"/>
    <w:rsid w:val="000111CE"/>
    <w:rsid w:val="0001130B"/>
    <w:rsid w:val="00013145"/>
    <w:rsid w:val="0001349F"/>
    <w:rsid w:val="00013BF0"/>
    <w:rsid w:val="00013FF2"/>
    <w:rsid w:val="000140BE"/>
    <w:rsid w:val="0001463C"/>
    <w:rsid w:val="00015AE6"/>
    <w:rsid w:val="000161E3"/>
    <w:rsid w:val="00016625"/>
    <w:rsid w:val="0001781A"/>
    <w:rsid w:val="00020221"/>
    <w:rsid w:val="000204E3"/>
    <w:rsid w:val="00020687"/>
    <w:rsid w:val="000209A0"/>
    <w:rsid w:val="00021733"/>
    <w:rsid w:val="0002314D"/>
    <w:rsid w:val="000231B9"/>
    <w:rsid w:val="000239F7"/>
    <w:rsid w:val="00023B58"/>
    <w:rsid w:val="00023E1D"/>
    <w:rsid w:val="000246EA"/>
    <w:rsid w:val="00024CEC"/>
    <w:rsid w:val="000252CB"/>
    <w:rsid w:val="00027723"/>
    <w:rsid w:val="00030251"/>
    <w:rsid w:val="00032D30"/>
    <w:rsid w:val="000332D8"/>
    <w:rsid w:val="000332E3"/>
    <w:rsid w:val="0003449B"/>
    <w:rsid w:val="00035277"/>
    <w:rsid w:val="00035310"/>
    <w:rsid w:val="00035452"/>
    <w:rsid w:val="00036428"/>
    <w:rsid w:val="00036951"/>
    <w:rsid w:val="000377B1"/>
    <w:rsid w:val="0003790A"/>
    <w:rsid w:val="00040468"/>
    <w:rsid w:val="00041249"/>
    <w:rsid w:val="00041711"/>
    <w:rsid w:val="000417AC"/>
    <w:rsid w:val="0004187B"/>
    <w:rsid w:val="0004212D"/>
    <w:rsid w:val="00043A9C"/>
    <w:rsid w:val="00043D23"/>
    <w:rsid w:val="00045F0D"/>
    <w:rsid w:val="00046521"/>
    <w:rsid w:val="00046925"/>
    <w:rsid w:val="00046D00"/>
    <w:rsid w:val="0004750C"/>
    <w:rsid w:val="00047862"/>
    <w:rsid w:val="00047FB1"/>
    <w:rsid w:val="00050D20"/>
    <w:rsid w:val="000515F9"/>
    <w:rsid w:val="00051FA7"/>
    <w:rsid w:val="000528AB"/>
    <w:rsid w:val="00052D5C"/>
    <w:rsid w:val="0005357F"/>
    <w:rsid w:val="000535AC"/>
    <w:rsid w:val="00053687"/>
    <w:rsid w:val="00053809"/>
    <w:rsid w:val="0005389D"/>
    <w:rsid w:val="00054D26"/>
    <w:rsid w:val="0005526F"/>
    <w:rsid w:val="000554CA"/>
    <w:rsid w:val="00055D1A"/>
    <w:rsid w:val="00056B7A"/>
    <w:rsid w:val="00056BA5"/>
    <w:rsid w:val="0006008F"/>
    <w:rsid w:val="00060FBB"/>
    <w:rsid w:val="00061D5B"/>
    <w:rsid w:val="00062F35"/>
    <w:rsid w:val="0006367E"/>
    <w:rsid w:val="00063E96"/>
    <w:rsid w:val="000641F8"/>
    <w:rsid w:val="000644FE"/>
    <w:rsid w:val="000656C2"/>
    <w:rsid w:val="00066F0B"/>
    <w:rsid w:val="000670CE"/>
    <w:rsid w:val="00067404"/>
    <w:rsid w:val="00067B0D"/>
    <w:rsid w:val="00067D35"/>
    <w:rsid w:val="00067D93"/>
    <w:rsid w:val="000701D1"/>
    <w:rsid w:val="000706B9"/>
    <w:rsid w:val="00071124"/>
    <w:rsid w:val="0007138D"/>
    <w:rsid w:val="0007169B"/>
    <w:rsid w:val="000716AC"/>
    <w:rsid w:val="000719BC"/>
    <w:rsid w:val="00071B30"/>
    <w:rsid w:val="00071C6E"/>
    <w:rsid w:val="00071D64"/>
    <w:rsid w:val="0007209D"/>
    <w:rsid w:val="00072282"/>
    <w:rsid w:val="00072AE6"/>
    <w:rsid w:val="000737C6"/>
    <w:rsid w:val="000741E2"/>
    <w:rsid w:val="00074F0F"/>
    <w:rsid w:val="00077683"/>
    <w:rsid w:val="000779CA"/>
    <w:rsid w:val="00077D81"/>
    <w:rsid w:val="00080ACD"/>
    <w:rsid w:val="00081865"/>
    <w:rsid w:val="00082B1D"/>
    <w:rsid w:val="00083F56"/>
    <w:rsid w:val="00084035"/>
    <w:rsid w:val="000842CF"/>
    <w:rsid w:val="000843B6"/>
    <w:rsid w:val="00084D0E"/>
    <w:rsid w:val="0008517F"/>
    <w:rsid w:val="00085380"/>
    <w:rsid w:val="00085E63"/>
    <w:rsid w:val="00085E7E"/>
    <w:rsid w:val="0008662C"/>
    <w:rsid w:val="000869C0"/>
    <w:rsid w:val="00090250"/>
    <w:rsid w:val="00090AF5"/>
    <w:rsid w:val="00090B6A"/>
    <w:rsid w:val="00090F6E"/>
    <w:rsid w:val="000910E4"/>
    <w:rsid w:val="000911E6"/>
    <w:rsid w:val="00091B85"/>
    <w:rsid w:val="00091FE9"/>
    <w:rsid w:val="0009306A"/>
    <w:rsid w:val="00093FFA"/>
    <w:rsid w:val="00094A56"/>
    <w:rsid w:val="00094D78"/>
    <w:rsid w:val="00094EED"/>
    <w:rsid w:val="000952D5"/>
    <w:rsid w:val="000955E9"/>
    <w:rsid w:val="00096489"/>
    <w:rsid w:val="00096E75"/>
    <w:rsid w:val="00097147"/>
    <w:rsid w:val="00097A86"/>
    <w:rsid w:val="0009BD3D"/>
    <w:rsid w:val="000A0C09"/>
    <w:rsid w:val="000A0DD3"/>
    <w:rsid w:val="000A202D"/>
    <w:rsid w:val="000A2D46"/>
    <w:rsid w:val="000A364C"/>
    <w:rsid w:val="000A5316"/>
    <w:rsid w:val="000A60E9"/>
    <w:rsid w:val="000A7EE3"/>
    <w:rsid w:val="000A7FE7"/>
    <w:rsid w:val="000AED9B"/>
    <w:rsid w:val="000B1C7C"/>
    <w:rsid w:val="000B5D72"/>
    <w:rsid w:val="000B6304"/>
    <w:rsid w:val="000B7F45"/>
    <w:rsid w:val="000B9C84"/>
    <w:rsid w:val="000C0270"/>
    <w:rsid w:val="000C08F5"/>
    <w:rsid w:val="000C0ED8"/>
    <w:rsid w:val="000C0F3D"/>
    <w:rsid w:val="000C11DF"/>
    <w:rsid w:val="000C1ACB"/>
    <w:rsid w:val="000C1B93"/>
    <w:rsid w:val="000C1BDC"/>
    <w:rsid w:val="000C1BF7"/>
    <w:rsid w:val="000C24ED"/>
    <w:rsid w:val="000C2E93"/>
    <w:rsid w:val="000C4C43"/>
    <w:rsid w:val="000C58D7"/>
    <w:rsid w:val="000C5BA3"/>
    <w:rsid w:val="000C6B78"/>
    <w:rsid w:val="000C6E06"/>
    <w:rsid w:val="000D05E7"/>
    <w:rsid w:val="000D09CD"/>
    <w:rsid w:val="000D0DD8"/>
    <w:rsid w:val="000D1BC9"/>
    <w:rsid w:val="000D3077"/>
    <w:rsid w:val="000D3AA0"/>
    <w:rsid w:val="000D3BBE"/>
    <w:rsid w:val="000D40BC"/>
    <w:rsid w:val="000D4508"/>
    <w:rsid w:val="000D5CD7"/>
    <w:rsid w:val="000D6253"/>
    <w:rsid w:val="000D637B"/>
    <w:rsid w:val="000D6B45"/>
    <w:rsid w:val="000D7466"/>
    <w:rsid w:val="000D77C0"/>
    <w:rsid w:val="000E0867"/>
    <w:rsid w:val="000E212B"/>
    <w:rsid w:val="000E28E1"/>
    <w:rsid w:val="000E4022"/>
    <w:rsid w:val="000E4452"/>
    <w:rsid w:val="000E4828"/>
    <w:rsid w:val="000E496B"/>
    <w:rsid w:val="000E5C60"/>
    <w:rsid w:val="000E5E03"/>
    <w:rsid w:val="000F0ACD"/>
    <w:rsid w:val="000F0CC8"/>
    <w:rsid w:val="000F0DE3"/>
    <w:rsid w:val="000F16E9"/>
    <w:rsid w:val="000F25A7"/>
    <w:rsid w:val="000F335F"/>
    <w:rsid w:val="000F3B90"/>
    <w:rsid w:val="000F41E5"/>
    <w:rsid w:val="000F4707"/>
    <w:rsid w:val="000F4886"/>
    <w:rsid w:val="000F4F85"/>
    <w:rsid w:val="000F6681"/>
    <w:rsid w:val="000F6D63"/>
    <w:rsid w:val="000F754A"/>
    <w:rsid w:val="000F7869"/>
    <w:rsid w:val="000FCF16"/>
    <w:rsid w:val="001001DE"/>
    <w:rsid w:val="00101516"/>
    <w:rsid w:val="00103019"/>
    <w:rsid w:val="0010306F"/>
    <w:rsid w:val="0010477D"/>
    <w:rsid w:val="0010498D"/>
    <w:rsid w:val="00104DDA"/>
    <w:rsid w:val="0010518C"/>
    <w:rsid w:val="00106163"/>
    <w:rsid w:val="0010663B"/>
    <w:rsid w:val="001068A8"/>
    <w:rsid w:val="0010698E"/>
    <w:rsid w:val="001079AC"/>
    <w:rsid w:val="0010ADBB"/>
    <w:rsid w:val="001101AF"/>
    <w:rsid w:val="00111947"/>
    <w:rsid w:val="001122BF"/>
    <w:rsid w:val="00112528"/>
    <w:rsid w:val="001128EA"/>
    <w:rsid w:val="00112FFB"/>
    <w:rsid w:val="0011309F"/>
    <w:rsid w:val="0011346F"/>
    <w:rsid w:val="0011596C"/>
    <w:rsid w:val="00115F45"/>
    <w:rsid w:val="00116682"/>
    <w:rsid w:val="00116C93"/>
    <w:rsid w:val="00117830"/>
    <w:rsid w:val="00118F9F"/>
    <w:rsid w:val="0011A5C0"/>
    <w:rsid w:val="001208A5"/>
    <w:rsid w:val="001210E3"/>
    <w:rsid w:val="00121770"/>
    <w:rsid w:val="00123E3E"/>
    <w:rsid w:val="001247F3"/>
    <w:rsid w:val="00124D0E"/>
    <w:rsid w:val="00124F0B"/>
    <w:rsid w:val="00125120"/>
    <w:rsid w:val="001259CE"/>
    <w:rsid w:val="00125BC5"/>
    <w:rsid w:val="001260A7"/>
    <w:rsid w:val="00126810"/>
    <w:rsid w:val="0012756E"/>
    <w:rsid w:val="00130AEF"/>
    <w:rsid w:val="00130CC7"/>
    <w:rsid w:val="00130E3B"/>
    <w:rsid w:val="00131217"/>
    <w:rsid w:val="00131AD3"/>
    <w:rsid w:val="00131EEE"/>
    <w:rsid w:val="00132445"/>
    <w:rsid w:val="001331B6"/>
    <w:rsid w:val="00133665"/>
    <w:rsid w:val="00133965"/>
    <w:rsid w:val="0013398A"/>
    <w:rsid w:val="00133A40"/>
    <w:rsid w:val="00134144"/>
    <w:rsid w:val="0013465E"/>
    <w:rsid w:val="00135516"/>
    <w:rsid w:val="00135C05"/>
    <w:rsid w:val="0013600A"/>
    <w:rsid w:val="001360EE"/>
    <w:rsid w:val="0013689C"/>
    <w:rsid w:val="0013703C"/>
    <w:rsid w:val="00140442"/>
    <w:rsid w:val="00140A62"/>
    <w:rsid w:val="00140C4D"/>
    <w:rsid w:val="00141122"/>
    <w:rsid w:val="00141C4F"/>
    <w:rsid w:val="00142580"/>
    <w:rsid w:val="0014259B"/>
    <w:rsid w:val="00145684"/>
    <w:rsid w:val="00146334"/>
    <w:rsid w:val="00147783"/>
    <w:rsid w:val="00147807"/>
    <w:rsid w:val="00147D4F"/>
    <w:rsid w:val="00150EB9"/>
    <w:rsid w:val="00151552"/>
    <w:rsid w:val="00151901"/>
    <w:rsid w:val="00151E3B"/>
    <w:rsid w:val="001525A5"/>
    <w:rsid w:val="00152999"/>
    <w:rsid w:val="00153D13"/>
    <w:rsid w:val="001540AD"/>
    <w:rsid w:val="00154904"/>
    <w:rsid w:val="00154996"/>
    <w:rsid w:val="00155698"/>
    <w:rsid w:val="00155BB0"/>
    <w:rsid w:val="001561DB"/>
    <w:rsid w:val="00156A37"/>
    <w:rsid w:val="001578A0"/>
    <w:rsid w:val="001606C6"/>
    <w:rsid w:val="00160770"/>
    <w:rsid w:val="0016129B"/>
    <w:rsid w:val="00162F63"/>
    <w:rsid w:val="00163C58"/>
    <w:rsid w:val="00164263"/>
    <w:rsid w:val="00164294"/>
    <w:rsid w:val="00164B01"/>
    <w:rsid w:val="00164EAC"/>
    <w:rsid w:val="00164EC1"/>
    <w:rsid w:val="00164ECC"/>
    <w:rsid w:val="00165638"/>
    <w:rsid w:val="00165A8C"/>
    <w:rsid w:val="00166054"/>
    <w:rsid w:val="00166184"/>
    <w:rsid w:val="00166205"/>
    <w:rsid w:val="00166B5E"/>
    <w:rsid w:val="00167954"/>
    <w:rsid w:val="001702B5"/>
    <w:rsid w:val="00170411"/>
    <w:rsid w:val="00170FEB"/>
    <w:rsid w:val="00170FFF"/>
    <w:rsid w:val="0017137B"/>
    <w:rsid w:val="00171454"/>
    <w:rsid w:val="00172944"/>
    <w:rsid w:val="00173706"/>
    <w:rsid w:val="00173A72"/>
    <w:rsid w:val="0017408C"/>
    <w:rsid w:val="001740C1"/>
    <w:rsid w:val="00174387"/>
    <w:rsid w:val="00174530"/>
    <w:rsid w:val="00174F40"/>
    <w:rsid w:val="00175625"/>
    <w:rsid w:val="001757CE"/>
    <w:rsid w:val="001759C9"/>
    <w:rsid w:val="00175C2F"/>
    <w:rsid w:val="00176319"/>
    <w:rsid w:val="00177A7A"/>
    <w:rsid w:val="00177E6A"/>
    <w:rsid w:val="0018066B"/>
    <w:rsid w:val="00180683"/>
    <w:rsid w:val="001809D6"/>
    <w:rsid w:val="00180E85"/>
    <w:rsid w:val="00182D4A"/>
    <w:rsid w:val="001846C7"/>
    <w:rsid w:val="00184ED8"/>
    <w:rsid w:val="00187274"/>
    <w:rsid w:val="00187420"/>
    <w:rsid w:val="00190C6F"/>
    <w:rsid w:val="00191895"/>
    <w:rsid w:val="00192185"/>
    <w:rsid w:val="00192189"/>
    <w:rsid w:val="00192D24"/>
    <w:rsid w:val="00193441"/>
    <w:rsid w:val="00195FEE"/>
    <w:rsid w:val="001961DE"/>
    <w:rsid w:val="001977B0"/>
    <w:rsid w:val="001A0086"/>
    <w:rsid w:val="001A07A9"/>
    <w:rsid w:val="001A09E1"/>
    <w:rsid w:val="001A0A3A"/>
    <w:rsid w:val="001A0CA4"/>
    <w:rsid w:val="001A1252"/>
    <w:rsid w:val="001A17E7"/>
    <w:rsid w:val="001A18F7"/>
    <w:rsid w:val="001A1902"/>
    <w:rsid w:val="001A271B"/>
    <w:rsid w:val="001A2CB3"/>
    <w:rsid w:val="001A2D64"/>
    <w:rsid w:val="001A2D9F"/>
    <w:rsid w:val="001A3009"/>
    <w:rsid w:val="001A3FF9"/>
    <w:rsid w:val="001A4309"/>
    <w:rsid w:val="001A53D7"/>
    <w:rsid w:val="001A5623"/>
    <w:rsid w:val="001A5B35"/>
    <w:rsid w:val="001A5B93"/>
    <w:rsid w:val="001A6410"/>
    <w:rsid w:val="001A6636"/>
    <w:rsid w:val="001A6840"/>
    <w:rsid w:val="001A719F"/>
    <w:rsid w:val="001A7393"/>
    <w:rsid w:val="001A7D39"/>
    <w:rsid w:val="001B1152"/>
    <w:rsid w:val="001B1252"/>
    <w:rsid w:val="001B1ADE"/>
    <w:rsid w:val="001B2117"/>
    <w:rsid w:val="001B2CD1"/>
    <w:rsid w:val="001B2FA1"/>
    <w:rsid w:val="001B3060"/>
    <w:rsid w:val="001B309A"/>
    <w:rsid w:val="001B3395"/>
    <w:rsid w:val="001B3E7F"/>
    <w:rsid w:val="001B3F2C"/>
    <w:rsid w:val="001B45EE"/>
    <w:rsid w:val="001B4A58"/>
    <w:rsid w:val="001B4ADB"/>
    <w:rsid w:val="001B4E12"/>
    <w:rsid w:val="001B519A"/>
    <w:rsid w:val="001B57DD"/>
    <w:rsid w:val="001B5D80"/>
    <w:rsid w:val="001B71EE"/>
    <w:rsid w:val="001B728E"/>
    <w:rsid w:val="001B7465"/>
    <w:rsid w:val="001C05B6"/>
    <w:rsid w:val="001C07E5"/>
    <w:rsid w:val="001C07EB"/>
    <w:rsid w:val="001C0BD3"/>
    <w:rsid w:val="001C1755"/>
    <w:rsid w:val="001C23B1"/>
    <w:rsid w:val="001C361D"/>
    <w:rsid w:val="001C3C3D"/>
    <w:rsid w:val="001C3CEC"/>
    <w:rsid w:val="001C4F53"/>
    <w:rsid w:val="001C5FF8"/>
    <w:rsid w:val="001C7625"/>
    <w:rsid w:val="001C7E97"/>
    <w:rsid w:val="001D01AD"/>
    <w:rsid w:val="001D0309"/>
    <w:rsid w:val="001D0429"/>
    <w:rsid w:val="001D0BB3"/>
    <w:rsid w:val="001D0CF4"/>
    <w:rsid w:val="001D154A"/>
    <w:rsid w:val="001D1AA3"/>
    <w:rsid w:val="001D1AA6"/>
    <w:rsid w:val="001D1AA8"/>
    <w:rsid w:val="001D27BB"/>
    <w:rsid w:val="001D2A53"/>
    <w:rsid w:val="001D30B4"/>
    <w:rsid w:val="001D30F4"/>
    <w:rsid w:val="001D469E"/>
    <w:rsid w:val="001D5230"/>
    <w:rsid w:val="001D5BA7"/>
    <w:rsid w:val="001D6C77"/>
    <w:rsid w:val="001D7BAC"/>
    <w:rsid w:val="001E01EC"/>
    <w:rsid w:val="001E103F"/>
    <w:rsid w:val="001E2A44"/>
    <w:rsid w:val="001E2E51"/>
    <w:rsid w:val="001E2FEF"/>
    <w:rsid w:val="001E3257"/>
    <w:rsid w:val="001E3EF1"/>
    <w:rsid w:val="001E4BD5"/>
    <w:rsid w:val="001E5099"/>
    <w:rsid w:val="001E54B2"/>
    <w:rsid w:val="001E5532"/>
    <w:rsid w:val="001E6A32"/>
    <w:rsid w:val="001E7B6C"/>
    <w:rsid w:val="001F02C6"/>
    <w:rsid w:val="001F0569"/>
    <w:rsid w:val="001F0A7A"/>
    <w:rsid w:val="001F0AA8"/>
    <w:rsid w:val="001F0F28"/>
    <w:rsid w:val="001F1AFB"/>
    <w:rsid w:val="001F1E27"/>
    <w:rsid w:val="001F1E9C"/>
    <w:rsid w:val="001F2673"/>
    <w:rsid w:val="001F2811"/>
    <w:rsid w:val="001F2D78"/>
    <w:rsid w:val="001F375A"/>
    <w:rsid w:val="001F46D3"/>
    <w:rsid w:val="001F4EFB"/>
    <w:rsid w:val="001F5A82"/>
    <w:rsid w:val="001F66AF"/>
    <w:rsid w:val="001F68E2"/>
    <w:rsid w:val="001F7912"/>
    <w:rsid w:val="001F7BFB"/>
    <w:rsid w:val="0020003F"/>
    <w:rsid w:val="00200C01"/>
    <w:rsid w:val="002015A3"/>
    <w:rsid w:val="00201AFE"/>
    <w:rsid w:val="0020212A"/>
    <w:rsid w:val="0020247D"/>
    <w:rsid w:val="0020326F"/>
    <w:rsid w:val="00203C0E"/>
    <w:rsid w:val="0020439A"/>
    <w:rsid w:val="00204636"/>
    <w:rsid w:val="00204790"/>
    <w:rsid w:val="002058D3"/>
    <w:rsid w:val="00205B10"/>
    <w:rsid w:val="002061E4"/>
    <w:rsid w:val="00206380"/>
    <w:rsid w:val="00206977"/>
    <w:rsid w:val="00206E6E"/>
    <w:rsid w:val="00206EFF"/>
    <w:rsid w:val="00207215"/>
    <w:rsid w:val="002105AD"/>
    <w:rsid w:val="00210797"/>
    <w:rsid w:val="002111E6"/>
    <w:rsid w:val="002118C2"/>
    <w:rsid w:val="00211A7C"/>
    <w:rsid w:val="00211C85"/>
    <w:rsid w:val="00212576"/>
    <w:rsid w:val="002125E3"/>
    <w:rsid w:val="00212702"/>
    <w:rsid w:val="002127A3"/>
    <w:rsid w:val="00212D61"/>
    <w:rsid w:val="00214670"/>
    <w:rsid w:val="00214A49"/>
    <w:rsid w:val="002154D2"/>
    <w:rsid w:val="002156B7"/>
    <w:rsid w:val="002162DA"/>
    <w:rsid w:val="002163C5"/>
    <w:rsid w:val="002167AB"/>
    <w:rsid w:val="00220BB1"/>
    <w:rsid w:val="002214D7"/>
    <w:rsid w:val="002214D8"/>
    <w:rsid w:val="00221C7F"/>
    <w:rsid w:val="002220BD"/>
    <w:rsid w:val="00222A2E"/>
    <w:rsid w:val="00224C65"/>
    <w:rsid w:val="00224E47"/>
    <w:rsid w:val="00226B95"/>
    <w:rsid w:val="00226EC9"/>
    <w:rsid w:val="00230238"/>
    <w:rsid w:val="00231D0F"/>
    <w:rsid w:val="00232080"/>
    <w:rsid w:val="00232819"/>
    <w:rsid w:val="00232CD3"/>
    <w:rsid w:val="002334C1"/>
    <w:rsid w:val="00234143"/>
    <w:rsid w:val="00235497"/>
    <w:rsid w:val="002366E8"/>
    <w:rsid w:val="00236A8A"/>
    <w:rsid w:val="00236EE1"/>
    <w:rsid w:val="00237E77"/>
    <w:rsid w:val="0023A0CE"/>
    <w:rsid w:val="00240077"/>
    <w:rsid w:val="002403CC"/>
    <w:rsid w:val="00240C05"/>
    <w:rsid w:val="002410A6"/>
    <w:rsid w:val="002413F2"/>
    <w:rsid w:val="00241451"/>
    <w:rsid w:val="0024148D"/>
    <w:rsid w:val="00241DD5"/>
    <w:rsid w:val="00241F67"/>
    <w:rsid w:val="00244474"/>
    <w:rsid w:val="002446B4"/>
    <w:rsid w:val="00245422"/>
    <w:rsid w:val="00245874"/>
    <w:rsid w:val="0024602E"/>
    <w:rsid w:val="0024608D"/>
    <w:rsid w:val="0024699B"/>
    <w:rsid w:val="0024757C"/>
    <w:rsid w:val="00247682"/>
    <w:rsid w:val="002477F7"/>
    <w:rsid w:val="0024783C"/>
    <w:rsid w:val="0025043B"/>
    <w:rsid w:val="0025056F"/>
    <w:rsid w:val="00251062"/>
    <w:rsid w:val="00251EA6"/>
    <w:rsid w:val="0025281F"/>
    <w:rsid w:val="00252FBC"/>
    <w:rsid w:val="0025364B"/>
    <w:rsid w:val="0025423E"/>
    <w:rsid w:val="0025496C"/>
    <w:rsid w:val="00254D0E"/>
    <w:rsid w:val="00254E74"/>
    <w:rsid w:val="0025543D"/>
    <w:rsid w:val="0025592F"/>
    <w:rsid w:val="00255DC5"/>
    <w:rsid w:val="002560AA"/>
    <w:rsid w:val="002574E0"/>
    <w:rsid w:val="00260052"/>
    <w:rsid w:val="002603D6"/>
    <w:rsid w:val="002606CB"/>
    <w:rsid w:val="002612CA"/>
    <w:rsid w:val="002624EE"/>
    <w:rsid w:val="0026266C"/>
    <w:rsid w:val="002629D3"/>
    <w:rsid w:val="00263058"/>
    <w:rsid w:val="00263145"/>
    <w:rsid w:val="002637BB"/>
    <w:rsid w:val="002644ED"/>
    <w:rsid w:val="00264615"/>
    <w:rsid w:val="00264A58"/>
    <w:rsid w:val="00264BB5"/>
    <w:rsid w:val="0026548C"/>
    <w:rsid w:val="00265554"/>
    <w:rsid w:val="00265A2A"/>
    <w:rsid w:val="00265B96"/>
    <w:rsid w:val="00266207"/>
    <w:rsid w:val="0026650D"/>
    <w:rsid w:val="00266619"/>
    <w:rsid w:val="0026664A"/>
    <w:rsid w:val="00266744"/>
    <w:rsid w:val="00266A08"/>
    <w:rsid w:val="00266D80"/>
    <w:rsid w:val="00267A6E"/>
    <w:rsid w:val="00270357"/>
    <w:rsid w:val="00270AB5"/>
    <w:rsid w:val="00271899"/>
    <w:rsid w:val="00272F77"/>
    <w:rsid w:val="00273619"/>
    <w:rsid w:val="0027370C"/>
    <w:rsid w:val="002738AE"/>
    <w:rsid w:val="00274591"/>
    <w:rsid w:val="002745D5"/>
    <w:rsid w:val="00275998"/>
    <w:rsid w:val="0027ADC8"/>
    <w:rsid w:val="00280906"/>
    <w:rsid w:val="002809D9"/>
    <w:rsid w:val="0028133F"/>
    <w:rsid w:val="00281C9F"/>
    <w:rsid w:val="00281FDD"/>
    <w:rsid w:val="002820AC"/>
    <w:rsid w:val="0028240B"/>
    <w:rsid w:val="002839AF"/>
    <w:rsid w:val="00284588"/>
    <w:rsid w:val="00285C2E"/>
    <w:rsid w:val="00285D34"/>
    <w:rsid w:val="00285DE6"/>
    <w:rsid w:val="002860BA"/>
    <w:rsid w:val="00287C9A"/>
    <w:rsid w:val="002909D3"/>
    <w:rsid w:val="00291756"/>
    <w:rsid w:val="00293115"/>
    <w:rsid w:val="0029327A"/>
    <w:rsid w:val="0029328F"/>
    <w:rsid w:val="002936C6"/>
    <w:rsid w:val="00293FCE"/>
    <w:rsid w:val="00294C24"/>
    <w:rsid w:val="002957C6"/>
    <w:rsid w:val="00295830"/>
    <w:rsid w:val="00295BA2"/>
    <w:rsid w:val="00295F39"/>
    <w:rsid w:val="00296080"/>
    <w:rsid w:val="00296497"/>
    <w:rsid w:val="00297CD3"/>
    <w:rsid w:val="002A01D5"/>
    <w:rsid w:val="002A06BE"/>
    <w:rsid w:val="002A0BAB"/>
    <w:rsid w:val="002A1020"/>
    <w:rsid w:val="002A146F"/>
    <w:rsid w:val="002A15D5"/>
    <w:rsid w:val="002A20EA"/>
    <w:rsid w:val="002A28B4"/>
    <w:rsid w:val="002A2B8C"/>
    <w:rsid w:val="002A2E36"/>
    <w:rsid w:val="002A2E8D"/>
    <w:rsid w:val="002A3053"/>
    <w:rsid w:val="002A328F"/>
    <w:rsid w:val="002A3504"/>
    <w:rsid w:val="002A35CF"/>
    <w:rsid w:val="002A3FBF"/>
    <w:rsid w:val="002A447A"/>
    <w:rsid w:val="002A475D"/>
    <w:rsid w:val="002A48AE"/>
    <w:rsid w:val="002A4BC9"/>
    <w:rsid w:val="002A54D6"/>
    <w:rsid w:val="002A6840"/>
    <w:rsid w:val="002A69B8"/>
    <w:rsid w:val="002A6E80"/>
    <w:rsid w:val="002A6EA6"/>
    <w:rsid w:val="002A7A15"/>
    <w:rsid w:val="002B12FC"/>
    <w:rsid w:val="002B24F6"/>
    <w:rsid w:val="002B272F"/>
    <w:rsid w:val="002B2A8F"/>
    <w:rsid w:val="002B488A"/>
    <w:rsid w:val="002B50F2"/>
    <w:rsid w:val="002B51F4"/>
    <w:rsid w:val="002B5650"/>
    <w:rsid w:val="002B5D0E"/>
    <w:rsid w:val="002B612D"/>
    <w:rsid w:val="002B62FE"/>
    <w:rsid w:val="002B6DE7"/>
    <w:rsid w:val="002B76B9"/>
    <w:rsid w:val="002B7A99"/>
    <w:rsid w:val="002B7B86"/>
    <w:rsid w:val="002B7E28"/>
    <w:rsid w:val="002BE1D7"/>
    <w:rsid w:val="002C00AB"/>
    <w:rsid w:val="002C0251"/>
    <w:rsid w:val="002C0314"/>
    <w:rsid w:val="002C04B5"/>
    <w:rsid w:val="002C2893"/>
    <w:rsid w:val="002C2A11"/>
    <w:rsid w:val="002C307F"/>
    <w:rsid w:val="002C310A"/>
    <w:rsid w:val="002C54D5"/>
    <w:rsid w:val="002C6749"/>
    <w:rsid w:val="002C6B12"/>
    <w:rsid w:val="002D038B"/>
    <w:rsid w:val="002D0A00"/>
    <w:rsid w:val="002D274A"/>
    <w:rsid w:val="002D29B6"/>
    <w:rsid w:val="002D369C"/>
    <w:rsid w:val="002D3C23"/>
    <w:rsid w:val="002D3F02"/>
    <w:rsid w:val="002D45D6"/>
    <w:rsid w:val="002D46A9"/>
    <w:rsid w:val="002D47AE"/>
    <w:rsid w:val="002D5291"/>
    <w:rsid w:val="002D7729"/>
    <w:rsid w:val="002D7C36"/>
    <w:rsid w:val="002D7EEE"/>
    <w:rsid w:val="002E00BF"/>
    <w:rsid w:val="002E0211"/>
    <w:rsid w:val="002E059A"/>
    <w:rsid w:val="002E0993"/>
    <w:rsid w:val="002E0F2F"/>
    <w:rsid w:val="002E1184"/>
    <w:rsid w:val="002E13F1"/>
    <w:rsid w:val="002E19C7"/>
    <w:rsid w:val="002E363B"/>
    <w:rsid w:val="002E4049"/>
    <w:rsid w:val="002E4294"/>
    <w:rsid w:val="002E4514"/>
    <w:rsid w:val="002E4583"/>
    <w:rsid w:val="002E66A4"/>
    <w:rsid w:val="002E67AB"/>
    <w:rsid w:val="002E70DF"/>
    <w:rsid w:val="002E70F7"/>
    <w:rsid w:val="002E7945"/>
    <w:rsid w:val="002F0A2D"/>
    <w:rsid w:val="002F1388"/>
    <w:rsid w:val="002F18B4"/>
    <w:rsid w:val="002F1B1D"/>
    <w:rsid w:val="002F3B80"/>
    <w:rsid w:val="002F3CAD"/>
    <w:rsid w:val="002F4153"/>
    <w:rsid w:val="002F419F"/>
    <w:rsid w:val="002F4CA9"/>
    <w:rsid w:val="002F4EBF"/>
    <w:rsid w:val="002F53DF"/>
    <w:rsid w:val="002F5869"/>
    <w:rsid w:val="002F600F"/>
    <w:rsid w:val="002F664A"/>
    <w:rsid w:val="002F726E"/>
    <w:rsid w:val="002F78FF"/>
    <w:rsid w:val="002F7CFE"/>
    <w:rsid w:val="002F7F15"/>
    <w:rsid w:val="0030045C"/>
    <w:rsid w:val="003004D9"/>
    <w:rsid w:val="003006D2"/>
    <w:rsid w:val="00300E2B"/>
    <w:rsid w:val="00300F6B"/>
    <w:rsid w:val="00301040"/>
    <w:rsid w:val="00301560"/>
    <w:rsid w:val="003026A6"/>
    <w:rsid w:val="00302BEB"/>
    <w:rsid w:val="00302E73"/>
    <w:rsid w:val="00303085"/>
    <w:rsid w:val="003042CE"/>
    <w:rsid w:val="003049B7"/>
    <w:rsid w:val="00304A52"/>
    <w:rsid w:val="00304A68"/>
    <w:rsid w:val="0030542D"/>
    <w:rsid w:val="003059D3"/>
    <w:rsid w:val="003065EB"/>
    <w:rsid w:val="00306AEE"/>
    <w:rsid w:val="00306C23"/>
    <w:rsid w:val="00306D2F"/>
    <w:rsid w:val="003078FE"/>
    <w:rsid w:val="003079DD"/>
    <w:rsid w:val="00307A94"/>
    <w:rsid w:val="00310024"/>
    <w:rsid w:val="003107C8"/>
    <w:rsid w:val="00310DA4"/>
    <w:rsid w:val="00310E35"/>
    <w:rsid w:val="00311B6A"/>
    <w:rsid w:val="00312015"/>
    <w:rsid w:val="00312573"/>
    <w:rsid w:val="00314713"/>
    <w:rsid w:val="0031494A"/>
    <w:rsid w:val="00314C04"/>
    <w:rsid w:val="0031615C"/>
    <w:rsid w:val="00316982"/>
    <w:rsid w:val="00316AE3"/>
    <w:rsid w:val="0031F23E"/>
    <w:rsid w:val="00320105"/>
    <w:rsid w:val="003204EF"/>
    <w:rsid w:val="00320568"/>
    <w:rsid w:val="003212D3"/>
    <w:rsid w:val="00321682"/>
    <w:rsid w:val="00321FF5"/>
    <w:rsid w:val="00322286"/>
    <w:rsid w:val="00322B36"/>
    <w:rsid w:val="00322BE8"/>
    <w:rsid w:val="003233AB"/>
    <w:rsid w:val="00323496"/>
    <w:rsid w:val="00323BA9"/>
    <w:rsid w:val="00323E76"/>
    <w:rsid w:val="0032450E"/>
    <w:rsid w:val="00324973"/>
    <w:rsid w:val="00324B9C"/>
    <w:rsid w:val="00325070"/>
    <w:rsid w:val="003251C7"/>
    <w:rsid w:val="003254BC"/>
    <w:rsid w:val="003256A1"/>
    <w:rsid w:val="00326501"/>
    <w:rsid w:val="00326BD9"/>
    <w:rsid w:val="00330CEF"/>
    <w:rsid w:val="00331089"/>
    <w:rsid w:val="00331548"/>
    <w:rsid w:val="0033190F"/>
    <w:rsid w:val="00332AC7"/>
    <w:rsid w:val="00333BCB"/>
    <w:rsid w:val="00333E41"/>
    <w:rsid w:val="003347DD"/>
    <w:rsid w:val="00334CC3"/>
    <w:rsid w:val="00336849"/>
    <w:rsid w:val="00336D75"/>
    <w:rsid w:val="003379B8"/>
    <w:rsid w:val="0034086C"/>
    <w:rsid w:val="0034088E"/>
    <w:rsid w:val="003409DA"/>
    <w:rsid w:val="00340A05"/>
    <w:rsid w:val="00340DD9"/>
    <w:rsid w:val="003410C6"/>
    <w:rsid w:val="003421EE"/>
    <w:rsid w:val="003422DD"/>
    <w:rsid w:val="00342412"/>
    <w:rsid w:val="0034279A"/>
    <w:rsid w:val="00342D60"/>
    <w:rsid w:val="00343091"/>
    <w:rsid w:val="00343671"/>
    <w:rsid w:val="0034391C"/>
    <w:rsid w:val="00344898"/>
    <w:rsid w:val="00345096"/>
    <w:rsid w:val="00346C4F"/>
    <w:rsid w:val="00346CDF"/>
    <w:rsid w:val="0035135D"/>
    <w:rsid w:val="003516BB"/>
    <w:rsid w:val="00351CAE"/>
    <w:rsid w:val="00351CD7"/>
    <w:rsid w:val="0035242E"/>
    <w:rsid w:val="00352973"/>
    <w:rsid w:val="00352ACD"/>
    <w:rsid w:val="00353817"/>
    <w:rsid w:val="00354A5A"/>
    <w:rsid w:val="00354C3D"/>
    <w:rsid w:val="00354DC1"/>
    <w:rsid w:val="0035531A"/>
    <w:rsid w:val="0035594A"/>
    <w:rsid w:val="003559A1"/>
    <w:rsid w:val="00355C8A"/>
    <w:rsid w:val="003560CF"/>
    <w:rsid w:val="003562D3"/>
    <w:rsid w:val="003563C5"/>
    <w:rsid w:val="00360374"/>
    <w:rsid w:val="00360E17"/>
    <w:rsid w:val="00360FAE"/>
    <w:rsid w:val="003614C9"/>
    <w:rsid w:val="0036209C"/>
    <w:rsid w:val="003620B1"/>
    <w:rsid w:val="00362A94"/>
    <w:rsid w:val="0036383A"/>
    <w:rsid w:val="00363923"/>
    <w:rsid w:val="003648AF"/>
    <w:rsid w:val="00364D17"/>
    <w:rsid w:val="00364D79"/>
    <w:rsid w:val="003656E2"/>
    <w:rsid w:val="003659BB"/>
    <w:rsid w:val="00365E45"/>
    <w:rsid w:val="0036641E"/>
    <w:rsid w:val="0037039E"/>
    <w:rsid w:val="00371DCD"/>
    <w:rsid w:val="00373140"/>
    <w:rsid w:val="003734EF"/>
    <w:rsid w:val="00373754"/>
    <w:rsid w:val="00373982"/>
    <w:rsid w:val="0037416C"/>
    <w:rsid w:val="00374720"/>
    <w:rsid w:val="00374957"/>
    <w:rsid w:val="00374E83"/>
    <w:rsid w:val="0037699E"/>
    <w:rsid w:val="003770C9"/>
    <w:rsid w:val="003775F1"/>
    <w:rsid w:val="0037C76A"/>
    <w:rsid w:val="00381489"/>
    <w:rsid w:val="00381606"/>
    <w:rsid w:val="00381E83"/>
    <w:rsid w:val="00381E85"/>
    <w:rsid w:val="00382942"/>
    <w:rsid w:val="003830B2"/>
    <w:rsid w:val="003838C5"/>
    <w:rsid w:val="00383B14"/>
    <w:rsid w:val="00383FDF"/>
    <w:rsid w:val="00384CAB"/>
    <w:rsid w:val="00385DFB"/>
    <w:rsid w:val="003860FB"/>
    <w:rsid w:val="00386236"/>
    <w:rsid w:val="00386A12"/>
    <w:rsid w:val="00386FCB"/>
    <w:rsid w:val="003870C3"/>
    <w:rsid w:val="00387133"/>
    <w:rsid w:val="0038789E"/>
    <w:rsid w:val="0038EDA5"/>
    <w:rsid w:val="00391588"/>
    <w:rsid w:val="00391600"/>
    <w:rsid w:val="00391AA7"/>
    <w:rsid w:val="003923A8"/>
    <w:rsid w:val="00392737"/>
    <w:rsid w:val="00393208"/>
    <w:rsid w:val="00393C77"/>
    <w:rsid w:val="00394640"/>
    <w:rsid w:val="00394932"/>
    <w:rsid w:val="00394FF7"/>
    <w:rsid w:val="00395583"/>
    <w:rsid w:val="003957FE"/>
    <w:rsid w:val="00395B81"/>
    <w:rsid w:val="00395E03"/>
    <w:rsid w:val="00396419"/>
    <w:rsid w:val="00396A9B"/>
    <w:rsid w:val="00396CF7"/>
    <w:rsid w:val="00396F0B"/>
    <w:rsid w:val="0039737A"/>
    <w:rsid w:val="00397A1A"/>
    <w:rsid w:val="00397CFA"/>
    <w:rsid w:val="00397D95"/>
    <w:rsid w:val="0039E90C"/>
    <w:rsid w:val="003A039C"/>
    <w:rsid w:val="003A0A64"/>
    <w:rsid w:val="003A2322"/>
    <w:rsid w:val="003A23C1"/>
    <w:rsid w:val="003A3B38"/>
    <w:rsid w:val="003A424F"/>
    <w:rsid w:val="003A4D3D"/>
    <w:rsid w:val="003A4E67"/>
    <w:rsid w:val="003A5190"/>
    <w:rsid w:val="003A6524"/>
    <w:rsid w:val="003B03E7"/>
    <w:rsid w:val="003B066F"/>
    <w:rsid w:val="003B127E"/>
    <w:rsid w:val="003B1A4D"/>
    <w:rsid w:val="003B240E"/>
    <w:rsid w:val="003B2649"/>
    <w:rsid w:val="003B2F9F"/>
    <w:rsid w:val="003B2FEB"/>
    <w:rsid w:val="003B34A4"/>
    <w:rsid w:val="003B36AD"/>
    <w:rsid w:val="003B4247"/>
    <w:rsid w:val="003B4FBC"/>
    <w:rsid w:val="003B5028"/>
    <w:rsid w:val="003B62ED"/>
    <w:rsid w:val="003B6F64"/>
    <w:rsid w:val="003B7C8C"/>
    <w:rsid w:val="003C05A3"/>
    <w:rsid w:val="003C14A0"/>
    <w:rsid w:val="003C2235"/>
    <w:rsid w:val="003C29C8"/>
    <w:rsid w:val="003C33A2"/>
    <w:rsid w:val="003C4029"/>
    <w:rsid w:val="003C46C6"/>
    <w:rsid w:val="003C4862"/>
    <w:rsid w:val="003C4C0B"/>
    <w:rsid w:val="003C4EBC"/>
    <w:rsid w:val="003C5050"/>
    <w:rsid w:val="003C595F"/>
    <w:rsid w:val="003C5B69"/>
    <w:rsid w:val="003C60CE"/>
    <w:rsid w:val="003C636B"/>
    <w:rsid w:val="003C644E"/>
    <w:rsid w:val="003C6EA8"/>
    <w:rsid w:val="003C6FAA"/>
    <w:rsid w:val="003C7813"/>
    <w:rsid w:val="003D01BE"/>
    <w:rsid w:val="003D01E8"/>
    <w:rsid w:val="003D0941"/>
    <w:rsid w:val="003D0944"/>
    <w:rsid w:val="003D0FDD"/>
    <w:rsid w:val="003D13EF"/>
    <w:rsid w:val="003D1B54"/>
    <w:rsid w:val="003D45B6"/>
    <w:rsid w:val="003D4AEE"/>
    <w:rsid w:val="003D4D96"/>
    <w:rsid w:val="003D542D"/>
    <w:rsid w:val="003D58DD"/>
    <w:rsid w:val="003D5DBD"/>
    <w:rsid w:val="003D7C45"/>
    <w:rsid w:val="003DE137"/>
    <w:rsid w:val="003E075F"/>
    <w:rsid w:val="003E07EE"/>
    <w:rsid w:val="003E1791"/>
    <w:rsid w:val="003E2472"/>
    <w:rsid w:val="003E37A4"/>
    <w:rsid w:val="003E41A5"/>
    <w:rsid w:val="003E4CBB"/>
    <w:rsid w:val="003E5188"/>
    <w:rsid w:val="003E54DD"/>
    <w:rsid w:val="003E5E50"/>
    <w:rsid w:val="003E688A"/>
    <w:rsid w:val="003E78A6"/>
    <w:rsid w:val="003F01C5"/>
    <w:rsid w:val="003F0216"/>
    <w:rsid w:val="003F1165"/>
    <w:rsid w:val="003F230A"/>
    <w:rsid w:val="003F2A2E"/>
    <w:rsid w:val="003F5017"/>
    <w:rsid w:val="003F510D"/>
    <w:rsid w:val="003F5A91"/>
    <w:rsid w:val="003F6173"/>
    <w:rsid w:val="003F672F"/>
    <w:rsid w:val="003F698F"/>
    <w:rsid w:val="003F6C82"/>
    <w:rsid w:val="003F6E90"/>
    <w:rsid w:val="0040034D"/>
    <w:rsid w:val="00400448"/>
    <w:rsid w:val="0040055E"/>
    <w:rsid w:val="00400ACE"/>
    <w:rsid w:val="00400E1B"/>
    <w:rsid w:val="00401084"/>
    <w:rsid w:val="00401FEE"/>
    <w:rsid w:val="004024B8"/>
    <w:rsid w:val="004028CD"/>
    <w:rsid w:val="00402B20"/>
    <w:rsid w:val="0040303C"/>
    <w:rsid w:val="004039FD"/>
    <w:rsid w:val="00405324"/>
    <w:rsid w:val="00405D3F"/>
    <w:rsid w:val="004065EF"/>
    <w:rsid w:val="00407EC8"/>
    <w:rsid w:val="00407EF0"/>
    <w:rsid w:val="00410A21"/>
    <w:rsid w:val="00410AD8"/>
    <w:rsid w:val="00410DD0"/>
    <w:rsid w:val="0041123E"/>
    <w:rsid w:val="004121AE"/>
    <w:rsid w:val="00412326"/>
    <w:rsid w:val="004125F5"/>
    <w:rsid w:val="00412F2B"/>
    <w:rsid w:val="004137ED"/>
    <w:rsid w:val="004141BA"/>
    <w:rsid w:val="0041511C"/>
    <w:rsid w:val="00416E46"/>
    <w:rsid w:val="004178B3"/>
    <w:rsid w:val="00417D13"/>
    <w:rsid w:val="004201E3"/>
    <w:rsid w:val="004203D1"/>
    <w:rsid w:val="004203DF"/>
    <w:rsid w:val="00420C8C"/>
    <w:rsid w:val="00421785"/>
    <w:rsid w:val="00422326"/>
    <w:rsid w:val="0042245D"/>
    <w:rsid w:val="00422A8C"/>
    <w:rsid w:val="00422E83"/>
    <w:rsid w:val="00422FDB"/>
    <w:rsid w:val="004249EA"/>
    <w:rsid w:val="00424F67"/>
    <w:rsid w:val="00425723"/>
    <w:rsid w:val="00425C4F"/>
    <w:rsid w:val="00426427"/>
    <w:rsid w:val="00426681"/>
    <w:rsid w:val="0042707A"/>
    <w:rsid w:val="004274B5"/>
    <w:rsid w:val="004274FC"/>
    <w:rsid w:val="0042785B"/>
    <w:rsid w:val="00427B22"/>
    <w:rsid w:val="00427C1D"/>
    <w:rsid w:val="00430502"/>
    <w:rsid w:val="00430939"/>
    <w:rsid w:val="00430F12"/>
    <w:rsid w:val="00431672"/>
    <w:rsid w:val="00432738"/>
    <w:rsid w:val="00432BB3"/>
    <w:rsid w:val="00433E36"/>
    <w:rsid w:val="004343E3"/>
    <w:rsid w:val="00435CD3"/>
    <w:rsid w:val="00435F3E"/>
    <w:rsid w:val="00436296"/>
    <w:rsid w:val="00437EDE"/>
    <w:rsid w:val="0043BCF5"/>
    <w:rsid w:val="00440588"/>
    <w:rsid w:val="00440B70"/>
    <w:rsid w:val="004423ED"/>
    <w:rsid w:val="00442453"/>
    <w:rsid w:val="00442705"/>
    <w:rsid w:val="004433FA"/>
    <w:rsid w:val="00443896"/>
    <w:rsid w:val="004438AF"/>
    <w:rsid w:val="00444A20"/>
    <w:rsid w:val="00444B35"/>
    <w:rsid w:val="00446FBC"/>
    <w:rsid w:val="00447127"/>
    <w:rsid w:val="0044798A"/>
    <w:rsid w:val="00450145"/>
    <w:rsid w:val="004515D8"/>
    <w:rsid w:val="00451C99"/>
    <w:rsid w:val="00451FDB"/>
    <w:rsid w:val="00452D36"/>
    <w:rsid w:val="004531F2"/>
    <w:rsid w:val="004535C4"/>
    <w:rsid w:val="00453623"/>
    <w:rsid w:val="00453A4D"/>
    <w:rsid w:val="00453B7D"/>
    <w:rsid w:val="004547CC"/>
    <w:rsid w:val="00454856"/>
    <w:rsid w:val="0045489E"/>
    <w:rsid w:val="0045511E"/>
    <w:rsid w:val="004551D1"/>
    <w:rsid w:val="0045529B"/>
    <w:rsid w:val="004554C2"/>
    <w:rsid w:val="00455604"/>
    <w:rsid w:val="00456934"/>
    <w:rsid w:val="00456F29"/>
    <w:rsid w:val="00456F98"/>
    <w:rsid w:val="004573C7"/>
    <w:rsid w:val="004579B8"/>
    <w:rsid w:val="0045C359"/>
    <w:rsid w:val="00460D19"/>
    <w:rsid w:val="00461B17"/>
    <w:rsid w:val="004623C8"/>
    <w:rsid w:val="00464742"/>
    <w:rsid w:val="00464BB0"/>
    <w:rsid w:val="0046543F"/>
    <w:rsid w:val="0046598C"/>
    <w:rsid w:val="00465A3B"/>
    <w:rsid w:val="0046602A"/>
    <w:rsid w:val="00466163"/>
    <w:rsid w:val="004662AB"/>
    <w:rsid w:val="00466B6D"/>
    <w:rsid w:val="00466D76"/>
    <w:rsid w:val="004671E5"/>
    <w:rsid w:val="0046748B"/>
    <w:rsid w:val="00467644"/>
    <w:rsid w:val="004679FA"/>
    <w:rsid w:val="00467AE2"/>
    <w:rsid w:val="004705C4"/>
    <w:rsid w:val="00471C34"/>
    <w:rsid w:val="00472584"/>
    <w:rsid w:val="00472A71"/>
    <w:rsid w:val="0047349F"/>
    <w:rsid w:val="004735F3"/>
    <w:rsid w:val="00473D55"/>
    <w:rsid w:val="00474CEB"/>
    <w:rsid w:val="00474D99"/>
    <w:rsid w:val="00474E3D"/>
    <w:rsid w:val="00474FD1"/>
    <w:rsid w:val="00475399"/>
    <w:rsid w:val="00475AC5"/>
    <w:rsid w:val="00475ECC"/>
    <w:rsid w:val="00476379"/>
    <w:rsid w:val="00476F39"/>
    <w:rsid w:val="00477477"/>
    <w:rsid w:val="00477970"/>
    <w:rsid w:val="00477B46"/>
    <w:rsid w:val="0047B36F"/>
    <w:rsid w:val="00480011"/>
    <w:rsid w:val="00480185"/>
    <w:rsid w:val="00480296"/>
    <w:rsid w:val="00480871"/>
    <w:rsid w:val="004810BF"/>
    <w:rsid w:val="004810F1"/>
    <w:rsid w:val="00481BE6"/>
    <w:rsid w:val="0048371C"/>
    <w:rsid w:val="00483A66"/>
    <w:rsid w:val="00483A73"/>
    <w:rsid w:val="004842D0"/>
    <w:rsid w:val="00484490"/>
    <w:rsid w:val="00484C69"/>
    <w:rsid w:val="00484FAC"/>
    <w:rsid w:val="0048501F"/>
    <w:rsid w:val="004850DC"/>
    <w:rsid w:val="00485569"/>
    <w:rsid w:val="0048558C"/>
    <w:rsid w:val="00485654"/>
    <w:rsid w:val="0048572E"/>
    <w:rsid w:val="0048642E"/>
    <w:rsid w:val="0048660F"/>
    <w:rsid w:val="0048667D"/>
    <w:rsid w:val="00486886"/>
    <w:rsid w:val="0048E47A"/>
    <w:rsid w:val="0049019E"/>
    <w:rsid w:val="004905AD"/>
    <w:rsid w:val="00491389"/>
    <w:rsid w:val="00492650"/>
    <w:rsid w:val="004927CA"/>
    <w:rsid w:val="00492B2A"/>
    <w:rsid w:val="00492D08"/>
    <w:rsid w:val="00492D67"/>
    <w:rsid w:val="00493574"/>
    <w:rsid w:val="0049370D"/>
    <w:rsid w:val="00493947"/>
    <w:rsid w:val="004945F1"/>
    <w:rsid w:val="004950AA"/>
    <w:rsid w:val="00495112"/>
    <w:rsid w:val="00495537"/>
    <w:rsid w:val="00495A34"/>
    <w:rsid w:val="00495E21"/>
    <w:rsid w:val="00495E41"/>
    <w:rsid w:val="0049C950"/>
    <w:rsid w:val="004A020B"/>
    <w:rsid w:val="004A02B3"/>
    <w:rsid w:val="004A0548"/>
    <w:rsid w:val="004A09FE"/>
    <w:rsid w:val="004A1E6F"/>
    <w:rsid w:val="004A2068"/>
    <w:rsid w:val="004A241C"/>
    <w:rsid w:val="004A2B76"/>
    <w:rsid w:val="004A3232"/>
    <w:rsid w:val="004A3BA8"/>
    <w:rsid w:val="004A3F1F"/>
    <w:rsid w:val="004A46D6"/>
    <w:rsid w:val="004A472A"/>
    <w:rsid w:val="004A4D17"/>
    <w:rsid w:val="004A52F8"/>
    <w:rsid w:val="004A596D"/>
    <w:rsid w:val="004A5E34"/>
    <w:rsid w:val="004A5F7A"/>
    <w:rsid w:val="004A70F4"/>
    <w:rsid w:val="004A79AC"/>
    <w:rsid w:val="004A7E40"/>
    <w:rsid w:val="004AB488"/>
    <w:rsid w:val="004B0CF3"/>
    <w:rsid w:val="004B0DB9"/>
    <w:rsid w:val="004B10EB"/>
    <w:rsid w:val="004B1424"/>
    <w:rsid w:val="004B17D2"/>
    <w:rsid w:val="004B1B7C"/>
    <w:rsid w:val="004B21D2"/>
    <w:rsid w:val="004B3054"/>
    <w:rsid w:val="004B3FDB"/>
    <w:rsid w:val="004B466B"/>
    <w:rsid w:val="004B4845"/>
    <w:rsid w:val="004B484F"/>
    <w:rsid w:val="004B4D94"/>
    <w:rsid w:val="004B51EF"/>
    <w:rsid w:val="004B5B0B"/>
    <w:rsid w:val="004B5D4B"/>
    <w:rsid w:val="004B6234"/>
    <w:rsid w:val="004B64AF"/>
    <w:rsid w:val="004B6624"/>
    <w:rsid w:val="004B7088"/>
    <w:rsid w:val="004B7612"/>
    <w:rsid w:val="004B7DB2"/>
    <w:rsid w:val="004BA882"/>
    <w:rsid w:val="004C0046"/>
    <w:rsid w:val="004C0EE6"/>
    <w:rsid w:val="004C11A9"/>
    <w:rsid w:val="004C1426"/>
    <w:rsid w:val="004C1646"/>
    <w:rsid w:val="004C1CF8"/>
    <w:rsid w:val="004C2114"/>
    <w:rsid w:val="004C25AF"/>
    <w:rsid w:val="004C33A9"/>
    <w:rsid w:val="004C36EC"/>
    <w:rsid w:val="004C62F2"/>
    <w:rsid w:val="004C647C"/>
    <w:rsid w:val="004C6BA8"/>
    <w:rsid w:val="004C6CAD"/>
    <w:rsid w:val="004C6D28"/>
    <w:rsid w:val="004C6E8A"/>
    <w:rsid w:val="004C7445"/>
    <w:rsid w:val="004D07C2"/>
    <w:rsid w:val="004D0903"/>
    <w:rsid w:val="004D10CE"/>
    <w:rsid w:val="004D1CB8"/>
    <w:rsid w:val="004D2CE8"/>
    <w:rsid w:val="004D3189"/>
    <w:rsid w:val="004D35D4"/>
    <w:rsid w:val="004D3AF3"/>
    <w:rsid w:val="004D3F12"/>
    <w:rsid w:val="004D4074"/>
    <w:rsid w:val="004D50D9"/>
    <w:rsid w:val="004D55DD"/>
    <w:rsid w:val="004D60AA"/>
    <w:rsid w:val="004D71C1"/>
    <w:rsid w:val="004DD67C"/>
    <w:rsid w:val="004DDFBF"/>
    <w:rsid w:val="004E012A"/>
    <w:rsid w:val="004E080F"/>
    <w:rsid w:val="004E1043"/>
    <w:rsid w:val="004E1775"/>
    <w:rsid w:val="004E2593"/>
    <w:rsid w:val="004E2D14"/>
    <w:rsid w:val="004E2D2D"/>
    <w:rsid w:val="004E475D"/>
    <w:rsid w:val="004E4B98"/>
    <w:rsid w:val="004E4EE2"/>
    <w:rsid w:val="004E65EC"/>
    <w:rsid w:val="004E6C2A"/>
    <w:rsid w:val="004F1073"/>
    <w:rsid w:val="004F1731"/>
    <w:rsid w:val="004F18B5"/>
    <w:rsid w:val="004F1AAD"/>
    <w:rsid w:val="004F2544"/>
    <w:rsid w:val="004F31A7"/>
    <w:rsid w:val="004F3E1D"/>
    <w:rsid w:val="004F48DD"/>
    <w:rsid w:val="004F4EEA"/>
    <w:rsid w:val="004F528A"/>
    <w:rsid w:val="004F563A"/>
    <w:rsid w:val="004F6049"/>
    <w:rsid w:val="004F6634"/>
    <w:rsid w:val="004F66B6"/>
    <w:rsid w:val="004F678F"/>
    <w:rsid w:val="004F6AF2"/>
    <w:rsid w:val="004F7B58"/>
    <w:rsid w:val="004F7D9A"/>
    <w:rsid w:val="005005F0"/>
    <w:rsid w:val="00500F35"/>
    <w:rsid w:val="00502622"/>
    <w:rsid w:val="005028E7"/>
    <w:rsid w:val="00503BF5"/>
    <w:rsid w:val="005052EC"/>
    <w:rsid w:val="00505E61"/>
    <w:rsid w:val="00506D73"/>
    <w:rsid w:val="005073A0"/>
    <w:rsid w:val="00507863"/>
    <w:rsid w:val="005078BC"/>
    <w:rsid w:val="0050E9F1"/>
    <w:rsid w:val="00510437"/>
    <w:rsid w:val="00510BE5"/>
    <w:rsid w:val="00510C62"/>
    <w:rsid w:val="00511364"/>
    <w:rsid w:val="00511863"/>
    <w:rsid w:val="00511929"/>
    <w:rsid w:val="0051262C"/>
    <w:rsid w:val="00514331"/>
    <w:rsid w:val="00514A3B"/>
    <w:rsid w:val="005159D5"/>
    <w:rsid w:val="00516111"/>
    <w:rsid w:val="0051630A"/>
    <w:rsid w:val="005172D3"/>
    <w:rsid w:val="00517616"/>
    <w:rsid w:val="00521045"/>
    <w:rsid w:val="005212A6"/>
    <w:rsid w:val="00521343"/>
    <w:rsid w:val="005216AC"/>
    <w:rsid w:val="00522268"/>
    <w:rsid w:val="0052354A"/>
    <w:rsid w:val="00523DE4"/>
    <w:rsid w:val="005253A6"/>
    <w:rsid w:val="0052552F"/>
    <w:rsid w:val="00525855"/>
    <w:rsid w:val="0052613F"/>
    <w:rsid w:val="00526739"/>
    <w:rsid w:val="00526795"/>
    <w:rsid w:val="00526B16"/>
    <w:rsid w:val="005278F3"/>
    <w:rsid w:val="00527F3B"/>
    <w:rsid w:val="00531075"/>
    <w:rsid w:val="005310B9"/>
    <w:rsid w:val="00531AB9"/>
    <w:rsid w:val="00531DF8"/>
    <w:rsid w:val="00531E0D"/>
    <w:rsid w:val="005323F5"/>
    <w:rsid w:val="0053282A"/>
    <w:rsid w:val="00532965"/>
    <w:rsid w:val="00532E91"/>
    <w:rsid w:val="00533120"/>
    <w:rsid w:val="0053375E"/>
    <w:rsid w:val="00534224"/>
    <w:rsid w:val="00534A33"/>
    <w:rsid w:val="00534E6A"/>
    <w:rsid w:val="00535FA3"/>
    <w:rsid w:val="00536060"/>
    <w:rsid w:val="005360DD"/>
    <w:rsid w:val="0053740D"/>
    <w:rsid w:val="00537D64"/>
    <w:rsid w:val="00538519"/>
    <w:rsid w:val="00541FBB"/>
    <w:rsid w:val="00542927"/>
    <w:rsid w:val="00542B06"/>
    <w:rsid w:val="005437AF"/>
    <w:rsid w:val="00544458"/>
    <w:rsid w:val="00544F3E"/>
    <w:rsid w:val="005458D3"/>
    <w:rsid w:val="00546035"/>
    <w:rsid w:val="005461C2"/>
    <w:rsid w:val="00546813"/>
    <w:rsid w:val="00547F9E"/>
    <w:rsid w:val="005500FA"/>
    <w:rsid w:val="0055162F"/>
    <w:rsid w:val="00552812"/>
    <w:rsid w:val="0055367F"/>
    <w:rsid w:val="005536FB"/>
    <w:rsid w:val="0055696E"/>
    <w:rsid w:val="00557EC0"/>
    <w:rsid w:val="00560290"/>
    <w:rsid w:val="005608F0"/>
    <w:rsid w:val="00561447"/>
    <w:rsid w:val="00561F4F"/>
    <w:rsid w:val="00562CF1"/>
    <w:rsid w:val="005649C5"/>
    <w:rsid w:val="005649D2"/>
    <w:rsid w:val="0056523B"/>
    <w:rsid w:val="005661E8"/>
    <w:rsid w:val="00566F24"/>
    <w:rsid w:val="00567145"/>
    <w:rsid w:val="00567AA7"/>
    <w:rsid w:val="0057020C"/>
    <w:rsid w:val="0057030E"/>
    <w:rsid w:val="005708C6"/>
    <w:rsid w:val="00570A30"/>
    <w:rsid w:val="00570AEA"/>
    <w:rsid w:val="00570DCB"/>
    <w:rsid w:val="005716AC"/>
    <w:rsid w:val="00572292"/>
    <w:rsid w:val="00572365"/>
    <w:rsid w:val="00573CCF"/>
    <w:rsid w:val="00574983"/>
    <w:rsid w:val="005757D1"/>
    <w:rsid w:val="005761AF"/>
    <w:rsid w:val="005766D3"/>
    <w:rsid w:val="00576946"/>
    <w:rsid w:val="00576D8C"/>
    <w:rsid w:val="0057E561"/>
    <w:rsid w:val="0058003D"/>
    <w:rsid w:val="005804F8"/>
    <w:rsid w:val="005806FC"/>
    <w:rsid w:val="0058102D"/>
    <w:rsid w:val="00581E5D"/>
    <w:rsid w:val="00582A30"/>
    <w:rsid w:val="00582D4F"/>
    <w:rsid w:val="00583731"/>
    <w:rsid w:val="00583765"/>
    <w:rsid w:val="00584BA6"/>
    <w:rsid w:val="005850FE"/>
    <w:rsid w:val="0058527C"/>
    <w:rsid w:val="00585361"/>
    <w:rsid w:val="00585BBB"/>
    <w:rsid w:val="0058656A"/>
    <w:rsid w:val="005866C4"/>
    <w:rsid w:val="00587C1C"/>
    <w:rsid w:val="00587C44"/>
    <w:rsid w:val="00590B76"/>
    <w:rsid w:val="00590C0E"/>
    <w:rsid w:val="00590CF0"/>
    <w:rsid w:val="00590EEA"/>
    <w:rsid w:val="00591AFD"/>
    <w:rsid w:val="00592E40"/>
    <w:rsid w:val="00592F53"/>
    <w:rsid w:val="0059318D"/>
    <w:rsid w:val="005934B4"/>
    <w:rsid w:val="00593C54"/>
    <w:rsid w:val="0059443F"/>
    <w:rsid w:val="00594955"/>
    <w:rsid w:val="00594F3D"/>
    <w:rsid w:val="00595CD7"/>
    <w:rsid w:val="005966FD"/>
    <w:rsid w:val="005974AA"/>
    <w:rsid w:val="00597644"/>
    <w:rsid w:val="00597EBE"/>
    <w:rsid w:val="005A015B"/>
    <w:rsid w:val="005A0342"/>
    <w:rsid w:val="005A1E11"/>
    <w:rsid w:val="005A299E"/>
    <w:rsid w:val="005A2EF1"/>
    <w:rsid w:val="005A327A"/>
    <w:rsid w:val="005A34D4"/>
    <w:rsid w:val="005A35EC"/>
    <w:rsid w:val="005A3F49"/>
    <w:rsid w:val="005A4C72"/>
    <w:rsid w:val="005A5D46"/>
    <w:rsid w:val="005A6185"/>
    <w:rsid w:val="005A67CA"/>
    <w:rsid w:val="005A6951"/>
    <w:rsid w:val="005B0133"/>
    <w:rsid w:val="005B06A8"/>
    <w:rsid w:val="005B0931"/>
    <w:rsid w:val="005B15FE"/>
    <w:rsid w:val="005B1755"/>
    <w:rsid w:val="005B184F"/>
    <w:rsid w:val="005B1CAA"/>
    <w:rsid w:val="005B2806"/>
    <w:rsid w:val="005B2EA3"/>
    <w:rsid w:val="005B3A06"/>
    <w:rsid w:val="005B3E97"/>
    <w:rsid w:val="005B3F37"/>
    <w:rsid w:val="005B4DAB"/>
    <w:rsid w:val="005B518F"/>
    <w:rsid w:val="005B5821"/>
    <w:rsid w:val="005B5890"/>
    <w:rsid w:val="005B5BCE"/>
    <w:rsid w:val="005B5FD1"/>
    <w:rsid w:val="005B65D8"/>
    <w:rsid w:val="005B6AAD"/>
    <w:rsid w:val="005B6BD8"/>
    <w:rsid w:val="005B6E14"/>
    <w:rsid w:val="005B7140"/>
    <w:rsid w:val="005B74D7"/>
    <w:rsid w:val="005B7609"/>
    <w:rsid w:val="005B76EF"/>
    <w:rsid w:val="005B77E0"/>
    <w:rsid w:val="005C0EEC"/>
    <w:rsid w:val="005C122B"/>
    <w:rsid w:val="005C14A7"/>
    <w:rsid w:val="005C16E7"/>
    <w:rsid w:val="005C170A"/>
    <w:rsid w:val="005C1F65"/>
    <w:rsid w:val="005C239C"/>
    <w:rsid w:val="005C2C81"/>
    <w:rsid w:val="005C386C"/>
    <w:rsid w:val="005C3EAC"/>
    <w:rsid w:val="005C470A"/>
    <w:rsid w:val="005C55A3"/>
    <w:rsid w:val="005C6550"/>
    <w:rsid w:val="005C6DE3"/>
    <w:rsid w:val="005C6E46"/>
    <w:rsid w:val="005C77B1"/>
    <w:rsid w:val="005C780D"/>
    <w:rsid w:val="005C7862"/>
    <w:rsid w:val="005C7C8D"/>
    <w:rsid w:val="005C7E75"/>
    <w:rsid w:val="005D0140"/>
    <w:rsid w:val="005D063E"/>
    <w:rsid w:val="005D1C07"/>
    <w:rsid w:val="005D1E8B"/>
    <w:rsid w:val="005D2C35"/>
    <w:rsid w:val="005D2ECD"/>
    <w:rsid w:val="005D30F8"/>
    <w:rsid w:val="005D3D11"/>
    <w:rsid w:val="005D49FE"/>
    <w:rsid w:val="005D4A25"/>
    <w:rsid w:val="005D4EA6"/>
    <w:rsid w:val="005D4EEC"/>
    <w:rsid w:val="005D5B9E"/>
    <w:rsid w:val="005D61FD"/>
    <w:rsid w:val="005D631E"/>
    <w:rsid w:val="005D64CA"/>
    <w:rsid w:val="005D656D"/>
    <w:rsid w:val="005D65B0"/>
    <w:rsid w:val="005D6978"/>
    <w:rsid w:val="005D7CA5"/>
    <w:rsid w:val="005E0F72"/>
    <w:rsid w:val="005E130A"/>
    <w:rsid w:val="005E14FE"/>
    <w:rsid w:val="005E1F63"/>
    <w:rsid w:val="005E1FAC"/>
    <w:rsid w:val="005E1FF0"/>
    <w:rsid w:val="005E27EE"/>
    <w:rsid w:val="005E35F6"/>
    <w:rsid w:val="005E3615"/>
    <w:rsid w:val="005E48AF"/>
    <w:rsid w:val="005E53D1"/>
    <w:rsid w:val="005E5CB3"/>
    <w:rsid w:val="005E79B3"/>
    <w:rsid w:val="005E7AA5"/>
    <w:rsid w:val="005E7F59"/>
    <w:rsid w:val="005EF727"/>
    <w:rsid w:val="005F0351"/>
    <w:rsid w:val="005F0406"/>
    <w:rsid w:val="005F122A"/>
    <w:rsid w:val="005F1879"/>
    <w:rsid w:val="005F1D19"/>
    <w:rsid w:val="005F2FE8"/>
    <w:rsid w:val="005F3291"/>
    <w:rsid w:val="005F3655"/>
    <w:rsid w:val="005F39C4"/>
    <w:rsid w:val="005F4164"/>
    <w:rsid w:val="005F444B"/>
    <w:rsid w:val="005F49D6"/>
    <w:rsid w:val="005F5A6C"/>
    <w:rsid w:val="005F60F5"/>
    <w:rsid w:val="005F69D0"/>
    <w:rsid w:val="005F6C32"/>
    <w:rsid w:val="005F6DE8"/>
    <w:rsid w:val="005F6E10"/>
    <w:rsid w:val="00600228"/>
    <w:rsid w:val="00600778"/>
    <w:rsid w:val="00600FEE"/>
    <w:rsid w:val="006015CB"/>
    <w:rsid w:val="0060181E"/>
    <w:rsid w:val="00601AE5"/>
    <w:rsid w:val="00601DF1"/>
    <w:rsid w:val="00602758"/>
    <w:rsid w:val="00602A74"/>
    <w:rsid w:val="00602DC4"/>
    <w:rsid w:val="00603464"/>
    <w:rsid w:val="00603DFC"/>
    <w:rsid w:val="006046CC"/>
    <w:rsid w:val="00604883"/>
    <w:rsid w:val="00604D30"/>
    <w:rsid w:val="00604D80"/>
    <w:rsid w:val="00605761"/>
    <w:rsid w:val="006063E8"/>
    <w:rsid w:val="006063F7"/>
    <w:rsid w:val="00606C7B"/>
    <w:rsid w:val="00607155"/>
    <w:rsid w:val="00607716"/>
    <w:rsid w:val="0061025D"/>
    <w:rsid w:val="0061077D"/>
    <w:rsid w:val="00610879"/>
    <w:rsid w:val="006116E6"/>
    <w:rsid w:val="00611A3A"/>
    <w:rsid w:val="0061200D"/>
    <w:rsid w:val="006122FA"/>
    <w:rsid w:val="00612713"/>
    <w:rsid w:val="0061312D"/>
    <w:rsid w:val="00613543"/>
    <w:rsid w:val="00613DD4"/>
    <w:rsid w:val="00616CFA"/>
    <w:rsid w:val="006200EB"/>
    <w:rsid w:val="0062212B"/>
    <w:rsid w:val="0062311E"/>
    <w:rsid w:val="0062358D"/>
    <w:rsid w:val="00623621"/>
    <w:rsid w:val="00624419"/>
    <w:rsid w:val="006245FB"/>
    <w:rsid w:val="006249CB"/>
    <w:rsid w:val="006251EA"/>
    <w:rsid w:val="00625469"/>
    <w:rsid w:val="006259B4"/>
    <w:rsid w:val="00626BBF"/>
    <w:rsid w:val="00626DEF"/>
    <w:rsid w:val="00627084"/>
    <w:rsid w:val="006272BE"/>
    <w:rsid w:val="006276F1"/>
    <w:rsid w:val="0062781C"/>
    <w:rsid w:val="00627908"/>
    <w:rsid w:val="00627B3C"/>
    <w:rsid w:val="00627C01"/>
    <w:rsid w:val="00627C32"/>
    <w:rsid w:val="00627F22"/>
    <w:rsid w:val="0063085E"/>
    <w:rsid w:val="00630A84"/>
    <w:rsid w:val="00631352"/>
    <w:rsid w:val="006316F3"/>
    <w:rsid w:val="00631EA5"/>
    <w:rsid w:val="00631FDB"/>
    <w:rsid w:val="00632B77"/>
    <w:rsid w:val="006339BA"/>
    <w:rsid w:val="006369E8"/>
    <w:rsid w:val="00637398"/>
    <w:rsid w:val="00637FCB"/>
    <w:rsid w:val="006403E7"/>
    <w:rsid w:val="00642216"/>
    <w:rsid w:val="006423B8"/>
    <w:rsid w:val="0064273E"/>
    <w:rsid w:val="0064282B"/>
    <w:rsid w:val="00642C41"/>
    <w:rsid w:val="00643387"/>
    <w:rsid w:val="00643A5C"/>
    <w:rsid w:val="00643AAE"/>
    <w:rsid w:val="00643CC4"/>
    <w:rsid w:val="00643D60"/>
    <w:rsid w:val="0064447B"/>
    <w:rsid w:val="0064454F"/>
    <w:rsid w:val="00644DF3"/>
    <w:rsid w:val="00645FFC"/>
    <w:rsid w:val="0064665B"/>
    <w:rsid w:val="00646DFD"/>
    <w:rsid w:val="0064746F"/>
    <w:rsid w:val="00647C3D"/>
    <w:rsid w:val="00647EC5"/>
    <w:rsid w:val="006497AF"/>
    <w:rsid w:val="0065059B"/>
    <w:rsid w:val="00650DD3"/>
    <w:rsid w:val="00651427"/>
    <w:rsid w:val="0065192E"/>
    <w:rsid w:val="006519E3"/>
    <w:rsid w:val="00651F61"/>
    <w:rsid w:val="00652DC7"/>
    <w:rsid w:val="00653071"/>
    <w:rsid w:val="00653192"/>
    <w:rsid w:val="00653298"/>
    <w:rsid w:val="00653806"/>
    <w:rsid w:val="00653EB5"/>
    <w:rsid w:val="00653F53"/>
    <w:rsid w:val="00654351"/>
    <w:rsid w:val="00654541"/>
    <w:rsid w:val="00654C1F"/>
    <w:rsid w:val="00654E67"/>
    <w:rsid w:val="006558D5"/>
    <w:rsid w:val="00655FD6"/>
    <w:rsid w:val="0065608B"/>
    <w:rsid w:val="00656852"/>
    <w:rsid w:val="006569E2"/>
    <w:rsid w:val="00656E02"/>
    <w:rsid w:val="00657030"/>
    <w:rsid w:val="0065F415"/>
    <w:rsid w:val="00660746"/>
    <w:rsid w:val="00660CED"/>
    <w:rsid w:val="00660FB6"/>
    <w:rsid w:val="00661096"/>
    <w:rsid w:val="0066308F"/>
    <w:rsid w:val="006636C8"/>
    <w:rsid w:val="0066476D"/>
    <w:rsid w:val="00664815"/>
    <w:rsid w:val="00664A75"/>
    <w:rsid w:val="0066533A"/>
    <w:rsid w:val="00666901"/>
    <w:rsid w:val="00666B8F"/>
    <w:rsid w:val="00666F48"/>
    <w:rsid w:val="00667658"/>
    <w:rsid w:val="006678E0"/>
    <w:rsid w:val="0066F9B4"/>
    <w:rsid w:val="00671EC7"/>
    <w:rsid w:val="00672413"/>
    <w:rsid w:val="00672552"/>
    <w:rsid w:val="00672760"/>
    <w:rsid w:val="00672E59"/>
    <w:rsid w:val="0067343C"/>
    <w:rsid w:val="00673B98"/>
    <w:rsid w:val="00674726"/>
    <w:rsid w:val="00676099"/>
    <w:rsid w:val="00676172"/>
    <w:rsid w:val="00676237"/>
    <w:rsid w:val="00676335"/>
    <w:rsid w:val="00677835"/>
    <w:rsid w:val="00680388"/>
    <w:rsid w:val="0068042E"/>
    <w:rsid w:val="00680461"/>
    <w:rsid w:val="00680AB4"/>
    <w:rsid w:val="00680CEC"/>
    <w:rsid w:val="00680DA7"/>
    <w:rsid w:val="00681376"/>
    <w:rsid w:val="006819FB"/>
    <w:rsid w:val="00681DBC"/>
    <w:rsid w:val="006829BB"/>
    <w:rsid w:val="0068321E"/>
    <w:rsid w:val="00683242"/>
    <w:rsid w:val="00683989"/>
    <w:rsid w:val="006844E9"/>
    <w:rsid w:val="00684CD3"/>
    <w:rsid w:val="00685657"/>
    <w:rsid w:val="00685669"/>
    <w:rsid w:val="00685A90"/>
    <w:rsid w:val="00685E35"/>
    <w:rsid w:val="0068610F"/>
    <w:rsid w:val="0068616A"/>
    <w:rsid w:val="006866CF"/>
    <w:rsid w:val="00686F95"/>
    <w:rsid w:val="00687322"/>
    <w:rsid w:val="0068754A"/>
    <w:rsid w:val="00687694"/>
    <w:rsid w:val="00687BAC"/>
    <w:rsid w:val="00692AD1"/>
    <w:rsid w:val="0069380B"/>
    <w:rsid w:val="006939E3"/>
    <w:rsid w:val="006941AB"/>
    <w:rsid w:val="00694242"/>
    <w:rsid w:val="00694383"/>
    <w:rsid w:val="00694686"/>
    <w:rsid w:val="0069585D"/>
    <w:rsid w:val="00695CB9"/>
    <w:rsid w:val="0069617A"/>
    <w:rsid w:val="0069639D"/>
    <w:rsid w:val="00696410"/>
    <w:rsid w:val="006974B2"/>
    <w:rsid w:val="006A0DB8"/>
    <w:rsid w:val="006A15E8"/>
    <w:rsid w:val="006A26D6"/>
    <w:rsid w:val="006A3884"/>
    <w:rsid w:val="006A3C47"/>
    <w:rsid w:val="006A4167"/>
    <w:rsid w:val="006A4355"/>
    <w:rsid w:val="006A4F34"/>
    <w:rsid w:val="006A6ECE"/>
    <w:rsid w:val="006B13EC"/>
    <w:rsid w:val="006B157E"/>
    <w:rsid w:val="006B1F57"/>
    <w:rsid w:val="006B2C92"/>
    <w:rsid w:val="006B3133"/>
    <w:rsid w:val="006B3488"/>
    <w:rsid w:val="006B34E6"/>
    <w:rsid w:val="006B3B8A"/>
    <w:rsid w:val="006B4314"/>
    <w:rsid w:val="006B54A1"/>
    <w:rsid w:val="006B5743"/>
    <w:rsid w:val="006B5CB3"/>
    <w:rsid w:val="006B5E31"/>
    <w:rsid w:val="006B6057"/>
    <w:rsid w:val="006B657B"/>
    <w:rsid w:val="006B673E"/>
    <w:rsid w:val="006B6FF8"/>
    <w:rsid w:val="006B75F0"/>
    <w:rsid w:val="006B771C"/>
    <w:rsid w:val="006C011F"/>
    <w:rsid w:val="006C0BF6"/>
    <w:rsid w:val="006C0FE0"/>
    <w:rsid w:val="006C1D88"/>
    <w:rsid w:val="006C2548"/>
    <w:rsid w:val="006C2FEA"/>
    <w:rsid w:val="006C3462"/>
    <w:rsid w:val="006C42D7"/>
    <w:rsid w:val="006C4342"/>
    <w:rsid w:val="006C458C"/>
    <w:rsid w:val="006C45FB"/>
    <w:rsid w:val="006C61B7"/>
    <w:rsid w:val="006C6200"/>
    <w:rsid w:val="006C67B6"/>
    <w:rsid w:val="006C7344"/>
    <w:rsid w:val="006C786F"/>
    <w:rsid w:val="006D00B0"/>
    <w:rsid w:val="006D0141"/>
    <w:rsid w:val="006D0475"/>
    <w:rsid w:val="006D1147"/>
    <w:rsid w:val="006D1CF3"/>
    <w:rsid w:val="006D1D5E"/>
    <w:rsid w:val="006D24E2"/>
    <w:rsid w:val="006D24E5"/>
    <w:rsid w:val="006D2AF9"/>
    <w:rsid w:val="006D3211"/>
    <w:rsid w:val="006D3219"/>
    <w:rsid w:val="006D4989"/>
    <w:rsid w:val="006D530A"/>
    <w:rsid w:val="006D5E3E"/>
    <w:rsid w:val="006D6338"/>
    <w:rsid w:val="006D6645"/>
    <w:rsid w:val="006D68FD"/>
    <w:rsid w:val="006D7350"/>
    <w:rsid w:val="006D7454"/>
    <w:rsid w:val="006D7FA0"/>
    <w:rsid w:val="006E0695"/>
    <w:rsid w:val="006E098C"/>
    <w:rsid w:val="006E1452"/>
    <w:rsid w:val="006E2076"/>
    <w:rsid w:val="006E412C"/>
    <w:rsid w:val="006E45E5"/>
    <w:rsid w:val="006E52C1"/>
    <w:rsid w:val="006E54D3"/>
    <w:rsid w:val="006E570E"/>
    <w:rsid w:val="006E580E"/>
    <w:rsid w:val="006E6056"/>
    <w:rsid w:val="006E621F"/>
    <w:rsid w:val="006E66C0"/>
    <w:rsid w:val="006F0F27"/>
    <w:rsid w:val="006F1CF4"/>
    <w:rsid w:val="006F1E72"/>
    <w:rsid w:val="006F2EFD"/>
    <w:rsid w:val="006F35AE"/>
    <w:rsid w:val="006F5965"/>
    <w:rsid w:val="006F6FC9"/>
    <w:rsid w:val="006F7393"/>
    <w:rsid w:val="006F75E9"/>
    <w:rsid w:val="006F7A0F"/>
    <w:rsid w:val="006FD088"/>
    <w:rsid w:val="007000C1"/>
    <w:rsid w:val="007007C6"/>
    <w:rsid w:val="0070082B"/>
    <w:rsid w:val="00700BE7"/>
    <w:rsid w:val="00701D34"/>
    <w:rsid w:val="00701FFC"/>
    <w:rsid w:val="0070282B"/>
    <w:rsid w:val="00703C13"/>
    <w:rsid w:val="00703D31"/>
    <w:rsid w:val="00703DF1"/>
    <w:rsid w:val="00703E96"/>
    <w:rsid w:val="007046AB"/>
    <w:rsid w:val="007050AF"/>
    <w:rsid w:val="00705237"/>
    <w:rsid w:val="00705D6A"/>
    <w:rsid w:val="00705F49"/>
    <w:rsid w:val="00707385"/>
    <w:rsid w:val="0070740A"/>
    <w:rsid w:val="007074EB"/>
    <w:rsid w:val="0071011E"/>
    <w:rsid w:val="0071047A"/>
    <w:rsid w:val="0071058B"/>
    <w:rsid w:val="00710CF9"/>
    <w:rsid w:val="0071186C"/>
    <w:rsid w:val="007129D9"/>
    <w:rsid w:val="00712EFC"/>
    <w:rsid w:val="00713556"/>
    <w:rsid w:val="0071395C"/>
    <w:rsid w:val="00715BC3"/>
    <w:rsid w:val="00715C18"/>
    <w:rsid w:val="00716173"/>
    <w:rsid w:val="0071623F"/>
    <w:rsid w:val="0071642D"/>
    <w:rsid w:val="00717237"/>
    <w:rsid w:val="00717AE1"/>
    <w:rsid w:val="0071D4C3"/>
    <w:rsid w:val="00720174"/>
    <w:rsid w:val="00720DE4"/>
    <w:rsid w:val="00722514"/>
    <w:rsid w:val="00723824"/>
    <w:rsid w:val="00724B2B"/>
    <w:rsid w:val="00725BB2"/>
    <w:rsid w:val="00726310"/>
    <w:rsid w:val="007269FC"/>
    <w:rsid w:val="00726F51"/>
    <w:rsid w:val="00727582"/>
    <w:rsid w:val="00727930"/>
    <w:rsid w:val="00727A4A"/>
    <w:rsid w:val="0072EF17"/>
    <w:rsid w:val="007314AC"/>
    <w:rsid w:val="00732E18"/>
    <w:rsid w:val="007339D2"/>
    <w:rsid w:val="00733D4F"/>
    <w:rsid w:val="00734289"/>
    <w:rsid w:val="0073460F"/>
    <w:rsid w:val="00734A6C"/>
    <w:rsid w:val="00734FF7"/>
    <w:rsid w:val="0073571D"/>
    <w:rsid w:val="0073724D"/>
    <w:rsid w:val="0073749B"/>
    <w:rsid w:val="007379CE"/>
    <w:rsid w:val="00740029"/>
    <w:rsid w:val="007412BD"/>
    <w:rsid w:val="007414A8"/>
    <w:rsid w:val="00741562"/>
    <w:rsid w:val="0074265E"/>
    <w:rsid w:val="00742D49"/>
    <w:rsid w:val="00742E60"/>
    <w:rsid w:val="007433C1"/>
    <w:rsid w:val="00743F44"/>
    <w:rsid w:val="00745087"/>
    <w:rsid w:val="00745539"/>
    <w:rsid w:val="00745FE9"/>
    <w:rsid w:val="007469BF"/>
    <w:rsid w:val="00746AF9"/>
    <w:rsid w:val="007471B2"/>
    <w:rsid w:val="00747440"/>
    <w:rsid w:val="007502BB"/>
    <w:rsid w:val="00750419"/>
    <w:rsid w:val="00750690"/>
    <w:rsid w:val="007506FB"/>
    <w:rsid w:val="00750768"/>
    <w:rsid w:val="00750CE3"/>
    <w:rsid w:val="00751D18"/>
    <w:rsid w:val="00751E37"/>
    <w:rsid w:val="00751F07"/>
    <w:rsid w:val="00752987"/>
    <w:rsid w:val="00753E9E"/>
    <w:rsid w:val="00754C5E"/>
    <w:rsid w:val="0075523F"/>
    <w:rsid w:val="007558F2"/>
    <w:rsid w:val="00755A9B"/>
    <w:rsid w:val="00756216"/>
    <w:rsid w:val="007564F8"/>
    <w:rsid w:val="007574F5"/>
    <w:rsid w:val="00761414"/>
    <w:rsid w:val="007629A3"/>
    <w:rsid w:val="00762A9B"/>
    <w:rsid w:val="00762CA9"/>
    <w:rsid w:val="00762D17"/>
    <w:rsid w:val="00763798"/>
    <w:rsid w:val="0076476E"/>
    <w:rsid w:val="00764EA9"/>
    <w:rsid w:val="0076553C"/>
    <w:rsid w:val="00765ACE"/>
    <w:rsid w:val="00766499"/>
    <w:rsid w:val="007669DD"/>
    <w:rsid w:val="00766D19"/>
    <w:rsid w:val="007670BE"/>
    <w:rsid w:val="007671A5"/>
    <w:rsid w:val="00767856"/>
    <w:rsid w:val="00767CA4"/>
    <w:rsid w:val="00767D75"/>
    <w:rsid w:val="00768CFA"/>
    <w:rsid w:val="0077004A"/>
    <w:rsid w:val="00770903"/>
    <w:rsid w:val="00770A55"/>
    <w:rsid w:val="00772737"/>
    <w:rsid w:val="00772B43"/>
    <w:rsid w:val="00773CC8"/>
    <w:rsid w:val="00775083"/>
    <w:rsid w:val="0077514F"/>
    <w:rsid w:val="00775284"/>
    <w:rsid w:val="00775695"/>
    <w:rsid w:val="0078015B"/>
    <w:rsid w:val="0078027B"/>
    <w:rsid w:val="00780311"/>
    <w:rsid w:val="00780360"/>
    <w:rsid w:val="0078099D"/>
    <w:rsid w:val="00780C73"/>
    <w:rsid w:val="00780CC1"/>
    <w:rsid w:val="007814B5"/>
    <w:rsid w:val="007815AB"/>
    <w:rsid w:val="00781BCE"/>
    <w:rsid w:val="00782B7E"/>
    <w:rsid w:val="00782C81"/>
    <w:rsid w:val="00783100"/>
    <w:rsid w:val="007848D9"/>
    <w:rsid w:val="00784BC1"/>
    <w:rsid w:val="00784E5B"/>
    <w:rsid w:val="00784ED7"/>
    <w:rsid w:val="00785121"/>
    <w:rsid w:val="00785760"/>
    <w:rsid w:val="00786006"/>
    <w:rsid w:val="007860A4"/>
    <w:rsid w:val="00786A8D"/>
    <w:rsid w:val="00787A24"/>
    <w:rsid w:val="00787EC1"/>
    <w:rsid w:val="00790312"/>
    <w:rsid w:val="00790471"/>
    <w:rsid w:val="00790615"/>
    <w:rsid w:val="007909B7"/>
    <w:rsid w:val="00790A20"/>
    <w:rsid w:val="0079174D"/>
    <w:rsid w:val="00791E60"/>
    <w:rsid w:val="00795CBA"/>
    <w:rsid w:val="00795F71"/>
    <w:rsid w:val="00796152"/>
    <w:rsid w:val="00797E2D"/>
    <w:rsid w:val="007A1157"/>
    <w:rsid w:val="007A140B"/>
    <w:rsid w:val="007A2C33"/>
    <w:rsid w:val="007A2F07"/>
    <w:rsid w:val="007A3DB0"/>
    <w:rsid w:val="007A4563"/>
    <w:rsid w:val="007A4B8B"/>
    <w:rsid w:val="007A50F7"/>
    <w:rsid w:val="007A5812"/>
    <w:rsid w:val="007A5F89"/>
    <w:rsid w:val="007A690B"/>
    <w:rsid w:val="007A6949"/>
    <w:rsid w:val="007A6E7A"/>
    <w:rsid w:val="007A6FDE"/>
    <w:rsid w:val="007B020C"/>
    <w:rsid w:val="007B037A"/>
    <w:rsid w:val="007B11CF"/>
    <w:rsid w:val="007B164F"/>
    <w:rsid w:val="007B2085"/>
    <w:rsid w:val="007B3281"/>
    <w:rsid w:val="007B365D"/>
    <w:rsid w:val="007B4150"/>
    <w:rsid w:val="007B523A"/>
    <w:rsid w:val="007B749F"/>
    <w:rsid w:val="007B780E"/>
    <w:rsid w:val="007B7998"/>
    <w:rsid w:val="007C0560"/>
    <w:rsid w:val="007C06B8"/>
    <w:rsid w:val="007C1245"/>
    <w:rsid w:val="007C1850"/>
    <w:rsid w:val="007C1A4F"/>
    <w:rsid w:val="007C1E1E"/>
    <w:rsid w:val="007C1F26"/>
    <w:rsid w:val="007C239F"/>
    <w:rsid w:val="007C2448"/>
    <w:rsid w:val="007C2493"/>
    <w:rsid w:val="007C2C54"/>
    <w:rsid w:val="007C342F"/>
    <w:rsid w:val="007C3889"/>
    <w:rsid w:val="007C3DC2"/>
    <w:rsid w:val="007C4133"/>
    <w:rsid w:val="007C4220"/>
    <w:rsid w:val="007C48DC"/>
    <w:rsid w:val="007C5903"/>
    <w:rsid w:val="007C5D33"/>
    <w:rsid w:val="007C61E6"/>
    <w:rsid w:val="007C65F0"/>
    <w:rsid w:val="007C7F81"/>
    <w:rsid w:val="007C7FFA"/>
    <w:rsid w:val="007D05E5"/>
    <w:rsid w:val="007D09ED"/>
    <w:rsid w:val="007D0AEB"/>
    <w:rsid w:val="007D0C5E"/>
    <w:rsid w:val="007D1F24"/>
    <w:rsid w:val="007D2027"/>
    <w:rsid w:val="007D2A65"/>
    <w:rsid w:val="007D2FC6"/>
    <w:rsid w:val="007D3260"/>
    <w:rsid w:val="007D386E"/>
    <w:rsid w:val="007D3A21"/>
    <w:rsid w:val="007D4641"/>
    <w:rsid w:val="007D5CBD"/>
    <w:rsid w:val="007D5D3C"/>
    <w:rsid w:val="007D6877"/>
    <w:rsid w:val="007D6AC4"/>
    <w:rsid w:val="007D7422"/>
    <w:rsid w:val="007D798A"/>
    <w:rsid w:val="007D7C3F"/>
    <w:rsid w:val="007D7F56"/>
    <w:rsid w:val="007DC2EE"/>
    <w:rsid w:val="007E0831"/>
    <w:rsid w:val="007E0F48"/>
    <w:rsid w:val="007E20E5"/>
    <w:rsid w:val="007E2773"/>
    <w:rsid w:val="007E287A"/>
    <w:rsid w:val="007E2AB7"/>
    <w:rsid w:val="007E3CCA"/>
    <w:rsid w:val="007E4C5E"/>
    <w:rsid w:val="007E5382"/>
    <w:rsid w:val="007E6492"/>
    <w:rsid w:val="007E6556"/>
    <w:rsid w:val="007E66F8"/>
    <w:rsid w:val="007E692F"/>
    <w:rsid w:val="007E7529"/>
    <w:rsid w:val="007E75AE"/>
    <w:rsid w:val="007E76E9"/>
    <w:rsid w:val="007E7CF4"/>
    <w:rsid w:val="007F066A"/>
    <w:rsid w:val="007F0825"/>
    <w:rsid w:val="007F0B3F"/>
    <w:rsid w:val="007F0B5E"/>
    <w:rsid w:val="007F15EB"/>
    <w:rsid w:val="007F1A87"/>
    <w:rsid w:val="007F2026"/>
    <w:rsid w:val="007F2176"/>
    <w:rsid w:val="007F2301"/>
    <w:rsid w:val="007F2315"/>
    <w:rsid w:val="007F2624"/>
    <w:rsid w:val="007F2C48"/>
    <w:rsid w:val="007F522A"/>
    <w:rsid w:val="007F52D4"/>
    <w:rsid w:val="007F5505"/>
    <w:rsid w:val="007F59C4"/>
    <w:rsid w:val="007F5F72"/>
    <w:rsid w:val="007F6BE6"/>
    <w:rsid w:val="007F7AF5"/>
    <w:rsid w:val="007F7DF4"/>
    <w:rsid w:val="008000A7"/>
    <w:rsid w:val="00800EDC"/>
    <w:rsid w:val="00801C03"/>
    <w:rsid w:val="00801E2A"/>
    <w:rsid w:val="0080248A"/>
    <w:rsid w:val="00802D73"/>
    <w:rsid w:val="008039B6"/>
    <w:rsid w:val="00804BA4"/>
    <w:rsid w:val="00804F58"/>
    <w:rsid w:val="008055F5"/>
    <w:rsid w:val="00805C86"/>
    <w:rsid w:val="00805E16"/>
    <w:rsid w:val="00805F7A"/>
    <w:rsid w:val="008073B1"/>
    <w:rsid w:val="0080782C"/>
    <w:rsid w:val="00810393"/>
    <w:rsid w:val="00810C2D"/>
    <w:rsid w:val="00810EDB"/>
    <w:rsid w:val="00811020"/>
    <w:rsid w:val="0081189C"/>
    <w:rsid w:val="00812230"/>
    <w:rsid w:val="008122CF"/>
    <w:rsid w:val="00812669"/>
    <w:rsid w:val="008128AB"/>
    <w:rsid w:val="00813060"/>
    <w:rsid w:val="0081383C"/>
    <w:rsid w:val="00813E13"/>
    <w:rsid w:val="00814A7A"/>
    <w:rsid w:val="008151D7"/>
    <w:rsid w:val="008155CB"/>
    <w:rsid w:val="008163E0"/>
    <w:rsid w:val="008168B6"/>
    <w:rsid w:val="00817402"/>
    <w:rsid w:val="00817429"/>
    <w:rsid w:val="008174EA"/>
    <w:rsid w:val="00817978"/>
    <w:rsid w:val="00817A88"/>
    <w:rsid w:val="00817F41"/>
    <w:rsid w:val="00820B60"/>
    <w:rsid w:val="00821640"/>
    <w:rsid w:val="008219A5"/>
    <w:rsid w:val="00823B33"/>
    <w:rsid w:val="00823EE2"/>
    <w:rsid w:val="00824092"/>
    <w:rsid w:val="00824965"/>
    <w:rsid w:val="00824ADE"/>
    <w:rsid w:val="00824C69"/>
    <w:rsid w:val="00824D05"/>
    <w:rsid w:val="00825106"/>
    <w:rsid w:val="008258F1"/>
    <w:rsid w:val="00825B56"/>
    <w:rsid w:val="00826BE9"/>
    <w:rsid w:val="00826CFC"/>
    <w:rsid w:val="00826E1E"/>
    <w:rsid w:val="008274F8"/>
    <w:rsid w:val="008312DA"/>
    <w:rsid w:val="0083144B"/>
    <w:rsid w:val="00831998"/>
    <w:rsid w:val="008324F0"/>
    <w:rsid w:val="00832662"/>
    <w:rsid w:val="0083417B"/>
    <w:rsid w:val="0083512C"/>
    <w:rsid w:val="00835BAB"/>
    <w:rsid w:val="008360F8"/>
    <w:rsid w:val="00836B9D"/>
    <w:rsid w:val="00837DA9"/>
    <w:rsid w:val="00840680"/>
    <w:rsid w:val="008408A6"/>
    <w:rsid w:val="008408BA"/>
    <w:rsid w:val="008409B4"/>
    <w:rsid w:val="00840C47"/>
    <w:rsid w:val="008412A6"/>
    <w:rsid w:val="0084136C"/>
    <w:rsid w:val="008413A4"/>
    <w:rsid w:val="00841923"/>
    <w:rsid w:val="008422DE"/>
    <w:rsid w:val="00843C46"/>
    <w:rsid w:val="00844DE7"/>
    <w:rsid w:val="00845556"/>
    <w:rsid w:val="00845654"/>
    <w:rsid w:val="008459A1"/>
    <w:rsid w:val="00845F17"/>
    <w:rsid w:val="008464FA"/>
    <w:rsid w:val="00846813"/>
    <w:rsid w:val="008501AD"/>
    <w:rsid w:val="00851184"/>
    <w:rsid w:val="00851DC4"/>
    <w:rsid w:val="008534D8"/>
    <w:rsid w:val="008536C7"/>
    <w:rsid w:val="0085411D"/>
    <w:rsid w:val="00854553"/>
    <w:rsid w:val="0085464C"/>
    <w:rsid w:val="008549DC"/>
    <w:rsid w:val="00855640"/>
    <w:rsid w:val="008559F3"/>
    <w:rsid w:val="00856CA3"/>
    <w:rsid w:val="008570FE"/>
    <w:rsid w:val="008571BB"/>
    <w:rsid w:val="00857353"/>
    <w:rsid w:val="008589EB"/>
    <w:rsid w:val="0086073B"/>
    <w:rsid w:val="008620AF"/>
    <w:rsid w:val="0086228D"/>
    <w:rsid w:val="00863650"/>
    <w:rsid w:val="00863FE6"/>
    <w:rsid w:val="00864224"/>
    <w:rsid w:val="00864702"/>
    <w:rsid w:val="008655B3"/>
    <w:rsid w:val="00865BC1"/>
    <w:rsid w:val="00865DD6"/>
    <w:rsid w:val="00866696"/>
    <w:rsid w:val="00866AA2"/>
    <w:rsid w:val="00866E62"/>
    <w:rsid w:val="00867000"/>
    <w:rsid w:val="00870F7A"/>
    <w:rsid w:val="008714E7"/>
    <w:rsid w:val="008718D4"/>
    <w:rsid w:val="00871ED8"/>
    <w:rsid w:val="0087235E"/>
    <w:rsid w:val="00872F37"/>
    <w:rsid w:val="008731E4"/>
    <w:rsid w:val="008743CF"/>
    <w:rsid w:val="00874525"/>
    <w:rsid w:val="0087496A"/>
    <w:rsid w:val="00874ACD"/>
    <w:rsid w:val="00875AFC"/>
    <w:rsid w:val="00875B06"/>
    <w:rsid w:val="00875C80"/>
    <w:rsid w:val="008762C1"/>
    <w:rsid w:val="00876A62"/>
    <w:rsid w:val="00876FD9"/>
    <w:rsid w:val="008770F2"/>
    <w:rsid w:val="00877B9F"/>
    <w:rsid w:val="0087B166"/>
    <w:rsid w:val="00881A45"/>
    <w:rsid w:val="00881E8E"/>
    <w:rsid w:val="008833D9"/>
    <w:rsid w:val="008839A3"/>
    <w:rsid w:val="00883FFC"/>
    <w:rsid w:val="00885644"/>
    <w:rsid w:val="00885744"/>
    <w:rsid w:val="008857D8"/>
    <w:rsid w:val="00886189"/>
    <w:rsid w:val="008864F7"/>
    <w:rsid w:val="008865F3"/>
    <w:rsid w:val="008866DD"/>
    <w:rsid w:val="00886E28"/>
    <w:rsid w:val="0088775F"/>
    <w:rsid w:val="0088793A"/>
    <w:rsid w:val="00887C4C"/>
    <w:rsid w:val="00887E38"/>
    <w:rsid w:val="00890EEE"/>
    <w:rsid w:val="0089185B"/>
    <w:rsid w:val="00891B06"/>
    <w:rsid w:val="0089230B"/>
    <w:rsid w:val="00892AB9"/>
    <w:rsid w:val="00892C24"/>
    <w:rsid w:val="0089316E"/>
    <w:rsid w:val="00893288"/>
    <w:rsid w:val="00893696"/>
    <w:rsid w:val="00895890"/>
    <w:rsid w:val="008960E0"/>
    <w:rsid w:val="008961BB"/>
    <w:rsid w:val="00896613"/>
    <w:rsid w:val="008970E0"/>
    <w:rsid w:val="00897868"/>
    <w:rsid w:val="00897AB4"/>
    <w:rsid w:val="00897FF4"/>
    <w:rsid w:val="008A028C"/>
    <w:rsid w:val="008A0704"/>
    <w:rsid w:val="008A07AB"/>
    <w:rsid w:val="008A0A8F"/>
    <w:rsid w:val="008A106C"/>
    <w:rsid w:val="008A106D"/>
    <w:rsid w:val="008A186A"/>
    <w:rsid w:val="008A2F6E"/>
    <w:rsid w:val="008A352E"/>
    <w:rsid w:val="008A35D2"/>
    <w:rsid w:val="008A37AB"/>
    <w:rsid w:val="008A3D51"/>
    <w:rsid w:val="008A44E1"/>
    <w:rsid w:val="008A4CF6"/>
    <w:rsid w:val="008A4D3E"/>
    <w:rsid w:val="008A50CE"/>
    <w:rsid w:val="008A5879"/>
    <w:rsid w:val="008A58CA"/>
    <w:rsid w:val="008A593E"/>
    <w:rsid w:val="008A5A4F"/>
    <w:rsid w:val="008A61CE"/>
    <w:rsid w:val="008A69B3"/>
    <w:rsid w:val="008A6CB0"/>
    <w:rsid w:val="008A75D7"/>
    <w:rsid w:val="008A7E2C"/>
    <w:rsid w:val="008AC50C"/>
    <w:rsid w:val="008B0616"/>
    <w:rsid w:val="008B080E"/>
    <w:rsid w:val="008B0F34"/>
    <w:rsid w:val="008B1689"/>
    <w:rsid w:val="008B24EF"/>
    <w:rsid w:val="008B2D4F"/>
    <w:rsid w:val="008B2EC0"/>
    <w:rsid w:val="008B3661"/>
    <w:rsid w:val="008B3722"/>
    <w:rsid w:val="008B396A"/>
    <w:rsid w:val="008B3AB3"/>
    <w:rsid w:val="008B3B15"/>
    <w:rsid w:val="008B3B4C"/>
    <w:rsid w:val="008B40C9"/>
    <w:rsid w:val="008B5610"/>
    <w:rsid w:val="008B5A04"/>
    <w:rsid w:val="008B5CF9"/>
    <w:rsid w:val="008B6047"/>
    <w:rsid w:val="008B6178"/>
    <w:rsid w:val="008B62EF"/>
    <w:rsid w:val="008B64A2"/>
    <w:rsid w:val="008B64E6"/>
    <w:rsid w:val="008B77EF"/>
    <w:rsid w:val="008C0A74"/>
    <w:rsid w:val="008C116F"/>
    <w:rsid w:val="008C1D53"/>
    <w:rsid w:val="008C1EC4"/>
    <w:rsid w:val="008C32F7"/>
    <w:rsid w:val="008C34FB"/>
    <w:rsid w:val="008C4033"/>
    <w:rsid w:val="008C4061"/>
    <w:rsid w:val="008C4100"/>
    <w:rsid w:val="008C46BB"/>
    <w:rsid w:val="008C493E"/>
    <w:rsid w:val="008C4FF2"/>
    <w:rsid w:val="008C605F"/>
    <w:rsid w:val="008C7013"/>
    <w:rsid w:val="008C771C"/>
    <w:rsid w:val="008C7C57"/>
    <w:rsid w:val="008D0EDC"/>
    <w:rsid w:val="008D1E6D"/>
    <w:rsid w:val="008D27FB"/>
    <w:rsid w:val="008D4B79"/>
    <w:rsid w:val="008D5C37"/>
    <w:rsid w:val="008D6851"/>
    <w:rsid w:val="008D69FC"/>
    <w:rsid w:val="008D7536"/>
    <w:rsid w:val="008D7D90"/>
    <w:rsid w:val="008E09FA"/>
    <w:rsid w:val="008E17C6"/>
    <w:rsid w:val="008E264D"/>
    <w:rsid w:val="008E2CC8"/>
    <w:rsid w:val="008E3DE9"/>
    <w:rsid w:val="008E41F9"/>
    <w:rsid w:val="008E476C"/>
    <w:rsid w:val="008E4E66"/>
    <w:rsid w:val="008E5408"/>
    <w:rsid w:val="008E575D"/>
    <w:rsid w:val="008E58EB"/>
    <w:rsid w:val="008E6133"/>
    <w:rsid w:val="008E617A"/>
    <w:rsid w:val="008E61D8"/>
    <w:rsid w:val="008E623A"/>
    <w:rsid w:val="008E708F"/>
    <w:rsid w:val="008E73B2"/>
    <w:rsid w:val="008E7446"/>
    <w:rsid w:val="008E77BC"/>
    <w:rsid w:val="008E7813"/>
    <w:rsid w:val="008F070D"/>
    <w:rsid w:val="008F07BD"/>
    <w:rsid w:val="008F0D0A"/>
    <w:rsid w:val="008F1153"/>
    <w:rsid w:val="008F1694"/>
    <w:rsid w:val="008F18A1"/>
    <w:rsid w:val="008F32E7"/>
    <w:rsid w:val="008F3354"/>
    <w:rsid w:val="008F3380"/>
    <w:rsid w:val="008F3922"/>
    <w:rsid w:val="008F5C42"/>
    <w:rsid w:val="008F62C6"/>
    <w:rsid w:val="008F72E8"/>
    <w:rsid w:val="008F78E1"/>
    <w:rsid w:val="008F7B65"/>
    <w:rsid w:val="0090098E"/>
    <w:rsid w:val="00900BDF"/>
    <w:rsid w:val="009014AC"/>
    <w:rsid w:val="009015D6"/>
    <w:rsid w:val="0090192D"/>
    <w:rsid w:val="00901D87"/>
    <w:rsid w:val="00902086"/>
    <w:rsid w:val="00903DFE"/>
    <w:rsid w:val="00903F08"/>
    <w:rsid w:val="00904CCE"/>
    <w:rsid w:val="00905538"/>
    <w:rsid w:val="00905CE8"/>
    <w:rsid w:val="00907425"/>
    <w:rsid w:val="009078D8"/>
    <w:rsid w:val="009107ED"/>
    <w:rsid w:val="00911A68"/>
    <w:rsid w:val="00911E0D"/>
    <w:rsid w:val="00912827"/>
    <w:rsid w:val="00912A5A"/>
    <w:rsid w:val="0091326E"/>
    <w:rsid w:val="009138BF"/>
    <w:rsid w:val="00913A12"/>
    <w:rsid w:val="00913CDB"/>
    <w:rsid w:val="0091466A"/>
    <w:rsid w:val="00914A91"/>
    <w:rsid w:val="00914C28"/>
    <w:rsid w:val="0091500C"/>
    <w:rsid w:val="009152E9"/>
    <w:rsid w:val="009161AA"/>
    <w:rsid w:val="00916851"/>
    <w:rsid w:val="00916CF3"/>
    <w:rsid w:val="0091799B"/>
    <w:rsid w:val="00917A3C"/>
    <w:rsid w:val="00920798"/>
    <w:rsid w:val="00920EE9"/>
    <w:rsid w:val="00921267"/>
    <w:rsid w:val="0092131B"/>
    <w:rsid w:val="00921FDC"/>
    <w:rsid w:val="00922089"/>
    <w:rsid w:val="009227B7"/>
    <w:rsid w:val="00922B48"/>
    <w:rsid w:val="00923C53"/>
    <w:rsid w:val="0092415F"/>
    <w:rsid w:val="00924494"/>
    <w:rsid w:val="0092452E"/>
    <w:rsid w:val="00924E2C"/>
    <w:rsid w:val="00925279"/>
    <w:rsid w:val="00925447"/>
    <w:rsid w:val="00925B59"/>
    <w:rsid w:val="0092607F"/>
    <w:rsid w:val="00926EE6"/>
    <w:rsid w:val="00930C6B"/>
    <w:rsid w:val="00932152"/>
    <w:rsid w:val="009321AB"/>
    <w:rsid w:val="00932DB6"/>
    <w:rsid w:val="00935112"/>
    <w:rsid w:val="0093616E"/>
    <w:rsid w:val="00936301"/>
    <w:rsid w:val="0093679E"/>
    <w:rsid w:val="009374CF"/>
    <w:rsid w:val="00937626"/>
    <w:rsid w:val="00937A3C"/>
    <w:rsid w:val="00937AE5"/>
    <w:rsid w:val="00937B51"/>
    <w:rsid w:val="00937D0B"/>
    <w:rsid w:val="00937E55"/>
    <w:rsid w:val="0094034F"/>
    <w:rsid w:val="00940ED3"/>
    <w:rsid w:val="00940EDB"/>
    <w:rsid w:val="00941602"/>
    <w:rsid w:val="00941947"/>
    <w:rsid w:val="00941B2F"/>
    <w:rsid w:val="00941EDB"/>
    <w:rsid w:val="009422E0"/>
    <w:rsid w:val="00942CD7"/>
    <w:rsid w:val="00943AF0"/>
    <w:rsid w:val="00943E55"/>
    <w:rsid w:val="009442FB"/>
    <w:rsid w:val="009446D4"/>
    <w:rsid w:val="00944ACA"/>
    <w:rsid w:val="0094510E"/>
    <w:rsid w:val="0094511B"/>
    <w:rsid w:val="009451BF"/>
    <w:rsid w:val="009455FB"/>
    <w:rsid w:val="009456FA"/>
    <w:rsid w:val="00945763"/>
    <w:rsid w:val="009457B1"/>
    <w:rsid w:val="009459E9"/>
    <w:rsid w:val="00945EE7"/>
    <w:rsid w:val="00946015"/>
    <w:rsid w:val="00946089"/>
    <w:rsid w:val="00946DC4"/>
    <w:rsid w:val="00951E17"/>
    <w:rsid w:val="009528E8"/>
    <w:rsid w:val="00952C52"/>
    <w:rsid w:val="009557EA"/>
    <w:rsid w:val="00955F71"/>
    <w:rsid w:val="009561BC"/>
    <w:rsid w:val="00956435"/>
    <w:rsid w:val="00956F17"/>
    <w:rsid w:val="00957190"/>
    <w:rsid w:val="0095779B"/>
    <w:rsid w:val="00957C5C"/>
    <w:rsid w:val="0096031D"/>
    <w:rsid w:val="00960B36"/>
    <w:rsid w:val="00960BA4"/>
    <w:rsid w:val="009612D3"/>
    <w:rsid w:val="0096158B"/>
    <w:rsid w:val="00961B11"/>
    <w:rsid w:val="00961B32"/>
    <w:rsid w:val="00962204"/>
    <w:rsid w:val="009639A3"/>
    <w:rsid w:val="00963D8C"/>
    <w:rsid w:val="009657E8"/>
    <w:rsid w:val="0096581D"/>
    <w:rsid w:val="009666D7"/>
    <w:rsid w:val="009670B0"/>
    <w:rsid w:val="009675A2"/>
    <w:rsid w:val="00967BCA"/>
    <w:rsid w:val="00970362"/>
    <w:rsid w:val="009703BF"/>
    <w:rsid w:val="00970A62"/>
    <w:rsid w:val="009716B2"/>
    <w:rsid w:val="009717C2"/>
    <w:rsid w:val="00971C06"/>
    <w:rsid w:val="00971DF5"/>
    <w:rsid w:val="0097211E"/>
    <w:rsid w:val="009722E3"/>
    <w:rsid w:val="00972BC1"/>
    <w:rsid w:val="0097309C"/>
    <w:rsid w:val="009739C8"/>
    <w:rsid w:val="0097401F"/>
    <w:rsid w:val="00974B68"/>
    <w:rsid w:val="0097560B"/>
    <w:rsid w:val="00976A5D"/>
    <w:rsid w:val="00977108"/>
    <w:rsid w:val="00982157"/>
    <w:rsid w:val="0098226A"/>
    <w:rsid w:val="009828B2"/>
    <w:rsid w:val="0098298A"/>
    <w:rsid w:val="00984589"/>
    <w:rsid w:val="0098480E"/>
    <w:rsid w:val="009850EB"/>
    <w:rsid w:val="00985174"/>
    <w:rsid w:val="00985676"/>
    <w:rsid w:val="0098650E"/>
    <w:rsid w:val="00986F87"/>
    <w:rsid w:val="00987D0F"/>
    <w:rsid w:val="00987D12"/>
    <w:rsid w:val="0099020B"/>
    <w:rsid w:val="0099027C"/>
    <w:rsid w:val="00990591"/>
    <w:rsid w:val="009908E6"/>
    <w:rsid w:val="00990CCF"/>
    <w:rsid w:val="00990DE9"/>
    <w:rsid w:val="00992DD7"/>
    <w:rsid w:val="00993A8E"/>
    <w:rsid w:val="00993C6D"/>
    <w:rsid w:val="00993EA5"/>
    <w:rsid w:val="00994D6E"/>
    <w:rsid w:val="00995C7D"/>
    <w:rsid w:val="00996CE6"/>
    <w:rsid w:val="00996F4A"/>
    <w:rsid w:val="0099795A"/>
    <w:rsid w:val="00997CFC"/>
    <w:rsid w:val="0099F01E"/>
    <w:rsid w:val="009A08B7"/>
    <w:rsid w:val="009A0A4A"/>
    <w:rsid w:val="009A0C0C"/>
    <w:rsid w:val="009A1167"/>
    <w:rsid w:val="009A141E"/>
    <w:rsid w:val="009A1434"/>
    <w:rsid w:val="009A20AF"/>
    <w:rsid w:val="009A383B"/>
    <w:rsid w:val="009A38AD"/>
    <w:rsid w:val="009A43D5"/>
    <w:rsid w:val="009A4545"/>
    <w:rsid w:val="009A48EA"/>
    <w:rsid w:val="009A4EED"/>
    <w:rsid w:val="009A5324"/>
    <w:rsid w:val="009A6899"/>
    <w:rsid w:val="009A6FEA"/>
    <w:rsid w:val="009A738F"/>
    <w:rsid w:val="009A7A88"/>
    <w:rsid w:val="009A7C04"/>
    <w:rsid w:val="009B02C1"/>
    <w:rsid w:val="009B1280"/>
    <w:rsid w:val="009B1587"/>
    <w:rsid w:val="009B162F"/>
    <w:rsid w:val="009B185E"/>
    <w:rsid w:val="009B18AF"/>
    <w:rsid w:val="009B231F"/>
    <w:rsid w:val="009B28C2"/>
    <w:rsid w:val="009B2B65"/>
    <w:rsid w:val="009B2F87"/>
    <w:rsid w:val="009B349F"/>
    <w:rsid w:val="009B3A39"/>
    <w:rsid w:val="009B3C7A"/>
    <w:rsid w:val="009B3D16"/>
    <w:rsid w:val="009B4A71"/>
    <w:rsid w:val="009B4F16"/>
    <w:rsid w:val="009B5573"/>
    <w:rsid w:val="009B57A6"/>
    <w:rsid w:val="009B6F64"/>
    <w:rsid w:val="009B72CE"/>
    <w:rsid w:val="009B79A2"/>
    <w:rsid w:val="009B7CD8"/>
    <w:rsid w:val="009BD7C6"/>
    <w:rsid w:val="009C01E8"/>
    <w:rsid w:val="009C1B5F"/>
    <w:rsid w:val="009C2453"/>
    <w:rsid w:val="009C2A18"/>
    <w:rsid w:val="009C2AB4"/>
    <w:rsid w:val="009C2DB5"/>
    <w:rsid w:val="009C3105"/>
    <w:rsid w:val="009C37B6"/>
    <w:rsid w:val="009C3B0C"/>
    <w:rsid w:val="009C3FD0"/>
    <w:rsid w:val="009C4D4F"/>
    <w:rsid w:val="009C58C9"/>
    <w:rsid w:val="009C5AA6"/>
    <w:rsid w:val="009C5B0E"/>
    <w:rsid w:val="009C6505"/>
    <w:rsid w:val="009C680F"/>
    <w:rsid w:val="009C6ACC"/>
    <w:rsid w:val="009C6CCD"/>
    <w:rsid w:val="009C7B8D"/>
    <w:rsid w:val="009C7CBB"/>
    <w:rsid w:val="009D0042"/>
    <w:rsid w:val="009D0868"/>
    <w:rsid w:val="009D0870"/>
    <w:rsid w:val="009D0DFE"/>
    <w:rsid w:val="009D1982"/>
    <w:rsid w:val="009D1995"/>
    <w:rsid w:val="009D1A0F"/>
    <w:rsid w:val="009D1F4D"/>
    <w:rsid w:val="009D2E17"/>
    <w:rsid w:val="009D2FB8"/>
    <w:rsid w:val="009D3325"/>
    <w:rsid w:val="009D3A36"/>
    <w:rsid w:val="009D3F78"/>
    <w:rsid w:val="009D3FD4"/>
    <w:rsid w:val="009D401A"/>
    <w:rsid w:val="009D40BE"/>
    <w:rsid w:val="009D47FE"/>
    <w:rsid w:val="009D6626"/>
    <w:rsid w:val="009D7BAB"/>
    <w:rsid w:val="009DD90D"/>
    <w:rsid w:val="009E0A3B"/>
    <w:rsid w:val="009E0D85"/>
    <w:rsid w:val="009E10B0"/>
    <w:rsid w:val="009E1116"/>
    <w:rsid w:val="009E1A5F"/>
    <w:rsid w:val="009E28BC"/>
    <w:rsid w:val="009E396A"/>
    <w:rsid w:val="009E3F44"/>
    <w:rsid w:val="009E432F"/>
    <w:rsid w:val="009E4372"/>
    <w:rsid w:val="009E49BF"/>
    <w:rsid w:val="009E52E5"/>
    <w:rsid w:val="009E5477"/>
    <w:rsid w:val="009E5B11"/>
    <w:rsid w:val="009E6C41"/>
    <w:rsid w:val="009E6FBE"/>
    <w:rsid w:val="009F0E44"/>
    <w:rsid w:val="009F145D"/>
    <w:rsid w:val="009F16AC"/>
    <w:rsid w:val="009F18B5"/>
    <w:rsid w:val="009F1943"/>
    <w:rsid w:val="009F227B"/>
    <w:rsid w:val="009F3E20"/>
    <w:rsid w:val="009F3F2D"/>
    <w:rsid w:val="009F47A9"/>
    <w:rsid w:val="009F4805"/>
    <w:rsid w:val="009F53AC"/>
    <w:rsid w:val="009F647A"/>
    <w:rsid w:val="009F70F9"/>
    <w:rsid w:val="009F7A23"/>
    <w:rsid w:val="00A0150D"/>
    <w:rsid w:val="00A0263C"/>
    <w:rsid w:val="00A0311C"/>
    <w:rsid w:val="00A03D84"/>
    <w:rsid w:val="00A03E64"/>
    <w:rsid w:val="00A0459E"/>
    <w:rsid w:val="00A05179"/>
    <w:rsid w:val="00A05300"/>
    <w:rsid w:val="00A05460"/>
    <w:rsid w:val="00A05A0C"/>
    <w:rsid w:val="00A06159"/>
    <w:rsid w:val="00A06B5F"/>
    <w:rsid w:val="00A078B5"/>
    <w:rsid w:val="00A1048F"/>
    <w:rsid w:val="00A104F0"/>
    <w:rsid w:val="00A10E87"/>
    <w:rsid w:val="00A119B4"/>
    <w:rsid w:val="00A135B1"/>
    <w:rsid w:val="00A137E6"/>
    <w:rsid w:val="00A15223"/>
    <w:rsid w:val="00A1539A"/>
    <w:rsid w:val="00A153E8"/>
    <w:rsid w:val="00A1658F"/>
    <w:rsid w:val="00A170A2"/>
    <w:rsid w:val="00A17E37"/>
    <w:rsid w:val="00A20381"/>
    <w:rsid w:val="00A203D2"/>
    <w:rsid w:val="00A20592"/>
    <w:rsid w:val="00A20AED"/>
    <w:rsid w:val="00A2138E"/>
    <w:rsid w:val="00A22DE2"/>
    <w:rsid w:val="00A2361F"/>
    <w:rsid w:val="00A23DF5"/>
    <w:rsid w:val="00A246C8"/>
    <w:rsid w:val="00A24879"/>
    <w:rsid w:val="00A24A2B"/>
    <w:rsid w:val="00A24F65"/>
    <w:rsid w:val="00A258D3"/>
    <w:rsid w:val="00A27194"/>
    <w:rsid w:val="00A305F7"/>
    <w:rsid w:val="00A30A44"/>
    <w:rsid w:val="00A30CEB"/>
    <w:rsid w:val="00A316A4"/>
    <w:rsid w:val="00A31B92"/>
    <w:rsid w:val="00A324A1"/>
    <w:rsid w:val="00A32989"/>
    <w:rsid w:val="00A32FB8"/>
    <w:rsid w:val="00A33A8F"/>
    <w:rsid w:val="00A348DD"/>
    <w:rsid w:val="00A34ACE"/>
    <w:rsid w:val="00A34D5E"/>
    <w:rsid w:val="00A354E5"/>
    <w:rsid w:val="00A35E95"/>
    <w:rsid w:val="00A36DF4"/>
    <w:rsid w:val="00A36EAF"/>
    <w:rsid w:val="00A37950"/>
    <w:rsid w:val="00A3796B"/>
    <w:rsid w:val="00A37C97"/>
    <w:rsid w:val="00A40120"/>
    <w:rsid w:val="00A40C64"/>
    <w:rsid w:val="00A41042"/>
    <w:rsid w:val="00A412C9"/>
    <w:rsid w:val="00A41C69"/>
    <w:rsid w:val="00A41D5A"/>
    <w:rsid w:val="00A4268A"/>
    <w:rsid w:val="00A45084"/>
    <w:rsid w:val="00A45EC3"/>
    <w:rsid w:val="00A46849"/>
    <w:rsid w:val="00A47300"/>
    <w:rsid w:val="00A4748F"/>
    <w:rsid w:val="00A47711"/>
    <w:rsid w:val="00A500F9"/>
    <w:rsid w:val="00A503B9"/>
    <w:rsid w:val="00A51135"/>
    <w:rsid w:val="00A51198"/>
    <w:rsid w:val="00A51588"/>
    <w:rsid w:val="00A51F3D"/>
    <w:rsid w:val="00A527FB"/>
    <w:rsid w:val="00A5294C"/>
    <w:rsid w:val="00A52ED7"/>
    <w:rsid w:val="00A52F6B"/>
    <w:rsid w:val="00A534B8"/>
    <w:rsid w:val="00A54063"/>
    <w:rsid w:val="00A54073"/>
    <w:rsid w:val="00A5409F"/>
    <w:rsid w:val="00A54BA4"/>
    <w:rsid w:val="00A554EC"/>
    <w:rsid w:val="00A557DC"/>
    <w:rsid w:val="00A55C78"/>
    <w:rsid w:val="00A57460"/>
    <w:rsid w:val="00A60262"/>
    <w:rsid w:val="00A60848"/>
    <w:rsid w:val="00A60BC0"/>
    <w:rsid w:val="00A60F75"/>
    <w:rsid w:val="00A618C2"/>
    <w:rsid w:val="00A619B1"/>
    <w:rsid w:val="00A620E4"/>
    <w:rsid w:val="00A63054"/>
    <w:rsid w:val="00A634F8"/>
    <w:rsid w:val="00A636DE"/>
    <w:rsid w:val="00A6423A"/>
    <w:rsid w:val="00A65A16"/>
    <w:rsid w:val="00A65ED8"/>
    <w:rsid w:val="00A660D4"/>
    <w:rsid w:val="00A66455"/>
    <w:rsid w:val="00A66AD3"/>
    <w:rsid w:val="00A70336"/>
    <w:rsid w:val="00A70391"/>
    <w:rsid w:val="00A704C8"/>
    <w:rsid w:val="00A705C4"/>
    <w:rsid w:val="00A70B83"/>
    <w:rsid w:val="00A71151"/>
    <w:rsid w:val="00A7189E"/>
    <w:rsid w:val="00A72B3E"/>
    <w:rsid w:val="00A72B40"/>
    <w:rsid w:val="00A7329A"/>
    <w:rsid w:val="00A738AA"/>
    <w:rsid w:val="00A73D36"/>
    <w:rsid w:val="00A74747"/>
    <w:rsid w:val="00A75303"/>
    <w:rsid w:val="00A75F0D"/>
    <w:rsid w:val="00A75FFC"/>
    <w:rsid w:val="00A760B3"/>
    <w:rsid w:val="00A779A1"/>
    <w:rsid w:val="00A77ACC"/>
    <w:rsid w:val="00A77CE2"/>
    <w:rsid w:val="00A77F1C"/>
    <w:rsid w:val="00A80619"/>
    <w:rsid w:val="00A81093"/>
    <w:rsid w:val="00A82A01"/>
    <w:rsid w:val="00A82DD9"/>
    <w:rsid w:val="00A83D05"/>
    <w:rsid w:val="00A84886"/>
    <w:rsid w:val="00A849D1"/>
    <w:rsid w:val="00A8642F"/>
    <w:rsid w:val="00A86A60"/>
    <w:rsid w:val="00A8736D"/>
    <w:rsid w:val="00A873E9"/>
    <w:rsid w:val="00A8756A"/>
    <w:rsid w:val="00A87E04"/>
    <w:rsid w:val="00A9000B"/>
    <w:rsid w:val="00A9037C"/>
    <w:rsid w:val="00A9147F"/>
    <w:rsid w:val="00A915F9"/>
    <w:rsid w:val="00A91C35"/>
    <w:rsid w:val="00A91C8D"/>
    <w:rsid w:val="00A92F3A"/>
    <w:rsid w:val="00A93395"/>
    <w:rsid w:val="00A93EDB"/>
    <w:rsid w:val="00A9418C"/>
    <w:rsid w:val="00A94525"/>
    <w:rsid w:val="00A95DC0"/>
    <w:rsid w:val="00A96060"/>
    <w:rsid w:val="00A96250"/>
    <w:rsid w:val="00A9777F"/>
    <w:rsid w:val="00A977E9"/>
    <w:rsid w:val="00AA1EB3"/>
    <w:rsid w:val="00AA25CF"/>
    <w:rsid w:val="00AA341D"/>
    <w:rsid w:val="00AA351E"/>
    <w:rsid w:val="00AA354E"/>
    <w:rsid w:val="00AA35A4"/>
    <w:rsid w:val="00AA5232"/>
    <w:rsid w:val="00AA5291"/>
    <w:rsid w:val="00AA6003"/>
    <w:rsid w:val="00AA67D5"/>
    <w:rsid w:val="00AAAA9E"/>
    <w:rsid w:val="00AB02A2"/>
    <w:rsid w:val="00AB03B2"/>
    <w:rsid w:val="00AB099B"/>
    <w:rsid w:val="00AB1B08"/>
    <w:rsid w:val="00AB2125"/>
    <w:rsid w:val="00AB2A33"/>
    <w:rsid w:val="00AB2F17"/>
    <w:rsid w:val="00AB3256"/>
    <w:rsid w:val="00AB4EB5"/>
    <w:rsid w:val="00AB5344"/>
    <w:rsid w:val="00AB53A9"/>
    <w:rsid w:val="00AB595D"/>
    <w:rsid w:val="00AB59A8"/>
    <w:rsid w:val="00AB64D5"/>
    <w:rsid w:val="00AB672F"/>
    <w:rsid w:val="00AB6B01"/>
    <w:rsid w:val="00AB6C5D"/>
    <w:rsid w:val="00AB6FC4"/>
    <w:rsid w:val="00AB7711"/>
    <w:rsid w:val="00AB7813"/>
    <w:rsid w:val="00ABA617"/>
    <w:rsid w:val="00AC0956"/>
    <w:rsid w:val="00AC18AA"/>
    <w:rsid w:val="00AC194C"/>
    <w:rsid w:val="00AC1F95"/>
    <w:rsid w:val="00AC267C"/>
    <w:rsid w:val="00AC32ED"/>
    <w:rsid w:val="00AC3506"/>
    <w:rsid w:val="00AC37F4"/>
    <w:rsid w:val="00AC4429"/>
    <w:rsid w:val="00AC450C"/>
    <w:rsid w:val="00AC4D59"/>
    <w:rsid w:val="00AC5259"/>
    <w:rsid w:val="00AC55E9"/>
    <w:rsid w:val="00AC5745"/>
    <w:rsid w:val="00AC5E97"/>
    <w:rsid w:val="00AC63A9"/>
    <w:rsid w:val="00AC7508"/>
    <w:rsid w:val="00ACD0C0"/>
    <w:rsid w:val="00AD054E"/>
    <w:rsid w:val="00AD09DD"/>
    <w:rsid w:val="00AD0C0E"/>
    <w:rsid w:val="00AD17A7"/>
    <w:rsid w:val="00AD22E9"/>
    <w:rsid w:val="00AD38D9"/>
    <w:rsid w:val="00AD3922"/>
    <w:rsid w:val="00AD615B"/>
    <w:rsid w:val="00AD7FD7"/>
    <w:rsid w:val="00AE00F0"/>
    <w:rsid w:val="00AE0A90"/>
    <w:rsid w:val="00AE0FFC"/>
    <w:rsid w:val="00AE12EA"/>
    <w:rsid w:val="00AE1993"/>
    <w:rsid w:val="00AE1C44"/>
    <w:rsid w:val="00AE1EA0"/>
    <w:rsid w:val="00AE1EC3"/>
    <w:rsid w:val="00AE1EE6"/>
    <w:rsid w:val="00AE22C1"/>
    <w:rsid w:val="00AE2974"/>
    <w:rsid w:val="00AE2F11"/>
    <w:rsid w:val="00AE3C63"/>
    <w:rsid w:val="00AE3DB3"/>
    <w:rsid w:val="00AE4232"/>
    <w:rsid w:val="00AE42F5"/>
    <w:rsid w:val="00AE436E"/>
    <w:rsid w:val="00AE4510"/>
    <w:rsid w:val="00AE4760"/>
    <w:rsid w:val="00AE4F31"/>
    <w:rsid w:val="00AE506E"/>
    <w:rsid w:val="00AE5170"/>
    <w:rsid w:val="00AE591A"/>
    <w:rsid w:val="00AE5BFE"/>
    <w:rsid w:val="00AE6ABC"/>
    <w:rsid w:val="00AE750F"/>
    <w:rsid w:val="00AF024B"/>
    <w:rsid w:val="00AF094B"/>
    <w:rsid w:val="00AF19B3"/>
    <w:rsid w:val="00AF2AFF"/>
    <w:rsid w:val="00AF2CB6"/>
    <w:rsid w:val="00AF3BD3"/>
    <w:rsid w:val="00AF4209"/>
    <w:rsid w:val="00AF42C9"/>
    <w:rsid w:val="00AF43BA"/>
    <w:rsid w:val="00AF4E02"/>
    <w:rsid w:val="00AF57FC"/>
    <w:rsid w:val="00AF5B62"/>
    <w:rsid w:val="00AF5E56"/>
    <w:rsid w:val="00AF6103"/>
    <w:rsid w:val="00AF61FC"/>
    <w:rsid w:val="00AF63E2"/>
    <w:rsid w:val="00AF6897"/>
    <w:rsid w:val="00AF6BD9"/>
    <w:rsid w:val="00AF6F06"/>
    <w:rsid w:val="00AF796D"/>
    <w:rsid w:val="00AF7A6A"/>
    <w:rsid w:val="00B0003B"/>
    <w:rsid w:val="00B00266"/>
    <w:rsid w:val="00B0087E"/>
    <w:rsid w:val="00B010D9"/>
    <w:rsid w:val="00B0179E"/>
    <w:rsid w:val="00B0182E"/>
    <w:rsid w:val="00B01850"/>
    <w:rsid w:val="00B01A53"/>
    <w:rsid w:val="00B03351"/>
    <w:rsid w:val="00B038AF"/>
    <w:rsid w:val="00B04806"/>
    <w:rsid w:val="00B04D85"/>
    <w:rsid w:val="00B05876"/>
    <w:rsid w:val="00B06259"/>
    <w:rsid w:val="00B0633D"/>
    <w:rsid w:val="00B066E6"/>
    <w:rsid w:val="00B070C3"/>
    <w:rsid w:val="00B077B1"/>
    <w:rsid w:val="00B07825"/>
    <w:rsid w:val="00B0EFC2"/>
    <w:rsid w:val="00B10673"/>
    <w:rsid w:val="00B10801"/>
    <w:rsid w:val="00B115BB"/>
    <w:rsid w:val="00B11BB1"/>
    <w:rsid w:val="00B12380"/>
    <w:rsid w:val="00B12440"/>
    <w:rsid w:val="00B12ADA"/>
    <w:rsid w:val="00B143EF"/>
    <w:rsid w:val="00B15DBF"/>
    <w:rsid w:val="00B16308"/>
    <w:rsid w:val="00B16514"/>
    <w:rsid w:val="00B16750"/>
    <w:rsid w:val="00B202B1"/>
    <w:rsid w:val="00B2036D"/>
    <w:rsid w:val="00B2050D"/>
    <w:rsid w:val="00B20546"/>
    <w:rsid w:val="00B20686"/>
    <w:rsid w:val="00B20B89"/>
    <w:rsid w:val="00B20DB0"/>
    <w:rsid w:val="00B215BA"/>
    <w:rsid w:val="00B22390"/>
    <w:rsid w:val="00B22AFC"/>
    <w:rsid w:val="00B22C09"/>
    <w:rsid w:val="00B22EF8"/>
    <w:rsid w:val="00B22FED"/>
    <w:rsid w:val="00B2323A"/>
    <w:rsid w:val="00B234C8"/>
    <w:rsid w:val="00B2369D"/>
    <w:rsid w:val="00B2385C"/>
    <w:rsid w:val="00B25ADE"/>
    <w:rsid w:val="00B25C0C"/>
    <w:rsid w:val="00B25FCB"/>
    <w:rsid w:val="00B26A6B"/>
    <w:rsid w:val="00B26C50"/>
    <w:rsid w:val="00B274F3"/>
    <w:rsid w:val="00B303B0"/>
    <w:rsid w:val="00B306E7"/>
    <w:rsid w:val="00B30DC7"/>
    <w:rsid w:val="00B310A0"/>
    <w:rsid w:val="00B31675"/>
    <w:rsid w:val="00B31B63"/>
    <w:rsid w:val="00B32090"/>
    <w:rsid w:val="00B331A5"/>
    <w:rsid w:val="00B33866"/>
    <w:rsid w:val="00B3484B"/>
    <w:rsid w:val="00B3580C"/>
    <w:rsid w:val="00B36B60"/>
    <w:rsid w:val="00B36C7E"/>
    <w:rsid w:val="00B371C6"/>
    <w:rsid w:val="00B37B68"/>
    <w:rsid w:val="00B405AE"/>
    <w:rsid w:val="00B408C1"/>
    <w:rsid w:val="00B40A81"/>
    <w:rsid w:val="00B40AC6"/>
    <w:rsid w:val="00B4108A"/>
    <w:rsid w:val="00B410D7"/>
    <w:rsid w:val="00B41BA6"/>
    <w:rsid w:val="00B42A4D"/>
    <w:rsid w:val="00B42D50"/>
    <w:rsid w:val="00B42E62"/>
    <w:rsid w:val="00B43175"/>
    <w:rsid w:val="00B43D67"/>
    <w:rsid w:val="00B43E8D"/>
    <w:rsid w:val="00B441F4"/>
    <w:rsid w:val="00B443A1"/>
    <w:rsid w:val="00B44516"/>
    <w:rsid w:val="00B44D33"/>
    <w:rsid w:val="00B4509B"/>
    <w:rsid w:val="00B450A9"/>
    <w:rsid w:val="00B45AF6"/>
    <w:rsid w:val="00B46033"/>
    <w:rsid w:val="00B46315"/>
    <w:rsid w:val="00B5069B"/>
    <w:rsid w:val="00B5179F"/>
    <w:rsid w:val="00B51DF6"/>
    <w:rsid w:val="00B520F5"/>
    <w:rsid w:val="00B52543"/>
    <w:rsid w:val="00B53FCE"/>
    <w:rsid w:val="00B54043"/>
    <w:rsid w:val="00B5410D"/>
    <w:rsid w:val="00B5483B"/>
    <w:rsid w:val="00B54863"/>
    <w:rsid w:val="00B54AAE"/>
    <w:rsid w:val="00B55187"/>
    <w:rsid w:val="00B55329"/>
    <w:rsid w:val="00B56E0F"/>
    <w:rsid w:val="00B5774A"/>
    <w:rsid w:val="00B57A5A"/>
    <w:rsid w:val="00B58CC4"/>
    <w:rsid w:val="00B617B1"/>
    <w:rsid w:val="00B61804"/>
    <w:rsid w:val="00B61D41"/>
    <w:rsid w:val="00B61FEF"/>
    <w:rsid w:val="00B633F5"/>
    <w:rsid w:val="00B63483"/>
    <w:rsid w:val="00B63A96"/>
    <w:rsid w:val="00B63E50"/>
    <w:rsid w:val="00B6514E"/>
    <w:rsid w:val="00B6528C"/>
    <w:rsid w:val="00B65452"/>
    <w:rsid w:val="00B65510"/>
    <w:rsid w:val="00B661CE"/>
    <w:rsid w:val="00B669DD"/>
    <w:rsid w:val="00B674E8"/>
    <w:rsid w:val="00B6829E"/>
    <w:rsid w:val="00B6D675"/>
    <w:rsid w:val="00B70487"/>
    <w:rsid w:val="00B70AFB"/>
    <w:rsid w:val="00B7287C"/>
    <w:rsid w:val="00B72931"/>
    <w:rsid w:val="00B72EB7"/>
    <w:rsid w:val="00B7339C"/>
    <w:rsid w:val="00B7384A"/>
    <w:rsid w:val="00B738F9"/>
    <w:rsid w:val="00B7435D"/>
    <w:rsid w:val="00B74706"/>
    <w:rsid w:val="00B752FC"/>
    <w:rsid w:val="00B75339"/>
    <w:rsid w:val="00B759A4"/>
    <w:rsid w:val="00B75C2C"/>
    <w:rsid w:val="00B75EDC"/>
    <w:rsid w:val="00B76CEB"/>
    <w:rsid w:val="00B76D94"/>
    <w:rsid w:val="00B77306"/>
    <w:rsid w:val="00B77AE3"/>
    <w:rsid w:val="00B77C16"/>
    <w:rsid w:val="00B77CF2"/>
    <w:rsid w:val="00B77F02"/>
    <w:rsid w:val="00B7A3F6"/>
    <w:rsid w:val="00B80110"/>
    <w:rsid w:val="00B80434"/>
    <w:rsid w:val="00B80AAD"/>
    <w:rsid w:val="00B80ADE"/>
    <w:rsid w:val="00B80B3E"/>
    <w:rsid w:val="00B80B8A"/>
    <w:rsid w:val="00B8205A"/>
    <w:rsid w:val="00B820A4"/>
    <w:rsid w:val="00B824FA"/>
    <w:rsid w:val="00B8252E"/>
    <w:rsid w:val="00B831AC"/>
    <w:rsid w:val="00B86107"/>
    <w:rsid w:val="00B862C3"/>
    <w:rsid w:val="00B86508"/>
    <w:rsid w:val="00B871C9"/>
    <w:rsid w:val="00B87307"/>
    <w:rsid w:val="00B87662"/>
    <w:rsid w:val="00B8A300"/>
    <w:rsid w:val="00B9018C"/>
    <w:rsid w:val="00B9023D"/>
    <w:rsid w:val="00B9070E"/>
    <w:rsid w:val="00B90A9B"/>
    <w:rsid w:val="00B90FD4"/>
    <w:rsid w:val="00B915DE"/>
    <w:rsid w:val="00B91E89"/>
    <w:rsid w:val="00B92A0C"/>
    <w:rsid w:val="00B93293"/>
    <w:rsid w:val="00B9341A"/>
    <w:rsid w:val="00B9363F"/>
    <w:rsid w:val="00B93BFE"/>
    <w:rsid w:val="00B94979"/>
    <w:rsid w:val="00B96216"/>
    <w:rsid w:val="00B97663"/>
    <w:rsid w:val="00B976B4"/>
    <w:rsid w:val="00B97957"/>
    <w:rsid w:val="00B9A624"/>
    <w:rsid w:val="00BA021A"/>
    <w:rsid w:val="00BA1774"/>
    <w:rsid w:val="00BA1A62"/>
    <w:rsid w:val="00BA21C1"/>
    <w:rsid w:val="00BA294A"/>
    <w:rsid w:val="00BA2A4E"/>
    <w:rsid w:val="00BA2B54"/>
    <w:rsid w:val="00BA3164"/>
    <w:rsid w:val="00BA357C"/>
    <w:rsid w:val="00BA37AB"/>
    <w:rsid w:val="00BA3AFE"/>
    <w:rsid w:val="00BA3D34"/>
    <w:rsid w:val="00BA41EE"/>
    <w:rsid w:val="00BA428E"/>
    <w:rsid w:val="00BA4538"/>
    <w:rsid w:val="00BA46FF"/>
    <w:rsid w:val="00BA4837"/>
    <w:rsid w:val="00BA51DE"/>
    <w:rsid w:val="00BA5DD1"/>
    <w:rsid w:val="00BA63DA"/>
    <w:rsid w:val="00BA67ED"/>
    <w:rsid w:val="00BA6E83"/>
    <w:rsid w:val="00BA7230"/>
    <w:rsid w:val="00BA77A0"/>
    <w:rsid w:val="00BA7AAB"/>
    <w:rsid w:val="00BA7F18"/>
    <w:rsid w:val="00BB04A9"/>
    <w:rsid w:val="00BB0536"/>
    <w:rsid w:val="00BB067C"/>
    <w:rsid w:val="00BB1016"/>
    <w:rsid w:val="00BB117A"/>
    <w:rsid w:val="00BB191F"/>
    <w:rsid w:val="00BB1996"/>
    <w:rsid w:val="00BB19F7"/>
    <w:rsid w:val="00BB2997"/>
    <w:rsid w:val="00BB299E"/>
    <w:rsid w:val="00BB378C"/>
    <w:rsid w:val="00BB3C5A"/>
    <w:rsid w:val="00BB4454"/>
    <w:rsid w:val="00BB4E21"/>
    <w:rsid w:val="00BB5CDA"/>
    <w:rsid w:val="00BB6B25"/>
    <w:rsid w:val="00BB7B9A"/>
    <w:rsid w:val="00BB7C58"/>
    <w:rsid w:val="00BC00C7"/>
    <w:rsid w:val="00BC0956"/>
    <w:rsid w:val="00BC3775"/>
    <w:rsid w:val="00BC4BBC"/>
    <w:rsid w:val="00BC5009"/>
    <w:rsid w:val="00BC5891"/>
    <w:rsid w:val="00BC6B16"/>
    <w:rsid w:val="00BC7FCB"/>
    <w:rsid w:val="00BCF954"/>
    <w:rsid w:val="00BD0B29"/>
    <w:rsid w:val="00BD1264"/>
    <w:rsid w:val="00BD15A0"/>
    <w:rsid w:val="00BD166A"/>
    <w:rsid w:val="00BD1ECD"/>
    <w:rsid w:val="00BD2258"/>
    <w:rsid w:val="00BD2B67"/>
    <w:rsid w:val="00BD38CD"/>
    <w:rsid w:val="00BD3B01"/>
    <w:rsid w:val="00BD3F65"/>
    <w:rsid w:val="00BD443A"/>
    <w:rsid w:val="00BD49FA"/>
    <w:rsid w:val="00BD52DB"/>
    <w:rsid w:val="00BD5F84"/>
    <w:rsid w:val="00BD6946"/>
    <w:rsid w:val="00BD6981"/>
    <w:rsid w:val="00BD6D62"/>
    <w:rsid w:val="00BE0436"/>
    <w:rsid w:val="00BE0D74"/>
    <w:rsid w:val="00BE0EA1"/>
    <w:rsid w:val="00BE106C"/>
    <w:rsid w:val="00BE1332"/>
    <w:rsid w:val="00BE17B5"/>
    <w:rsid w:val="00BE1F58"/>
    <w:rsid w:val="00BE21D3"/>
    <w:rsid w:val="00BE3EAA"/>
    <w:rsid w:val="00BE4FB9"/>
    <w:rsid w:val="00BE535B"/>
    <w:rsid w:val="00BE5CEE"/>
    <w:rsid w:val="00BE5FCA"/>
    <w:rsid w:val="00BE6461"/>
    <w:rsid w:val="00BE69EE"/>
    <w:rsid w:val="00BE6D1E"/>
    <w:rsid w:val="00BE710E"/>
    <w:rsid w:val="00BE72CA"/>
    <w:rsid w:val="00BE766F"/>
    <w:rsid w:val="00BF1157"/>
    <w:rsid w:val="00BF1960"/>
    <w:rsid w:val="00BF1993"/>
    <w:rsid w:val="00BF1BFA"/>
    <w:rsid w:val="00BF2169"/>
    <w:rsid w:val="00BF21D7"/>
    <w:rsid w:val="00BF298B"/>
    <w:rsid w:val="00BF2E5C"/>
    <w:rsid w:val="00BF2EAB"/>
    <w:rsid w:val="00BF35D4"/>
    <w:rsid w:val="00BF4BC4"/>
    <w:rsid w:val="00BF4E5B"/>
    <w:rsid w:val="00BF5482"/>
    <w:rsid w:val="00BF5544"/>
    <w:rsid w:val="00BF5E92"/>
    <w:rsid w:val="00BF6529"/>
    <w:rsid w:val="00BF69F3"/>
    <w:rsid w:val="00BF732E"/>
    <w:rsid w:val="00BF7D26"/>
    <w:rsid w:val="00BFDCCE"/>
    <w:rsid w:val="00C00660"/>
    <w:rsid w:val="00C01069"/>
    <w:rsid w:val="00C01D96"/>
    <w:rsid w:val="00C03C58"/>
    <w:rsid w:val="00C03F70"/>
    <w:rsid w:val="00C04CE3"/>
    <w:rsid w:val="00C04E24"/>
    <w:rsid w:val="00C0514E"/>
    <w:rsid w:val="00C05956"/>
    <w:rsid w:val="00C05D41"/>
    <w:rsid w:val="00C05D97"/>
    <w:rsid w:val="00C064DB"/>
    <w:rsid w:val="00C06E18"/>
    <w:rsid w:val="00C077A6"/>
    <w:rsid w:val="00C07C90"/>
    <w:rsid w:val="00C0EE03"/>
    <w:rsid w:val="00C1017F"/>
    <w:rsid w:val="00C10525"/>
    <w:rsid w:val="00C1098A"/>
    <w:rsid w:val="00C11C0A"/>
    <w:rsid w:val="00C12A11"/>
    <w:rsid w:val="00C12A89"/>
    <w:rsid w:val="00C13060"/>
    <w:rsid w:val="00C14139"/>
    <w:rsid w:val="00C14421"/>
    <w:rsid w:val="00C15155"/>
    <w:rsid w:val="00C15862"/>
    <w:rsid w:val="00C15A4F"/>
    <w:rsid w:val="00C16548"/>
    <w:rsid w:val="00C1735B"/>
    <w:rsid w:val="00C17A4A"/>
    <w:rsid w:val="00C17C67"/>
    <w:rsid w:val="00C180C2"/>
    <w:rsid w:val="00C20A45"/>
    <w:rsid w:val="00C20C31"/>
    <w:rsid w:val="00C20F66"/>
    <w:rsid w:val="00C2257B"/>
    <w:rsid w:val="00C22B20"/>
    <w:rsid w:val="00C22B9E"/>
    <w:rsid w:val="00C22ED4"/>
    <w:rsid w:val="00C23026"/>
    <w:rsid w:val="00C2314A"/>
    <w:rsid w:val="00C233F5"/>
    <w:rsid w:val="00C23977"/>
    <w:rsid w:val="00C2490B"/>
    <w:rsid w:val="00C24F2B"/>
    <w:rsid w:val="00C2532A"/>
    <w:rsid w:val="00C25EEA"/>
    <w:rsid w:val="00C26AD4"/>
    <w:rsid w:val="00C26EA9"/>
    <w:rsid w:val="00C27677"/>
    <w:rsid w:val="00C27FB6"/>
    <w:rsid w:val="00C31CE4"/>
    <w:rsid w:val="00C326B1"/>
    <w:rsid w:val="00C326E2"/>
    <w:rsid w:val="00C32861"/>
    <w:rsid w:val="00C34CDB"/>
    <w:rsid w:val="00C35B60"/>
    <w:rsid w:val="00C40FB4"/>
    <w:rsid w:val="00C417BE"/>
    <w:rsid w:val="00C423FD"/>
    <w:rsid w:val="00C42A98"/>
    <w:rsid w:val="00C436AB"/>
    <w:rsid w:val="00C436CC"/>
    <w:rsid w:val="00C43C10"/>
    <w:rsid w:val="00C458D2"/>
    <w:rsid w:val="00C45DAC"/>
    <w:rsid w:val="00C45E74"/>
    <w:rsid w:val="00C46114"/>
    <w:rsid w:val="00C46186"/>
    <w:rsid w:val="00C4681C"/>
    <w:rsid w:val="00C46BA3"/>
    <w:rsid w:val="00C47027"/>
    <w:rsid w:val="00C479D2"/>
    <w:rsid w:val="00C47B6D"/>
    <w:rsid w:val="00C47C71"/>
    <w:rsid w:val="00C50685"/>
    <w:rsid w:val="00C51678"/>
    <w:rsid w:val="00C5174A"/>
    <w:rsid w:val="00C52196"/>
    <w:rsid w:val="00C5375D"/>
    <w:rsid w:val="00C557DB"/>
    <w:rsid w:val="00C560C1"/>
    <w:rsid w:val="00C56E40"/>
    <w:rsid w:val="00C57213"/>
    <w:rsid w:val="00C575B0"/>
    <w:rsid w:val="00C5767C"/>
    <w:rsid w:val="00C57E9F"/>
    <w:rsid w:val="00C57FEA"/>
    <w:rsid w:val="00C6166A"/>
    <w:rsid w:val="00C61994"/>
    <w:rsid w:val="00C61A37"/>
    <w:rsid w:val="00C621E2"/>
    <w:rsid w:val="00C6278B"/>
    <w:rsid w:val="00C629BC"/>
    <w:rsid w:val="00C62B29"/>
    <w:rsid w:val="00C62D3D"/>
    <w:rsid w:val="00C63C5C"/>
    <w:rsid w:val="00C65A19"/>
    <w:rsid w:val="00C65C96"/>
    <w:rsid w:val="00C661EB"/>
    <w:rsid w:val="00C664FC"/>
    <w:rsid w:val="00C676E4"/>
    <w:rsid w:val="00C6AAB2"/>
    <w:rsid w:val="00C70043"/>
    <w:rsid w:val="00C706CB"/>
    <w:rsid w:val="00C707B6"/>
    <w:rsid w:val="00C7099D"/>
    <w:rsid w:val="00C70C44"/>
    <w:rsid w:val="00C71C12"/>
    <w:rsid w:val="00C723E7"/>
    <w:rsid w:val="00C72581"/>
    <w:rsid w:val="00C72D08"/>
    <w:rsid w:val="00C731A3"/>
    <w:rsid w:val="00C7346E"/>
    <w:rsid w:val="00C73A8D"/>
    <w:rsid w:val="00C741D4"/>
    <w:rsid w:val="00C7585C"/>
    <w:rsid w:val="00C75902"/>
    <w:rsid w:val="00C75C1E"/>
    <w:rsid w:val="00C76025"/>
    <w:rsid w:val="00C76362"/>
    <w:rsid w:val="00C77F96"/>
    <w:rsid w:val="00C7DECE"/>
    <w:rsid w:val="00C816B9"/>
    <w:rsid w:val="00C81FB2"/>
    <w:rsid w:val="00C83CFC"/>
    <w:rsid w:val="00C8410E"/>
    <w:rsid w:val="00C845CB"/>
    <w:rsid w:val="00C8541C"/>
    <w:rsid w:val="00C865DC"/>
    <w:rsid w:val="00C86721"/>
    <w:rsid w:val="00C86C8C"/>
    <w:rsid w:val="00C87758"/>
    <w:rsid w:val="00C878EF"/>
    <w:rsid w:val="00C8799D"/>
    <w:rsid w:val="00C8998A"/>
    <w:rsid w:val="00C90F12"/>
    <w:rsid w:val="00C90F54"/>
    <w:rsid w:val="00C912D3"/>
    <w:rsid w:val="00C920D3"/>
    <w:rsid w:val="00C93104"/>
    <w:rsid w:val="00C93114"/>
    <w:rsid w:val="00C94B43"/>
    <w:rsid w:val="00C953CF"/>
    <w:rsid w:val="00C95E90"/>
    <w:rsid w:val="00C96BE9"/>
    <w:rsid w:val="00C96F8B"/>
    <w:rsid w:val="00C97650"/>
    <w:rsid w:val="00C976B0"/>
    <w:rsid w:val="00CA0226"/>
    <w:rsid w:val="00CA08A8"/>
    <w:rsid w:val="00CA09B4"/>
    <w:rsid w:val="00CA0EE1"/>
    <w:rsid w:val="00CA1569"/>
    <w:rsid w:val="00CA19AD"/>
    <w:rsid w:val="00CA1A40"/>
    <w:rsid w:val="00CA22B3"/>
    <w:rsid w:val="00CA2439"/>
    <w:rsid w:val="00CA25EC"/>
    <w:rsid w:val="00CA2CB8"/>
    <w:rsid w:val="00CA301E"/>
    <w:rsid w:val="00CA3B21"/>
    <w:rsid w:val="00CA47AA"/>
    <w:rsid w:val="00CA4ACF"/>
    <w:rsid w:val="00CA4CFF"/>
    <w:rsid w:val="00CA53C2"/>
    <w:rsid w:val="00CA5906"/>
    <w:rsid w:val="00CA64FE"/>
    <w:rsid w:val="00CA7C35"/>
    <w:rsid w:val="00CA7D5B"/>
    <w:rsid w:val="00CAC598"/>
    <w:rsid w:val="00CB1369"/>
    <w:rsid w:val="00CB18E8"/>
    <w:rsid w:val="00CB1C07"/>
    <w:rsid w:val="00CB1FA1"/>
    <w:rsid w:val="00CB2145"/>
    <w:rsid w:val="00CB2226"/>
    <w:rsid w:val="00CB2752"/>
    <w:rsid w:val="00CB3587"/>
    <w:rsid w:val="00CB35AC"/>
    <w:rsid w:val="00CB4CB2"/>
    <w:rsid w:val="00CB52C3"/>
    <w:rsid w:val="00CB5FAC"/>
    <w:rsid w:val="00CB66B0"/>
    <w:rsid w:val="00CB6809"/>
    <w:rsid w:val="00CB68E3"/>
    <w:rsid w:val="00CB6CD7"/>
    <w:rsid w:val="00CB7BB5"/>
    <w:rsid w:val="00CBE99E"/>
    <w:rsid w:val="00CC09C8"/>
    <w:rsid w:val="00CC0ECF"/>
    <w:rsid w:val="00CC1C99"/>
    <w:rsid w:val="00CC1D36"/>
    <w:rsid w:val="00CC1F76"/>
    <w:rsid w:val="00CC1F7E"/>
    <w:rsid w:val="00CC20E8"/>
    <w:rsid w:val="00CC239E"/>
    <w:rsid w:val="00CC2608"/>
    <w:rsid w:val="00CC2E88"/>
    <w:rsid w:val="00CC3066"/>
    <w:rsid w:val="00CC31B9"/>
    <w:rsid w:val="00CC33FF"/>
    <w:rsid w:val="00CC34A7"/>
    <w:rsid w:val="00CC38ED"/>
    <w:rsid w:val="00CC445B"/>
    <w:rsid w:val="00CC4770"/>
    <w:rsid w:val="00CC5ABF"/>
    <w:rsid w:val="00CC5C1A"/>
    <w:rsid w:val="00CC6BF1"/>
    <w:rsid w:val="00CC7289"/>
    <w:rsid w:val="00CD0713"/>
    <w:rsid w:val="00CD0861"/>
    <w:rsid w:val="00CD0C9F"/>
    <w:rsid w:val="00CD1210"/>
    <w:rsid w:val="00CD1406"/>
    <w:rsid w:val="00CD1D37"/>
    <w:rsid w:val="00CD25A0"/>
    <w:rsid w:val="00CD2A7C"/>
    <w:rsid w:val="00CD3248"/>
    <w:rsid w:val="00CD33A8"/>
    <w:rsid w:val="00CD3754"/>
    <w:rsid w:val="00CD4196"/>
    <w:rsid w:val="00CD56C4"/>
    <w:rsid w:val="00CD57E9"/>
    <w:rsid w:val="00CD6027"/>
    <w:rsid w:val="00CD6723"/>
    <w:rsid w:val="00CD7467"/>
    <w:rsid w:val="00CD74C1"/>
    <w:rsid w:val="00CE001F"/>
    <w:rsid w:val="00CE031C"/>
    <w:rsid w:val="00CE1783"/>
    <w:rsid w:val="00CE1AF5"/>
    <w:rsid w:val="00CE1C42"/>
    <w:rsid w:val="00CE1FFB"/>
    <w:rsid w:val="00CE235C"/>
    <w:rsid w:val="00CE28D5"/>
    <w:rsid w:val="00CE3138"/>
    <w:rsid w:val="00CE4DE3"/>
    <w:rsid w:val="00CE5951"/>
    <w:rsid w:val="00CE6E2B"/>
    <w:rsid w:val="00CE7291"/>
    <w:rsid w:val="00CE7539"/>
    <w:rsid w:val="00CF189F"/>
    <w:rsid w:val="00CF296D"/>
    <w:rsid w:val="00CF303D"/>
    <w:rsid w:val="00CF3364"/>
    <w:rsid w:val="00CF33F8"/>
    <w:rsid w:val="00CF3B24"/>
    <w:rsid w:val="00CF3DDE"/>
    <w:rsid w:val="00CF3F7C"/>
    <w:rsid w:val="00CF411A"/>
    <w:rsid w:val="00CF4B9F"/>
    <w:rsid w:val="00CF4F68"/>
    <w:rsid w:val="00CF5302"/>
    <w:rsid w:val="00CF54C6"/>
    <w:rsid w:val="00CF5AEA"/>
    <w:rsid w:val="00CF73E9"/>
    <w:rsid w:val="00CF7A1E"/>
    <w:rsid w:val="00D0058B"/>
    <w:rsid w:val="00D0074E"/>
    <w:rsid w:val="00D00B6B"/>
    <w:rsid w:val="00D00CBC"/>
    <w:rsid w:val="00D0110D"/>
    <w:rsid w:val="00D011C7"/>
    <w:rsid w:val="00D01ADC"/>
    <w:rsid w:val="00D01E6A"/>
    <w:rsid w:val="00D01FAF"/>
    <w:rsid w:val="00D0203C"/>
    <w:rsid w:val="00D031C5"/>
    <w:rsid w:val="00D03B1D"/>
    <w:rsid w:val="00D04603"/>
    <w:rsid w:val="00D05AA6"/>
    <w:rsid w:val="00D06364"/>
    <w:rsid w:val="00D070BA"/>
    <w:rsid w:val="00D07397"/>
    <w:rsid w:val="00D0754C"/>
    <w:rsid w:val="00D07674"/>
    <w:rsid w:val="00D07CEA"/>
    <w:rsid w:val="00D0CC8C"/>
    <w:rsid w:val="00D1082D"/>
    <w:rsid w:val="00D10EAA"/>
    <w:rsid w:val="00D10F5B"/>
    <w:rsid w:val="00D112FB"/>
    <w:rsid w:val="00D1149F"/>
    <w:rsid w:val="00D11639"/>
    <w:rsid w:val="00D11715"/>
    <w:rsid w:val="00D118A1"/>
    <w:rsid w:val="00D12B9D"/>
    <w:rsid w:val="00D12F0F"/>
    <w:rsid w:val="00D136E3"/>
    <w:rsid w:val="00D1391D"/>
    <w:rsid w:val="00D13B54"/>
    <w:rsid w:val="00D13F11"/>
    <w:rsid w:val="00D144F4"/>
    <w:rsid w:val="00D145E1"/>
    <w:rsid w:val="00D14942"/>
    <w:rsid w:val="00D14BB9"/>
    <w:rsid w:val="00D150AF"/>
    <w:rsid w:val="00D15322"/>
    <w:rsid w:val="00D15447"/>
    <w:rsid w:val="00D157F4"/>
    <w:rsid w:val="00D15A52"/>
    <w:rsid w:val="00D15C8E"/>
    <w:rsid w:val="00D16FD3"/>
    <w:rsid w:val="00D1772C"/>
    <w:rsid w:val="00D200D5"/>
    <w:rsid w:val="00D20E0C"/>
    <w:rsid w:val="00D20FD6"/>
    <w:rsid w:val="00D21159"/>
    <w:rsid w:val="00D212EA"/>
    <w:rsid w:val="00D22E22"/>
    <w:rsid w:val="00D23280"/>
    <w:rsid w:val="00D2403C"/>
    <w:rsid w:val="00D24DAE"/>
    <w:rsid w:val="00D262E3"/>
    <w:rsid w:val="00D2734D"/>
    <w:rsid w:val="00D2773B"/>
    <w:rsid w:val="00D27F2E"/>
    <w:rsid w:val="00D2D048"/>
    <w:rsid w:val="00D307EF"/>
    <w:rsid w:val="00D30985"/>
    <w:rsid w:val="00D312B1"/>
    <w:rsid w:val="00D3140B"/>
    <w:rsid w:val="00D31E23"/>
    <w:rsid w:val="00D31E35"/>
    <w:rsid w:val="00D324DB"/>
    <w:rsid w:val="00D325A2"/>
    <w:rsid w:val="00D33A23"/>
    <w:rsid w:val="00D3564A"/>
    <w:rsid w:val="00D36740"/>
    <w:rsid w:val="00D36813"/>
    <w:rsid w:val="00D406A5"/>
    <w:rsid w:val="00D408F9"/>
    <w:rsid w:val="00D413AC"/>
    <w:rsid w:val="00D4146E"/>
    <w:rsid w:val="00D419F2"/>
    <w:rsid w:val="00D4319E"/>
    <w:rsid w:val="00D432FD"/>
    <w:rsid w:val="00D437A3"/>
    <w:rsid w:val="00D43AB3"/>
    <w:rsid w:val="00D43EF6"/>
    <w:rsid w:val="00D44B69"/>
    <w:rsid w:val="00D44D3C"/>
    <w:rsid w:val="00D45356"/>
    <w:rsid w:val="00D473E6"/>
    <w:rsid w:val="00D476D5"/>
    <w:rsid w:val="00D4771E"/>
    <w:rsid w:val="00D47C80"/>
    <w:rsid w:val="00D5041A"/>
    <w:rsid w:val="00D507E2"/>
    <w:rsid w:val="00D507E3"/>
    <w:rsid w:val="00D509AE"/>
    <w:rsid w:val="00D50C66"/>
    <w:rsid w:val="00D523AA"/>
    <w:rsid w:val="00D52EBD"/>
    <w:rsid w:val="00D534B3"/>
    <w:rsid w:val="00D53838"/>
    <w:rsid w:val="00D541A0"/>
    <w:rsid w:val="00D547A4"/>
    <w:rsid w:val="00D55068"/>
    <w:rsid w:val="00D5647B"/>
    <w:rsid w:val="00D56D2C"/>
    <w:rsid w:val="00D5708F"/>
    <w:rsid w:val="00D571A6"/>
    <w:rsid w:val="00D57B0C"/>
    <w:rsid w:val="00D57BAF"/>
    <w:rsid w:val="00D57C81"/>
    <w:rsid w:val="00D6010B"/>
    <w:rsid w:val="00D607EE"/>
    <w:rsid w:val="00D60AB3"/>
    <w:rsid w:val="00D614F1"/>
    <w:rsid w:val="00D61CE0"/>
    <w:rsid w:val="00D61F6C"/>
    <w:rsid w:val="00D63C86"/>
    <w:rsid w:val="00D63CF2"/>
    <w:rsid w:val="00D6502E"/>
    <w:rsid w:val="00D654F2"/>
    <w:rsid w:val="00D678DB"/>
    <w:rsid w:val="00D706EE"/>
    <w:rsid w:val="00D708F9"/>
    <w:rsid w:val="00D72563"/>
    <w:rsid w:val="00D72965"/>
    <w:rsid w:val="00D73264"/>
    <w:rsid w:val="00D735AF"/>
    <w:rsid w:val="00D738D7"/>
    <w:rsid w:val="00D74B31"/>
    <w:rsid w:val="00D7557A"/>
    <w:rsid w:val="00D75AA0"/>
    <w:rsid w:val="00D75D35"/>
    <w:rsid w:val="00D764C9"/>
    <w:rsid w:val="00D767C4"/>
    <w:rsid w:val="00D76BEA"/>
    <w:rsid w:val="00D7717E"/>
    <w:rsid w:val="00D80620"/>
    <w:rsid w:val="00D80D74"/>
    <w:rsid w:val="00D80F18"/>
    <w:rsid w:val="00D80F5D"/>
    <w:rsid w:val="00D81F33"/>
    <w:rsid w:val="00D821D7"/>
    <w:rsid w:val="00D82A41"/>
    <w:rsid w:val="00D832E5"/>
    <w:rsid w:val="00D834A6"/>
    <w:rsid w:val="00D835F8"/>
    <w:rsid w:val="00D83AF7"/>
    <w:rsid w:val="00D84365"/>
    <w:rsid w:val="00D850C1"/>
    <w:rsid w:val="00D852A8"/>
    <w:rsid w:val="00D854DF"/>
    <w:rsid w:val="00D86535"/>
    <w:rsid w:val="00D86A9C"/>
    <w:rsid w:val="00D8724A"/>
    <w:rsid w:val="00D87514"/>
    <w:rsid w:val="00D8799E"/>
    <w:rsid w:val="00D88D68"/>
    <w:rsid w:val="00D9017D"/>
    <w:rsid w:val="00D90EA6"/>
    <w:rsid w:val="00D911E2"/>
    <w:rsid w:val="00D917C1"/>
    <w:rsid w:val="00D924E1"/>
    <w:rsid w:val="00D93A18"/>
    <w:rsid w:val="00D93E00"/>
    <w:rsid w:val="00D96192"/>
    <w:rsid w:val="00D968B2"/>
    <w:rsid w:val="00D96AD2"/>
    <w:rsid w:val="00D96FE2"/>
    <w:rsid w:val="00D97439"/>
    <w:rsid w:val="00DA0A05"/>
    <w:rsid w:val="00DA0A58"/>
    <w:rsid w:val="00DA0B52"/>
    <w:rsid w:val="00DA0F63"/>
    <w:rsid w:val="00DA1DFC"/>
    <w:rsid w:val="00DA1DFF"/>
    <w:rsid w:val="00DA2699"/>
    <w:rsid w:val="00DA2CB6"/>
    <w:rsid w:val="00DA3A4F"/>
    <w:rsid w:val="00DA5718"/>
    <w:rsid w:val="00DA74BE"/>
    <w:rsid w:val="00DA757C"/>
    <w:rsid w:val="00DA7835"/>
    <w:rsid w:val="00DA790E"/>
    <w:rsid w:val="00DA790F"/>
    <w:rsid w:val="00DA7A92"/>
    <w:rsid w:val="00DB0201"/>
    <w:rsid w:val="00DB25BD"/>
    <w:rsid w:val="00DB28F6"/>
    <w:rsid w:val="00DB2C7C"/>
    <w:rsid w:val="00DB37F2"/>
    <w:rsid w:val="00DB386A"/>
    <w:rsid w:val="00DB4CA9"/>
    <w:rsid w:val="00DB4D13"/>
    <w:rsid w:val="00DB5CAA"/>
    <w:rsid w:val="00DB6910"/>
    <w:rsid w:val="00DB6A8F"/>
    <w:rsid w:val="00DB6B0F"/>
    <w:rsid w:val="00DB7AC8"/>
    <w:rsid w:val="00DC02BB"/>
    <w:rsid w:val="00DC0E8D"/>
    <w:rsid w:val="00DC12EB"/>
    <w:rsid w:val="00DC158F"/>
    <w:rsid w:val="00DC1A91"/>
    <w:rsid w:val="00DC2131"/>
    <w:rsid w:val="00DC2AD4"/>
    <w:rsid w:val="00DC321E"/>
    <w:rsid w:val="00DC3B1D"/>
    <w:rsid w:val="00DC3E81"/>
    <w:rsid w:val="00DC4376"/>
    <w:rsid w:val="00DC4E44"/>
    <w:rsid w:val="00DC514B"/>
    <w:rsid w:val="00DC5A68"/>
    <w:rsid w:val="00DC5EB2"/>
    <w:rsid w:val="00DC74E1"/>
    <w:rsid w:val="00DC7931"/>
    <w:rsid w:val="00DD0623"/>
    <w:rsid w:val="00DD0EAA"/>
    <w:rsid w:val="00DD0F07"/>
    <w:rsid w:val="00DD2850"/>
    <w:rsid w:val="00DD2958"/>
    <w:rsid w:val="00DD2F4E"/>
    <w:rsid w:val="00DD3A61"/>
    <w:rsid w:val="00DD46AB"/>
    <w:rsid w:val="00DD54E1"/>
    <w:rsid w:val="00DD57A4"/>
    <w:rsid w:val="00DD7118"/>
    <w:rsid w:val="00DD7251"/>
    <w:rsid w:val="00DE01E2"/>
    <w:rsid w:val="00DE07A5"/>
    <w:rsid w:val="00DE1065"/>
    <w:rsid w:val="00DE15EC"/>
    <w:rsid w:val="00DE23C1"/>
    <w:rsid w:val="00DE2C24"/>
    <w:rsid w:val="00DE2CE3"/>
    <w:rsid w:val="00DE395A"/>
    <w:rsid w:val="00DE490A"/>
    <w:rsid w:val="00DE4D91"/>
    <w:rsid w:val="00DE5316"/>
    <w:rsid w:val="00DE5A36"/>
    <w:rsid w:val="00DE5B16"/>
    <w:rsid w:val="00DE61CB"/>
    <w:rsid w:val="00DE65E3"/>
    <w:rsid w:val="00DF13AC"/>
    <w:rsid w:val="00DF1E07"/>
    <w:rsid w:val="00DF311D"/>
    <w:rsid w:val="00DF387D"/>
    <w:rsid w:val="00DF3C1A"/>
    <w:rsid w:val="00DF3EC4"/>
    <w:rsid w:val="00DF43D1"/>
    <w:rsid w:val="00DF4EB5"/>
    <w:rsid w:val="00DF60DE"/>
    <w:rsid w:val="00DF6239"/>
    <w:rsid w:val="00DF6D49"/>
    <w:rsid w:val="00DF7177"/>
    <w:rsid w:val="00DF723B"/>
    <w:rsid w:val="00DF7327"/>
    <w:rsid w:val="00DF79AF"/>
    <w:rsid w:val="00E015E1"/>
    <w:rsid w:val="00E01CBC"/>
    <w:rsid w:val="00E02899"/>
    <w:rsid w:val="00E038AE"/>
    <w:rsid w:val="00E03C08"/>
    <w:rsid w:val="00E040F5"/>
    <w:rsid w:val="00E04DAF"/>
    <w:rsid w:val="00E04EAA"/>
    <w:rsid w:val="00E07673"/>
    <w:rsid w:val="00E07D4F"/>
    <w:rsid w:val="00E101C8"/>
    <w:rsid w:val="00E10634"/>
    <w:rsid w:val="00E108C5"/>
    <w:rsid w:val="00E1111E"/>
    <w:rsid w:val="00E112C7"/>
    <w:rsid w:val="00E115A4"/>
    <w:rsid w:val="00E11F2B"/>
    <w:rsid w:val="00E1254B"/>
    <w:rsid w:val="00E12A8E"/>
    <w:rsid w:val="00E139F2"/>
    <w:rsid w:val="00E13CB6"/>
    <w:rsid w:val="00E14622"/>
    <w:rsid w:val="00E1523C"/>
    <w:rsid w:val="00E158DF"/>
    <w:rsid w:val="00E1636B"/>
    <w:rsid w:val="00E166D9"/>
    <w:rsid w:val="00E168F3"/>
    <w:rsid w:val="00E169CA"/>
    <w:rsid w:val="00E177D0"/>
    <w:rsid w:val="00E17BDD"/>
    <w:rsid w:val="00E1A310"/>
    <w:rsid w:val="00E20866"/>
    <w:rsid w:val="00E2096A"/>
    <w:rsid w:val="00E20B6F"/>
    <w:rsid w:val="00E20E59"/>
    <w:rsid w:val="00E217EF"/>
    <w:rsid w:val="00E21F29"/>
    <w:rsid w:val="00E21FEF"/>
    <w:rsid w:val="00E22F6B"/>
    <w:rsid w:val="00E230AF"/>
    <w:rsid w:val="00E2418F"/>
    <w:rsid w:val="00E24743"/>
    <w:rsid w:val="00E2567C"/>
    <w:rsid w:val="00E27527"/>
    <w:rsid w:val="00E27B5D"/>
    <w:rsid w:val="00E30637"/>
    <w:rsid w:val="00E309AC"/>
    <w:rsid w:val="00E30CD6"/>
    <w:rsid w:val="00E31666"/>
    <w:rsid w:val="00E3270C"/>
    <w:rsid w:val="00E32ED9"/>
    <w:rsid w:val="00E3399E"/>
    <w:rsid w:val="00E33C2D"/>
    <w:rsid w:val="00E341D5"/>
    <w:rsid w:val="00E3455F"/>
    <w:rsid w:val="00E34EB3"/>
    <w:rsid w:val="00E351B6"/>
    <w:rsid w:val="00E35AF7"/>
    <w:rsid w:val="00E361F7"/>
    <w:rsid w:val="00E36374"/>
    <w:rsid w:val="00E36586"/>
    <w:rsid w:val="00E367B8"/>
    <w:rsid w:val="00E373D3"/>
    <w:rsid w:val="00E3791D"/>
    <w:rsid w:val="00E37FE1"/>
    <w:rsid w:val="00E403A0"/>
    <w:rsid w:val="00E409F2"/>
    <w:rsid w:val="00E41A22"/>
    <w:rsid w:val="00E41A93"/>
    <w:rsid w:val="00E42033"/>
    <w:rsid w:val="00E42348"/>
    <w:rsid w:val="00E4242E"/>
    <w:rsid w:val="00E425A4"/>
    <w:rsid w:val="00E4272D"/>
    <w:rsid w:val="00E42855"/>
    <w:rsid w:val="00E43C3C"/>
    <w:rsid w:val="00E44023"/>
    <w:rsid w:val="00E4453C"/>
    <w:rsid w:val="00E449CC"/>
    <w:rsid w:val="00E44ED9"/>
    <w:rsid w:val="00E44F3F"/>
    <w:rsid w:val="00E44F82"/>
    <w:rsid w:val="00E4530E"/>
    <w:rsid w:val="00E458F4"/>
    <w:rsid w:val="00E45CAA"/>
    <w:rsid w:val="00E45DCD"/>
    <w:rsid w:val="00E45DF8"/>
    <w:rsid w:val="00E461DC"/>
    <w:rsid w:val="00E466CD"/>
    <w:rsid w:val="00E467F1"/>
    <w:rsid w:val="00E4778D"/>
    <w:rsid w:val="00E5011F"/>
    <w:rsid w:val="00E50319"/>
    <w:rsid w:val="00E5058E"/>
    <w:rsid w:val="00E514CF"/>
    <w:rsid w:val="00E51733"/>
    <w:rsid w:val="00E51FAF"/>
    <w:rsid w:val="00E52364"/>
    <w:rsid w:val="00E5328F"/>
    <w:rsid w:val="00E5394B"/>
    <w:rsid w:val="00E54252"/>
    <w:rsid w:val="00E54721"/>
    <w:rsid w:val="00E55E32"/>
    <w:rsid w:val="00E55F72"/>
    <w:rsid w:val="00E56200"/>
    <w:rsid w:val="00E56264"/>
    <w:rsid w:val="00E56331"/>
    <w:rsid w:val="00E56E93"/>
    <w:rsid w:val="00E57103"/>
    <w:rsid w:val="00E57243"/>
    <w:rsid w:val="00E572D1"/>
    <w:rsid w:val="00E579BA"/>
    <w:rsid w:val="00E604B6"/>
    <w:rsid w:val="00E60CA4"/>
    <w:rsid w:val="00E611E2"/>
    <w:rsid w:val="00E61EFF"/>
    <w:rsid w:val="00E62587"/>
    <w:rsid w:val="00E634CA"/>
    <w:rsid w:val="00E6352C"/>
    <w:rsid w:val="00E6451D"/>
    <w:rsid w:val="00E64CFF"/>
    <w:rsid w:val="00E65143"/>
    <w:rsid w:val="00E65534"/>
    <w:rsid w:val="00E66C0F"/>
    <w:rsid w:val="00E66CA0"/>
    <w:rsid w:val="00E66EED"/>
    <w:rsid w:val="00E670F5"/>
    <w:rsid w:val="00E678F8"/>
    <w:rsid w:val="00E709CE"/>
    <w:rsid w:val="00E709F1"/>
    <w:rsid w:val="00E71137"/>
    <w:rsid w:val="00E71A5A"/>
    <w:rsid w:val="00E71D83"/>
    <w:rsid w:val="00E71DE8"/>
    <w:rsid w:val="00E72D17"/>
    <w:rsid w:val="00E72EA2"/>
    <w:rsid w:val="00E737DE"/>
    <w:rsid w:val="00E738FB"/>
    <w:rsid w:val="00E73B7A"/>
    <w:rsid w:val="00E74161"/>
    <w:rsid w:val="00E7440F"/>
    <w:rsid w:val="00E75834"/>
    <w:rsid w:val="00E75965"/>
    <w:rsid w:val="00E759B4"/>
    <w:rsid w:val="00E762E4"/>
    <w:rsid w:val="00E76592"/>
    <w:rsid w:val="00E7722F"/>
    <w:rsid w:val="00E772A9"/>
    <w:rsid w:val="00E776A1"/>
    <w:rsid w:val="00E77E8D"/>
    <w:rsid w:val="00E796B1"/>
    <w:rsid w:val="00E81933"/>
    <w:rsid w:val="00E81C3A"/>
    <w:rsid w:val="00E824C6"/>
    <w:rsid w:val="00E827A7"/>
    <w:rsid w:val="00E835AD"/>
    <w:rsid w:val="00E836F5"/>
    <w:rsid w:val="00E846AB"/>
    <w:rsid w:val="00E849B2"/>
    <w:rsid w:val="00E84B7F"/>
    <w:rsid w:val="00E84CBB"/>
    <w:rsid w:val="00E8503B"/>
    <w:rsid w:val="00E85B07"/>
    <w:rsid w:val="00E86E35"/>
    <w:rsid w:val="00E8754A"/>
    <w:rsid w:val="00E8779B"/>
    <w:rsid w:val="00E87F5A"/>
    <w:rsid w:val="00E91BCA"/>
    <w:rsid w:val="00E927A6"/>
    <w:rsid w:val="00E93DF9"/>
    <w:rsid w:val="00E93E7C"/>
    <w:rsid w:val="00E93EB0"/>
    <w:rsid w:val="00E94486"/>
    <w:rsid w:val="00E94D60"/>
    <w:rsid w:val="00E951DC"/>
    <w:rsid w:val="00E96309"/>
    <w:rsid w:val="00E96E5E"/>
    <w:rsid w:val="00E973F9"/>
    <w:rsid w:val="00E9750B"/>
    <w:rsid w:val="00E9759F"/>
    <w:rsid w:val="00E97D85"/>
    <w:rsid w:val="00EA06E6"/>
    <w:rsid w:val="00EA10B0"/>
    <w:rsid w:val="00EA116A"/>
    <w:rsid w:val="00EA1528"/>
    <w:rsid w:val="00EA17AC"/>
    <w:rsid w:val="00EA1B3A"/>
    <w:rsid w:val="00EA1BDB"/>
    <w:rsid w:val="00EA265E"/>
    <w:rsid w:val="00EA2840"/>
    <w:rsid w:val="00EA30BA"/>
    <w:rsid w:val="00EA3DF1"/>
    <w:rsid w:val="00EA3FF0"/>
    <w:rsid w:val="00EA42F7"/>
    <w:rsid w:val="00EA4487"/>
    <w:rsid w:val="00EA4D04"/>
    <w:rsid w:val="00EA6052"/>
    <w:rsid w:val="00EA706B"/>
    <w:rsid w:val="00EA70C6"/>
    <w:rsid w:val="00EA718F"/>
    <w:rsid w:val="00EA7273"/>
    <w:rsid w:val="00EA763B"/>
    <w:rsid w:val="00EA7C41"/>
    <w:rsid w:val="00EA7D75"/>
    <w:rsid w:val="00EB005A"/>
    <w:rsid w:val="00EB14AB"/>
    <w:rsid w:val="00EB20B7"/>
    <w:rsid w:val="00EB2710"/>
    <w:rsid w:val="00EB2B6E"/>
    <w:rsid w:val="00EB34C4"/>
    <w:rsid w:val="00EB350D"/>
    <w:rsid w:val="00EB3542"/>
    <w:rsid w:val="00EB37EF"/>
    <w:rsid w:val="00EB4ACE"/>
    <w:rsid w:val="00EB4C6D"/>
    <w:rsid w:val="00EB560F"/>
    <w:rsid w:val="00EB5899"/>
    <w:rsid w:val="00EB59D5"/>
    <w:rsid w:val="00EB5B9F"/>
    <w:rsid w:val="00EB5F3D"/>
    <w:rsid w:val="00EB7456"/>
    <w:rsid w:val="00EB74D5"/>
    <w:rsid w:val="00EB7AF3"/>
    <w:rsid w:val="00EB7DC2"/>
    <w:rsid w:val="00EC1703"/>
    <w:rsid w:val="00EC1D46"/>
    <w:rsid w:val="00EC22B2"/>
    <w:rsid w:val="00EC2423"/>
    <w:rsid w:val="00EC29F9"/>
    <w:rsid w:val="00EC3794"/>
    <w:rsid w:val="00EC48B9"/>
    <w:rsid w:val="00EC493B"/>
    <w:rsid w:val="00EC51A8"/>
    <w:rsid w:val="00EC5251"/>
    <w:rsid w:val="00EC5950"/>
    <w:rsid w:val="00EC5F16"/>
    <w:rsid w:val="00EC7431"/>
    <w:rsid w:val="00ED0C38"/>
    <w:rsid w:val="00ED0FB1"/>
    <w:rsid w:val="00ED16A7"/>
    <w:rsid w:val="00ED1EDE"/>
    <w:rsid w:val="00ED23F8"/>
    <w:rsid w:val="00ED255C"/>
    <w:rsid w:val="00ED2C64"/>
    <w:rsid w:val="00ED2D69"/>
    <w:rsid w:val="00ED2EC0"/>
    <w:rsid w:val="00ED2FD8"/>
    <w:rsid w:val="00ED3058"/>
    <w:rsid w:val="00ED30AE"/>
    <w:rsid w:val="00ED441C"/>
    <w:rsid w:val="00ED5BDF"/>
    <w:rsid w:val="00ED5DD7"/>
    <w:rsid w:val="00ED6791"/>
    <w:rsid w:val="00EE0FF8"/>
    <w:rsid w:val="00EE1B1B"/>
    <w:rsid w:val="00EE304B"/>
    <w:rsid w:val="00EE307A"/>
    <w:rsid w:val="00EE32EF"/>
    <w:rsid w:val="00EE339F"/>
    <w:rsid w:val="00EE3E35"/>
    <w:rsid w:val="00EE59D4"/>
    <w:rsid w:val="00EE5D2A"/>
    <w:rsid w:val="00EE5DF1"/>
    <w:rsid w:val="00EE6FBE"/>
    <w:rsid w:val="00EE77B8"/>
    <w:rsid w:val="00EE795A"/>
    <w:rsid w:val="00EEDEFF"/>
    <w:rsid w:val="00EF03A8"/>
    <w:rsid w:val="00EF0587"/>
    <w:rsid w:val="00EF13ED"/>
    <w:rsid w:val="00EF202C"/>
    <w:rsid w:val="00EF35EC"/>
    <w:rsid w:val="00EF37C7"/>
    <w:rsid w:val="00EF3D9B"/>
    <w:rsid w:val="00EF4904"/>
    <w:rsid w:val="00EF5513"/>
    <w:rsid w:val="00EF5BD0"/>
    <w:rsid w:val="00EF5DE2"/>
    <w:rsid w:val="00EF602C"/>
    <w:rsid w:val="00EF60F9"/>
    <w:rsid w:val="00EF65AA"/>
    <w:rsid w:val="00EF6CC8"/>
    <w:rsid w:val="00EF71DE"/>
    <w:rsid w:val="00EF743B"/>
    <w:rsid w:val="00F0040E"/>
    <w:rsid w:val="00F00FB0"/>
    <w:rsid w:val="00F0102F"/>
    <w:rsid w:val="00F0117D"/>
    <w:rsid w:val="00F019BA"/>
    <w:rsid w:val="00F025AC"/>
    <w:rsid w:val="00F02967"/>
    <w:rsid w:val="00F02DBE"/>
    <w:rsid w:val="00F03049"/>
    <w:rsid w:val="00F039A0"/>
    <w:rsid w:val="00F04366"/>
    <w:rsid w:val="00F067A8"/>
    <w:rsid w:val="00F070A3"/>
    <w:rsid w:val="00F10011"/>
    <w:rsid w:val="00F10590"/>
    <w:rsid w:val="00F108C2"/>
    <w:rsid w:val="00F11E88"/>
    <w:rsid w:val="00F123E5"/>
    <w:rsid w:val="00F12A1B"/>
    <w:rsid w:val="00F131FF"/>
    <w:rsid w:val="00F1421B"/>
    <w:rsid w:val="00F14CBA"/>
    <w:rsid w:val="00F14D7F"/>
    <w:rsid w:val="00F15928"/>
    <w:rsid w:val="00F1650A"/>
    <w:rsid w:val="00F16B52"/>
    <w:rsid w:val="00F16BB5"/>
    <w:rsid w:val="00F17BEA"/>
    <w:rsid w:val="00F20A9E"/>
    <w:rsid w:val="00F20AC8"/>
    <w:rsid w:val="00F20ED3"/>
    <w:rsid w:val="00F21B84"/>
    <w:rsid w:val="00F21D76"/>
    <w:rsid w:val="00F2258E"/>
    <w:rsid w:val="00F22AF2"/>
    <w:rsid w:val="00F22B34"/>
    <w:rsid w:val="00F22E46"/>
    <w:rsid w:val="00F23CB5"/>
    <w:rsid w:val="00F2543B"/>
    <w:rsid w:val="00F25BA5"/>
    <w:rsid w:val="00F268A5"/>
    <w:rsid w:val="00F26E6A"/>
    <w:rsid w:val="00F27788"/>
    <w:rsid w:val="00F307A3"/>
    <w:rsid w:val="00F30A1E"/>
    <w:rsid w:val="00F31B2A"/>
    <w:rsid w:val="00F3235E"/>
    <w:rsid w:val="00F32FDF"/>
    <w:rsid w:val="00F3340F"/>
    <w:rsid w:val="00F33555"/>
    <w:rsid w:val="00F33623"/>
    <w:rsid w:val="00F33748"/>
    <w:rsid w:val="00F33FC5"/>
    <w:rsid w:val="00F3403A"/>
    <w:rsid w:val="00F3453D"/>
    <w:rsid w:val="00F3454B"/>
    <w:rsid w:val="00F346BC"/>
    <w:rsid w:val="00F3544D"/>
    <w:rsid w:val="00F35526"/>
    <w:rsid w:val="00F36C74"/>
    <w:rsid w:val="00F36C7D"/>
    <w:rsid w:val="00F36E29"/>
    <w:rsid w:val="00F371C3"/>
    <w:rsid w:val="00F37E6D"/>
    <w:rsid w:val="00F402F1"/>
    <w:rsid w:val="00F4070F"/>
    <w:rsid w:val="00F40945"/>
    <w:rsid w:val="00F40C61"/>
    <w:rsid w:val="00F42281"/>
    <w:rsid w:val="00F43C43"/>
    <w:rsid w:val="00F4431D"/>
    <w:rsid w:val="00F44AEC"/>
    <w:rsid w:val="00F45B24"/>
    <w:rsid w:val="00F45E9C"/>
    <w:rsid w:val="00F4669A"/>
    <w:rsid w:val="00F4796B"/>
    <w:rsid w:val="00F47DF8"/>
    <w:rsid w:val="00F4FE62"/>
    <w:rsid w:val="00F50136"/>
    <w:rsid w:val="00F50A50"/>
    <w:rsid w:val="00F50AD7"/>
    <w:rsid w:val="00F50C0A"/>
    <w:rsid w:val="00F511AF"/>
    <w:rsid w:val="00F512BF"/>
    <w:rsid w:val="00F52184"/>
    <w:rsid w:val="00F521BC"/>
    <w:rsid w:val="00F522E3"/>
    <w:rsid w:val="00F52608"/>
    <w:rsid w:val="00F52A70"/>
    <w:rsid w:val="00F52DE6"/>
    <w:rsid w:val="00F5436E"/>
    <w:rsid w:val="00F54933"/>
    <w:rsid w:val="00F54F06"/>
    <w:rsid w:val="00F55971"/>
    <w:rsid w:val="00F56539"/>
    <w:rsid w:val="00F5663A"/>
    <w:rsid w:val="00F56759"/>
    <w:rsid w:val="00F56BD8"/>
    <w:rsid w:val="00F56D95"/>
    <w:rsid w:val="00F57F7F"/>
    <w:rsid w:val="00F6157A"/>
    <w:rsid w:val="00F62071"/>
    <w:rsid w:val="00F624D4"/>
    <w:rsid w:val="00F62CA2"/>
    <w:rsid w:val="00F63454"/>
    <w:rsid w:val="00F63CF7"/>
    <w:rsid w:val="00F63E97"/>
    <w:rsid w:val="00F64256"/>
    <w:rsid w:val="00F64718"/>
    <w:rsid w:val="00F657CF"/>
    <w:rsid w:val="00F65B7F"/>
    <w:rsid w:val="00F66145"/>
    <w:rsid w:val="00F669E3"/>
    <w:rsid w:val="00F66F03"/>
    <w:rsid w:val="00F67129"/>
    <w:rsid w:val="00F673CC"/>
    <w:rsid w:val="00F67719"/>
    <w:rsid w:val="00F71426"/>
    <w:rsid w:val="00F714BE"/>
    <w:rsid w:val="00F71C17"/>
    <w:rsid w:val="00F7223B"/>
    <w:rsid w:val="00F725E4"/>
    <w:rsid w:val="00F7322B"/>
    <w:rsid w:val="00F73B2E"/>
    <w:rsid w:val="00F74B43"/>
    <w:rsid w:val="00F74C8B"/>
    <w:rsid w:val="00F75069"/>
    <w:rsid w:val="00F7510E"/>
    <w:rsid w:val="00F75C18"/>
    <w:rsid w:val="00F7642B"/>
    <w:rsid w:val="00F76E3D"/>
    <w:rsid w:val="00F80097"/>
    <w:rsid w:val="00F804ED"/>
    <w:rsid w:val="00F815E5"/>
    <w:rsid w:val="00F81980"/>
    <w:rsid w:val="00F836D0"/>
    <w:rsid w:val="00F83737"/>
    <w:rsid w:val="00F83FDD"/>
    <w:rsid w:val="00F84182"/>
    <w:rsid w:val="00F846FC"/>
    <w:rsid w:val="00F86171"/>
    <w:rsid w:val="00F909FD"/>
    <w:rsid w:val="00F921A7"/>
    <w:rsid w:val="00F929BF"/>
    <w:rsid w:val="00F92CB9"/>
    <w:rsid w:val="00F93426"/>
    <w:rsid w:val="00F934D3"/>
    <w:rsid w:val="00F935DD"/>
    <w:rsid w:val="00F93A9E"/>
    <w:rsid w:val="00F93EF9"/>
    <w:rsid w:val="00F94156"/>
    <w:rsid w:val="00F94752"/>
    <w:rsid w:val="00F94960"/>
    <w:rsid w:val="00F94DFA"/>
    <w:rsid w:val="00F94E8B"/>
    <w:rsid w:val="00F956C0"/>
    <w:rsid w:val="00F964E2"/>
    <w:rsid w:val="00F96638"/>
    <w:rsid w:val="00FA0556"/>
    <w:rsid w:val="00FA0746"/>
    <w:rsid w:val="00FA0B8D"/>
    <w:rsid w:val="00FA0EFD"/>
    <w:rsid w:val="00FA0F71"/>
    <w:rsid w:val="00FA133B"/>
    <w:rsid w:val="00FA1412"/>
    <w:rsid w:val="00FA1BD0"/>
    <w:rsid w:val="00FA1F1A"/>
    <w:rsid w:val="00FA3225"/>
    <w:rsid w:val="00FA3555"/>
    <w:rsid w:val="00FA3A59"/>
    <w:rsid w:val="00FA4701"/>
    <w:rsid w:val="00FA4E8D"/>
    <w:rsid w:val="00FA53F1"/>
    <w:rsid w:val="00FA563E"/>
    <w:rsid w:val="00FA5988"/>
    <w:rsid w:val="00FA5AE0"/>
    <w:rsid w:val="00FA5CB8"/>
    <w:rsid w:val="00FA6105"/>
    <w:rsid w:val="00FA6295"/>
    <w:rsid w:val="00FA6B7E"/>
    <w:rsid w:val="00FA6C74"/>
    <w:rsid w:val="00FB0585"/>
    <w:rsid w:val="00FB06BF"/>
    <w:rsid w:val="00FB0DE4"/>
    <w:rsid w:val="00FB1635"/>
    <w:rsid w:val="00FB165E"/>
    <w:rsid w:val="00FB1977"/>
    <w:rsid w:val="00FB1ED3"/>
    <w:rsid w:val="00FB2FF1"/>
    <w:rsid w:val="00FB597D"/>
    <w:rsid w:val="00FB5A88"/>
    <w:rsid w:val="00FB60AD"/>
    <w:rsid w:val="00FB647E"/>
    <w:rsid w:val="00FB7395"/>
    <w:rsid w:val="00FB78F4"/>
    <w:rsid w:val="00FB7D65"/>
    <w:rsid w:val="00FC019F"/>
    <w:rsid w:val="00FC01EB"/>
    <w:rsid w:val="00FC026D"/>
    <w:rsid w:val="00FC0A86"/>
    <w:rsid w:val="00FC0E4A"/>
    <w:rsid w:val="00FC13B9"/>
    <w:rsid w:val="00FC19B9"/>
    <w:rsid w:val="00FC2504"/>
    <w:rsid w:val="00FC26C1"/>
    <w:rsid w:val="00FC2CFD"/>
    <w:rsid w:val="00FC2D7B"/>
    <w:rsid w:val="00FC3060"/>
    <w:rsid w:val="00FC3A33"/>
    <w:rsid w:val="00FC44D2"/>
    <w:rsid w:val="00FC4B06"/>
    <w:rsid w:val="00FC4D4D"/>
    <w:rsid w:val="00FC5E14"/>
    <w:rsid w:val="00FC5EB1"/>
    <w:rsid w:val="00FC5F40"/>
    <w:rsid w:val="00FC6033"/>
    <w:rsid w:val="00FC62CE"/>
    <w:rsid w:val="00FC78CF"/>
    <w:rsid w:val="00FCE241"/>
    <w:rsid w:val="00FD0A93"/>
    <w:rsid w:val="00FD0C39"/>
    <w:rsid w:val="00FD22DC"/>
    <w:rsid w:val="00FD2584"/>
    <w:rsid w:val="00FD425B"/>
    <w:rsid w:val="00FD56DB"/>
    <w:rsid w:val="00FD6357"/>
    <w:rsid w:val="00FD7856"/>
    <w:rsid w:val="00FE0F7D"/>
    <w:rsid w:val="00FE1087"/>
    <w:rsid w:val="00FE113A"/>
    <w:rsid w:val="00FE144B"/>
    <w:rsid w:val="00FE174D"/>
    <w:rsid w:val="00FE1923"/>
    <w:rsid w:val="00FE1ED3"/>
    <w:rsid w:val="00FE23C3"/>
    <w:rsid w:val="00FE2BFC"/>
    <w:rsid w:val="00FE2D65"/>
    <w:rsid w:val="00FE36E2"/>
    <w:rsid w:val="00FE38B8"/>
    <w:rsid w:val="00FE41B2"/>
    <w:rsid w:val="00FE52F7"/>
    <w:rsid w:val="00FE59D0"/>
    <w:rsid w:val="00FE5C5B"/>
    <w:rsid w:val="00FE5E0D"/>
    <w:rsid w:val="00FEF38D"/>
    <w:rsid w:val="00FF00C5"/>
    <w:rsid w:val="00FF0361"/>
    <w:rsid w:val="00FF048E"/>
    <w:rsid w:val="00FF0E52"/>
    <w:rsid w:val="00FF0F93"/>
    <w:rsid w:val="00FF1970"/>
    <w:rsid w:val="00FF1AD8"/>
    <w:rsid w:val="00FF2DF9"/>
    <w:rsid w:val="00FF3F5E"/>
    <w:rsid w:val="00FF3FC9"/>
    <w:rsid w:val="00FF3FE9"/>
    <w:rsid w:val="00FF454A"/>
    <w:rsid w:val="00FF4672"/>
    <w:rsid w:val="00FF4748"/>
    <w:rsid w:val="00FF4995"/>
    <w:rsid w:val="00FF6015"/>
    <w:rsid w:val="00FF6067"/>
    <w:rsid w:val="00FF65F7"/>
    <w:rsid w:val="00FF6C61"/>
    <w:rsid w:val="00FF727C"/>
    <w:rsid w:val="00FF7697"/>
    <w:rsid w:val="0100A0B4"/>
    <w:rsid w:val="01029091"/>
    <w:rsid w:val="0104370F"/>
    <w:rsid w:val="01048161"/>
    <w:rsid w:val="010A355F"/>
    <w:rsid w:val="010B4770"/>
    <w:rsid w:val="010BA7EA"/>
    <w:rsid w:val="010BC9EE"/>
    <w:rsid w:val="010BD8FC"/>
    <w:rsid w:val="010BDE6E"/>
    <w:rsid w:val="010C9104"/>
    <w:rsid w:val="010D17DE"/>
    <w:rsid w:val="0112B2DF"/>
    <w:rsid w:val="011741C6"/>
    <w:rsid w:val="011804A0"/>
    <w:rsid w:val="01187622"/>
    <w:rsid w:val="011C6697"/>
    <w:rsid w:val="011DFEFF"/>
    <w:rsid w:val="011E8072"/>
    <w:rsid w:val="011E82E4"/>
    <w:rsid w:val="01201F83"/>
    <w:rsid w:val="01209A69"/>
    <w:rsid w:val="012302E3"/>
    <w:rsid w:val="0129F71C"/>
    <w:rsid w:val="012B76FE"/>
    <w:rsid w:val="012FF86C"/>
    <w:rsid w:val="0130847E"/>
    <w:rsid w:val="0131A274"/>
    <w:rsid w:val="0133DAD5"/>
    <w:rsid w:val="013A9751"/>
    <w:rsid w:val="013B5DFD"/>
    <w:rsid w:val="013C7D40"/>
    <w:rsid w:val="013E9E44"/>
    <w:rsid w:val="013EBA41"/>
    <w:rsid w:val="0141027C"/>
    <w:rsid w:val="0142FFC0"/>
    <w:rsid w:val="014310E5"/>
    <w:rsid w:val="0143B8C7"/>
    <w:rsid w:val="0145968A"/>
    <w:rsid w:val="014E0042"/>
    <w:rsid w:val="014F1BD8"/>
    <w:rsid w:val="014FCD1D"/>
    <w:rsid w:val="01500DE0"/>
    <w:rsid w:val="0150AA1C"/>
    <w:rsid w:val="01511D67"/>
    <w:rsid w:val="0152D402"/>
    <w:rsid w:val="01540FF2"/>
    <w:rsid w:val="01541F95"/>
    <w:rsid w:val="0155E3C5"/>
    <w:rsid w:val="01561470"/>
    <w:rsid w:val="01573DBB"/>
    <w:rsid w:val="015B8031"/>
    <w:rsid w:val="015BB923"/>
    <w:rsid w:val="015F9897"/>
    <w:rsid w:val="016178F8"/>
    <w:rsid w:val="0162B38F"/>
    <w:rsid w:val="016A4B1F"/>
    <w:rsid w:val="016AAC93"/>
    <w:rsid w:val="016C78C1"/>
    <w:rsid w:val="016C84E8"/>
    <w:rsid w:val="016CE59B"/>
    <w:rsid w:val="016F0CEF"/>
    <w:rsid w:val="016F1A15"/>
    <w:rsid w:val="0172FEEA"/>
    <w:rsid w:val="01730EB4"/>
    <w:rsid w:val="0174EB79"/>
    <w:rsid w:val="017629C2"/>
    <w:rsid w:val="0176D7F7"/>
    <w:rsid w:val="01774375"/>
    <w:rsid w:val="017768DF"/>
    <w:rsid w:val="017F2573"/>
    <w:rsid w:val="018072FF"/>
    <w:rsid w:val="0182604D"/>
    <w:rsid w:val="0183620B"/>
    <w:rsid w:val="0183B37F"/>
    <w:rsid w:val="018E38BE"/>
    <w:rsid w:val="018FA18F"/>
    <w:rsid w:val="01933888"/>
    <w:rsid w:val="0194962E"/>
    <w:rsid w:val="01959ED8"/>
    <w:rsid w:val="0196310A"/>
    <w:rsid w:val="019975FF"/>
    <w:rsid w:val="019D1AEA"/>
    <w:rsid w:val="019D7F51"/>
    <w:rsid w:val="01A525F0"/>
    <w:rsid w:val="01A52C6A"/>
    <w:rsid w:val="01A58C12"/>
    <w:rsid w:val="01A89AAF"/>
    <w:rsid w:val="01AB1392"/>
    <w:rsid w:val="01AF20CC"/>
    <w:rsid w:val="01AF877B"/>
    <w:rsid w:val="01AFA7B8"/>
    <w:rsid w:val="01AFBA17"/>
    <w:rsid w:val="01B05A88"/>
    <w:rsid w:val="01B61A09"/>
    <w:rsid w:val="01B936C4"/>
    <w:rsid w:val="01BA195E"/>
    <w:rsid w:val="01BDF018"/>
    <w:rsid w:val="01BEE26B"/>
    <w:rsid w:val="01BF3AD9"/>
    <w:rsid w:val="01C154AF"/>
    <w:rsid w:val="01C3A6D5"/>
    <w:rsid w:val="01C67BC5"/>
    <w:rsid w:val="01C6E1ED"/>
    <w:rsid w:val="01C9B892"/>
    <w:rsid w:val="01CA7127"/>
    <w:rsid w:val="01CA729E"/>
    <w:rsid w:val="01CAE2A6"/>
    <w:rsid w:val="01CB8129"/>
    <w:rsid w:val="01CF2C66"/>
    <w:rsid w:val="01D447D3"/>
    <w:rsid w:val="01D8A453"/>
    <w:rsid w:val="01D91A15"/>
    <w:rsid w:val="01DA479D"/>
    <w:rsid w:val="01DF8790"/>
    <w:rsid w:val="01E0A6FA"/>
    <w:rsid w:val="01E2F219"/>
    <w:rsid w:val="01E4B2F4"/>
    <w:rsid w:val="01E61C09"/>
    <w:rsid w:val="01E77929"/>
    <w:rsid w:val="01EA68FC"/>
    <w:rsid w:val="01EAF524"/>
    <w:rsid w:val="01EB81BD"/>
    <w:rsid w:val="01EB8231"/>
    <w:rsid w:val="01ED0162"/>
    <w:rsid w:val="01ED8B26"/>
    <w:rsid w:val="01EF006F"/>
    <w:rsid w:val="01F0BE9F"/>
    <w:rsid w:val="01F10DB7"/>
    <w:rsid w:val="01F1955F"/>
    <w:rsid w:val="01F3A09C"/>
    <w:rsid w:val="01F48633"/>
    <w:rsid w:val="01F5F3CE"/>
    <w:rsid w:val="01F77928"/>
    <w:rsid w:val="01FE7E6A"/>
    <w:rsid w:val="01FE983F"/>
    <w:rsid w:val="02008615"/>
    <w:rsid w:val="02046426"/>
    <w:rsid w:val="02069CCE"/>
    <w:rsid w:val="020A0A63"/>
    <w:rsid w:val="020BDFC0"/>
    <w:rsid w:val="020BE479"/>
    <w:rsid w:val="021154F5"/>
    <w:rsid w:val="021242C6"/>
    <w:rsid w:val="0212AD6A"/>
    <w:rsid w:val="02134803"/>
    <w:rsid w:val="02155919"/>
    <w:rsid w:val="021665D4"/>
    <w:rsid w:val="0217A390"/>
    <w:rsid w:val="02195F15"/>
    <w:rsid w:val="021B35EB"/>
    <w:rsid w:val="021BBD11"/>
    <w:rsid w:val="021F4CFD"/>
    <w:rsid w:val="021FAFCF"/>
    <w:rsid w:val="02207A12"/>
    <w:rsid w:val="0222F9B8"/>
    <w:rsid w:val="02235591"/>
    <w:rsid w:val="02277145"/>
    <w:rsid w:val="022ADA17"/>
    <w:rsid w:val="022C563A"/>
    <w:rsid w:val="022DD0DB"/>
    <w:rsid w:val="022E1A79"/>
    <w:rsid w:val="022EBA2B"/>
    <w:rsid w:val="022F3AFC"/>
    <w:rsid w:val="0230363F"/>
    <w:rsid w:val="02353E23"/>
    <w:rsid w:val="02355921"/>
    <w:rsid w:val="0235B210"/>
    <w:rsid w:val="02381ECC"/>
    <w:rsid w:val="023880F7"/>
    <w:rsid w:val="0239A1D2"/>
    <w:rsid w:val="023DA2DF"/>
    <w:rsid w:val="023EB36D"/>
    <w:rsid w:val="0244CFEE"/>
    <w:rsid w:val="02453D95"/>
    <w:rsid w:val="0246078A"/>
    <w:rsid w:val="024741F0"/>
    <w:rsid w:val="0247CC5A"/>
    <w:rsid w:val="0247F5EE"/>
    <w:rsid w:val="02490274"/>
    <w:rsid w:val="024D2FB7"/>
    <w:rsid w:val="024DCD3E"/>
    <w:rsid w:val="02502BC5"/>
    <w:rsid w:val="025051BD"/>
    <w:rsid w:val="02549D09"/>
    <w:rsid w:val="02566AC5"/>
    <w:rsid w:val="0258CF43"/>
    <w:rsid w:val="0258D957"/>
    <w:rsid w:val="0259CE85"/>
    <w:rsid w:val="025A1463"/>
    <w:rsid w:val="025B8DEA"/>
    <w:rsid w:val="025D1682"/>
    <w:rsid w:val="025EE42E"/>
    <w:rsid w:val="025FA90E"/>
    <w:rsid w:val="0260998B"/>
    <w:rsid w:val="02609F7B"/>
    <w:rsid w:val="02643DC0"/>
    <w:rsid w:val="0264FED5"/>
    <w:rsid w:val="02656BFD"/>
    <w:rsid w:val="0266C1DD"/>
    <w:rsid w:val="0269556D"/>
    <w:rsid w:val="026D510C"/>
    <w:rsid w:val="026F37C7"/>
    <w:rsid w:val="02735B28"/>
    <w:rsid w:val="027A59CA"/>
    <w:rsid w:val="027D9ACC"/>
    <w:rsid w:val="027E00CA"/>
    <w:rsid w:val="027F2077"/>
    <w:rsid w:val="0285CD99"/>
    <w:rsid w:val="0286C676"/>
    <w:rsid w:val="0288F1D2"/>
    <w:rsid w:val="0289D73E"/>
    <w:rsid w:val="028A5EF4"/>
    <w:rsid w:val="028CB1AB"/>
    <w:rsid w:val="028CFE28"/>
    <w:rsid w:val="028E3DBB"/>
    <w:rsid w:val="0290839A"/>
    <w:rsid w:val="02919C8B"/>
    <w:rsid w:val="0295F632"/>
    <w:rsid w:val="02974B2C"/>
    <w:rsid w:val="029986A6"/>
    <w:rsid w:val="029A63F0"/>
    <w:rsid w:val="029A6901"/>
    <w:rsid w:val="029B929C"/>
    <w:rsid w:val="029BA398"/>
    <w:rsid w:val="029BCC9C"/>
    <w:rsid w:val="029DA792"/>
    <w:rsid w:val="02A19009"/>
    <w:rsid w:val="02ACD53B"/>
    <w:rsid w:val="02ACE4EB"/>
    <w:rsid w:val="02AE446C"/>
    <w:rsid w:val="02B58C3F"/>
    <w:rsid w:val="02B5EA6B"/>
    <w:rsid w:val="02B869B3"/>
    <w:rsid w:val="02BA14FC"/>
    <w:rsid w:val="02BB01C6"/>
    <w:rsid w:val="02BBCC4B"/>
    <w:rsid w:val="02BED559"/>
    <w:rsid w:val="02BF1AD5"/>
    <w:rsid w:val="02BF2A08"/>
    <w:rsid w:val="02BFAE71"/>
    <w:rsid w:val="02C02210"/>
    <w:rsid w:val="02C790FD"/>
    <w:rsid w:val="02C808B1"/>
    <w:rsid w:val="02CB3128"/>
    <w:rsid w:val="02CC3F93"/>
    <w:rsid w:val="02CCE8F4"/>
    <w:rsid w:val="02CF39ED"/>
    <w:rsid w:val="02CFD768"/>
    <w:rsid w:val="02D0D689"/>
    <w:rsid w:val="02D45A99"/>
    <w:rsid w:val="02D52226"/>
    <w:rsid w:val="02D5C17C"/>
    <w:rsid w:val="02D69344"/>
    <w:rsid w:val="02DA9A78"/>
    <w:rsid w:val="02DD2EC6"/>
    <w:rsid w:val="02E02F0C"/>
    <w:rsid w:val="02E0E2A0"/>
    <w:rsid w:val="02E0EB92"/>
    <w:rsid w:val="02E6B6DD"/>
    <w:rsid w:val="02E83B23"/>
    <w:rsid w:val="02E9C7E9"/>
    <w:rsid w:val="02F354B0"/>
    <w:rsid w:val="02F54837"/>
    <w:rsid w:val="02F8ED95"/>
    <w:rsid w:val="02F919B9"/>
    <w:rsid w:val="02F9533D"/>
    <w:rsid w:val="02FABFFF"/>
    <w:rsid w:val="02FC4886"/>
    <w:rsid w:val="02FC7AA5"/>
    <w:rsid w:val="0300FFAE"/>
    <w:rsid w:val="0301E0B8"/>
    <w:rsid w:val="0302C308"/>
    <w:rsid w:val="0302C5A8"/>
    <w:rsid w:val="03037FE5"/>
    <w:rsid w:val="0305C271"/>
    <w:rsid w:val="0307ED60"/>
    <w:rsid w:val="0309D50E"/>
    <w:rsid w:val="030AD312"/>
    <w:rsid w:val="030ECF4B"/>
    <w:rsid w:val="0312B909"/>
    <w:rsid w:val="03143EDE"/>
    <w:rsid w:val="0314937B"/>
    <w:rsid w:val="0316A9B3"/>
    <w:rsid w:val="03173099"/>
    <w:rsid w:val="03173896"/>
    <w:rsid w:val="0317C034"/>
    <w:rsid w:val="0319BC43"/>
    <w:rsid w:val="031F371E"/>
    <w:rsid w:val="031F652B"/>
    <w:rsid w:val="03216E01"/>
    <w:rsid w:val="0326BCB6"/>
    <w:rsid w:val="03270C77"/>
    <w:rsid w:val="0329D0E9"/>
    <w:rsid w:val="032BC20E"/>
    <w:rsid w:val="032D11C0"/>
    <w:rsid w:val="032E51AB"/>
    <w:rsid w:val="032FC67E"/>
    <w:rsid w:val="0330219C"/>
    <w:rsid w:val="033022F0"/>
    <w:rsid w:val="033511F3"/>
    <w:rsid w:val="0335ED39"/>
    <w:rsid w:val="033624AB"/>
    <w:rsid w:val="033652E5"/>
    <w:rsid w:val="03375673"/>
    <w:rsid w:val="0338D294"/>
    <w:rsid w:val="033C8A9F"/>
    <w:rsid w:val="033EBD22"/>
    <w:rsid w:val="0340C3A6"/>
    <w:rsid w:val="03419414"/>
    <w:rsid w:val="034348A7"/>
    <w:rsid w:val="0343797D"/>
    <w:rsid w:val="03474811"/>
    <w:rsid w:val="0348B19D"/>
    <w:rsid w:val="034954A8"/>
    <w:rsid w:val="034AED32"/>
    <w:rsid w:val="034D620F"/>
    <w:rsid w:val="0350A6E8"/>
    <w:rsid w:val="03511806"/>
    <w:rsid w:val="0352DFF7"/>
    <w:rsid w:val="0355A739"/>
    <w:rsid w:val="0356B7AE"/>
    <w:rsid w:val="035711BF"/>
    <w:rsid w:val="035A31EC"/>
    <w:rsid w:val="035D768C"/>
    <w:rsid w:val="03610CD9"/>
    <w:rsid w:val="036142F1"/>
    <w:rsid w:val="0361525B"/>
    <w:rsid w:val="0363E285"/>
    <w:rsid w:val="03654996"/>
    <w:rsid w:val="03656317"/>
    <w:rsid w:val="0366679D"/>
    <w:rsid w:val="0366A18E"/>
    <w:rsid w:val="036AE733"/>
    <w:rsid w:val="03729D7D"/>
    <w:rsid w:val="03768909"/>
    <w:rsid w:val="03774E3F"/>
    <w:rsid w:val="037809DC"/>
    <w:rsid w:val="03792567"/>
    <w:rsid w:val="0379C142"/>
    <w:rsid w:val="037B6952"/>
    <w:rsid w:val="037BCC9D"/>
    <w:rsid w:val="037C30BB"/>
    <w:rsid w:val="037D6DC9"/>
    <w:rsid w:val="037F1B7B"/>
    <w:rsid w:val="037F1F98"/>
    <w:rsid w:val="037FCFD9"/>
    <w:rsid w:val="0380AECF"/>
    <w:rsid w:val="03835C84"/>
    <w:rsid w:val="0383DAC5"/>
    <w:rsid w:val="03882EA5"/>
    <w:rsid w:val="038951AC"/>
    <w:rsid w:val="038A2D4D"/>
    <w:rsid w:val="038B64DA"/>
    <w:rsid w:val="038C2C6C"/>
    <w:rsid w:val="038DA52C"/>
    <w:rsid w:val="0399B1BE"/>
    <w:rsid w:val="039E0031"/>
    <w:rsid w:val="039F8F0F"/>
    <w:rsid w:val="03A1F18E"/>
    <w:rsid w:val="03A274D8"/>
    <w:rsid w:val="03A4D200"/>
    <w:rsid w:val="03A7B021"/>
    <w:rsid w:val="03A7B7D5"/>
    <w:rsid w:val="03AA0862"/>
    <w:rsid w:val="03AA14CE"/>
    <w:rsid w:val="03ACB97D"/>
    <w:rsid w:val="03ADFFB6"/>
    <w:rsid w:val="03AE445A"/>
    <w:rsid w:val="03B13125"/>
    <w:rsid w:val="03B1E172"/>
    <w:rsid w:val="03B3C375"/>
    <w:rsid w:val="03B4307B"/>
    <w:rsid w:val="03B61897"/>
    <w:rsid w:val="03B93212"/>
    <w:rsid w:val="03BB7F70"/>
    <w:rsid w:val="03BB80A3"/>
    <w:rsid w:val="03BBEFF6"/>
    <w:rsid w:val="03BC0644"/>
    <w:rsid w:val="03BF8A72"/>
    <w:rsid w:val="03C8591C"/>
    <w:rsid w:val="03C8AF8E"/>
    <w:rsid w:val="03C9DAA8"/>
    <w:rsid w:val="03CA4891"/>
    <w:rsid w:val="03CB87CF"/>
    <w:rsid w:val="03CF3FF0"/>
    <w:rsid w:val="03D20684"/>
    <w:rsid w:val="03D4F621"/>
    <w:rsid w:val="03D7202A"/>
    <w:rsid w:val="03D7AAD6"/>
    <w:rsid w:val="03D7CF62"/>
    <w:rsid w:val="03D99EB7"/>
    <w:rsid w:val="03DEE33C"/>
    <w:rsid w:val="03E1C6AE"/>
    <w:rsid w:val="03E1D7EB"/>
    <w:rsid w:val="03E2272D"/>
    <w:rsid w:val="03E2A9DE"/>
    <w:rsid w:val="03E3F2C4"/>
    <w:rsid w:val="03E6C69D"/>
    <w:rsid w:val="03E7C8E9"/>
    <w:rsid w:val="03E8FA59"/>
    <w:rsid w:val="03EB663E"/>
    <w:rsid w:val="03F4A356"/>
    <w:rsid w:val="03F504C8"/>
    <w:rsid w:val="03F53B2F"/>
    <w:rsid w:val="03F5510F"/>
    <w:rsid w:val="03F8246F"/>
    <w:rsid w:val="03F8A172"/>
    <w:rsid w:val="03FD12C0"/>
    <w:rsid w:val="04006773"/>
    <w:rsid w:val="0404BC82"/>
    <w:rsid w:val="04058450"/>
    <w:rsid w:val="04097DB4"/>
    <w:rsid w:val="040D42CC"/>
    <w:rsid w:val="040D8C9A"/>
    <w:rsid w:val="040F6736"/>
    <w:rsid w:val="040FF304"/>
    <w:rsid w:val="0410146F"/>
    <w:rsid w:val="0411BE7D"/>
    <w:rsid w:val="041446DB"/>
    <w:rsid w:val="0415511F"/>
    <w:rsid w:val="0417005B"/>
    <w:rsid w:val="041A0CA6"/>
    <w:rsid w:val="041B9CE6"/>
    <w:rsid w:val="041F0BD4"/>
    <w:rsid w:val="041F567F"/>
    <w:rsid w:val="0422EA77"/>
    <w:rsid w:val="04235B89"/>
    <w:rsid w:val="0423DA0B"/>
    <w:rsid w:val="0425DF3A"/>
    <w:rsid w:val="042B45BB"/>
    <w:rsid w:val="042F2AC4"/>
    <w:rsid w:val="04307B11"/>
    <w:rsid w:val="04308455"/>
    <w:rsid w:val="0431949D"/>
    <w:rsid w:val="043353FE"/>
    <w:rsid w:val="04335B6A"/>
    <w:rsid w:val="0434FFD6"/>
    <w:rsid w:val="0435C569"/>
    <w:rsid w:val="0435E0D6"/>
    <w:rsid w:val="04379E12"/>
    <w:rsid w:val="043A5040"/>
    <w:rsid w:val="043F97C3"/>
    <w:rsid w:val="04406AEC"/>
    <w:rsid w:val="044166CC"/>
    <w:rsid w:val="0444E5FF"/>
    <w:rsid w:val="04470249"/>
    <w:rsid w:val="044A0147"/>
    <w:rsid w:val="0453C718"/>
    <w:rsid w:val="0460F149"/>
    <w:rsid w:val="04612FA5"/>
    <w:rsid w:val="046136F1"/>
    <w:rsid w:val="0462AEA4"/>
    <w:rsid w:val="046688AC"/>
    <w:rsid w:val="04672034"/>
    <w:rsid w:val="0469225A"/>
    <w:rsid w:val="046A3D68"/>
    <w:rsid w:val="046ACA64"/>
    <w:rsid w:val="046AF505"/>
    <w:rsid w:val="046CA957"/>
    <w:rsid w:val="046F4FAD"/>
    <w:rsid w:val="04707803"/>
    <w:rsid w:val="0470B5B8"/>
    <w:rsid w:val="0472FEBF"/>
    <w:rsid w:val="0479222D"/>
    <w:rsid w:val="0479D4A0"/>
    <w:rsid w:val="047A249C"/>
    <w:rsid w:val="047A9C9E"/>
    <w:rsid w:val="047B0B40"/>
    <w:rsid w:val="047C0E94"/>
    <w:rsid w:val="047E04CF"/>
    <w:rsid w:val="047E1250"/>
    <w:rsid w:val="047F0D00"/>
    <w:rsid w:val="047F8870"/>
    <w:rsid w:val="04812F31"/>
    <w:rsid w:val="0481F71E"/>
    <w:rsid w:val="04824AB7"/>
    <w:rsid w:val="04863982"/>
    <w:rsid w:val="048DE762"/>
    <w:rsid w:val="04914F26"/>
    <w:rsid w:val="04922C6E"/>
    <w:rsid w:val="0492FA8A"/>
    <w:rsid w:val="0493858E"/>
    <w:rsid w:val="0493AB87"/>
    <w:rsid w:val="0493DA0E"/>
    <w:rsid w:val="04968D74"/>
    <w:rsid w:val="0499BC3F"/>
    <w:rsid w:val="049BE1CD"/>
    <w:rsid w:val="049DE17F"/>
    <w:rsid w:val="049E1071"/>
    <w:rsid w:val="049ED2ED"/>
    <w:rsid w:val="049FC812"/>
    <w:rsid w:val="04A60ED4"/>
    <w:rsid w:val="04A69084"/>
    <w:rsid w:val="04AA354C"/>
    <w:rsid w:val="04AE58E9"/>
    <w:rsid w:val="04B1A03A"/>
    <w:rsid w:val="04B20FD4"/>
    <w:rsid w:val="04B24F9C"/>
    <w:rsid w:val="04B2BF08"/>
    <w:rsid w:val="04B3E695"/>
    <w:rsid w:val="04B4EBCA"/>
    <w:rsid w:val="04B6BEF5"/>
    <w:rsid w:val="04B93067"/>
    <w:rsid w:val="04B9F39B"/>
    <w:rsid w:val="04BBD034"/>
    <w:rsid w:val="04BECE60"/>
    <w:rsid w:val="04BEF6EA"/>
    <w:rsid w:val="04C0E0B3"/>
    <w:rsid w:val="04C3F33A"/>
    <w:rsid w:val="04C6D9D7"/>
    <w:rsid w:val="04C78879"/>
    <w:rsid w:val="04C87E35"/>
    <w:rsid w:val="04C96621"/>
    <w:rsid w:val="04C9A54A"/>
    <w:rsid w:val="04CB6B23"/>
    <w:rsid w:val="04CBF310"/>
    <w:rsid w:val="04CC36F0"/>
    <w:rsid w:val="04CDAD58"/>
    <w:rsid w:val="04CF1702"/>
    <w:rsid w:val="04CFD6D7"/>
    <w:rsid w:val="04D1797D"/>
    <w:rsid w:val="04D48B1C"/>
    <w:rsid w:val="04D699F0"/>
    <w:rsid w:val="04D6DFBC"/>
    <w:rsid w:val="04D7B5D2"/>
    <w:rsid w:val="04D7E948"/>
    <w:rsid w:val="04D8AF04"/>
    <w:rsid w:val="04D948C6"/>
    <w:rsid w:val="04DFA011"/>
    <w:rsid w:val="04EA9644"/>
    <w:rsid w:val="04EE67B7"/>
    <w:rsid w:val="04F12A32"/>
    <w:rsid w:val="04F238F6"/>
    <w:rsid w:val="04F23D72"/>
    <w:rsid w:val="04F49BA4"/>
    <w:rsid w:val="04F505C2"/>
    <w:rsid w:val="04F5D3AE"/>
    <w:rsid w:val="04FF96B7"/>
    <w:rsid w:val="0500814B"/>
    <w:rsid w:val="05055BBB"/>
    <w:rsid w:val="05079733"/>
    <w:rsid w:val="0507EEB5"/>
    <w:rsid w:val="050A2398"/>
    <w:rsid w:val="050BABF5"/>
    <w:rsid w:val="050BBE30"/>
    <w:rsid w:val="050D14E5"/>
    <w:rsid w:val="05137EF8"/>
    <w:rsid w:val="0514F5C8"/>
    <w:rsid w:val="051537E0"/>
    <w:rsid w:val="0516935C"/>
    <w:rsid w:val="05203CDB"/>
    <w:rsid w:val="05222FB1"/>
    <w:rsid w:val="0522C81F"/>
    <w:rsid w:val="0524D299"/>
    <w:rsid w:val="05252C5A"/>
    <w:rsid w:val="05259A87"/>
    <w:rsid w:val="0525A219"/>
    <w:rsid w:val="05266C70"/>
    <w:rsid w:val="0527F73D"/>
    <w:rsid w:val="052B0542"/>
    <w:rsid w:val="052B89B5"/>
    <w:rsid w:val="052BCF56"/>
    <w:rsid w:val="052EF18A"/>
    <w:rsid w:val="05330C86"/>
    <w:rsid w:val="0535AB25"/>
    <w:rsid w:val="053C0CEA"/>
    <w:rsid w:val="05421E94"/>
    <w:rsid w:val="05445D77"/>
    <w:rsid w:val="054700F9"/>
    <w:rsid w:val="054DAE47"/>
    <w:rsid w:val="054F076E"/>
    <w:rsid w:val="0550B102"/>
    <w:rsid w:val="0551BFC6"/>
    <w:rsid w:val="05543777"/>
    <w:rsid w:val="055661DD"/>
    <w:rsid w:val="05592FAA"/>
    <w:rsid w:val="055AE10E"/>
    <w:rsid w:val="055B8186"/>
    <w:rsid w:val="055C8A40"/>
    <w:rsid w:val="055E7CAA"/>
    <w:rsid w:val="05648E15"/>
    <w:rsid w:val="05665AF0"/>
    <w:rsid w:val="0566E849"/>
    <w:rsid w:val="0568B017"/>
    <w:rsid w:val="056BB092"/>
    <w:rsid w:val="056BF354"/>
    <w:rsid w:val="056C6631"/>
    <w:rsid w:val="056F645A"/>
    <w:rsid w:val="05704003"/>
    <w:rsid w:val="05729B14"/>
    <w:rsid w:val="0573DAF5"/>
    <w:rsid w:val="0573FAFF"/>
    <w:rsid w:val="05740D70"/>
    <w:rsid w:val="0574847E"/>
    <w:rsid w:val="0577ACBB"/>
    <w:rsid w:val="05790F5B"/>
    <w:rsid w:val="057BD359"/>
    <w:rsid w:val="057E37B7"/>
    <w:rsid w:val="057F8EA2"/>
    <w:rsid w:val="0580D92B"/>
    <w:rsid w:val="0582EF07"/>
    <w:rsid w:val="05888CB7"/>
    <w:rsid w:val="058C5233"/>
    <w:rsid w:val="058DBD91"/>
    <w:rsid w:val="058DFB41"/>
    <w:rsid w:val="0591DF5F"/>
    <w:rsid w:val="0593765D"/>
    <w:rsid w:val="05942AF2"/>
    <w:rsid w:val="059A6F94"/>
    <w:rsid w:val="059D31A3"/>
    <w:rsid w:val="05A0680B"/>
    <w:rsid w:val="05A0B629"/>
    <w:rsid w:val="05A34E36"/>
    <w:rsid w:val="05A8003D"/>
    <w:rsid w:val="05AA3B3F"/>
    <w:rsid w:val="05AA6C12"/>
    <w:rsid w:val="05AE118C"/>
    <w:rsid w:val="05AE4258"/>
    <w:rsid w:val="05AECB00"/>
    <w:rsid w:val="05B1F8F3"/>
    <w:rsid w:val="05B23692"/>
    <w:rsid w:val="05B6BE00"/>
    <w:rsid w:val="05B72530"/>
    <w:rsid w:val="05BA01E6"/>
    <w:rsid w:val="05BAF68A"/>
    <w:rsid w:val="05C0C321"/>
    <w:rsid w:val="05C1699B"/>
    <w:rsid w:val="05C2BF1D"/>
    <w:rsid w:val="05C2FD67"/>
    <w:rsid w:val="05C9F63F"/>
    <w:rsid w:val="05CA4194"/>
    <w:rsid w:val="05CA5141"/>
    <w:rsid w:val="05CA597E"/>
    <w:rsid w:val="05CCE1C0"/>
    <w:rsid w:val="05D39698"/>
    <w:rsid w:val="05D6286F"/>
    <w:rsid w:val="05D9E700"/>
    <w:rsid w:val="05DB1DCC"/>
    <w:rsid w:val="05DED0C1"/>
    <w:rsid w:val="05E0B591"/>
    <w:rsid w:val="05E2E3BC"/>
    <w:rsid w:val="05E60A1D"/>
    <w:rsid w:val="05E624FF"/>
    <w:rsid w:val="05E6B110"/>
    <w:rsid w:val="05E79614"/>
    <w:rsid w:val="05E940D4"/>
    <w:rsid w:val="05E966E6"/>
    <w:rsid w:val="05EAEB56"/>
    <w:rsid w:val="05ECA614"/>
    <w:rsid w:val="05ECF907"/>
    <w:rsid w:val="05ED3402"/>
    <w:rsid w:val="05F0C1E2"/>
    <w:rsid w:val="05F24BFD"/>
    <w:rsid w:val="05F59E5C"/>
    <w:rsid w:val="05F66826"/>
    <w:rsid w:val="05F8153B"/>
    <w:rsid w:val="05F8ADCA"/>
    <w:rsid w:val="05FB37FB"/>
    <w:rsid w:val="05FCB3D5"/>
    <w:rsid w:val="0600D542"/>
    <w:rsid w:val="0608FB12"/>
    <w:rsid w:val="06090457"/>
    <w:rsid w:val="060E67D0"/>
    <w:rsid w:val="06103244"/>
    <w:rsid w:val="06103902"/>
    <w:rsid w:val="0610F6EB"/>
    <w:rsid w:val="06137040"/>
    <w:rsid w:val="0613B2B9"/>
    <w:rsid w:val="0614D3A5"/>
    <w:rsid w:val="0616FCC7"/>
    <w:rsid w:val="061A5987"/>
    <w:rsid w:val="061B4FB1"/>
    <w:rsid w:val="061BBD51"/>
    <w:rsid w:val="061C3FD0"/>
    <w:rsid w:val="061D3896"/>
    <w:rsid w:val="06203494"/>
    <w:rsid w:val="0620EB98"/>
    <w:rsid w:val="062192DA"/>
    <w:rsid w:val="06225E38"/>
    <w:rsid w:val="0623BA79"/>
    <w:rsid w:val="06248193"/>
    <w:rsid w:val="062DB9E8"/>
    <w:rsid w:val="063129BA"/>
    <w:rsid w:val="0635A113"/>
    <w:rsid w:val="0636FF4B"/>
    <w:rsid w:val="063E1DB6"/>
    <w:rsid w:val="063FDE80"/>
    <w:rsid w:val="0642E575"/>
    <w:rsid w:val="0643C2FE"/>
    <w:rsid w:val="0644DA83"/>
    <w:rsid w:val="0646F7F4"/>
    <w:rsid w:val="0648253A"/>
    <w:rsid w:val="0649039D"/>
    <w:rsid w:val="064CCE60"/>
    <w:rsid w:val="06510747"/>
    <w:rsid w:val="06512C62"/>
    <w:rsid w:val="06610952"/>
    <w:rsid w:val="0662E789"/>
    <w:rsid w:val="0662F9A0"/>
    <w:rsid w:val="06677275"/>
    <w:rsid w:val="066DCB2B"/>
    <w:rsid w:val="0671FAB2"/>
    <w:rsid w:val="0673185D"/>
    <w:rsid w:val="0674C8B0"/>
    <w:rsid w:val="0677C65E"/>
    <w:rsid w:val="06789056"/>
    <w:rsid w:val="067B82F1"/>
    <w:rsid w:val="067D2AE6"/>
    <w:rsid w:val="067E411F"/>
    <w:rsid w:val="067E84B5"/>
    <w:rsid w:val="06824819"/>
    <w:rsid w:val="068657DC"/>
    <w:rsid w:val="068C7C2E"/>
    <w:rsid w:val="068F3605"/>
    <w:rsid w:val="0692630F"/>
    <w:rsid w:val="0698B483"/>
    <w:rsid w:val="06993A9A"/>
    <w:rsid w:val="069A1BA6"/>
    <w:rsid w:val="069AB8E9"/>
    <w:rsid w:val="069FFA59"/>
    <w:rsid w:val="06B160F5"/>
    <w:rsid w:val="06B17A37"/>
    <w:rsid w:val="06B2896A"/>
    <w:rsid w:val="06B65ADA"/>
    <w:rsid w:val="06B7937F"/>
    <w:rsid w:val="06B9DDA6"/>
    <w:rsid w:val="06BF0562"/>
    <w:rsid w:val="06BF0A02"/>
    <w:rsid w:val="06C1787A"/>
    <w:rsid w:val="06C26B8B"/>
    <w:rsid w:val="06CC33AC"/>
    <w:rsid w:val="06CD777A"/>
    <w:rsid w:val="06CE160C"/>
    <w:rsid w:val="06D45525"/>
    <w:rsid w:val="06D674BA"/>
    <w:rsid w:val="06D7154B"/>
    <w:rsid w:val="06D97E22"/>
    <w:rsid w:val="06DAAD19"/>
    <w:rsid w:val="06DCD493"/>
    <w:rsid w:val="06DE0127"/>
    <w:rsid w:val="06DF50E3"/>
    <w:rsid w:val="06E24A50"/>
    <w:rsid w:val="06E3347F"/>
    <w:rsid w:val="06E40A84"/>
    <w:rsid w:val="06E555FD"/>
    <w:rsid w:val="06E5E390"/>
    <w:rsid w:val="06EC016C"/>
    <w:rsid w:val="06EFD7E6"/>
    <w:rsid w:val="06F31FCD"/>
    <w:rsid w:val="06F32165"/>
    <w:rsid w:val="06F84A84"/>
    <w:rsid w:val="06F98210"/>
    <w:rsid w:val="06FAA7AF"/>
    <w:rsid w:val="06FFC818"/>
    <w:rsid w:val="0700A751"/>
    <w:rsid w:val="0700F0B0"/>
    <w:rsid w:val="0702696E"/>
    <w:rsid w:val="0706D3C9"/>
    <w:rsid w:val="070746D6"/>
    <w:rsid w:val="07094613"/>
    <w:rsid w:val="0709C59B"/>
    <w:rsid w:val="070AA910"/>
    <w:rsid w:val="070B0362"/>
    <w:rsid w:val="070C50AF"/>
    <w:rsid w:val="070D4E84"/>
    <w:rsid w:val="070E9FB9"/>
    <w:rsid w:val="070F44A3"/>
    <w:rsid w:val="0715300E"/>
    <w:rsid w:val="0716B8AE"/>
    <w:rsid w:val="07170133"/>
    <w:rsid w:val="071B7F8E"/>
    <w:rsid w:val="071DF0DC"/>
    <w:rsid w:val="071E4DB5"/>
    <w:rsid w:val="071F0EF8"/>
    <w:rsid w:val="0722EC48"/>
    <w:rsid w:val="07230D87"/>
    <w:rsid w:val="072318E2"/>
    <w:rsid w:val="0728FE1C"/>
    <w:rsid w:val="072A8F81"/>
    <w:rsid w:val="072B09DB"/>
    <w:rsid w:val="072B829E"/>
    <w:rsid w:val="072BB1E8"/>
    <w:rsid w:val="072E09BC"/>
    <w:rsid w:val="072FDC2A"/>
    <w:rsid w:val="073355D8"/>
    <w:rsid w:val="07339EE8"/>
    <w:rsid w:val="073425E7"/>
    <w:rsid w:val="0734B99E"/>
    <w:rsid w:val="0735F9CB"/>
    <w:rsid w:val="07362DA4"/>
    <w:rsid w:val="073A154B"/>
    <w:rsid w:val="073A3300"/>
    <w:rsid w:val="073B9B79"/>
    <w:rsid w:val="073CA37B"/>
    <w:rsid w:val="073DF9CB"/>
    <w:rsid w:val="073E756A"/>
    <w:rsid w:val="073F30D1"/>
    <w:rsid w:val="0748A92C"/>
    <w:rsid w:val="0748AA33"/>
    <w:rsid w:val="0749E9A0"/>
    <w:rsid w:val="07501029"/>
    <w:rsid w:val="075078FA"/>
    <w:rsid w:val="07513FA2"/>
    <w:rsid w:val="07582105"/>
    <w:rsid w:val="075848AF"/>
    <w:rsid w:val="0758C18F"/>
    <w:rsid w:val="07594C3C"/>
    <w:rsid w:val="075C1EE2"/>
    <w:rsid w:val="076056CF"/>
    <w:rsid w:val="0762C473"/>
    <w:rsid w:val="076768D5"/>
    <w:rsid w:val="0768F354"/>
    <w:rsid w:val="076D5FE5"/>
    <w:rsid w:val="076D64B1"/>
    <w:rsid w:val="076F1ACB"/>
    <w:rsid w:val="076FDAF5"/>
    <w:rsid w:val="07721A5C"/>
    <w:rsid w:val="0772D647"/>
    <w:rsid w:val="07761409"/>
    <w:rsid w:val="07762F6E"/>
    <w:rsid w:val="0777353B"/>
    <w:rsid w:val="0780A326"/>
    <w:rsid w:val="07823B35"/>
    <w:rsid w:val="078587E2"/>
    <w:rsid w:val="078747B3"/>
    <w:rsid w:val="07879BBA"/>
    <w:rsid w:val="07895B8E"/>
    <w:rsid w:val="078A4112"/>
    <w:rsid w:val="078BC7D9"/>
    <w:rsid w:val="078D861F"/>
    <w:rsid w:val="078DA147"/>
    <w:rsid w:val="078F6AEC"/>
    <w:rsid w:val="0792E0BD"/>
    <w:rsid w:val="079573A5"/>
    <w:rsid w:val="0796E248"/>
    <w:rsid w:val="0798D0DF"/>
    <w:rsid w:val="079BB12A"/>
    <w:rsid w:val="079CCEBD"/>
    <w:rsid w:val="079F4DD6"/>
    <w:rsid w:val="07A1C1BE"/>
    <w:rsid w:val="07A20510"/>
    <w:rsid w:val="07A283D2"/>
    <w:rsid w:val="07A2F8D9"/>
    <w:rsid w:val="07A31AC1"/>
    <w:rsid w:val="07A4236D"/>
    <w:rsid w:val="07A4DBE7"/>
    <w:rsid w:val="07A753F5"/>
    <w:rsid w:val="07A77079"/>
    <w:rsid w:val="07A9F874"/>
    <w:rsid w:val="07AA4603"/>
    <w:rsid w:val="07AABAE8"/>
    <w:rsid w:val="07AB5CF7"/>
    <w:rsid w:val="07AC1E71"/>
    <w:rsid w:val="07AD5565"/>
    <w:rsid w:val="07B1AE89"/>
    <w:rsid w:val="07B737B8"/>
    <w:rsid w:val="07B8BE76"/>
    <w:rsid w:val="07B9FDF4"/>
    <w:rsid w:val="07BC4B59"/>
    <w:rsid w:val="07BD1A01"/>
    <w:rsid w:val="07BDECEE"/>
    <w:rsid w:val="07BFB79E"/>
    <w:rsid w:val="07BFD8C5"/>
    <w:rsid w:val="07C0A3F0"/>
    <w:rsid w:val="07C0D21F"/>
    <w:rsid w:val="07C1321A"/>
    <w:rsid w:val="07C1C6A5"/>
    <w:rsid w:val="07C2524D"/>
    <w:rsid w:val="07C48A41"/>
    <w:rsid w:val="07CA4D9F"/>
    <w:rsid w:val="07CAE18A"/>
    <w:rsid w:val="07CC03B2"/>
    <w:rsid w:val="07CC63A5"/>
    <w:rsid w:val="07CC6A86"/>
    <w:rsid w:val="07CCCC62"/>
    <w:rsid w:val="07CCF0EB"/>
    <w:rsid w:val="07CCFA1B"/>
    <w:rsid w:val="07CF6EB6"/>
    <w:rsid w:val="07D36E07"/>
    <w:rsid w:val="07D40D2D"/>
    <w:rsid w:val="07D4774A"/>
    <w:rsid w:val="07D9D2BF"/>
    <w:rsid w:val="07DACEA5"/>
    <w:rsid w:val="07DB21ED"/>
    <w:rsid w:val="07DBA6A5"/>
    <w:rsid w:val="07DE713A"/>
    <w:rsid w:val="07E067E2"/>
    <w:rsid w:val="07E2AC34"/>
    <w:rsid w:val="07E56EB1"/>
    <w:rsid w:val="07E6124F"/>
    <w:rsid w:val="07E66BDD"/>
    <w:rsid w:val="07E85A2A"/>
    <w:rsid w:val="07E9036E"/>
    <w:rsid w:val="07EF3D7E"/>
    <w:rsid w:val="07F170AD"/>
    <w:rsid w:val="07F6D204"/>
    <w:rsid w:val="07F8E87D"/>
    <w:rsid w:val="07F952D8"/>
    <w:rsid w:val="07FA6FBA"/>
    <w:rsid w:val="07FC8D37"/>
    <w:rsid w:val="07FDF84D"/>
    <w:rsid w:val="07FE2C0E"/>
    <w:rsid w:val="07FFF522"/>
    <w:rsid w:val="0802EAE7"/>
    <w:rsid w:val="08030267"/>
    <w:rsid w:val="080422C5"/>
    <w:rsid w:val="08042F47"/>
    <w:rsid w:val="0804B445"/>
    <w:rsid w:val="0806A00C"/>
    <w:rsid w:val="08075F67"/>
    <w:rsid w:val="0809C736"/>
    <w:rsid w:val="080AAD26"/>
    <w:rsid w:val="080AE632"/>
    <w:rsid w:val="080CFB83"/>
    <w:rsid w:val="0812BBD3"/>
    <w:rsid w:val="0812F470"/>
    <w:rsid w:val="08131266"/>
    <w:rsid w:val="08132358"/>
    <w:rsid w:val="081490A7"/>
    <w:rsid w:val="0814D77E"/>
    <w:rsid w:val="08172722"/>
    <w:rsid w:val="081C9873"/>
    <w:rsid w:val="081D9351"/>
    <w:rsid w:val="081F2B45"/>
    <w:rsid w:val="081F4E68"/>
    <w:rsid w:val="082160C5"/>
    <w:rsid w:val="082518A6"/>
    <w:rsid w:val="0825A112"/>
    <w:rsid w:val="082DA981"/>
    <w:rsid w:val="0835CF64"/>
    <w:rsid w:val="08360DAF"/>
    <w:rsid w:val="08364067"/>
    <w:rsid w:val="0838ED62"/>
    <w:rsid w:val="083CA7E5"/>
    <w:rsid w:val="083EB539"/>
    <w:rsid w:val="083EC4B6"/>
    <w:rsid w:val="083F4954"/>
    <w:rsid w:val="084674FE"/>
    <w:rsid w:val="08487D7E"/>
    <w:rsid w:val="084AB19A"/>
    <w:rsid w:val="084C0B2C"/>
    <w:rsid w:val="084D0073"/>
    <w:rsid w:val="08507FB8"/>
    <w:rsid w:val="08539E0F"/>
    <w:rsid w:val="08568137"/>
    <w:rsid w:val="085683BF"/>
    <w:rsid w:val="0859896F"/>
    <w:rsid w:val="085A0BFA"/>
    <w:rsid w:val="085B4A81"/>
    <w:rsid w:val="085D345F"/>
    <w:rsid w:val="085DB032"/>
    <w:rsid w:val="085F9CFC"/>
    <w:rsid w:val="085FAFAB"/>
    <w:rsid w:val="086197E1"/>
    <w:rsid w:val="086278B8"/>
    <w:rsid w:val="0864159C"/>
    <w:rsid w:val="08679758"/>
    <w:rsid w:val="086BE235"/>
    <w:rsid w:val="086FF75F"/>
    <w:rsid w:val="0874D004"/>
    <w:rsid w:val="087763D2"/>
    <w:rsid w:val="08796ACE"/>
    <w:rsid w:val="087B2144"/>
    <w:rsid w:val="087B867F"/>
    <w:rsid w:val="087F3B42"/>
    <w:rsid w:val="08868723"/>
    <w:rsid w:val="0886ACCE"/>
    <w:rsid w:val="0887E4C7"/>
    <w:rsid w:val="0887F59B"/>
    <w:rsid w:val="088B0F68"/>
    <w:rsid w:val="088B8F3C"/>
    <w:rsid w:val="088BB0D7"/>
    <w:rsid w:val="088C426D"/>
    <w:rsid w:val="088D8AB3"/>
    <w:rsid w:val="08918774"/>
    <w:rsid w:val="0896B2C9"/>
    <w:rsid w:val="0899308A"/>
    <w:rsid w:val="08995B80"/>
    <w:rsid w:val="089A549A"/>
    <w:rsid w:val="089BCAD8"/>
    <w:rsid w:val="089F5271"/>
    <w:rsid w:val="08A0D8A1"/>
    <w:rsid w:val="08A1723E"/>
    <w:rsid w:val="08A5C68A"/>
    <w:rsid w:val="08AAAC11"/>
    <w:rsid w:val="08AAD04B"/>
    <w:rsid w:val="08ABB3C2"/>
    <w:rsid w:val="08AC8046"/>
    <w:rsid w:val="08AC9334"/>
    <w:rsid w:val="08B0C4BB"/>
    <w:rsid w:val="08B1006F"/>
    <w:rsid w:val="08B1A75C"/>
    <w:rsid w:val="08B38DB3"/>
    <w:rsid w:val="08B44B8A"/>
    <w:rsid w:val="08B4F506"/>
    <w:rsid w:val="08B54A80"/>
    <w:rsid w:val="08B6AA23"/>
    <w:rsid w:val="08B75A5B"/>
    <w:rsid w:val="08B832D7"/>
    <w:rsid w:val="08B9713F"/>
    <w:rsid w:val="08B9AE13"/>
    <w:rsid w:val="08BDB06B"/>
    <w:rsid w:val="08BEB54C"/>
    <w:rsid w:val="08C0CCC3"/>
    <w:rsid w:val="08C2CE91"/>
    <w:rsid w:val="08C5D295"/>
    <w:rsid w:val="08C84227"/>
    <w:rsid w:val="08CA8E80"/>
    <w:rsid w:val="08CBE0FC"/>
    <w:rsid w:val="08D18F4B"/>
    <w:rsid w:val="08D1AD19"/>
    <w:rsid w:val="08D2DA87"/>
    <w:rsid w:val="08D2EAA5"/>
    <w:rsid w:val="08D4605D"/>
    <w:rsid w:val="08D4765C"/>
    <w:rsid w:val="08D8FF9C"/>
    <w:rsid w:val="08DADF9F"/>
    <w:rsid w:val="08DC60E6"/>
    <w:rsid w:val="08DD3688"/>
    <w:rsid w:val="08DD86BC"/>
    <w:rsid w:val="08DE519A"/>
    <w:rsid w:val="08DF484A"/>
    <w:rsid w:val="08DFDD16"/>
    <w:rsid w:val="08E06D83"/>
    <w:rsid w:val="08E0C0D5"/>
    <w:rsid w:val="08E2B53B"/>
    <w:rsid w:val="08E36C05"/>
    <w:rsid w:val="08E5A15B"/>
    <w:rsid w:val="08E7F6E3"/>
    <w:rsid w:val="08E86AFD"/>
    <w:rsid w:val="08E8F496"/>
    <w:rsid w:val="08EBC0BF"/>
    <w:rsid w:val="08EBF26A"/>
    <w:rsid w:val="08EC217E"/>
    <w:rsid w:val="08EC3D51"/>
    <w:rsid w:val="08EE1B25"/>
    <w:rsid w:val="08EF66DA"/>
    <w:rsid w:val="08F1A85A"/>
    <w:rsid w:val="08F54C45"/>
    <w:rsid w:val="08F694F2"/>
    <w:rsid w:val="08F78829"/>
    <w:rsid w:val="08F7FC27"/>
    <w:rsid w:val="08F921DD"/>
    <w:rsid w:val="08FC0BA2"/>
    <w:rsid w:val="08FFBF38"/>
    <w:rsid w:val="09001DF8"/>
    <w:rsid w:val="0903F578"/>
    <w:rsid w:val="0905BE50"/>
    <w:rsid w:val="09076CC8"/>
    <w:rsid w:val="09089C77"/>
    <w:rsid w:val="090BA566"/>
    <w:rsid w:val="090D55BC"/>
    <w:rsid w:val="090D8D4E"/>
    <w:rsid w:val="091079F7"/>
    <w:rsid w:val="0911323A"/>
    <w:rsid w:val="0912FF99"/>
    <w:rsid w:val="0913CD72"/>
    <w:rsid w:val="0919BBB7"/>
    <w:rsid w:val="091A3085"/>
    <w:rsid w:val="091E2988"/>
    <w:rsid w:val="091F52E0"/>
    <w:rsid w:val="09228C3C"/>
    <w:rsid w:val="092488F5"/>
    <w:rsid w:val="09254DBA"/>
    <w:rsid w:val="0926E80D"/>
    <w:rsid w:val="0927918A"/>
    <w:rsid w:val="09279F0C"/>
    <w:rsid w:val="092FCDCA"/>
    <w:rsid w:val="0931B31A"/>
    <w:rsid w:val="0931ED57"/>
    <w:rsid w:val="0932EC04"/>
    <w:rsid w:val="09331263"/>
    <w:rsid w:val="09380549"/>
    <w:rsid w:val="093C2163"/>
    <w:rsid w:val="093D60F0"/>
    <w:rsid w:val="093EC254"/>
    <w:rsid w:val="0940A033"/>
    <w:rsid w:val="0941A7E7"/>
    <w:rsid w:val="09422FFB"/>
    <w:rsid w:val="0943CAB5"/>
    <w:rsid w:val="09442389"/>
    <w:rsid w:val="0945A47D"/>
    <w:rsid w:val="094862C0"/>
    <w:rsid w:val="094B5509"/>
    <w:rsid w:val="094BEB8E"/>
    <w:rsid w:val="094D44F7"/>
    <w:rsid w:val="0951FAEB"/>
    <w:rsid w:val="09570B07"/>
    <w:rsid w:val="095ACE9F"/>
    <w:rsid w:val="095CE25C"/>
    <w:rsid w:val="095DD974"/>
    <w:rsid w:val="095DE5E7"/>
    <w:rsid w:val="095E9ED2"/>
    <w:rsid w:val="09607150"/>
    <w:rsid w:val="09622B58"/>
    <w:rsid w:val="09656B5C"/>
    <w:rsid w:val="0967439E"/>
    <w:rsid w:val="09685B3D"/>
    <w:rsid w:val="096B112A"/>
    <w:rsid w:val="096B5201"/>
    <w:rsid w:val="096C397A"/>
    <w:rsid w:val="096DBBC2"/>
    <w:rsid w:val="096DC3AA"/>
    <w:rsid w:val="0972140B"/>
    <w:rsid w:val="09741271"/>
    <w:rsid w:val="09754383"/>
    <w:rsid w:val="09786459"/>
    <w:rsid w:val="0979361A"/>
    <w:rsid w:val="097D3A95"/>
    <w:rsid w:val="09825C42"/>
    <w:rsid w:val="09831E1C"/>
    <w:rsid w:val="0983B6AD"/>
    <w:rsid w:val="0983CCAE"/>
    <w:rsid w:val="09862D04"/>
    <w:rsid w:val="098B1CC5"/>
    <w:rsid w:val="098CCBE0"/>
    <w:rsid w:val="098D47AB"/>
    <w:rsid w:val="098F09E6"/>
    <w:rsid w:val="0992D15C"/>
    <w:rsid w:val="099315F3"/>
    <w:rsid w:val="09963B30"/>
    <w:rsid w:val="09964F38"/>
    <w:rsid w:val="0996F62B"/>
    <w:rsid w:val="099AB186"/>
    <w:rsid w:val="099BA5E5"/>
    <w:rsid w:val="099CB601"/>
    <w:rsid w:val="09A2C120"/>
    <w:rsid w:val="09A3F37A"/>
    <w:rsid w:val="09A4094C"/>
    <w:rsid w:val="09A6BCEF"/>
    <w:rsid w:val="09A7CA55"/>
    <w:rsid w:val="09A7FC3F"/>
    <w:rsid w:val="09AA8533"/>
    <w:rsid w:val="09AB85A8"/>
    <w:rsid w:val="09AD821C"/>
    <w:rsid w:val="09AFCB24"/>
    <w:rsid w:val="09B09DF7"/>
    <w:rsid w:val="09B0CA65"/>
    <w:rsid w:val="09B55E87"/>
    <w:rsid w:val="09B6C87F"/>
    <w:rsid w:val="09B762FD"/>
    <w:rsid w:val="09B76D93"/>
    <w:rsid w:val="09B93517"/>
    <w:rsid w:val="09BC3ABE"/>
    <w:rsid w:val="09BD5FDA"/>
    <w:rsid w:val="09BFC792"/>
    <w:rsid w:val="09C91D0E"/>
    <w:rsid w:val="09CAF23B"/>
    <w:rsid w:val="09CC64E6"/>
    <w:rsid w:val="09CF4DD4"/>
    <w:rsid w:val="09CFFBD3"/>
    <w:rsid w:val="09D14B5C"/>
    <w:rsid w:val="09D210C8"/>
    <w:rsid w:val="09D27906"/>
    <w:rsid w:val="09D67711"/>
    <w:rsid w:val="09D7402B"/>
    <w:rsid w:val="09DB23B3"/>
    <w:rsid w:val="09DDE6A3"/>
    <w:rsid w:val="09DFDD85"/>
    <w:rsid w:val="09E01BE7"/>
    <w:rsid w:val="09E21BAE"/>
    <w:rsid w:val="09E32BA5"/>
    <w:rsid w:val="09E35A25"/>
    <w:rsid w:val="09E7473E"/>
    <w:rsid w:val="09E834A7"/>
    <w:rsid w:val="09E85E29"/>
    <w:rsid w:val="09EC1E46"/>
    <w:rsid w:val="09ED13F4"/>
    <w:rsid w:val="09EE29B2"/>
    <w:rsid w:val="09EEE616"/>
    <w:rsid w:val="09F25198"/>
    <w:rsid w:val="09F3E3A6"/>
    <w:rsid w:val="09F59D7F"/>
    <w:rsid w:val="09F9E259"/>
    <w:rsid w:val="09FAD850"/>
    <w:rsid w:val="09FE819C"/>
    <w:rsid w:val="0A02384E"/>
    <w:rsid w:val="0A096F6F"/>
    <w:rsid w:val="0A097694"/>
    <w:rsid w:val="0A0C62DC"/>
    <w:rsid w:val="0A0DC520"/>
    <w:rsid w:val="0A0E0D62"/>
    <w:rsid w:val="0A10E6F6"/>
    <w:rsid w:val="0A1253D5"/>
    <w:rsid w:val="0A12B1E9"/>
    <w:rsid w:val="0A162B22"/>
    <w:rsid w:val="0A1868D6"/>
    <w:rsid w:val="0A197D20"/>
    <w:rsid w:val="0A1994A2"/>
    <w:rsid w:val="0A1A6472"/>
    <w:rsid w:val="0A1F4DE4"/>
    <w:rsid w:val="0A1FFEB7"/>
    <w:rsid w:val="0A2028CB"/>
    <w:rsid w:val="0A241A42"/>
    <w:rsid w:val="0A27D052"/>
    <w:rsid w:val="0A2AC227"/>
    <w:rsid w:val="0A2B302A"/>
    <w:rsid w:val="0A2BB788"/>
    <w:rsid w:val="0A2C03E4"/>
    <w:rsid w:val="0A2D7CC5"/>
    <w:rsid w:val="0A302DD8"/>
    <w:rsid w:val="0A325D0C"/>
    <w:rsid w:val="0A3B6EE2"/>
    <w:rsid w:val="0A3BCF9D"/>
    <w:rsid w:val="0A3DA1BC"/>
    <w:rsid w:val="0A3DDAE0"/>
    <w:rsid w:val="0A3F45BD"/>
    <w:rsid w:val="0A40953E"/>
    <w:rsid w:val="0A453634"/>
    <w:rsid w:val="0A45BE4F"/>
    <w:rsid w:val="0A472368"/>
    <w:rsid w:val="0A481C30"/>
    <w:rsid w:val="0A49C7B0"/>
    <w:rsid w:val="0A4B106A"/>
    <w:rsid w:val="0A4B7765"/>
    <w:rsid w:val="0A4C2EA7"/>
    <w:rsid w:val="0A4CCBE9"/>
    <w:rsid w:val="0A4CD238"/>
    <w:rsid w:val="0A4E13C4"/>
    <w:rsid w:val="0A4E68E9"/>
    <w:rsid w:val="0A4E784B"/>
    <w:rsid w:val="0A51E5A1"/>
    <w:rsid w:val="0A52B17A"/>
    <w:rsid w:val="0A574183"/>
    <w:rsid w:val="0A5A8DEA"/>
    <w:rsid w:val="0A5C018A"/>
    <w:rsid w:val="0A5E1AB6"/>
    <w:rsid w:val="0A5FE4E3"/>
    <w:rsid w:val="0A602734"/>
    <w:rsid w:val="0A60DC93"/>
    <w:rsid w:val="0A618E4C"/>
    <w:rsid w:val="0A63D576"/>
    <w:rsid w:val="0A651278"/>
    <w:rsid w:val="0A65177B"/>
    <w:rsid w:val="0A69DA6F"/>
    <w:rsid w:val="0A6E60B1"/>
    <w:rsid w:val="0A71D3C2"/>
    <w:rsid w:val="0A7691F3"/>
    <w:rsid w:val="0A787C7D"/>
    <w:rsid w:val="0A79F9C6"/>
    <w:rsid w:val="0A7AB4E1"/>
    <w:rsid w:val="0A7E74C8"/>
    <w:rsid w:val="0A80567D"/>
    <w:rsid w:val="0A8127B1"/>
    <w:rsid w:val="0A8135A9"/>
    <w:rsid w:val="0A84D0C8"/>
    <w:rsid w:val="0A854192"/>
    <w:rsid w:val="0A859E59"/>
    <w:rsid w:val="0A865E2E"/>
    <w:rsid w:val="0A8764B7"/>
    <w:rsid w:val="0A87F0CE"/>
    <w:rsid w:val="0A89A3F6"/>
    <w:rsid w:val="0A8B7D80"/>
    <w:rsid w:val="0A8CB0B2"/>
    <w:rsid w:val="0A906612"/>
    <w:rsid w:val="0A9345C7"/>
    <w:rsid w:val="0A95963C"/>
    <w:rsid w:val="0A95B403"/>
    <w:rsid w:val="0A982B68"/>
    <w:rsid w:val="0A993048"/>
    <w:rsid w:val="0A9AA77C"/>
    <w:rsid w:val="0A9B9AFA"/>
    <w:rsid w:val="0A9E2F7D"/>
    <w:rsid w:val="0A9E5AB7"/>
    <w:rsid w:val="0A9EBA28"/>
    <w:rsid w:val="0AA1D3FE"/>
    <w:rsid w:val="0AA39B5D"/>
    <w:rsid w:val="0AA5BE89"/>
    <w:rsid w:val="0AA7AB46"/>
    <w:rsid w:val="0AA8D42D"/>
    <w:rsid w:val="0AAC8569"/>
    <w:rsid w:val="0AACA5CE"/>
    <w:rsid w:val="0AB015CD"/>
    <w:rsid w:val="0AB070C2"/>
    <w:rsid w:val="0AB1E81E"/>
    <w:rsid w:val="0AB5A7F3"/>
    <w:rsid w:val="0AB6F2FE"/>
    <w:rsid w:val="0AB84D90"/>
    <w:rsid w:val="0ABA06E5"/>
    <w:rsid w:val="0ABACFC6"/>
    <w:rsid w:val="0ABD8123"/>
    <w:rsid w:val="0ABE28DE"/>
    <w:rsid w:val="0AC25AF6"/>
    <w:rsid w:val="0AC3BC87"/>
    <w:rsid w:val="0AC44768"/>
    <w:rsid w:val="0AC53F94"/>
    <w:rsid w:val="0AC6E3D1"/>
    <w:rsid w:val="0ACD63E5"/>
    <w:rsid w:val="0ACE6A0F"/>
    <w:rsid w:val="0AD0A0EB"/>
    <w:rsid w:val="0AD2AFA4"/>
    <w:rsid w:val="0AD3018C"/>
    <w:rsid w:val="0AD31CAB"/>
    <w:rsid w:val="0AD38CE8"/>
    <w:rsid w:val="0AD3C51E"/>
    <w:rsid w:val="0AD54E76"/>
    <w:rsid w:val="0AD5752C"/>
    <w:rsid w:val="0AD7F343"/>
    <w:rsid w:val="0ADA769A"/>
    <w:rsid w:val="0ADAF0A8"/>
    <w:rsid w:val="0AE03BEE"/>
    <w:rsid w:val="0AE080C8"/>
    <w:rsid w:val="0AE0D6E7"/>
    <w:rsid w:val="0AE302A6"/>
    <w:rsid w:val="0AE8E7AE"/>
    <w:rsid w:val="0AEBC824"/>
    <w:rsid w:val="0AEDE2DB"/>
    <w:rsid w:val="0AF01683"/>
    <w:rsid w:val="0AF5A799"/>
    <w:rsid w:val="0AF81AD8"/>
    <w:rsid w:val="0AF92E59"/>
    <w:rsid w:val="0AF9B738"/>
    <w:rsid w:val="0AFC78CF"/>
    <w:rsid w:val="0AFE0BC4"/>
    <w:rsid w:val="0AFF7820"/>
    <w:rsid w:val="0B00F0A3"/>
    <w:rsid w:val="0B069DB3"/>
    <w:rsid w:val="0B06B7CF"/>
    <w:rsid w:val="0B08CF13"/>
    <w:rsid w:val="0B0A16AD"/>
    <w:rsid w:val="0B0C4F92"/>
    <w:rsid w:val="0B115AC3"/>
    <w:rsid w:val="0B1169B6"/>
    <w:rsid w:val="0B129AAF"/>
    <w:rsid w:val="0B134FA3"/>
    <w:rsid w:val="0B1AFEDB"/>
    <w:rsid w:val="0B1C74C0"/>
    <w:rsid w:val="0B1CE272"/>
    <w:rsid w:val="0B1E431A"/>
    <w:rsid w:val="0B1EAF39"/>
    <w:rsid w:val="0B212B0A"/>
    <w:rsid w:val="0B253A40"/>
    <w:rsid w:val="0B268768"/>
    <w:rsid w:val="0B2722AA"/>
    <w:rsid w:val="0B28C08C"/>
    <w:rsid w:val="0B2A6A90"/>
    <w:rsid w:val="0B2DC4F1"/>
    <w:rsid w:val="0B2EDE84"/>
    <w:rsid w:val="0B31DF16"/>
    <w:rsid w:val="0B3709A0"/>
    <w:rsid w:val="0B3CD787"/>
    <w:rsid w:val="0B3E0396"/>
    <w:rsid w:val="0B413C4E"/>
    <w:rsid w:val="0B415A41"/>
    <w:rsid w:val="0B4311C6"/>
    <w:rsid w:val="0B4BC94A"/>
    <w:rsid w:val="0B4C9C54"/>
    <w:rsid w:val="0B4FB622"/>
    <w:rsid w:val="0B53BEB8"/>
    <w:rsid w:val="0B544486"/>
    <w:rsid w:val="0B5EFB67"/>
    <w:rsid w:val="0B5F964E"/>
    <w:rsid w:val="0B619D41"/>
    <w:rsid w:val="0B68BF67"/>
    <w:rsid w:val="0B68F18A"/>
    <w:rsid w:val="0B6A20D1"/>
    <w:rsid w:val="0B6A606F"/>
    <w:rsid w:val="0B6B00E4"/>
    <w:rsid w:val="0B6B81D9"/>
    <w:rsid w:val="0B6D7026"/>
    <w:rsid w:val="0B6DE129"/>
    <w:rsid w:val="0B7463F8"/>
    <w:rsid w:val="0B74AB39"/>
    <w:rsid w:val="0B754B9E"/>
    <w:rsid w:val="0B76A3A9"/>
    <w:rsid w:val="0B785D74"/>
    <w:rsid w:val="0B78A67A"/>
    <w:rsid w:val="0B7A79C1"/>
    <w:rsid w:val="0B7CE319"/>
    <w:rsid w:val="0B7D672C"/>
    <w:rsid w:val="0B7DF473"/>
    <w:rsid w:val="0B7EFF4E"/>
    <w:rsid w:val="0B805EC4"/>
    <w:rsid w:val="0B8139DC"/>
    <w:rsid w:val="0B830630"/>
    <w:rsid w:val="0B86B526"/>
    <w:rsid w:val="0B882F84"/>
    <w:rsid w:val="0B887A05"/>
    <w:rsid w:val="0B8C2850"/>
    <w:rsid w:val="0B8E2481"/>
    <w:rsid w:val="0B904944"/>
    <w:rsid w:val="0B907C39"/>
    <w:rsid w:val="0B931167"/>
    <w:rsid w:val="0B93A8D7"/>
    <w:rsid w:val="0B9BF9DF"/>
    <w:rsid w:val="0B9CF1DC"/>
    <w:rsid w:val="0B9D2D90"/>
    <w:rsid w:val="0B9DC992"/>
    <w:rsid w:val="0BA0E89D"/>
    <w:rsid w:val="0BA2A149"/>
    <w:rsid w:val="0BA3377A"/>
    <w:rsid w:val="0BA580C4"/>
    <w:rsid w:val="0BA7B1B8"/>
    <w:rsid w:val="0BACE673"/>
    <w:rsid w:val="0BAD1A23"/>
    <w:rsid w:val="0BB0DF82"/>
    <w:rsid w:val="0BB3EA18"/>
    <w:rsid w:val="0BB46818"/>
    <w:rsid w:val="0BB55E6B"/>
    <w:rsid w:val="0BB87F14"/>
    <w:rsid w:val="0BB9AC81"/>
    <w:rsid w:val="0BBB5A86"/>
    <w:rsid w:val="0BBC7414"/>
    <w:rsid w:val="0BC13F2C"/>
    <w:rsid w:val="0BC27E49"/>
    <w:rsid w:val="0BC3A0B3"/>
    <w:rsid w:val="0BC49E63"/>
    <w:rsid w:val="0BC8CF3B"/>
    <w:rsid w:val="0BCA9D3D"/>
    <w:rsid w:val="0BCA9DA5"/>
    <w:rsid w:val="0BCB134D"/>
    <w:rsid w:val="0BCDCFF6"/>
    <w:rsid w:val="0BCFA10A"/>
    <w:rsid w:val="0BD114B7"/>
    <w:rsid w:val="0BD223F0"/>
    <w:rsid w:val="0BD3C173"/>
    <w:rsid w:val="0BD4B0E5"/>
    <w:rsid w:val="0BD62C76"/>
    <w:rsid w:val="0BD6CA8F"/>
    <w:rsid w:val="0BD7E85C"/>
    <w:rsid w:val="0BDB8357"/>
    <w:rsid w:val="0BDB90C1"/>
    <w:rsid w:val="0BE00645"/>
    <w:rsid w:val="0BE2FD41"/>
    <w:rsid w:val="0BE4C8B1"/>
    <w:rsid w:val="0BE56778"/>
    <w:rsid w:val="0BEB18E9"/>
    <w:rsid w:val="0BED69BD"/>
    <w:rsid w:val="0BED80E1"/>
    <w:rsid w:val="0BF1484C"/>
    <w:rsid w:val="0BF39B41"/>
    <w:rsid w:val="0BF7385A"/>
    <w:rsid w:val="0BF73DE2"/>
    <w:rsid w:val="0BF8AE64"/>
    <w:rsid w:val="0BFAB387"/>
    <w:rsid w:val="0BFCE7B0"/>
    <w:rsid w:val="0BFD1388"/>
    <w:rsid w:val="0C028F62"/>
    <w:rsid w:val="0C03F62C"/>
    <w:rsid w:val="0C044177"/>
    <w:rsid w:val="0C06AE95"/>
    <w:rsid w:val="0C074267"/>
    <w:rsid w:val="0C098419"/>
    <w:rsid w:val="0C0B362B"/>
    <w:rsid w:val="0C0BE17C"/>
    <w:rsid w:val="0C0F362D"/>
    <w:rsid w:val="0C0FAFA5"/>
    <w:rsid w:val="0C14B863"/>
    <w:rsid w:val="0C15F60C"/>
    <w:rsid w:val="0C17E0E4"/>
    <w:rsid w:val="0C186F66"/>
    <w:rsid w:val="0C19168E"/>
    <w:rsid w:val="0C1E3B76"/>
    <w:rsid w:val="0C213BAF"/>
    <w:rsid w:val="0C22924C"/>
    <w:rsid w:val="0C232656"/>
    <w:rsid w:val="0C2541CB"/>
    <w:rsid w:val="0C2981EA"/>
    <w:rsid w:val="0C2DE0C0"/>
    <w:rsid w:val="0C2E95CE"/>
    <w:rsid w:val="0C307DC0"/>
    <w:rsid w:val="0C3151C4"/>
    <w:rsid w:val="0C347DF4"/>
    <w:rsid w:val="0C3591E5"/>
    <w:rsid w:val="0C359B4D"/>
    <w:rsid w:val="0C35AA13"/>
    <w:rsid w:val="0C3607E3"/>
    <w:rsid w:val="0C3B6688"/>
    <w:rsid w:val="0C3D0D87"/>
    <w:rsid w:val="0C3E5825"/>
    <w:rsid w:val="0C3F1B80"/>
    <w:rsid w:val="0C3F803E"/>
    <w:rsid w:val="0C40251B"/>
    <w:rsid w:val="0C41DEBF"/>
    <w:rsid w:val="0C454FDB"/>
    <w:rsid w:val="0C45BFC4"/>
    <w:rsid w:val="0C47C0E2"/>
    <w:rsid w:val="0C4A5F50"/>
    <w:rsid w:val="0C4DB2A8"/>
    <w:rsid w:val="0C4E9154"/>
    <w:rsid w:val="0C4EAD35"/>
    <w:rsid w:val="0C52C35F"/>
    <w:rsid w:val="0C55DB79"/>
    <w:rsid w:val="0C5747D2"/>
    <w:rsid w:val="0C580D8E"/>
    <w:rsid w:val="0C5839AD"/>
    <w:rsid w:val="0C58678D"/>
    <w:rsid w:val="0C5C6E85"/>
    <w:rsid w:val="0C5C7586"/>
    <w:rsid w:val="0C5FD921"/>
    <w:rsid w:val="0C60B100"/>
    <w:rsid w:val="0C61532E"/>
    <w:rsid w:val="0C623ACD"/>
    <w:rsid w:val="0C627A4F"/>
    <w:rsid w:val="0C62C8F4"/>
    <w:rsid w:val="0C636B7A"/>
    <w:rsid w:val="0C64180E"/>
    <w:rsid w:val="0C6479E6"/>
    <w:rsid w:val="0C68186B"/>
    <w:rsid w:val="0C685C42"/>
    <w:rsid w:val="0C6893B8"/>
    <w:rsid w:val="0C68E4C8"/>
    <w:rsid w:val="0C6936F1"/>
    <w:rsid w:val="0C695086"/>
    <w:rsid w:val="0C69CABC"/>
    <w:rsid w:val="0C6A3367"/>
    <w:rsid w:val="0C733E41"/>
    <w:rsid w:val="0C746A64"/>
    <w:rsid w:val="0C7507C8"/>
    <w:rsid w:val="0C775441"/>
    <w:rsid w:val="0C779420"/>
    <w:rsid w:val="0C78F92D"/>
    <w:rsid w:val="0C799387"/>
    <w:rsid w:val="0C79B33C"/>
    <w:rsid w:val="0C7D4448"/>
    <w:rsid w:val="0C80A71B"/>
    <w:rsid w:val="0C817E6C"/>
    <w:rsid w:val="0C81A6C6"/>
    <w:rsid w:val="0C8230DF"/>
    <w:rsid w:val="0C82AC2E"/>
    <w:rsid w:val="0C85D1C8"/>
    <w:rsid w:val="0C8EC9BD"/>
    <w:rsid w:val="0C8ED3CD"/>
    <w:rsid w:val="0C930BFF"/>
    <w:rsid w:val="0C96AA56"/>
    <w:rsid w:val="0C983B5E"/>
    <w:rsid w:val="0C992F0B"/>
    <w:rsid w:val="0C9AD844"/>
    <w:rsid w:val="0C9B6D0B"/>
    <w:rsid w:val="0CA04AD6"/>
    <w:rsid w:val="0CA24351"/>
    <w:rsid w:val="0CA82436"/>
    <w:rsid w:val="0CA9F73E"/>
    <w:rsid w:val="0CAB2B97"/>
    <w:rsid w:val="0CAB6E0D"/>
    <w:rsid w:val="0CAD7804"/>
    <w:rsid w:val="0CAF1A7B"/>
    <w:rsid w:val="0CAF2004"/>
    <w:rsid w:val="0CB1042E"/>
    <w:rsid w:val="0CB166CB"/>
    <w:rsid w:val="0CB57EEC"/>
    <w:rsid w:val="0CBA557B"/>
    <w:rsid w:val="0CBBB4E3"/>
    <w:rsid w:val="0CC1893C"/>
    <w:rsid w:val="0CC28AAE"/>
    <w:rsid w:val="0CC29A99"/>
    <w:rsid w:val="0CC5B95E"/>
    <w:rsid w:val="0CC5FCCD"/>
    <w:rsid w:val="0CC7CF5A"/>
    <w:rsid w:val="0CC8AB2D"/>
    <w:rsid w:val="0CC8BBE0"/>
    <w:rsid w:val="0CC98AB6"/>
    <w:rsid w:val="0CCE6254"/>
    <w:rsid w:val="0CD0F1EE"/>
    <w:rsid w:val="0CD2DA01"/>
    <w:rsid w:val="0CD56ACA"/>
    <w:rsid w:val="0CD61F2B"/>
    <w:rsid w:val="0CD6A398"/>
    <w:rsid w:val="0CD92BBF"/>
    <w:rsid w:val="0CD94EA8"/>
    <w:rsid w:val="0CDE2DDD"/>
    <w:rsid w:val="0CDE6363"/>
    <w:rsid w:val="0CDEBB1C"/>
    <w:rsid w:val="0CE2A47B"/>
    <w:rsid w:val="0CE34B47"/>
    <w:rsid w:val="0CE3A758"/>
    <w:rsid w:val="0CE481E8"/>
    <w:rsid w:val="0CE570BC"/>
    <w:rsid w:val="0CE97AE3"/>
    <w:rsid w:val="0CE9AEEC"/>
    <w:rsid w:val="0CEA8C36"/>
    <w:rsid w:val="0CEE572F"/>
    <w:rsid w:val="0CEED880"/>
    <w:rsid w:val="0CEF8E8C"/>
    <w:rsid w:val="0CF0AE7E"/>
    <w:rsid w:val="0CF189DE"/>
    <w:rsid w:val="0CF202BF"/>
    <w:rsid w:val="0CF8754B"/>
    <w:rsid w:val="0CF87B53"/>
    <w:rsid w:val="0CFCC0BE"/>
    <w:rsid w:val="0CFDD2BC"/>
    <w:rsid w:val="0CFDDFC8"/>
    <w:rsid w:val="0D002B9B"/>
    <w:rsid w:val="0D01CC43"/>
    <w:rsid w:val="0D058303"/>
    <w:rsid w:val="0D070BBB"/>
    <w:rsid w:val="0D07ADB9"/>
    <w:rsid w:val="0D0A64D5"/>
    <w:rsid w:val="0D0BBC78"/>
    <w:rsid w:val="0D0C8488"/>
    <w:rsid w:val="0D12455A"/>
    <w:rsid w:val="0D1371D0"/>
    <w:rsid w:val="0D13F466"/>
    <w:rsid w:val="0D14E465"/>
    <w:rsid w:val="0D151E89"/>
    <w:rsid w:val="0D15FAC7"/>
    <w:rsid w:val="0D16341A"/>
    <w:rsid w:val="0D18DE12"/>
    <w:rsid w:val="0D18F2BB"/>
    <w:rsid w:val="0D1AD5E0"/>
    <w:rsid w:val="0D1ADC98"/>
    <w:rsid w:val="0D1F53F2"/>
    <w:rsid w:val="0D205361"/>
    <w:rsid w:val="0D20A279"/>
    <w:rsid w:val="0D24502A"/>
    <w:rsid w:val="0D25AC2A"/>
    <w:rsid w:val="0D25B534"/>
    <w:rsid w:val="0D25EFB1"/>
    <w:rsid w:val="0D28838F"/>
    <w:rsid w:val="0D293AFD"/>
    <w:rsid w:val="0D2B702E"/>
    <w:rsid w:val="0D2E4B86"/>
    <w:rsid w:val="0D2F4579"/>
    <w:rsid w:val="0D2FF93E"/>
    <w:rsid w:val="0D300757"/>
    <w:rsid w:val="0D31A0E2"/>
    <w:rsid w:val="0D31F8DE"/>
    <w:rsid w:val="0D334D59"/>
    <w:rsid w:val="0D366077"/>
    <w:rsid w:val="0D37585F"/>
    <w:rsid w:val="0D3B91D8"/>
    <w:rsid w:val="0D423748"/>
    <w:rsid w:val="0D43BA96"/>
    <w:rsid w:val="0D46465E"/>
    <w:rsid w:val="0D465AC1"/>
    <w:rsid w:val="0D469438"/>
    <w:rsid w:val="0D471E10"/>
    <w:rsid w:val="0D482CC6"/>
    <w:rsid w:val="0D4843D0"/>
    <w:rsid w:val="0D48DEC6"/>
    <w:rsid w:val="0D497EAE"/>
    <w:rsid w:val="0D4FE54F"/>
    <w:rsid w:val="0D54764F"/>
    <w:rsid w:val="0D5563B9"/>
    <w:rsid w:val="0D5CBE88"/>
    <w:rsid w:val="0D63D54A"/>
    <w:rsid w:val="0D6C01CB"/>
    <w:rsid w:val="0D6C5E8D"/>
    <w:rsid w:val="0D6F86D8"/>
    <w:rsid w:val="0D705344"/>
    <w:rsid w:val="0D722B88"/>
    <w:rsid w:val="0D7946B8"/>
    <w:rsid w:val="0D79B1DA"/>
    <w:rsid w:val="0D7C956D"/>
    <w:rsid w:val="0D7E5B9B"/>
    <w:rsid w:val="0D81410A"/>
    <w:rsid w:val="0D8832BC"/>
    <w:rsid w:val="0D8A246C"/>
    <w:rsid w:val="0D8A3B4A"/>
    <w:rsid w:val="0D8BEE26"/>
    <w:rsid w:val="0D8C7920"/>
    <w:rsid w:val="0D974B6A"/>
    <w:rsid w:val="0D991E95"/>
    <w:rsid w:val="0D9B7D95"/>
    <w:rsid w:val="0D9C4822"/>
    <w:rsid w:val="0D9C487A"/>
    <w:rsid w:val="0D9C575B"/>
    <w:rsid w:val="0D9D6AE1"/>
    <w:rsid w:val="0D9DEB68"/>
    <w:rsid w:val="0D9F8B6B"/>
    <w:rsid w:val="0D9FDB50"/>
    <w:rsid w:val="0DA5561C"/>
    <w:rsid w:val="0DA777A7"/>
    <w:rsid w:val="0DA8C9B5"/>
    <w:rsid w:val="0DA8DCB9"/>
    <w:rsid w:val="0DAA3ADA"/>
    <w:rsid w:val="0DACD97C"/>
    <w:rsid w:val="0DAE6492"/>
    <w:rsid w:val="0DB1705C"/>
    <w:rsid w:val="0DB38775"/>
    <w:rsid w:val="0DB4F2A3"/>
    <w:rsid w:val="0DB534D4"/>
    <w:rsid w:val="0DB57DF7"/>
    <w:rsid w:val="0DB72E9D"/>
    <w:rsid w:val="0DBAB94C"/>
    <w:rsid w:val="0DBBDE63"/>
    <w:rsid w:val="0DBD106B"/>
    <w:rsid w:val="0DBD337E"/>
    <w:rsid w:val="0DBEDE4F"/>
    <w:rsid w:val="0DC1AF74"/>
    <w:rsid w:val="0DC3BA28"/>
    <w:rsid w:val="0DC4DFA0"/>
    <w:rsid w:val="0DC6869F"/>
    <w:rsid w:val="0DC92F54"/>
    <w:rsid w:val="0DC96BD8"/>
    <w:rsid w:val="0DCB5661"/>
    <w:rsid w:val="0DCBE8E6"/>
    <w:rsid w:val="0DCCED7D"/>
    <w:rsid w:val="0DD1F0D0"/>
    <w:rsid w:val="0DD27691"/>
    <w:rsid w:val="0DD3191B"/>
    <w:rsid w:val="0DD31CDC"/>
    <w:rsid w:val="0DD3D9EB"/>
    <w:rsid w:val="0DD8AB15"/>
    <w:rsid w:val="0DD99345"/>
    <w:rsid w:val="0DDB75F3"/>
    <w:rsid w:val="0DDC1B6B"/>
    <w:rsid w:val="0DDE6A84"/>
    <w:rsid w:val="0DDF8E90"/>
    <w:rsid w:val="0DE1306C"/>
    <w:rsid w:val="0DE2A6B2"/>
    <w:rsid w:val="0DE730A2"/>
    <w:rsid w:val="0DE7A14D"/>
    <w:rsid w:val="0DE8C86D"/>
    <w:rsid w:val="0DE8D42D"/>
    <w:rsid w:val="0DEABAF2"/>
    <w:rsid w:val="0DECDBC2"/>
    <w:rsid w:val="0DEE6DD5"/>
    <w:rsid w:val="0DF2CCA7"/>
    <w:rsid w:val="0DF493B4"/>
    <w:rsid w:val="0DF4D725"/>
    <w:rsid w:val="0DF56C94"/>
    <w:rsid w:val="0DF573A4"/>
    <w:rsid w:val="0DF5C846"/>
    <w:rsid w:val="0DF653C5"/>
    <w:rsid w:val="0DF8B19C"/>
    <w:rsid w:val="0DFA040F"/>
    <w:rsid w:val="0DFDCD7D"/>
    <w:rsid w:val="0E010AEA"/>
    <w:rsid w:val="0E0145E9"/>
    <w:rsid w:val="0E085687"/>
    <w:rsid w:val="0E0ACCBA"/>
    <w:rsid w:val="0E10AB97"/>
    <w:rsid w:val="0E126CB2"/>
    <w:rsid w:val="0E136439"/>
    <w:rsid w:val="0E1B55E5"/>
    <w:rsid w:val="0E1CB3F1"/>
    <w:rsid w:val="0E1CDAA1"/>
    <w:rsid w:val="0E1DA5F2"/>
    <w:rsid w:val="0E1E6C23"/>
    <w:rsid w:val="0E1E7B23"/>
    <w:rsid w:val="0E20C91E"/>
    <w:rsid w:val="0E2457C0"/>
    <w:rsid w:val="0E2535FA"/>
    <w:rsid w:val="0E260A88"/>
    <w:rsid w:val="0E296901"/>
    <w:rsid w:val="0E2AD8A2"/>
    <w:rsid w:val="0E2C00B7"/>
    <w:rsid w:val="0E2E8810"/>
    <w:rsid w:val="0E2F46EE"/>
    <w:rsid w:val="0E304C8A"/>
    <w:rsid w:val="0E32142E"/>
    <w:rsid w:val="0E32ADEA"/>
    <w:rsid w:val="0E330481"/>
    <w:rsid w:val="0E373EB1"/>
    <w:rsid w:val="0E39D514"/>
    <w:rsid w:val="0E3BE881"/>
    <w:rsid w:val="0E3CCE8A"/>
    <w:rsid w:val="0E3F632E"/>
    <w:rsid w:val="0E42DAAB"/>
    <w:rsid w:val="0E432FCB"/>
    <w:rsid w:val="0E439990"/>
    <w:rsid w:val="0E44886E"/>
    <w:rsid w:val="0E4516DD"/>
    <w:rsid w:val="0E458051"/>
    <w:rsid w:val="0E46E322"/>
    <w:rsid w:val="0E4718F5"/>
    <w:rsid w:val="0E49A8DA"/>
    <w:rsid w:val="0E4CC6B3"/>
    <w:rsid w:val="0E4E6F44"/>
    <w:rsid w:val="0E4E8277"/>
    <w:rsid w:val="0E4F6BFF"/>
    <w:rsid w:val="0E5205FC"/>
    <w:rsid w:val="0E52BF58"/>
    <w:rsid w:val="0E565CCA"/>
    <w:rsid w:val="0E5669F7"/>
    <w:rsid w:val="0E5780E7"/>
    <w:rsid w:val="0E58D22E"/>
    <w:rsid w:val="0E59F0D9"/>
    <w:rsid w:val="0E5BEC14"/>
    <w:rsid w:val="0E5D423F"/>
    <w:rsid w:val="0E5DD3CD"/>
    <w:rsid w:val="0E5DD6B9"/>
    <w:rsid w:val="0E603D03"/>
    <w:rsid w:val="0E61E01B"/>
    <w:rsid w:val="0E6201ED"/>
    <w:rsid w:val="0E654C7F"/>
    <w:rsid w:val="0E69A984"/>
    <w:rsid w:val="0E69C6B6"/>
    <w:rsid w:val="0E6DB48F"/>
    <w:rsid w:val="0E6FE79E"/>
    <w:rsid w:val="0E70FB1D"/>
    <w:rsid w:val="0E7158CE"/>
    <w:rsid w:val="0E72D443"/>
    <w:rsid w:val="0E7C45B5"/>
    <w:rsid w:val="0E7E2FD3"/>
    <w:rsid w:val="0E80203F"/>
    <w:rsid w:val="0E83D93C"/>
    <w:rsid w:val="0E881DE7"/>
    <w:rsid w:val="0E8954EB"/>
    <w:rsid w:val="0E8AB9C6"/>
    <w:rsid w:val="0E8CE72D"/>
    <w:rsid w:val="0E913548"/>
    <w:rsid w:val="0E93D386"/>
    <w:rsid w:val="0E93FE71"/>
    <w:rsid w:val="0E942FC3"/>
    <w:rsid w:val="0E9574F5"/>
    <w:rsid w:val="0E964F76"/>
    <w:rsid w:val="0E98A18E"/>
    <w:rsid w:val="0E9DF143"/>
    <w:rsid w:val="0E9FF0B0"/>
    <w:rsid w:val="0EA32A46"/>
    <w:rsid w:val="0EA58310"/>
    <w:rsid w:val="0EA7E7D0"/>
    <w:rsid w:val="0EAA249F"/>
    <w:rsid w:val="0EAFB019"/>
    <w:rsid w:val="0EAFC3A7"/>
    <w:rsid w:val="0EAFC5A4"/>
    <w:rsid w:val="0EB047C1"/>
    <w:rsid w:val="0EB17592"/>
    <w:rsid w:val="0EB1CB28"/>
    <w:rsid w:val="0EB43D9D"/>
    <w:rsid w:val="0EB69CC8"/>
    <w:rsid w:val="0EBB298E"/>
    <w:rsid w:val="0EBB427A"/>
    <w:rsid w:val="0EBE9EE4"/>
    <w:rsid w:val="0EBF8B6C"/>
    <w:rsid w:val="0EC09102"/>
    <w:rsid w:val="0EC257BC"/>
    <w:rsid w:val="0EC36D8F"/>
    <w:rsid w:val="0EC60EED"/>
    <w:rsid w:val="0EC77EA3"/>
    <w:rsid w:val="0EC8B713"/>
    <w:rsid w:val="0EC98BD2"/>
    <w:rsid w:val="0ECAEBE2"/>
    <w:rsid w:val="0ECD19D8"/>
    <w:rsid w:val="0ED627BE"/>
    <w:rsid w:val="0EDABFD6"/>
    <w:rsid w:val="0EDCAD8B"/>
    <w:rsid w:val="0EDFBA9E"/>
    <w:rsid w:val="0EE062F8"/>
    <w:rsid w:val="0EE074FE"/>
    <w:rsid w:val="0EE0AC93"/>
    <w:rsid w:val="0EE0E586"/>
    <w:rsid w:val="0EE19B97"/>
    <w:rsid w:val="0EE45BDB"/>
    <w:rsid w:val="0EE5613B"/>
    <w:rsid w:val="0EEA066E"/>
    <w:rsid w:val="0EECA779"/>
    <w:rsid w:val="0EEEEC21"/>
    <w:rsid w:val="0EEFF204"/>
    <w:rsid w:val="0EF0330F"/>
    <w:rsid w:val="0EF0F575"/>
    <w:rsid w:val="0EF21848"/>
    <w:rsid w:val="0EF2FECE"/>
    <w:rsid w:val="0EF7B263"/>
    <w:rsid w:val="0EF8062E"/>
    <w:rsid w:val="0EF83396"/>
    <w:rsid w:val="0EF84A52"/>
    <w:rsid w:val="0EF92A8F"/>
    <w:rsid w:val="0EFA7B4B"/>
    <w:rsid w:val="0EFAD73B"/>
    <w:rsid w:val="0EFDE9DB"/>
    <w:rsid w:val="0F000005"/>
    <w:rsid w:val="0F001CEF"/>
    <w:rsid w:val="0F004997"/>
    <w:rsid w:val="0F04F1F7"/>
    <w:rsid w:val="0F061F38"/>
    <w:rsid w:val="0F071AFE"/>
    <w:rsid w:val="0F07C3F2"/>
    <w:rsid w:val="0F09FAD5"/>
    <w:rsid w:val="0F0AE720"/>
    <w:rsid w:val="0F0F0406"/>
    <w:rsid w:val="0F13B41F"/>
    <w:rsid w:val="0F13F4B2"/>
    <w:rsid w:val="0F16B4E2"/>
    <w:rsid w:val="0F175A0F"/>
    <w:rsid w:val="0F18BD82"/>
    <w:rsid w:val="0F1A4477"/>
    <w:rsid w:val="0F1AE51B"/>
    <w:rsid w:val="0F1BC32A"/>
    <w:rsid w:val="0F1C1D55"/>
    <w:rsid w:val="0F1D57B0"/>
    <w:rsid w:val="0F1E6721"/>
    <w:rsid w:val="0F1F7C64"/>
    <w:rsid w:val="0F2020CB"/>
    <w:rsid w:val="0F227880"/>
    <w:rsid w:val="0F23CCCA"/>
    <w:rsid w:val="0F25C6E8"/>
    <w:rsid w:val="0F270129"/>
    <w:rsid w:val="0F278241"/>
    <w:rsid w:val="0F2B3CE3"/>
    <w:rsid w:val="0F2B4AAB"/>
    <w:rsid w:val="0F2C0A23"/>
    <w:rsid w:val="0F2D349D"/>
    <w:rsid w:val="0F2DA16A"/>
    <w:rsid w:val="0F2DAB5C"/>
    <w:rsid w:val="0F2DBCC1"/>
    <w:rsid w:val="0F390D9C"/>
    <w:rsid w:val="0F39775E"/>
    <w:rsid w:val="0F39918E"/>
    <w:rsid w:val="0F3B5965"/>
    <w:rsid w:val="0F4A6561"/>
    <w:rsid w:val="0F4AA455"/>
    <w:rsid w:val="0F50B750"/>
    <w:rsid w:val="0F52684F"/>
    <w:rsid w:val="0F52D840"/>
    <w:rsid w:val="0F580B2A"/>
    <w:rsid w:val="0F59F44F"/>
    <w:rsid w:val="0F5A84A1"/>
    <w:rsid w:val="0F5BC3D2"/>
    <w:rsid w:val="0F5CE076"/>
    <w:rsid w:val="0F6284C4"/>
    <w:rsid w:val="0F630F7A"/>
    <w:rsid w:val="0F635F4F"/>
    <w:rsid w:val="0F636A40"/>
    <w:rsid w:val="0F6476AA"/>
    <w:rsid w:val="0F668994"/>
    <w:rsid w:val="0F6A308A"/>
    <w:rsid w:val="0F6B3056"/>
    <w:rsid w:val="0F6C81EF"/>
    <w:rsid w:val="0F6E6506"/>
    <w:rsid w:val="0F704EEE"/>
    <w:rsid w:val="0F70EA47"/>
    <w:rsid w:val="0F72D8E9"/>
    <w:rsid w:val="0F757EB1"/>
    <w:rsid w:val="0F7809AE"/>
    <w:rsid w:val="0F794020"/>
    <w:rsid w:val="0F7CF686"/>
    <w:rsid w:val="0F7F0A39"/>
    <w:rsid w:val="0F8110C0"/>
    <w:rsid w:val="0F81B1E9"/>
    <w:rsid w:val="0F8230CB"/>
    <w:rsid w:val="0F83B2CF"/>
    <w:rsid w:val="0F83E10E"/>
    <w:rsid w:val="0F854AF8"/>
    <w:rsid w:val="0F8834F4"/>
    <w:rsid w:val="0F889980"/>
    <w:rsid w:val="0F88F0DB"/>
    <w:rsid w:val="0F8B2C51"/>
    <w:rsid w:val="0F8B3863"/>
    <w:rsid w:val="0F8D548F"/>
    <w:rsid w:val="0F8DBC00"/>
    <w:rsid w:val="0F938C89"/>
    <w:rsid w:val="0F983AFD"/>
    <w:rsid w:val="0F999DDE"/>
    <w:rsid w:val="0F9EFEF8"/>
    <w:rsid w:val="0FA2F63C"/>
    <w:rsid w:val="0FA3F5AB"/>
    <w:rsid w:val="0FA75281"/>
    <w:rsid w:val="0FA8860F"/>
    <w:rsid w:val="0FA897EB"/>
    <w:rsid w:val="0FAE0C58"/>
    <w:rsid w:val="0FB1537D"/>
    <w:rsid w:val="0FB57201"/>
    <w:rsid w:val="0FB66B33"/>
    <w:rsid w:val="0FB6768D"/>
    <w:rsid w:val="0FB6EBDD"/>
    <w:rsid w:val="0FB88A5D"/>
    <w:rsid w:val="0FBA89F6"/>
    <w:rsid w:val="0FBC29BC"/>
    <w:rsid w:val="0FBC70A0"/>
    <w:rsid w:val="0FC35070"/>
    <w:rsid w:val="0FC775C7"/>
    <w:rsid w:val="0FC7F5EE"/>
    <w:rsid w:val="0FC80462"/>
    <w:rsid w:val="0FCBE995"/>
    <w:rsid w:val="0FD1D603"/>
    <w:rsid w:val="0FD5D514"/>
    <w:rsid w:val="0FD89EEB"/>
    <w:rsid w:val="0FD96BE0"/>
    <w:rsid w:val="0FDB479A"/>
    <w:rsid w:val="0FDC5D67"/>
    <w:rsid w:val="0FDD61ED"/>
    <w:rsid w:val="0FDE8AF2"/>
    <w:rsid w:val="0FE19EFC"/>
    <w:rsid w:val="0FE4DAD9"/>
    <w:rsid w:val="0FE764C4"/>
    <w:rsid w:val="0FEA43D5"/>
    <w:rsid w:val="0FEE6CF0"/>
    <w:rsid w:val="0FEE7BAE"/>
    <w:rsid w:val="0FF31739"/>
    <w:rsid w:val="0FF35FDC"/>
    <w:rsid w:val="0FF52224"/>
    <w:rsid w:val="0FF57C47"/>
    <w:rsid w:val="0FF6E9EB"/>
    <w:rsid w:val="0FF7D369"/>
    <w:rsid w:val="0FF98AA7"/>
    <w:rsid w:val="0FFA972D"/>
    <w:rsid w:val="10055E39"/>
    <w:rsid w:val="1005E767"/>
    <w:rsid w:val="1008F74C"/>
    <w:rsid w:val="10091F3D"/>
    <w:rsid w:val="100A4E94"/>
    <w:rsid w:val="100BE852"/>
    <w:rsid w:val="100D6F2A"/>
    <w:rsid w:val="100E01EB"/>
    <w:rsid w:val="10114936"/>
    <w:rsid w:val="1011738F"/>
    <w:rsid w:val="1014B991"/>
    <w:rsid w:val="101644F5"/>
    <w:rsid w:val="1019FA61"/>
    <w:rsid w:val="101CD460"/>
    <w:rsid w:val="101DA399"/>
    <w:rsid w:val="10211EDD"/>
    <w:rsid w:val="10227E3F"/>
    <w:rsid w:val="1024A00B"/>
    <w:rsid w:val="1025120B"/>
    <w:rsid w:val="10282063"/>
    <w:rsid w:val="102A25E2"/>
    <w:rsid w:val="102A3D2A"/>
    <w:rsid w:val="102B4F31"/>
    <w:rsid w:val="102D7469"/>
    <w:rsid w:val="102DD481"/>
    <w:rsid w:val="10311CBB"/>
    <w:rsid w:val="1033B1F5"/>
    <w:rsid w:val="103AC13E"/>
    <w:rsid w:val="103B1DA5"/>
    <w:rsid w:val="103D3E2A"/>
    <w:rsid w:val="103E7390"/>
    <w:rsid w:val="103F58A6"/>
    <w:rsid w:val="10413252"/>
    <w:rsid w:val="1041C72A"/>
    <w:rsid w:val="10424609"/>
    <w:rsid w:val="104333F2"/>
    <w:rsid w:val="10452CB6"/>
    <w:rsid w:val="1045EFE9"/>
    <w:rsid w:val="104829AA"/>
    <w:rsid w:val="10488052"/>
    <w:rsid w:val="104AEE13"/>
    <w:rsid w:val="104AF9C5"/>
    <w:rsid w:val="104B1816"/>
    <w:rsid w:val="104B8116"/>
    <w:rsid w:val="104BDFAE"/>
    <w:rsid w:val="104E3DF3"/>
    <w:rsid w:val="104F14E1"/>
    <w:rsid w:val="10502A2F"/>
    <w:rsid w:val="10573040"/>
    <w:rsid w:val="10603A5D"/>
    <w:rsid w:val="10606098"/>
    <w:rsid w:val="1061F7E4"/>
    <w:rsid w:val="10644576"/>
    <w:rsid w:val="1066C953"/>
    <w:rsid w:val="10693ED3"/>
    <w:rsid w:val="106C357A"/>
    <w:rsid w:val="106DA643"/>
    <w:rsid w:val="10706C98"/>
    <w:rsid w:val="107083A8"/>
    <w:rsid w:val="1071D18E"/>
    <w:rsid w:val="10726957"/>
    <w:rsid w:val="10730338"/>
    <w:rsid w:val="1077A775"/>
    <w:rsid w:val="10783551"/>
    <w:rsid w:val="107FF0CA"/>
    <w:rsid w:val="10813D01"/>
    <w:rsid w:val="10889C51"/>
    <w:rsid w:val="108AA5CA"/>
    <w:rsid w:val="108B6970"/>
    <w:rsid w:val="108FB27F"/>
    <w:rsid w:val="10902C5C"/>
    <w:rsid w:val="1090EE38"/>
    <w:rsid w:val="10920652"/>
    <w:rsid w:val="10925895"/>
    <w:rsid w:val="1093CE68"/>
    <w:rsid w:val="1099AA06"/>
    <w:rsid w:val="109A04A9"/>
    <w:rsid w:val="109DCF26"/>
    <w:rsid w:val="10A0F1B9"/>
    <w:rsid w:val="10A5DAD3"/>
    <w:rsid w:val="10A6360B"/>
    <w:rsid w:val="10A84089"/>
    <w:rsid w:val="10A9ADE9"/>
    <w:rsid w:val="10ABCA53"/>
    <w:rsid w:val="10AC1103"/>
    <w:rsid w:val="10AC9C89"/>
    <w:rsid w:val="10ADE3E4"/>
    <w:rsid w:val="10AE2ECC"/>
    <w:rsid w:val="10AF4D26"/>
    <w:rsid w:val="10B00C61"/>
    <w:rsid w:val="10B0EA5B"/>
    <w:rsid w:val="10B12B93"/>
    <w:rsid w:val="10B345F0"/>
    <w:rsid w:val="10B57BF0"/>
    <w:rsid w:val="10B6637A"/>
    <w:rsid w:val="10B73725"/>
    <w:rsid w:val="10B929F6"/>
    <w:rsid w:val="10B96E2F"/>
    <w:rsid w:val="10BBCC4A"/>
    <w:rsid w:val="10BD5559"/>
    <w:rsid w:val="10BDD535"/>
    <w:rsid w:val="10C0B9E0"/>
    <w:rsid w:val="10C20783"/>
    <w:rsid w:val="10C52BB4"/>
    <w:rsid w:val="10C85175"/>
    <w:rsid w:val="10C8C15D"/>
    <w:rsid w:val="10C92919"/>
    <w:rsid w:val="10D03D29"/>
    <w:rsid w:val="10D0C738"/>
    <w:rsid w:val="10D285D4"/>
    <w:rsid w:val="10D57760"/>
    <w:rsid w:val="10D6BD5A"/>
    <w:rsid w:val="10D6F7E9"/>
    <w:rsid w:val="10DAB38A"/>
    <w:rsid w:val="10DF138D"/>
    <w:rsid w:val="10E093CD"/>
    <w:rsid w:val="10E32B5B"/>
    <w:rsid w:val="10E4237D"/>
    <w:rsid w:val="10E4A04F"/>
    <w:rsid w:val="10E65F11"/>
    <w:rsid w:val="10E7F29D"/>
    <w:rsid w:val="10E82986"/>
    <w:rsid w:val="10E8CB9D"/>
    <w:rsid w:val="10E9376F"/>
    <w:rsid w:val="10EC6450"/>
    <w:rsid w:val="10EF29CE"/>
    <w:rsid w:val="10F166BC"/>
    <w:rsid w:val="10F21763"/>
    <w:rsid w:val="10F3C42F"/>
    <w:rsid w:val="10F68F95"/>
    <w:rsid w:val="10F72DA6"/>
    <w:rsid w:val="10F96F24"/>
    <w:rsid w:val="10FABE0B"/>
    <w:rsid w:val="10FB769C"/>
    <w:rsid w:val="10FCA831"/>
    <w:rsid w:val="10FD62CD"/>
    <w:rsid w:val="10FF6739"/>
    <w:rsid w:val="11009030"/>
    <w:rsid w:val="11054C44"/>
    <w:rsid w:val="1105A801"/>
    <w:rsid w:val="1106BECD"/>
    <w:rsid w:val="1109A8C0"/>
    <w:rsid w:val="110A213D"/>
    <w:rsid w:val="110BD40E"/>
    <w:rsid w:val="110E48D1"/>
    <w:rsid w:val="11118623"/>
    <w:rsid w:val="11120684"/>
    <w:rsid w:val="11154A24"/>
    <w:rsid w:val="11165F88"/>
    <w:rsid w:val="111D7E41"/>
    <w:rsid w:val="111EBDAC"/>
    <w:rsid w:val="111F2195"/>
    <w:rsid w:val="11212022"/>
    <w:rsid w:val="1121579C"/>
    <w:rsid w:val="112187CB"/>
    <w:rsid w:val="11232D8E"/>
    <w:rsid w:val="1125026B"/>
    <w:rsid w:val="1129C20E"/>
    <w:rsid w:val="112A2370"/>
    <w:rsid w:val="112A5D52"/>
    <w:rsid w:val="112B0C83"/>
    <w:rsid w:val="112D789B"/>
    <w:rsid w:val="113111D1"/>
    <w:rsid w:val="1131CFE1"/>
    <w:rsid w:val="1134A43C"/>
    <w:rsid w:val="1134C0DF"/>
    <w:rsid w:val="1135CE67"/>
    <w:rsid w:val="113890E0"/>
    <w:rsid w:val="1138E9F7"/>
    <w:rsid w:val="113921DF"/>
    <w:rsid w:val="113992AA"/>
    <w:rsid w:val="113C080E"/>
    <w:rsid w:val="113C55EB"/>
    <w:rsid w:val="11404A03"/>
    <w:rsid w:val="1140F452"/>
    <w:rsid w:val="1143C3E1"/>
    <w:rsid w:val="11451679"/>
    <w:rsid w:val="1145325D"/>
    <w:rsid w:val="1149EB4D"/>
    <w:rsid w:val="114DE25E"/>
    <w:rsid w:val="114E1406"/>
    <w:rsid w:val="11523B94"/>
    <w:rsid w:val="11532617"/>
    <w:rsid w:val="11556F33"/>
    <w:rsid w:val="1157924C"/>
    <w:rsid w:val="115A761C"/>
    <w:rsid w:val="115ABAF4"/>
    <w:rsid w:val="115B41FE"/>
    <w:rsid w:val="115B844F"/>
    <w:rsid w:val="116138E7"/>
    <w:rsid w:val="1163F004"/>
    <w:rsid w:val="11644BAA"/>
    <w:rsid w:val="1165A3A0"/>
    <w:rsid w:val="1165DD24"/>
    <w:rsid w:val="11672FD8"/>
    <w:rsid w:val="11694A2E"/>
    <w:rsid w:val="116B9BBB"/>
    <w:rsid w:val="116C4CAC"/>
    <w:rsid w:val="116C52A5"/>
    <w:rsid w:val="116D0B93"/>
    <w:rsid w:val="116D0CD8"/>
    <w:rsid w:val="116F1F0D"/>
    <w:rsid w:val="116FEF0D"/>
    <w:rsid w:val="1176C082"/>
    <w:rsid w:val="1178CB49"/>
    <w:rsid w:val="117BB76F"/>
    <w:rsid w:val="117C40AE"/>
    <w:rsid w:val="117D7E6B"/>
    <w:rsid w:val="117E93C1"/>
    <w:rsid w:val="11804E2E"/>
    <w:rsid w:val="1180ADE7"/>
    <w:rsid w:val="118143F6"/>
    <w:rsid w:val="118318A4"/>
    <w:rsid w:val="1183AA07"/>
    <w:rsid w:val="118626B3"/>
    <w:rsid w:val="1187C6EA"/>
    <w:rsid w:val="118CCE99"/>
    <w:rsid w:val="118D0C72"/>
    <w:rsid w:val="1190F70D"/>
    <w:rsid w:val="1191F668"/>
    <w:rsid w:val="1192CCB2"/>
    <w:rsid w:val="11937CA9"/>
    <w:rsid w:val="1193A3CA"/>
    <w:rsid w:val="119980DD"/>
    <w:rsid w:val="119B2A3F"/>
    <w:rsid w:val="119CD3B6"/>
    <w:rsid w:val="119D659F"/>
    <w:rsid w:val="11A03FE1"/>
    <w:rsid w:val="11A331BB"/>
    <w:rsid w:val="11A4E770"/>
    <w:rsid w:val="11A5432A"/>
    <w:rsid w:val="11A90C8C"/>
    <w:rsid w:val="11AA14C2"/>
    <w:rsid w:val="11AC5AC6"/>
    <w:rsid w:val="11ACE24F"/>
    <w:rsid w:val="11B012AB"/>
    <w:rsid w:val="11B060D1"/>
    <w:rsid w:val="11B19945"/>
    <w:rsid w:val="11B62BDC"/>
    <w:rsid w:val="11B8A3F8"/>
    <w:rsid w:val="11B9489F"/>
    <w:rsid w:val="11BAA957"/>
    <w:rsid w:val="11BD1F86"/>
    <w:rsid w:val="11BD5F0B"/>
    <w:rsid w:val="11BD7D00"/>
    <w:rsid w:val="11BE46BC"/>
    <w:rsid w:val="11BFE5E2"/>
    <w:rsid w:val="11C0CF72"/>
    <w:rsid w:val="11C3D0BA"/>
    <w:rsid w:val="11C6F0FE"/>
    <w:rsid w:val="11C72A46"/>
    <w:rsid w:val="11C7C25F"/>
    <w:rsid w:val="11CB5833"/>
    <w:rsid w:val="11CBE7D6"/>
    <w:rsid w:val="11CE11AB"/>
    <w:rsid w:val="11CEE849"/>
    <w:rsid w:val="11D07177"/>
    <w:rsid w:val="11D3395B"/>
    <w:rsid w:val="11D3B54D"/>
    <w:rsid w:val="11D4CE18"/>
    <w:rsid w:val="11D53120"/>
    <w:rsid w:val="11D5A473"/>
    <w:rsid w:val="11D690AA"/>
    <w:rsid w:val="11D8616D"/>
    <w:rsid w:val="11D8665D"/>
    <w:rsid w:val="11D8B194"/>
    <w:rsid w:val="11DA3492"/>
    <w:rsid w:val="11DBDEBE"/>
    <w:rsid w:val="11DC5526"/>
    <w:rsid w:val="11DC72DB"/>
    <w:rsid w:val="11DC75D3"/>
    <w:rsid w:val="11DE34F7"/>
    <w:rsid w:val="11E056A8"/>
    <w:rsid w:val="11E26922"/>
    <w:rsid w:val="11E7A406"/>
    <w:rsid w:val="11E7F364"/>
    <w:rsid w:val="11EBD90D"/>
    <w:rsid w:val="11EDDCBA"/>
    <w:rsid w:val="11EEFBFD"/>
    <w:rsid w:val="11F58640"/>
    <w:rsid w:val="11F590E2"/>
    <w:rsid w:val="11F6F757"/>
    <w:rsid w:val="11F9B9E3"/>
    <w:rsid w:val="11FCBA10"/>
    <w:rsid w:val="11FD971D"/>
    <w:rsid w:val="11FDCDE6"/>
    <w:rsid w:val="12025C85"/>
    <w:rsid w:val="12046A41"/>
    <w:rsid w:val="1204B1C1"/>
    <w:rsid w:val="1207793F"/>
    <w:rsid w:val="12077A11"/>
    <w:rsid w:val="12097C5F"/>
    <w:rsid w:val="1209959C"/>
    <w:rsid w:val="120B90A5"/>
    <w:rsid w:val="120CEC3F"/>
    <w:rsid w:val="12117667"/>
    <w:rsid w:val="1212A3C2"/>
    <w:rsid w:val="121326BA"/>
    <w:rsid w:val="12180CBC"/>
    <w:rsid w:val="1218AD42"/>
    <w:rsid w:val="121B9639"/>
    <w:rsid w:val="121E4E1C"/>
    <w:rsid w:val="121FABB7"/>
    <w:rsid w:val="12200579"/>
    <w:rsid w:val="12203ADA"/>
    <w:rsid w:val="12209B09"/>
    <w:rsid w:val="12260D18"/>
    <w:rsid w:val="1226702E"/>
    <w:rsid w:val="1226A260"/>
    <w:rsid w:val="122A9F90"/>
    <w:rsid w:val="122DB0D4"/>
    <w:rsid w:val="122E437A"/>
    <w:rsid w:val="122ECF01"/>
    <w:rsid w:val="12339DAA"/>
    <w:rsid w:val="123A1F64"/>
    <w:rsid w:val="123ACA9E"/>
    <w:rsid w:val="12454ED3"/>
    <w:rsid w:val="1246A7DE"/>
    <w:rsid w:val="124ABC86"/>
    <w:rsid w:val="124DCEA6"/>
    <w:rsid w:val="124E3293"/>
    <w:rsid w:val="124FA41C"/>
    <w:rsid w:val="12540769"/>
    <w:rsid w:val="12543232"/>
    <w:rsid w:val="1254D995"/>
    <w:rsid w:val="12572BCD"/>
    <w:rsid w:val="1258FE85"/>
    <w:rsid w:val="1259E6CE"/>
    <w:rsid w:val="125A6FF9"/>
    <w:rsid w:val="125DCFB4"/>
    <w:rsid w:val="125EAC69"/>
    <w:rsid w:val="12613F22"/>
    <w:rsid w:val="1262E2D9"/>
    <w:rsid w:val="12635139"/>
    <w:rsid w:val="12657402"/>
    <w:rsid w:val="12671624"/>
    <w:rsid w:val="1267B91B"/>
    <w:rsid w:val="1268816D"/>
    <w:rsid w:val="1268AF98"/>
    <w:rsid w:val="126971D5"/>
    <w:rsid w:val="126AA1F9"/>
    <w:rsid w:val="126ADAEE"/>
    <w:rsid w:val="126B85E3"/>
    <w:rsid w:val="126CEF35"/>
    <w:rsid w:val="126E7C4C"/>
    <w:rsid w:val="126EC030"/>
    <w:rsid w:val="12702403"/>
    <w:rsid w:val="1270AAE7"/>
    <w:rsid w:val="1271C3BA"/>
    <w:rsid w:val="12747B38"/>
    <w:rsid w:val="127623A4"/>
    <w:rsid w:val="12766CAC"/>
    <w:rsid w:val="1277CC80"/>
    <w:rsid w:val="1278067E"/>
    <w:rsid w:val="12795791"/>
    <w:rsid w:val="127AFBC8"/>
    <w:rsid w:val="127C7FDB"/>
    <w:rsid w:val="127CE5A7"/>
    <w:rsid w:val="127D320A"/>
    <w:rsid w:val="127D79E7"/>
    <w:rsid w:val="127EDDF5"/>
    <w:rsid w:val="1283F9E7"/>
    <w:rsid w:val="128579C6"/>
    <w:rsid w:val="12863CEA"/>
    <w:rsid w:val="1286A5F6"/>
    <w:rsid w:val="1289EEFE"/>
    <w:rsid w:val="128AA97F"/>
    <w:rsid w:val="128B01C3"/>
    <w:rsid w:val="128C5110"/>
    <w:rsid w:val="128C6C43"/>
    <w:rsid w:val="1292BAEB"/>
    <w:rsid w:val="1294929A"/>
    <w:rsid w:val="1296EAA5"/>
    <w:rsid w:val="1297E2BB"/>
    <w:rsid w:val="1298F72F"/>
    <w:rsid w:val="1299D83A"/>
    <w:rsid w:val="129B06D1"/>
    <w:rsid w:val="129C5621"/>
    <w:rsid w:val="129D2AD6"/>
    <w:rsid w:val="129FE6F1"/>
    <w:rsid w:val="129FF381"/>
    <w:rsid w:val="12A561F3"/>
    <w:rsid w:val="12A72B12"/>
    <w:rsid w:val="12A8B97D"/>
    <w:rsid w:val="12A964C4"/>
    <w:rsid w:val="12AA58A7"/>
    <w:rsid w:val="12AB9336"/>
    <w:rsid w:val="12ADB87F"/>
    <w:rsid w:val="12AF1B5B"/>
    <w:rsid w:val="12B0401B"/>
    <w:rsid w:val="12B1280A"/>
    <w:rsid w:val="12B4E173"/>
    <w:rsid w:val="12B9A0D4"/>
    <w:rsid w:val="12BB897B"/>
    <w:rsid w:val="12BC792A"/>
    <w:rsid w:val="12BD1D3E"/>
    <w:rsid w:val="12BF25B6"/>
    <w:rsid w:val="12BF8AFA"/>
    <w:rsid w:val="12BFC6C4"/>
    <w:rsid w:val="12CD64E6"/>
    <w:rsid w:val="12D00195"/>
    <w:rsid w:val="12D1092D"/>
    <w:rsid w:val="12D13882"/>
    <w:rsid w:val="12D326CE"/>
    <w:rsid w:val="12D87D32"/>
    <w:rsid w:val="12DBAE58"/>
    <w:rsid w:val="12DBDFAD"/>
    <w:rsid w:val="12DC91F3"/>
    <w:rsid w:val="12DFF68A"/>
    <w:rsid w:val="12E026D1"/>
    <w:rsid w:val="12E120B6"/>
    <w:rsid w:val="12E16E5B"/>
    <w:rsid w:val="12E365E9"/>
    <w:rsid w:val="12E4057B"/>
    <w:rsid w:val="12E51BD5"/>
    <w:rsid w:val="12E54136"/>
    <w:rsid w:val="12E8E32A"/>
    <w:rsid w:val="12E96123"/>
    <w:rsid w:val="12E9B796"/>
    <w:rsid w:val="12EA1F2F"/>
    <w:rsid w:val="12EC9574"/>
    <w:rsid w:val="12ED4E7D"/>
    <w:rsid w:val="12F10B69"/>
    <w:rsid w:val="12F2B014"/>
    <w:rsid w:val="12F5B5DD"/>
    <w:rsid w:val="12F6B511"/>
    <w:rsid w:val="12F6EB7A"/>
    <w:rsid w:val="12F89C5F"/>
    <w:rsid w:val="12FA869C"/>
    <w:rsid w:val="12FDD707"/>
    <w:rsid w:val="12FECA1E"/>
    <w:rsid w:val="12FEFEC4"/>
    <w:rsid w:val="1300557B"/>
    <w:rsid w:val="1300AFD4"/>
    <w:rsid w:val="1301AD85"/>
    <w:rsid w:val="1305DAC9"/>
    <w:rsid w:val="1308E8B9"/>
    <w:rsid w:val="130C0082"/>
    <w:rsid w:val="13111ECE"/>
    <w:rsid w:val="1312E85C"/>
    <w:rsid w:val="131623C7"/>
    <w:rsid w:val="1316E80F"/>
    <w:rsid w:val="131793FE"/>
    <w:rsid w:val="13190B16"/>
    <w:rsid w:val="131A8524"/>
    <w:rsid w:val="131A938E"/>
    <w:rsid w:val="131AC633"/>
    <w:rsid w:val="13203FF5"/>
    <w:rsid w:val="13226F22"/>
    <w:rsid w:val="1324B20B"/>
    <w:rsid w:val="132A68EB"/>
    <w:rsid w:val="132AECD8"/>
    <w:rsid w:val="1330BF8E"/>
    <w:rsid w:val="13379E39"/>
    <w:rsid w:val="1338BDA2"/>
    <w:rsid w:val="133B341C"/>
    <w:rsid w:val="133E9F2A"/>
    <w:rsid w:val="13464A22"/>
    <w:rsid w:val="13468A59"/>
    <w:rsid w:val="1346B11F"/>
    <w:rsid w:val="13479074"/>
    <w:rsid w:val="1347B513"/>
    <w:rsid w:val="1348D7D6"/>
    <w:rsid w:val="134AAC51"/>
    <w:rsid w:val="134C54ED"/>
    <w:rsid w:val="134C9501"/>
    <w:rsid w:val="13507427"/>
    <w:rsid w:val="1350A99B"/>
    <w:rsid w:val="135388FE"/>
    <w:rsid w:val="135430CE"/>
    <w:rsid w:val="135855A4"/>
    <w:rsid w:val="135A13CD"/>
    <w:rsid w:val="135AEC91"/>
    <w:rsid w:val="135C40CD"/>
    <w:rsid w:val="135CA71A"/>
    <w:rsid w:val="135E23E8"/>
    <w:rsid w:val="136107C8"/>
    <w:rsid w:val="13619EF6"/>
    <w:rsid w:val="13650E33"/>
    <w:rsid w:val="1367329E"/>
    <w:rsid w:val="136C741E"/>
    <w:rsid w:val="136CE35D"/>
    <w:rsid w:val="136EF6F2"/>
    <w:rsid w:val="1370827B"/>
    <w:rsid w:val="137088C0"/>
    <w:rsid w:val="13708AE5"/>
    <w:rsid w:val="13752142"/>
    <w:rsid w:val="1378D314"/>
    <w:rsid w:val="137C0847"/>
    <w:rsid w:val="137CD6B6"/>
    <w:rsid w:val="137CDAB0"/>
    <w:rsid w:val="137F9AD7"/>
    <w:rsid w:val="1388303C"/>
    <w:rsid w:val="1388BFE7"/>
    <w:rsid w:val="138D68EA"/>
    <w:rsid w:val="138E1815"/>
    <w:rsid w:val="13920FBE"/>
    <w:rsid w:val="13929624"/>
    <w:rsid w:val="13937BA0"/>
    <w:rsid w:val="13948A93"/>
    <w:rsid w:val="1394D8F3"/>
    <w:rsid w:val="1395E4AE"/>
    <w:rsid w:val="13960CDA"/>
    <w:rsid w:val="1396D8B8"/>
    <w:rsid w:val="1398015A"/>
    <w:rsid w:val="139B7FDD"/>
    <w:rsid w:val="139BC7C6"/>
    <w:rsid w:val="139C3C52"/>
    <w:rsid w:val="139E04B1"/>
    <w:rsid w:val="139E38BE"/>
    <w:rsid w:val="139E713B"/>
    <w:rsid w:val="13A1FA9E"/>
    <w:rsid w:val="13A21195"/>
    <w:rsid w:val="13A6A91B"/>
    <w:rsid w:val="13A7CF84"/>
    <w:rsid w:val="13A848C6"/>
    <w:rsid w:val="13AACA8F"/>
    <w:rsid w:val="13AB800C"/>
    <w:rsid w:val="13AD0FFE"/>
    <w:rsid w:val="13AECCEE"/>
    <w:rsid w:val="13AF4967"/>
    <w:rsid w:val="13B0B855"/>
    <w:rsid w:val="13B2C152"/>
    <w:rsid w:val="13B3615D"/>
    <w:rsid w:val="13B7A837"/>
    <w:rsid w:val="13BAC167"/>
    <w:rsid w:val="13BAEF78"/>
    <w:rsid w:val="13BC0B3B"/>
    <w:rsid w:val="13BE596E"/>
    <w:rsid w:val="13BFC6B1"/>
    <w:rsid w:val="13BFDD18"/>
    <w:rsid w:val="13C0F9CF"/>
    <w:rsid w:val="13C16282"/>
    <w:rsid w:val="13C1CD45"/>
    <w:rsid w:val="13C29067"/>
    <w:rsid w:val="13C38C04"/>
    <w:rsid w:val="13C40829"/>
    <w:rsid w:val="13C43355"/>
    <w:rsid w:val="13C619A4"/>
    <w:rsid w:val="13C66286"/>
    <w:rsid w:val="13C844AF"/>
    <w:rsid w:val="13C86BB8"/>
    <w:rsid w:val="13CAA294"/>
    <w:rsid w:val="13CC2E7D"/>
    <w:rsid w:val="13CCCF33"/>
    <w:rsid w:val="13D0328E"/>
    <w:rsid w:val="13D0CDCD"/>
    <w:rsid w:val="13D0D9AC"/>
    <w:rsid w:val="13D254F5"/>
    <w:rsid w:val="13D63D76"/>
    <w:rsid w:val="13D75DFE"/>
    <w:rsid w:val="13DA4186"/>
    <w:rsid w:val="13DCACC2"/>
    <w:rsid w:val="13DD5A38"/>
    <w:rsid w:val="13DD5E17"/>
    <w:rsid w:val="13E039DE"/>
    <w:rsid w:val="13E12193"/>
    <w:rsid w:val="13E2D582"/>
    <w:rsid w:val="13E54E42"/>
    <w:rsid w:val="13E655E5"/>
    <w:rsid w:val="13E6B99A"/>
    <w:rsid w:val="13E78B32"/>
    <w:rsid w:val="13E93B26"/>
    <w:rsid w:val="13E96DEA"/>
    <w:rsid w:val="13EBDD00"/>
    <w:rsid w:val="13ED613F"/>
    <w:rsid w:val="13EF389E"/>
    <w:rsid w:val="13EFB4CA"/>
    <w:rsid w:val="13F12FA0"/>
    <w:rsid w:val="13F3B316"/>
    <w:rsid w:val="13FD2440"/>
    <w:rsid w:val="13FD293C"/>
    <w:rsid w:val="13FEB19F"/>
    <w:rsid w:val="13FFDA3B"/>
    <w:rsid w:val="1400D835"/>
    <w:rsid w:val="1404440A"/>
    <w:rsid w:val="1409C3D9"/>
    <w:rsid w:val="140C6C42"/>
    <w:rsid w:val="140C8680"/>
    <w:rsid w:val="140D1611"/>
    <w:rsid w:val="140D859A"/>
    <w:rsid w:val="140FB274"/>
    <w:rsid w:val="1412F2D5"/>
    <w:rsid w:val="14142142"/>
    <w:rsid w:val="141BF378"/>
    <w:rsid w:val="141E77F8"/>
    <w:rsid w:val="142099A6"/>
    <w:rsid w:val="14246B81"/>
    <w:rsid w:val="1428DA44"/>
    <w:rsid w:val="142C3E04"/>
    <w:rsid w:val="142CA252"/>
    <w:rsid w:val="142F57F9"/>
    <w:rsid w:val="1430F749"/>
    <w:rsid w:val="1432EFAD"/>
    <w:rsid w:val="1436DB63"/>
    <w:rsid w:val="1437CFE5"/>
    <w:rsid w:val="143853FE"/>
    <w:rsid w:val="14385646"/>
    <w:rsid w:val="143BD29B"/>
    <w:rsid w:val="143C05AC"/>
    <w:rsid w:val="143CA57C"/>
    <w:rsid w:val="143DE214"/>
    <w:rsid w:val="143E8A3D"/>
    <w:rsid w:val="143F5368"/>
    <w:rsid w:val="1440184B"/>
    <w:rsid w:val="14415CCE"/>
    <w:rsid w:val="144224B0"/>
    <w:rsid w:val="144460D0"/>
    <w:rsid w:val="144793E3"/>
    <w:rsid w:val="1448B831"/>
    <w:rsid w:val="144C2AF8"/>
    <w:rsid w:val="144C5BB3"/>
    <w:rsid w:val="144CA25E"/>
    <w:rsid w:val="144E836E"/>
    <w:rsid w:val="14511A93"/>
    <w:rsid w:val="14584951"/>
    <w:rsid w:val="1459412E"/>
    <w:rsid w:val="145B356F"/>
    <w:rsid w:val="145D5D13"/>
    <w:rsid w:val="145DA84D"/>
    <w:rsid w:val="145E525B"/>
    <w:rsid w:val="145FE0ED"/>
    <w:rsid w:val="1464EAE8"/>
    <w:rsid w:val="146506C6"/>
    <w:rsid w:val="1465D039"/>
    <w:rsid w:val="14665551"/>
    <w:rsid w:val="1466C5E8"/>
    <w:rsid w:val="14672644"/>
    <w:rsid w:val="14684F04"/>
    <w:rsid w:val="14686285"/>
    <w:rsid w:val="146A92FC"/>
    <w:rsid w:val="146B3B68"/>
    <w:rsid w:val="146F3A3D"/>
    <w:rsid w:val="146F57F1"/>
    <w:rsid w:val="1470FD04"/>
    <w:rsid w:val="1472A798"/>
    <w:rsid w:val="1474117A"/>
    <w:rsid w:val="14741E93"/>
    <w:rsid w:val="147845E3"/>
    <w:rsid w:val="14796C3C"/>
    <w:rsid w:val="1481F43B"/>
    <w:rsid w:val="148244AB"/>
    <w:rsid w:val="1482E178"/>
    <w:rsid w:val="148558E7"/>
    <w:rsid w:val="1486ECD2"/>
    <w:rsid w:val="148B0498"/>
    <w:rsid w:val="148E5337"/>
    <w:rsid w:val="148F09A9"/>
    <w:rsid w:val="14903457"/>
    <w:rsid w:val="1491A9AC"/>
    <w:rsid w:val="1492145B"/>
    <w:rsid w:val="1492971B"/>
    <w:rsid w:val="1493E29C"/>
    <w:rsid w:val="1496D38D"/>
    <w:rsid w:val="14971869"/>
    <w:rsid w:val="14986403"/>
    <w:rsid w:val="1498C3BF"/>
    <w:rsid w:val="14990AB2"/>
    <w:rsid w:val="149BCD11"/>
    <w:rsid w:val="149C0BAB"/>
    <w:rsid w:val="149C33DA"/>
    <w:rsid w:val="149DB8AE"/>
    <w:rsid w:val="149EE75B"/>
    <w:rsid w:val="149F3E2C"/>
    <w:rsid w:val="14A1E06B"/>
    <w:rsid w:val="14A1F32E"/>
    <w:rsid w:val="14A2923F"/>
    <w:rsid w:val="14A36520"/>
    <w:rsid w:val="14A6E938"/>
    <w:rsid w:val="14A8CE3C"/>
    <w:rsid w:val="14AB8065"/>
    <w:rsid w:val="14AB918C"/>
    <w:rsid w:val="14ABBC00"/>
    <w:rsid w:val="14AC927D"/>
    <w:rsid w:val="14AD729B"/>
    <w:rsid w:val="14AD9442"/>
    <w:rsid w:val="14AE98CD"/>
    <w:rsid w:val="14AFCB56"/>
    <w:rsid w:val="14B29A56"/>
    <w:rsid w:val="14B49B9D"/>
    <w:rsid w:val="14B84BFC"/>
    <w:rsid w:val="14BAA2F0"/>
    <w:rsid w:val="14C078CA"/>
    <w:rsid w:val="14C115C5"/>
    <w:rsid w:val="14C2CE28"/>
    <w:rsid w:val="14C727C9"/>
    <w:rsid w:val="14C8A1E6"/>
    <w:rsid w:val="14D0EBD9"/>
    <w:rsid w:val="14D1678B"/>
    <w:rsid w:val="14D2964B"/>
    <w:rsid w:val="14D47179"/>
    <w:rsid w:val="14D53E52"/>
    <w:rsid w:val="14D79ACC"/>
    <w:rsid w:val="14D8BD1E"/>
    <w:rsid w:val="14DE370E"/>
    <w:rsid w:val="14E1F32F"/>
    <w:rsid w:val="14E34354"/>
    <w:rsid w:val="14E5616A"/>
    <w:rsid w:val="14E72B33"/>
    <w:rsid w:val="14E749C5"/>
    <w:rsid w:val="14E81E94"/>
    <w:rsid w:val="14E96151"/>
    <w:rsid w:val="14EA79CC"/>
    <w:rsid w:val="14EADBEF"/>
    <w:rsid w:val="14EB4B04"/>
    <w:rsid w:val="14ECCC04"/>
    <w:rsid w:val="14EF3BF2"/>
    <w:rsid w:val="14F0C367"/>
    <w:rsid w:val="14F35C87"/>
    <w:rsid w:val="14F45460"/>
    <w:rsid w:val="14F5E487"/>
    <w:rsid w:val="14F75F6B"/>
    <w:rsid w:val="14FE512E"/>
    <w:rsid w:val="14FF293D"/>
    <w:rsid w:val="14FF5A11"/>
    <w:rsid w:val="1502CF7B"/>
    <w:rsid w:val="1505A263"/>
    <w:rsid w:val="1505A612"/>
    <w:rsid w:val="1506C31D"/>
    <w:rsid w:val="1506CB33"/>
    <w:rsid w:val="1507B079"/>
    <w:rsid w:val="1508B3BE"/>
    <w:rsid w:val="150A0B01"/>
    <w:rsid w:val="150AC944"/>
    <w:rsid w:val="150DFD25"/>
    <w:rsid w:val="150F453F"/>
    <w:rsid w:val="15105EBF"/>
    <w:rsid w:val="151142B5"/>
    <w:rsid w:val="1514ED26"/>
    <w:rsid w:val="1517848A"/>
    <w:rsid w:val="15194D7E"/>
    <w:rsid w:val="151BBDD9"/>
    <w:rsid w:val="151F44C8"/>
    <w:rsid w:val="1522B3B4"/>
    <w:rsid w:val="15231D06"/>
    <w:rsid w:val="15248AE5"/>
    <w:rsid w:val="15274865"/>
    <w:rsid w:val="1529D262"/>
    <w:rsid w:val="152B3193"/>
    <w:rsid w:val="1531C019"/>
    <w:rsid w:val="1537437B"/>
    <w:rsid w:val="15397C70"/>
    <w:rsid w:val="153CA01D"/>
    <w:rsid w:val="153D22EB"/>
    <w:rsid w:val="153D7879"/>
    <w:rsid w:val="153ECBA4"/>
    <w:rsid w:val="15433175"/>
    <w:rsid w:val="15448462"/>
    <w:rsid w:val="1544C015"/>
    <w:rsid w:val="154635D1"/>
    <w:rsid w:val="154722D2"/>
    <w:rsid w:val="15481E70"/>
    <w:rsid w:val="1549E4D3"/>
    <w:rsid w:val="154BDF96"/>
    <w:rsid w:val="154E4CBD"/>
    <w:rsid w:val="15513801"/>
    <w:rsid w:val="15559A62"/>
    <w:rsid w:val="15586E7D"/>
    <w:rsid w:val="1559388B"/>
    <w:rsid w:val="155B02C8"/>
    <w:rsid w:val="155C5507"/>
    <w:rsid w:val="155FC902"/>
    <w:rsid w:val="15606C79"/>
    <w:rsid w:val="1560F3AD"/>
    <w:rsid w:val="1561A75B"/>
    <w:rsid w:val="15622136"/>
    <w:rsid w:val="156650F6"/>
    <w:rsid w:val="1567C5FF"/>
    <w:rsid w:val="1567D981"/>
    <w:rsid w:val="1568F405"/>
    <w:rsid w:val="156A2A52"/>
    <w:rsid w:val="156DF54C"/>
    <w:rsid w:val="156E146F"/>
    <w:rsid w:val="15715485"/>
    <w:rsid w:val="157247B9"/>
    <w:rsid w:val="15728F0A"/>
    <w:rsid w:val="1572C2A4"/>
    <w:rsid w:val="1577ED6C"/>
    <w:rsid w:val="157823A9"/>
    <w:rsid w:val="157889E2"/>
    <w:rsid w:val="157ACDAD"/>
    <w:rsid w:val="157D149D"/>
    <w:rsid w:val="157D51B5"/>
    <w:rsid w:val="157E2DA2"/>
    <w:rsid w:val="157E48A0"/>
    <w:rsid w:val="157E7B5D"/>
    <w:rsid w:val="15809484"/>
    <w:rsid w:val="1586DECF"/>
    <w:rsid w:val="1587205B"/>
    <w:rsid w:val="15895353"/>
    <w:rsid w:val="158B0A10"/>
    <w:rsid w:val="158B3E85"/>
    <w:rsid w:val="158DBF6C"/>
    <w:rsid w:val="15939C1F"/>
    <w:rsid w:val="15945B81"/>
    <w:rsid w:val="159BA031"/>
    <w:rsid w:val="159D284E"/>
    <w:rsid w:val="15A13B4C"/>
    <w:rsid w:val="15A368E8"/>
    <w:rsid w:val="15A6A03C"/>
    <w:rsid w:val="15A8BC44"/>
    <w:rsid w:val="15AB47CA"/>
    <w:rsid w:val="15ABE954"/>
    <w:rsid w:val="15AE800D"/>
    <w:rsid w:val="15AF7070"/>
    <w:rsid w:val="15B041B8"/>
    <w:rsid w:val="15B4D51D"/>
    <w:rsid w:val="15B7EC97"/>
    <w:rsid w:val="15B9DD40"/>
    <w:rsid w:val="15BE4AA3"/>
    <w:rsid w:val="15BE58B3"/>
    <w:rsid w:val="15C1CFC2"/>
    <w:rsid w:val="15C22B9C"/>
    <w:rsid w:val="15C25C60"/>
    <w:rsid w:val="15C4E492"/>
    <w:rsid w:val="15C8DCC1"/>
    <w:rsid w:val="15C98C03"/>
    <w:rsid w:val="15CA8B96"/>
    <w:rsid w:val="15CC39A0"/>
    <w:rsid w:val="15CF60B6"/>
    <w:rsid w:val="15D12B07"/>
    <w:rsid w:val="15D16853"/>
    <w:rsid w:val="15D34CDE"/>
    <w:rsid w:val="15D3918B"/>
    <w:rsid w:val="15D4C306"/>
    <w:rsid w:val="15D4E0F9"/>
    <w:rsid w:val="15D7A2FC"/>
    <w:rsid w:val="15D8D763"/>
    <w:rsid w:val="15D8F44C"/>
    <w:rsid w:val="15DAEDF2"/>
    <w:rsid w:val="15DD02B5"/>
    <w:rsid w:val="15DD4C3B"/>
    <w:rsid w:val="15E25D88"/>
    <w:rsid w:val="15E2D8EB"/>
    <w:rsid w:val="15E382F8"/>
    <w:rsid w:val="15E3888F"/>
    <w:rsid w:val="15E5BAD3"/>
    <w:rsid w:val="15E5C67E"/>
    <w:rsid w:val="15E6B2EE"/>
    <w:rsid w:val="15E6F3DD"/>
    <w:rsid w:val="15E892F8"/>
    <w:rsid w:val="15E9A642"/>
    <w:rsid w:val="15EA286E"/>
    <w:rsid w:val="15EFD36C"/>
    <w:rsid w:val="15F22BFD"/>
    <w:rsid w:val="15F40EB5"/>
    <w:rsid w:val="15F46194"/>
    <w:rsid w:val="15F4C5B0"/>
    <w:rsid w:val="15F4DD57"/>
    <w:rsid w:val="15F71104"/>
    <w:rsid w:val="15F7D099"/>
    <w:rsid w:val="15F9E5E2"/>
    <w:rsid w:val="15FBB06C"/>
    <w:rsid w:val="15FCFE50"/>
    <w:rsid w:val="15FDEE4D"/>
    <w:rsid w:val="15FF407B"/>
    <w:rsid w:val="1600CFC5"/>
    <w:rsid w:val="1601E028"/>
    <w:rsid w:val="16085652"/>
    <w:rsid w:val="160A75FF"/>
    <w:rsid w:val="160B9AF7"/>
    <w:rsid w:val="160C7413"/>
    <w:rsid w:val="160CC380"/>
    <w:rsid w:val="160D5CDC"/>
    <w:rsid w:val="160DDE1A"/>
    <w:rsid w:val="16106590"/>
    <w:rsid w:val="1610AD02"/>
    <w:rsid w:val="1610DB69"/>
    <w:rsid w:val="1613C193"/>
    <w:rsid w:val="16167F3C"/>
    <w:rsid w:val="1619107A"/>
    <w:rsid w:val="161A3172"/>
    <w:rsid w:val="161C58EB"/>
    <w:rsid w:val="161F20C1"/>
    <w:rsid w:val="161F3B0D"/>
    <w:rsid w:val="16207826"/>
    <w:rsid w:val="1621FB65"/>
    <w:rsid w:val="1623411D"/>
    <w:rsid w:val="1626407F"/>
    <w:rsid w:val="16273014"/>
    <w:rsid w:val="1627B7CC"/>
    <w:rsid w:val="162802B4"/>
    <w:rsid w:val="1628A2B5"/>
    <w:rsid w:val="16291FB2"/>
    <w:rsid w:val="16296168"/>
    <w:rsid w:val="162B7E3C"/>
    <w:rsid w:val="162CF223"/>
    <w:rsid w:val="162E2743"/>
    <w:rsid w:val="162E8D05"/>
    <w:rsid w:val="163081E7"/>
    <w:rsid w:val="16322231"/>
    <w:rsid w:val="16343EE2"/>
    <w:rsid w:val="1636BBD1"/>
    <w:rsid w:val="16395F01"/>
    <w:rsid w:val="16396D1C"/>
    <w:rsid w:val="1639E3C1"/>
    <w:rsid w:val="163C68EF"/>
    <w:rsid w:val="1640C9C5"/>
    <w:rsid w:val="1641F841"/>
    <w:rsid w:val="16435564"/>
    <w:rsid w:val="1643D32B"/>
    <w:rsid w:val="16454823"/>
    <w:rsid w:val="16464CD8"/>
    <w:rsid w:val="1646D569"/>
    <w:rsid w:val="16476748"/>
    <w:rsid w:val="16495D55"/>
    <w:rsid w:val="164A6C17"/>
    <w:rsid w:val="164BBEEA"/>
    <w:rsid w:val="164D3800"/>
    <w:rsid w:val="1652A775"/>
    <w:rsid w:val="165372D5"/>
    <w:rsid w:val="16541C5D"/>
    <w:rsid w:val="1656C233"/>
    <w:rsid w:val="165706AE"/>
    <w:rsid w:val="16581C85"/>
    <w:rsid w:val="16589DE6"/>
    <w:rsid w:val="165A8FDC"/>
    <w:rsid w:val="165C1851"/>
    <w:rsid w:val="165C83EB"/>
    <w:rsid w:val="165E0C53"/>
    <w:rsid w:val="165F92B5"/>
    <w:rsid w:val="16610F8F"/>
    <w:rsid w:val="1664F7C0"/>
    <w:rsid w:val="166823A4"/>
    <w:rsid w:val="166AE2C7"/>
    <w:rsid w:val="166BAE27"/>
    <w:rsid w:val="166E4EA2"/>
    <w:rsid w:val="166E66AC"/>
    <w:rsid w:val="16723D1F"/>
    <w:rsid w:val="167257AB"/>
    <w:rsid w:val="1672D4DE"/>
    <w:rsid w:val="1672DE85"/>
    <w:rsid w:val="16741735"/>
    <w:rsid w:val="16762087"/>
    <w:rsid w:val="1676591C"/>
    <w:rsid w:val="167AC264"/>
    <w:rsid w:val="167CF4D0"/>
    <w:rsid w:val="167FF134"/>
    <w:rsid w:val="1683AFAA"/>
    <w:rsid w:val="16863B8C"/>
    <w:rsid w:val="168986C1"/>
    <w:rsid w:val="168B24FD"/>
    <w:rsid w:val="168B53F9"/>
    <w:rsid w:val="168BABE0"/>
    <w:rsid w:val="168E41C8"/>
    <w:rsid w:val="1690783C"/>
    <w:rsid w:val="16943CB4"/>
    <w:rsid w:val="1695B006"/>
    <w:rsid w:val="169C2374"/>
    <w:rsid w:val="169CC642"/>
    <w:rsid w:val="169D7F73"/>
    <w:rsid w:val="169E45E3"/>
    <w:rsid w:val="169E57DB"/>
    <w:rsid w:val="169E9FDC"/>
    <w:rsid w:val="16A090EC"/>
    <w:rsid w:val="16A1E908"/>
    <w:rsid w:val="16A35F1A"/>
    <w:rsid w:val="16A5E541"/>
    <w:rsid w:val="16AAC5F8"/>
    <w:rsid w:val="16ACFFEF"/>
    <w:rsid w:val="16AD8E94"/>
    <w:rsid w:val="16ADDE29"/>
    <w:rsid w:val="16AE197C"/>
    <w:rsid w:val="16AF4A17"/>
    <w:rsid w:val="16B5BD78"/>
    <w:rsid w:val="16BB24AC"/>
    <w:rsid w:val="16BCA489"/>
    <w:rsid w:val="16BCFA4F"/>
    <w:rsid w:val="16BD67D8"/>
    <w:rsid w:val="16BDC6A4"/>
    <w:rsid w:val="16C34AC0"/>
    <w:rsid w:val="16C35F7A"/>
    <w:rsid w:val="16C57ACF"/>
    <w:rsid w:val="16C90F53"/>
    <w:rsid w:val="16C9BAB0"/>
    <w:rsid w:val="16CD4530"/>
    <w:rsid w:val="16D28EC5"/>
    <w:rsid w:val="16D3C6BD"/>
    <w:rsid w:val="16D71CF0"/>
    <w:rsid w:val="16DC3423"/>
    <w:rsid w:val="16DCBB1A"/>
    <w:rsid w:val="16DE4ADB"/>
    <w:rsid w:val="16DE4FFE"/>
    <w:rsid w:val="16E1A1AA"/>
    <w:rsid w:val="16E2D047"/>
    <w:rsid w:val="16E3EF41"/>
    <w:rsid w:val="16E444AA"/>
    <w:rsid w:val="16E6A59F"/>
    <w:rsid w:val="16E77CAF"/>
    <w:rsid w:val="16E78D28"/>
    <w:rsid w:val="16E80805"/>
    <w:rsid w:val="16E8BC18"/>
    <w:rsid w:val="16E8F628"/>
    <w:rsid w:val="16E9A09E"/>
    <w:rsid w:val="16EA2722"/>
    <w:rsid w:val="16EBB6F3"/>
    <w:rsid w:val="16EC9B29"/>
    <w:rsid w:val="16EFFEF4"/>
    <w:rsid w:val="16F001ED"/>
    <w:rsid w:val="16F099ED"/>
    <w:rsid w:val="16F18AB9"/>
    <w:rsid w:val="16F26A25"/>
    <w:rsid w:val="16FC69D2"/>
    <w:rsid w:val="16FC826F"/>
    <w:rsid w:val="16FD178F"/>
    <w:rsid w:val="16FE0231"/>
    <w:rsid w:val="170248FA"/>
    <w:rsid w:val="17091D23"/>
    <w:rsid w:val="170C06FD"/>
    <w:rsid w:val="170DF0F6"/>
    <w:rsid w:val="170EFF83"/>
    <w:rsid w:val="170FAA58"/>
    <w:rsid w:val="171AC18C"/>
    <w:rsid w:val="171AC6CE"/>
    <w:rsid w:val="171B80D4"/>
    <w:rsid w:val="171D950F"/>
    <w:rsid w:val="171E1248"/>
    <w:rsid w:val="172209D8"/>
    <w:rsid w:val="17245875"/>
    <w:rsid w:val="17256CA2"/>
    <w:rsid w:val="17271B10"/>
    <w:rsid w:val="172737CC"/>
    <w:rsid w:val="17275CE1"/>
    <w:rsid w:val="1729460B"/>
    <w:rsid w:val="172E923C"/>
    <w:rsid w:val="172F8247"/>
    <w:rsid w:val="173046DA"/>
    <w:rsid w:val="173068A9"/>
    <w:rsid w:val="17321EBE"/>
    <w:rsid w:val="17328240"/>
    <w:rsid w:val="1734815E"/>
    <w:rsid w:val="17359FAB"/>
    <w:rsid w:val="173DBD9C"/>
    <w:rsid w:val="173E811A"/>
    <w:rsid w:val="173F7954"/>
    <w:rsid w:val="17423153"/>
    <w:rsid w:val="17432AC0"/>
    <w:rsid w:val="1744B5D8"/>
    <w:rsid w:val="1745358C"/>
    <w:rsid w:val="1746CC7C"/>
    <w:rsid w:val="1747C889"/>
    <w:rsid w:val="1748B659"/>
    <w:rsid w:val="1748C8AB"/>
    <w:rsid w:val="174A2A21"/>
    <w:rsid w:val="174B048F"/>
    <w:rsid w:val="174B3762"/>
    <w:rsid w:val="174B7003"/>
    <w:rsid w:val="174D1CD2"/>
    <w:rsid w:val="174E2CBB"/>
    <w:rsid w:val="174F2E7A"/>
    <w:rsid w:val="174F9C16"/>
    <w:rsid w:val="17503915"/>
    <w:rsid w:val="175485F8"/>
    <w:rsid w:val="17549D0F"/>
    <w:rsid w:val="17555C25"/>
    <w:rsid w:val="17564F21"/>
    <w:rsid w:val="17571C6E"/>
    <w:rsid w:val="17573514"/>
    <w:rsid w:val="1758C5B1"/>
    <w:rsid w:val="1759CF9C"/>
    <w:rsid w:val="175BF813"/>
    <w:rsid w:val="175C31B4"/>
    <w:rsid w:val="175C603D"/>
    <w:rsid w:val="175EB7AE"/>
    <w:rsid w:val="17605036"/>
    <w:rsid w:val="176063C0"/>
    <w:rsid w:val="1760B66A"/>
    <w:rsid w:val="1762DBC2"/>
    <w:rsid w:val="17645C12"/>
    <w:rsid w:val="176600F3"/>
    <w:rsid w:val="17661E94"/>
    <w:rsid w:val="17688150"/>
    <w:rsid w:val="176ECDE9"/>
    <w:rsid w:val="176F9D98"/>
    <w:rsid w:val="17711CC1"/>
    <w:rsid w:val="1771500B"/>
    <w:rsid w:val="17727DEE"/>
    <w:rsid w:val="1773F3E1"/>
    <w:rsid w:val="1774F958"/>
    <w:rsid w:val="177543E9"/>
    <w:rsid w:val="177DBFCC"/>
    <w:rsid w:val="177DE528"/>
    <w:rsid w:val="177E3896"/>
    <w:rsid w:val="177EB535"/>
    <w:rsid w:val="1781ADF6"/>
    <w:rsid w:val="1782A66C"/>
    <w:rsid w:val="178362AF"/>
    <w:rsid w:val="1783E322"/>
    <w:rsid w:val="1789A5EE"/>
    <w:rsid w:val="178B4094"/>
    <w:rsid w:val="178F56A2"/>
    <w:rsid w:val="1795DD3B"/>
    <w:rsid w:val="17966A06"/>
    <w:rsid w:val="179961E6"/>
    <w:rsid w:val="179AE8ED"/>
    <w:rsid w:val="179BA68B"/>
    <w:rsid w:val="17A4B7CE"/>
    <w:rsid w:val="17A6CCE5"/>
    <w:rsid w:val="17AAA003"/>
    <w:rsid w:val="17ADA081"/>
    <w:rsid w:val="17AE1520"/>
    <w:rsid w:val="17AE2E29"/>
    <w:rsid w:val="17AFB3CF"/>
    <w:rsid w:val="17AFD85B"/>
    <w:rsid w:val="17B0EF5B"/>
    <w:rsid w:val="17B739D9"/>
    <w:rsid w:val="17BB175E"/>
    <w:rsid w:val="17BCB1EA"/>
    <w:rsid w:val="17BE1745"/>
    <w:rsid w:val="17BF155A"/>
    <w:rsid w:val="17C1723D"/>
    <w:rsid w:val="17C3F252"/>
    <w:rsid w:val="17C47250"/>
    <w:rsid w:val="17C67533"/>
    <w:rsid w:val="17C82FF9"/>
    <w:rsid w:val="17C95A05"/>
    <w:rsid w:val="17CA3C9A"/>
    <w:rsid w:val="17CBE31E"/>
    <w:rsid w:val="17D02A72"/>
    <w:rsid w:val="17D3EA8F"/>
    <w:rsid w:val="17D6FAEB"/>
    <w:rsid w:val="17D9AF98"/>
    <w:rsid w:val="17DC7809"/>
    <w:rsid w:val="17DCAA7F"/>
    <w:rsid w:val="17DE8E47"/>
    <w:rsid w:val="17E158E8"/>
    <w:rsid w:val="17E3F972"/>
    <w:rsid w:val="17E8BDF6"/>
    <w:rsid w:val="17EB50FC"/>
    <w:rsid w:val="17EBEB0D"/>
    <w:rsid w:val="17EFD806"/>
    <w:rsid w:val="17F2E15E"/>
    <w:rsid w:val="17F2E9AE"/>
    <w:rsid w:val="17F49051"/>
    <w:rsid w:val="17F49E67"/>
    <w:rsid w:val="17F826A9"/>
    <w:rsid w:val="17F9C0A7"/>
    <w:rsid w:val="17FA1637"/>
    <w:rsid w:val="17FAF7C8"/>
    <w:rsid w:val="17FDA116"/>
    <w:rsid w:val="17FDEC77"/>
    <w:rsid w:val="17FED510"/>
    <w:rsid w:val="1800090B"/>
    <w:rsid w:val="180295C7"/>
    <w:rsid w:val="1804EFF1"/>
    <w:rsid w:val="1805FB6E"/>
    <w:rsid w:val="18072ECA"/>
    <w:rsid w:val="18079060"/>
    <w:rsid w:val="180AC678"/>
    <w:rsid w:val="180CDB70"/>
    <w:rsid w:val="180E4174"/>
    <w:rsid w:val="181359D8"/>
    <w:rsid w:val="1814D336"/>
    <w:rsid w:val="1817C3F4"/>
    <w:rsid w:val="181883F7"/>
    <w:rsid w:val="18196957"/>
    <w:rsid w:val="181A7509"/>
    <w:rsid w:val="181A8C21"/>
    <w:rsid w:val="181B3D7E"/>
    <w:rsid w:val="181B7EB8"/>
    <w:rsid w:val="181C26B2"/>
    <w:rsid w:val="181D7831"/>
    <w:rsid w:val="181D91A8"/>
    <w:rsid w:val="181EB80B"/>
    <w:rsid w:val="182031B6"/>
    <w:rsid w:val="1821BC7F"/>
    <w:rsid w:val="1821EB0C"/>
    <w:rsid w:val="1824A161"/>
    <w:rsid w:val="1824C3A2"/>
    <w:rsid w:val="18251B37"/>
    <w:rsid w:val="1825DF8A"/>
    <w:rsid w:val="18261942"/>
    <w:rsid w:val="1826DCB7"/>
    <w:rsid w:val="18282B54"/>
    <w:rsid w:val="18294249"/>
    <w:rsid w:val="182C06FE"/>
    <w:rsid w:val="18318E35"/>
    <w:rsid w:val="1831B5EC"/>
    <w:rsid w:val="18336661"/>
    <w:rsid w:val="18341D72"/>
    <w:rsid w:val="183543E9"/>
    <w:rsid w:val="183A992D"/>
    <w:rsid w:val="183BD0E8"/>
    <w:rsid w:val="184578EB"/>
    <w:rsid w:val="1848026C"/>
    <w:rsid w:val="184860DB"/>
    <w:rsid w:val="18497A4D"/>
    <w:rsid w:val="184C4437"/>
    <w:rsid w:val="184DAC36"/>
    <w:rsid w:val="184E83DF"/>
    <w:rsid w:val="18504E0A"/>
    <w:rsid w:val="18517C59"/>
    <w:rsid w:val="1852FB70"/>
    <w:rsid w:val="18535EAF"/>
    <w:rsid w:val="18561966"/>
    <w:rsid w:val="1857D130"/>
    <w:rsid w:val="18592B95"/>
    <w:rsid w:val="185B1F2E"/>
    <w:rsid w:val="185B232D"/>
    <w:rsid w:val="185C67E2"/>
    <w:rsid w:val="185F48CA"/>
    <w:rsid w:val="185FDA06"/>
    <w:rsid w:val="18602DF2"/>
    <w:rsid w:val="186076F1"/>
    <w:rsid w:val="1862B730"/>
    <w:rsid w:val="18658067"/>
    <w:rsid w:val="186675D6"/>
    <w:rsid w:val="186B267E"/>
    <w:rsid w:val="186CA525"/>
    <w:rsid w:val="186F9D67"/>
    <w:rsid w:val="18745C72"/>
    <w:rsid w:val="1874AE49"/>
    <w:rsid w:val="187648CD"/>
    <w:rsid w:val="1877913C"/>
    <w:rsid w:val="1879C2C3"/>
    <w:rsid w:val="187A61F1"/>
    <w:rsid w:val="187D880A"/>
    <w:rsid w:val="187E194E"/>
    <w:rsid w:val="187E9E38"/>
    <w:rsid w:val="18800D34"/>
    <w:rsid w:val="1882C76A"/>
    <w:rsid w:val="1885BB69"/>
    <w:rsid w:val="18872DB4"/>
    <w:rsid w:val="1888E415"/>
    <w:rsid w:val="1888ED3C"/>
    <w:rsid w:val="18899694"/>
    <w:rsid w:val="188C2C8A"/>
    <w:rsid w:val="188C3A49"/>
    <w:rsid w:val="18935427"/>
    <w:rsid w:val="1893D921"/>
    <w:rsid w:val="1893EB2F"/>
    <w:rsid w:val="1899319F"/>
    <w:rsid w:val="18A085D4"/>
    <w:rsid w:val="18A255E5"/>
    <w:rsid w:val="18A277AE"/>
    <w:rsid w:val="18A38454"/>
    <w:rsid w:val="18A4E6FC"/>
    <w:rsid w:val="18A60909"/>
    <w:rsid w:val="18A82FFD"/>
    <w:rsid w:val="18A8DDBF"/>
    <w:rsid w:val="18AE893D"/>
    <w:rsid w:val="18B3347B"/>
    <w:rsid w:val="18BD3857"/>
    <w:rsid w:val="18C32979"/>
    <w:rsid w:val="18C6BCB6"/>
    <w:rsid w:val="18C7D203"/>
    <w:rsid w:val="18C868EF"/>
    <w:rsid w:val="18C8A9F9"/>
    <w:rsid w:val="18CBF1FC"/>
    <w:rsid w:val="18CBFC43"/>
    <w:rsid w:val="18CDCD0D"/>
    <w:rsid w:val="18CFE7D4"/>
    <w:rsid w:val="18D03B1A"/>
    <w:rsid w:val="18D170CE"/>
    <w:rsid w:val="18D58780"/>
    <w:rsid w:val="18D657A8"/>
    <w:rsid w:val="18D965A4"/>
    <w:rsid w:val="18DB09AA"/>
    <w:rsid w:val="18DD3D25"/>
    <w:rsid w:val="18DF393C"/>
    <w:rsid w:val="18E0F062"/>
    <w:rsid w:val="18E52F50"/>
    <w:rsid w:val="18E79A62"/>
    <w:rsid w:val="18E8278B"/>
    <w:rsid w:val="18E8A978"/>
    <w:rsid w:val="18E9BBD9"/>
    <w:rsid w:val="18EA2330"/>
    <w:rsid w:val="18EAB152"/>
    <w:rsid w:val="18EB860A"/>
    <w:rsid w:val="18EBAB9A"/>
    <w:rsid w:val="18EE4283"/>
    <w:rsid w:val="18EEB6E1"/>
    <w:rsid w:val="18F043EA"/>
    <w:rsid w:val="18F1CFAA"/>
    <w:rsid w:val="18F2C231"/>
    <w:rsid w:val="18F4A752"/>
    <w:rsid w:val="18F4B6BC"/>
    <w:rsid w:val="18F50DAF"/>
    <w:rsid w:val="18F92577"/>
    <w:rsid w:val="18FAE23C"/>
    <w:rsid w:val="18FC3421"/>
    <w:rsid w:val="18FFDE6A"/>
    <w:rsid w:val="19006FF7"/>
    <w:rsid w:val="19027946"/>
    <w:rsid w:val="1904BD6B"/>
    <w:rsid w:val="19075829"/>
    <w:rsid w:val="190798CC"/>
    <w:rsid w:val="1907E5ED"/>
    <w:rsid w:val="1909545C"/>
    <w:rsid w:val="1909644B"/>
    <w:rsid w:val="190A4C86"/>
    <w:rsid w:val="190D917C"/>
    <w:rsid w:val="190FB08E"/>
    <w:rsid w:val="19123808"/>
    <w:rsid w:val="191263D4"/>
    <w:rsid w:val="19129251"/>
    <w:rsid w:val="1917D042"/>
    <w:rsid w:val="19198954"/>
    <w:rsid w:val="191B3620"/>
    <w:rsid w:val="191BC4C6"/>
    <w:rsid w:val="191FAA30"/>
    <w:rsid w:val="1921848C"/>
    <w:rsid w:val="19222C82"/>
    <w:rsid w:val="1922D040"/>
    <w:rsid w:val="192383EE"/>
    <w:rsid w:val="1924C8B3"/>
    <w:rsid w:val="19260C2A"/>
    <w:rsid w:val="192A1CD7"/>
    <w:rsid w:val="192AFA66"/>
    <w:rsid w:val="192BA80B"/>
    <w:rsid w:val="192D699F"/>
    <w:rsid w:val="192DF0D7"/>
    <w:rsid w:val="192F5751"/>
    <w:rsid w:val="193332AE"/>
    <w:rsid w:val="19354825"/>
    <w:rsid w:val="19358C8F"/>
    <w:rsid w:val="1938CF1B"/>
    <w:rsid w:val="19394936"/>
    <w:rsid w:val="193A070F"/>
    <w:rsid w:val="193CAB38"/>
    <w:rsid w:val="193F4A0F"/>
    <w:rsid w:val="19427AF6"/>
    <w:rsid w:val="1942BCD6"/>
    <w:rsid w:val="194511A6"/>
    <w:rsid w:val="1945524D"/>
    <w:rsid w:val="19473871"/>
    <w:rsid w:val="19497263"/>
    <w:rsid w:val="1949CE9D"/>
    <w:rsid w:val="194BB0C6"/>
    <w:rsid w:val="194BC39F"/>
    <w:rsid w:val="194DCDE2"/>
    <w:rsid w:val="194FAE29"/>
    <w:rsid w:val="19509A96"/>
    <w:rsid w:val="19511C35"/>
    <w:rsid w:val="19533DB6"/>
    <w:rsid w:val="19545102"/>
    <w:rsid w:val="19594057"/>
    <w:rsid w:val="195A4EBC"/>
    <w:rsid w:val="196028F6"/>
    <w:rsid w:val="1962F9B6"/>
    <w:rsid w:val="1965B4FA"/>
    <w:rsid w:val="1965DA52"/>
    <w:rsid w:val="196628EE"/>
    <w:rsid w:val="196AB22D"/>
    <w:rsid w:val="196CCBE3"/>
    <w:rsid w:val="196CEB63"/>
    <w:rsid w:val="196D6B44"/>
    <w:rsid w:val="19709504"/>
    <w:rsid w:val="197705D8"/>
    <w:rsid w:val="1977648A"/>
    <w:rsid w:val="197857D5"/>
    <w:rsid w:val="1978711C"/>
    <w:rsid w:val="19787FF3"/>
    <w:rsid w:val="197A798F"/>
    <w:rsid w:val="197B0819"/>
    <w:rsid w:val="197B5818"/>
    <w:rsid w:val="197D1492"/>
    <w:rsid w:val="197E762B"/>
    <w:rsid w:val="19818F34"/>
    <w:rsid w:val="19847E16"/>
    <w:rsid w:val="1989A772"/>
    <w:rsid w:val="198A3913"/>
    <w:rsid w:val="198BFBD9"/>
    <w:rsid w:val="198C24D4"/>
    <w:rsid w:val="198D181A"/>
    <w:rsid w:val="198E904A"/>
    <w:rsid w:val="198EEF5A"/>
    <w:rsid w:val="198F40BA"/>
    <w:rsid w:val="19914845"/>
    <w:rsid w:val="1991C752"/>
    <w:rsid w:val="1992C2D7"/>
    <w:rsid w:val="1994A4E6"/>
    <w:rsid w:val="19982908"/>
    <w:rsid w:val="1999F439"/>
    <w:rsid w:val="199B6065"/>
    <w:rsid w:val="199CE7ED"/>
    <w:rsid w:val="199D2FDC"/>
    <w:rsid w:val="199F7AF9"/>
    <w:rsid w:val="199F8AE4"/>
    <w:rsid w:val="19A042DB"/>
    <w:rsid w:val="19A37FBC"/>
    <w:rsid w:val="19A3A52E"/>
    <w:rsid w:val="19A43E54"/>
    <w:rsid w:val="19A45EFE"/>
    <w:rsid w:val="19A49A3A"/>
    <w:rsid w:val="19A6ED1F"/>
    <w:rsid w:val="19A7FF26"/>
    <w:rsid w:val="19ABBEB6"/>
    <w:rsid w:val="19AEC112"/>
    <w:rsid w:val="19AEE2C9"/>
    <w:rsid w:val="19B0CF95"/>
    <w:rsid w:val="19B259F4"/>
    <w:rsid w:val="19BA477A"/>
    <w:rsid w:val="19BB9589"/>
    <w:rsid w:val="19C6A045"/>
    <w:rsid w:val="19C944D2"/>
    <w:rsid w:val="19CB475F"/>
    <w:rsid w:val="19CC2847"/>
    <w:rsid w:val="19CECB9C"/>
    <w:rsid w:val="19D1C424"/>
    <w:rsid w:val="19D6CEB7"/>
    <w:rsid w:val="19D821AE"/>
    <w:rsid w:val="19D923D3"/>
    <w:rsid w:val="19DA7EC3"/>
    <w:rsid w:val="19E15D19"/>
    <w:rsid w:val="19E2A830"/>
    <w:rsid w:val="19E41267"/>
    <w:rsid w:val="19E66F81"/>
    <w:rsid w:val="19EFF714"/>
    <w:rsid w:val="19F196BF"/>
    <w:rsid w:val="19F407FC"/>
    <w:rsid w:val="19F90148"/>
    <w:rsid w:val="19F94448"/>
    <w:rsid w:val="19FB192B"/>
    <w:rsid w:val="19FE1406"/>
    <w:rsid w:val="1A000AF2"/>
    <w:rsid w:val="1A004080"/>
    <w:rsid w:val="1A00D567"/>
    <w:rsid w:val="1A00E13C"/>
    <w:rsid w:val="1A02F22C"/>
    <w:rsid w:val="1A05F635"/>
    <w:rsid w:val="1A09035E"/>
    <w:rsid w:val="1A148F94"/>
    <w:rsid w:val="1A163169"/>
    <w:rsid w:val="1A167028"/>
    <w:rsid w:val="1A17320B"/>
    <w:rsid w:val="1A187255"/>
    <w:rsid w:val="1A1A0CB5"/>
    <w:rsid w:val="1A1D65D4"/>
    <w:rsid w:val="1A1F8781"/>
    <w:rsid w:val="1A1FC4A6"/>
    <w:rsid w:val="1A216C8F"/>
    <w:rsid w:val="1A21BA3E"/>
    <w:rsid w:val="1A21FA56"/>
    <w:rsid w:val="1A231C43"/>
    <w:rsid w:val="1A23211C"/>
    <w:rsid w:val="1A247318"/>
    <w:rsid w:val="1A295640"/>
    <w:rsid w:val="1A2BC486"/>
    <w:rsid w:val="1A2D1FC9"/>
    <w:rsid w:val="1A2E1C3F"/>
    <w:rsid w:val="1A3220E4"/>
    <w:rsid w:val="1A333131"/>
    <w:rsid w:val="1A351DF7"/>
    <w:rsid w:val="1A3D369C"/>
    <w:rsid w:val="1A3EBC01"/>
    <w:rsid w:val="1A428970"/>
    <w:rsid w:val="1A43259B"/>
    <w:rsid w:val="1A483267"/>
    <w:rsid w:val="1A4A3779"/>
    <w:rsid w:val="1A4A3F7C"/>
    <w:rsid w:val="1A4C5981"/>
    <w:rsid w:val="1A4D38B7"/>
    <w:rsid w:val="1A4E3333"/>
    <w:rsid w:val="1A4EF8E3"/>
    <w:rsid w:val="1A5085C0"/>
    <w:rsid w:val="1A519E47"/>
    <w:rsid w:val="1A553BC6"/>
    <w:rsid w:val="1A5659D7"/>
    <w:rsid w:val="1A57686D"/>
    <w:rsid w:val="1A57B528"/>
    <w:rsid w:val="1A57EE98"/>
    <w:rsid w:val="1A598EEF"/>
    <w:rsid w:val="1A5F5E9A"/>
    <w:rsid w:val="1A67CCA4"/>
    <w:rsid w:val="1A68A84F"/>
    <w:rsid w:val="1A6BCE14"/>
    <w:rsid w:val="1A6C0346"/>
    <w:rsid w:val="1A6D8828"/>
    <w:rsid w:val="1A6F65CB"/>
    <w:rsid w:val="1A7034FA"/>
    <w:rsid w:val="1A72573C"/>
    <w:rsid w:val="1A74D3BB"/>
    <w:rsid w:val="1A75EF2C"/>
    <w:rsid w:val="1A76D29B"/>
    <w:rsid w:val="1A784A11"/>
    <w:rsid w:val="1A79A5D4"/>
    <w:rsid w:val="1A7D7FCA"/>
    <w:rsid w:val="1A7ED4FE"/>
    <w:rsid w:val="1A800545"/>
    <w:rsid w:val="1A80158F"/>
    <w:rsid w:val="1A80D373"/>
    <w:rsid w:val="1A822201"/>
    <w:rsid w:val="1A8378C0"/>
    <w:rsid w:val="1A856EF4"/>
    <w:rsid w:val="1A88059C"/>
    <w:rsid w:val="1A88BFE7"/>
    <w:rsid w:val="1A8C1379"/>
    <w:rsid w:val="1A8C55C9"/>
    <w:rsid w:val="1A8C9D35"/>
    <w:rsid w:val="1A8DCAEC"/>
    <w:rsid w:val="1A8F4901"/>
    <w:rsid w:val="1A8FB012"/>
    <w:rsid w:val="1A909F63"/>
    <w:rsid w:val="1A935911"/>
    <w:rsid w:val="1A952635"/>
    <w:rsid w:val="1A9EE9FA"/>
    <w:rsid w:val="1A9FD2D1"/>
    <w:rsid w:val="1AA2DC15"/>
    <w:rsid w:val="1AA37546"/>
    <w:rsid w:val="1AA46FD5"/>
    <w:rsid w:val="1AA48494"/>
    <w:rsid w:val="1AA49CBE"/>
    <w:rsid w:val="1AA7BDC6"/>
    <w:rsid w:val="1AA8E937"/>
    <w:rsid w:val="1AABFD9E"/>
    <w:rsid w:val="1AAD3611"/>
    <w:rsid w:val="1AAD7A88"/>
    <w:rsid w:val="1AADA26A"/>
    <w:rsid w:val="1AB17859"/>
    <w:rsid w:val="1AB58045"/>
    <w:rsid w:val="1AB637DD"/>
    <w:rsid w:val="1ABC99F8"/>
    <w:rsid w:val="1ABD9991"/>
    <w:rsid w:val="1ABEDD41"/>
    <w:rsid w:val="1ABEE94B"/>
    <w:rsid w:val="1AC09DAA"/>
    <w:rsid w:val="1AC106E0"/>
    <w:rsid w:val="1AC286B9"/>
    <w:rsid w:val="1AC380E1"/>
    <w:rsid w:val="1AC44DE6"/>
    <w:rsid w:val="1AC689DC"/>
    <w:rsid w:val="1ACB59BF"/>
    <w:rsid w:val="1ACC4280"/>
    <w:rsid w:val="1ACCB4DB"/>
    <w:rsid w:val="1ACD5AD1"/>
    <w:rsid w:val="1ACDAD78"/>
    <w:rsid w:val="1ACED709"/>
    <w:rsid w:val="1ACF9552"/>
    <w:rsid w:val="1AD02F84"/>
    <w:rsid w:val="1AD30F2A"/>
    <w:rsid w:val="1AD4410F"/>
    <w:rsid w:val="1AD46F80"/>
    <w:rsid w:val="1AD656AA"/>
    <w:rsid w:val="1AD6A4B4"/>
    <w:rsid w:val="1AD9D443"/>
    <w:rsid w:val="1AD9E948"/>
    <w:rsid w:val="1AD9EE3C"/>
    <w:rsid w:val="1ADC6353"/>
    <w:rsid w:val="1ADDB52D"/>
    <w:rsid w:val="1ADDD254"/>
    <w:rsid w:val="1AE1852E"/>
    <w:rsid w:val="1AE46759"/>
    <w:rsid w:val="1AE76B2B"/>
    <w:rsid w:val="1AE78995"/>
    <w:rsid w:val="1AE916DC"/>
    <w:rsid w:val="1AEBC819"/>
    <w:rsid w:val="1AEBCBBE"/>
    <w:rsid w:val="1AEC53EF"/>
    <w:rsid w:val="1AED5CC8"/>
    <w:rsid w:val="1AF0B33D"/>
    <w:rsid w:val="1AF19F28"/>
    <w:rsid w:val="1AF318D6"/>
    <w:rsid w:val="1AF55214"/>
    <w:rsid w:val="1AF6752E"/>
    <w:rsid w:val="1AF7DBDD"/>
    <w:rsid w:val="1AF9D5A8"/>
    <w:rsid w:val="1AFAF770"/>
    <w:rsid w:val="1AFB2B95"/>
    <w:rsid w:val="1AFDFF43"/>
    <w:rsid w:val="1AFE0BD4"/>
    <w:rsid w:val="1AFE0FD0"/>
    <w:rsid w:val="1B0294E9"/>
    <w:rsid w:val="1B036161"/>
    <w:rsid w:val="1B048112"/>
    <w:rsid w:val="1B065CB0"/>
    <w:rsid w:val="1B0710E0"/>
    <w:rsid w:val="1B0B6629"/>
    <w:rsid w:val="1B0B6EDF"/>
    <w:rsid w:val="1B0CD5AA"/>
    <w:rsid w:val="1B0DCD49"/>
    <w:rsid w:val="1B167242"/>
    <w:rsid w:val="1B19649E"/>
    <w:rsid w:val="1B1E1B16"/>
    <w:rsid w:val="1B210486"/>
    <w:rsid w:val="1B215832"/>
    <w:rsid w:val="1B288C5D"/>
    <w:rsid w:val="1B295B8D"/>
    <w:rsid w:val="1B2A5E00"/>
    <w:rsid w:val="1B2DA269"/>
    <w:rsid w:val="1B3095B4"/>
    <w:rsid w:val="1B315C6D"/>
    <w:rsid w:val="1B31DFDE"/>
    <w:rsid w:val="1B321CE3"/>
    <w:rsid w:val="1B33A492"/>
    <w:rsid w:val="1B34A74C"/>
    <w:rsid w:val="1B37E9A5"/>
    <w:rsid w:val="1B38D5E3"/>
    <w:rsid w:val="1B38FDBB"/>
    <w:rsid w:val="1B3A696A"/>
    <w:rsid w:val="1B3BDA62"/>
    <w:rsid w:val="1B3D801B"/>
    <w:rsid w:val="1B3FBC18"/>
    <w:rsid w:val="1B407462"/>
    <w:rsid w:val="1B41C844"/>
    <w:rsid w:val="1B42673A"/>
    <w:rsid w:val="1B43CF87"/>
    <w:rsid w:val="1B46B4F7"/>
    <w:rsid w:val="1B4A215F"/>
    <w:rsid w:val="1B4A7498"/>
    <w:rsid w:val="1B4AC102"/>
    <w:rsid w:val="1B4B3407"/>
    <w:rsid w:val="1B4B3ECB"/>
    <w:rsid w:val="1B4BA9F3"/>
    <w:rsid w:val="1B4C04E4"/>
    <w:rsid w:val="1B4E2749"/>
    <w:rsid w:val="1B4E4016"/>
    <w:rsid w:val="1B53B40C"/>
    <w:rsid w:val="1B5644B6"/>
    <w:rsid w:val="1B57D1A7"/>
    <w:rsid w:val="1B58DD39"/>
    <w:rsid w:val="1B5999C5"/>
    <w:rsid w:val="1B59AC21"/>
    <w:rsid w:val="1B5B8550"/>
    <w:rsid w:val="1B5CD857"/>
    <w:rsid w:val="1B663970"/>
    <w:rsid w:val="1B6794FC"/>
    <w:rsid w:val="1B6EA8BE"/>
    <w:rsid w:val="1B6EFDDD"/>
    <w:rsid w:val="1B71196F"/>
    <w:rsid w:val="1B72D105"/>
    <w:rsid w:val="1B73D37D"/>
    <w:rsid w:val="1B778603"/>
    <w:rsid w:val="1B77A0E4"/>
    <w:rsid w:val="1B798C20"/>
    <w:rsid w:val="1B7F24F7"/>
    <w:rsid w:val="1B808F49"/>
    <w:rsid w:val="1B81E075"/>
    <w:rsid w:val="1B823E32"/>
    <w:rsid w:val="1B84C68D"/>
    <w:rsid w:val="1B86DF02"/>
    <w:rsid w:val="1B8A2497"/>
    <w:rsid w:val="1B8C2B93"/>
    <w:rsid w:val="1B90FE12"/>
    <w:rsid w:val="1B91813E"/>
    <w:rsid w:val="1B921BAC"/>
    <w:rsid w:val="1B9428BF"/>
    <w:rsid w:val="1B9934B1"/>
    <w:rsid w:val="1B99C0A4"/>
    <w:rsid w:val="1B9B0DFB"/>
    <w:rsid w:val="1B9CFE4B"/>
    <w:rsid w:val="1B9DF6FC"/>
    <w:rsid w:val="1B9E57DA"/>
    <w:rsid w:val="1BA05862"/>
    <w:rsid w:val="1BA1311A"/>
    <w:rsid w:val="1BA24D49"/>
    <w:rsid w:val="1BA3AFAD"/>
    <w:rsid w:val="1BA4108C"/>
    <w:rsid w:val="1BA6BDE9"/>
    <w:rsid w:val="1BA72C54"/>
    <w:rsid w:val="1BA8151E"/>
    <w:rsid w:val="1BA82463"/>
    <w:rsid w:val="1BA89943"/>
    <w:rsid w:val="1BA8B50E"/>
    <w:rsid w:val="1BAFBB03"/>
    <w:rsid w:val="1BB357A6"/>
    <w:rsid w:val="1BB5656E"/>
    <w:rsid w:val="1BB6921B"/>
    <w:rsid w:val="1BB85979"/>
    <w:rsid w:val="1BB86F85"/>
    <w:rsid w:val="1BB89CB4"/>
    <w:rsid w:val="1BB9510B"/>
    <w:rsid w:val="1BB98C33"/>
    <w:rsid w:val="1BBA28E1"/>
    <w:rsid w:val="1BBC7882"/>
    <w:rsid w:val="1BBD0BA4"/>
    <w:rsid w:val="1BC22757"/>
    <w:rsid w:val="1BC2DA31"/>
    <w:rsid w:val="1BC4F912"/>
    <w:rsid w:val="1BC5E719"/>
    <w:rsid w:val="1BC7157B"/>
    <w:rsid w:val="1BC8DC30"/>
    <w:rsid w:val="1BC9D146"/>
    <w:rsid w:val="1BC9D580"/>
    <w:rsid w:val="1BCD10C4"/>
    <w:rsid w:val="1BCF42BC"/>
    <w:rsid w:val="1BCF863D"/>
    <w:rsid w:val="1BCF8BDE"/>
    <w:rsid w:val="1BD07B4C"/>
    <w:rsid w:val="1BD1C7F7"/>
    <w:rsid w:val="1BD1FE03"/>
    <w:rsid w:val="1BD21D78"/>
    <w:rsid w:val="1BD40BEB"/>
    <w:rsid w:val="1BD5BB73"/>
    <w:rsid w:val="1BD5EE88"/>
    <w:rsid w:val="1BD7D195"/>
    <w:rsid w:val="1BD8A4CD"/>
    <w:rsid w:val="1BDA2C66"/>
    <w:rsid w:val="1BDEC2E5"/>
    <w:rsid w:val="1BDF36CC"/>
    <w:rsid w:val="1BDF49BF"/>
    <w:rsid w:val="1BE43424"/>
    <w:rsid w:val="1BEA05DB"/>
    <w:rsid w:val="1BEC3EBD"/>
    <w:rsid w:val="1BED79B5"/>
    <w:rsid w:val="1BF10506"/>
    <w:rsid w:val="1BF2FC15"/>
    <w:rsid w:val="1BF9FD40"/>
    <w:rsid w:val="1BFA3283"/>
    <w:rsid w:val="1BFA38D5"/>
    <w:rsid w:val="1BFA5CC2"/>
    <w:rsid w:val="1BFEBB29"/>
    <w:rsid w:val="1C03A711"/>
    <w:rsid w:val="1C03D51D"/>
    <w:rsid w:val="1C042745"/>
    <w:rsid w:val="1C04F0FF"/>
    <w:rsid w:val="1C056E93"/>
    <w:rsid w:val="1C08899D"/>
    <w:rsid w:val="1C08E98F"/>
    <w:rsid w:val="1C0907C4"/>
    <w:rsid w:val="1C09CA47"/>
    <w:rsid w:val="1C0BC025"/>
    <w:rsid w:val="1C0D0649"/>
    <w:rsid w:val="1C0D7302"/>
    <w:rsid w:val="1C0F2FC0"/>
    <w:rsid w:val="1C133434"/>
    <w:rsid w:val="1C141A7A"/>
    <w:rsid w:val="1C176880"/>
    <w:rsid w:val="1C18EAC6"/>
    <w:rsid w:val="1C1B4F9A"/>
    <w:rsid w:val="1C1C3FB7"/>
    <w:rsid w:val="1C1C81C3"/>
    <w:rsid w:val="1C1DB995"/>
    <w:rsid w:val="1C1DF10A"/>
    <w:rsid w:val="1C1E6E25"/>
    <w:rsid w:val="1C1EB1F4"/>
    <w:rsid w:val="1C1EE7C1"/>
    <w:rsid w:val="1C212FF1"/>
    <w:rsid w:val="1C2447D3"/>
    <w:rsid w:val="1C26DF6B"/>
    <w:rsid w:val="1C29DFC1"/>
    <w:rsid w:val="1C2A5E4A"/>
    <w:rsid w:val="1C2CBA11"/>
    <w:rsid w:val="1C300313"/>
    <w:rsid w:val="1C301C71"/>
    <w:rsid w:val="1C317961"/>
    <w:rsid w:val="1C334829"/>
    <w:rsid w:val="1C344E32"/>
    <w:rsid w:val="1C3556A1"/>
    <w:rsid w:val="1C356158"/>
    <w:rsid w:val="1C369C74"/>
    <w:rsid w:val="1C3711D1"/>
    <w:rsid w:val="1C37C16B"/>
    <w:rsid w:val="1C3A4F49"/>
    <w:rsid w:val="1C3AE558"/>
    <w:rsid w:val="1C3D918B"/>
    <w:rsid w:val="1C3E4557"/>
    <w:rsid w:val="1C3F6CE6"/>
    <w:rsid w:val="1C4166C9"/>
    <w:rsid w:val="1C417C5C"/>
    <w:rsid w:val="1C43F789"/>
    <w:rsid w:val="1C48E05D"/>
    <w:rsid w:val="1C4A3313"/>
    <w:rsid w:val="1C4C5DCA"/>
    <w:rsid w:val="1C4C7B6A"/>
    <w:rsid w:val="1C4EED54"/>
    <w:rsid w:val="1C4FDB2E"/>
    <w:rsid w:val="1C521A5B"/>
    <w:rsid w:val="1C52470E"/>
    <w:rsid w:val="1C52C26A"/>
    <w:rsid w:val="1C545BC3"/>
    <w:rsid w:val="1C55F472"/>
    <w:rsid w:val="1C579468"/>
    <w:rsid w:val="1C5984BD"/>
    <w:rsid w:val="1C5DABBC"/>
    <w:rsid w:val="1C5DEFB7"/>
    <w:rsid w:val="1C5EDC86"/>
    <w:rsid w:val="1C673231"/>
    <w:rsid w:val="1C68AA06"/>
    <w:rsid w:val="1C703E6D"/>
    <w:rsid w:val="1C711EE1"/>
    <w:rsid w:val="1C71796E"/>
    <w:rsid w:val="1C755C5D"/>
    <w:rsid w:val="1C77AC8D"/>
    <w:rsid w:val="1C7D839E"/>
    <w:rsid w:val="1C7EA15B"/>
    <w:rsid w:val="1C80878F"/>
    <w:rsid w:val="1C82ABBA"/>
    <w:rsid w:val="1C835188"/>
    <w:rsid w:val="1C84A56A"/>
    <w:rsid w:val="1C84AD90"/>
    <w:rsid w:val="1C85DDC2"/>
    <w:rsid w:val="1C8625B1"/>
    <w:rsid w:val="1C8847B7"/>
    <w:rsid w:val="1C885F45"/>
    <w:rsid w:val="1C89EA5C"/>
    <w:rsid w:val="1C8BDF7D"/>
    <w:rsid w:val="1C8D6F24"/>
    <w:rsid w:val="1C8F9A24"/>
    <w:rsid w:val="1C925998"/>
    <w:rsid w:val="1C96F345"/>
    <w:rsid w:val="1C9D2CC9"/>
    <w:rsid w:val="1C9E0C51"/>
    <w:rsid w:val="1CA139E8"/>
    <w:rsid w:val="1CA13A0B"/>
    <w:rsid w:val="1CA5F7A9"/>
    <w:rsid w:val="1CA6AC93"/>
    <w:rsid w:val="1CA85396"/>
    <w:rsid w:val="1CAA01B8"/>
    <w:rsid w:val="1CAA3584"/>
    <w:rsid w:val="1CABF7C1"/>
    <w:rsid w:val="1CAF0361"/>
    <w:rsid w:val="1CB2B558"/>
    <w:rsid w:val="1CB537F2"/>
    <w:rsid w:val="1CBB5680"/>
    <w:rsid w:val="1CBC071E"/>
    <w:rsid w:val="1CBC2352"/>
    <w:rsid w:val="1CBF4F0E"/>
    <w:rsid w:val="1CC09EC4"/>
    <w:rsid w:val="1CC0C440"/>
    <w:rsid w:val="1CC1D154"/>
    <w:rsid w:val="1CC37D92"/>
    <w:rsid w:val="1CC50F3E"/>
    <w:rsid w:val="1CC71457"/>
    <w:rsid w:val="1CC76551"/>
    <w:rsid w:val="1CC8A3C1"/>
    <w:rsid w:val="1CCAE819"/>
    <w:rsid w:val="1CCB72FA"/>
    <w:rsid w:val="1CCF0C79"/>
    <w:rsid w:val="1CCF4B8C"/>
    <w:rsid w:val="1CD04DAA"/>
    <w:rsid w:val="1CD8C138"/>
    <w:rsid w:val="1CD987C7"/>
    <w:rsid w:val="1CDC506D"/>
    <w:rsid w:val="1CE0E9BF"/>
    <w:rsid w:val="1CE24991"/>
    <w:rsid w:val="1CE51017"/>
    <w:rsid w:val="1CE68982"/>
    <w:rsid w:val="1CE869B4"/>
    <w:rsid w:val="1CE8B937"/>
    <w:rsid w:val="1CE8FDCB"/>
    <w:rsid w:val="1CE9FAB6"/>
    <w:rsid w:val="1CECEA60"/>
    <w:rsid w:val="1CEDE19A"/>
    <w:rsid w:val="1CEF6801"/>
    <w:rsid w:val="1CF287EE"/>
    <w:rsid w:val="1CF5140D"/>
    <w:rsid w:val="1CF6AD4D"/>
    <w:rsid w:val="1CF87D1D"/>
    <w:rsid w:val="1CFA8099"/>
    <w:rsid w:val="1CFD4417"/>
    <w:rsid w:val="1D02833C"/>
    <w:rsid w:val="1D02984C"/>
    <w:rsid w:val="1D02EAFD"/>
    <w:rsid w:val="1D03EA03"/>
    <w:rsid w:val="1D0432A3"/>
    <w:rsid w:val="1D04E97A"/>
    <w:rsid w:val="1D05C026"/>
    <w:rsid w:val="1D06AE1C"/>
    <w:rsid w:val="1D075732"/>
    <w:rsid w:val="1D07B76C"/>
    <w:rsid w:val="1D09C9A6"/>
    <w:rsid w:val="1D0E90F1"/>
    <w:rsid w:val="1D0FC7A9"/>
    <w:rsid w:val="1D104C3B"/>
    <w:rsid w:val="1D13F5F0"/>
    <w:rsid w:val="1D172514"/>
    <w:rsid w:val="1D1757BE"/>
    <w:rsid w:val="1D1C5FAA"/>
    <w:rsid w:val="1D1E2F3E"/>
    <w:rsid w:val="1D1F77E0"/>
    <w:rsid w:val="1D201770"/>
    <w:rsid w:val="1D2310D8"/>
    <w:rsid w:val="1D234A63"/>
    <w:rsid w:val="1D23A513"/>
    <w:rsid w:val="1D256026"/>
    <w:rsid w:val="1D2709BD"/>
    <w:rsid w:val="1D284C1F"/>
    <w:rsid w:val="1D287F11"/>
    <w:rsid w:val="1D2D12CE"/>
    <w:rsid w:val="1D2E6A26"/>
    <w:rsid w:val="1D2F5E49"/>
    <w:rsid w:val="1D320496"/>
    <w:rsid w:val="1D3239B6"/>
    <w:rsid w:val="1D327E93"/>
    <w:rsid w:val="1D331DCB"/>
    <w:rsid w:val="1D34EEF8"/>
    <w:rsid w:val="1D369560"/>
    <w:rsid w:val="1D3752CA"/>
    <w:rsid w:val="1D37BA5C"/>
    <w:rsid w:val="1D393B32"/>
    <w:rsid w:val="1D39AE09"/>
    <w:rsid w:val="1D39B634"/>
    <w:rsid w:val="1D3A904D"/>
    <w:rsid w:val="1D3CF288"/>
    <w:rsid w:val="1D3CF690"/>
    <w:rsid w:val="1D3DFFAE"/>
    <w:rsid w:val="1D3EC391"/>
    <w:rsid w:val="1D3FE3AC"/>
    <w:rsid w:val="1D440B24"/>
    <w:rsid w:val="1D4578C0"/>
    <w:rsid w:val="1D4697C1"/>
    <w:rsid w:val="1D4B5286"/>
    <w:rsid w:val="1D4B7ED3"/>
    <w:rsid w:val="1D4BCA57"/>
    <w:rsid w:val="1D52C31A"/>
    <w:rsid w:val="1D55AF3B"/>
    <w:rsid w:val="1D599764"/>
    <w:rsid w:val="1D5C62D5"/>
    <w:rsid w:val="1D5EC0A3"/>
    <w:rsid w:val="1D5FBB8C"/>
    <w:rsid w:val="1D5FC236"/>
    <w:rsid w:val="1D604413"/>
    <w:rsid w:val="1D616B6F"/>
    <w:rsid w:val="1D6374AE"/>
    <w:rsid w:val="1D663221"/>
    <w:rsid w:val="1D6653E0"/>
    <w:rsid w:val="1D666080"/>
    <w:rsid w:val="1D6885DC"/>
    <w:rsid w:val="1D6A53CC"/>
    <w:rsid w:val="1D6BD442"/>
    <w:rsid w:val="1D6C4E87"/>
    <w:rsid w:val="1D6C51F3"/>
    <w:rsid w:val="1D6D1383"/>
    <w:rsid w:val="1D6DBDD6"/>
    <w:rsid w:val="1D6EE842"/>
    <w:rsid w:val="1D6F694D"/>
    <w:rsid w:val="1D71FB98"/>
    <w:rsid w:val="1D7405EE"/>
    <w:rsid w:val="1D747383"/>
    <w:rsid w:val="1D76E5CA"/>
    <w:rsid w:val="1D78BC56"/>
    <w:rsid w:val="1D795CDE"/>
    <w:rsid w:val="1D7B75CF"/>
    <w:rsid w:val="1D7C1D0C"/>
    <w:rsid w:val="1D7E80E8"/>
    <w:rsid w:val="1D847A20"/>
    <w:rsid w:val="1D8709FF"/>
    <w:rsid w:val="1D8EDF7A"/>
    <w:rsid w:val="1D91267A"/>
    <w:rsid w:val="1D92F8D4"/>
    <w:rsid w:val="1D944832"/>
    <w:rsid w:val="1D9B77A6"/>
    <w:rsid w:val="1D9D22A0"/>
    <w:rsid w:val="1D9D4EAE"/>
    <w:rsid w:val="1D9DA65F"/>
    <w:rsid w:val="1D9DF877"/>
    <w:rsid w:val="1D9F92C9"/>
    <w:rsid w:val="1DA2D6E5"/>
    <w:rsid w:val="1DA365AC"/>
    <w:rsid w:val="1DA40E60"/>
    <w:rsid w:val="1DA43B97"/>
    <w:rsid w:val="1DA6E8D9"/>
    <w:rsid w:val="1DA9E2BC"/>
    <w:rsid w:val="1DAE88ED"/>
    <w:rsid w:val="1DAED0C2"/>
    <w:rsid w:val="1DAF96F8"/>
    <w:rsid w:val="1DB39DCC"/>
    <w:rsid w:val="1DB52B02"/>
    <w:rsid w:val="1DB6666E"/>
    <w:rsid w:val="1DB93692"/>
    <w:rsid w:val="1DBBA82C"/>
    <w:rsid w:val="1DBBC735"/>
    <w:rsid w:val="1DBE1B03"/>
    <w:rsid w:val="1DC12418"/>
    <w:rsid w:val="1DC6B132"/>
    <w:rsid w:val="1DC85B9D"/>
    <w:rsid w:val="1DC8F46B"/>
    <w:rsid w:val="1DCB701B"/>
    <w:rsid w:val="1DCD6359"/>
    <w:rsid w:val="1DD1ED9D"/>
    <w:rsid w:val="1DD3886F"/>
    <w:rsid w:val="1DD46E4E"/>
    <w:rsid w:val="1DD88C36"/>
    <w:rsid w:val="1DD8C7E5"/>
    <w:rsid w:val="1DDD7C7F"/>
    <w:rsid w:val="1DE13FA4"/>
    <w:rsid w:val="1DE18EAF"/>
    <w:rsid w:val="1DE1E250"/>
    <w:rsid w:val="1DE24B66"/>
    <w:rsid w:val="1DE30D88"/>
    <w:rsid w:val="1DE3CFED"/>
    <w:rsid w:val="1DE3EC48"/>
    <w:rsid w:val="1DE41F23"/>
    <w:rsid w:val="1DE4D273"/>
    <w:rsid w:val="1DE6C137"/>
    <w:rsid w:val="1DE8B279"/>
    <w:rsid w:val="1DE916C2"/>
    <w:rsid w:val="1DE926FD"/>
    <w:rsid w:val="1DEA8065"/>
    <w:rsid w:val="1DEC3B06"/>
    <w:rsid w:val="1DEF35E9"/>
    <w:rsid w:val="1DF14FBA"/>
    <w:rsid w:val="1DF3031C"/>
    <w:rsid w:val="1DF364C9"/>
    <w:rsid w:val="1DF54CC2"/>
    <w:rsid w:val="1DF84BF4"/>
    <w:rsid w:val="1DF89E7D"/>
    <w:rsid w:val="1DFA6CCA"/>
    <w:rsid w:val="1DFA8CBB"/>
    <w:rsid w:val="1DFACD05"/>
    <w:rsid w:val="1DFBA74A"/>
    <w:rsid w:val="1DFC0EE1"/>
    <w:rsid w:val="1E00D11D"/>
    <w:rsid w:val="1E036186"/>
    <w:rsid w:val="1E08FC30"/>
    <w:rsid w:val="1E0AA4D9"/>
    <w:rsid w:val="1E0EBDF8"/>
    <w:rsid w:val="1E10D839"/>
    <w:rsid w:val="1E10E445"/>
    <w:rsid w:val="1E139847"/>
    <w:rsid w:val="1E13AFBC"/>
    <w:rsid w:val="1E13B0E3"/>
    <w:rsid w:val="1E145F41"/>
    <w:rsid w:val="1E15E569"/>
    <w:rsid w:val="1E16470F"/>
    <w:rsid w:val="1E1AF1A6"/>
    <w:rsid w:val="1E1D49A5"/>
    <w:rsid w:val="1E21F29B"/>
    <w:rsid w:val="1E23BA8D"/>
    <w:rsid w:val="1E2451F8"/>
    <w:rsid w:val="1E25599F"/>
    <w:rsid w:val="1E27190D"/>
    <w:rsid w:val="1E2875D5"/>
    <w:rsid w:val="1E2946D1"/>
    <w:rsid w:val="1E2A1A60"/>
    <w:rsid w:val="1E2C95A0"/>
    <w:rsid w:val="1E2D775E"/>
    <w:rsid w:val="1E2E2F20"/>
    <w:rsid w:val="1E2EA577"/>
    <w:rsid w:val="1E2EB0D8"/>
    <w:rsid w:val="1E3200BA"/>
    <w:rsid w:val="1E33C073"/>
    <w:rsid w:val="1E36C1BB"/>
    <w:rsid w:val="1E370673"/>
    <w:rsid w:val="1E37E75F"/>
    <w:rsid w:val="1E39ADD2"/>
    <w:rsid w:val="1E3CA7EE"/>
    <w:rsid w:val="1E3DD12B"/>
    <w:rsid w:val="1E4047C3"/>
    <w:rsid w:val="1E411D8D"/>
    <w:rsid w:val="1E413D72"/>
    <w:rsid w:val="1E4182B9"/>
    <w:rsid w:val="1E420985"/>
    <w:rsid w:val="1E4380B0"/>
    <w:rsid w:val="1E44602C"/>
    <w:rsid w:val="1E45834A"/>
    <w:rsid w:val="1E476685"/>
    <w:rsid w:val="1E485340"/>
    <w:rsid w:val="1E48D56F"/>
    <w:rsid w:val="1E4A59E8"/>
    <w:rsid w:val="1E4BD77D"/>
    <w:rsid w:val="1E4E2B76"/>
    <w:rsid w:val="1E505F92"/>
    <w:rsid w:val="1E506682"/>
    <w:rsid w:val="1E5473B5"/>
    <w:rsid w:val="1E565484"/>
    <w:rsid w:val="1E5DC9D0"/>
    <w:rsid w:val="1E5E60D8"/>
    <w:rsid w:val="1E62F896"/>
    <w:rsid w:val="1E653390"/>
    <w:rsid w:val="1E694F8F"/>
    <w:rsid w:val="1E69C7C4"/>
    <w:rsid w:val="1E6A7D49"/>
    <w:rsid w:val="1E6B0DD4"/>
    <w:rsid w:val="1E6FA296"/>
    <w:rsid w:val="1E712B4E"/>
    <w:rsid w:val="1E71D83D"/>
    <w:rsid w:val="1E74AA8E"/>
    <w:rsid w:val="1E788AD3"/>
    <w:rsid w:val="1E79AAA7"/>
    <w:rsid w:val="1E7A0948"/>
    <w:rsid w:val="1E7A5BD0"/>
    <w:rsid w:val="1E7B538F"/>
    <w:rsid w:val="1E7B7049"/>
    <w:rsid w:val="1E80DF79"/>
    <w:rsid w:val="1E8261C4"/>
    <w:rsid w:val="1E848998"/>
    <w:rsid w:val="1E850869"/>
    <w:rsid w:val="1E885A5A"/>
    <w:rsid w:val="1E886FC8"/>
    <w:rsid w:val="1E898CBF"/>
    <w:rsid w:val="1E89F4D2"/>
    <w:rsid w:val="1E8A67BA"/>
    <w:rsid w:val="1E8B0340"/>
    <w:rsid w:val="1E8C0285"/>
    <w:rsid w:val="1E8E53FA"/>
    <w:rsid w:val="1E8EC82D"/>
    <w:rsid w:val="1E8ED675"/>
    <w:rsid w:val="1E8F5D3D"/>
    <w:rsid w:val="1E8F6845"/>
    <w:rsid w:val="1E8FA7B5"/>
    <w:rsid w:val="1E8FAFF1"/>
    <w:rsid w:val="1E91A243"/>
    <w:rsid w:val="1E937C79"/>
    <w:rsid w:val="1E99144B"/>
    <w:rsid w:val="1E9A7A40"/>
    <w:rsid w:val="1E9C5789"/>
    <w:rsid w:val="1E9CB6A2"/>
    <w:rsid w:val="1E9D8B8D"/>
    <w:rsid w:val="1E9F2563"/>
    <w:rsid w:val="1EA122E3"/>
    <w:rsid w:val="1EA13495"/>
    <w:rsid w:val="1EA1D317"/>
    <w:rsid w:val="1EA28945"/>
    <w:rsid w:val="1EA481AC"/>
    <w:rsid w:val="1EA66FBF"/>
    <w:rsid w:val="1EA7065E"/>
    <w:rsid w:val="1EA8ABFC"/>
    <w:rsid w:val="1EABA2D1"/>
    <w:rsid w:val="1EAE20BA"/>
    <w:rsid w:val="1EAF0CE0"/>
    <w:rsid w:val="1EB06820"/>
    <w:rsid w:val="1EB553D2"/>
    <w:rsid w:val="1EBA72E4"/>
    <w:rsid w:val="1EBE0E13"/>
    <w:rsid w:val="1EBFA154"/>
    <w:rsid w:val="1EC33EDB"/>
    <w:rsid w:val="1EC3F908"/>
    <w:rsid w:val="1EC5CFAA"/>
    <w:rsid w:val="1EC67F7E"/>
    <w:rsid w:val="1EC7919A"/>
    <w:rsid w:val="1ECCF3C5"/>
    <w:rsid w:val="1ECEDFD0"/>
    <w:rsid w:val="1ECEFDB8"/>
    <w:rsid w:val="1ED26663"/>
    <w:rsid w:val="1ED52B75"/>
    <w:rsid w:val="1ED7261D"/>
    <w:rsid w:val="1ED80B92"/>
    <w:rsid w:val="1ED9378E"/>
    <w:rsid w:val="1EDAEF4D"/>
    <w:rsid w:val="1EDB9674"/>
    <w:rsid w:val="1EDC35E6"/>
    <w:rsid w:val="1EDF6BC7"/>
    <w:rsid w:val="1EE3CB03"/>
    <w:rsid w:val="1EE53984"/>
    <w:rsid w:val="1EE58B73"/>
    <w:rsid w:val="1EEAB4D0"/>
    <w:rsid w:val="1EED5AD2"/>
    <w:rsid w:val="1EF1772D"/>
    <w:rsid w:val="1EF2334C"/>
    <w:rsid w:val="1EF49410"/>
    <w:rsid w:val="1EF7DA6C"/>
    <w:rsid w:val="1EFA2F0D"/>
    <w:rsid w:val="1EFB7BCD"/>
    <w:rsid w:val="1EFBD604"/>
    <w:rsid w:val="1EFF65A2"/>
    <w:rsid w:val="1F033F42"/>
    <w:rsid w:val="1F038F11"/>
    <w:rsid w:val="1F03F0CA"/>
    <w:rsid w:val="1F060CF9"/>
    <w:rsid w:val="1F0B7864"/>
    <w:rsid w:val="1F0DFA0E"/>
    <w:rsid w:val="1F123DBF"/>
    <w:rsid w:val="1F187351"/>
    <w:rsid w:val="1F18B8B2"/>
    <w:rsid w:val="1F19EB5D"/>
    <w:rsid w:val="1F1C436F"/>
    <w:rsid w:val="1F1D3C38"/>
    <w:rsid w:val="1F1D70F7"/>
    <w:rsid w:val="1F1E2B32"/>
    <w:rsid w:val="1F236ECA"/>
    <w:rsid w:val="1F24424E"/>
    <w:rsid w:val="1F2520F8"/>
    <w:rsid w:val="1F29619F"/>
    <w:rsid w:val="1F319B26"/>
    <w:rsid w:val="1F31C6F0"/>
    <w:rsid w:val="1F326771"/>
    <w:rsid w:val="1F37E472"/>
    <w:rsid w:val="1F3A2C10"/>
    <w:rsid w:val="1F4065F0"/>
    <w:rsid w:val="1F426A35"/>
    <w:rsid w:val="1F431079"/>
    <w:rsid w:val="1F45B8D0"/>
    <w:rsid w:val="1F4840F9"/>
    <w:rsid w:val="1F4A2DD8"/>
    <w:rsid w:val="1F4DE560"/>
    <w:rsid w:val="1F4E00A2"/>
    <w:rsid w:val="1F4E5644"/>
    <w:rsid w:val="1F523D5F"/>
    <w:rsid w:val="1F543DD8"/>
    <w:rsid w:val="1F55BC02"/>
    <w:rsid w:val="1F5A8FB3"/>
    <w:rsid w:val="1F5A949D"/>
    <w:rsid w:val="1F5CDE8E"/>
    <w:rsid w:val="1F5CF479"/>
    <w:rsid w:val="1F5DF865"/>
    <w:rsid w:val="1F603D79"/>
    <w:rsid w:val="1F66C30D"/>
    <w:rsid w:val="1F67BEE2"/>
    <w:rsid w:val="1F6954AC"/>
    <w:rsid w:val="1F6A9017"/>
    <w:rsid w:val="1F6CD7D3"/>
    <w:rsid w:val="1F6D7868"/>
    <w:rsid w:val="1F6F333C"/>
    <w:rsid w:val="1F6F7B13"/>
    <w:rsid w:val="1F72764B"/>
    <w:rsid w:val="1F757A17"/>
    <w:rsid w:val="1F75D131"/>
    <w:rsid w:val="1F76BD3C"/>
    <w:rsid w:val="1F780574"/>
    <w:rsid w:val="1F786E6E"/>
    <w:rsid w:val="1F78911F"/>
    <w:rsid w:val="1F7AE1DA"/>
    <w:rsid w:val="1F7D5639"/>
    <w:rsid w:val="1F7E2D59"/>
    <w:rsid w:val="1F8C13F7"/>
    <w:rsid w:val="1F8EC8D8"/>
    <w:rsid w:val="1F8ECE22"/>
    <w:rsid w:val="1F8F7C5E"/>
    <w:rsid w:val="1F922C30"/>
    <w:rsid w:val="1F9340EC"/>
    <w:rsid w:val="1F948F9E"/>
    <w:rsid w:val="1F9B6B74"/>
    <w:rsid w:val="1F9BC1EE"/>
    <w:rsid w:val="1F9BF3A7"/>
    <w:rsid w:val="1F9D1ABB"/>
    <w:rsid w:val="1F9E66EB"/>
    <w:rsid w:val="1F9F0D31"/>
    <w:rsid w:val="1FA31546"/>
    <w:rsid w:val="1FA40B86"/>
    <w:rsid w:val="1FA73217"/>
    <w:rsid w:val="1FA9531A"/>
    <w:rsid w:val="1FAA0232"/>
    <w:rsid w:val="1FADA974"/>
    <w:rsid w:val="1FADA9AC"/>
    <w:rsid w:val="1FADDCC1"/>
    <w:rsid w:val="1FAE2801"/>
    <w:rsid w:val="1FAEF70B"/>
    <w:rsid w:val="1FB4D6BF"/>
    <w:rsid w:val="1FB50128"/>
    <w:rsid w:val="1FB6443B"/>
    <w:rsid w:val="1FB78F48"/>
    <w:rsid w:val="1FBB5005"/>
    <w:rsid w:val="1FBF7C2C"/>
    <w:rsid w:val="1FC012F0"/>
    <w:rsid w:val="1FC12DD7"/>
    <w:rsid w:val="1FC2B1CF"/>
    <w:rsid w:val="1FC45070"/>
    <w:rsid w:val="1FC6E6D7"/>
    <w:rsid w:val="1FC74120"/>
    <w:rsid w:val="1FC86F9D"/>
    <w:rsid w:val="1FC962C1"/>
    <w:rsid w:val="1FCD7D8E"/>
    <w:rsid w:val="1FCDDAA7"/>
    <w:rsid w:val="1FCE880A"/>
    <w:rsid w:val="1FD15D33"/>
    <w:rsid w:val="1FD1639D"/>
    <w:rsid w:val="1FD24368"/>
    <w:rsid w:val="1FD50AA1"/>
    <w:rsid w:val="1FD8B281"/>
    <w:rsid w:val="1FDA4235"/>
    <w:rsid w:val="1FDB6FC7"/>
    <w:rsid w:val="1FDB95C3"/>
    <w:rsid w:val="1FDEC306"/>
    <w:rsid w:val="1FE3A905"/>
    <w:rsid w:val="1FE54EED"/>
    <w:rsid w:val="1FE65894"/>
    <w:rsid w:val="1FE660B1"/>
    <w:rsid w:val="1FE9F5F4"/>
    <w:rsid w:val="1FEBBAC7"/>
    <w:rsid w:val="1FEC707F"/>
    <w:rsid w:val="1FEE1205"/>
    <w:rsid w:val="1FF71D18"/>
    <w:rsid w:val="1FF9D3C1"/>
    <w:rsid w:val="1FFD30C6"/>
    <w:rsid w:val="1FFF074D"/>
    <w:rsid w:val="2001E37D"/>
    <w:rsid w:val="2003BEA4"/>
    <w:rsid w:val="20057C27"/>
    <w:rsid w:val="200850F5"/>
    <w:rsid w:val="20092EEE"/>
    <w:rsid w:val="200A732B"/>
    <w:rsid w:val="200E5099"/>
    <w:rsid w:val="200F6924"/>
    <w:rsid w:val="2013D949"/>
    <w:rsid w:val="201442B3"/>
    <w:rsid w:val="20171967"/>
    <w:rsid w:val="201740AA"/>
    <w:rsid w:val="201F53BE"/>
    <w:rsid w:val="202025CE"/>
    <w:rsid w:val="2020CFA5"/>
    <w:rsid w:val="20212E75"/>
    <w:rsid w:val="20230A8A"/>
    <w:rsid w:val="20242ABB"/>
    <w:rsid w:val="202633A2"/>
    <w:rsid w:val="2026E578"/>
    <w:rsid w:val="2028CA3F"/>
    <w:rsid w:val="202A28B0"/>
    <w:rsid w:val="202BC07F"/>
    <w:rsid w:val="202E9576"/>
    <w:rsid w:val="202EEA92"/>
    <w:rsid w:val="20365577"/>
    <w:rsid w:val="20388564"/>
    <w:rsid w:val="20396857"/>
    <w:rsid w:val="203C9274"/>
    <w:rsid w:val="203EEFFB"/>
    <w:rsid w:val="203FAE34"/>
    <w:rsid w:val="20417608"/>
    <w:rsid w:val="20438733"/>
    <w:rsid w:val="2049ADEA"/>
    <w:rsid w:val="2049F2C8"/>
    <w:rsid w:val="204A917D"/>
    <w:rsid w:val="204F74DD"/>
    <w:rsid w:val="204FD3B8"/>
    <w:rsid w:val="20506D33"/>
    <w:rsid w:val="2051A28C"/>
    <w:rsid w:val="2052E5B4"/>
    <w:rsid w:val="2053E005"/>
    <w:rsid w:val="2054006C"/>
    <w:rsid w:val="2055DEAE"/>
    <w:rsid w:val="205A857D"/>
    <w:rsid w:val="205BCF1C"/>
    <w:rsid w:val="205E3474"/>
    <w:rsid w:val="20653D30"/>
    <w:rsid w:val="20681344"/>
    <w:rsid w:val="20685B2A"/>
    <w:rsid w:val="2069447F"/>
    <w:rsid w:val="206C4657"/>
    <w:rsid w:val="206D1DB9"/>
    <w:rsid w:val="206DDB56"/>
    <w:rsid w:val="206DFE74"/>
    <w:rsid w:val="207399D1"/>
    <w:rsid w:val="20744283"/>
    <w:rsid w:val="2074ACDF"/>
    <w:rsid w:val="2075A4C0"/>
    <w:rsid w:val="207606C5"/>
    <w:rsid w:val="2076B0DD"/>
    <w:rsid w:val="207AE241"/>
    <w:rsid w:val="207B449C"/>
    <w:rsid w:val="207CEF6F"/>
    <w:rsid w:val="207D1BC0"/>
    <w:rsid w:val="207D38F6"/>
    <w:rsid w:val="207D4382"/>
    <w:rsid w:val="207E8EFB"/>
    <w:rsid w:val="20809A3A"/>
    <w:rsid w:val="208A02C7"/>
    <w:rsid w:val="208E29C2"/>
    <w:rsid w:val="20901908"/>
    <w:rsid w:val="20926091"/>
    <w:rsid w:val="20945A14"/>
    <w:rsid w:val="209596E8"/>
    <w:rsid w:val="20961288"/>
    <w:rsid w:val="20999C4F"/>
    <w:rsid w:val="209C9806"/>
    <w:rsid w:val="209D4269"/>
    <w:rsid w:val="209EEC9E"/>
    <w:rsid w:val="20A224A1"/>
    <w:rsid w:val="20A27E8A"/>
    <w:rsid w:val="20A4E60B"/>
    <w:rsid w:val="20AD8194"/>
    <w:rsid w:val="20AE3604"/>
    <w:rsid w:val="20AEA6C2"/>
    <w:rsid w:val="20AF1955"/>
    <w:rsid w:val="20B63F5A"/>
    <w:rsid w:val="20B903EF"/>
    <w:rsid w:val="20B935CA"/>
    <w:rsid w:val="20B9F389"/>
    <w:rsid w:val="20BA1C8A"/>
    <w:rsid w:val="20BADD22"/>
    <w:rsid w:val="20BD0B09"/>
    <w:rsid w:val="20BE4392"/>
    <w:rsid w:val="20BF67AD"/>
    <w:rsid w:val="20C0BBFB"/>
    <w:rsid w:val="20C61F8F"/>
    <w:rsid w:val="20C75F04"/>
    <w:rsid w:val="20C8567C"/>
    <w:rsid w:val="20CE5ABE"/>
    <w:rsid w:val="20CEFDFA"/>
    <w:rsid w:val="20CFDA88"/>
    <w:rsid w:val="20D0AD31"/>
    <w:rsid w:val="20D0CCEB"/>
    <w:rsid w:val="20D5592C"/>
    <w:rsid w:val="20D6485D"/>
    <w:rsid w:val="20D68CB1"/>
    <w:rsid w:val="20DA42D9"/>
    <w:rsid w:val="20DAB7DC"/>
    <w:rsid w:val="20DCC509"/>
    <w:rsid w:val="20DD8638"/>
    <w:rsid w:val="20E0DA42"/>
    <w:rsid w:val="20E13871"/>
    <w:rsid w:val="20E227D3"/>
    <w:rsid w:val="20E4D5C1"/>
    <w:rsid w:val="20E5FE39"/>
    <w:rsid w:val="20E62CE8"/>
    <w:rsid w:val="20E713D7"/>
    <w:rsid w:val="20E9784B"/>
    <w:rsid w:val="20EA2142"/>
    <w:rsid w:val="20EB5D4C"/>
    <w:rsid w:val="20ECA9BA"/>
    <w:rsid w:val="20ED478F"/>
    <w:rsid w:val="20ED9905"/>
    <w:rsid w:val="20EF6954"/>
    <w:rsid w:val="20F2BA41"/>
    <w:rsid w:val="20F7D37B"/>
    <w:rsid w:val="20F93D60"/>
    <w:rsid w:val="20FAE145"/>
    <w:rsid w:val="20FEBFCE"/>
    <w:rsid w:val="20FEF245"/>
    <w:rsid w:val="20FF6FEB"/>
    <w:rsid w:val="20FFB54D"/>
    <w:rsid w:val="21001D4A"/>
    <w:rsid w:val="210063DF"/>
    <w:rsid w:val="2104C2E2"/>
    <w:rsid w:val="210965D1"/>
    <w:rsid w:val="210CC4E9"/>
    <w:rsid w:val="210DCB87"/>
    <w:rsid w:val="21110046"/>
    <w:rsid w:val="21122413"/>
    <w:rsid w:val="21155040"/>
    <w:rsid w:val="2115D7C8"/>
    <w:rsid w:val="211890EE"/>
    <w:rsid w:val="2119BF50"/>
    <w:rsid w:val="211A16A3"/>
    <w:rsid w:val="211B68B0"/>
    <w:rsid w:val="21229C67"/>
    <w:rsid w:val="21252ED7"/>
    <w:rsid w:val="2125B831"/>
    <w:rsid w:val="2129FDD9"/>
    <w:rsid w:val="212DA387"/>
    <w:rsid w:val="213090C8"/>
    <w:rsid w:val="2130D480"/>
    <w:rsid w:val="213160DA"/>
    <w:rsid w:val="2132870C"/>
    <w:rsid w:val="21350227"/>
    <w:rsid w:val="2136220C"/>
    <w:rsid w:val="2136C609"/>
    <w:rsid w:val="2136E2A5"/>
    <w:rsid w:val="213A5E90"/>
    <w:rsid w:val="213B2347"/>
    <w:rsid w:val="214134B0"/>
    <w:rsid w:val="2141498A"/>
    <w:rsid w:val="2142B6EC"/>
    <w:rsid w:val="21432234"/>
    <w:rsid w:val="21442563"/>
    <w:rsid w:val="2146FCC6"/>
    <w:rsid w:val="214D9A55"/>
    <w:rsid w:val="214DDC67"/>
    <w:rsid w:val="215279B5"/>
    <w:rsid w:val="215516EA"/>
    <w:rsid w:val="2156835B"/>
    <w:rsid w:val="215BF845"/>
    <w:rsid w:val="215F6F3E"/>
    <w:rsid w:val="2161911D"/>
    <w:rsid w:val="2163FF96"/>
    <w:rsid w:val="216905CE"/>
    <w:rsid w:val="2169E42C"/>
    <w:rsid w:val="216A1463"/>
    <w:rsid w:val="216B55FC"/>
    <w:rsid w:val="216C0DEE"/>
    <w:rsid w:val="216CE141"/>
    <w:rsid w:val="216E6B09"/>
    <w:rsid w:val="2171C155"/>
    <w:rsid w:val="217528D9"/>
    <w:rsid w:val="217C27D0"/>
    <w:rsid w:val="217C2FDB"/>
    <w:rsid w:val="217D84E5"/>
    <w:rsid w:val="217E5E2C"/>
    <w:rsid w:val="2181722A"/>
    <w:rsid w:val="2182EC1E"/>
    <w:rsid w:val="218440C5"/>
    <w:rsid w:val="218571BC"/>
    <w:rsid w:val="2187D036"/>
    <w:rsid w:val="218AB907"/>
    <w:rsid w:val="218DA443"/>
    <w:rsid w:val="218E9AFF"/>
    <w:rsid w:val="218FE8D4"/>
    <w:rsid w:val="2191E105"/>
    <w:rsid w:val="21920016"/>
    <w:rsid w:val="2195A3B1"/>
    <w:rsid w:val="21967539"/>
    <w:rsid w:val="21967A8E"/>
    <w:rsid w:val="21970D67"/>
    <w:rsid w:val="21973C79"/>
    <w:rsid w:val="21977C12"/>
    <w:rsid w:val="2197D59D"/>
    <w:rsid w:val="219CB130"/>
    <w:rsid w:val="219F931A"/>
    <w:rsid w:val="21A383CB"/>
    <w:rsid w:val="21A559A2"/>
    <w:rsid w:val="21A59AAA"/>
    <w:rsid w:val="21AABF5F"/>
    <w:rsid w:val="21AB2873"/>
    <w:rsid w:val="21AC18D0"/>
    <w:rsid w:val="21AC6FA8"/>
    <w:rsid w:val="21AFAA19"/>
    <w:rsid w:val="21AFF7B7"/>
    <w:rsid w:val="21B0CB1E"/>
    <w:rsid w:val="21B121C1"/>
    <w:rsid w:val="21B4BF7A"/>
    <w:rsid w:val="21B80896"/>
    <w:rsid w:val="21BAFE91"/>
    <w:rsid w:val="21BB7108"/>
    <w:rsid w:val="21BC5667"/>
    <w:rsid w:val="21BCCABF"/>
    <w:rsid w:val="21BE55BA"/>
    <w:rsid w:val="21C148A6"/>
    <w:rsid w:val="21C35E64"/>
    <w:rsid w:val="21C56D80"/>
    <w:rsid w:val="21C75983"/>
    <w:rsid w:val="21CEEAE1"/>
    <w:rsid w:val="21D04976"/>
    <w:rsid w:val="21D09A63"/>
    <w:rsid w:val="21D25E64"/>
    <w:rsid w:val="21D4EE3F"/>
    <w:rsid w:val="21D5E4E9"/>
    <w:rsid w:val="21D5FEB4"/>
    <w:rsid w:val="21D61DDF"/>
    <w:rsid w:val="21DB6841"/>
    <w:rsid w:val="21DDDD19"/>
    <w:rsid w:val="21DEE122"/>
    <w:rsid w:val="21E0F3D1"/>
    <w:rsid w:val="21E32971"/>
    <w:rsid w:val="21E86385"/>
    <w:rsid w:val="21E88207"/>
    <w:rsid w:val="21E8DC65"/>
    <w:rsid w:val="21ECDA5B"/>
    <w:rsid w:val="21EDAD4E"/>
    <w:rsid w:val="21EDEF0F"/>
    <w:rsid w:val="21EFD0CD"/>
    <w:rsid w:val="21F0EE93"/>
    <w:rsid w:val="21F345AB"/>
    <w:rsid w:val="21F39848"/>
    <w:rsid w:val="21F3C32A"/>
    <w:rsid w:val="21F4A4AF"/>
    <w:rsid w:val="21F75898"/>
    <w:rsid w:val="21F81059"/>
    <w:rsid w:val="21FBCFCE"/>
    <w:rsid w:val="21FC5419"/>
    <w:rsid w:val="21FEF1A8"/>
    <w:rsid w:val="21FFD0B4"/>
    <w:rsid w:val="22005F26"/>
    <w:rsid w:val="22013AA5"/>
    <w:rsid w:val="22020D72"/>
    <w:rsid w:val="22043979"/>
    <w:rsid w:val="2204CADE"/>
    <w:rsid w:val="2205CD09"/>
    <w:rsid w:val="2205F504"/>
    <w:rsid w:val="22069109"/>
    <w:rsid w:val="220AD837"/>
    <w:rsid w:val="220AEDA6"/>
    <w:rsid w:val="220EB2AC"/>
    <w:rsid w:val="220FD1E0"/>
    <w:rsid w:val="220FE27C"/>
    <w:rsid w:val="22146CB2"/>
    <w:rsid w:val="22164E23"/>
    <w:rsid w:val="2218F78E"/>
    <w:rsid w:val="22195D83"/>
    <w:rsid w:val="2219DFB6"/>
    <w:rsid w:val="221BDC82"/>
    <w:rsid w:val="221CDCC9"/>
    <w:rsid w:val="221FCCF6"/>
    <w:rsid w:val="2225AA21"/>
    <w:rsid w:val="2225F14C"/>
    <w:rsid w:val="22264AC5"/>
    <w:rsid w:val="22279AFD"/>
    <w:rsid w:val="222CF5FA"/>
    <w:rsid w:val="222F77EE"/>
    <w:rsid w:val="22303FC3"/>
    <w:rsid w:val="2231DDB1"/>
    <w:rsid w:val="223A399D"/>
    <w:rsid w:val="223A735F"/>
    <w:rsid w:val="223C0AF0"/>
    <w:rsid w:val="22402812"/>
    <w:rsid w:val="22407C11"/>
    <w:rsid w:val="2240DE28"/>
    <w:rsid w:val="2245224A"/>
    <w:rsid w:val="22455CE7"/>
    <w:rsid w:val="22460B7E"/>
    <w:rsid w:val="224850B0"/>
    <w:rsid w:val="224A56ED"/>
    <w:rsid w:val="224ECDFE"/>
    <w:rsid w:val="22502152"/>
    <w:rsid w:val="225AFED0"/>
    <w:rsid w:val="225CD414"/>
    <w:rsid w:val="225D25D2"/>
    <w:rsid w:val="225D7433"/>
    <w:rsid w:val="225E784E"/>
    <w:rsid w:val="22617DA3"/>
    <w:rsid w:val="2261FB24"/>
    <w:rsid w:val="2262A7F9"/>
    <w:rsid w:val="2263CEFF"/>
    <w:rsid w:val="22660FC0"/>
    <w:rsid w:val="226854B8"/>
    <w:rsid w:val="226B7424"/>
    <w:rsid w:val="226C1FDA"/>
    <w:rsid w:val="226D210B"/>
    <w:rsid w:val="2272DE89"/>
    <w:rsid w:val="22740F1F"/>
    <w:rsid w:val="2275F8E5"/>
    <w:rsid w:val="2277CB21"/>
    <w:rsid w:val="22805FE9"/>
    <w:rsid w:val="22812306"/>
    <w:rsid w:val="22822398"/>
    <w:rsid w:val="22831EF5"/>
    <w:rsid w:val="2283CED4"/>
    <w:rsid w:val="22844B36"/>
    <w:rsid w:val="2286C786"/>
    <w:rsid w:val="22878380"/>
    <w:rsid w:val="2287EC4D"/>
    <w:rsid w:val="22893173"/>
    <w:rsid w:val="228A3745"/>
    <w:rsid w:val="228AC2A4"/>
    <w:rsid w:val="228C3CE0"/>
    <w:rsid w:val="228CF513"/>
    <w:rsid w:val="228D19F4"/>
    <w:rsid w:val="228DA07C"/>
    <w:rsid w:val="228F43F7"/>
    <w:rsid w:val="229167A3"/>
    <w:rsid w:val="22949DFB"/>
    <w:rsid w:val="22951212"/>
    <w:rsid w:val="22966905"/>
    <w:rsid w:val="2296E869"/>
    <w:rsid w:val="229942B3"/>
    <w:rsid w:val="229F789B"/>
    <w:rsid w:val="22A1D35D"/>
    <w:rsid w:val="22A412A1"/>
    <w:rsid w:val="22A667CF"/>
    <w:rsid w:val="22A66962"/>
    <w:rsid w:val="22A7D082"/>
    <w:rsid w:val="22A7D6DB"/>
    <w:rsid w:val="22AD31D3"/>
    <w:rsid w:val="22AD5BA0"/>
    <w:rsid w:val="22AF494C"/>
    <w:rsid w:val="22B1F6D7"/>
    <w:rsid w:val="22B4A290"/>
    <w:rsid w:val="22B53737"/>
    <w:rsid w:val="22BF0785"/>
    <w:rsid w:val="22C06D19"/>
    <w:rsid w:val="22C0E022"/>
    <w:rsid w:val="22C22D16"/>
    <w:rsid w:val="22C417D3"/>
    <w:rsid w:val="22C81335"/>
    <w:rsid w:val="22CA8229"/>
    <w:rsid w:val="22CB866D"/>
    <w:rsid w:val="22CE7C1C"/>
    <w:rsid w:val="22D09FFD"/>
    <w:rsid w:val="22D10904"/>
    <w:rsid w:val="22D134AA"/>
    <w:rsid w:val="22D2316D"/>
    <w:rsid w:val="22D661B4"/>
    <w:rsid w:val="22D76FEB"/>
    <w:rsid w:val="22DBD8B9"/>
    <w:rsid w:val="22DE1904"/>
    <w:rsid w:val="22DE6914"/>
    <w:rsid w:val="22DEA049"/>
    <w:rsid w:val="22E82118"/>
    <w:rsid w:val="22E97CC6"/>
    <w:rsid w:val="22F2CAFC"/>
    <w:rsid w:val="22F3114B"/>
    <w:rsid w:val="22F903F8"/>
    <w:rsid w:val="22FA265E"/>
    <w:rsid w:val="22FB8F16"/>
    <w:rsid w:val="22FB904D"/>
    <w:rsid w:val="22FC0366"/>
    <w:rsid w:val="22FD0D1D"/>
    <w:rsid w:val="22FE1BF6"/>
    <w:rsid w:val="2300C25A"/>
    <w:rsid w:val="23044200"/>
    <w:rsid w:val="23053534"/>
    <w:rsid w:val="230646BE"/>
    <w:rsid w:val="23071C58"/>
    <w:rsid w:val="2309EDE7"/>
    <w:rsid w:val="230C3B3D"/>
    <w:rsid w:val="230F49C9"/>
    <w:rsid w:val="23122DE4"/>
    <w:rsid w:val="2312C526"/>
    <w:rsid w:val="23164FD8"/>
    <w:rsid w:val="231947FD"/>
    <w:rsid w:val="231CECDE"/>
    <w:rsid w:val="231FB7D2"/>
    <w:rsid w:val="23211276"/>
    <w:rsid w:val="2321421D"/>
    <w:rsid w:val="2321F6A6"/>
    <w:rsid w:val="23230713"/>
    <w:rsid w:val="232343FC"/>
    <w:rsid w:val="23274E91"/>
    <w:rsid w:val="23275803"/>
    <w:rsid w:val="2328006A"/>
    <w:rsid w:val="23285F54"/>
    <w:rsid w:val="2328C41C"/>
    <w:rsid w:val="232D98F1"/>
    <w:rsid w:val="232DE6D2"/>
    <w:rsid w:val="232FAEA5"/>
    <w:rsid w:val="233205FC"/>
    <w:rsid w:val="2333CE84"/>
    <w:rsid w:val="23345574"/>
    <w:rsid w:val="233B843B"/>
    <w:rsid w:val="233CD667"/>
    <w:rsid w:val="233DD79C"/>
    <w:rsid w:val="233E0914"/>
    <w:rsid w:val="233EAE19"/>
    <w:rsid w:val="233F0E1A"/>
    <w:rsid w:val="23442210"/>
    <w:rsid w:val="234497A2"/>
    <w:rsid w:val="23450CD3"/>
    <w:rsid w:val="234A18A5"/>
    <w:rsid w:val="234AAA25"/>
    <w:rsid w:val="234BA5AA"/>
    <w:rsid w:val="23558DCB"/>
    <w:rsid w:val="23572E72"/>
    <w:rsid w:val="2357CAC7"/>
    <w:rsid w:val="2358E18E"/>
    <w:rsid w:val="235A86A8"/>
    <w:rsid w:val="235EF88C"/>
    <w:rsid w:val="23602CD5"/>
    <w:rsid w:val="23615B1B"/>
    <w:rsid w:val="2361D61D"/>
    <w:rsid w:val="23663AF3"/>
    <w:rsid w:val="2366954A"/>
    <w:rsid w:val="2367C54B"/>
    <w:rsid w:val="23680417"/>
    <w:rsid w:val="23693B82"/>
    <w:rsid w:val="236AFEDB"/>
    <w:rsid w:val="236CF2A3"/>
    <w:rsid w:val="236DFB2F"/>
    <w:rsid w:val="23742D08"/>
    <w:rsid w:val="2376AB71"/>
    <w:rsid w:val="23773F10"/>
    <w:rsid w:val="237C401C"/>
    <w:rsid w:val="237CA17B"/>
    <w:rsid w:val="23808ED5"/>
    <w:rsid w:val="23823F5C"/>
    <w:rsid w:val="2383C68B"/>
    <w:rsid w:val="2388C812"/>
    <w:rsid w:val="238BA12E"/>
    <w:rsid w:val="238EF6DE"/>
    <w:rsid w:val="239081BE"/>
    <w:rsid w:val="23913686"/>
    <w:rsid w:val="23933E71"/>
    <w:rsid w:val="2395074D"/>
    <w:rsid w:val="2397E9B0"/>
    <w:rsid w:val="23999FC7"/>
    <w:rsid w:val="239AC209"/>
    <w:rsid w:val="239CD146"/>
    <w:rsid w:val="239E5241"/>
    <w:rsid w:val="239E5706"/>
    <w:rsid w:val="239F3BF4"/>
    <w:rsid w:val="23A0A1B5"/>
    <w:rsid w:val="23A0FDA2"/>
    <w:rsid w:val="23A10F01"/>
    <w:rsid w:val="23A22046"/>
    <w:rsid w:val="23A5A961"/>
    <w:rsid w:val="23AA419E"/>
    <w:rsid w:val="23AA8FED"/>
    <w:rsid w:val="23AAD8CC"/>
    <w:rsid w:val="23ACFD82"/>
    <w:rsid w:val="23AD378A"/>
    <w:rsid w:val="23B65B18"/>
    <w:rsid w:val="23B6A448"/>
    <w:rsid w:val="23B868FD"/>
    <w:rsid w:val="23BA26E5"/>
    <w:rsid w:val="23BACF36"/>
    <w:rsid w:val="23BF5D2D"/>
    <w:rsid w:val="23C090EA"/>
    <w:rsid w:val="23C16EB6"/>
    <w:rsid w:val="23C178FC"/>
    <w:rsid w:val="23C59F9F"/>
    <w:rsid w:val="23C5D601"/>
    <w:rsid w:val="23C75D44"/>
    <w:rsid w:val="23CA052A"/>
    <w:rsid w:val="23D07728"/>
    <w:rsid w:val="23D0FBA1"/>
    <w:rsid w:val="23D20725"/>
    <w:rsid w:val="23D213C8"/>
    <w:rsid w:val="23D2633C"/>
    <w:rsid w:val="23D4236C"/>
    <w:rsid w:val="23D4DED8"/>
    <w:rsid w:val="23D599A2"/>
    <w:rsid w:val="23D59DC7"/>
    <w:rsid w:val="23E08672"/>
    <w:rsid w:val="23E0AEA1"/>
    <w:rsid w:val="23E37E61"/>
    <w:rsid w:val="23E732B9"/>
    <w:rsid w:val="23E8DED6"/>
    <w:rsid w:val="23EAD24F"/>
    <w:rsid w:val="23EC2474"/>
    <w:rsid w:val="23ECBF82"/>
    <w:rsid w:val="23EECD52"/>
    <w:rsid w:val="23EF3053"/>
    <w:rsid w:val="23EF84EB"/>
    <w:rsid w:val="23EFB101"/>
    <w:rsid w:val="23F0E2A3"/>
    <w:rsid w:val="23F78DEB"/>
    <w:rsid w:val="23FA8AD6"/>
    <w:rsid w:val="23FABE12"/>
    <w:rsid w:val="23FBCEBF"/>
    <w:rsid w:val="23FD7EDE"/>
    <w:rsid w:val="23FE4802"/>
    <w:rsid w:val="23FF4713"/>
    <w:rsid w:val="24079669"/>
    <w:rsid w:val="2409F260"/>
    <w:rsid w:val="240A283B"/>
    <w:rsid w:val="240E953B"/>
    <w:rsid w:val="240F5C05"/>
    <w:rsid w:val="2410A2C9"/>
    <w:rsid w:val="2410F6E0"/>
    <w:rsid w:val="24142052"/>
    <w:rsid w:val="2414598A"/>
    <w:rsid w:val="24197125"/>
    <w:rsid w:val="2419D050"/>
    <w:rsid w:val="241A15E6"/>
    <w:rsid w:val="241ADE9E"/>
    <w:rsid w:val="241BC413"/>
    <w:rsid w:val="241DFBEF"/>
    <w:rsid w:val="241E900E"/>
    <w:rsid w:val="241F35BC"/>
    <w:rsid w:val="2424B4A4"/>
    <w:rsid w:val="2427DE1C"/>
    <w:rsid w:val="24294E89"/>
    <w:rsid w:val="242A5345"/>
    <w:rsid w:val="242EFEBC"/>
    <w:rsid w:val="242FB89B"/>
    <w:rsid w:val="242FF77D"/>
    <w:rsid w:val="2434C124"/>
    <w:rsid w:val="243819DE"/>
    <w:rsid w:val="24395AE8"/>
    <w:rsid w:val="243C7B62"/>
    <w:rsid w:val="243D1826"/>
    <w:rsid w:val="243E64F2"/>
    <w:rsid w:val="24469DF9"/>
    <w:rsid w:val="2446A2B3"/>
    <w:rsid w:val="2449CBF9"/>
    <w:rsid w:val="244C1E1C"/>
    <w:rsid w:val="244C26CE"/>
    <w:rsid w:val="244E1E4E"/>
    <w:rsid w:val="24561E0A"/>
    <w:rsid w:val="245AFE56"/>
    <w:rsid w:val="245BBB7A"/>
    <w:rsid w:val="245C3D32"/>
    <w:rsid w:val="245D6DB8"/>
    <w:rsid w:val="245E967D"/>
    <w:rsid w:val="245F4B3F"/>
    <w:rsid w:val="245F852E"/>
    <w:rsid w:val="24621A91"/>
    <w:rsid w:val="246351D6"/>
    <w:rsid w:val="24647BD7"/>
    <w:rsid w:val="2466C6D7"/>
    <w:rsid w:val="24674BD0"/>
    <w:rsid w:val="246BA75F"/>
    <w:rsid w:val="246C3D14"/>
    <w:rsid w:val="246D078B"/>
    <w:rsid w:val="246D52FE"/>
    <w:rsid w:val="246DDB2A"/>
    <w:rsid w:val="246F1F85"/>
    <w:rsid w:val="2470F012"/>
    <w:rsid w:val="2471007B"/>
    <w:rsid w:val="247107ED"/>
    <w:rsid w:val="2471A20C"/>
    <w:rsid w:val="247236EF"/>
    <w:rsid w:val="2473BF7C"/>
    <w:rsid w:val="2476B04A"/>
    <w:rsid w:val="24777CA9"/>
    <w:rsid w:val="2477B0BA"/>
    <w:rsid w:val="2478294A"/>
    <w:rsid w:val="24790767"/>
    <w:rsid w:val="24790AA7"/>
    <w:rsid w:val="24794A7F"/>
    <w:rsid w:val="2479F40C"/>
    <w:rsid w:val="247A70AA"/>
    <w:rsid w:val="247ACC4B"/>
    <w:rsid w:val="247BB226"/>
    <w:rsid w:val="247CCBF1"/>
    <w:rsid w:val="2482B9D1"/>
    <w:rsid w:val="24830E83"/>
    <w:rsid w:val="248A1A77"/>
    <w:rsid w:val="248ADC68"/>
    <w:rsid w:val="248E0247"/>
    <w:rsid w:val="248E5D60"/>
    <w:rsid w:val="248E6155"/>
    <w:rsid w:val="248ECEEB"/>
    <w:rsid w:val="248FD264"/>
    <w:rsid w:val="24928B0E"/>
    <w:rsid w:val="2492DE6E"/>
    <w:rsid w:val="24944FBD"/>
    <w:rsid w:val="2496A17C"/>
    <w:rsid w:val="24976BB5"/>
    <w:rsid w:val="24979E10"/>
    <w:rsid w:val="24981A42"/>
    <w:rsid w:val="249B4C9F"/>
    <w:rsid w:val="249C4FD4"/>
    <w:rsid w:val="249D93FB"/>
    <w:rsid w:val="249E4054"/>
    <w:rsid w:val="249EB7DC"/>
    <w:rsid w:val="24A592C9"/>
    <w:rsid w:val="24A82DC4"/>
    <w:rsid w:val="24A8A162"/>
    <w:rsid w:val="24AA5F96"/>
    <w:rsid w:val="24ABAB92"/>
    <w:rsid w:val="24AC372E"/>
    <w:rsid w:val="24AC71EA"/>
    <w:rsid w:val="24ACB587"/>
    <w:rsid w:val="24AD12B2"/>
    <w:rsid w:val="24ADCBC8"/>
    <w:rsid w:val="24AFD681"/>
    <w:rsid w:val="24B0012C"/>
    <w:rsid w:val="24B13896"/>
    <w:rsid w:val="24B54769"/>
    <w:rsid w:val="24B69289"/>
    <w:rsid w:val="24BC4C00"/>
    <w:rsid w:val="24BDA313"/>
    <w:rsid w:val="24C1038B"/>
    <w:rsid w:val="24C15F34"/>
    <w:rsid w:val="24C3FC54"/>
    <w:rsid w:val="24C7D502"/>
    <w:rsid w:val="24CCFBC7"/>
    <w:rsid w:val="24CE0BF6"/>
    <w:rsid w:val="24D2F6D8"/>
    <w:rsid w:val="24D33E1F"/>
    <w:rsid w:val="24D3795B"/>
    <w:rsid w:val="24D9FAE3"/>
    <w:rsid w:val="24DB4BA3"/>
    <w:rsid w:val="24DB8992"/>
    <w:rsid w:val="24DF1134"/>
    <w:rsid w:val="24E54EAC"/>
    <w:rsid w:val="24E94045"/>
    <w:rsid w:val="24EC8DC8"/>
    <w:rsid w:val="24EF32EF"/>
    <w:rsid w:val="24EFE77F"/>
    <w:rsid w:val="24F07DAB"/>
    <w:rsid w:val="24F5A6DC"/>
    <w:rsid w:val="24FB56F3"/>
    <w:rsid w:val="250103F7"/>
    <w:rsid w:val="25019007"/>
    <w:rsid w:val="25029740"/>
    <w:rsid w:val="25031197"/>
    <w:rsid w:val="25053A02"/>
    <w:rsid w:val="2505980D"/>
    <w:rsid w:val="250A2FE0"/>
    <w:rsid w:val="250F0191"/>
    <w:rsid w:val="25104ACF"/>
    <w:rsid w:val="251420F7"/>
    <w:rsid w:val="251AE28B"/>
    <w:rsid w:val="251DB283"/>
    <w:rsid w:val="25210227"/>
    <w:rsid w:val="252D4384"/>
    <w:rsid w:val="252DB640"/>
    <w:rsid w:val="252FFF61"/>
    <w:rsid w:val="2531B288"/>
    <w:rsid w:val="2532805F"/>
    <w:rsid w:val="2532A669"/>
    <w:rsid w:val="25332F1E"/>
    <w:rsid w:val="2534899C"/>
    <w:rsid w:val="253598EC"/>
    <w:rsid w:val="2538DF08"/>
    <w:rsid w:val="253E1EAF"/>
    <w:rsid w:val="253E2CAF"/>
    <w:rsid w:val="2542FE9E"/>
    <w:rsid w:val="25470AF4"/>
    <w:rsid w:val="25473E48"/>
    <w:rsid w:val="25474854"/>
    <w:rsid w:val="2547BBBE"/>
    <w:rsid w:val="2548D2C4"/>
    <w:rsid w:val="254AB1FB"/>
    <w:rsid w:val="2552CFC4"/>
    <w:rsid w:val="2553D6FB"/>
    <w:rsid w:val="255A2C32"/>
    <w:rsid w:val="255CA5E2"/>
    <w:rsid w:val="255D0064"/>
    <w:rsid w:val="255D7461"/>
    <w:rsid w:val="255DCD61"/>
    <w:rsid w:val="2560FA34"/>
    <w:rsid w:val="2564F4E4"/>
    <w:rsid w:val="256BBEDB"/>
    <w:rsid w:val="256D76E8"/>
    <w:rsid w:val="256D87B6"/>
    <w:rsid w:val="256E339D"/>
    <w:rsid w:val="256F3DA3"/>
    <w:rsid w:val="257227F3"/>
    <w:rsid w:val="25725DC1"/>
    <w:rsid w:val="25726CCF"/>
    <w:rsid w:val="25726E37"/>
    <w:rsid w:val="2574B613"/>
    <w:rsid w:val="2577184E"/>
    <w:rsid w:val="25784A18"/>
    <w:rsid w:val="2579CCEC"/>
    <w:rsid w:val="257C320B"/>
    <w:rsid w:val="257CAC5C"/>
    <w:rsid w:val="257FECB9"/>
    <w:rsid w:val="2581876A"/>
    <w:rsid w:val="2584322A"/>
    <w:rsid w:val="258453E7"/>
    <w:rsid w:val="258501F6"/>
    <w:rsid w:val="2586954F"/>
    <w:rsid w:val="25875BFA"/>
    <w:rsid w:val="258B8486"/>
    <w:rsid w:val="258C0F34"/>
    <w:rsid w:val="258E9E71"/>
    <w:rsid w:val="258ECD71"/>
    <w:rsid w:val="258FD3BC"/>
    <w:rsid w:val="25911D83"/>
    <w:rsid w:val="2595AC6A"/>
    <w:rsid w:val="2595F902"/>
    <w:rsid w:val="2596718F"/>
    <w:rsid w:val="2598EF86"/>
    <w:rsid w:val="259B5527"/>
    <w:rsid w:val="259BA660"/>
    <w:rsid w:val="259DE452"/>
    <w:rsid w:val="25A4A53B"/>
    <w:rsid w:val="25A58713"/>
    <w:rsid w:val="25A77C48"/>
    <w:rsid w:val="25A9D03D"/>
    <w:rsid w:val="25AD0883"/>
    <w:rsid w:val="25AD2529"/>
    <w:rsid w:val="25ADECE5"/>
    <w:rsid w:val="25AE3AF4"/>
    <w:rsid w:val="25AF7DDB"/>
    <w:rsid w:val="25B2A400"/>
    <w:rsid w:val="25B37407"/>
    <w:rsid w:val="25B59F2E"/>
    <w:rsid w:val="25B6A8D8"/>
    <w:rsid w:val="25B88109"/>
    <w:rsid w:val="25BD8B49"/>
    <w:rsid w:val="25BFFE8B"/>
    <w:rsid w:val="25C0D1E1"/>
    <w:rsid w:val="25C26B90"/>
    <w:rsid w:val="25C31491"/>
    <w:rsid w:val="25C3635A"/>
    <w:rsid w:val="25C444EC"/>
    <w:rsid w:val="25C63FA3"/>
    <w:rsid w:val="25C6782C"/>
    <w:rsid w:val="25C83B4F"/>
    <w:rsid w:val="25C98D6C"/>
    <w:rsid w:val="25CD5471"/>
    <w:rsid w:val="25D2DBD9"/>
    <w:rsid w:val="25D40ED7"/>
    <w:rsid w:val="25DB06A0"/>
    <w:rsid w:val="25DCE198"/>
    <w:rsid w:val="25DD31D6"/>
    <w:rsid w:val="25DDB95E"/>
    <w:rsid w:val="25DDDE73"/>
    <w:rsid w:val="25DE60F6"/>
    <w:rsid w:val="25E0EB3A"/>
    <w:rsid w:val="25E1EC89"/>
    <w:rsid w:val="25E35AF6"/>
    <w:rsid w:val="25E53EDC"/>
    <w:rsid w:val="25E80184"/>
    <w:rsid w:val="25EB616F"/>
    <w:rsid w:val="25EBF49B"/>
    <w:rsid w:val="25ECD25B"/>
    <w:rsid w:val="25EF45C7"/>
    <w:rsid w:val="25F02EE9"/>
    <w:rsid w:val="25F16598"/>
    <w:rsid w:val="25F5651D"/>
    <w:rsid w:val="25F72A42"/>
    <w:rsid w:val="25FA6D4A"/>
    <w:rsid w:val="25FE9D4F"/>
    <w:rsid w:val="25FF97D7"/>
    <w:rsid w:val="2601BFDB"/>
    <w:rsid w:val="26024710"/>
    <w:rsid w:val="2604C43E"/>
    <w:rsid w:val="26065F5F"/>
    <w:rsid w:val="260839BE"/>
    <w:rsid w:val="260845C6"/>
    <w:rsid w:val="26085FFC"/>
    <w:rsid w:val="260AC913"/>
    <w:rsid w:val="260C43D7"/>
    <w:rsid w:val="260F4BCF"/>
    <w:rsid w:val="260F943B"/>
    <w:rsid w:val="26111D8C"/>
    <w:rsid w:val="26117576"/>
    <w:rsid w:val="26143967"/>
    <w:rsid w:val="2615401C"/>
    <w:rsid w:val="26185A30"/>
    <w:rsid w:val="2618D6A2"/>
    <w:rsid w:val="261A32C4"/>
    <w:rsid w:val="261A8780"/>
    <w:rsid w:val="261D8BA6"/>
    <w:rsid w:val="2622FC84"/>
    <w:rsid w:val="2624A1A2"/>
    <w:rsid w:val="2629A13F"/>
    <w:rsid w:val="2629C8BB"/>
    <w:rsid w:val="262A9C1F"/>
    <w:rsid w:val="262B3CA3"/>
    <w:rsid w:val="262CB406"/>
    <w:rsid w:val="262D44F6"/>
    <w:rsid w:val="262E0347"/>
    <w:rsid w:val="262FC483"/>
    <w:rsid w:val="26312A05"/>
    <w:rsid w:val="26333B6A"/>
    <w:rsid w:val="2634A1F1"/>
    <w:rsid w:val="2635B364"/>
    <w:rsid w:val="26369B13"/>
    <w:rsid w:val="263878E9"/>
    <w:rsid w:val="26394424"/>
    <w:rsid w:val="26395508"/>
    <w:rsid w:val="263ABB53"/>
    <w:rsid w:val="263D2A2B"/>
    <w:rsid w:val="263E140D"/>
    <w:rsid w:val="263EB884"/>
    <w:rsid w:val="2645C586"/>
    <w:rsid w:val="26469267"/>
    <w:rsid w:val="2646D69D"/>
    <w:rsid w:val="2647983E"/>
    <w:rsid w:val="264AF85F"/>
    <w:rsid w:val="264BC738"/>
    <w:rsid w:val="264C30FB"/>
    <w:rsid w:val="264D2AA0"/>
    <w:rsid w:val="265044BE"/>
    <w:rsid w:val="265340D4"/>
    <w:rsid w:val="2656435C"/>
    <w:rsid w:val="2657262F"/>
    <w:rsid w:val="2658975D"/>
    <w:rsid w:val="265AE037"/>
    <w:rsid w:val="265C105E"/>
    <w:rsid w:val="265DA46D"/>
    <w:rsid w:val="265DEE8B"/>
    <w:rsid w:val="266029AD"/>
    <w:rsid w:val="26636F9C"/>
    <w:rsid w:val="2664AA5C"/>
    <w:rsid w:val="2664BE50"/>
    <w:rsid w:val="2665988D"/>
    <w:rsid w:val="26673102"/>
    <w:rsid w:val="2667EBA1"/>
    <w:rsid w:val="266975F1"/>
    <w:rsid w:val="266AE502"/>
    <w:rsid w:val="266C0CD2"/>
    <w:rsid w:val="266C3F9B"/>
    <w:rsid w:val="266FFD1E"/>
    <w:rsid w:val="2672261A"/>
    <w:rsid w:val="2675E93D"/>
    <w:rsid w:val="2675FE39"/>
    <w:rsid w:val="2677698F"/>
    <w:rsid w:val="267819CE"/>
    <w:rsid w:val="267A636B"/>
    <w:rsid w:val="267B8D53"/>
    <w:rsid w:val="267D767F"/>
    <w:rsid w:val="2682CF1B"/>
    <w:rsid w:val="2683203F"/>
    <w:rsid w:val="26873419"/>
    <w:rsid w:val="268F7BA7"/>
    <w:rsid w:val="26909B39"/>
    <w:rsid w:val="269118EB"/>
    <w:rsid w:val="2693A43C"/>
    <w:rsid w:val="26971266"/>
    <w:rsid w:val="2699865E"/>
    <w:rsid w:val="269B23FE"/>
    <w:rsid w:val="269EB1CC"/>
    <w:rsid w:val="269F0BDA"/>
    <w:rsid w:val="269FA4D9"/>
    <w:rsid w:val="26AC6CC2"/>
    <w:rsid w:val="26AE2512"/>
    <w:rsid w:val="26AFF60A"/>
    <w:rsid w:val="26B0A9A1"/>
    <w:rsid w:val="26B19605"/>
    <w:rsid w:val="26B19702"/>
    <w:rsid w:val="26B35F96"/>
    <w:rsid w:val="26B5A394"/>
    <w:rsid w:val="26B80CD2"/>
    <w:rsid w:val="26BF940A"/>
    <w:rsid w:val="26C28913"/>
    <w:rsid w:val="26C2B444"/>
    <w:rsid w:val="26C2CA2E"/>
    <w:rsid w:val="26C70378"/>
    <w:rsid w:val="26CF5BDA"/>
    <w:rsid w:val="26D035A5"/>
    <w:rsid w:val="26D19E58"/>
    <w:rsid w:val="26D78DA5"/>
    <w:rsid w:val="26D8E6DC"/>
    <w:rsid w:val="26D9719C"/>
    <w:rsid w:val="26DA0302"/>
    <w:rsid w:val="26DAFA2E"/>
    <w:rsid w:val="26DB182E"/>
    <w:rsid w:val="26DD15BD"/>
    <w:rsid w:val="26DF5ED1"/>
    <w:rsid w:val="26E2AC74"/>
    <w:rsid w:val="26E31D77"/>
    <w:rsid w:val="26E3F688"/>
    <w:rsid w:val="26E5652C"/>
    <w:rsid w:val="26E6F70F"/>
    <w:rsid w:val="26E784D8"/>
    <w:rsid w:val="26E7F4A5"/>
    <w:rsid w:val="26E93716"/>
    <w:rsid w:val="26EAA329"/>
    <w:rsid w:val="26EFC722"/>
    <w:rsid w:val="26EFE6B9"/>
    <w:rsid w:val="26F09C36"/>
    <w:rsid w:val="26F4703B"/>
    <w:rsid w:val="26F4855B"/>
    <w:rsid w:val="26F77D0F"/>
    <w:rsid w:val="26F97F67"/>
    <w:rsid w:val="26F99BC0"/>
    <w:rsid w:val="26FBD4D1"/>
    <w:rsid w:val="26FBDC69"/>
    <w:rsid w:val="27008F39"/>
    <w:rsid w:val="270186AC"/>
    <w:rsid w:val="270248B2"/>
    <w:rsid w:val="27053043"/>
    <w:rsid w:val="2705EFF9"/>
    <w:rsid w:val="2706FFC2"/>
    <w:rsid w:val="2707C0EB"/>
    <w:rsid w:val="27086D68"/>
    <w:rsid w:val="270E7B38"/>
    <w:rsid w:val="270EB96E"/>
    <w:rsid w:val="2714DA73"/>
    <w:rsid w:val="27184029"/>
    <w:rsid w:val="27199CAA"/>
    <w:rsid w:val="271A6835"/>
    <w:rsid w:val="271ABA09"/>
    <w:rsid w:val="271B4661"/>
    <w:rsid w:val="271CF407"/>
    <w:rsid w:val="271FA4B0"/>
    <w:rsid w:val="2721D432"/>
    <w:rsid w:val="2726E358"/>
    <w:rsid w:val="27297169"/>
    <w:rsid w:val="272FF180"/>
    <w:rsid w:val="27300D4B"/>
    <w:rsid w:val="27302DCC"/>
    <w:rsid w:val="27332DA7"/>
    <w:rsid w:val="27353BF3"/>
    <w:rsid w:val="2736C9A4"/>
    <w:rsid w:val="273A311A"/>
    <w:rsid w:val="273B1697"/>
    <w:rsid w:val="273EC191"/>
    <w:rsid w:val="273EEEED"/>
    <w:rsid w:val="273FC1DC"/>
    <w:rsid w:val="274026BA"/>
    <w:rsid w:val="2741E5E1"/>
    <w:rsid w:val="27434BCD"/>
    <w:rsid w:val="274366F7"/>
    <w:rsid w:val="2743E50E"/>
    <w:rsid w:val="27464BBB"/>
    <w:rsid w:val="27473EF6"/>
    <w:rsid w:val="2748CB8C"/>
    <w:rsid w:val="27490851"/>
    <w:rsid w:val="274EA46E"/>
    <w:rsid w:val="27506746"/>
    <w:rsid w:val="27549A78"/>
    <w:rsid w:val="2754EB15"/>
    <w:rsid w:val="2756A50D"/>
    <w:rsid w:val="275922BD"/>
    <w:rsid w:val="275B0C6D"/>
    <w:rsid w:val="275B8452"/>
    <w:rsid w:val="275E0AC8"/>
    <w:rsid w:val="275F9F49"/>
    <w:rsid w:val="2761649B"/>
    <w:rsid w:val="27623EBA"/>
    <w:rsid w:val="27628D8B"/>
    <w:rsid w:val="2762EF3D"/>
    <w:rsid w:val="2763D304"/>
    <w:rsid w:val="276520E6"/>
    <w:rsid w:val="276599E7"/>
    <w:rsid w:val="276AF9C2"/>
    <w:rsid w:val="276F7CFE"/>
    <w:rsid w:val="2770809E"/>
    <w:rsid w:val="2770C56E"/>
    <w:rsid w:val="27728C6E"/>
    <w:rsid w:val="27745145"/>
    <w:rsid w:val="2774AB6D"/>
    <w:rsid w:val="277567DA"/>
    <w:rsid w:val="27777583"/>
    <w:rsid w:val="27779BD6"/>
    <w:rsid w:val="27783329"/>
    <w:rsid w:val="277995BF"/>
    <w:rsid w:val="2779A0BB"/>
    <w:rsid w:val="277AADC9"/>
    <w:rsid w:val="277D580A"/>
    <w:rsid w:val="277ECBC1"/>
    <w:rsid w:val="27812DAA"/>
    <w:rsid w:val="2781369C"/>
    <w:rsid w:val="2781A9A1"/>
    <w:rsid w:val="278218E8"/>
    <w:rsid w:val="2783272C"/>
    <w:rsid w:val="27833839"/>
    <w:rsid w:val="2783E6AE"/>
    <w:rsid w:val="278414C3"/>
    <w:rsid w:val="2786B516"/>
    <w:rsid w:val="278A4439"/>
    <w:rsid w:val="278B869A"/>
    <w:rsid w:val="278C4029"/>
    <w:rsid w:val="278EFE0F"/>
    <w:rsid w:val="279107BB"/>
    <w:rsid w:val="27916FAE"/>
    <w:rsid w:val="27950701"/>
    <w:rsid w:val="2796CBDA"/>
    <w:rsid w:val="279884A5"/>
    <w:rsid w:val="279AD1FE"/>
    <w:rsid w:val="279B025A"/>
    <w:rsid w:val="279B6C65"/>
    <w:rsid w:val="279CDC60"/>
    <w:rsid w:val="279CE13E"/>
    <w:rsid w:val="27A0A25E"/>
    <w:rsid w:val="27A3E37B"/>
    <w:rsid w:val="27A40B67"/>
    <w:rsid w:val="27A45281"/>
    <w:rsid w:val="27A70200"/>
    <w:rsid w:val="27AA00A6"/>
    <w:rsid w:val="27AB42A1"/>
    <w:rsid w:val="27AD5AB5"/>
    <w:rsid w:val="27AEE1C1"/>
    <w:rsid w:val="27B5D84E"/>
    <w:rsid w:val="27B615CC"/>
    <w:rsid w:val="27B79E6D"/>
    <w:rsid w:val="27B9D107"/>
    <w:rsid w:val="27BC924B"/>
    <w:rsid w:val="27C1C0E0"/>
    <w:rsid w:val="27C269BC"/>
    <w:rsid w:val="27C45D37"/>
    <w:rsid w:val="27C7BAD0"/>
    <w:rsid w:val="27C9C6D3"/>
    <w:rsid w:val="27CB9813"/>
    <w:rsid w:val="27CD8A25"/>
    <w:rsid w:val="27D1B4AD"/>
    <w:rsid w:val="27D1E391"/>
    <w:rsid w:val="27D4FB9E"/>
    <w:rsid w:val="27D52569"/>
    <w:rsid w:val="27D65964"/>
    <w:rsid w:val="27D7B04F"/>
    <w:rsid w:val="27D84A39"/>
    <w:rsid w:val="27DC8EEE"/>
    <w:rsid w:val="27DDCFF5"/>
    <w:rsid w:val="27DDDEE7"/>
    <w:rsid w:val="27E22DDA"/>
    <w:rsid w:val="27E57E2E"/>
    <w:rsid w:val="27E5B35B"/>
    <w:rsid w:val="27E5DA7A"/>
    <w:rsid w:val="27E62875"/>
    <w:rsid w:val="27E7C3A7"/>
    <w:rsid w:val="27ED81E5"/>
    <w:rsid w:val="27ED82A4"/>
    <w:rsid w:val="27EFEA5D"/>
    <w:rsid w:val="27F1F450"/>
    <w:rsid w:val="27F2AF1F"/>
    <w:rsid w:val="27F34ECD"/>
    <w:rsid w:val="27F4DB2B"/>
    <w:rsid w:val="27F671B3"/>
    <w:rsid w:val="27FEBB41"/>
    <w:rsid w:val="280012A5"/>
    <w:rsid w:val="280131B8"/>
    <w:rsid w:val="2801419A"/>
    <w:rsid w:val="2801EDCF"/>
    <w:rsid w:val="28024699"/>
    <w:rsid w:val="2805B37A"/>
    <w:rsid w:val="28072B36"/>
    <w:rsid w:val="280763E8"/>
    <w:rsid w:val="2807C104"/>
    <w:rsid w:val="28093D97"/>
    <w:rsid w:val="280A19CD"/>
    <w:rsid w:val="280D526D"/>
    <w:rsid w:val="280D72F8"/>
    <w:rsid w:val="280DF68B"/>
    <w:rsid w:val="280FFF73"/>
    <w:rsid w:val="281021AE"/>
    <w:rsid w:val="281139AE"/>
    <w:rsid w:val="28130FFC"/>
    <w:rsid w:val="28136F92"/>
    <w:rsid w:val="2815F619"/>
    <w:rsid w:val="28172CA6"/>
    <w:rsid w:val="28183DEF"/>
    <w:rsid w:val="2818F928"/>
    <w:rsid w:val="2819ABB8"/>
    <w:rsid w:val="281C5714"/>
    <w:rsid w:val="281CC656"/>
    <w:rsid w:val="281D4D0B"/>
    <w:rsid w:val="281F971F"/>
    <w:rsid w:val="281FE882"/>
    <w:rsid w:val="2820B972"/>
    <w:rsid w:val="2824A849"/>
    <w:rsid w:val="2827A286"/>
    <w:rsid w:val="2827DA54"/>
    <w:rsid w:val="282848FE"/>
    <w:rsid w:val="282AC60F"/>
    <w:rsid w:val="282B42F2"/>
    <w:rsid w:val="282C4E26"/>
    <w:rsid w:val="282E7BFC"/>
    <w:rsid w:val="28349AE3"/>
    <w:rsid w:val="28350B87"/>
    <w:rsid w:val="28356086"/>
    <w:rsid w:val="28382DD0"/>
    <w:rsid w:val="283A85A7"/>
    <w:rsid w:val="283F7E92"/>
    <w:rsid w:val="2840AEA9"/>
    <w:rsid w:val="28480B56"/>
    <w:rsid w:val="284D6A11"/>
    <w:rsid w:val="284DF502"/>
    <w:rsid w:val="284E02EE"/>
    <w:rsid w:val="284E163B"/>
    <w:rsid w:val="2850F8C4"/>
    <w:rsid w:val="2851129F"/>
    <w:rsid w:val="2853E0F7"/>
    <w:rsid w:val="285D23FE"/>
    <w:rsid w:val="285F6F83"/>
    <w:rsid w:val="2860944D"/>
    <w:rsid w:val="2860F3FD"/>
    <w:rsid w:val="28674D93"/>
    <w:rsid w:val="28676E4B"/>
    <w:rsid w:val="286A9BDC"/>
    <w:rsid w:val="286BB60E"/>
    <w:rsid w:val="286BE84B"/>
    <w:rsid w:val="286F528D"/>
    <w:rsid w:val="286F5990"/>
    <w:rsid w:val="286F944B"/>
    <w:rsid w:val="287058FF"/>
    <w:rsid w:val="28714098"/>
    <w:rsid w:val="28720668"/>
    <w:rsid w:val="28730C1B"/>
    <w:rsid w:val="2876A4D7"/>
    <w:rsid w:val="2877134E"/>
    <w:rsid w:val="2877AC44"/>
    <w:rsid w:val="2879986A"/>
    <w:rsid w:val="287F3D39"/>
    <w:rsid w:val="2880D208"/>
    <w:rsid w:val="28835DE5"/>
    <w:rsid w:val="28855BBA"/>
    <w:rsid w:val="2888B14F"/>
    <w:rsid w:val="288A1802"/>
    <w:rsid w:val="288B91C5"/>
    <w:rsid w:val="288C77CB"/>
    <w:rsid w:val="288CF6E9"/>
    <w:rsid w:val="28920F87"/>
    <w:rsid w:val="2893C7EF"/>
    <w:rsid w:val="2897A532"/>
    <w:rsid w:val="2898441E"/>
    <w:rsid w:val="289A776E"/>
    <w:rsid w:val="289E474C"/>
    <w:rsid w:val="289E82CA"/>
    <w:rsid w:val="289EA9F4"/>
    <w:rsid w:val="28A07ABB"/>
    <w:rsid w:val="28A281B5"/>
    <w:rsid w:val="28A6B407"/>
    <w:rsid w:val="28A77BBD"/>
    <w:rsid w:val="28A804D7"/>
    <w:rsid w:val="28A92981"/>
    <w:rsid w:val="28AA3670"/>
    <w:rsid w:val="28AB4C74"/>
    <w:rsid w:val="28AEDE19"/>
    <w:rsid w:val="28B02D7D"/>
    <w:rsid w:val="28B34500"/>
    <w:rsid w:val="28B5181A"/>
    <w:rsid w:val="28B64E07"/>
    <w:rsid w:val="28BB6149"/>
    <w:rsid w:val="28BCBB63"/>
    <w:rsid w:val="28BE90F4"/>
    <w:rsid w:val="28C5F498"/>
    <w:rsid w:val="28C6DA20"/>
    <w:rsid w:val="28C7BA05"/>
    <w:rsid w:val="28C88BE3"/>
    <w:rsid w:val="28C8CA6C"/>
    <w:rsid w:val="28C8F260"/>
    <w:rsid w:val="28CA14EE"/>
    <w:rsid w:val="28CA77A2"/>
    <w:rsid w:val="28CB9280"/>
    <w:rsid w:val="28CCB67C"/>
    <w:rsid w:val="28CD4D2C"/>
    <w:rsid w:val="28CE80D8"/>
    <w:rsid w:val="28CFF3B6"/>
    <w:rsid w:val="28D155CE"/>
    <w:rsid w:val="28D1BED6"/>
    <w:rsid w:val="28D1C006"/>
    <w:rsid w:val="28D81240"/>
    <w:rsid w:val="28D900E1"/>
    <w:rsid w:val="28DAEC72"/>
    <w:rsid w:val="28DC6D43"/>
    <w:rsid w:val="28DDF1CC"/>
    <w:rsid w:val="28DF75FA"/>
    <w:rsid w:val="28E144F4"/>
    <w:rsid w:val="28E41948"/>
    <w:rsid w:val="28E62612"/>
    <w:rsid w:val="28E62F2F"/>
    <w:rsid w:val="28E911C5"/>
    <w:rsid w:val="28E9978E"/>
    <w:rsid w:val="28EB6D2D"/>
    <w:rsid w:val="28EE95AA"/>
    <w:rsid w:val="28F004C2"/>
    <w:rsid w:val="28F1B6AD"/>
    <w:rsid w:val="28F5D8BB"/>
    <w:rsid w:val="28F60C0D"/>
    <w:rsid w:val="28F6C51F"/>
    <w:rsid w:val="28F7971A"/>
    <w:rsid w:val="28FBBEE9"/>
    <w:rsid w:val="28FDBB89"/>
    <w:rsid w:val="28FE0F7B"/>
    <w:rsid w:val="29017C3B"/>
    <w:rsid w:val="2904939E"/>
    <w:rsid w:val="29064B08"/>
    <w:rsid w:val="2908E60E"/>
    <w:rsid w:val="290AB9DC"/>
    <w:rsid w:val="290B227B"/>
    <w:rsid w:val="290E0E0E"/>
    <w:rsid w:val="290F2CD0"/>
    <w:rsid w:val="290FC5B4"/>
    <w:rsid w:val="2913D73D"/>
    <w:rsid w:val="29158CF7"/>
    <w:rsid w:val="29167B1A"/>
    <w:rsid w:val="2916B98C"/>
    <w:rsid w:val="2918BDE6"/>
    <w:rsid w:val="291B52C9"/>
    <w:rsid w:val="291DF8EA"/>
    <w:rsid w:val="2922FF0D"/>
    <w:rsid w:val="292A2C84"/>
    <w:rsid w:val="292A4F1F"/>
    <w:rsid w:val="292AA070"/>
    <w:rsid w:val="292C0178"/>
    <w:rsid w:val="292E1461"/>
    <w:rsid w:val="292F39EF"/>
    <w:rsid w:val="2930E74A"/>
    <w:rsid w:val="2931DAB1"/>
    <w:rsid w:val="29379AA4"/>
    <w:rsid w:val="293A2E0B"/>
    <w:rsid w:val="293C6500"/>
    <w:rsid w:val="293C836C"/>
    <w:rsid w:val="293F5968"/>
    <w:rsid w:val="293FDA80"/>
    <w:rsid w:val="29411042"/>
    <w:rsid w:val="29433B8B"/>
    <w:rsid w:val="2944117C"/>
    <w:rsid w:val="2944E513"/>
    <w:rsid w:val="294D8DEA"/>
    <w:rsid w:val="294DD6F0"/>
    <w:rsid w:val="294EF91D"/>
    <w:rsid w:val="2951AC07"/>
    <w:rsid w:val="295365F3"/>
    <w:rsid w:val="29536A32"/>
    <w:rsid w:val="29553A14"/>
    <w:rsid w:val="2959464C"/>
    <w:rsid w:val="2959C67F"/>
    <w:rsid w:val="295FF514"/>
    <w:rsid w:val="2961B22E"/>
    <w:rsid w:val="2961CD35"/>
    <w:rsid w:val="2962E112"/>
    <w:rsid w:val="29633AB7"/>
    <w:rsid w:val="29641854"/>
    <w:rsid w:val="296462DA"/>
    <w:rsid w:val="29648510"/>
    <w:rsid w:val="29658C1F"/>
    <w:rsid w:val="2965BBBC"/>
    <w:rsid w:val="29665108"/>
    <w:rsid w:val="29671576"/>
    <w:rsid w:val="296A8123"/>
    <w:rsid w:val="296BAECF"/>
    <w:rsid w:val="296C4BE5"/>
    <w:rsid w:val="296DDED2"/>
    <w:rsid w:val="29725C15"/>
    <w:rsid w:val="29726EA9"/>
    <w:rsid w:val="2972B78B"/>
    <w:rsid w:val="29736116"/>
    <w:rsid w:val="297B5BFE"/>
    <w:rsid w:val="297C7BB9"/>
    <w:rsid w:val="297F43E2"/>
    <w:rsid w:val="297FFBF7"/>
    <w:rsid w:val="29815BAC"/>
    <w:rsid w:val="298288F1"/>
    <w:rsid w:val="29837CD9"/>
    <w:rsid w:val="298813B3"/>
    <w:rsid w:val="298B5AB4"/>
    <w:rsid w:val="298E6F21"/>
    <w:rsid w:val="298F645E"/>
    <w:rsid w:val="2990389F"/>
    <w:rsid w:val="299083A1"/>
    <w:rsid w:val="2991D0EE"/>
    <w:rsid w:val="29926B05"/>
    <w:rsid w:val="29970995"/>
    <w:rsid w:val="299AC70B"/>
    <w:rsid w:val="299CF755"/>
    <w:rsid w:val="299D495C"/>
    <w:rsid w:val="29A3A4C3"/>
    <w:rsid w:val="29A97BB5"/>
    <w:rsid w:val="29B1D14E"/>
    <w:rsid w:val="29B222AF"/>
    <w:rsid w:val="29B36821"/>
    <w:rsid w:val="29B434FD"/>
    <w:rsid w:val="29B61B64"/>
    <w:rsid w:val="29B64629"/>
    <w:rsid w:val="29B88D66"/>
    <w:rsid w:val="29B979FE"/>
    <w:rsid w:val="29B9DD50"/>
    <w:rsid w:val="29BA621E"/>
    <w:rsid w:val="29BB0596"/>
    <w:rsid w:val="29BEF865"/>
    <w:rsid w:val="29BFE1DB"/>
    <w:rsid w:val="29C2FCD2"/>
    <w:rsid w:val="29C43A57"/>
    <w:rsid w:val="29C66722"/>
    <w:rsid w:val="29CA9044"/>
    <w:rsid w:val="29CE49BE"/>
    <w:rsid w:val="29CF65C4"/>
    <w:rsid w:val="29CFB445"/>
    <w:rsid w:val="29D1C671"/>
    <w:rsid w:val="29D33794"/>
    <w:rsid w:val="29D561DA"/>
    <w:rsid w:val="29D761B2"/>
    <w:rsid w:val="29D953B5"/>
    <w:rsid w:val="29D991D6"/>
    <w:rsid w:val="29DA167B"/>
    <w:rsid w:val="29DC4ED1"/>
    <w:rsid w:val="29DCBF42"/>
    <w:rsid w:val="29DF4AA9"/>
    <w:rsid w:val="29DFFD09"/>
    <w:rsid w:val="29E0A299"/>
    <w:rsid w:val="29E0BBAE"/>
    <w:rsid w:val="29E184B9"/>
    <w:rsid w:val="29E1BA55"/>
    <w:rsid w:val="29E9986E"/>
    <w:rsid w:val="29EC67BA"/>
    <w:rsid w:val="29ECCB72"/>
    <w:rsid w:val="29EFAC2C"/>
    <w:rsid w:val="29F0755C"/>
    <w:rsid w:val="29F0B7E5"/>
    <w:rsid w:val="29F0BCD7"/>
    <w:rsid w:val="29F32692"/>
    <w:rsid w:val="29F43813"/>
    <w:rsid w:val="29F50980"/>
    <w:rsid w:val="29F5A118"/>
    <w:rsid w:val="29F7D2B3"/>
    <w:rsid w:val="29F88A84"/>
    <w:rsid w:val="29FB0AE6"/>
    <w:rsid w:val="29FCF2E1"/>
    <w:rsid w:val="29FF5A9C"/>
    <w:rsid w:val="2A0046A1"/>
    <w:rsid w:val="2A04A7B5"/>
    <w:rsid w:val="2A065BF4"/>
    <w:rsid w:val="2A086287"/>
    <w:rsid w:val="2A0C4EEF"/>
    <w:rsid w:val="2A0D5EF9"/>
    <w:rsid w:val="2A0D6144"/>
    <w:rsid w:val="2A0D998D"/>
    <w:rsid w:val="2A149F02"/>
    <w:rsid w:val="2A15230B"/>
    <w:rsid w:val="2A177E89"/>
    <w:rsid w:val="2A1D124A"/>
    <w:rsid w:val="2A1D7B8E"/>
    <w:rsid w:val="2A20F83D"/>
    <w:rsid w:val="2A22429C"/>
    <w:rsid w:val="2A227435"/>
    <w:rsid w:val="2A22EB74"/>
    <w:rsid w:val="2A232D00"/>
    <w:rsid w:val="2A2403AF"/>
    <w:rsid w:val="2A25F9DA"/>
    <w:rsid w:val="2A273354"/>
    <w:rsid w:val="2A291910"/>
    <w:rsid w:val="2A2B748A"/>
    <w:rsid w:val="2A2BAFED"/>
    <w:rsid w:val="2A2CD413"/>
    <w:rsid w:val="2A2D8D76"/>
    <w:rsid w:val="2A2EE4DA"/>
    <w:rsid w:val="2A30E584"/>
    <w:rsid w:val="2A31C287"/>
    <w:rsid w:val="2A327934"/>
    <w:rsid w:val="2A34B2F9"/>
    <w:rsid w:val="2A35DEBA"/>
    <w:rsid w:val="2A37FB85"/>
    <w:rsid w:val="2A39A55B"/>
    <w:rsid w:val="2A39AAB8"/>
    <w:rsid w:val="2A3A532B"/>
    <w:rsid w:val="2A3BC060"/>
    <w:rsid w:val="2A3C0E9F"/>
    <w:rsid w:val="2A3C9BB3"/>
    <w:rsid w:val="2A3E2507"/>
    <w:rsid w:val="2A446D89"/>
    <w:rsid w:val="2A462A5C"/>
    <w:rsid w:val="2A46AF72"/>
    <w:rsid w:val="2A471548"/>
    <w:rsid w:val="2A472212"/>
    <w:rsid w:val="2A49C4FE"/>
    <w:rsid w:val="2A4BD6DF"/>
    <w:rsid w:val="2A4CC2DA"/>
    <w:rsid w:val="2A4D37A5"/>
    <w:rsid w:val="2A5001C2"/>
    <w:rsid w:val="2A503215"/>
    <w:rsid w:val="2A507868"/>
    <w:rsid w:val="2A50F706"/>
    <w:rsid w:val="2A51535D"/>
    <w:rsid w:val="2A529F3D"/>
    <w:rsid w:val="2A537463"/>
    <w:rsid w:val="2A53B55A"/>
    <w:rsid w:val="2A56E3B8"/>
    <w:rsid w:val="2A57958C"/>
    <w:rsid w:val="2A5B57BA"/>
    <w:rsid w:val="2A5BA3C5"/>
    <w:rsid w:val="2A5C14A7"/>
    <w:rsid w:val="2A603606"/>
    <w:rsid w:val="2A617D3A"/>
    <w:rsid w:val="2A6348DD"/>
    <w:rsid w:val="2A65E54F"/>
    <w:rsid w:val="2A65E743"/>
    <w:rsid w:val="2A66FD98"/>
    <w:rsid w:val="2A6B5DD4"/>
    <w:rsid w:val="2A6E3779"/>
    <w:rsid w:val="2A6E3933"/>
    <w:rsid w:val="2A7059CA"/>
    <w:rsid w:val="2A715EBC"/>
    <w:rsid w:val="2A74A325"/>
    <w:rsid w:val="2A76CCAE"/>
    <w:rsid w:val="2A785AD7"/>
    <w:rsid w:val="2A79B954"/>
    <w:rsid w:val="2A7A5D4A"/>
    <w:rsid w:val="2A815715"/>
    <w:rsid w:val="2A819AE0"/>
    <w:rsid w:val="2A82DD06"/>
    <w:rsid w:val="2A830C41"/>
    <w:rsid w:val="2A85EEEE"/>
    <w:rsid w:val="2A87569A"/>
    <w:rsid w:val="2A87C6CA"/>
    <w:rsid w:val="2A8B8A23"/>
    <w:rsid w:val="2A8E81EF"/>
    <w:rsid w:val="2A8F60C5"/>
    <w:rsid w:val="2A926ED7"/>
    <w:rsid w:val="2A94AB44"/>
    <w:rsid w:val="2A982EBC"/>
    <w:rsid w:val="2A9A8AB2"/>
    <w:rsid w:val="2A9C258F"/>
    <w:rsid w:val="2A9CE22C"/>
    <w:rsid w:val="2A9D0FE4"/>
    <w:rsid w:val="2AA160AA"/>
    <w:rsid w:val="2AA5E9E3"/>
    <w:rsid w:val="2AA725E5"/>
    <w:rsid w:val="2AA7E120"/>
    <w:rsid w:val="2AAA05DC"/>
    <w:rsid w:val="2AAC3E26"/>
    <w:rsid w:val="2AAF9D1E"/>
    <w:rsid w:val="2AB2BA9B"/>
    <w:rsid w:val="2AB36B78"/>
    <w:rsid w:val="2AB47F57"/>
    <w:rsid w:val="2AB48C50"/>
    <w:rsid w:val="2ABC7653"/>
    <w:rsid w:val="2AC1DDD0"/>
    <w:rsid w:val="2AC287BE"/>
    <w:rsid w:val="2AC76BFD"/>
    <w:rsid w:val="2AC840AA"/>
    <w:rsid w:val="2AD0C9E4"/>
    <w:rsid w:val="2AD208FB"/>
    <w:rsid w:val="2AD28FE9"/>
    <w:rsid w:val="2AD6B37C"/>
    <w:rsid w:val="2AD796C3"/>
    <w:rsid w:val="2ADA0DCE"/>
    <w:rsid w:val="2ADC18B9"/>
    <w:rsid w:val="2ADC6C8B"/>
    <w:rsid w:val="2ADDF328"/>
    <w:rsid w:val="2ADEDC5D"/>
    <w:rsid w:val="2ADF1145"/>
    <w:rsid w:val="2AE1B495"/>
    <w:rsid w:val="2AE2A7D6"/>
    <w:rsid w:val="2AE4FE23"/>
    <w:rsid w:val="2AE766CB"/>
    <w:rsid w:val="2AE7D48A"/>
    <w:rsid w:val="2AED7B93"/>
    <w:rsid w:val="2AF238BA"/>
    <w:rsid w:val="2AF24220"/>
    <w:rsid w:val="2AF516AD"/>
    <w:rsid w:val="2AF5531D"/>
    <w:rsid w:val="2AF6E4C9"/>
    <w:rsid w:val="2AFC1864"/>
    <w:rsid w:val="2AFCF314"/>
    <w:rsid w:val="2AFD64BD"/>
    <w:rsid w:val="2AFD9CA4"/>
    <w:rsid w:val="2B009B71"/>
    <w:rsid w:val="2B0286F2"/>
    <w:rsid w:val="2B04021A"/>
    <w:rsid w:val="2B0966D7"/>
    <w:rsid w:val="2B125A68"/>
    <w:rsid w:val="2B15AE4A"/>
    <w:rsid w:val="2B1D7C6F"/>
    <w:rsid w:val="2B227727"/>
    <w:rsid w:val="2B25D80F"/>
    <w:rsid w:val="2B272E18"/>
    <w:rsid w:val="2B2FB9BB"/>
    <w:rsid w:val="2B2FE7EB"/>
    <w:rsid w:val="2B31896C"/>
    <w:rsid w:val="2B3383BA"/>
    <w:rsid w:val="2B34D1E0"/>
    <w:rsid w:val="2B3846C7"/>
    <w:rsid w:val="2B38A73A"/>
    <w:rsid w:val="2B3A6481"/>
    <w:rsid w:val="2B3D3CE5"/>
    <w:rsid w:val="2B3D7349"/>
    <w:rsid w:val="2B3F6F03"/>
    <w:rsid w:val="2B3FABA3"/>
    <w:rsid w:val="2B40FA5F"/>
    <w:rsid w:val="2B41F777"/>
    <w:rsid w:val="2B42263C"/>
    <w:rsid w:val="2B42D98B"/>
    <w:rsid w:val="2B433EB5"/>
    <w:rsid w:val="2B4ED7CB"/>
    <w:rsid w:val="2B4F658C"/>
    <w:rsid w:val="2B4FF21E"/>
    <w:rsid w:val="2B50FB0C"/>
    <w:rsid w:val="2B5562EF"/>
    <w:rsid w:val="2B56DE1D"/>
    <w:rsid w:val="2B57D11B"/>
    <w:rsid w:val="2B588B04"/>
    <w:rsid w:val="2B58E11E"/>
    <w:rsid w:val="2B599D4E"/>
    <w:rsid w:val="2B59A829"/>
    <w:rsid w:val="2B5C2F67"/>
    <w:rsid w:val="2B626EED"/>
    <w:rsid w:val="2B629E7E"/>
    <w:rsid w:val="2B67F8A9"/>
    <w:rsid w:val="2B69B26D"/>
    <w:rsid w:val="2B6AD3EF"/>
    <w:rsid w:val="2B707B50"/>
    <w:rsid w:val="2B71D3D6"/>
    <w:rsid w:val="2B73CF86"/>
    <w:rsid w:val="2B7ACDF9"/>
    <w:rsid w:val="2B7BCD6A"/>
    <w:rsid w:val="2B7CAA5B"/>
    <w:rsid w:val="2B7DE213"/>
    <w:rsid w:val="2B81B910"/>
    <w:rsid w:val="2B824F2C"/>
    <w:rsid w:val="2B832AA6"/>
    <w:rsid w:val="2B8410AF"/>
    <w:rsid w:val="2B84CE17"/>
    <w:rsid w:val="2B863E44"/>
    <w:rsid w:val="2B866FB8"/>
    <w:rsid w:val="2B86AFFD"/>
    <w:rsid w:val="2B86C29C"/>
    <w:rsid w:val="2B87EB55"/>
    <w:rsid w:val="2B89D916"/>
    <w:rsid w:val="2B8FD56D"/>
    <w:rsid w:val="2B900572"/>
    <w:rsid w:val="2B93E4F9"/>
    <w:rsid w:val="2B94988F"/>
    <w:rsid w:val="2B949A27"/>
    <w:rsid w:val="2B97AB70"/>
    <w:rsid w:val="2B9C6189"/>
    <w:rsid w:val="2B9DEEEA"/>
    <w:rsid w:val="2B9F40E5"/>
    <w:rsid w:val="2BA2B2DC"/>
    <w:rsid w:val="2BA36F25"/>
    <w:rsid w:val="2BA45CF7"/>
    <w:rsid w:val="2BA5022A"/>
    <w:rsid w:val="2BACC430"/>
    <w:rsid w:val="2BACD401"/>
    <w:rsid w:val="2BACFABC"/>
    <w:rsid w:val="2BB15774"/>
    <w:rsid w:val="2BB2B146"/>
    <w:rsid w:val="2BB44F89"/>
    <w:rsid w:val="2BB64822"/>
    <w:rsid w:val="2BB71525"/>
    <w:rsid w:val="2BB993B9"/>
    <w:rsid w:val="2BB9D4A0"/>
    <w:rsid w:val="2BBEBD3C"/>
    <w:rsid w:val="2BBFDEEF"/>
    <w:rsid w:val="2BC0C4D6"/>
    <w:rsid w:val="2BC11487"/>
    <w:rsid w:val="2BC1D6E6"/>
    <w:rsid w:val="2BC3362F"/>
    <w:rsid w:val="2BC4A8EE"/>
    <w:rsid w:val="2BC527E7"/>
    <w:rsid w:val="2BC7804E"/>
    <w:rsid w:val="2BC8CD36"/>
    <w:rsid w:val="2BC9DE8A"/>
    <w:rsid w:val="2BCC44E2"/>
    <w:rsid w:val="2BCC8BE6"/>
    <w:rsid w:val="2BCCF96E"/>
    <w:rsid w:val="2BCD5E29"/>
    <w:rsid w:val="2BD1BA32"/>
    <w:rsid w:val="2BD27B6C"/>
    <w:rsid w:val="2BD4B131"/>
    <w:rsid w:val="2BD8BDC6"/>
    <w:rsid w:val="2BDA7497"/>
    <w:rsid w:val="2BDB52B9"/>
    <w:rsid w:val="2BDCEC5E"/>
    <w:rsid w:val="2BDF6530"/>
    <w:rsid w:val="2BE118B3"/>
    <w:rsid w:val="2BE18E2F"/>
    <w:rsid w:val="2BE2A361"/>
    <w:rsid w:val="2BEB0185"/>
    <w:rsid w:val="2BEB3EAE"/>
    <w:rsid w:val="2BED71A0"/>
    <w:rsid w:val="2BEDCB9A"/>
    <w:rsid w:val="2BF60994"/>
    <w:rsid w:val="2BF8D5C0"/>
    <w:rsid w:val="2BFB4820"/>
    <w:rsid w:val="2BFBA64E"/>
    <w:rsid w:val="2C0247D0"/>
    <w:rsid w:val="2C0518DC"/>
    <w:rsid w:val="2C05B2B6"/>
    <w:rsid w:val="2C071A68"/>
    <w:rsid w:val="2C074B79"/>
    <w:rsid w:val="2C077521"/>
    <w:rsid w:val="2C086F51"/>
    <w:rsid w:val="2C095B2A"/>
    <w:rsid w:val="2C0D873C"/>
    <w:rsid w:val="2C0DA0EC"/>
    <w:rsid w:val="2C0DFB0D"/>
    <w:rsid w:val="2C0EF95C"/>
    <w:rsid w:val="2C118B80"/>
    <w:rsid w:val="2C1299F6"/>
    <w:rsid w:val="2C130DF3"/>
    <w:rsid w:val="2C13C3DF"/>
    <w:rsid w:val="2C155431"/>
    <w:rsid w:val="2C194AB2"/>
    <w:rsid w:val="2C1B2B0F"/>
    <w:rsid w:val="2C223E54"/>
    <w:rsid w:val="2C22D5C1"/>
    <w:rsid w:val="2C3011B1"/>
    <w:rsid w:val="2C305755"/>
    <w:rsid w:val="2C3094A5"/>
    <w:rsid w:val="2C313102"/>
    <w:rsid w:val="2C33584A"/>
    <w:rsid w:val="2C33CE0F"/>
    <w:rsid w:val="2C34BA53"/>
    <w:rsid w:val="2C34D5D5"/>
    <w:rsid w:val="2C3D9A87"/>
    <w:rsid w:val="2C3DEBCA"/>
    <w:rsid w:val="2C3ED610"/>
    <w:rsid w:val="2C4005E2"/>
    <w:rsid w:val="2C44C80A"/>
    <w:rsid w:val="2C4556B6"/>
    <w:rsid w:val="2C466E3C"/>
    <w:rsid w:val="2C479D2B"/>
    <w:rsid w:val="2C4B6645"/>
    <w:rsid w:val="2C4C02D6"/>
    <w:rsid w:val="2C4DDA5B"/>
    <w:rsid w:val="2C4EDA64"/>
    <w:rsid w:val="2C540661"/>
    <w:rsid w:val="2C54E1C6"/>
    <w:rsid w:val="2C5590B0"/>
    <w:rsid w:val="2C5611BB"/>
    <w:rsid w:val="2C571427"/>
    <w:rsid w:val="2C5B7C45"/>
    <w:rsid w:val="2C5BD0E8"/>
    <w:rsid w:val="2C5BE19E"/>
    <w:rsid w:val="2C5D2205"/>
    <w:rsid w:val="2C5DFEB2"/>
    <w:rsid w:val="2C5F0C02"/>
    <w:rsid w:val="2C61FC29"/>
    <w:rsid w:val="2C65A5F6"/>
    <w:rsid w:val="2C67E14D"/>
    <w:rsid w:val="2C681972"/>
    <w:rsid w:val="2C68A0C9"/>
    <w:rsid w:val="2C68F0CB"/>
    <w:rsid w:val="2C6B90D5"/>
    <w:rsid w:val="2C6FDC26"/>
    <w:rsid w:val="2C70D16C"/>
    <w:rsid w:val="2C72005F"/>
    <w:rsid w:val="2C737D0C"/>
    <w:rsid w:val="2C73D11E"/>
    <w:rsid w:val="2C7B33F0"/>
    <w:rsid w:val="2C7B8043"/>
    <w:rsid w:val="2C7C3FD6"/>
    <w:rsid w:val="2C7E4E17"/>
    <w:rsid w:val="2C82070A"/>
    <w:rsid w:val="2C822605"/>
    <w:rsid w:val="2C828185"/>
    <w:rsid w:val="2C8999AF"/>
    <w:rsid w:val="2C8CE0E0"/>
    <w:rsid w:val="2C8E6A26"/>
    <w:rsid w:val="2C8EF00F"/>
    <w:rsid w:val="2C8F9FF1"/>
    <w:rsid w:val="2C926DE0"/>
    <w:rsid w:val="2C957575"/>
    <w:rsid w:val="2C97319D"/>
    <w:rsid w:val="2C97ACC8"/>
    <w:rsid w:val="2C97B405"/>
    <w:rsid w:val="2C97EDE8"/>
    <w:rsid w:val="2C989206"/>
    <w:rsid w:val="2C9B6968"/>
    <w:rsid w:val="2C9D1793"/>
    <w:rsid w:val="2C9FF588"/>
    <w:rsid w:val="2CA03BD4"/>
    <w:rsid w:val="2CA2715C"/>
    <w:rsid w:val="2CA7341F"/>
    <w:rsid w:val="2CA8212D"/>
    <w:rsid w:val="2CA857A7"/>
    <w:rsid w:val="2CB15AF0"/>
    <w:rsid w:val="2CB1AC2B"/>
    <w:rsid w:val="2CB20483"/>
    <w:rsid w:val="2CB2E264"/>
    <w:rsid w:val="2CB37545"/>
    <w:rsid w:val="2CB3A8E2"/>
    <w:rsid w:val="2CB3CFB3"/>
    <w:rsid w:val="2CB520BA"/>
    <w:rsid w:val="2CB86F41"/>
    <w:rsid w:val="2CBC48AF"/>
    <w:rsid w:val="2CBE9E6C"/>
    <w:rsid w:val="2CC078D8"/>
    <w:rsid w:val="2CC7E499"/>
    <w:rsid w:val="2CC7F4BC"/>
    <w:rsid w:val="2CC9C832"/>
    <w:rsid w:val="2CCB480C"/>
    <w:rsid w:val="2CCEE563"/>
    <w:rsid w:val="2CD3749D"/>
    <w:rsid w:val="2CD4F348"/>
    <w:rsid w:val="2CD6D43D"/>
    <w:rsid w:val="2CDDF549"/>
    <w:rsid w:val="2CDEF129"/>
    <w:rsid w:val="2CE0335C"/>
    <w:rsid w:val="2CE15595"/>
    <w:rsid w:val="2CE278B3"/>
    <w:rsid w:val="2CE3BA75"/>
    <w:rsid w:val="2CE913B1"/>
    <w:rsid w:val="2CEB9E99"/>
    <w:rsid w:val="2CF4004A"/>
    <w:rsid w:val="2CF628CD"/>
    <w:rsid w:val="2CF66B62"/>
    <w:rsid w:val="2CF77702"/>
    <w:rsid w:val="2CF8E19E"/>
    <w:rsid w:val="2D03163E"/>
    <w:rsid w:val="2D035104"/>
    <w:rsid w:val="2D03633F"/>
    <w:rsid w:val="2D08148D"/>
    <w:rsid w:val="2D08AADE"/>
    <w:rsid w:val="2D10AC8F"/>
    <w:rsid w:val="2D133AA3"/>
    <w:rsid w:val="2D160A51"/>
    <w:rsid w:val="2D171362"/>
    <w:rsid w:val="2D19D549"/>
    <w:rsid w:val="2D1B32DC"/>
    <w:rsid w:val="2D1FBE08"/>
    <w:rsid w:val="2D2110DF"/>
    <w:rsid w:val="2D223FE7"/>
    <w:rsid w:val="2D22F4C9"/>
    <w:rsid w:val="2D245CA3"/>
    <w:rsid w:val="2D27706D"/>
    <w:rsid w:val="2D286E05"/>
    <w:rsid w:val="2D28BF28"/>
    <w:rsid w:val="2D28E585"/>
    <w:rsid w:val="2D29DE2C"/>
    <w:rsid w:val="2D30C628"/>
    <w:rsid w:val="2D31CA97"/>
    <w:rsid w:val="2D320682"/>
    <w:rsid w:val="2D369C51"/>
    <w:rsid w:val="2D3A8EBC"/>
    <w:rsid w:val="2D44C1F2"/>
    <w:rsid w:val="2D489CB7"/>
    <w:rsid w:val="2D4B2E2C"/>
    <w:rsid w:val="2D4C8710"/>
    <w:rsid w:val="2D4DEA5D"/>
    <w:rsid w:val="2D4E4485"/>
    <w:rsid w:val="2D5600DA"/>
    <w:rsid w:val="2D56D7A4"/>
    <w:rsid w:val="2D5BDCD1"/>
    <w:rsid w:val="2D5DDD0A"/>
    <w:rsid w:val="2D5E3DB4"/>
    <w:rsid w:val="2D5EAB06"/>
    <w:rsid w:val="2D615953"/>
    <w:rsid w:val="2D61D348"/>
    <w:rsid w:val="2D63406D"/>
    <w:rsid w:val="2D634415"/>
    <w:rsid w:val="2D6399D2"/>
    <w:rsid w:val="2D63EF6F"/>
    <w:rsid w:val="2D64945F"/>
    <w:rsid w:val="2D65BA71"/>
    <w:rsid w:val="2D6758E4"/>
    <w:rsid w:val="2D683EA5"/>
    <w:rsid w:val="2D6DB036"/>
    <w:rsid w:val="2D6EF0D5"/>
    <w:rsid w:val="2D6F36F4"/>
    <w:rsid w:val="2D71875F"/>
    <w:rsid w:val="2D73063F"/>
    <w:rsid w:val="2D7356D7"/>
    <w:rsid w:val="2D794582"/>
    <w:rsid w:val="2D7A0E40"/>
    <w:rsid w:val="2D7A1A60"/>
    <w:rsid w:val="2D7E5A1B"/>
    <w:rsid w:val="2D7E7808"/>
    <w:rsid w:val="2D7F0CC6"/>
    <w:rsid w:val="2D7F40A2"/>
    <w:rsid w:val="2D809665"/>
    <w:rsid w:val="2D813DA0"/>
    <w:rsid w:val="2D8518AB"/>
    <w:rsid w:val="2D85AF0D"/>
    <w:rsid w:val="2D88634A"/>
    <w:rsid w:val="2D888818"/>
    <w:rsid w:val="2D8B561C"/>
    <w:rsid w:val="2D8C0022"/>
    <w:rsid w:val="2D8C1EA8"/>
    <w:rsid w:val="2D8ECF30"/>
    <w:rsid w:val="2D8F6A94"/>
    <w:rsid w:val="2D8F8865"/>
    <w:rsid w:val="2D90F80E"/>
    <w:rsid w:val="2D927570"/>
    <w:rsid w:val="2D9AE159"/>
    <w:rsid w:val="2D9C61F9"/>
    <w:rsid w:val="2D9CD013"/>
    <w:rsid w:val="2D9F7E4F"/>
    <w:rsid w:val="2DA1100C"/>
    <w:rsid w:val="2DA3A4E6"/>
    <w:rsid w:val="2DA3C6EE"/>
    <w:rsid w:val="2DA3CA9B"/>
    <w:rsid w:val="2DA4E28C"/>
    <w:rsid w:val="2DA5B705"/>
    <w:rsid w:val="2DA5D83B"/>
    <w:rsid w:val="2DA64CBC"/>
    <w:rsid w:val="2DA6BA0D"/>
    <w:rsid w:val="2DA6FD62"/>
    <w:rsid w:val="2DA95D39"/>
    <w:rsid w:val="2DAFC408"/>
    <w:rsid w:val="2DB14FE8"/>
    <w:rsid w:val="2DB1B8AF"/>
    <w:rsid w:val="2DB888F1"/>
    <w:rsid w:val="2DC032AD"/>
    <w:rsid w:val="2DC21481"/>
    <w:rsid w:val="2DC25C30"/>
    <w:rsid w:val="2DC48141"/>
    <w:rsid w:val="2DCC513C"/>
    <w:rsid w:val="2DCC991F"/>
    <w:rsid w:val="2DCE5F4C"/>
    <w:rsid w:val="2DD2EDFA"/>
    <w:rsid w:val="2DD4F6BC"/>
    <w:rsid w:val="2DDC507B"/>
    <w:rsid w:val="2DDDA11C"/>
    <w:rsid w:val="2DDF45A1"/>
    <w:rsid w:val="2DDFBB15"/>
    <w:rsid w:val="2DE0C456"/>
    <w:rsid w:val="2DEAC1C0"/>
    <w:rsid w:val="2DED5ECE"/>
    <w:rsid w:val="2DEE5101"/>
    <w:rsid w:val="2DEFA044"/>
    <w:rsid w:val="2DF1E9C3"/>
    <w:rsid w:val="2DF4F103"/>
    <w:rsid w:val="2DF7A4C4"/>
    <w:rsid w:val="2DFC034C"/>
    <w:rsid w:val="2DFC95E9"/>
    <w:rsid w:val="2DFCDE89"/>
    <w:rsid w:val="2DFDA830"/>
    <w:rsid w:val="2E00AA22"/>
    <w:rsid w:val="2E02F774"/>
    <w:rsid w:val="2E048FC6"/>
    <w:rsid w:val="2E07505D"/>
    <w:rsid w:val="2E07AC85"/>
    <w:rsid w:val="2E0E136E"/>
    <w:rsid w:val="2E0ECA3A"/>
    <w:rsid w:val="2E14E936"/>
    <w:rsid w:val="2E181037"/>
    <w:rsid w:val="2E1A14D1"/>
    <w:rsid w:val="2E1A4F68"/>
    <w:rsid w:val="2E1A8089"/>
    <w:rsid w:val="2E1C6D30"/>
    <w:rsid w:val="2E1F2701"/>
    <w:rsid w:val="2E24CC33"/>
    <w:rsid w:val="2E25B8BB"/>
    <w:rsid w:val="2E277151"/>
    <w:rsid w:val="2E2CB76F"/>
    <w:rsid w:val="2E2D3B2C"/>
    <w:rsid w:val="2E31D1BD"/>
    <w:rsid w:val="2E321417"/>
    <w:rsid w:val="2E338466"/>
    <w:rsid w:val="2E35C72C"/>
    <w:rsid w:val="2E367A3E"/>
    <w:rsid w:val="2E38BAAD"/>
    <w:rsid w:val="2E38C425"/>
    <w:rsid w:val="2E393592"/>
    <w:rsid w:val="2E3BEB53"/>
    <w:rsid w:val="2E3C4C34"/>
    <w:rsid w:val="2E3D1F53"/>
    <w:rsid w:val="2E402FD0"/>
    <w:rsid w:val="2E40CDCF"/>
    <w:rsid w:val="2E4320DC"/>
    <w:rsid w:val="2E43730C"/>
    <w:rsid w:val="2E452A5C"/>
    <w:rsid w:val="2E4A694E"/>
    <w:rsid w:val="2E4ABF7E"/>
    <w:rsid w:val="2E4D7C8C"/>
    <w:rsid w:val="2E4F3A64"/>
    <w:rsid w:val="2E505742"/>
    <w:rsid w:val="2E507304"/>
    <w:rsid w:val="2E518F17"/>
    <w:rsid w:val="2E523C42"/>
    <w:rsid w:val="2E5255FD"/>
    <w:rsid w:val="2E533E26"/>
    <w:rsid w:val="2E543BB9"/>
    <w:rsid w:val="2E558D71"/>
    <w:rsid w:val="2E58102F"/>
    <w:rsid w:val="2E58B6DE"/>
    <w:rsid w:val="2E5D69CB"/>
    <w:rsid w:val="2E5D70C7"/>
    <w:rsid w:val="2E5EAAD7"/>
    <w:rsid w:val="2E63364A"/>
    <w:rsid w:val="2E63C51D"/>
    <w:rsid w:val="2E656F18"/>
    <w:rsid w:val="2E66A774"/>
    <w:rsid w:val="2E67A9CD"/>
    <w:rsid w:val="2E68310A"/>
    <w:rsid w:val="2E692A2E"/>
    <w:rsid w:val="2E6C9F9E"/>
    <w:rsid w:val="2E6E6B4E"/>
    <w:rsid w:val="2E718ED4"/>
    <w:rsid w:val="2E75B843"/>
    <w:rsid w:val="2E770369"/>
    <w:rsid w:val="2E7705BD"/>
    <w:rsid w:val="2E770FC5"/>
    <w:rsid w:val="2E7773AF"/>
    <w:rsid w:val="2E7BD3D0"/>
    <w:rsid w:val="2E7C8B0A"/>
    <w:rsid w:val="2E7E5A40"/>
    <w:rsid w:val="2E7F8AD6"/>
    <w:rsid w:val="2E7F928E"/>
    <w:rsid w:val="2E800785"/>
    <w:rsid w:val="2E8178BF"/>
    <w:rsid w:val="2E82DDEC"/>
    <w:rsid w:val="2E83C14D"/>
    <w:rsid w:val="2E87D20D"/>
    <w:rsid w:val="2E8BA330"/>
    <w:rsid w:val="2E90B189"/>
    <w:rsid w:val="2E90B55C"/>
    <w:rsid w:val="2E942F5C"/>
    <w:rsid w:val="2E96F4C7"/>
    <w:rsid w:val="2E98C637"/>
    <w:rsid w:val="2E9A1895"/>
    <w:rsid w:val="2E9AF2D1"/>
    <w:rsid w:val="2E9B0C9B"/>
    <w:rsid w:val="2E9B5F7D"/>
    <w:rsid w:val="2E9C5483"/>
    <w:rsid w:val="2E9F45B4"/>
    <w:rsid w:val="2EA00952"/>
    <w:rsid w:val="2EA0340F"/>
    <w:rsid w:val="2EA14EF5"/>
    <w:rsid w:val="2EA49F17"/>
    <w:rsid w:val="2EA53037"/>
    <w:rsid w:val="2EA7356B"/>
    <w:rsid w:val="2EA97986"/>
    <w:rsid w:val="2EAA675D"/>
    <w:rsid w:val="2EB3AF88"/>
    <w:rsid w:val="2EB48ABA"/>
    <w:rsid w:val="2EB59147"/>
    <w:rsid w:val="2EB5F1CE"/>
    <w:rsid w:val="2EB87538"/>
    <w:rsid w:val="2EB898CE"/>
    <w:rsid w:val="2EBAF1D2"/>
    <w:rsid w:val="2EC08EA8"/>
    <w:rsid w:val="2EC20B4F"/>
    <w:rsid w:val="2EC24497"/>
    <w:rsid w:val="2EC6DE71"/>
    <w:rsid w:val="2ECD9AF8"/>
    <w:rsid w:val="2ED27F11"/>
    <w:rsid w:val="2ED543AF"/>
    <w:rsid w:val="2ED5E7CD"/>
    <w:rsid w:val="2ED87456"/>
    <w:rsid w:val="2EDE6CCB"/>
    <w:rsid w:val="2EDF0375"/>
    <w:rsid w:val="2EE03B51"/>
    <w:rsid w:val="2EE03CF3"/>
    <w:rsid w:val="2EE18EB2"/>
    <w:rsid w:val="2EE42329"/>
    <w:rsid w:val="2EE49806"/>
    <w:rsid w:val="2EE8967F"/>
    <w:rsid w:val="2EE8B48F"/>
    <w:rsid w:val="2EE90E00"/>
    <w:rsid w:val="2EE952CB"/>
    <w:rsid w:val="2EEAAC90"/>
    <w:rsid w:val="2EEAD292"/>
    <w:rsid w:val="2EECB618"/>
    <w:rsid w:val="2EED3673"/>
    <w:rsid w:val="2EEDA5F1"/>
    <w:rsid w:val="2EF18144"/>
    <w:rsid w:val="2EF388E1"/>
    <w:rsid w:val="2EF44632"/>
    <w:rsid w:val="2EF63EAD"/>
    <w:rsid w:val="2EF68807"/>
    <w:rsid w:val="2EF6BA1A"/>
    <w:rsid w:val="2EFA5E53"/>
    <w:rsid w:val="2EFA7DC1"/>
    <w:rsid w:val="2EFBAC16"/>
    <w:rsid w:val="2EFC06C4"/>
    <w:rsid w:val="2EFF1DBB"/>
    <w:rsid w:val="2EFF73BB"/>
    <w:rsid w:val="2F026930"/>
    <w:rsid w:val="2F06FB3F"/>
    <w:rsid w:val="2F09EB30"/>
    <w:rsid w:val="2F0A7CFC"/>
    <w:rsid w:val="2F0BDC46"/>
    <w:rsid w:val="2F0F9106"/>
    <w:rsid w:val="2F117E02"/>
    <w:rsid w:val="2F118E28"/>
    <w:rsid w:val="2F1216F7"/>
    <w:rsid w:val="2F13EFB8"/>
    <w:rsid w:val="2F15EAC1"/>
    <w:rsid w:val="2F1C2853"/>
    <w:rsid w:val="2F1F1CE0"/>
    <w:rsid w:val="2F22C611"/>
    <w:rsid w:val="2F25080F"/>
    <w:rsid w:val="2F26A3C1"/>
    <w:rsid w:val="2F28A8DE"/>
    <w:rsid w:val="2F2CE452"/>
    <w:rsid w:val="2F2D2C1D"/>
    <w:rsid w:val="2F2DD8B5"/>
    <w:rsid w:val="2F2E8B3C"/>
    <w:rsid w:val="2F310A83"/>
    <w:rsid w:val="2F3158AE"/>
    <w:rsid w:val="2F333121"/>
    <w:rsid w:val="2F341A8E"/>
    <w:rsid w:val="2F3420DB"/>
    <w:rsid w:val="2F35F2D6"/>
    <w:rsid w:val="2F3C2637"/>
    <w:rsid w:val="2F3ECFC0"/>
    <w:rsid w:val="2F3F5B8D"/>
    <w:rsid w:val="2F40FBEC"/>
    <w:rsid w:val="2F46C208"/>
    <w:rsid w:val="2F513409"/>
    <w:rsid w:val="2F527967"/>
    <w:rsid w:val="2F529B04"/>
    <w:rsid w:val="2F5443E0"/>
    <w:rsid w:val="2F593C9E"/>
    <w:rsid w:val="2F598B7C"/>
    <w:rsid w:val="2F5AF3D2"/>
    <w:rsid w:val="2F5C7547"/>
    <w:rsid w:val="2F613693"/>
    <w:rsid w:val="2F61C9E5"/>
    <w:rsid w:val="2F641F9C"/>
    <w:rsid w:val="2F647557"/>
    <w:rsid w:val="2F649A1A"/>
    <w:rsid w:val="2F649C0D"/>
    <w:rsid w:val="2F6621C2"/>
    <w:rsid w:val="2F66A76F"/>
    <w:rsid w:val="2F679AF8"/>
    <w:rsid w:val="2F68CA28"/>
    <w:rsid w:val="2F696DA3"/>
    <w:rsid w:val="2F6A46B2"/>
    <w:rsid w:val="2F6F38F0"/>
    <w:rsid w:val="2F72CB9B"/>
    <w:rsid w:val="2F731843"/>
    <w:rsid w:val="2F73C575"/>
    <w:rsid w:val="2F741C2F"/>
    <w:rsid w:val="2F750C0A"/>
    <w:rsid w:val="2F79812A"/>
    <w:rsid w:val="2F7AFAA3"/>
    <w:rsid w:val="2F7EEF15"/>
    <w:rsid w:val="2F7F3A8C"/>
    <w:rsid w:val="2F808E3F"/>
    <w:rsid w:val="2F83F005"/>
    <w:rsid w:val="2F8558C4"/>
    <w:rsid w:val="2F85CCE1"/>
    <w:rsid w:val="2F85FDAE"/>
    <w:rsid w:val="2F87FAB2"/>
    <w:rsid w:val="2F898359"/>
    <w:rsid w:val="2F8A97DD"/>
    <w:rsid w:val="2F8E91EB"/>
    <w:rsid w:val="2F91C544"/>
    <w:rsid w:val="2F923CBA"/>
    <w:rsid w:val="2F94A90C"/>
    <w:rsid w:val="2F957BEA"/>
    <w:rsid w:val="2F97E150"/>
    <w:rsid w:val="2F9833FF"/>
    <w:rsid w:val="2F99022A"/>
    <w:rsid w:val="2F9A85CB"/>
    <w:rsid w:val="2F9C65A2"/>
    <w:rsid w:val="2F9FA3B7"/>
    <w:rsid w:val="2FA20FDB"/>
    <w:rsid w:val="2FA3155C"/>
    <w:rsid w:val="2FA578CF"/>
    <w:rsid w:val="2FA8A1D8"/>
    <w:rsid w:val="2FAB62A4"/>
    <w:rsid w:val="2FABA684"/>
    <w:rsid w:val="2FAD6655"/>
    <w:rsid w:val="2FAD7193"/>
    <w:rsid w:val="2FADCB2A"/>
    <w:rsid w:val="2FB051C6"/>
    <w:rsid w:val="2FB3A2EE"/>
    <w:rsid w:val="2FB3C65D"/>
    <w:rsid w:val="2FB3DCE8"/>
    <w:rsid w:val="2FB405D8"/>
    <w:rsid w:val="2FB51F5E"/>
    <w:rsid w:val="2FB6A0B9"/>
    <w:rsid w:val="2FB8AD52"/>
    <w:rsid w:val="2FBA2A9C"/>
    <w:rsid w:val="2FBE9222"/>
    <w:rsid w:val="2FC1891C"/>
    <w:rsid w:val="2FC1DF20"/>
    <w:rsid w:val="2FC368EB"/>
    <w:rsid w:val="2FC5AEED"/>
    <w:rsid w:val="2FC60020"/>
    <w:rsid w:val="2FC6F60A"/>
    <w:rsid w:val="2FCAF551"/>
    <w:rsid w:val="2FCB1C5A"/>
    <w:rsid w:val="2FCCD991"/>
    <w:rsid w:val="2FCEF2E5"/>
    <w:rsid w:val="2FCF6553"/>
    <w:rsid w:val="2FCF7595"/>
    <w:rsid w:val="2FD0F63A"/>
    <w:rsid w:val="2FD59278"/>
    <w:rsid w:val="2FD82B27"/>
    <w:rsid w:val="2FDA6A9B"/>
    <w:rsid w:val="2FDABE24"/>
    <w:rsid w:val="2FDC9BF6"/>
    <w:rsid w:val="2FE1B02D"/>
    <w:rsid w:val="2FE3C442"/>
    <w:rsid w:val="2FEAB701"/>
    <w:rsid w:val="2FEB51DE"/>
    <w:rsid w:val="2FEB8F01"/>
    <w:rsid w:val="2FEC4E95"/>
    <w:rsid w:val="2FED5F78"/>
    <w:rsid w:val="2FEDD6AA"/>
    <w:rsid w:val="2FF345C8"/>
    <w:rsid w:val="2FF4C18C"/>
    <w:rsid w:val="2FF77930"/>
    <w:rsid w:val="2FF7DCD1"/>
    <w:rsid w:val="2FF86C9B"/>
    <w:rsid w:val="2FF9FBC6"/>
    <w:rsid w:val="2FFBE77B"/>
    <w:rsid w:val="2FFC0C5D"/>
    <w:rsid w:val="2FFE72D9"/>
    <w:rsid w:val="3001CD83"/>
    <w:rsid w:val="30054511"/>
    <w:rsid w:val="3009174D"/>
    <w:rsid w:val="300C5305"/>
    <w:rsid w:val="300C8151"/>
    <w:rsid w:val="300D0162"/>
    <w:rsid w:val="300FA370"/>
    <w:rsid w:val="301125DF"/>
    <w:rsid w:val="30138569"/>
    <w:rsid w:val="30148622"/>
    <w:rsid w:val="3019B9FB"/>
    <w:rsid w:val="301AA2F2"/>
    <w:rsid w:val="301BADBA"/>
    <w:rsid w:val="301C91B1"/>
    <w:rsid w:val="301DC361"/>
    <w:rsid w:val="301E0558"/>
    <w:rsid w:val="3020CC91"/>
    <w:rsid w:val="3025BA4E"/>
    <w:rsid w:val="3026ECB0"/>
    <w:rsid w:val="3027F9A4"/>
    <w:rsid w:val="30292D2D"/>
    <w:rsid w:val="3029A3A2"/>
    <w:rsid w:val="3029B161"/>
    <w:rsid w:val="3029B61D"/>
    <w:rsid w:val="30327B71"/>
    <w:rsid w:val="3032E7C7"/>
    <w:rsid w:val="30354F4F"/>
    <w:rsid w:val="3035AA72"/>
    <w:rsid w:val="3037C874"/>
    <w:rsid w:val="3039D0A8"/>
    <w:rsid w:val="303A0DA9"/>
    <w:rsid w:val="303AEC38"/>
    <w:rsid w:val="303DD8AE"/>
    <w:rsid w:val="304127B2"/>
    <w:rsid w:val="30443E45"/>
    <w:rsid w:val="30447C4A"/>
    <w:rsid w:val="304A7115"/>
    <w:rsid w:val="304B4B03"/>
    <w:rsid w:val="304CF16C"/>
    <w:rsid w:val="3053FB38"/>
    <w:rsid w:val="30559F52"/>
    <w:rsid w:val="305768AA"/>
    <w:rsid w:val="3057E206"/>
    <w:rsid w:val="305A5BB4"/>
    <w:rsid w:val="305CCC2B"/>
    <w:rsid w:val="305D5C7A"/>
    <w:rsid w:val="305F1692"/>
    <w:rsid w:val="305FA149"/>
    <w:rsid w:val="3064AC8D"/>
    <w:rsid w:val="3064EBC2"/>
    <w:rsid w:val="30675C68"/>
    <w:rsid w:val="3067B861"/>
    <w:rsid w:val="3069501E"/>
    <w:rsid w:val="306A4E79"/>
    <w:rsid w:val="306B3EA3"/>
    <w:rsid w:val="3071AE76"/>
    <w:rsid w:val="3072B208"/>
    <w:rsid w:val="30731FE4"/>
    <w:rsid w:val="30734A9F"/>
    <w:rsid w:val="3075F02A"/>
    <w:rsid w:val="307734D4"/>
    <w:rsid w:val="30782BDF"/>
    <w:rsid w:val="30784D2D"/>
    <w:rsid w:val="30785107"/>
    <w:rsid w:val="307924A7"/>
    <w:rsid w:val="307B8A4A"/>
    <w:rsid w:val="307C4E10"/>
    <w:rsid w:val="307E43E9"/>
    <w:rsid w:val="307FABFE"/>
    <w:rsid w:val="307FF38A"/>
    <w:rsid w:val="3081AE61"/>
    <w:rsid w:val="30843134"/>
    <w:rsid w:val="3089B69A"/>
    <w:rsid w:val="308C86F1"/>
    <w:rsid w:val="308C99BE"/>
    <w:rsid w:val="308CAE3A"/>
    <w:rsid w:val="308E6320"/>
    <w:rsid w:val="308F0475"/>
    <w:rsid w:val="3094B7D8"/>
    <w:rsid w:val="30955950"/>
    <w:rsid w:val="30958443"/>
    <w:rsid w:val="3096E436"/>
    <w:rsid w:val="3097E667"/>
    <w:rsid w:val="309A4E65"/>
    <w:rsid w:val="309D86F9"/>
    <w:rsid w:val="30A36423"/>
    <w:rsid w:val="30A4D05A"/>
    <w:rsid w:val="30A540D1"/>
    <w:rsid w:val="30A6246C"/>
    <w:rsid w:val="30A829B0"/>
    <w:rsid w:val="30A84DA8"/>
    <w:rsid w:val="30A9C837"/>
    <w:rsid w:val="30ACC593"/>
    <w:rsid w:val="30ADEC35"/>
    <w:rsid w:val="30AF0917"/>
    <w:rsid w:val="30B82AC0"/>
    <w:rsid w:val="30B94415"/>
    <w:rsid w:val="30BAA4B1"/>
    <w:rsid w:val="30BCB7C6"/>
    <w:rsid w:val="30BD67B1"/>
    <w:rsid w:val="30BDA1BD"/>
    <w:rsid w:val="30BE3257"/>
    <w:rsid w:val="30BFA35A"/>
    <w:rsid w:val="30C05B4A"/>
    <w:rsid w:val="30C0E53D"/>
    <w:rsid w:val="30C26814"/>
    <w:rsid w:val="30C2FAD0"/>
    <w:rsid w:val="30C413D6"/>
    <w:rsid w:val="30CAA28B"/>
    <w:rsid w:val="30CD56B9"/>
    <w:rsid w:val="30CE5735"/>
    <w:rsid w:val="30CF9C6C"/>
    <w:rsid w:val="30D04AE9"/>
    <w:rsid w:val="30D17DF9"/>
    <w:rsid w:val="30D294A6"/>
    <w:rsid w:val="30D3F914"/>
    <w:rsid w:val="30D43B8C"/>
    <w:rsid w:val="30D53B0E"/>
    <w:rsid w:val="30D69385"/>
    <w:rsid w:val="30D69749"/>
    <w:rsid w:val="30D71F11"/>
    <w:rsid w:val="30DB0012"/>
    <w:rsid w:val="30DC9D37"/>
    <w:rsid w:val="30DCD1EB"/>
    <w:rsid w:val="30DD6EBC"/>
    <w:rsid w:val="30DF98FD"/>
    <w:rsid w:val="30E03101"/>
    <w:rsid w:val="30E47DB1"/>
    <w:rsid w:val="30E71936"/>
    <w:rsid w:val="30EA6C26"/>
    <w:rsid w:val="30EC00F7"/>
    <w:rsid w:val="30EC0D7C"/>
    <w:rsid w:val="30EC5D53"/>
    <w:rsid w:val="30EDFC8C"/>
    <w:rsid w:val="30EEFF6F"/>
    <w:rsid w:val="30EFFEB7"/>
    <w:rsid w:val="30F04A8D"/>
    <w:rsid w:val="30F56000"/>
    <w:rsid w:val="30F5AAE6"/>
    <w:rsid w:val="30F78D57"/>
    <w:rsid w:val="30F8E775"/>
    <w:rsid w:val="30F93691"/>
    <w:rsid w:val="30F96826"/>
    <w:rsid w:val="30FDF39D"/>
    <w:rsid w:val="30FEC204"/>
    <w:rsid w:val="31029072"/>
    <w:rsid w:val="3104B782"/>
    <w:rsid w:val="31075371"/>
    <w:rsid w:val="3108B386"/>
    <w:rsid w:val="3108FA4C"/>
    <w:rsid w:val="3109EDA7"/>
    <w:rsid w:val="310B2125"/>
    <w:rsid w:val="310B5AD0"/>
    <w:rsid w:val="310FF1B7"/>
    <w:rsid w:val="31115978"/>
    <w:rsid w:val="31126F58"/>
    <w:rsid w:val="311392BC"/>
    <w:rsid w:val="3114EFDC"/>
    <w:rsid w:val="3119CAB3"/>
    <w:rsid w:val="311AE6F8"/>
    <w:rsid w:val="311C85C6"/>
    <w:rsid w:val="311E1AED"/>
    <w:rsid w:val="311FEFD0"/>
    <w:rsid w:val="312106D6"/>
    <w:rsid w:val="3122B12B"/>
    <w:rsid w:val="31237D21"/>
    <w:rsid w:val="312F4321"/>
    <w:rsid w:val="31312BC7"/>
    <w:rsid w:val="314031B3"/>
    <w:rsid w:val="31409B93"/>
    <w:rsid w:val="3143DED1"/>
    <w:rsid w:val="314462A2"/>
    <w:rsid w:val="31462E4D"/>
    <w:rsid w:val="314B3588"/>
    <w:rsid w:val="314DA7B7"/>
    <w:rsid w:val="314E44E2"/>
    <w:rsid w:val="314E5B29"/>
    <w:rsid w:val="314F6F78"/>
    <w:rsid w:val="314F86FC"/>
    <w:rsid w:val="31567EF7"/>
    <w:rsid w:val="31594F53"/>
    <w:rsid w:val="315B0406"/>
    <w:rsid w:val="315D373D"/>
    <w:rsid w:val="31619A8D"/>
    <w:rsid w:val="31630DC5"/>
    <w:rsid w:val="31642281"/>
    <w:rsid w:val="31687196"/>
    <w:rsid w:val="3168E53E"/>
    <w:rsid w:val="31698D81"/>
    <w:rsid w:val="316A3F9E"/>
    <w:rsid w:val="316F567E"/>
    <w:rsid w:val="316F5782"/>
    <w:rsid w:val="316F9E4E"/>
    <w:rsid w:val="3171BF32"/>
    <w:rsid w:val="31728B45"/>
    <w:rsid w:val="31794FA9"/>
    <w:rsid w:val="317A4B1F"/>
    <w:rsid w:val="317A8F0D"/>
    <w:rsid w:val="317F8071"/>
    <w:rsid w:val="31803B83"/>
    <w:rsid w:val="31804841"/>
    <w:rsid w:val="3182D0AC"/>
    <w:rsid w:val="31831F44"/>
    <w:rsid w:val="318388A7"/>
    <w:rsid w:val="31848B73"/>
    <w:rsid w:val="3185036A"/>
    <w:rsid w:val="3186BCF4"/>
    <w:rsid w:val="31875AFD"/>
    <w:rsid w:val="3188896B"/>
    <w:rsid w:val="31892E8A"/>
    <w:rsid w:val="31894350"/>
    <w:rsid w:val="318A36A2"/>
    <w:rsid w:val="318CC843"/>
    <w:rsid w:val="318CD268"/>
    <w:rsid w:val="318DB33D"/>
    <w:rsid w:val="318DF9D6"/>
    <w:rsid w:val="318E7083"/>
    <w:rsid w:val="318ECAE2"/>
    <w:rsid w:val="318F6408"/>
    <w:rsid w:val="3192A9B2"/>
    <w:rsid w:val="3194C02E"/>
    <w:rsid w:val="3196452D"/>
    <w:rsid w:val="3196EF7A"/>
    <w:rsid w:val="31978006"/>
    <w:rsid w:val="319D2125"/>
    <w:rsid w:val="319EC1E3"/>
    <w:rsid w:val="31A11CC3"/>
    <w:rsid w:val="31A58D96"/>
    <w:rsid w:val="31A78175"/>
    <w:rsid w:val="31A9F457"/>
    <w:rsid w:val="31AD26BC"/>
    <w:rsid w:val="31AEE9DD"/>
    <w:rsid w:val="31AFFCD1"/>
    <w:rsid w:val="31B1B9A7"/>
    <w:rsid w:val="31B1C9C4"/>
    <w:rsid w:val="31B39D0E"/>
    <w:rsid w:val="31B41E39"/>
    <w:rsid w:val="31B56580"/>
    <w:rsid w:val="31B57EE6"/>
    <w:rsid w:val="31B5FB02"/>
    <w:rsid w:val="31B6A48D"/>
    <w:rsid w:val="31B9E97B"/>
    <w:rsid w:val="31BC2E55"/>
    <w:rsid w:val="31BD6C14"/>
    <w:rsid w:val="31BECE3F"/>
    <w:rsid w:val="31BFAF45"/>
    <w:rsid w:val="31C14C3D"/>
    <w:rsid w:val="31C25DFE"/>
    <w:rsid w:val="31C42788"/>
    <w:rsid w:val="31C97757"/>
    <w:rsid w:val="31CB6792"/>
    <w:rsid w:val="31CBE37E"/>
    <w:rsid w:val="31CBF35B"/>
    <w:rsid w:val="31CC04DA"/>
    <w:rsid w:val="31CD88F8"/>
    <w:rsid w:val="31CDD94E"/>
    <w:rsid w:val="31CFBD43"/>
    <w:rsid w:val="31D122FF"/>
    <w:rsid w:val="31D22B6F"/>
    <w:rsid w:val="31D3C186"/>
    <w:rsid w:val="31D5F5BD"/>
    <w:rsid w:val="31DC40B5"/>
    <w:rsid w:val="31DC5680"/>
    <w:rsid w:val="31DCBD70"/>
    <w:rsid w:val="31DEFDD6"/>
    <w:rsid w:val="31DF8884"/>
    <w:rsid w:val="31E3FF38"/>
    <w:rsid w:val="31E45FF7"/>
    <w:rsid w:val="31E6680C"/>
    <w:rsid w:val="31E6A822"/>
    <w:rsid w:val="31EB0D58"/>
    <w:rsid w:val="31EC509C"/>
    <w:rsid w:val="31EFC741"/>
    <w:rsid w:val="31F26192"/>
    <w:rsid w:val="31F4E4B6"/>
    <w:rsid w:val="31FAFB74"/>
    <w:rsid w:val="31FD9334"/>
    <w:rsid w:val="31FE4D47"/>
    <w:rsid w:val="320301B7"/>
    <w:rsid w:val="32035DAC"/>
    <w:rsid w:val="32046DDB"/>
    <w:rsid w:val="320606A5"/>
    <w:rsid w:val="32069077"/>
    <w:rsid w:val="32072FED"/>
    <w:rsid w:val="320F2059"/>
    <w:rsid w:val="320FF75C"/>
    <w:rsid w:val="3211453B"/>
    <w:rsid w:val="32117C8D"/>
    <w:rsid w:val="3211D445"/>
    <w:rsid w:val="32123695"/>
    <w:rsid w:val="321381CB"/>
    <w:rsid w:val="321608DF"/>
    <w:rsid w:val="32160D8D"/>
    <w:rsid w:val="321887A1"/>
    <w:rsid w:val="321ABC39"/>
    <w:rsid w:val="32225A6D"/>
    <w:rsid w:val="322378AF"/>
    <w:rsid w:val="32265F2D"/>
    <w:rsid w:val="3228C851"/>
    <w:rsid w:val="3229A71F"/>
    <w:rsid w:val="322ED15D"/>
    <w:rsid w:val="322F69AD"/>
    <w:rsid w:val="322F9536"/>
    <w:rsid w:val="322FAD90"/>
    <w:rsid w:val="323021F6"/>
    <w:rsid w:val="3237C8E2"/>
    <w:rsid w:val="323B5EF8"/>
    <w:rsid w:val="323D4DB0"/>
    <w:rsid w:val="323EB659"/>
    <w:rsid w:val="324184F2"/>
    <w:rsid w:val="32423231"/>
    <w:rsid w:val="324335E4"/>
    <w:rsid w:val="3245C7FA"/>
    <w:rsid w:val="324FC681"/>
    <w:rsid w:val="325184FE"/>
    <w:rsid w:val="3251DB68"/>
    <w:rsid w:val="3253983C"/>
    <w:rsid w:val="32539962"/>
    <w:rsid w:val="3254EBE6"/>
    <w:rsid w:val="325DA78C"/>
    <w:rsid w:val="325DB026"/>
    <w:rsid w:val="325EDF35"/>
    <w:rsid w:val="325F0971"/>
    <w:rsid w:val="3260C3E9"/>
    <w:rsid w:val="3264288D"/>
    <w:rsid w:val="32659338"/>
    <w:rsid w:val="3267268C"/>
    <w:rsid w:val="3267F447"/>
    <w:rsid w:val="326ED366"/>
    <w:rsid w:val="326EED0F"/>
    <w:rsid w:val="326F8777"/>
    <w:rsid w:val="326F8D62"/>
    <w:rsid w:val="3270EF85"/>
    <w:rsid w:val="327108CD"/>
    <w:rsid w:val="3273EFBB"/>
    <w:rsid w:val="3276A59E"/>
    <w:rsid w:val="32780443"/>
    <w:rsid w:val="327A41B6"/>
    <w:rsid w:val="327AD9D0"/>
    <w:rsid w:val="327B5BE4"/>
    <w:rsid w:val="327BCD81"/>
    <w:rsid w:val="327F0462"/>
    <w:rsid w:val="32805A12"/>
    <w:rsid w:val="32879D14"/>
    <w:rsid w:val="32887AD0"/>
    <w:rsid w:val="3288B567"/>
    <w:rsid w:val="3288D34A"/>
    <w:rsid w:val="328B95F6"/>
    <w:rsid w:val="328D7865"/>
    <w:rsid w:val="328E00E3"/>
    <w:rsid w:val="328EA75F"/>
    <w:rsid w:val="328FC5F5"/>
    <w:rsid w:val="32906200"/>
    <w:rsid w:val="32912D90"/>
    <w:rsid w:val="3292AD6C"/>
    <w:rsid w:val="3294F8CD"/>
    <w:rsid w:val="329903CF"/>
    <w:rsid w:val="329A2ED1"/>
    <w:rsid w:val="329ACB2A"/>
    <w:rsid w:val="329C1823"/>
    <w:rsid w:val="329DC1A9"/>
    <w:rsid w:val="329F93E4"/>
    <w:rsid w:val="329FCA83"/>
    <w:rsid w:val="32A13AAF"/>
    <w:rsid w:val="32A3B2B4"/>
    <w:rsid w:val="32A72940"/>
    <w:rsid w:val="32AB1B0E"/>
    <w:rsid w:val="32ABCE24"/>
    <w:rsid w:val="32AEB4DA"/>
    <w:rsid w:val="32B05EC1"/>
    <w:rsid w:val="32B0B97C"/>
    <w:rsid w:val="32B11197"/>
    <w:rsid w:val="32B79679"/>
    <w:rsid w:val="32B94DDF"/>
    <w:rsid w:val="32BD52E0"/>
    <w:rsid w:val="32C54162"/>
    <w:rsid w:val="32C6E5BA"/>
    <w:rsid w:val="32C8B8FF"/>
    <w:rsid w:val="32C9BBE2"/>
    <w:rsid w:val="32CC1F87"/>
    <w:rsid w:val="32CC49CE"/>
    <w:rsid w:val="32CE2080"/>
    <w:rsid w:val="32CE435E"/>
    <w:rsid w:val="32CF0B5A"/>
    <w:rsid w:val="32D13DAD"/>
    <w:rsid w:val="32D2B365"/>
    <w:rsid w:val="32D3F80E"/>
    <w:rsid w:val="32D49B1E"/>
    <w:rsid w:val="32D5C2BB"/>
    <w:rsid w:val="32D69880"/>
    <w:rsid w:val="32DB5497"/>
    <w:rsid w:val="32DC4F2F"/>
    <w:rsid w:val="32DC53D8"/>
    <w:rsid w:val="32DC6CF2"/>
    <w:rsid w:val="32E0F5C9"/>
    <w:rsid w:val="32E127C4"/>
    <w:rsid w:val="32E2A302"/>
    <w:rsid w:val="32E31169"/>
    <w:rsid w:val="32E90C88"/>
    <w:rsid w:val="32E91CFF"/>
    <w:rsid w:val="32EA4A04"/>
    <w:rsid w:val="32EA660A"/>
    <w:rsid w:val="32EAE8A2"/>
    <w:rsid w:val="32ECAC96"/>
    <w:rsid w:val="32EF6920"/>
    <w:rsid w:val="32F0047E"/>
    <w:rsid w:val="32F418FD"/>
    <w:rsid w:val="32F6318E"/>
    <w:rsid w:val="32FA1719"/>
    <w:rsid w:val="32FB0E0F"/>
    <w:rsid w:val="32FC1ED5"/>
    <w:rsid w:val="32FCB199"/>
    <w:rsid w:val="32FD1A97"/>
    <w:rsid w:val="3304132F"/>
    <w:rsid w:val="3304A9B7"/>
    <w:rsid w:val="3305853A"/>
    <w:rsid w:val="3306D254"/>
    <w:rsid w:val="3309CD23"/>
    <w:rsid w:val="330AF1D5"/>
    <w:rsid w:val="330D4166"/>
    <w:rsid w:val="3311D81C"/>
    <w:rsid w:val="3312E3FE"/>
    <w:rsid w:val="33134E64"/>
    <w:rsid w:val="3314DF0A"/>
    <w:rsid w:val="3314FDF8"/>
    <w:rsid w:val="33160578"/>
    <w:rsid w:val="3318BA1C"/>
    <w:rsid w:val="331A55A5"/>
    <w:rsid w:val="331C6180"/>
    <w:rsid w:val="331E1057"/>
    <w:rsid w:val="331E1F24"/>
    <w:rsid w:val="331F55E9"/>
    <w:rsid w:val="3321AC84"/>
    <w:rsid w:val="33229DC8"/>
    <w:rsid w:val="33248317"/>
    <w:rsid w:val="33262A9D"/>
    <w:rsid w:val="332910C3"/>
    <w:rsid w:val="332ED707"/>
    <w:rsid w:val="3334142A"/>
    <w:rsid w:val="3334463B"/>
    <w:rsid w:val="33368F8E"/>
    <w:rsid w:val="33392803"/>
    <w:rsid w:val="333D61D8"/>
    <w:rsid w:val="3341481A"/>
    <w:rsid w:val="33429362"/>
    <w:rsid w:val="3345C4B8"/>
    <w:rsid w:val="3346FA32"/>
    <w:rsid w:val="3347ABBF"/>
    <w:rsid w:val="3347E42B"/>
    <w:rsid w:val="33481C07"/>
    <w:rsid w:val="33491980"/>
    <w:rsid w:val="334ECA64"/>
    <w:rsid w:val="334ED56B"/>
    <w:rsid w:val="334F0530"/>
    <w:rsid w:val="334F9559"/>
    <w:rsid w:val="33523D2C"/>
    <w:rsid w:val="33525067"/>
    <w:rsid w:val="33533EB7"/>
    <w:rsid w:val="33538671"/>
    <w:rsid w:val="33539C6E"/>
    <w:rsid w:val="3353AE19"/>
    <w:rsid w:val="33546355"/>
    <w:rsid w:val="335472E6"/>
    <w:rsid w:val="3354C003"/>
    <w:rsid w:val="33551E63"/>
    <w:rsid w:val="3357E832"/>
    <w:rsid w:val="335894BB"/>
    <w:rsid w:val="3358B095"/>
    <w:rsid w:val="335A4A67"/>
    <w:rsid w:val="335B523B"/>
    <w:rsid w:val="3360030E"/>
    <w:rsid w:val="3360CDEF"/>
    <w:rsid w:val="3360F17D"/>
    <w:rsid w:val="336102EC"/>
    <w:rsid w:val="3361D72A"/>
    <w:rsid w:val="33644DC6"/>
    <w:rsid w:val="336DF6EA"/>
    <w:rsid w:val="336DFE8F"/>
    <w:rsid w:val="3370F2F0"/>
    <w:rsid w:val="3371F417"/>
    <w:rsid w:val="33778DD8"/>
    <w:rsid w:val="3379B6BC"/>
    <w:rsid w:val="337ACDE2"/>
    <w:rsid w:val="337B31D8"/>
    <w:rsid w:val="337E27E1"/>
    <w:rsid w:val="33821FAC"/>
    <w:rsid w:val="3383A1A2"/>
    <w:rsid w:val="3387F399"/>
    <w:rsid w:val="338A094B"/>
    <w:rsid w:val="338BA22A"/>
    <w:rsid w:val="338D9900"/>
    <w:rsid w:val="338FD047"/>
    <w:rsid w:val="3390BC75"/>
    <w:rsid w:val="3391376D"/>
    <w:rsid w:val="33996DE2"/>
    <w:rsid w:val="33A340FC"/>
    <w:rsid w:val="33A44C78"/>
    <w:rsid w:val="33A51AA8"/>
    <w:rsid w:val="33A653A5"/>
    <w:rsid w:val="33A6D854"/>
    <w:rsid w:val="33A74C13"/>
    <w:rsid w:val="33A87822"/>
    <w:rsid w:val="33A9352C"/>
    <w:rsid w:val="33A9C532"/>
    <w:rsid w:val="33AABFD7"/>
    <w:rsid w:val="33AC7B4E"/>
    <w:rsid w:val="33AC7FE9"/>
    <w:rsid w:val="33AF5471"/>
    <w:rsid w:val="33B129FA"/>
    <w:rsid w:val="33B1CE6C"/>
    <w:rsid w:val="33B2681F"/>
    <w:rsid w:val="33B6D972"/>
    <w:rsid w:val="33B70598"/>
    <w:rsid w:val="33B71E50"/>
    <w:rsid w:val="33B73565"/>
    <w:rsid w:val="33B9C2F6"/>
    <w:rsid w:val="33BA5987"/>
    <w:rsid w:val="33BC2519"/>
    <w:rsid w:val="33BD9BB5"/>
    <w:rsid w:val="33BE95E1"/>
    <w:rsid w:val="33C0D27D"/>
    <w:rsid w:val="33C1575C"/>
    <w:rsid w:val="33C50674"/>
    <w:rsid w:val="33C635F0"/>
    <w:rsid w:val="33C6FEFA"/>
    <w:rsid w:val="33C7660E"/>
    <w:rsid w:val="33C85385"/>
    <w:rsid w:val="33CA4BC0"/>
    <w:rsid w:val="33CACE29"/>
    <w:rsid w:val="33CD492B"/>
    <w:rsid w:val="33CF4848"/>
    <w:rsid w:val="33D18F87"/>
    <w:rsid w:val="33D20A6B"/>
    <w:rsid w:val="33D2ED7B"/>
    <w:rsid w:val="33D31769"/>
    <w:rsid w:val="33DA8E30"/>
    <w:rsid w:val="33DBC369"/>
    <w:rsid w:val="33DBD42B"/>
    <w:rsid w:val="33DDA058"/>
    <w:rsid w:val="33E220DD"/>
    <w:rsid w:val="33E760DB"/>
    <w:rsid w:val="33EE8878"/>
    <w:rsid w:val="33EF3847"/>
    <w:rsid w:val="33F03CF7"/>
    <w:rsid w:val="33F360D4"/>
    <w:rsid w:val="33F5BFAC"/>
    <w:rsid w:val="33F8278F"/>
    <w:rsid w:val="33F8D7E2"/>
    <w:rsid w:val="33F99F3F"/>
    <w:rsid w:val="33FE3C59"/>
    <w:rsid w:val="33FF37CE"/>
    <w:rsid w:val="33FF5D34"/>
    <w:rsid w:val="3404F77B"/>
    <w:rsid w:val="34076057"/>
    <w:rsid w:val="3407B7CC"/>
    <w:rsid w:val="340980D7"/>
    <w:rsid w:val="340A877A"/>
    <w:rsid w:val="3410562D"/>
    <w:rsid w:val="341127EF"/>
    <w:rsid w:val="3412C7A9"/>
    <w:rsid w:val="34131A05"/>
    <w:rsid w:val="34140650"/>
    <w:rsid w:val="34144D2E"/>
    <w:rsid w:val="3416475A"/>
    <w:rsid w:val="341A6666"/>
    <w:rsid w:val="341C1B3E"/>
    <w:rsid w:val="34208AD7"/>
    <w:rsid w:val="3420B8D1"/>
    <w:rsid w:val="342101DE"/>
    <w:rsid w:val="3421687C"/>
    <w:rsid w:val="3421C112"/>
    <w:rsid w:val="34227AFA"/>
    <w:rsid w:val="3422CED8"/>
    <w:rsid w:val="3423F77F"/>
    <w:rsid w:val="3425AB6B"/>
    <w:rsid w:val="3425CBD6"/>
    <w:rsid w:val="34285E1E"/>
    <w:rsid w:val="3428F7A3"/>
    <w:rsid w:val="342BC0EC"/>
    <w:rsid w:val="342C0604"/>
    <w:rsid w:val="342D72C4"/>
    <w:rsid w:val="3430613B"/>
    <w:rsid w:val="34306186"/>
    <w:rsid w:val="3433A510"/>
    <w:rsid w:val="343408AC"/>
    <w:rsid w:val="3434E070"/>
    <w:rsid w:val="343AF386"/>
    <w:rsid w:val="343C0195"/>
    <w:rsid w:val="343D3EB0"/>
    <w:rsid w:val="343F8312"/>
    <w:rsid w:val="3441900E"/>
    <w:rsid w:val="344287D2"/>
    <w:rsid w:val="3443BC31"/>
    <w:rsid w:val="34468966"/>
    <w:rsid w:val="3446C580"/>
    <w:rsid w:val="34483BB1"/>
    <w:rsid w:val="3448B9B2"/>
    <w:rsid w:val="34506E14"/>
    <w:rsid w:val="3451381F"/>
    <w:rsid w:val="34513C15"/>
    <w:rsid w:val="345591C4"/>
    <w:rsid w:val="345BFDF8"/>
    <w:rsid w:val="345D3178"/>
    <w:rsid w:val="34613BBA"/>
    <w:rsid w:val="34618522"/>
    <w:rsid w:val="346279FB"/>
    <w:rsid w:val="34632C29"/>
    <w:rsid w:val="346476C7"/>
    <w:rsid w:val="34659191"/>
    <w:rsid w:val="3466AE00"/>
    <w:rsid w:val="346C9650"/>
    <w:rsid w:val="346E6981"/>
    <w:rsid w:val="346F6ED5"/>
    <w:rsid w:val="34729830"/>
    <w:rsid w:val="347416CC"/>
    <w:rsid w:val="347724F8"/>
    <w:rsid w:val="34787964"/>
    <w:rsid w:val="347946FA"/>
    <w:rsid w:val="347B7A0A"/>
    <w:rsid w:val="347ECC61"/>
    <w:rsid w:val="34803CBB"/>
    <w:rsid w:val="3481D084"/>
    <w:rsid w:val="3481D98C"/>
    <w:rsid w:val="34824FE6"/>
    <w:rsid w:val="34826A06"/>
    <w:rsid w:val="348347FC"/>
    <w:rsid w:val="348355BE"/>
    <w:rsid w:val="348A64DF"/>
    <w:rsid w:val="348ACD35"/>
    <w:rsid w:val="3490FC54"/>
    <w:rsid w:val="349234BC"/>
    <w:rsid w:val="34939AAC"/>
    <w:rsid w:val="34957CDB"/>
    <w:rsid w:val="349B042C"/>
    <w:rsid w:val="349C258C"/>
    <w:rsid w:val="349D88F6"/>
    <w:rsid w:val="349E6495"/>
    <w:rsid w:val="349F2DA3"/>
    <w:rsid w:val="34A3356C"/>
    <w:rsid w:val="34A8E7E4"/>
    <w:rsid w:val="34AA0BBC"/>
    <w:rsid w:val="34AB6C46"/>
    <w:rsid w:val="34AC7A44"/>
    <w:rsid w:val="34ADB5BC"/>
    <w:rsid w:val="34AFEE9B"/>
    <w:rsid w:val="34B43994"/>
    <w:rsid w:val="34B48ACC"/>
    <w:rsid w:val="34B4A381"/>
    <w:rsid w:val="34B673CE"/>
    <w:rsid w:val="34B71E77"/>
    <w:rsid w:val="34B74B0B"/>
    <w:rsid w:val="34B9C62F"/>
    <w:rsid w:val="34BCAA00"/>
    <w:rsid w:val="34BCC68B"/>
    <w:rsid w:val="34BDD434"/>
    <w:rsid w:val="34BFF380"/>
    <w:rsid w:val="34BFF86A"/>
    <w:rsid w:val="34C1DE58"/>
    <w:rsid w:val="34C1F295"/>
    <w:rsid w:val="34C3C989"/>
    <w:rsid w:val="34C43FBC"/>
    <w:rsid w:val="34C6FC48"/>
    <w:rsid w:val="34C9E34A"/>
    <w:rsid w:val="34CAD1A0"/>
    <w:rsid w:val="34CB8ABD"/>
    <w:rsid w:val="34CC70AE"/>
    <w:rsid w:val="34CE2A02"/>
    <w:rsid w:val="34CF19E3"/>
    <w:rsid w:val="34D0CC8B"/>
    <w:rsid w:val="34D15C73"/>
    <w:rsid w:val="34D7B2C3"/>
    <w:rsid w:val="34D93441"/>
    <w:rsid w:val="34D9E029"/>
    <w:rsid w:val="34DA60F3"/>
    <w:rsid w:val="34DD591A"/>
    <w:rsid w:val="34DE806A"/>
    <w:rsid w:val="34E016FD"/>
    <w:rsid w:val="34E035D9"/>
    <w:rsid w:val="34E0AB0B"/>
    <w:rsid w:val="34E357AA"/>
    <w:rsid w:val="34E38AA7"/>
    <w:rsid w:val="34E3FEC2"/>
    <w:rsid w:val="34E9D554"/>
    <w:rsid w:val="34E9D76A"/>
    <w:rsid w:val="34EAE339"/>
    <w:rsid w:val="34EB9C3F"/>
    <w:rsid w:val="34EBC1E4"/>
    <w:rsid w:val="34EDA770"/>
    <w:rsid w:val="34EEAFBC"/>
    <w:rsid w:val="34F09126"/>
    <w:rsid w:val="34F275FF"/>
    <w:rsid w:val="34F3A912"/>
    <w:rsid w:val="34F45053"/>
    <w:rsid w:val="34F4AAB7"/>
    <w:rsid w:val="34F6C25A"/>
    <w:rsid w:val="34F7CF7A"/>
    <w:rsid w:val="34FAA0BA"/>
    <w:rsid w:val="34FD1690"/>
    <w:rsid w:val="34FDFEC7"/>
    <w:rsid w:val="35050E7C"/>
    <w:rsid w:val="350675FC"/>
    <w:rsid w:val="3507C83C"/>
    <w:rsid w:val="350A311B"/>
    <w:rsid w:val="350B25B4"/>
    <w:rsid w:val="350BE80F"/>
    <w:rsid w:val="350F72F9"/>
    <w:rsid w:val="3511D738"/>
    <w:rsid w:val="3512222F"/>
    <w:rsid w:val="351412A8"/>
    <w:rsid w:val="351676EF"/>
    <w:rsid w:val="35172128"/>
    <w:rsid w:val="35183B66"/>
    <w:rsid w:val="3518B255"/>
    <w:rsid w:val="351A93CB"/>
    <w:rsid w:val="351C42B9"/>
    <w:rsid w:val="351CDA67"/>
    <w:rsid w:val="351DBDD0"/>
    <w:rsid w:val="351DE55A"/>
    <w:rsid w:val="351E408F"/>
    <w:rsid w:val="351E7F3E"/>
    <w:rsid w:val="35240CFC"/>
    <w:rsid w:val="35257BF2"/>
    <w:rsid w:val="35272B74"/>
    <w:rsid w:val="3527D776"/>
    <w:rsid w:val="3529A83E"/>
    <w:rsid w:val="3529FCA2"/>
    <w:rsid w:val="352A10CA"/>
    <w:rsid w:val="3530F62A"/>
    <w:rsid w:val="3530F909"/>
    <w:rsid w:val="353618A2"/>
    <w:rsid w:val="3536BCAF"/>
    <w:rsid w:val="35389E2E"/>
    <w:rsid w:val="353A2597"/>
    <w:rsid w:val="353BC3D3"/>
    <w:rsid w:val="353EB06D"/>
    <w:rsid w:val="35410927"/>
    <w:rsid w:val="35412596"/>
    <w:rsid w:val="35435AAC"/>
    <w:rsid w:val="3545BD42"/>
    <w:rsid w:val="35461182"/>
    <w:rsid w:val="3546EE85"/>
    <w:rsid w:val="35471EBF"/>
    <w:rsid w:val="35473984"/>
    <w:rsid w:val="354A96DF"/>
    <w:rsid w:val="354D26F0"/>
    <w:rsid w:val="354D76EF"/>
    <w:rsid w:val="354E9B5D"/>
    <w:rsid w:val="354EE484"/>
    <w:rsid w:val="3551D3AB"/>
    <w:rsid w:val="35525194"/>
    <w:rsid w:val="35535D76"/>
    <w:rsid w:val="355604D9"/>
    <w:rsid w:val="355747D1"/>
    <w:rsid w:val="3557C613"/>
    <w:rsid w:val="355B5029"/>
    <w:rsid w:val="355B707F"/>
    <w:rsid w:val="355D8418"/>
    <w:rsid w:val="355DAED5"/>
    <w:rsid w:val="356046CB"/>
    <w:rsid w:val="3561023D"/>
    <w:rsid w:val="35612268"/>
    <w:rsid w:val="35622C86"/>
    <w:rsid w:val="35630047"/>
    <w:rsid w:val="35655834"/>
    <w:rsid w:val="356622B8"/>
    <w:rsid w:val="356AA471"/>
    <w:rsid w:val="356CA4D9"/>
    <w:rsid w:val="356CB1E7"/>
    <w:rsid w:val="35705FED"/>
    <w:rsid w:val="35731C9C"/>
    <w:rsid w:val="3574EB4D"/>
    <w:rsid w:val="357722C7"/>
    <w:rsid w:val="357786B6"/>
    <w:rsid w:val="357929F7"/>
    <w:rsid w:val="35795CFC"/>
    <w:rsid w:val="357AB2B9"/>
    <w:rsid w:val="357AF92A"/>
    <w:rsid w:val="357C3FE1"/>
    <w:rsid w:val="357D5051"/>
    <w:rsid w:val="357E0A0D"/>
    <w:rsid w:val="35815248"/>
    <w:rsid w:val="3583313C"/>
    <w:rsid w:val="3583884E"/>
    <w:rsid w:val="3586BE3C"/>
    <w:rsid w:val="358847AA"/>
    <w:rsid w:val="358938E9"/>
    <w:rsid w:val="358ADAAF"/>
    <w:rsid w:val="358AFBC7"/>
    <w:rsid w:val="358BDC64"/>
    <w:rsid w:val="358C1D05"/>
    <w:rsid w:val="358DD30A"/>
    <w:rsid w:val="3594ADDC"/>
    <w:rsid w:val="359525A6"/>
    <w:rsid w:val="35971AB1"/>
    <w:rsid w:val="35981233"/>
    <w:rsid w:val="35993934"/>
    <w:rsid w:val="359A001C"/>
    <w:rsid w:val="359E8D30"/>
    <w:rsid w:val="35A207C4"/>
    <w:rsid w:val="35A2F379"/>
    <w:rsid w:val="35A3E466"/>
    <w:rsid w:val="35A4E171"/>
    <w:rsid w:val="35A5A8BD"/>
    <w:rsid w:val="35A936DD"/>
    <w:rsid w:val="35AC508E"/>
    <w:rsid w:val="35AF43DF"/>
    <w:rsid w:val="35B44827"/>
    <w:rsid w:val="35B58C07"/>
    <w:rsid w:val="35BD2646"/>
    <w:rsid w:val="35BECA9F"/>
    <w:rsid w:val="35C1D889"/>
    <w:rsid w:val="35C1E41F"/>
    <w:rsid w:val="35C931B6"/>
    <w:rsid w:val="35CA1F30"/>
    <w:rsid w:val="35CB7431"/>
    <w:rsid w:val="35D499B2"/>
    <w:rsid w:val="35D5A149"/>
    <w:rsid w:val="35D70FB1"/>
    <w:rsid w:val="35DB85B8"/>
    <w:rsid w:val="35E16F70"/>
    <w:rsid w:val="35E2BDE6"/>
    <w:rsid w:val="35E4E9EA"/>
    <w:rsid w:val="35E5B829"/>
    <w:rsid w:val="35E73645"/>
    <w:rsid w:val="35E74597"/>
    <w:rsid w:val="35E85A3E"/>
    <w:rsid w:val="35E86505"/>
    <w:rsid w:val="35E883E2"/>
    <w:rsid w:val="35E9F937"/>
    <w:rsid w:val="35EBBCC5"/>
    <w:rsid w:val="35EC40D5"/>
    <w:rsid w:val="35ECD1C6"/>
    <w:rsid w:val="35EEC811"/>
    <w:rsid w:val="35F12A6A"/>
    <w:rsid w:val="35F154C6"/>
    <w:rsid w:val="35F2007E"/>
    <w:rsid w:val="35F428FE"/>
    <w:rsid w:val="35F492D8"/>
    <w:rsid w:val="35F64B41"/>
    <w:rsid w:val="35F93C76"/>
    <w:rsid w:val="35FC1533"/>
    <w:rsid w:val="35FCF54F"/>
    <w:rsid w:val="36007EB2"/>
    <w:rsid w:val="36012483"/>
    <w:rsid w:val="3605AFF0"/>
    <w:rsid w:val="3608BA15"/>
    <w:rsid w:val="360CDF91"/>
    <w:rsid w:val="360D2E98"/>
    <w:rsid w:val="3610E015"/>
    <w:rsid w:val="3611AB6E"/>
    <w:rsid w:val="361340B1"/>
    <w:rsid w:val="3614B5D6"/>
    <w:rsid w:val="36150F60"/>
    <w:rsid w:val="3616071B"/>
    <w:rsid w:val="36177712"/>
    <w:rsid w:val="3619200B"/>
    <w:rsid w:val="361ABAE4"/>
    <w:rsid w:val="361B859F"/>
    <w:rsid w:val="361CA7D9"/>
    <w:rsid w:val="36221636"/>
    <w:rsid w:val="3622AF14"/>
    <w:rsid w:val="3626293E"/>
    <w:rsid w:val="3626752F"/>
    <w:rsid w:val="3627864E"/>
    <w:rsid w:val="3627BF65"/>
    <w:rsid w:val="362E2F9D"/>
    <w:rsid w:val="362E6C45"/>
    <w:rsid w:val="36329A18"/>
    <w:rsid w:val="3634184D"/>
    <w:rsid w:val="36376195"/>
    <w:rsid w:val="363A4D11"/>
    <w:rsid w:val="363B82EA"/>
    <w:rsid w:val="363CC3CB"/>
    <w:rsid w:val="363E10C8"/>
    <w:rsid w:val="363F42F3"/>
    <w:rsid w:val="3643C118"/>
    <w:rsid w:val="364473CE"/>
    <w:rsid w:val="3646AFF2"/>
    <w:rsid w:val="36501B3E"/>
    <w:rsid w:val="36516EEE"/>
    <w:rsid w:val="3652BEC2"/>
    <w:rsid w:val="3656D419"/>
    <w:rsid w:val="3656D5F8"/>
    <w:rsid w:val="36573D67"/>
    <w:rsid w:val="3657E41F"/>
    <w:rsid w:val="3657F4DC"/>
    <w:rsid w:val="365D783E"/>
    <w:rsid w:val="36630280"/>
    <w:rsid w:val="36631A89"/>
    <w:rsid w:val="36635521"/>
    <w:rsid w:val="3665F798"/>
    <w:rsid w:val="36664C79"/>
    <w:rsid w:val="3669F6CE"/>
    <w:rsid w:val="366AEE90"/>
    <w:rsid w:val="366B6CBD"/>
    <w:rsid w:val="366DAFC7"/>
    <w:rsid w:val="366DCD21"/>
    <w:rsid w:val="36737BE2"/>
    <w:rsid w:val="36757503"/>
    <w:rsid w:val="3675C722"/>
    <w:rsid w:val="3676E998"/>
    <w:rsid w:val="36772AFF"/>
    <w:rsid w:val="3677824F"/>
    <w:rsid w:val="367B566B"/>
    <w:rsid w:val="36801AC1"/>
    <w:rsid w:val="36826C39"/>
    <w:rsid w:val="36852ACA"/>
    <w:rsid w:val="36866B26"/>
    <w:rsid w:val="36866BA0"/>
    <w:rsid w:val="36867047"/>
    <w:rsid w:val="36868A15"/>
    <w:rsid w:val="3688D3ED"/>
    <w:rsid w:val="368A02D4"/>
    <w:rsid w:val="368AD974"/>
    <w:rsid w:val="368CC1F6"/>
    <w:rsid w:val="36905157"/>
    <w:rsid w:val="369116FD"/>
    <w:rsid w:val="36928235"/>
    <w:rsid w:val="369B8CEB"/>
    <w:rsid w:val="369D554B"/>
    <w:rsid w:val="369DBAE9"/>
    <w:rsid w:val="369DF221"/>
    <w:rsid w:val="369E7A65"/>
    <w:rsid w:val="36A03DB8"/>
    <w:rsid w:val="36A3F551"/>
    <w:rsid w:val="36A65575"/>
    <w:rsid w:val="36A69D5E"/>
    <w:rsid w:val="36A74647"/>
    <w:rsid w:val="36ABF265"/>
    <w:rsid w:val="36AC5D87"/>
    <w:rsid w:val="36AD73E1"/>
    <w:rsid w:val="36AD8696"/>
    <w:rsid w:val="36B23313"/>
    <w:rsid w:val="36B29BB7"/>
    <w:rsid w:val="36B329B0"/>
    <w:rsid w:val="36B34268"/>
    <w:rsid w:val="36B643E0"/>
    <w:rsid w:val="36B7A1D7"/>
    <w:rsid w:val="36B7C6E7"/>
    <w:rsid w:val="36B7DCCF"/>
    <w:rsid w:val="36B9B8DC"/>
    <w:rsid w:val="36BA6571"/>
    <w:rsid w:val="36BB2B98"/>
    <w:rsid w:val="36BB4E49"/>
    <w:rsid w:val="36BD7474"/>
    <w:rsid w:val="36BEC16D"/>
    <w:rsid w:val="36C1F365"/>
    <w:rsid w:val="36C40D45"/>
    <w:rsid w:val="36C6ADFE"/>
    <w:rsid w:val="36C8A3AD"/>
    <w:rsid w:val="36CA0CAD"/>
    <w:rsid w:val="36CD3582"/>
    <w:rsid w:val="36CDA975"/>
    <w:rsid w:val="36CE103C"/>
    <w:rsid w:val="36CE36B0"/>
    <w:rsid w:val="36CEE71B"/>
    <w:rsid w:val="36D017DE"/>
    <w:rsid w:val="36D0EF17"/>
    <w:rsid w:val="36D0F0A9"/>
    <w:rsid w:val="36D300AD"/>
    <w:rsid w:val="36D32B8E"/>
    <w:rsid w:val="36D36E10"/>
    <w:rsid w:val="36D71CBD"/>
    <w:rsid w:val="36D8DC2B"/>
    <w:rsid w:val="36D9ABD1"/>
    <w:rsid w:val="36DC65C5"/>
    <w:rsid w:val="36DC7A92"/>
    <w:rsid w:val="36DF5BD9"/>
    <w:rsid w:val="36E018E4"/>
    <w:rsid w:val="36E09A63"/>
    <w:rsid w:val="36E24058"/>
    <w:rsid w:val="36E34B65"/>
    <w:rsid w:val="36E3AE57"/>
    <w:rsid w:val="36E3EBA0"/>
    <w:rsid w:val="36E5D194"/>
    <w:rsid w:val="36E5F01E"/>
    <w:rsid w:val="36E64932"/>
    <w:rsid w:val="36E72A36"/>
    <w:rsid w:val="36E8FC4C"/>
    <w:rsid w:val="36ECBB72"/>
    <w:rsid w:val="36ECEF8A"/>
    <w:rsid w:val="36EE07EF"/>
    <w:rsid w:val="36EFFF0A"/>
    <w:rsid w:val="36F10F6A"/>
    <w:rsid w:val="36F40A1B"/>
    <w:rsid w:val="36F58A93"/>
    <w:rsid w:val="36F60F4F"/>
    <w:rsid w:val="36F7A742"/>
    <w:rsid w:val="36F8D991"/>
    <w:rsid w:val="36FD4FB8"/>
    <w:rsid w:val="36FEE091"/>
    <w:rsid w:val="36FF7754"/>
    <w:rsid w:val="37012E28"/>
    <w:rsid w:val="37064A0E"/>
    <w:rsid w:val="3706BC04"/>
    <w:rsid w:val="370A4C8D"/>
    <w:rsid w:val="370B5F54"/>
    <w:rsid w:val="370C58F1"/>
    <w:rsid w:val="370D0C37"/>
    <w:rsid w:val="370D2B17"/>
    <w:rsid w:val="370EB110"/>
    <w:rsid w:val="3710B7CC"/>
    <w:rsid w:val="371188AF"/>
    <w:rsid w:val="3712BA9A"/>
    <w:rsid w:val="3714C037"/>
    <w:rsid w:val="3714E962"/>
    <w:rsid w:val="37171F59"/>
    <w:rsid w:val="37188E05"/>
    <w:rsid w:val="371A76B7"/>
    <w:rsid w:val="371BFE91"/>
    <w:rsid w:val="371CDA25"/>
    <w:rsid w:val="371D1F2D"/>
    <w:rsid w:val="371D1FC8"/>
    <w:rsid w:val="371D382C"/>
    <w:rsid w:val="371D86DD"/>
    <w:rsid w:val="371EC37B"/>
    <w:rsid w:val="371F1024"/>
    <w:rsid w:val="371FB818"/>
    <w:rsid w:val="37202B75"/>
    <w:rsid w:val="37228A2E"/>
    <w:rsid w:val="3722EA10"/>
    <w:rsid w:val="37237B4C"/>
    <w:rsid w:val="3723EE38"/>
    <w:rsid w:val="3725B0B1"/>
    <w:rsid w:val="372765AA"/>
    <w:rsid w:val="372944D1"/>
    <w:rsid w:val="372B4149"/>
    <w:rsid w:val="3732388C"/>
    <w:rsid w:val="3732413F"/>
    <w:rsid w:val="3733E166"/>
    <w:rsid w:val="373415DE"/>
    <w:rsid w:val="37343AAF"/>
    <w:rsid w:val="3739C83B"/>
    <w:rsid w:val="373CADE2"/>
    <w:rsid w:val="3743BD12"/>
    <w:rsid w:val="37491519"/>
    <w:rsid w:val="374CC570"/>
    <w:rsid w:val="374CFE05"/>
    <w:rsid w:val="374E50D0"/>
    <w:rsid w:val="37521D75"/>
    <w:rsid w:val="37523B2A"/>
    <w:rsid w:val="375384B1"/>
    <w:rsid w:val="375486D2"/>
    <w:rsid w:val="3759ACF3"/>
    <w:rsid w:val="375D3E57"/>
    <w:rsid w:val="37607525"/>
    <w:rsid w:val="3760C71C"/>
    <w:rsid w:val="3761462E"/>
    <w:rsid w:val="37637ED2"/>
    <w:rsid w:val="37671CBD"/>
    <w:rsid w:val="376D1933"/>
    <w:rsid w:val="376D7688"/>
    <w:rsid w:val="376F5FD2"/>
    <w:rsid w:val="3776D95F"/>
    <w:rsid w:val="377723B0"/>
    <w:rsid w:val="3778B5A4"/>
    <w:rsid w:val="377B48C1"/>
    <w:rsid w:val="377E437B"/>
    <w:rsid w:val="3780BAA1"/>
    <w:rsid w:val="3782FDEA"/>
    <w:rsid w:val="378333FB"/>
    <w:rsid w:val="37869294"/>
    <w:rsid w:val="37888BF7"/>
    <w:rsid w:val="378D5DB0"/>
    <w:rsid w:val="3792BEA5"/>
    <w:rsid w:val="379405F1"/>
    <w:rsid w:val="37967D90"/>
    <w:rsid w:val="3799A409"/>
    <w:rsid w:val="3799FC4F"/>
    <w:rsid w:val="379AA66E"/>
    <w:rsid w:val="379B5CE8"/>
    <w:rsid w:val="379D900C"/>
    <w:rsid w:val="37A179F7"/>
    <w:rsid w:val="37A3C990"/>
    <w:rsid w:val="37A63B5F"/>
    <w:rsid w:val="37AA4144"/>
    <w:rsid w:val="37AB1099"/>
    <w:rsid w:val="37ACF5B2"/>
    <w:rsid w:val="37AE0920"/>
    <w:rsid w:val="37AFD0B1"/>
    <w:rsid w:val="37B00BC6"/>
    <w:rsid w:val="37B0321E"/>
    <w:rsid w:val="37B1643E"/>
    <w:rsid w:val="37B2B15B"/>
    <w:rsid w:val="37B36D21"/>
    <w:rsid w:val="37B6CC29"/>
    <w:rsid w:val="37B6E8B0"/>
    <w:rsid w:val="37B8C663"/>
    <w:rsid w:val="37BC5702"/>
    <w:rsid w:val="37BD69DA"/>
    <w:rsid w:val="37BEB6A6"/>
    <w:rsid w:val="37C44454"/>
    <w:rsid w:val="37C8A4A3"/>
    <w:rsid w:val="37CDFBB7"/>
    <w:rsid w:val="37CEA4B1"/>
    <w:rsid w:val="37D038A1"/>
    <w:rsid w:val="37D2EC06"/>
    <w:rsid w:val="37D55288"/>
    <w:rsid w:val="37D9D64D"/>
    <w:rsid w:val="37DDD308"/>
    <w:rsid w:val="37DF6D75"/>
    <w:rsid w:val="37E0442F"/>
    <w:rsid w:val="37E16A5A"/>
    <w:rsid w:val="37E1E3A6"/>
    <w:rsid w:val="37E2CD99"/>
    <w:rsid w:val="37E50294"/>
    <w:rsid w:val="37E71448"/>
    <w:rsid w:val="37E8FF4F"/>
    <w:rsid w:val="37EEB3A7"/>
    <w:rsid w:val="37F3C9B7"/>
    <w:rsid w:val="37F5BCF6"/>
    <w:rsid w:val="37F69B4E"/>
    <w:rsid w:val="37F761CE"/>
    <w:rsid w:val="37F845B0"/>
    <w:rsid w:val="37F8AA15"/>
    <w:rsid w:val="37FB3924"/>
    <w:rsid w:val="37FC20CC"/>
    <w:rsid w:val="37FD424D"/>
    <w:rsid w:val="37FF83F1"/>
    <w:rsid w:val="3800150F"/>
    <w:rsid w:val="38004F36"/>
    <w:rsid w:val="3803852D"/>
    <w:rsid w:val="3805078C"/>
    <w:rsid w:val="3806C1EC"/>
    <w:rsid w:val="380728D1"/>
    <w:rsid w:val="380D7923"/>
    <w:rsid w:val="380DF2D3"/>
    <w:rsid w:val="380E159C"/>
    <w:rsid w:val="380ED7D2"/>
    <w:rsid w:val="380FD858"/>
    <w:rsid w:val="3810F611"/>
    <w:rsid w:val="3814D211"/>
    <w:rsid w:val="381761B4"/>
    <w:rsid w:val="381F6791"/>
    <w:rsid w:val="38211701"/>
    <w:rsid w:val="3823FF9E"/>
    <w:rsid w:val="38253F70"/>
    <w:rsid w:val="382BF91F"/>
    <w:rsid w:val="382DAA1E"/>
    <w:rsid w:val="382DDEC9"/>
    <w:rsid w:val="382F08BD"/>
    <w:rsid w:val="38325E38"/>
    <w:rsid w:val="38342991"/>
    <w:rsid w:val="3834E6B4"/>
    <w:rsid w:val="3835021E"/>
    <w:rsid w:val="383756B2"/>
    <w:rsid w:val="3837A50A"/>
    <w:rsid w:val="383846BD"/>
    <w:rsid w:val="383B53DD"/>
    <w:rsid w:val="383BBE50"/>
    <w:rsid w:val="383C89E1"/>
    <w:rsid w:val="383C9734"/>
    <w:rsid w:val="383FBE18"/>
    <w:rsid w:val="38432ADF"/>
    <w:rsid w:val="38448843"/>
    <w:rsid w:val="384689CB"/>
    <w:rsid w:val="384891AD"/>
    <w:rsid w:val="38492C52"/>
    <w:rsid w:val="3849C17F"/>
    <w:rsid w:val="384DD942"/>
    <w:rsid w:val="3850A767"/>
    <w:rsid w:val="38525FD3"/>
    <w:rsid w:val="3852CA63"/>
    <w:rsid w:val="38557CFA"/>
    <w:rsid w:val="38576425"/>
    <w:rsid w:val="385B6D00"/>
    <w:rsid w:val="385BDD77"/>
    <w:rsid w:val="385C998D"/>
    <w:rsid w:val="385CF234"/>
    <w:rsid w:val="385D0E59"/>
    <w:rsid w:val="385D8376"/>
    <w:rsid w:val="385E8EA6"/>
    <w:rsid w:val="385FE065"/>
    <w:rsid w:val="386157E2"/>
    <w:rsid w:val="3864F69A"/>
    <w:rsid w:val="38657748"/>
    <w:rsid w:val="3866C414"/>
    <w:rsid w:val="386706EA"/>
    <w:rsid w:val="3867517D"/>
    <w:rsid w:val="38693C69"/>
    <w:rsid w:val="386AC96A"/>
    <w:rsid w:val="3872BAC9"/>
    <w:rsid w:val="38747DCA"/>
    <w:rsid w:val="3876BC99"/>
    <w:rsid w:val="3876C847"/>
    <w:rsid w:val="3877FFB9"/>
    <w:rsid w:val="387815E2"/>
    <w:rsid w:val="3878C1D7"/>
    <w:rsid w:val="387E538C"/>
    <w:rsid w:val="38824C71"/>
    <w:rsid w:val="3882C67B"/>
    <w:rsid w:val="388353A3"/>
    <w:rsid w:val="3883D94F"/>
    <w:rsid w:val="3884156D"/>
    <w:rsid w:val="3884B757"/>
    <w:rsid w:val="3885C15E"/>
    <w:rsid w:val="3886297A"/>
    <w:rsid w:val="38872EA7"/>
    <w:rsid w:val="388A51D6"/>
    <w:rsid w:val="388C64AF"/>
    <w:rsid w:val="388EB882"/>
    <w:rsid w:val="389123DB"/>
    <w:rsid w:val="3893192D"/>
    <w:rsid w:val="389871C3"/>
    <w:rsid w:val="389A6534"/>
    <w:rsid w:val="389C8F04"/>
    <w:rsid w:val="389CE160"/>
    <w:rsid w:val="38A32211"/>
    <w:rsid w:val="38A7905D"/>
    <w:rsid w:val="38AA5985"/>
    <w:rsid w:val="38AB815A"/>
    <w:rsid w:val="38ADF7DD"/>
    <w:rsid w:val="38AE3B6A"/>
    <w:rsid w:val="38B069CA"/>
    <w:rsid w:val="38B299EC"/>
    <w:rsid w:val="38B2C086"/>
    <w:rsid w:val="38B662E6"/>
    <w:rsid w:val="38B7956E"/>
    <w:rsid w:val="38BC1C2F"/>
    <w:rsid w:val="38C01FEC"/>
    <w:rsid w:val="38C38975"/>
    <w:rsid w:val="38C74DA9"/>
    <w:rsid w:val="38C834D4"/>
    <w:rsid w:val="38CB3571"/>
    <w:rsid w:val="38CE412F"/>
    <w:rsid w:val="38D00B10"/>
    <w:rsid w:val="38D30A73"/>
    <w:rsid w:val="38D6D940"/>
    <w:rsid w:val="38DB444C"/>
    <w:rsid w:val="38DC39C2"/>
    <w:rsid w:val="38DDAAA2"/>
    <w:rsid w:val="38DEDEF3"/>
    <w:rsid w:val="38E39E3F"/>
    <w:rsid w:val="38E53EBC"/>
    <w:rsid w:val="38E5F0DA"/>
    <w:rsid w:val="38E60270"/>
    <w:rsid w:val="38E96EBF"/>
    <w:rsid w:val="38EBFBCF"/>
    <w:rsid w:val="38EF7CA0"/>
    <w:rsid w:val="38EFD8E1"/>
    <w:rsid w:val="38F019CA"/>
    <w:rsid w:val="38F0F94E"/>
    <w:rsid w:val="38F13E1D"/>
    <w:rsid w:val="38F2F2ED"/>
    <w:rsid w:val="38F3716F"/>
    <w:rsid w:val="38F3954F"/>
    <w:rsid w:val="38F51E7F"/>
    <w:rsid w:val="38F8404E"/>
    <w:rsid w:val="38FAA55C"/>
    <w:rsid w:val="38FBC931"/>
    <w:rsid w:val="38FCE858"/>
    <w:rsid w:val="38FD9BFA"/>
    <w:rsid w:val="38FE0900"/>
    <w:rsid w:val="38FE12A5"/>
    <w:rsid w:val="3900DEAA"/>
    <w:rsid w:val="39019871"/>
    <w:rsid w:val="3902D3B0"/>
    <w:rsid w:val="390301E1"/>
    <w:rsid w:val="3906CDE9"/>
    <w:rsid w:val="39084E85"/>
    <w:rsid w:val="390C90F0"/>
    <w:rsid w:val="390CFC17"/>
    <w:rsid w:val="390F5DDC"/>
    <w:rsid w:val="390FB950"/>
    <w:rsid w:val="3910BE22"/>
    <w:rsid w:val="39112031"/>
    <w:rsid w:val="3912F435"/>
    <w:rsid w:val="39152B09"/>
    <w:rsid w:val="3915B8FB"/>
    <w:rsid w:val="39164626"/>
    <w:rsid w:val="391AFE75"/>
    <w:rsid w:val="391C65C2"/>
    <w:rsid w:val="391C8AAC"/>
    <w:rsid w:val="391F2AA7"/>
    <w:rsid w:val="392375C7"/>
    <w:rsid w:val="39245C85"/>
    <w:rsid w:val="3924BB44"/>
    <w:rsid w:val="3929420A"/>
    <w:rsid w:val="3929B233"/>
    <w:rsid w:val="392B4231"/>
    <w:rsid w:val="392D0443"/>
    <w:rsid w:val="392E0DB9"/>
    <w:rsid w:val="392FCBF3"/>
    <w:rsid w:val="39318ED2"/>
    <w:rsid w:val="3931B48D"/>
    <w:rsid w:val="3931FD05"/>
    <w:rsid w:val="3932B027"/>
    <w:rsid w:val="3933A1AB"/>
    <w:rsid w:val="393529AF"/>
    <w:rsid w:val="39363687"/>
    <w:rsid w:val="3937ABFD"/>
    <w:rsid w:val="393AA6DA"/>
    <w:rsid w:val="393D7C05"/>
    <w:rsid w:val="39424D47"/>
    <w:rsid w:val="39438A42"/>
    <w:rsid w:val="39471278"/>
    <w:rsid w:val="3948638F"/>
    <w:rsid w:val="3948B37F"/>
    <w:rsid w:val="394D6820"/>
    <w:rsid w:val="394F2430"/>
    <w:rsid w:val="394F5474"/>
    <w:rsid w:val="395040A5"/>
    <w:rsid w:val="3952CAC0"/>
    <w:rsid w:val="3953458F"/>
    <w:rsid w:val="3955D71E"/>
    <w:rsid w:val="395672A1"/>
    <w:rsid w:val="3958A892"/>
    <w:rsid w:val="395B6CFB"/>
    <w:rsid w:val="395DC22C"/>
    <w:rsid w:val="3964CDFB"/>
    <w:rsid w:val="3969D8AB"/>
    <w:rsid w:val="396B7AD3"/>
    <w:rsid w:val="396C32C4"/>
    <w:rsid w:val="396CB176"/>
    <w:rsid w:val="396F6295"/>
    <w:rsid w:val="396F80EA"/>
    <w:rsid w:val="396FAC38"/>
    <w:rsid w:val="39776783"/>
    <w:rsid w:val="3977D013"/>
    <w:rsid w:val="39799F1B"/>
    <w:rsid w:val="397A210B"/>
    <w:rsid w:val="397AA55F"/>
    <w:rsid w:val="397B644E"/>
    <w:rsid w:val="397BB058"/>
    <w:rsid w:val="397CB444"/>
    <w:rsid w:val="397E1AF1"/>
    <w:rsid w:val="3980CA5A"/>
    <w:rsid w:val="398377C0"/>
    <w:rsid w:val="3983CF74"/>
    <w:rsid w:val="39886392"/>
    <w:rsid w:val="3988D0BF"/>
    <w:rsid w:val="398AE82D"/>
    <w:rsid w:val="398C5FCB"/>
    <w:rsid w:val="399A1ADD"/>
    <w:rsid w:val="399A401C"/>
    <w:rsid w:val="399C5BB2"/>
    <w:rsid w:val="399D370F"/>
    <w:rsid w:val="39A4A1C3"/>
    <w:rsid w:val="39A57C0B"/>
    <w:rsid w:val="39A64656"/>
    <w:rsid w:val="39AB7613"/>
    <w:rsid w:val="39ABD8D4"/>
    <w:rsid w:val="39ADC083"/>
    <w:rsid w:val="39AF7160"/>
    <w:rsid w:val="39B314B0"/>
    <w:rsid w:val="39B55673"/>
    <w:rsid w:val="39B81CE1"/>
    <w:rsid w:val="39BB189A"/>
    <w:rsid w:val="39BB6955"/>
    <w:rsid w:val="39BCCB8C"/>
    <w:rsid w:val="39C19333"/>
    <w:rsid w:val="39C304F7"/>
    <w:rsid w:val="39C30D54"/>
    <w:rsid w:val="39C42B66"/>
    <w:rsid w:val="39C57C7C"/>
    <w:rsid w:val="39C67620"/>
    <w:rsid w:val="39CB6199"/>
    <w:rsid w:val="39CCBF9D"/>
    <w:rsid w:val="39D00519"/>
    <w:rsid w:val="39D30F86"/>
    <w:rsid w:val="39D4208B"/>
    <w:rsid w:val="39D43742"/>
    <w:rsid w:val="39D70492"/>
    <w:rsid w:val="39D852E1"/>
    <w:rsid w:val="39D8C8F7"/>
    <w:rsid w:val="39DB04E8"/>
    <w:rsid w:val="39DC092F"/>
    <w:rsid w:val="39DC1F3F"/>
    <w:rsid w:val="39DCDC69"/>
    <w:rsid w:val="39DF1D92"/>
    <w:rsid w:val="39E3063B"/>
    <w:rsid w:val="39E557B2"/>
    <w:rsid w:val="39E8ADAE"/>
    <w:rsid w:val="39EAA969"/>
    <w:rsid w:val="39EAF2C1"/>
    <w:rsid w:val="39EB537B"/>
    <w:rsid w:val="39EC497E"/>
    <w:rsid w:val="39EEEC1A"/>
    <w:rsid w:val="39EF8709"/>
    <w:rsid w:val="39F66FA2"/>
    <w:rsid w:val="39F7494F"/>
    <w:rsid w:val="39F8173B"/>
    <w:rsid w:val="39FCD319"/>
    <w:rsid w:val="39FD2978"/>
    <w:rsid w:val="3A012657"/>
    <w:rsid w:val="3A01698E"/>
    <w:rsid w:val="3A03164B"/>
    <w:rsid w:val="3A07C534"/>
    <w:rsid w:val="3A082F72"/>
    <w:rsid w:val="3A092EDD"/>
    <w:rsid w:val="3A0DBF11"/>
    <w:rsid w:val="3A0DDAE4"/>
    <w:rsid w:val="3A10540D"/>
    <w:rsid w:val="3A13E12C"/>
    <w:rsid w:val="3A148AA3"/>
    <w:rsid w:val="3A18F791"/>
    <w:rsid w:val="3A1970F4"/>
    <w:rsid w:val="3A1A2BC8"/>
    <w:rsid w:val="3A1AB5A9"/>
    <w:rsid w:val="3A1D2A4F"/>
    <w:rsid w:val="3A1D32D8"/>
    <w:rsid w:val="3A2067BA"/>
    <w:rsid w:val="3A22ADE5"/>
    <w:rsid w:val="3A22D171"/>
    <w:rsid w:val="3A24CDC0"/>
    <w:rsid w:val="3A251C36"/>
    <w:rsid w:val="3A254A69"/>
    <w:rsid w:val="3A269707"/>
    <w:rsid w:val="3A283B8C"/>
    <w:rsid w:val="3A29366F"/>
    <w:rsid w:val="3A2975FC"/>
    <w:rsid w:val="3A2DBBA4"/>
    <w:rsid w:val="3A2EE331"/>
    <w:rsid w:val="3A31DC90"/>
    <w:rsid w:val="3A33E792"/>
    <w:rsid w:val="3A360C46"/>
    <w:rsid w:val="3A36B978"/>
    <w:rsid w:val="3A38D836"/>
    <w:rsid w:val="3A39610A"/>
    <w:rsid w:val="3A3993DB"/>
    <w:rsid w:val="3A3B2007"/>
    <w:rsid w:val="3A3B731C"/>
    <w:rsid w:val="3A3C010F"/>
    <w:rsid w:val="3A3C2748"/>
    <w:rsid w:val="3A3DE7BC"/>
    <w:rsid w:val="3A408120"/>
    <w:rsid w:val="3A408824"/>
    <w:rsid w:val="3A410B64"/>
    <w:rsid w:val="3A429C49"/>
    <w:rsid w:val="3A438DD7"/>
    <w:rsid w:val="3A4513F4"/>
    <w:rsid w:val="3A46466D"/>
    <w:rsid w:val="3A4A3145"/>
    <w:rsid w:val="3A4DBF01"/>
    <w:rsid w:val="3A4FB026"/>
    <w:rsid w:val="3A53B91B"/>
    <w:rsid w:val="3A5473AE"/>
    <w:rsid w:val="3A551A9C"/>
    <w:rsid w:val="3A56A25F"/>
    <w:rsid w:val="3A5AC42E"/>
    <w:rsid w:val="3A5CFB19"/>
    <w:rsid w:val="3A5ED111"/>
    <w:rsid w:val="3A5ED1D8"/>
    <w:rsid w:val="3A5EECF2"/>
    <w:rsid w:val="3A63CD78"/>
    <w:rsid w:val="3A661D50"/>
    <w:rsid w:val="3A6770B1"/>
    <w:rsid w:val="3A683151"/>
    <w:rsid w:val="3A6A8BD4"/>
    <w:rsid w:val="3A6A9DA6"/>
    <w:rsid w:val="3A6AEBD0"/>
    <w:rsid w:val="3A6C8F38"/>
    <w:rsid w:val="3A71FB4B"/>
    <w:rsid w:val="3A7564CB"/>
    <w:rsid w:val="3A785E24"/>
    <w:rsid w:val="3A78D8AA"/>
    <w:rsid w:val="3A79A148"/>
    <w:rsid w:val="3A79CCFC"/>
    <w:rsid w:val="3A7B526A"/>
    <w:rsid w:val="3A7BAD7E"/>
    <w:rsid w:val="3A7E89E5"/>
    <w:rsid w:val="3A7FDD8E"/>
    <w:rsid w:val="3A83CA19"/>
    <w:rsid w:val="3A856368"/>
    <w:rsid w:val="3A85D00E"/>
    <w:rsid w:val="3A876B2E"/>
    <w:rsid w:val="3A89211B"/>
    <w:rsid w:val="3A8EA9C3"/>
    <w:rsid w:val="3A933903"/>
    <w:rsid w:val="3A97D1CC"/>
    <w:rsid w:val="3A9B0C31"/>
    <w:rsid w:val="3A9F2ACD"/>
    <w:rsid w:val="3A9F8819"/>
    <w:rsid w:val="3A9FF19B"/>
    <w:rsid w:val="3A9FFAE6"/>
    <w:rsid w:val="3AA281C7"/>
    <w:rsid w:val="3AA58A78"/>
    <w:rsid w:val="3AA615F6"/>
    <w:rsid w:val="3AA76EF5"/>
    <w:rsid w:val="3AA826BB"/>
    <w:rsid w:val="3AAB472A"/>
    <w:rsid w:val="3AAC84CF"/>
    <w:rsid w:val="3AADDE9B"/>
    <w:rsid w:val="3AADEF1B"/>
    <w:rsid w:val="3AAED354"/>
    <w:rsid w:val="3AB08047"/>
    <w:rsid w:val="3AB0D759"/>
    <w:rsid w:val="3AB25838"/>
    <w:rsid w:val="3AB34F84"/>
    <w:rsid w:val="3AB5EA9C"/>
    <w:rsid w:val="3ABBCB61"/>
    <w:rsid w:val="3ABCF1D3"/>
    <w:rsid w:val="3ABCF215"/>
    <w:rsid w:val="3AC2B0CB"/>
    <w:rsid w:val="3AC671D2"/>
    <w:rsid w:val="3AC943FD"/>
    <w:rsid w:val="3AC9C3F7"/>
    <w:rsid w:val="3ACBDAB0"/>
    <w:rsid w:val="3ACD1723"/>
    <w:rsid w:val="3ACEAF10"/>
    <w:rsid w:val="3AD1836A"/>
    <w:rsid w:val="3AD1A3C0"/>
    <w:rsid w:val="3AD4E5FA"/>
    <w:rsid w:val="3AD9075E"/>
    <w:rsid w:val="3AE8B92A"/>
    <w:rsid w:val="3AEA45B8"/>
    <w:rsid w:val="3AEA7547"/>
    <w:rsid w:val="3AEAC0B7"/>
    <w:rsid w:val="3AEC6373"/>
    <w:rsid w:val="3AEE1088"/>
    <w:rsid w:val="3AEE7F15"/>
    <w:rsid w:val="3AEE9467"/>
    <w:rsid w:val="3AF28A29"/>
    <w:rsid w:val="3AF4B9B3"/>
    <w:rsid w:val="3AF4E1E1"/>
    <w:rsid w:val="3AF6BA11"/>
    <w:rsid w:val="3AF9A03F"/>
    <w:rsid w:val="3AFA3110"/>
    <w:rsid w:val="3AFAF1F3"/>
    <w:rsid w:val="3AFD7A13"/>
    <w:rsid w:val="3AFDDCBF"/>
    <w:rsid w:val="3B090C4E"/>
    <w:rsid w:val="3B0F4894"/>
    <w:rsid w:val="3B10D2CC"/>
    <w:rsid w:val="3B13DBB1"/>
    <w:rsid w:val="3B174512"/>
    <w:rsid w:val="3B1C2330"/>
    <w:rsid w:val="3B1F02D5"/>
    <w:rsid w:val="3B21A3E4"/>
    <w:rsid w:val="3B22E9B5"/>
    <w:rsid w:val="3B22F0FF"/>
    <w:rsid w:val="3B26CDD4"/>
    <w:rsid w:val="3B284BE0"/>
    <w:rsid w:val="3B2892FE"/>
    <w:rsid w:val="3B296BFF"/>
    <w:rsid w:val="3B2CFC1A"/>
    <w:rsid w:val="3B2DC4B0"/>
    <w:rsid w:val="3B2FED42"/>
    <w:rsid w:val="3B3008BD"/>
    <w:rsid w:val="3B30B83E"/>
    <w:rsid w:val="3B327079"/>
    <w:rsid w:val="3B36B419"/>
    <w:rsid w:val="3B37B7DE"/>
    <w:rsid w:val="3B38969F"/>
    <w:rsid w:val="3B3D3C5C"/>
    <w:rsid w:val="3B3E95C3"/>
    <w:rsid w:val="3B400D58"/>
    <w:rsid w:val="3B4146DE"/>
    <w:rsid w:val="3B423D5C"/>
    <w:rsid w:val="3B450FD6"/>
    <w:rsid w:val="3B46D46A"/>
    <w:rsid w:val="3B46DE57"/>
    <w:rsid w:val="3B475EFA"/>
    <w:rsid w:val="3B490769"/>
    <w:rsid w:val="3B49E8A9"/>
    <w:rsid w:val="3B4CB2F9"/>
    <w:rsid w:val="3B4FB0E5"/>
    <w:rsid w:val="3B5102AD"/>
    <w:rsid w:val="3B53BBEC"/>
    <w:rsid w:val="3B562723"/>
    <w:rsid w:val="3B575086"/>
    <w:rsid w:val="3B593620"/>
    <w:rsid w:val="3B593A5A"/>
    <w:rsid w:val="3B59FEFD"/>
    <w:rsid w:val="3B5B8CC9"/>
    <w:rsid w:val="3B5E2C67"/>
    <w:rsid w:val="3B5F6A5A"/>
    <w:rsid w:val="3B5FCB28"/>
    <w:rsid w:val="3B6505C3"/>
    <w:rsid w:val="3B65D3F8"/>
    <w:rsid w:val="3B67770B"/>
    <w:rsid w:val="3B6B9426"/>
    <w:rsid w:val="3B72CC22"/>
    <w:rsid w:val="3B765D3E"/>
    <w:rsid w:val="3B781E2F"/>
    <w:rsid w:val="3B793DD1"/>
    <w:rsid w:val="3B7BCBA9"/>
    <w:rsid w:val="3B7CCEFD"/>
    <w:rsid w:val="3B7DD261"/>
    <w:rsid w:val="3B7FCB4F"/>
    <w:rsid w:val="3B803A6E"/>
    <w:rsid w:val="3B8136B7"/>
    <w:rsid w:val="3B83EAA0"/>
    <w:rsid w:val="3B877CEA"/>
    <w:rsid w:val="3B8B12F4"/>
    <w:rsid w:val="3B8CD783"/>
    <w:rsid w:val="3B91F134"/>
    <w:rsid w:val="3B938CAE"/>
    <w:rsid w:val="3B9407E1"/>
    <w:rsid w:val="3B98EF0A"/>
    <w:rsid w:val="3B99D85F"/>
    <w:rsid w:val="3B9B2068"/>
    <w:rsid w:val="3B9B505B"/>
    <w:rsid w:val="3B9C9017"/>
    <w:rsid w:val="3B9D180A"/>
    <w:rsid w:val="3B9F756E"/>
    <w:rsid w:val="3BA0F4F1"/>
    <w:rsid w:val="3BA5EE76"/>
    <w:rsid w:val="3BA986AD"/>
    <w:rsid w:val="3BAB0557"/>
    <w:rsid w:val="3BAE6831"/>
    <w:rsid w:val="3BAF73D4"/>
    <w:rsid w:val="3BB1607D"/>
    <w:rsid w:val="3BB1F649"/>
    <w:rsid w:val="3BB58397"/>
    <w:rsid w:val="3BBA65D9"/>
    <w:rsid w:val="3BBC37E9"/>
    <w:rsid w:val="3BBCBEC3"/>
    <w:rsid w:val="3BBEA1B6"/>
    <w:rsid w:val="3BC1CC0B"/>
    <w:rsid w:val="3BC23EF6"/>
    <w:rsid w:val="3BCABA37"/>
    <w:rsid w:val="3BCCB264"/>
    <w:rsid w:val="3BCDACF1"/>
    <w:rsid w:val="3BCDF527"/>
    <w:rsid w:val="3BD10869"/>
    <w:rsid w:val="3BD2D5DB"/>
    <w:rsid w:val="3BD5D6E5"/>
    <w:rsid w:val="3BD6F514"/>
    <w:rsid w:val="3BD8C133"/>
    <w:rsid w:val="3BD8EC37"/>
    <w:rsid w:val="3BDC178E"/>
    <w:rsid w:val="3BDD363D"/>
    <w:rsid w:val="3BE03D42"/>
    <w:rsid w:val="3BE2EA96"/>
    <w:rsid w:val="3BE52C60"/>
    <w:rsid w:val="3BE5E4BB"/>
    <w:rsid w:val="3BE5E931"/>
    <w:rsid w:val="3BE8E02A"/>
    <w:rsid w:val="3BE92D63"/>
    <w:rsid w:val="3BEBE7AA"/>
    <w:rsid w:val="3BEFBAAB"/>
    <w:rsid w:val="3BEFFA61"/>
    <w:rsid w:val="3BF16214"/>
    <w:rsid w:val="3BF2EDD5"/>
    <w:rsid w:val="3BF4758E"/>
    <w:rsid w:val="3BF7D0FE"/>
    <w:rsid w:val="3BFA7987"/>
    <w:rsid w:val="3BFA90F5"/>
    <w:rsid w:val="3BFC5A43"/>
    <w:rsid w:val="3BFED5B2"/>
    <w:rsid w:val="3C017DAF"/>
    <w:rsid w:val="3C050D2B"/>
    <w:rsid w:val="3C05A4C7"/>
    <w:rsid w:val="3C06EA6F"/>
    <w:rsid w:val="3C0777C8"/>
    <w:rsid w:val="3C08ABFA"/>
    <w:rsid w:val="3C08D023"/>
    <w:rsid w:val="3C0A022B"/>
    <w:rsid w:val="3C0C6399"/>
    <w:rsid w:val="3C0C7BCF"/>
    <w:rsid w:val="3C14542F"/>
    <w:rsid w:val="3C15474D"/>
    <w:rsid w:val="3C1C6D01"/>
    <w:rsid w:val="3C1C6F7E"/>
    <w:rsid w:val="3C1CC920"/>
    <w:rsid w:val="3C1E70D7"/>
    <w:rsid w:val="3C1FCE0D"/>
    <w:rsid w:val="3C1FD1E2"/>
    <w:rsid w:val="3C201104"/>
    <w:rsid w:val="3C21AD2D"/>
    <w:rsid w:val="3C21D70E"/>
    <w:rsid w:val="3C21EC4C"/>
    <w:rsid w:val="3C2213F8"/>
    <w:rsid w:val="3C225224"/>
    <w:rsid w:val="3C22FF3E"/>
    <w:rsid w:val="3C23CFF3"/>
    <w:rsid w:val="3C23D1EB"/>
    <w:rsid w:val="3C256473"/>
    <w:rsid w:val="3C2B3EEA"/>
    <w:rsid w:val="3C2B4408"/>
    <w:rsid w:val="3C2BFAA8"/>
    <w:rsid w:val="3C2D78FD"/>
    <w:rsid w:val="3C2DE479"/>
    <w:rsid w:val="3C2EA736"/>
    <w:rsid w:val="3C3001BA"/>
    <w:rsid w:val="3C31D2D6"/>
    <w:rsid w:val="3C325DFB"/>
    <w:rsid w:val="3C34E329"/>
    <w:rsid w:val="3C353828"/>
    <w:rsid w:val="3C36D363"/>
    <w:rsid w:val="3C38431D"/>
    <w:rsid w:val="3C39F9D2"/>
    <w:rsid w:val="3C3A3B0A"/>
    <w:rsid w:val="3C3B013A"/>
    <w:rsid w:val="3C3CCD41"/>
    <w:rsid w:val="3C4060F3"/>
    <w:rsid w:val="3C42EA78"/>
    <w:rsid w:val="3C431FAF"/>
    <w:rsid w:val="3C432DD6"/>
    <w:rsid w:val="3C44F024"/>
    <w:rsid w:val="3C461E00"/>
    <w:rsid w:val="3C470DF0"/>
    <w:rsid w:val="3C48B2B5"/>
    <w:rsid w:val="3C49128C"/>
    <w:rsid w:val="3C4A2604"/>
    <w:rsid w:val="3C4CD38F"/>
    <w:rsid w:val="3C4DB6C2"/>
    <w:rsid w:val="3C4DE365"/>
    <w:rsid w:val="3C56A6A1"/>
    <w:rsid w:val="3C580B51"/>
    <w:rsid w:val="3C5A8F3C"/>
    <w:rsid w:val="3C5DC1ED"/>
    <w:rsid w:val="3C62889C"/>
    <w:rsid w:val="3C64396D"/>
    <w:rsid w:val="3C644895"/>
    <w:rsid w:val="3C6488C0"/>
    <w:rsid w:val="3C6750F6"/>
    <w:rsid w:val="3C6C3ACF"/>
    <w:rsid w:val="3C6D4858"/>
    <w:rsid w:val="3C6E3D16"/>
    <w:rsid w:val="3C6E3E0E"/>
    <w:rsid w:val="3C6F7F4A"/>
    <w:rsid w:val="3C70ADCA"/>
    <w:rsid w:val="3C70E16B"/>
    <w:rsid w:val="3C729FB7"/>
    <w:rsid w:val="3C73F5E1"/>
    <w:rsid w:val="3C74A5BA"/>
    <w:rsid w:val="3C750A38"/>
    <w:rsid w:val="3C76A012"/>
    <w:rsid w:val="3C778989"/>
    <w:rsid w:val="3C79BEC2"/>
    <w:rsid w:val="3C79E89E"/>
    <w:rsid w:val="3C7BCA37"/>
    <w:rsid w:val="3C7C5666"/>
    <w:rsid w:val="3C7DA7E5"/>
    <w:rsid w:val="3C7DF947"/>
    <w:rsid w:val="3C7E7F16"/>
    <w:rsid w:val="3C8479B1"/>
    <w:rsid w:val="3C8526CC"/>
    <w:rsid w:val="3C8702AD"/>
    <w:rsid w:val="3C887007"/>
    <w:rsid w:val="3C8A05CA"/>
    <w:rsid w:val="3C8AB666"/>
    <w:rsid w:val="3C8BC91A"/>
    <w:rsid w:val="3C8BF729"/>
    <w:rsid w:val="3C8C614A"/>
    <w:rsid w:val="3C8C61DE"/>
    <w:rsid w:val="3C8D1764"/>
    <w:rsid w:val="3C8D297B"/>
    <w:rsid w:val="3C8DFE2F"/>
    <w:rsid w:val="3C8EA61C"/>
    <w:rsid w:val="3C90DAFD"/>
    <w:rsid w:val="3C9227C9"/>
    <w:rsid w:val="3C96C254"/>
    <w:rsid w:val="3C986473"/>
    <w:rsid w:val="3C9937FF"/>
    <w:rsid w:val="3C9ADAAA"/>
    <w:rsid w:val="3C9AFB43"/>
    <w:rsid w:val="3C9F315F"/>
    <w:rsid w:val="3CA1559E"/>
    <w:rsid w:val="3CA2B7C4"/>
    <w:rsid w:val="3CA2FE82"/>
    <w:rsid w:val="3CA83FFC"/>
    <w:rsid w:val="3CAB5026"/>
    <w:rsid w:val="3CAC1346"/>
    <w:rsid w:val="3CB1291E"/>
    <w:rsid w:val="3CB1ABA2"/>
    <w:rsid w:val="3CB5D4BA"/>
    <w:rsid w:val="3CB7E0A8"/>
    <w:rsid w:val="3CBBA0FC"/>
    <w:rsid w:val="3CBBB5B0"/>
    <w:rsid w:val="3CBC3906"/>
    <w:rsid w:val="3CC353E5"/>
    <w:rsid w:val="3CC76B4B"/>
    <w:rsid w:val="3CCA3A6F"/>
    <w:rsid w:val="3CCCAB95"/>
    <w:rsid w:val="3CD063AA"/>
    <w:rsid w:val="3CD1A0D6"/>
    <w:rsid w:val="3CD5D8FD"/>
    <w:rsid w:val="3CD7BF45"/>
    <w:rsid w:val="3CD8C263"/>
    <w:rsid w:val="3CDEFB7C"/>
    <w:rsid w:val="3CE07F3E"/>
    <w:rsid w:val="3CE43E4C"/>
    <w:rsid w:val="3CE59B11"/>
    <w:rsid w:val="3CE5AC83"/>
    <w:rsid w:val="3CE73B47"/>
    <w:rsid w:val="3CE9866B"/>
    <w:rsid w:val="3CEE022A"/>
    <w:rsid w:val="3CEF5048"/>
    <w:rsid w:val="3CEFAAEE"/>
    <w:rsid w:val="3CEFFAF9"/>
    <w:rsid w:val="3CF46C4E"/>
    <w:rsid w:val="3CFB3ABB"/>
    <w:rsid w:val="3CFBE089"/>
    <w:rsid w:val="3CFBF225"/>
    <w:rsid w:val="3CFC8112"/>
    <w:rsid w:val="3D03E832"/>
    <w:rsid w:val="3D04F79C"/>
    <w:rsid w:val="3D076487"/>
    <w:rsid w:val="3D07A241"/>
    <w:rsid w:val="3D0907E2"/>
    <w:rsid w:val="3D0D0656"/>
    <w:rsid w:val="3D114986"/>
    <w:rsid w:val="3D11BEF9"/>
    <w:rsid w:val="3D12A97C"/>
    <w:rsid w:val="3D13EB16"/>
    <w:rsid w:val="3D167EA4"/>
    <w:rsid w:val="3D1732D9"/>
    <w:rsid w:val="3D189F5E"/>
    <w:rsid w:val="3D1CAE15"/>
    <w:rsid w:val="3D1CBAF6"/>
    <w:rsid w:val="3D294E4D"/>
    <w:rsid w:val="3D2D0A04"/>
    <w:rsid w:val="3D2DE82C"/>
    <w:rsid w:val="3D2E9E86"/>
    <w:rsid w:val="3D2EA993"/>
    <w:rsid w:val="3D2F84EF"/>
    <w:rsid w:val="3D340AE6"/>
    <w:rsid w:val="3D34336F"/>
    <w:rsid w:val="3D34AAC9"/>
    <w:rsid w:val="3D36F0C9"/>
    <w:rsid w:val="3D3D3E5C"/>
    <w:rsid w:val="3D3D431D"/>
    <w:rsid w:val="3D3F5C16"/>
    <w:rsid w:val="3D43F5A3"/>
    <w:rsid w:val="3D4750CA"/>
    <w:rsid w:val="3D48788A"/>
    <w:rsid w:val="3D49EB15"/>
    <w:rsid w:val="3D4C3409"/>
    <w:rsid w:val="3D4CA9FB"/>
    <w:rsid w:val="3D4F3FD2"/>
    <w:rsid w:val="3D509E61"/>
    <w:rsid w:val="3D51A2FB"/>
    <w:rsid w:val="3D561D7B"/>
    <w:rsid w:val="3D5623EF"/>
    <w:rsid w:val="3D562A6D"/>
    <w:rsid w:val="3D5768CD"/>
    <w:rsid w:val="3D58029F"/>
    <w:rsid w:val="3D597B93"/>
    <w:rsid w:val="3D5A757A"/>
    <w:rsid w:val="3D5CCF90"/>
    <w:rsid w:val="3D5FC739"/>
    <w:rsid w:val="3D608DE4"/>
    <w:rsid w:val="3D60BB50"/>
    <w:rsid w:val="3D61A512"/>
    <w:rsid w:val="3D65BF44"/>
    <w:rsid w:val="3D668FF9"/>
    <w:rsid w:val="3D69B6F1"/>
    <w:rsid w:val="3D6F9ED3"/>
    <w:rsid w:val="3D726509"/>
    <w:rsid w:val="3D72A622"/>
    <w:rsid w:val="3D72BF41"/>
    <w:rsid w:val="3D7454C3"/>
    <w:rsid w:val="3D7B4AE0"/>
    <w:rsid w:val="3D7BE68C"/>
    <w:rsid w:val="3D7E534E"/>
    <w:rsid w:val="3D7F6693"/>
    <w:rsid w:val="3D802474"/>
    <w:rsid w:val="3D80A197"/>
    <w:rsid w:val="3D80AE64"/>
    <w:rsid w:val="3D8182C2"/>
    <w:rsid w:val="3D829495"/>
    <w:rsid w:val="3D82E6BA"/>
    <w:rsid w:val="3D840CD2"/>
    <w:rsid w:val="3D84D35A"/>
    <w:rsid w:val="3D87A832"/>
    <w:rsid w:val="3D89A19E"/>
    <w:rsid w:val="3D8EC168"/>
    <w:rsid w:val="3D90DA45"/>
    <w:rsid w:val="3D91A1DB"/>
    <w:rsid w:val="3DA057C3"/>
    <w:rsid w:val="3DA120CE"/>
    <w:rsid w:val="3DA3FAF0"/>
    <w:rsid w:val="3DA5036B"/>
    <w:rsid w:val="3DA58BAC"/>
    <w:rsid w:val="3DAADEBD"/>
    <w:rsid w:val="3DB49055"/>
    <w:rsid w:val="3DB7AB29"/>
    <w:rsid w:val="3DBE5F32"/>
    <w:rsid w:val="3DBE60FF"/>
    <w:rsid w:val="3DBFA24C"/>
    <w:rsid w:val="3DC0A0A2"/>
    <w:rsid w:val="3DC273E9"/>
    <w:rsid w:val="3DC2D466"/>
    <w:rsid w:val="3DC4BF9B"/>
    <w:rsid w:val="3DCAD719"/>
    <w:rsid w:val="3DCD3CFB"/>
    <w:rsid w:val="3DD5473B"/>
    <w:rsid w:val="3DD5C872"/>
    <w:rsid w:val="3DD66D8D"/>
    <w:rsid w:val="3DD712B5"/>
    <w:rsid w:val="3DD778C1"/>
    <w:rsid w:val="3DD97AD7"/>
    <w:rsid w:val="3DDC5B30"/>
    <w:rsid w:val="3DDCF44C"/>
    <w:rsid w:val="3DDFC71D"/>
    <w:rsid w:val="3DDFED60"/>
    <w:rsid w:val="3DE1B92C"/>
    <w:rsid w:val="3DE24ACB"/>
    <w:rsid w:val="3DE37E20"/>
    <w:rsid w:val="3DE48E07"/>
    <w:rsid w:val="3DE804BB"/>
    <w:rsid w:val="3DEDC84C"/>
    <w:rsid w:val="3DEFE884"/>
    <w:rsid w:val="3DEFED75"/>
    <w:rsid w:val="3DF002F2"/>
    <w:rsid w:val="3DF5627B"/>
    <w:rsid w:val="3DF65509"/>
    <w:rsid w:val="3DF6F1C5"/>
    <w:rsid w:val="3DF9CDE4"/>
    <w:rsid w:val="3DFA634A"/>
    <w:rsid w:val="3DFC1EE5"/>
    <w:rsid w:val="3DFF1585"/>
    <w:rsid w:val="3E005E47"/>
    <w:rsid w:val="3E00E594"/>
    <w:rsid w:val="3E0197FE"/>
    <w:rsid w:val="3E030326"/>
    <w:rsid w:val="3E037038"/>
    <w:rsid w:val="3E052AA8"/>
    <w:rsid w:val="3E05FBD9"/>
    <w:rsid w:val="3E07B02D"/>
    <w:rsid w:val="3E0AB469"/>
    <w:rsid w:val="3E0D69D4"/>
    <w:rsid w:val="3E157ED3"/>
    <w:rsid w:val="3E16A3EC"/>
    <w:rsid w:val="3E17D456"/>
    <w:rsid w:val="3E18A49E"/>
    <w:rsid w:val="3E1C627C"/>
    <w:rsid w:val="3E23612E"/>
    <w:rsid w:val="3E23BD16"/>
    <w:rsid w:val="3E285259"/>
    <w:rsid w:val="3E28C632"/>
    <w:rsid w:val="3E2B4C97"/>
    <w:rsid w:val="3E33611E"/>
    <w:rsid w:val="3E35D96D"/>
    <w:rsid w:val="3E3E2F85"/>
    <w:rsid w:val="3E4167C9"/>
    <w:rsid w:val="3E419E3D"/>
    <w:rsid w:val="3E42FFE6"/>
    <w:rsid w:val="3E44AE80"/>
    <w:rsid w:val="3E45EF66"/>
    <w:rsid w:val="3E472B82"/>
    <w:rsid w:val="3E4922AD"/>
    <w:rsid w:val="3E4C6B67"/>
    <w:rsid w:val="3E5210D4"/>
    <w:rsid w:val="3E53D678"/>
    <w:rsid w:val="3E53FD40"/>
    <w:rsid w:val="3E56491F"/>
    <w:rsid w:val="3E56539A"/>
    <w:rsid w:val="3E566D5F"/>
    <w:rsid w:val="3E58B81F"/>
    <w:rsid w:val="3E5BFCC4"/>
    <w:rsid w:val="3E5C7EA0"/>
    <w:rsid w:val="3E5C8BC6"/>
    <w:rsid w:val="3E5CBFC0"/>
    <w:rsid w:val="3E5CD82C"/>
    <w:rsid w:val="3E61CAE4"/>
    <w:rsid w:val="3E62F8BE"/>
    <w:rsid w:val="3E630525"/>
    <w:rsid w:val="3E656E9C"/>
    <w:rsid w:val="3E66E7DB"/>
    <w:rsid w:val="3E6AE38A"/>
    <w:rsid w:val="3E6C75F5"/>
    <w:rsid w:val="3E6DDACE"/>
    <w:rsid w:val="3E7012B0"/>
    <w:rsid w:val="3E73C8D2"/>
    <w:rsid w:val="3E73EB1B"/>
    <w:rsid w:val="3E75A38A"/>
    <w:rsid w:val="3E7B91B9"/>
    <w:rsid w:val="3E7C248A"/>
    <w:rsid w:val="3E7D3152"/>
    <w:rsid w:val="3E7D9E2B"/>
    <w:rsid w:val="3E7F8175"/>
    <w:rsid w:val="3E80D952"/>
    <w:rsid w:val="3E819FE9"/>
    <w:rsid w:val="3E835A1C"/>
    <w:rsid w:val="3E841133"/>
    <w:rsid w:val="3E854064"/>
    <w:rsid w:val="3E86199D"/>
    <w:rsid w:val="3E8BF332"/>
    <w:rsid w:val="3E90818B"/>
    <w:rsid w:val="3E919677"/>
    <w:rsid w:val="3E925EB8"/>
    <w:rsid w:val="3E98B527"/>
    <w:rsid w:val="3E99F9B0"/>
    <w:rsid w:val="3E9C4616"/>
    <w:rsid w:val="3E9DBF48"/>
    <w:rsid w:val="3E9DC792"/>
    <w:rsid w:val="3EAAC17C"/>
    <w:rsid w:val="3EABC706"/>
    <w:rsid w:val="3EAD354C"/>
    <w:rsid w:val="3EAE8ABD"/>
    <w:rsid w:val="3EB12ED9"/>
    <w:rsid w:val="3EB29292"/>
    <w:rsid w:val="3EB310A9"/>
    <w:rsid w:val="3EB3488E"/>
    <w:rsid w:val="3EB5707A"/>
    <w:rsid w:val="3EB7A4BE"/>
    <w:rsid w:val="3EB7D331"/>
    <w:rsid w:val="3EB84183"/>
    <w:rsid w:val="3EB87477"/>
    <w:rsid w:val="3EB89216"/>
    <w:rsid w:val="3EB8987B"/>
    <w:rsid w:val="3EBA4DF6"/>
    <w:rsid w:val="3EBB6D12"/>
    <w:rsid w:val="3EBBBE5F"/>
    <w:rsid w:val="3EBD4A5F"/>
    <w:rsid w:val="3EC25A13"/>
    <w:rsid w:val="3EC3777F"/>
    <w:rsid w:val="3EC546BB"/>
    <w:rsid w:val="3EC70859"/>
    <w:rsid w:val="3EC7BD49"/>
    <w:rsid w:val="3ECB6B78"/>
    <w:rsid w:val="3ECF587C"/>
    <w:rsid w:val="3ED25F62"/>
    <w:rsid w:val="3ED4439F"/>
    <w:rsid w:val="3ED4AC84"/>
    <w:rsid w:val="3ED650F2"/>
    <w:rsid w:val="3ED844DA"/>
    <w:rsid w:val="3EDC4C1C"/>
    <w:rsid w:val="3EDDBBED"/>
    <w:rsid w:val="3EDE3DA7"/>
    <w:rsid w:val="3EE1FC4D"/>
    <w:rsid w:val="3EE3E00E"/>
    <w:rsid w:val="3EE56579"/>
    <w:rsid w:val="3EE575C3"/>
    <w:rsid w:val="3EE85511"/>
    <w:rsid w:val="3EEF59A9"/>
    <w:rsid w:val="3EEF96EC"/>
    <w:rsid w:val="3EF38359"/>
    <w:rsid w:val="3EF50C48"/>
    <w:rsid w:val="3EF5B012"/>
    <w:rsid w:val="3EF60959"/>
    <w:rsid w:val="3EF6F962"/>
    <w:rsid w:val="3EF73741"/>
    <w:rsid w:val="3EF93515"/>
    <w:rsid w:val="3EFB89AA"/>
    <w:rsid w:val="3EFC12A5"/>
    <w:rsid w:val="3F00BE1E"/>
    <w:rsid w:val="3F025454"/>
    <w:rsid w:val="3F04027D"/>
    <w:rsid w:val="3F05A851"/>
    <w:rsid w:val="3F072D11"/>
    <w:rsid w:val="3F07ECAA"/>
    <w:rsid w:val="3F0841C7"/>
    <w:rsid w:val="3F08B313"/>
    <w:rsid w:val="3F0968DE"/>
    <w:rsid w:val="3F126FA3"/>
    <w:rsid w:val="3F16A720"/>
    <w:rsid w:val="3F17624B"/>
    <w:rsid w:val="3F18A8FF"/>
    <w:rsid w:val="3F1B00A4"/>
    <w:rsid w:val="3F220852"/>
    <w:rsid w:val="3F22ED89"/>
    <w:rsid w:val="3F2442C6"/>
    <w:rsid w:val="3F2601C8"/>
    <w:rsid w:val="3F27DCDE"/>
    <w:rsid w:val="3F2AEE18"/>
    <w:rsid w:val="3F2FB0E7"/>
    <w:rsid w:val="3F30C029"/>
    <w:rsid w:val="3F32B774"/>
    <w:rsid w:val="3F332B38"/>
    <w:rsid w:val="3F342EF1"/>
    <w:rsid w:val="3F3A532D"/>
    <w:rsid w:val="3F3D384A"/>
    <w:rsid w:val="3F411BD2"/>
    <w:rsid w:val="3F413164"/>
    <w:rsid w:val="3F417C47"/>
    <w:rsid w:val="3F41EF55"/>
    <w:rsid w:val="3F461351"/>
    <w:rsid w:val="3F4B00FD"/>
    <w:rsid w:val="3F4B6BAA"/>
    <w:rsid w:val="3F4CAEEF"/>
    <w:rsid w:val="3F4CF0FE"/>
    <w:rsid w:val="3F4D090A"/>
    <w:rsid w:val="3F4D77BA"/>
    <w:rsid w:val="3F4E64C3"/>
    <w:rsid w:val="3F4EA5C8"/>
    <w:rsid w:val="3F4ECF93"/>
    <w:rsid w:val="3F4F8572"/>
    <w:rsid w:val="3F508048"/>
    <w:rsid w:val="3F508A01"/>
    <w:rsid w:val="3F532EC6"/>
    <w:rsid w:val="3F534EB1"/>
    <w:rsid w:val="3F540DC3"/>
    <w:rsid w:val="3F54837D"/>
    <w:rsid w:val="3F54B324"/>
    <w:rsid w:val="3F57CCBD"/>
    <w:rsid w:val="3F5829BA"/>
    <w:rsid w:val="3F58D226"/>
    <w:rsid w:val="3F5EDFF3"/>
    <w:rsid w:val="3F6077F1"/>
    <w:rsid w:val="3F610DDE"/>
    <w:rsid w:val="3F611223"/>
    <w:rsid w:val="3F61DFA9"/>
    <w:rsid w:val="3F61EC21"/>
    <w:rsid w:val="3F623021"/>
    <w:rsid w:val="3F6557EB"/>
    <w:rsid w:val="3F65BE04"/>
    <w:rsid w:val="3F6B474E"/>
    <w:rsid w:val="3F6D3FEC"/>
    <w:rsid w:val="3F758FB5"/>
    <w:rsid w:val="3F79E75D"/>
    <w:rsid w:val="3F7B746A"/>
    <w:rsid w:val="3F7C56F8"/>
    <w:rsid w:val="3F7D89AC"/>
    <w:rsid w:val="3F7F01C9"/>
    <w:rsid w:val="3F7F23CF"/>
    <w:rsid w:val="3F8144CC"/>
    <w:rsid w:val="3F81AE77"/>
    <w:rsid w:val="3F82F46F"/>
    <w:rsid w:val="3F859A7B"/>
    <w:rsid w:val="3F85FA9F"/>
    <w:rsid w:val="3F86F5DE"/>
    <w:rsid w:val="3F8A4CD0"/>
    <w:rsid w:val="3F8BAB43"/>
    <w:rsid w:val="3F8C5295"/>
    <w:rsid w:val="3F8FD969"/>
    <w:rsid w:val="3F917785"/>
    <w:rsid w:val="3F92B547"/>
    <w:rsid w:val="3F949AC7"/>
    <w:rsid w:val="3F9898F3"/>
    <w:rsid w:val="3F9A6FE4"/>
    <w:rsid w:val="3F9EDEEA"/>
    <w:rsid w:val="3FA3B5B3"/>
    <w:rsid w:val="3FA3C772"/>
    <w:rsid w:val="3FA72705"/>
    <w:rsid w:val="3FA7F137"/>
    <w:rsid w:val="3FA93941"/>
    <w:rsid w:val="3FAA1832"/>
    <w:rsid w:val="3FAD7173"/>
    <w:rsid w:val="3FADCC4E"/>
    <w:rsid w:val="3FAF089B"/>
    <w:rsid w:val="3FAF9C02"/>
    <w:rsid w:val="3FAFD01F"/>
    <w:rsid w:val="3FB12E95"/>
    <w:rsid w:val="3FB17635"/>
    <w:rsid w:val="3FB242AC"/>
    <w:rsid w:val="3FB380A3"/>
    <w:rsid w:val="3FB5D928"/>
    <w:rsid w:val="3FB60DA4"/>
    <w:rsid w:val="3FBA22F6"/>
    <w:rsid w:val="3FBA61B0"/>
    <w:rsid w:val="3FBCBA07"/>
    <w:rsid w:val="3FBDB6DB"/>
    <w:rsid w:val="3FC12729"/>
    <w:rsid w:val="3FC22E12"/>
    <w:rsid w:val="3FC25D99"/>
    <w:rsid w:val="3FC6251C"/>
    <w:rsid w:val="3FC748E5"/>
    <w:rsid w:val="3FC75DB5"/>
    <w:rsid w:val="3FCA7565"/>
    <w:rsid w:val="3FCBA3F5"/>
    <w:rsid w:val="3FD04BBF"/>
    <w:rsid w:val="3FD188E2"/>
    <w:rsid w:val="3FD25C4E"/>
    <w:rsid w:val="3FD2AE5F"/>
    <w:rsid w:val="3FD38970"/>
    <w:rsid w:val="3FD39D7B"/>
    <w:rsid w:val="3FD4D8EF"/>
    <w:rsid w:val="3FD63B67"/>
    <w:rsid w:val="3FD781B5"/>
    <w:rsid w:val="3FDAACD5"/>
    <w:rsid w:val="3FDB57AA"/>
    <w:rsid w:val="3FDCEB22"/>
    <w:rsid w:val="3FDEA5C7"/>
    <w:rsid w:val="3FE1BD46"/>
    <w:rsid w:val="3FE302BC"/>
    <w:rsid w:val="3FE66A3F"/>
    <w:rsid w:val="3FE69862"/>
    <w:rsid w:val="3FE73B79"/>
    <w:rsid w:val="3FE9691F"/>
    <w:rsid w:val="3FEED9BD"/>
    <w:rsid w:val="3FF36C4D"/>
    <w:rsid w:val="3FFFD9BE"/>
    <w:rsid w:val="4002C3C4"/>
    <w:rsid w:val="4003AB7B"/>
    <w:rsid w:val="4006E9EE"/>
    <w:rsid w:val="4008D6F6"/>
    <w:rsid w:val="400BEF92"/>
    <w:rsid w:val="400F1F9A"/>
    <w:rsid w:val="4011B648"/>
    <w:rsid w:val="4013DA75"/>
    <w:rsid w:val="40169A84"/>
    <w:rsid w:val="4017651B"/>
    <w:rsid w:val="4018A58D"/>
    <w:rsid w:val="401C9E3D"/>
    <w:rsid w:val="401CAF42"/>
    <w:rsid w:val="401D1D36"/>
    <w:rsid w:val="40207312"/>
    <w:rsid w:val="4027F104"/>
    <w:rsid w:val="402AC4B7"/>
    <w:rsid w:val="402B5621"/>
    <w:rsid w:val="402C5D44"/>
    <w:rsid w:val="402E2F19"/>
    <w:rsid w:val="402ECD88"/>
    <w:rsid w:val="4032BC75"/>
    <w:rsid w:val="4033EB5A"/>
    <w:rsid w:val="4035FC71"/>
    <w:rsid w:val="4039264D"/>
    <w:rsid w:val="403A5A55"/>
    <w:rsid w:val="403AC05F"/>
    <w:rsid w:val="4040492E"/>
    <w:rsid w:val="4040A5AE"/>
    <w:rsid w:val="4044648D"/>
    <w:rsid w:val="40473939"/>
    <w:rsid w:val="4047E0DF"/>
    <w:rsid w:val="404A07FC"/>
    <w:rsid w:val="404BC04B"/>
    <w:rsid w:val="40555CC6"/>
    <w:rsid w:val="40555D29"/>
    <w:rsid w:val="405A3AFC"/>
    <w:rsid w:val="405B62BC"/>
    <w:rsid w:val="4060EF0F"/>
    <w:rsid w:val="4061665C"/>
    <w:rsid w:val="40618C27"/>
    <w:rsid w:val="406790B3"/>
    <w:rsid w:val="406834C1"/>
    <w:rsid w:val="406BACD8"/>
    <w:rsid w:val="406EA0A7"/>
    <w:rsid w:val="407625C9"/>
    <w:rsid w:val="4076A62E"/>
    <w:rsid w:val="40779CC8"/>
    <w:rsid w:val="407906CF"/>
    <w:rsid w:val="407AF458"/>
    <w:rsid w:val="407B6CC0"/>
    <w:rsid w:val="407BF481"/>
    <w:rsid w:val="407E38CB"/>
    <w:rsid w:val="407EAB0E"/>
    <w:rsid w:val="4083D4CB"/>
    <w:rsid w:val="408515C2"/>
    <w:rsid w:val="40869EA8"/>
    <w:rsid w:val="40879F7E"/>
    <w:rsid w:val="408924AA"/>
    <w:rsid w:val="408A16B7"/>
    <w:rsid w:val="408B9921"/>
    <w:rsid w:val="408CF0A2"/>
    <w:rsid w:val="408D85E6"/>
    <w:rsid w:val="408F3EEF"/>
    <w:rsid w:val="409416ED"/>
    <w:rsid w:val="40948CBE"/>
    <w:rsid w:val="40967479"/>
    <w:rsid w:val="40982A76"/>
    <w:rsid w:val="409A3BF7"/>
    <w:rsid w:val="409BBD1C"/>
    <w:rsid w:val="409CA621"/>
    <w:rsid w:val="409D558A"/>
    <w:rsid w:val="409F26C9"/>
    <w:rsid w:val="40A0C33A"/>
    <w:rsid w:val="40A1E310"/>
    <w:rsid w:val="40A4A03F"/>
    <w:rsid w:val="40A8CABF"/>
    <w:rsid w:val="40AA3B21"/>
    <w:rsid w:val="40AA46E4"/>
    <w:rsid w:val="40AA49AF"/>
    <w:rsid w:val="40AD369B"/>
    <w:rsid w:val="40B050D0"/>
    <w:rsid w:val="40B0A3DD"/>
    <w:rsid w:val="40B13177"/>
    <w:rsid w:val="40B2AA21"/>
    <w:rsid w:val="40B3834A"/>
    <w:rsid w:val="40B78A5F"/>
    <w:rsid w:val="40B7E5AD"/>
    <w:rsid w:val="40BA3883"/>
    <w:rsid w:val="40BB90F3"/>
    <w:rsid w:val="40BC6349"/>
    <w:rsid w:val="40BFB917"/>
    <w:rsid w:val="40C3CC6A"/>
    <w:rsid w:val="40C67051"/>
    <w:rsid w:val="40C69750"/>
    <w:rsid w:val="40CA642C"/>
    <w:rsid w:val="40CE6C82"/>
    <w:rsid w:val="40CF58CD"/>
    <w:rsid w:val="40D05A46"/>
    <w:rsid w:val="40D071AD"/>
    <w:rsid w:val="40D23902"/>
    <w:rsid w:val="40D2E74F"/>
    <w:rsid w:val="40D338C4"/>
    <w:rsid w:val="40D571AE"/>
    <w:rsid w:val="40D6EA18"/>
    <w:rsid w:val="40D91FB9"/>
    <w:rsid w:val="40DC0481"/>
    <w:rsid w:val="40DCE7B9"/>
    <w:rsid w:val="40DCEE23"/>
    <w:rsid w:val="40E063A8"/>
    <w:rsid w:val="40E4B673"/>
    <w:rsid w:val="40E68693"/>
    <w:rsid w:val="40E719C1"/>
    <w:rsid w:val="40E8D8C9"/>
    <w:rsid w:val="40E96832"/>
    <w:rsid w:val="40EA3D9B"/>
    <w:rsid w:val="40EB9E4D"/>
    <w:rsid w:val="40EC557C"/>
    <w:rsid w:val="40F181F1"/>
    <w:rsid w:val="40F28BE3"/>
    <w:rsid w:val="40F54C31"/>
    <w:rsid w:val="40F5A66B"/>
    <w:rsid w:val="40F84164"/>
    <w:rsid w:val="40F9EAE7"/>
    <w:rsid w:val="40FA3AB9"/>
    <w:rsid w:val="40FA7C88"/>
    <w:rsid w:val="40FCA178"/>
    <w:rsid w:val="40FD815C"/>
    <w:rsid w:val="40FE90FC"/>
    <w:rsid w:val="41016774"/>
    <w:rsid w:val="4101E9BC"/>
    <w:rsid w:val="41087FC2"/>
    <w:rsid w:val="4108A6E8"/>
    <w:rsid w:val="4109BFC4"/>
    <w:rsid w:val="410CE7FD"/>
    <w:rsid w:val="410D2FD4"/>
    <w:rsid w:val="4113AD7B"/>
    <w:rsid w:val="4115F1B2"/>
    <w:rsid w:val="41178E22"/>
    <w:rsid w:val="411886C0"/>
    <w:rsid w:val="411B03EB"/>
    <w:rsid w:val="411D41CC"/>
    <w:rsid w:val="411D5E32"/>
    <w:rsid w:val="411D6066"/>
    <w:rsid w:val="411D682A"/>
    <w:rsid w:val="411D74BD"/>
    <w:rsid w:val="411DF62C"/>
    <w:rsid w:val="411E3241"/>
    <w:rsid w:val="411F126F"/>
    <w:rsid w:val="411F51E9"/>
    <w:rsid w:val="41230918"/>
    <w:rsid w:val="41236431"/>
    <w:rsid w:val="41264547"/>
    <w:rsid w:val="412822F6"/>
    <w:rsid w:val="412B446C"/>
    <w:rsid w:val="412F1DB7"/>
    <w:rsid w:val="4136202E"/>
    <w:rsid w:val="41385637"/>
    <w:rsid w:val="413962D9"/>
    <w:rsid w:val="41398602"/>
    <w:rsid w:val="413AD870"/>
    <w:rsid w:val="413C52A0"/>
    <w:rsid w:val="41412D6E"/>
    <w:rsid w:val="4145D256"/>
    <w:rsid w:val="4148145D"/>
    <w:rsid w:val="4149C2FD"/>
    <w:rsid w:val="4157A6D6"/>
    <w:rsid w:val="4157B536"/>
    <w:rsid w:val="415CF0B9"/>
    <w:rsid w:val="415D520C"/>
    <w:rsid w:val="415DD964"/>
    <w:rsid w:val="4162AA93"/>
    <w:rsid w:val="4162C624"/>
    <w:rsid w:val="4164A342"/>
    <w:rsid w:val="41674337"/>
    <w:rsid w:val="4169ADE8"/>
    <w:rsid w:val="416E6C66"/>
    <w:rsid w:val="41700ECB"/>
    <w:rsid w:val="4172850F"/>
    <w:rsid w:val="41732E51"/>
    <w:rsid w:val="4173B350"/>
    <w:rsid w:val="417542B7"/>
    <w:rsid w:val="4176ADEB"/>
    <w:rsid w:val="4177BF73"/>
    <w:rsid w:val="4178A282"/>
    <w:rsid w:val="4178F12E"/>
    <w:rsid w:val="417B427B"/>
    <w:rsid w:val="417C5938"/>
    <w:rsid w:val="417C92F1"/>
    <w:rsid w:val="417D36B5"/>
    <w:rsid w:val="417E0E31"/>
    <w:rsid w:val="41810EBE"/>
    <w:rsid w:val="41822254"/>
    <w:rsid w:val="41869B5A"/>
    <w:rsid w:val="4188C05C"/>
    <w:rsid w:val="419034E6"/>
    <w:rsid w:val="41904731"/>
    <w:rsid w:val="419333D6"/>
    <w:rsid w:val="419547D7"/>
    <w:rsid w:val="41956438"/>
    <w:rsid w:val="419777D7"/>
    <w:rsid w:val="4199843F"/>
    <w:rsid w:val="419ABCCE"/>
    <w:rsid w:val="419C4CC9"/>
    <w:rsid w:val="419CF1EC"/>
    <w:rsid w:val="419D4022"/>
    <w:rsid w:val="419D6CE4"/>
    <w:rsid w:val="41A0BE89"/>
    <w:rsid w:val="41A1A752"/>
    <w:rsid w:val="41A216C9"/>
    <w:rsid w:val="41A5CD30"/>
    <w:rsid w:val="41A5DDD6"/>
    <w:rsid w:val="41A66BDF"/>
    <w:rsid w:val="41A74AD1"/>
    <w:rsid w:val="41A98C5F"/>
    <w:rsid w:val="41AA883B"/>
    <w:rsid w:val="41AC1219"/>
    <w:rsid w:val="41AEDAE4"/>
    <w:rsid w:val="41AF6FA1"/>
    <w:rsid w:val="41AF9D95"/>
    <w:rsid w:val="41AFC012"/>
    <w:rsid w:val="41B094EF"/>
    <w:rsid w:val="41B9EB6D"/>
    <w:rsid w:val="41BB7C8D"/>
    <w:rsid w:val="41BDB1A3"/>
    <w:rsid w:val="41BEEF5C"/>
    <w:rsid w:val="41BFE418"/>
    <w:rsid w:val="41C0F6CF"/>
    <w:rsid w:val="41C1B67E"/>
    <w:rsid w:val="41C49036"/>
    <w:rsid w:val="41C701DF"/>
    <w:rsid w:val="41C92111"/>
    <w:rsid w:val="41CB1602"/>
    <w:rsid w:val="41CBE134"/>
    <w:rsid w:val="41CD71C4"/>
    <w:rsid w:val="41D54815"/>
    <w:rsid w:val="41D562FA"/>
    <w:rsid w:val="41D660C2"/>
    <w:rsid w:val="41DA7CF5"/>
    <w:rsid w:val="41DAC4EE"/>
    <w:rsid w:val="41DBF541"/>
    <w:rsid w:val="41DEBAEC"/>
    <w:rsid w:val="41DF1A88"/>
    <w:rsid w:val="41DF52ED"/>
    <w:rsid w:val="41DFBB09"/>
    <w:rsid w:val="41E0C27C"/>
    <w:rsid w:val="41E0C2A2"/>
    <w:rsid w:val="41E2CF85"/>
    <w:rsid w:val="41E90EFC"/>
    <w:rsid w:val="41EBFF79"/>
    <w:rsid w:val="41ECE063"/>
    <w:rsid w:val="41EF1EF3"/>
    <w:rsid w:val="41EF1F3E"/>
    <w:rsid w:val="41F3A06F"/>
    <w:rsid w:val="41F78C49"/>
    <w:rsid w:val="41F84786"/>
    <w:rsid w:val="41F934BA"/>
    <w:rsid w:val="41FA505B"/>
    <w:rsid w:val="41FA9E45"/>
    <w:rsid w:val="41FDF0EF"/>
    <w:rsid w:val="4201DFAE"/>
    <w:rsid w:val="42038CBE"/>
    <w:rsid w:val="42047B56"/>
    <w:rsid w:val="4204DD61"/>
    <w:rsid w:val="4205EEAF"/>
    <w:rsid w:val="4209619A"/>
    <w:rsid w:val="420B1DD0"/>
    <w:rsid w:val="420B3015"/>
    <w:rsid w:val="421143F2"/>
    <w:rsid w:val="4212EC06"/>
    <w:rsid w:val="4215CFB7"/>
    <w:rsid w:val="421764B3"/>
    <w:rsid w:val="4219F310"/>
    <w:rsid w:val="421AAE3B"/>
    <w:rsid w:val="421AD6CB"/>
    <w:rsid w:val="421ED36D"/>
    <w:rsid w:val="42231AEC"/>
    <w:rsid w:val="422341A8"/>
    <w:rsid w:val="42246513"/>
    <w:rsid w:val="4224D5EA"/>
    <w:rsid w:val="42252452"/>
    <w:rsid w:val="422571F3"/>
    <w:rsid w:val="4225C542"/>
    <w:rsid w:val="4226FAEC"/>
    <w:rsid w:val="4227D8F4"/>
    <w:rsid w:val="422894AD"/>
    <w:rsid w:val="422A2438"/>
    <w:rsid w:val="422A9B49"/>
    <w:rsid w:val="422B7D63"/>
    <w:rsid w:val="422D26B6"/>
    <w:rsid w:val="422E20FB"/>
    <w:rsid w:val="4235CD42"/>
    <w:rsid w:val="423788A9"/>
    <w:rsid w:val="42399FF3"/>
    <w:rsid w:val="423CEE75"/>
    <w:rsid w:val="423EE7B8"/>
    <w:rsid w:val="423F5409"/>
    <w:rsid w:val="423FB682"/>
    <w:rsid w:val="423FBD47"/>
    <w:rsid w:val="4240C9C1"/>
    <w:rsid w:val="4241E0A7"/>
    <w:rsid w:val="42460B82"/>
    <w:rsid w:val="42482BCF"/>
    <w:rsid w:val="424961FC"/>
    <w:rsid w:val="424A4E03"/>
    <w:rsid w:val="424C2E6D"/>
    <w:rsid w:val="42532AB7"/>
    <w:rsid w:val="425483D0"/>
    <w:rsid w:val="42569989"/>
    <w:rsid w:val="4256B21F"/>
    <w:rsid w:val="425C2046"/>
    <w:rsid w:val="425E1C00"/>
    <w:rsid w:val="425E26D4"/>
    <w:rsid w:val="425FB788"/>
    <w:rsid w:val="425FE795"/>
    <w:rsid w:val="42602F26"/>
    <w:rsid w:val="4262E1A5"/>
    <w:rsid w:val="42631576"/>
    <w:rsid w:val="42644378"/>
    <w:rsid w:val="426860E6"/>
    <w:rsid w:val="4268A51E"/>
    <w:rsid w:val="4268D0AD"/>
    <w:rsid w:val="42699CEA"/>
    <w:rsid w:val="426AF6EE"/>
    <w:rsid w:val="426B275B"/>
    <w:rsid w:val="426E15C3"/>
    <w:rsid w:val="426F1848"/>
    <w:rsid w:val="426F3B68"/>
    <w:rsid w:val="426F4418"/>
    <w:rsid w:val="42701315"/>
    <w:rsid w:val="4270734C"/>
    <w:rsid w:val="4274C355"/>
    <w:rsid w:val="427548AC"/>
    <w:rsid w:val="4277D865"/>
    <w:rsid w:val="427EF741"/>
    <w:rsid w:val="42842B90"/>
    <w:rsid w:val="42847881"/>
    <w:rsid w:val="42851D04"/>
    <w:rsid w:val="42852BC3"/>
    <w:rsid w:val="42863561"/>
    <w:rsid w:val="42869CE6"/>
    <w:rsid w:val="428BE0F7"/>
    <w:rsid w:val="428C364A"/>
    <w:rsid w:val="428C5D32"/>
    <w:rsid w:val="428CE4B6"/>
    <w:rsid w:val="428D3C83"/>
    <w:rsid w:val="428F7EF0"/>
    <w:rsid w:val="428FC38C"/>
    <w:rsid w:val="42948B93"/>
    <w:rsid w:val="4298E240"/>
    <w:rsid w:val="429A1729"/>
    <w:rsid w:val="429AD930"/>
    <w:rsid w:val="429CBDA2"/>
    <w:rsid w:val="429DFE52"/>
    <w:rsid w:val="42A0B4B7"/>
    <w:rsid w:val="42A1145A"/>
    <w:rsid w:val="42A3FE4E"/>
    <w:rsid w:val="42A78216"/>
    <w:rsid w:val="42AAFAA7"/>
    <w:rsid w:val="42AFA1F8"/>
    <w:rsid w:val="42B3887F"/>
    <w:rsid w:val="42B52A6E"/>
    <w:rsid w:val="42B5BD7A"/>
    <w:rsid w:val="42B68515"/>
    <w:rsid w:val="42BA1B32"/>
    <w:rsid w:val="42BA788E"/>
    <w:rsid w:val="42BD4D0A"/>
    <w:rsid w:val="42BD6A1D"/>
    <w:rsid w:val="42BE0F04"/>
    <w:rsid w:val="42C06710"/>
    <w:rsid w:val="42C07C49"/>
    <w:rsid w:val="42C1C28F"/>
    <w:rsid w:val="42C1FA10"/>
    <w:rsid w:val="42C3664A"/>
    <w:rsid w:val="42C3F25D"/>
    <w:rsid w:val="42C64D38"/>
    <w:rsid w:val="42C788F7"/>
    <w:rsid w:val="42C82577"/>
    <w:rsid w:val="42C82BB5"/>
    <w:rsid w:val="42CA8602"/>
    <w:rsid w:val="42CACD6E"/>
    <w:rsid w:val="42CAED8B"/>
    <w:rsid w:val="42CD4B19"/>
    <w:rsid w:val="42CE14C0"/>
    <w:rsid w:val="42CF16AE"/>
    <w:rsid w:val="42D46752"/>
    <w:rsid w:val="42D4A127"/>
    <w:rsid w:val="42D9A6D2"/>
    <w:rsid w:val="42E17731"/>
    <w:rsid w:val="42E584F7"/>
    <w:rsid w:val="42E6087D"/>
    <w:rsid w:val="42E60FEB"/>
    <w:rsid w:val="42E765C4"/>
    <w:rsid w:val="42EB0105"/>
    <w:rsid w:val="42ED0424"/>
    <w:rsid w:val="42F2E16D"/>
    <w:rsid w:val="42F5FA1A"/>
    <w:rsid w:val="42FB30DA"/>
    <w:rsid w:val="42FBCFF0"/>
    <w:rsid w:val="42FD2798"/>
    <w:rsid w:val="4300CFA2"/>
    <w:rsid w:val="43020702"/>
    <w:rsid w:val="4306CBED"/>
    <w:rsid w:val="4309B2C1"/>
    <w:rsid w:val="430BA166"/>
    <w:rsid w:val="430D3EA3"/>
    <w:rsid w:val="430EE3EC"/>
    <w:rsid w:val="430F87C0"/>
    <w:rsid w:val="4311EE87"/>
    <w:rsid w:val="4314FAC0"/>
    <w:rsid w:val="431530CA"/>
    <w:rsid w:val="43169F5A"/>
    <w:rsid w:val="4317C1C4"/>
    <w:rsid w:val="4318D633"/>
    <w:rsid w:val="4318EE49"/>
    <w:rsid w:val="431B1CA7"/>
    <w:rsid w:val="4321EB43"/>
    <w:rsid w:val="4328653F"/>
    <w:rsid w:val="4328C3E2"/>
    <w:rsid w:val="432D8BFC"/>
    <w:rsid w:val="432E19CF"/>
    <w:rsid w:val="432F6DB8"/>
    <w:rsid w:val="43315F62"/>
    <w:rsid w:val="43346154"/>
    <w:rsid w:val="43348E05"/>
    <w:rsid w:val="43354063"/>
    <w:rsid w:val="4335FD54"/>
    <w:rsid w:val="43361C99"/>
    <w:rsid w:val="433669E1"/>
    <w:rsid w:val="43392E3C"/>
    <w:rsid w:val="4339CE75"/>
    <w:rsid w:val="433AC80F"/>
    <w:rsid w:val="433CABB7"/>
    <w:rsid w:val="433D8AEA"/>
    <w:rsid w:val="433DC504"/>
    <w:rsid w:val="433E4F86"/>
    <w:rsid w:val="433F1B82"/>
    <w:rsid w:val="4341DD34"/>
    <w:rsid w:val="4344D024"/>
    <w:rsid w:val="4345299B"/>
    <w:rsid w:val="4345A641"/>
    <w:rsid w:val="4345AA46"/>
    <w:rsid w:val="4349FAE2"/>
    <w:rsid w:val="434AAC41"/>
    <w:rsid w:val="434B3E92"/>
    <w:rsid w:val="434D2B42"/>
    <w:rsid w:val="434DA657"/>
    <w:rsid w:val="435122B9"/>
    <w:rsid w:val="4351B69F"/>
    <w:rsid w:val="4352AAAD"/>
    <w:rsid w:val="43596C53"/>
    <w:rsid w:val="435A51C2"/>
    <w:rsid w:val="435BE113"/>
    <w:rsid w:val="435C1EBF"/>
    <w:rsid w:val="435C1FFD"/>
    <w:rsid w:val="435E1A0C"/>
    <w:rsid w:val="435E1F8F"/>
    <w:rsid w:val="43605BCF"/>
    <w:rsid w:val="436684C0"/>
    <w:rsid w:val="4369175C"/>
    <w:rsid w:val="436CBA47"/>
    <w:rsid w:val="436FD7BC"/>
    <w:rsid w:val="436FF18A"/>
    <w:rsid w:val="437002D0"/>
    <w:rsid w:val="437131B6"/>
    <w:rsid w:val="4372D153"/>
    <w:rsid w:val="4374A9DA"/>
    <w:rsid w:val="43761B06"/>
    <w:rsid w:val="4376F11D"/>
    <w:rsid w:val="4376F7D4"/>
    <w:rsid w:val="437CF508"/>
    <w:rsid w:val="437E2459"/>
    <w:rsid w:val="4380374F"/>
    <w:rsid w:val="438140B4"/>
    <w:rsid w:val="4381A9CB"/>
    <w:rsid w:val="4382771C"/>
    <w:rsid w:val="4384A3F7"/>
    <w:rsid w:val="43851A62"/>
    <w:rsid w:val="438593C6"/>
    <w:rsid w:val="4387C89D"/>
    <w:rsid w:val="438C75BA"/>
    <w:rsid w:val="438E7AF2"/>
    <w:rsid w:val="4390ECB6"/>
    <w:rsid w:val="43937F71"/>
    <w:rsid w:val="439442DE"/>
    <w:rsid w:val="4394EE01"/>
    <w:rsid w:val="439701CD"/>
    <w:rsid w:val="439718CC"/>
    <w:rsid w:val="43985CC0"/>
    <w:rsid w:val="439930BF"/>
    <w:rsid w:val="439C3AF4"/>
    <w:rsid w:val="439D659B"/>
    <w:rsid w:val="439ECFCF"/>
    <w:rsid w:val="43A06FD9"/>
    <w:rsid w:val="43A2CC11"/>
    <w:rsid w:val="43A2DB51"/>
    <w:rsid w:val="43A30A50"/>
    <w:rsid w:val="43A417F7"/>
    <w:rsid w:val="43A42F66"/>
    <w:rsid w:val="43A48650"/>
    <w:rsid w:val="43A65BB1"/>
    <w:rsid w:val="43A6D61F"/>
    <w:rsid w:val="43AA4808"/>
    <w:rsid w:val="43ABB777"/>
    <w:rsid w:val="43ACBFD7"/>
    <w:rsid w:val="43B12D10"/>
    <w:rsid w:val="43B210A3"/>
    <w:rsid w:val="43B2FD29"/>
    <w:rsid w:val="43B52E5F"/>
    <w:rsid w:val="43B5408D"/>
    <w:rsid w:val="43B551CF"/>
    <w:rsid w:val="43B6ADD2"/>
    <w:rsid w:val="43B75F33"/>
    <w:rsid w:val="43B87589"/>
    <w:rsid w:val="43BCA920"/>
    <w:rsid w:val="43BDEDC5"/>
    <w:rsid w:val="43BE9BEC"/>
    <w:rsid w:val="43C168D3"/>
    <w:rsid w:val="43C2CACC"/>
    <w:rsid w:val="43C3DEEC"/>
    <w:rsid w:val="43C62DAC"/>
    <w:rsid w:val="43C68972"/>
    <w:rsid w:val="43C7D034"/>
    <w:rsid w:val="43C95B7D"/>
    <w:rsid w:val="43CCD6AE"/>
    <w:rsid w:val="43CDBF2B"/>
    <w:rsid w:val="43CF42AF"/>
    <w:rsid w:val="43CF9867"/>
    <w:rsid w:val="43D36DEB"/>
    <w:rsid w:val="43D6AE6D"/>
    <w:rsid w:val="43D78FD2"/>
    <w:rsid w:val="43D7AA05"/>
    <w:rsid w:val="43D7D004"/>
    <w:rsid w:val="43D95645"/>
    <w:rsid w:val="43DB4632"/>
    <w:rsid w:val="43DFB1EF"/>
    <w:rsid w:val="43E2848A"/>
    <w:rsid w:val="43E3CA16"/>
    <w:rsid w:val="43E44392"/>
    <w:rsid w:val="43E890C1"/>
    <w:rsid w:val="43EAFA1B"/>
    <w:rsid w:val="43ED51F9"/>
    <w:rsid w:val="43F30582"/>
    <w:rsid w:val="43F37466"/>
    <w:rsid w:val="43F7948F"/>
    <w:rsid w:val="43F7C287"/>
    <w:rsid w:val="43F86091"/>
    <w:rsid w:val="43F9082E"/>
    <w:rsid w:val="43F99914"/>
    <w:rsid w:val="43FD73D7"/>
    <w:rsid w:val="43FD988C"/>
    <w:rsid w:val="43FE026C"/>
    <w:rsid w:val="43FE4A3D"/>
    <w:rsid w:val="43FF8093"/>
    <w:rsid w:val="44002F13"/>
    <w:rsid w:val="4401CCF8"/>
    <w:rsid w:val="44024442"/>
    <w:rsid w:val="440664EA"/>
    <w:rsid w:val="4408DCEB"/>
    <w:rsid w:val="440A0F4F"/>
    <w:rsid w:val="440A507B"/>
    <w:rsid w:val="440CB002"/>
    <w:rsid w:val="440E4538"/>
    <w:rsid w:val="440F6384"/>
    <w:rsid w:val="44114BC8"/>
    <w:rsid w:val="4411B088"/>
    <w:rsid w:val="44121D66"/>
    <w:rsid w:val="4414A287"/>
    <w:rsid w:val="4418C07C"/>
    <w:rsid w:val="441A77A1"/>
    <w:rsid w:val="441B7D0D"/>
    <w:rsid w:val="441BE9A7"/>
    <w:rsid w:val="441F05BE"/>
    <w:rsid w:val="441F2F30"/>
    <w:rsid w:val="441F4F7E"/>
    <w:rsid w:val="4420AA88"/>
    <w:rsid w:val="4420DA8A"/>
    <w:rsid w:val="44210D0C"/>
    <w:rsid w:val="4421210C"/>
    <w:rsid w:val="442127C6"/>
    <w:rsid w:val="44252455"/>
    <w:rsid w:val="44288124"/>
    <w:rsid w:val="4428B517"/>
    <w:rsid w:val="442A47E0"/>
    <w:rsid w:val="442B4AD7"/>
    <w:rsid w:val="442CB5EC"/>
    <w:rsid w:val="4431EF5F"/>
    <w:rsid w:val="4433A5FC"/>
    <w:rsid w:val="44347EFB"/>
    <w:rsid w:val="4434E280"/>
    <w:rsid w:val="4435ECF2"/>
    <w:rsid w:val="4437700E"/>
    <w:rsid w:val="4438D557"/>
    <w:rsid w:val="443D5BDF"/>
    <w:rsid w:val="44411C5B"/>
    <w:rsid w:val="4443E12E"/>
    <w:rsid w:val="4444F7F7"/>
    <w:rsid w:val="4445AF6F"/>
    <w:rsid w:val="444634F1"/>
    <w:rsid w:val="444DB16A"/>
    <w:rsid w:val="444E4F3C"/>
    <w:rsid w:val="44509293"/>
    <w:rsid w:val="4450D3C0"/>
    <w:rsid w:val="4451CD7E"/>
    <w:rsid w:val="445202C4"/>
    <w:rsid w:val="44522B8C"/>
    <w:rsid w:val="44536109"/>
    <w:rsid w:val="44540CCD"/>
    <w:rsid w:val="44563CC2"/>
    <w:rsid w:val="4458B0C5"/>
    <w:rsid w:val="445BB220"/>
    <w:rsid w:val="445C3248"/>
    <w:rsid w:val="445CB261"/>
    <w:rsid w:val="445F19D9"/>
    <w:rsid w:val="445FF151"/>
    <w:rsid w:val="446292AC"/>
    <w:rsid w:val="44634B5A"/>
    <w:rsid w:val="4466CB6B"/>
    <w:rsid w:val="44670EFF"/>
    <w:rsid w:val="446883BA"/>
    <w:rsid w:val="4468D2DA"/>
    <w:rsid w:val="4469CC76"/>
    <w:rsid w:val="446DFC79"/>
    <w:rsid w:val="446E9573"/>
    <w:rsid w:val="447748B8"/>
    <w:rsid w:val="4477DC56"/>
    <w:rsid w:val="44781968"/>
    <w:rsid w:val="447845CD"/>
    <w:rsid w:val="447BCA71"/>
    <w:rsid w:val="447F87E5"/>
    <w:rsid w:val="447FD1B7"/>
    <w:rsid w:val="44816961"/>
    <w:rsid w:val="44834B97"/>
    <w:rsid w:val="4484282C"/>
    <w:rsid w:val="4484469B"/>
    <w:rsid w:val="4486B221"/>
    <w:rsid w:val="4486B992"/>
    <w:rsid w:val="44875AC5"/>
    <w:rsid w:val="4488995B"/>
    <w:rsid w:val="448ABEAE"/>
    <w:rsid w:val="448CE4CB"/>
    <w:rsid w:val="448EE082"/>
    <w:rsid w:val="44923056"/>
    <w:rsid w:val="4497198D"/>
    <w:rsid w:val="4498CF55"/>
    <w:rsid w:val="4498D211"/>
    <w:rsid w:val="44997E27"/>
    <w:rsid w:val="449A0900"/>
    <w:rsid w:val="44A02B48"/>
    <w:rsid w:val="44A20AC3"/>
    <w:rsid w:val="44A29408"/>
    <w:rsid w:val="44A29C4E"/>
    <w:rsid w:val="44A309DF"/>
    <w:rsid w:val="44A47355"/>
    <w:rsid w:val="44A500B3"/>
    <w:rsid w:val="44A62E40"/>
    <w:rsid w:val="44A70750"/>
    <w:rsid w:val="44A9964A"/>
    <w:rsid w:val="44AB5066"/>
    <w:rsid w:val="44ABBF97"/>
    <w:rsid w:val="44ADA359"/>
    <w:rsid w:val="44AEA2C7"/>
    <w:rsid w:val="44B14D75"/>
    <w:rsid w:val="44B6075A"/>
    <w:rsid w:val="44B7BF3D"/>
    <w:rsid w:val="44BC7E2B"/>
    <w:rsid w:val="44BCDA15"/>
    <w:rsid w:val="44BD38F2"/>
    <w:rsid w:val="44C0BD5B"/>
    <w:rsid w:val="44C0F288"/>
    <w:rsid w:val="44C35805"/>
    <w:rsid w:val="44C3610F"/>
    <w:rsid w:val="44C43CE9"/>
    <w:rsid w:val="44C496D4"/>
    <w:rsid w:val="44C5F835"/>
    <w:rsid w:val="44C8EE1B"/>
    <w:rsid w:val="44CC4205"/>
    <w:rsid w:val="44CDB2FE"/>
    <w:rsid w:val="44CEBED4"/>
    <w:rsid w:val="44D031B5"/>
    <w:rsid w:val="44D707D4"/>
    <w:rsid w:val="44D71C9E"/>
    <w:rsid w:val="44D91224"/>
    <w:rsid w:val="44E16CFD"/>
    <w:rsid w:val="44E4A1EA"/>
    <w:rsid w:val="44E52DBD"/>
    <w:rsid w:val="44E61273"/>
    <w:rsid w:val="44E83C3F"/>
    <w:rsid w:val="44E8C402"/>
    <w:rsid w:val="44E8D3FA"/>
    <w:rsid w:val="44EAA72F"/>
    <w:rsid w:val="44EB7FE7"/>
    <w:rsid w:val="44EC0480"/>
    <w:rsid w:val="44F1345B"/>
    <w:rsid w:val="44F2171E"/>
    <w:rsid w:val="44F2F37B"/>
    <w:rsid w:val="44F5DC5A"/>
    <w:rsid w:val="44F6C999"/>
    <w:rsid w:val="44FA14D5"/>
    <w:rsid w:val="44FAFD01"/>
    <w:rsid w:val="44FB2A5F"/>
    <w:rsid w:val="44FD0FCB"/>
    <w:rsid w:val="44FEC694"/>
    <w:rsid w:val="450A394D"/>
    <w:rsid w:val="451152D2"/>
    <w:rsid w:val="45142C18"/>
    <w:rsid w:val="45165BAE"/>
    <w:rsid w:val="4517FD8E"/>
    <w:rsid w:val="45191AFA"/>
    <w:rsid w:val="451D7B7C"/>
    <w:rsid w:val="451E5DAB"/>
    <w:rsid w:val="451EBA9E"/>
    <w:rsid w:val="451F8579"/>
    <w:rsid w:val="45202564"/>
    <w:rsid w:val="45208D1D"/>
    <w:rsid w:val="4521051A"/>
    <w:rsid w:val="452612F7"/>
    <w:rsid w:val="4528929B"/>
    <w:rsid w:val="4528FA90"/>
    <w:rsid w:val="4529AFE5"/>
    <w:rsid w:val="452B1F33"/>
    <w:rsid w:val="452B5246"/>
    <w:rsid w:val="452C5803"/>
    <w:rsid w:val="452C87CC"/>
    <w:rsid w:val="452CC443"/>
    <w:rsid w:val="452CE0FB"/>
    <w:rsid w:val="45306D99"/>
    <w:rsid w:val="45356C74"/>
    <w:rsid w:val="45358F3A"/>
    <w:rsid w:val="453717F5"/>
    <w:rsid w:val="45376BF3"/>
    <w:rsid w:val="4537D01D"/>
    <w:rsid w:val="45391CB9"/>
    <w:rsid w:val="453961F1"/>
    <w:rsid w:val="4539746C"/>
    <w:rsid w:val="4542A680"/>
    <w:rsid w:val="45449658"/>
    <w:rsid w:val="4544F445"/>
    <w:rsid w:val="4546D491"/>
    <w:rsid w:val="454768D7"/>
    <w:rsid w:val="454A81C3"/>
    <w:rsid w:val="454B631C"/>
    <w:rsid w:val="454C1101"/>
    <w:rsid w:val="454C85EB"/>
    <w:rsid w:val="45532F94"/>
    <w:rsid w:val="4554BAF1"/>
    <w:rsid w:val="4555E5BD"/>
    <w:rsid w:val="455ABADB"/>
    <w:rsid w:val="455BD866"/>
    <w:rsid w:val="455F39E9"/>
    <w:rsid w:val="455F4226"/>
    <w:rsid w:val="4561F7C1"/>
    <w:rsid w:val="45625321"/>
    <w:rsid w:val="4563A90E"/>
    <w:rsid w:val="4564D26B"/>
    <w:rsid w:val="45655B8B"/>
    <w:rsid w:val="4566C134"/>
    <w:rsid w:val="4566D172"/>
    <w:rsid w:val="4569AE2C"/>
    <w:rsid w:val="456C38BE"/>
    <w:rsid w:val="456C4B56"/>
    <w:rsid w:val="456E1CA9"/>
    <w:rsid w:val="456F3DBC"/>
    <w:rsid w:val="457185BC"/>
    <w:rsid w:val="4572CCFD"/>
    <w:rsid w:val="45744F4C"/>
    <w:rsid w:val="45750064"/>
    <w:rsid w:val="45779F21"/>
    <w:rsid w:val="4578B549"/>
    <w:rsid w:val="4578F13F"/>
    <w:rsid w:val="4579C724"/>
    <w:rsid w:val="457F101B"/>
    <w:rsid w:val="457F6D53"/>
    <w:rsid w:val="4582D022"/>
    <w:rsid w:val="458607D3"/>
    <w:rsid w:val="45871D65"/>
    <w:rsid w:val="4587C24F"/>
    <w:rsid w:val="458B7F53"/>
    <w:rsid w:val="458F2226"/>
    <w:rsid w:val="4591DD3E"/>
    <w:rsid w:val="4591E295"/>
    <w:rsid w:val="45938141"/>
    <w:rsid w:val="45958FD3"/>
    <w:rsid w:val="4597B16D"/>
    <w:rsid w:val="45995506"/>
    <w:rsid w:val="45996497"/>
    <w:rsid w:val="4599AD70"/>
    <w:rsid w:val="459A0D1C"/>
    <w:rsid w:val="459D8C63"/>
    <w:rsid w:val="459DDD40"/>
    <w:rsid w:val="45A0EDF5"/>
    <w:rsid w:val="45A45C0E"/>
    <w:rsid w:val="45A5B161"/>
    <w:rsid w:val="45A5DFB0"/>
    <w:rsid w:val="45A60363"/>
    <w:rsid w:val="45A952FF"/>
    <w:rsid w:val="45AA54F0"/>
    <w:rsid w:val="45AA93F1"/>
    <w:rsid w:val="45AF3BCC"/>
    <w:rsid w:val="45B135E0"/>
    <w:rsid w:val="45B4FE1C"/>
    <w:rsid w:val="45B54F58"/>
    <w:rsid w:val="45B63EB6"/>
    <w:rsid w:val="45B6990F"/>
    <w:rsid w:val="45B6DD6B"/>
    <w:rsid w:val="45BAEFAB"/>
    <w:rsid w:val="45BC094F"/>
    <w:rsid w:val="45BCBEED"/>
    <w:rsid w:val="45BECD99"/>
    <w:rsid w:val="45C3B966"/>
    <w:rsid w:val="45C4DB68"/>
    <w:rsid w:val="45C606D7"/>
    <w:rsid w:val="45CBB287"/>
    <w:rsid w:val="45CEF20E"/>
    <w:rsid w:val="45D03A78"/>
    <w:rsid w:val="45D0D5FF"/>
    <w:rsid w:val="45D10325"/>
    <w:rsid w:val="45D1DD3C"/>
    <w:rsid w:val="45D5F22C"/>
    <w:rsid w:val="45D86005"/>
    <w:rsid w:val="45DA9135"/>
    <w:rsid w:val="45DBC09F"/>
    <w:rsid w:val="45E2A2E2"/>
    <w:rsid w:val="45E2A442"/>
    <w:rsid w:val="45E3B34B"/>
    <w:rsid w:val="45E6825D"/>
    <w:rsid w:val="45EAB9B6"/>
    <w:rsid w:val="45EB7BD6"/>
    <w:rsid w:val="45F0F2FB"/>
    <w:rsid w:val="45F3E9B1"/>
    <w:rsid w:val="45FA079D"/>
    <w:rsid w:val="45FA0F93"/>
    <w:rsid w:val="45FAD6CB"/>
    <w:rsid w:val="45FF6064"/>
    <w:rsid w:val="4600E624"/>
    <w:rsid w:val="46015B69"/>
    <w:rsid w:val="4602DF60"/>
    <w:rsid w:val="46041172"/>
    <w:rsid w:val="46070941"/>
    <w:rsid w:val="46087687"/>
    <w:rsid w:val="460A50C1"/>
    <w:rsid w:val="46105692"/>
    <w:rsid w:val="4613A1C5"/>
    <w:rsid w:val="4616A27C"/>
    <w:rsid w:val="461744C6"/>
    <w:rsid w:val="46192B06"/>
    <w:rsid w:val="461CF846"/>
    <w:rsid w:val="4620188C"/>
    <w:rsid w:val="46208E8C"/>
    <w:rsid w:val="4621905F"/>
    <w:rsid w:val="4622A1C7"/>
    <w:rsid w:val="46250B09"/>
    <w:rsid w:val="4627FE95"/>
    <w:rsid w:val="462C4176"/>
    <w:rsid w:val="462CA6F9"/>
    <w:rsid w:val="462D1A18"/>
    <w:rsid w:val="462FB561"/>
    <w:rsid w:val="46303BAC"/>
    <w:rsid w:val="46311364"/>
    <w:rsid w:val="4632924A"/>
    <w:rsid w:val="4632F09F"/>
    <w:rsid w:val="4635A4B1"/>
    <w:rsid w:val="46390D63"/>
    <w:rsid w:val="463A2C11"/>
    <w:rsid w:val="463A3460"/>
    <w:rsid w:val="463A8B45"/>
    <w:rsid w:val="463E7C64"/>
    <w:rsid w:val="463EA01A"/>
    <w:rsid w:val="463EE322"/>
    <w:rsid w:val="46401D5D"/>
    <w:rsid w:val="46415D62"/>
    <w:rsid w:val="46458F72"/>
    <w:rsid w:val="4647FC54"/>
    <w:rsid w:val="464C74D9"/>
    <w:rsid w:val="464F7BFF"/>
    <w:rsid w:val="465058C0"/>
    <w:rsid w:val="4650C0EA"/>
    <w:rsid w:val="46521608"/>
    <w:rsid w:val="46568553"/>
    <w:rsid w:val="4656B732"/>
    <w:rsid w:val="4656B81F"/>
    <w:rsid w:val="465774B6"/>
    <w:rsid w:val="4658AD0B"/>
    <w:rsid w:val="4659D035"/>
    <w:rsid w:val="465AC73F"/>
    <w:rsid w:val="465B7266"/>
    <w:rsid w:val="465C93D0"/>
    <w:rsid w:val="465D7F62"/>
    <w:rsid w:val="4660298F"/>
    <w:rsid w:val="46614B68"/>
    <w:rsid w:val="46658B9C"/>
    <w:rsid w:val="4668522A"/>
    <w:rsid w:val="466BA3A7"/>
    <w:rsid w:val="466BB804"/>
    <w:rsid w:val="466C10AB"/>
    <w:rsid w:val="466CDE47"/>
    <w:rsid w:val="466E07E9"/>
    <w:rsid w:val="467587EC"/>
    <w:rsid w:val="4676B12C"/>
    <w:rsid w:val="4676CC4D"/>
    <w:rsid w:val="467901E7"/>
    <w:rsid w:val="467ED952"/>
    <w:rsid w:val="467FCBD0"/>
    <w:rsid w:val="46803031"/>
    <w:rsid w:val="46813249"/>
    <w:rsid w:val="4681D40B"/>
    <w:rsid w:val="46820FF2"/>
    <w:rsid w:val="4682DF54"/>
    <w:rsid w:val="4683715E"/>
    <w:rsid w:val="4688B099"/>
    <w:rsid w:val="468F0153"/>
    <w:rsid w:val="468F17A5"/>
    <w:rsid w:val="46908A85"/>
    <w:rsid w:val="46920494"/>
    <w:rsid w:val="469B931F"/>
    <w:rsid w:val="469C4C02"/>
    <w:rsid w:val="46A03F2D"/>
    <w:rsid w:val="46A4367A"/>
    <w:rsid w:val="46AA298E"/>
    <w:rsid w:val="46AA4F13"/>
    <w:rsid w:val="46AA9BF4"/>
    <w:rsid w:val="46ABFF99"/>
    <w:rsid w:val="46B04009"/>
    <w:rsid w:val="46B1BB80"/>
    <w:rsid w:val="46B37EA0"/>
    <w:rsid w:val="46B5DE67"/>
    <w:rsid w:val="46B7ECF4"/>
    <w:rsid w:val="46B81217"/>
    <w:rsid w:val="46BD4040"/>
    <w:rsid w:val="46BEC5F9"/>
    <w:rsid w:val="46C1AD7C"/>
    <w:rsid w:val="46C2E962"/>
    <w:rsid w:val="46CB2D3E"/>
    <w:rsid w:val="46CB82F4"/>
    <w:rsid w:val="46D06E29"/>
    <w:rsid w:val="46D1896E"/>
    <w:rsid w:val="46D4F527"/>
    <w:rsid w:val="46D5CCC4"/>
    <w:rsid w:val="46D79F81"/>
    <w:rsid w:val="46DACEAA"/>
    <w:rsid w:val="46DBE68C"/>
    <w:rsid w:val="46DC83FE"/>
    <w:rsid w:val="46DF09A4"/>
    <w:rsid w:val="46E08E23"/>
    <w:rsid w:val="46E2D91F"/>
    <w:rsid w:val="46E2FB81"/>
    <w:rsid w:val="46E421BA"/>
    <w:rsid w:val="46E44E96"/>
    <w:rsid w:val="46E5BDCD"/>
    <w:rsid w:val="46E63D20"/>
    <w:rsid w:val="46E75C8C"/>
    <w:rsid w:val="46E858F7"/>
    <w:rsid w:val="46E8E24C"/>
    <w:rsid w:val="46EB3A64"/>
    <w:rsid w:val="46EBC68F"/>
    <w:rsid w:val="46EC031C"/>
    <w:rsid w:val="46EC9F9C"/>
    <w:rsid w:val="46EE67A3"/>
    <w:rsid w:val="46EFE8F3"/>
    <w:rsid w:val="46F5B18D"/>
    <w:rsid w:val="46F6E4BA"/>
    <w:rsid w:val="470165CF"/>
    <w:rsid w:val="4704822D"/>
    <w:rsid w:val="470888DC"/>
    <w:rsid w:val="4708F631"/>
    <w:rsid w:val="470B31D4"/>
    <w:rsid w:val="47118213"/>
    <w:rsid w:val="4712337A"/>
    <w:rsid w:val="4712A0D2"/>
    <w:rsid w:val="4713A4A5"/>
    <w:rsid w:val="4713FD1F"/>
    <w:rsid w:val="47145320"/>
    <w:rsid w:val="4714F471"/>
    <w:rsid w:val="47196821"/>
    <w:rsid w:val="471B4AA6"/>
    <w:rsid w:val="471E135B"/>
    <w:rsid w:val="472324A7"/>
    <w:rsid w:val="47248785"/>
    <w:rsid w:val="4725B0C9"/>
    <w:rsid w:val="47269C45"/>
    <w:rsid w:val="472844C8"/>
    <w:rsid w:val="4728AD20"/>
    <w:rsid w:val="47297159"/>
    <w:rsid w:val="472A7AB0"/>
    <w:rsid w:val="47303EBC"/>
    <w:rsid w:val="4730D25B"/>
    <w:rsid w:val="4735EEB5"/>
    <w:rsid w:val="4735F8CE"/>
    <w:rsid w:val="47362419"/>
    <w:rsid w:val="47369A7D"/>
    <w:rsid w:val="4736FD6B"/>
    <w:rsid w:val="473E50FE"/>
    <w:rsid w:val="474003EC"/>
    <w:rsid w:val="4740C347"/>
    <w:rsid w:val="4741F194"/>
    <w:rsid w:val="474417CA"/>
    <w:rsid w:val="47443477"/>
    <w:rsid w:val="47463754"/>
    <w:rsid w:val="47469801"/>
    <w:rsid w:val="474BF189"/>
    <w:rsid w:val="474C40ED"/>
    <w:rsid w:val="474C58C2"/>
    <w:rsid w:val="474D10CD"/>
    <w:rsid w:val="474F8670"/>
    <w:rsid w:val="4750F411"/>
    <w:rsid w:val="4752C823"/>
    <w:rsid w:val="4754202A"/>
    <w:rsid w:val="47550186"/>
    <w:rsid w:val="475ADBBE"/>
    <w:rsid w:val="475BEE36"/>
    <w:rsid w:val="475D5B90"/>
    <w:rsid w:val="475E2CC9"/>
    <w:rsid w:val="4761D738"/>
    <w:rsid w:val="4767E78A"/>
    <w:rsid w:val="476B3573"/>
    <w:rsid w:val="476C57E8"/>
    <w:rsid w:val="476D9E4F"/>
    <w:rsid w:val="47767C46"/>
    <w:rsid w:val="47807C24"/>
    <w:rsid w:val="4780CC75"/>
    <w:rsid w:val="47822D52"/>
    <w:rsid w:val="4782B27E"/>
    <w:rsid w:val="478557C3"/>
    <w:rsid w:val="478AC629"/>
    <w:rsid w:val="478B60D6"/>
    <w:rsid w:val="478FBA12"/>
    <w:rsid w:val="4790B379"/>
    <w:rsid w:val="4791D180"/>
    <w:rsid w:val="47928BA7"/>
    <w:rsid w:val="4793B206"/>
    <w:rsid w:val="4796F509"/>
    <w:rsid w:val="479B2EAA"/>
    <w:rsid w:val="479CCDF4"/>
    <w:rsid w:val="479D5BB0"/>
    <w:rsid w:val="47A0170A"/>
    <w:rsid w:val="47A08AF8"/>
    <w:rsid w:val="47A29CE8"/>
    <w:rsid w:val="47A2E59E"/>
    <w:rsid w:val="47A315A1"/>
    <w:rsid w:val="47A3AF79"/>
    <w:rsid w:val="47A77B9B"/>
    <w:rsid w:val="47A7B7D7"/>
    <w:rsid w:val="47A839E4"/>
    <w:rsid w:val="47AB3537"/>
    <w:rsid w:val="47AEE293"/>
    <w:rsid w:val="47B077E8"/>
    <w:rsid w:val="47B3053D"/>
    <w:rsid w:val="47B3E564"/>
    <w:rsid w:val="47B3F3F7"/>
    <w:rsid w:val="47B641B6"/>
    <w:rsid w:val="47B88483"/>
    <w:rsid w:val="47BB5169"/>
    <w:rsid w:val="47BD5C5E"/>
    <w:rsid w:val="47BD9E70"/>
    <w:rsid w:val="47C0863E"/>
    <w:rsid w:val="47C118B2"/>
    <w:rsid w:val="47C25399"/>
    <w:rsid w:val="47C76985"/>
    <w:rsid w:val="47C7CB2D"/>
    <w:rsid w:val="47CA4C4E"/>
    <w:rsid w:val="47CB4E1C"/>
    <w:rsid w:val="47CD1E29"/>
    <w:rsid w:val="47CDBAFD"/>
    <w:rsid w:val="47CE332B"/>
    <w:rsid w:val="47CF4CE5"/>
    <w:rsid w:val="47D28E90"/>
    <w:rsid w:val="47D2B1EC"/>
    <w:rsid w:val="47D31F9B"/>
    <w:rsid w:val="47D3536D"/>
    <w:rsid w:val="47D4170C"/>
    <w:rsid w:val="47D6C319"/>
    <w:rsid w:val="47D9FE39"/>
    <w:rsid w:val="47DC9FBD"/>
    <w:rsid w:val="47E0031B"/>
    <w:rsid w:val="47E2A6A1"/>
    <w:rsid w:val="47E45AE1"/>
    <w:rsid w:val="47E4C87B"/>
    <w:rsid w:val="47E4FEE7"/>
    <w:rsid w:val="47E66775"/>
    <w:rsid w:val="47E81D07"/>
    <w:rsid w:val="47E912D9"/>
    <w:rsid w:val="47EC4756"/>
    <w:rsid w:val="47EF5FFF"/>
    <w:rsid w:val="47F1074D"/>
    <w:rsid w:val="47F2425B"/>
    <w:rsid w:val="47F47FBC"/>
    <w:rsid w:val="47F6732D"/>
    <w:rsid w:val="47F89D73"/>
    <w:rsid w:val="47FA3BB8"/>
    <w:rsid w:val="47FACE34"/>
    <w:rsid w:val="47FBC637"/>
    <w:rsid w:val="47FBD832"/>
    <w:rsid w:val="47FC1FD5"/>
    <w:rsid w:val="47FDCA31"/>
    <w:rsid w:val="47FE112D"/>
    <w:rsid w:val="47FE29D3"/>
    <w:rsid w:val="47FF6BFE"/>
    <w:rsid w:val="4802AF65"/>
    <w:rsid w:val="48049155"/>
    <w:rsid w:val="48057D75"/>
    <w:rsid w:val="48077408"/>
    <w:rsid w:val="4808AC6D"/>
    <w:rsid w:val="4808FA2B"/>
    <w:rsid w:val="480A602B"/>
    <w:rsid w:val="480A86F7"/>
    <w:rsid w:val="480B23DA"/>
    <w:rsid w:val="480D678C"/>
    <w:rsid w:val="4810E906"/>
    <w:rsid w:val="481253FA"/>
    <w:rsid w:val="4814B236"/>
    <w:rsid w:val="4815EE87"/>
    <w:rsid w:val="4816F84D"/>
    <w:rsid w:val="481755A3"/>
    <w:rsid w:val="48177A8B"/>
    <w:rsid w:val="48191AE4"/>
    <w:rsid w:val="481CC979"/>
    <w:rsid w:val="481ECE71"/>
    <w:rsid w:val="481F2220"/>
    <w:rsid w:val="482111CB"/>
    <w:rsid w:val="4823A542"/>
    <w:rsid w:val="4823D402"/>
    <w:rsid w:val="4826692D"/>
    <w:rsid w:val="48276703"/>
    <w:rsid w:val="4828F596"/>
    <w:rsid w:val="482C61F9"/>
    <w:rsid w:val="482C8C89"/>
    <w:rsid w:val="482E6F97"/>
    <w:rsid w:val="482E79FE"/>
    <w:rsid w:val="48305B8D"/>
    <w:rsid w:val="4832400F"/>
    <w:rsid w:val="48357304"/>
    <w:rsid w:val="4835FB10"/>
    <w:rsid w:val="4836AF57"/>
    <w:rsid w:val="4839E1EF"/>
    <w:rsid w:val="483DF74B"/>
    <w:rsid w:val="48447331"/>
    <w:rsid w:val="4848EE7D"/>
    <w:rsid w:val="484921B7"/>
    <w:rsid w:val="484A575E"/>
    <w:rsid w:val="484DCE4C"/>
    <w:rsid w:val="48503D80"/>
    <w:rsid w:val="4852FB8F"/>
    <w:rsid w:val="485723F0"/>
    <w:rsid w:val="4859EC8B"/>
    <w:rsid w:val="485D8A57"/>
    <w:rsid w:val="485D997E"/>
    <w:rsid w:val="485E30B5"/>
    <w:rsid w:val="4862906A"/>
    <w:rsid w:val="48652BD4"/>
    <w:rsid w:val="486BA5C3"/>
    <w:rsid w:val="486C8EC0"/>
    <w:rsid w:val="486EF034"/>
    <w:rsid w:val="4871183D"/>
    <w:rsid w:val="4872A4C5"/>
    <w:rsid w:val="4876D123"/>
    <w:rsid w:val="4877FED9"/>
    <w:rsid w:val="487AB95B"/>
    <w:rsid w:val="487AC105"/>
    <w:rsid w:val="487ACF15"/>
    <w:rsid w:val="487CC25D"/>
    <w:rsid w:val="487E271D"/>
    <w:rsid w:val="487E7FB0"/>
    <w:rsid w:val="4880CA01"/>
    <w:rsid w:val="4881DEBA"/>
    <w:rsid w:val="488251E1"/>
    <w:rsid w:val="4882608A"/>
    <w:rsid w:val="4886E75B"/>
    <w:rsid w:val="4888FE0A"/>
    <w:rsid w:val="488BD283"/>
    <w:rsid w:val="488DDA44"/>
    <w:rsid w:val="488E63AE"/>
    <w:rsid w:val="488F61B9"/>
    <w:rsid w:val="488FA725"/>
    <w:rsid w:val="48904600"/>
    <w:rsid w:val="48905C65"/>
    <w:rsid w:val="4890EF3D"/>
    <w:rsid w:val="4891BFCD"/>
    <w:rsid w:val="48925003"/>
    <w:rsid w:val="48977111"/>
    <w:rsid w:val="4898C9BA"/>
    <w:rsid w:val="4898FFF4"/>
    <w:rsid w:val="489C4DA1"/>
    <w:rsid w:val="489C5769"/>
    <w:rsid w:val="48A0CD04"/>
    <w:rsid w:val="48A1AF31"/>
    <w:rsid w:val="48A236C3"/>
    <w:rsid w:val="48A2E207"/>
    <w:rsid w:val="48A2E526"/>
    <w:rsid w:val="48A342C0"/>
    <w:rsid w:val="48A35CC1"/>
    <w:rsid w:val="48A3CD12"/>
    <w:rsid w:val="48A5F4E4"/>
    <w:rsid w:val="48A61EE8"/>
    <w:rsid w:val="48AB0C86"/>
    <w:rsid w:val="48AD8B03"/>
    <w:rsid w:val="48B0F813"/>
    <w:rsid w:val="48B16EB3"/>
    <w:rsid w:val="48B3C173"/>
    <w:rsid w:val="48B5794A"/>
    <w:rsid w:val="48B6F050"/>
    <w:rsid w:val="48B84880"/>
    <w:rsid w:val="48B96F48"/>
    <w:rsid w:val="48B98DCA"/>
    <w:rsid w:val="48BB9B1E"/>
    <w:rsid w:val="48BBBE59"/>
    <w:rsid w:val="48BBF2F1"/>
    <w:rsid w:val="48BF8F0C"/>
    <w:rsid w:val="48C0321A"/>
    <w:rsid w:val="48C20A41"/>
    <w:rsid w:val="48C37C65"/>
    <w:rsid w:val="48C7D624"/>
    <w:rsid w:val="48CCD2A1"/>
    <w:rsid w:val="48CD209F"/>
    <w:rsid w:val="48CD66C9"/>
    <w:rsid w:val="48CE32B8"/>
    <w:rsid w:val="48CE5133"/>
    <w:rsid w:val="48CF65EA"/>
    <w:rsid w:val="48D0E2D6"/>
    <w:rsid w:val="48D1D95B"/>
    <w:rsid w:val="48D2FC64"/>
    <w:rsid w:val="48D45405"/>
    <w:rsid w:val="48D554F7"/>
    <w:rsid w:val="48D5B68B"/>
    <w:rsid w:val="48D6F4B2"/>
    <w:rsid w:val="48D791D9"/>
    <w:rsid w:val="48D7FE8E"/>
    <w:rsid w:val="48D82A85"/>
    <w:rsid w:val="48D8A98D"/>
    <w:rsid w:val="48DAC35C"/>
    <w:rsid w:val="48DB7A72"/>
    <w:rsid w:val="48DC2922"/>
    <w:rsid w:val="48DD3D11"/>
    <w:rsid w:val="48DEF144"/>
    <w:rsid w:val="48E11B56"/>
    <w:rsid w:val="48E2519B"/>
    <w:rsid w:val="48E3A9C0"/>
    <w:rsid w:val="48E4BD58"/>
    <w:rsid w:val="48E67C63"/>
    <w:rsid w:val="48E8BAC9"/>
    <w:rsid w:val="48E8D79A"/>
    <w:rsid w:val="48E95608"/>
    <w:rsid w:val="48EC2B04"/>
    <w:rsid w:val="48ED3A9D"/>
    <w:rsid w:val="48EF2359"/>
    <w:rsid w:val="48EF53A9"/>
    <w:rsid w:val="48F0291E"/>
    <w:rsid w:val="48F34FFF"/>
    <w:rsid w:val="48F3CBC4"/>
    <w:rsid w:val="48F41924"/>
    <w:rsid w:val="48F4DD36"/>
    <w:rsid w:val="48FC263A"/>
    <w:rsid w:val="48FCBD94"/>
    <w:rsid w:val="48FD00DE"/>
    <w:rsid w:val="48FD9B3D"/>
    <w:rsid w:val="48FEA345"/>
    <w:rsid w:val="48FF8FD1"/>
    <w:rsid w:val="4902B7C7"/>
    <w:rsid w:val="49035E7D"/>
    <w:rsid w:val="49036B33"/>
    <w:rsid w:val="4903A6F1"/>
    <w:rsid w:val="4904A91B"/>
    <w:rsid w:val="4907DB3A"/>
    <w:rsid w:val="4909D587"/>
    <w:rsid w:val="490A5CCA"/>
    <w:rsid w:val="490ACAC5"/>
    <w:rsid w:val="490E299F"/>
    <w:rsid w:val="490EC5E9"/>
    <w:rsid w:val="490EED0B"/>
    <w:rsid w:val="4911BC82"/>
    <w:rsid w:val="4915FC7B"/>
    <w:rsid w:val="491718AA"/>
    <w:rsid w:val="49181D48"/>
    <w:rsid w:val="4918C130"/>
    <w:rsid w:val="491A0C7E"/>
    <w:rsid w:val="491B70CA"/>
    <w:rsid w:val="491CE4DE"/>
    <w:rsid w:val="491F37FF"/>
    <w:rsid w:val="491F73B0"/>
    <w:rsid w:val="491FA27A"/>
    <w:rsid w:val="491FB12A"/>
    <w:rsid w:val="4921C05F"/>
    <w:rsid w:val="4927F7F9"/>
    <w:rsid w:val="492A14BD"/>
    <w:rsid w:val="492C1516"/>
    <w:rsid w:val="492D789B"/>
    <w:rsid w:val="4932A7C4"/>
    <w:rsid w:val="4934000F"/>
    <w:rsid w:val="493A1557"/>
    <w:rsid w:val="493A9BFC"/>
    <w:rsid w:val="493AE821"/>
    <w:rsid w:val="493AF9AC"/>
    <w:rsid w:val="493C6BC8"/>
    <w:rsid w:val="494042CF"/>
    <w:rsid w:val="4940965C"/>
    <w:rsid w:val="4946675C"/>
    <w:rsid w:val="4947D06E"/>
    <w:rsid w:val="49490015"/>
    <w:rsid w:val="494A560E"/>
    <w:rsid w:val="494C7310"/>
    <w:rsid w:val="49548613"/>
    <w:rsid w:val="49557CDC"/>
    <w:rsid w:val="495B5745"/>
    <w:rsid w:val="495B836F"/>
    <w:rsid w:val="495FB0F9"/>
    <w:rsid w:val="4961D115"/>
    <w:rsid w:val="49639C4D"/>
    <w:rsid w:val="4964F73D"/>
    <w:rsid w:val="49654EA5"/>
    <w:rsid w:val="49656B82"/>
    <w:rsid w:val="49666925"/>
    <w:rsid w:val="4968C565"/>
    <w:rsid w:val="496A2E69"/>
    <w:rsid w:val="49701F0E"/>
    <w:rsid w:val="49742FC7"/>
    <w:rsid w:val="49752C0E"/>
    <w:rsid w:val="49774C95"/>
    <w:rsid w:val="4977BD82"/>
    <w:rsid w:val="497A64C8"/>
    <w:rsid w:val="497BD37C"/>
    <w:rsid w:val="497CA186"/>
    <w:rsid w:val="497CC4AA"/>
    <w:rsid w:val="497E073B"/>
    <w:rsid w:val="497E63FB"/>
    <w:rsid w:val="4981E765"/>
    <w:rsid w:val="4981FC9F"/>
    <w:rsid w:val="498265D2"/>
    <w:rsid w:val="49833D5C"/>
    <w:rsid w:val="49835C8F"/>
    <w:rsid w:val="4994D637"/>
    <w:rsid w:val="49965F9A"/>
    <w:rsid w:val="4996B2F3"/>
    <w:rsid w:val="499812B9"/>
    <w:rsid w:val="49990641"/>
    <w:rsid w:val="499FA571"/>
    <w:rsid w:val="49A34469"/>
    <w:rsid w:val="49A3CE38"/>
    <w:rsid w:val="49A5A8AB"/>
    <w:rsid w:val="49A69917"/>
    <w:rsid w:val="49A6FF2D"/>
    <w:rsid w:val="49AAEAB9"/>
    <w:rsid w:val="49AB60B7"/>
    <w:rsid w:val="49AD136A"/>
    <w:rsid w:val="49AE127F"/>
    <w:rsid w:val="49B34766"/>
    <w:rsid w:val="49B38B15"/>
    <w:rsid w:val="49BE0854"/>
    <w:rsid w:val="49BF6C03"/>
    <w:rsid w:val="49C33D1F"/>
    <w:rsid w:val="49C401A8"/>
    <w:rsid w:val="49C836FB"/>
    <w:rsid w:val="49CB61ED"/>
    <w:rsid w:val="49CB7309"/>
    <w:rsid w:val="49CCBF32"/>
    <w:rsid w:val="49CF61DB"/>
    <w:rsid w:val="49CF9AC3"/>
    <w:rsid w:val="49CF9D53"/>
    <w:rsid w:val="49D16662"/>
    <w:rsid w:val="49D184AA"/>
    <w:rsid w:val="49D56903"/>
    <w:rsid w:val="49D6E119"/>
    <w:rsid w:val="49D8DFDB"/>
    <w:rsid w:val="49DE962C"/>
    <w:rsid w:val="49DF5CB6"/>
    <w:rsid w:val="49DFF3B8"/>
    <w:rsid w:val="49E40495"/>
    <w:rsid w:val="49E854E3"/>
    <w:rsid w:val="49E97485"/>
    <w:rsid w:val="49EA1DC5"/>
    <w:rsid w:val="49F72690"/>
    <w:rsid w:val="49F858A6"/>
    <w:rsid w:val="49F984EF"/>
    <w:rsid w:val="49FC9589"/>
    <w:rsid w:val="49FC9632"/>
    <w:rsid w:val="49FEAEDD"/>
    <w:rsid w:val="49FEF0B6"/>
    <w:rsid w:val="4A00F19D"/>
    <w:rsid w:val="4A037541"/>
    <w:rsid w:val="4A03B295"/>
    <w:rsid w:val="4A0A6A14"/>
    <w:rsid w:val="4A0AF503"/>
    <w:rsid w:val="4A0B0605"/>
    <w:rsid w:val="4A0E92B4"/>
    <w:rsid w:val="4A0F5EE1"/>
    <w:rsid w:val="4A150F14"/>
    <w:rsid w:val="4A164BB9"/>
    <w:rsid w:val="4A178389"/>
    <w:rsid w:val="4A1817A7"/>
    <w:rsid w:val="4A1878CB"/>
    <w:rsid w:val="4A1DE26B"/>
    <w:rsid w:val="4A1E65D3"/>
    <w:rsid w:val="4A26A0AF"/>
    <w:rsid w:val="4A2AAF36"/>
    <w:rsid w:val="4A2D7D63"/>
    <w:rsid w:val="4A2DBC39"/>
    <w:rsid w:val="4A2E37BE"/>
    <w:rsid w:val="4A2E64A1"/>
    <w:rsid w:val="4A2F6302"/>
    <w:rsid w:val="4A320C50"/>
    <w:rsid w:val="4A3371EF"/>
    <w:rsid w:val="4A342A04"/>
    <w:rsid w:val="4A3574FA"/>
    <w:rsid w:val="4A35C5A3"/>
    <w:rsid w:val="4A35CAF6"/>
    <w:rsid w:val="4A36A003"/>
    <w:rsid w:val="4A3714A7"/>
    <w:rsid w:val="4A377B37"/>
    <w:rsid w:val="4A3912FD"/>
    <w:rsid w:val="4A3A3257"/>
    <w:rsid w:val="4A3D44D1"/>
    <w:rsid w:val="4A3EC21A"/>
    <w:rsid w:val="4A408F11"/>
    <w:rsid w:val="4A4468C8"/>
    <w:rsid w:val="4A457EC4"/>
    <w:rsid w:val="4A4604ED"/>
    <w:rsid w:val="4A477AAB"/>
    <w:rsid w:val="4A48B981"/>
    <w:rsid w:val="4A4AC826"/>
    <w:rsid w:val="4A4ACFEC"/>
    <w:rsid w:val="4A4ADD49"/>
    <w:rsid w:val="4A4EFBC4"/>
    <w:rsid w:val="4A4F4A41"/>
    <w:rsid w:val="4A4F7633"/>
    <w:rsid w:val="4A50D3C2"/>
    <w:rsid w:val="4A532557"/>
    <w:rsid w:val="4A551D56"/>
    <w:rsid w:val="4A575B39"/>
    <w:rsid w:val="4A5DDD70"/>
    <w:rsid w:val="4A673530"/>
    <w:rsid w:val="4A6825D3"/>
    <w:rsid w:val="4A6D88B7"/>
    <w:rsid w:val="4A6D8C92"/>
    <w:rsid w:val="4A6DD03E"/>
    <w:rsid w:val="4A6E5882"/>
    <w:rsid w:val="4A6F5317"/>
    <w:rsid w:val="4A70F75B"/>
    <w:rsid w:val="4A7193C0"/>
    <w:rsid w:val="4A7317E7"/>
    <w:rsid w:val="4A7362C2"/>
    <w:rsid w:val="4A74CFA6"/>
    <w:rsid w:val="4A776EE9"/>
    <w:rsid w:val="4A7AA351"/>
    <w:rsid w:val="4A7ADA9E"/>
    <w:rsid w:val="4A7EF9B5"/>
    <w:rsid w:val="4A7F7694"/>
    <w:rsid w:val="4A8361C5"/>
    <w:rsid w:val="4A83C535"/>
    <w:rsid w:val="4A891E5B"/>
    <w:rsid w:val="4A8A284E"/>
    <w:rsid w:val="4A8D99BF"/>
    <w:rsid w:val="4A8DF10D"/>
    <w:rsid w:val="4A9283B7"/>
    <w:rsid w:val="4A933824"/>
    <w:rsid w:val="4A96DC9B"/>
    <w:rsid w:val="4A996B9E"/>
    <w:rsid w:val="4A99EC3D"/>
    <w:rsid w:val="4A9CAAF8"/>
    <w:rsid w:val="4A9D6E58"/>
    <w:rsid w:val="4A9F23AA"/>
    <w:rsid w:val="4AA3D727"/>
    <w:rsid w:val="4AA5A2AC"/>
    <w:rsid w:val="4AAA8940"/>
    <w:rsid w:val="4AABC003"/>
    <w:rsid w:val="4AACCB55"/>
    <w:rsid w:val="4AAD46AA"/>
    <w:rsid w:val="4AAED9D4"/>
    <w:rsid w:val="4AB07FB1"/>
    <w:rsid w:val="4AB17C7D"/>
    <w:rsid w:val="4AB1C113"/>
    <w:rsid w:val="4AB484DC"/>
    <w:rsid w:val="4AB4BFE7"/>
    <w:rsid w:val="4AB53C62"/>
    <w:rsid w:val="4AB5CE8A"/>
    <w:rsid w:val="4AB5E9DF"/>
    <w:rsid w:val="4AB6A752"/>
    <w:rsid w:val="4AB76458"/>
    <w:rsid w:val="4ABE2BD7"/>
    <w:rsid w:val="4AC24869"/>
    <w:rsid w:val="4AC56E18"/>
    <w:rsid w:val="4AC90B8C"/>
    <w:rsid w:val="4ACB0E2C"/>
    <w:rsid w:val="4ACB2D07"/>
    <w:rsid w:val="4ACBFC35"/>
    <w:rsid w:val="4ACF8B78"/>
    <w:rsid w:val="4AD2D8DB"/>
    <w:rsid w:val="4AD46D05"/>
    <w:rsid w:val="4AD557BD"/>
    <w:rsid w:val="4AD60288"/>
    <w:rsid w:val="4AD72CD6"/>
    <w:rsid w:val="4AD98206"/>
    <w:rsid w:val="4ADACDC6"/>
    <w:rsid w:val="4ADD5A24"/>
    <w:rsid w:val="4AE54A69"/>
    <w:rsid w:val="4AE66BC3"/>
    <w:rsid w:val="4AE69467"/>
    <w:rsid w:val="4AE71730"/>
    <w:rsid w:val="4AE75026"/>
    <w:rsid w:val="4AE874FB"/>
    <w:rsid w:val="4AE89C7F"/>
    <w:rsid w:val="4AE90C06"/>
    <w:rsid w:val="4AE911C3"/>
    <w:rsid w:val="4AEAA8EE"/>
    <w:rsid w:val="4AECAEF8"/>
    <w:rsid w:val="4AECE553"/>
    <w:rsid w:val="4AED19B1"/>
    <w:rsid w:val="4AEFD128"/>
    <w:rsid w:val="4AF17B15"/>
    <w:rsid w:val="4AF1C3BC"/>
    <w:rsid w:val="4AF6500F"/>
    <w:rsid w:val="4AF7591B"/>
    <w:rsid w:val="4AFBBADD"/>
    <w:rsid w:val="4AFC2453"/>
    <w:rsid w:val="4AFDA4C5"/>
    <w:rsid w:val="4AFFA154"/>
    <w:rsid w:val="4B00E1F0"/>
    <w:rsid w:val="4B017AF8"/>
    <w:rsid w:val="4B036A79"/>
    <w:rsid w:val="4B063689"/>
    <w:rsid w:val="4B06517C"/>
    <w:rsid w:val="4B075482"/>
    <w:rsid w:val="4B0B4AE1"/>
    <w:rsid w:val="4B0D384A"/>
    <w:rsid w:val="4B100595"/>
    <w:rsid w:val="4B158012"/>
    <w:rsid w:val="4B179430"/>
    <w:rsid w:val="4B1A137B"/>
    <w:rsid w:val="4B1E48BC"/>
    <w:rsid w:val="4B1E844B"/>
    <w:rsid w:val="4B1EE76A"/>
    <w:rsid w:val="4B21ADB8"/>
    <w:rsid w:val="4B23A5FB"/>
    <w:rsid w:val="4B25CF43"/>
    <w:rsid w:val="4B25FFD8"/>
    <w:rsid w:val="4B2A83A3"/>
    <w:rsid w:val="4B30114B"/>
    <w:rsid w:val="4B341872"/>
    <w:rsid w:val="4B347E7F"/>
    <w:rsid w:val="4B356519"/>
    <w:rsid w:val="4B367C63"/>
    <w:rsid w:val="4B377F95"/>
    <w:rsid w:val="4B397698"/>
    <w:rsid w:val="4B3BC34D"/>
    <w:rsid w:val="4B3C148F"/>
    <w:rsid w:val="4B3DD947"/>
    <w:rsid w:val="4B3E28E1"/>
    <w:rsid w:val="4B3FDF2E"/>
    <w:rsid w:val="4B43FF27"/>
    <w:rsid w:val="4B46B15A"/>
    <w:rsid w:val="4B499213"/>
    <w:rsid w:val="4B49A444"/>
    <w:rsid w:val="4B4CAF76"/>
    <w:rsid w:val="4B4D3DB4"/>
    <w:rsid w:val="4B4DD7FA"/>
    <w:rsid w:val="4B53F777"/>
    <w:rsid w:val="4B54A947"/>
    <w:rsid w:val="4B562E16"/>
    <w:rsid w:val="4B56C7A7"/>
    <w:rsid w:val="4B576364"/>
    <w:rsid w:val="4B59A60D"/>
    <w:rsid w:val="4B59A99E"/>
    <w:rsid w:val="4B5AC9A3"/>
    <w:rsid w:val="4B5B2C1A"/>
    <w:rsid w:val="4B5DCB01"/>
    <w:rsid w:val="4B5FFFEC"/>
    <w:rsid w:val="4B6158A2"/>
    <w:rsid w:val="4B63D4A4"/>
    <w:rsid w:val="4B6417F2"/>
    <w:rsid w:val="4B66CCB7"/>
    <w:rsid w:val="4B67BAE0"/>
    <w:rsid w:val="4B688F93"/>
    <w:rsid w:val="4B6AE10D"/>
    <w:rsid w:val="4B6B8B02"/>
    <w:rsid w:val="4B6C312B"/>
    <w:rsid w:val="4B6CB9BB"/>
    <w:rsid w:val="4B7081B9"/>
    <w:rsid w:val="4B730774"/>
    <w:rsid w:val="4B743945"/>
    <w:rsid w:val="4B758E24"/>
    <w:rsid w:val="4B784F2F"/>
    <w:rsid w:val="4B7A26F2"/>
    <w:rsid w:val="4B7AB1B5"/>
    <w:rsid w:val="4B7CF1C9"/>
    <w:rsid w:val="4B851749"/>
    <w:rsid w:val="4B864962"/>
    <w:rsid w:val="4B8CC10E"/>
    <w:rsid w:val="4B8ECCEE"/>
    <w:rsid w:val="4B977B2E"/>
    <w:rsid w:val="4B97C48C"/>
    <w:rsid w:val="4B98C345"/>
    <w:rsid w:val="4B994B15"/>
    <w:rsid w:val="4B9FAED2"/>
    <w:rsid w:val="4B9FEDC3"/>
    <w:rsid w:val="4BA00CC1"/>
    <w:rsid w:val="4BA1D736"/>
    <w:rsid w:val="4BA1F486"/>
    <w:rsid w:val="4BA200FD"/>
    <w:rsid w:val="4BA249F6"/>
    <w:rsid w:val="4BA3C9C3"/>
    <w:rsid w:val="4BA56759"/>
    <w:rsid w:val="4BA729D7"/>
    <w:rsid w:val="4BA7CD45"/>
    <w:rsid w:val="4BA7D6DF"/>
    <w:rsid w:val="4BAA022B"/>
    <w:rsid w:val="4BAA68AE"/>
    <w:rsid w:val="4BAB1D17"/>
    <w:rsid w:val="4BAF7ABC"/>
    <w:rsid w:val="4BAF7B19"/>
    <w:rsid w:val="4BB292CD"/>
    <w:rsid w:val="4BB38163"/>
    <w:rsid w:val="4BB3D0BD"/>
    <w:rsid w:val="4BB4950E"/>
    <w:rsid w:val="4BB5B5C8"/>
    <w:rsid w:val="4BB89379"/>
    <w:rsid w:val="4BB8C25B"/>
    <w:rsid w:val="4BBA7110"/>
    <w:rsid w:val="4BC2768A"/>
    <w:rsid w:val="4BC476AB"/>
    <w:rsid w:val="4BC53B51"/>
    <w:rsid w:val="4BC64FD1"/>
    <w:rsid w:val="4BC68772"/>
    <w:rsid w:val="4BCCCF0F"/>
    <w:rsid w:val="4BCCDE59"/>
    <w:rsid w:val="4BCCE998"/>
    <w:rsid w:val="4BCEBA07"/>
    <w:rsid w:val="4BD376EC"/>
    <w:rsid w:val="4BD4B30D"/>
    <w:rsid w:val="4BD642D2"/>
    <w:rsid w:val="4BD8EDA2"/>
    <w:rsid w:val="4BD95E75"/>
    <w:rsid w:val="4BDB6F11"/>
    <w:rsid w:val="4BDDF42E"/>
    <w:rsid w:val="4BDFE2BF"/>
    <w:rsid w:val="4BE0A365"/>
    <w:rsid w:val="4BE2D62E"/>
    <w:rsid w:val="4BE308FE"/>
    <w:rsid w:val="4BE4E9B5"/>
    <w:rsid w:val="4BE63E0A"/>
    <w:rsid w:val="4BE76E42"/>
    <w:rsid w:val="4BE9F470"/>
    <w:rsid w:val="4BECA5C7"/>
    <w:rsid w:val="4BEDA934"/>
    <w:rsid w:val="4BEDD8B2"/>
    <w:rsid w:val="4BEEDD30"/>
    <w:rsid w:val="4BEFA5B7"/>
    <w:rsid w:val="4BF07F4A"/>
    <w:rsid w:val="4BF08279"/>
    <w:rsid w:val="4BF7B7B2"/>
    <w:rsid w:val="4BF8CF38"/>
    <w:rsid w:val="4BF93D4E"/>
    <w:rsid w:val="4BF9FFB9"/>
    <w:rsid w:val="4BFAB584"/>
    <w:rsid w:val="4BFB1051"/>
    <w:rsid w:val="4BFCC2F5"/>
    <w:rsid w:val="4C05A0C5"/>
    <w:rsid w:val="4C07D7C8"/>
    <w:rsid w:val="4C0AC82A"/>
    <w:rsid w:val="4C0B1E44"/>
    <w:rsid w:val="4C0E590A"/>
    <w:rsid w:val="4C0FEC03"/>
    <w:rsid w:val="4C10BCC7"/>
    <w:rsid w:val="4C12CD32"/>
    <w:rsid w:val="4C1AFC59"/>
    <w:rsid w:val="4C1B31F1"/>
    <w:rsid w:val="4C1B6C8D"/>
    <w:rsid w:val="4C20494E"/>
    <w:rsid w:val="4C22F11D"/>
    <w:rsid w:val="4C22F708"/>
    <w:rsid w:val="4C283293"/>
    <w:rsid w:val="4C287721"/>
    <w:rsid w:val="4C2C90F9"/>
    <w:rsid w:val="4C2DF31F"/>
    <w:rsid w:val="4C2FEE48"/>
    <w:rsid w:val="4C300459"/>
    <w:rsid w:val="4C30BD6D"/>
    <w:rsid w:val="4C364F58"/>
    <w:rsid w:val="4C36AB98"/>
    <w:rsid w:val="4C381F76"/>
    <w:rsid w:val="4C39766D"/>
    <w:rsid w:val="4C39CC1C"/>
    <w:rsid w:val="4C3A1F32"/>
    <w:rsid w:val="4C3B2E2E"/>
    <w:rsid w:val="4C45A015"/>
    <w:rsid w:val="4C4A4F48"/>
    <w:rsid w:val="4C4B690D"/>
    <w:rsid w:val="4C4BBDC9"/>
    <w:rsid w:val="4C4D9BA8"/>
    <w:rsid w:val="4C4E3257"/>
    <w:rsid w:val="4C5134EA"/>
    <w:rsid w:val="4C52A07F"/>
    <w:rsid w:val="4C52EAB1"/>
    <w:rsid w:val="4C52F479"/>
    <w:rsid w:val="4C5575E7"/>
    <w:rsid w:val="4C5E669E"/>
    <w:rsid w:val="4C60D69E"/>
    <w:rsid w:val="4C60E06E"/>
    <w:rsid w:val="4C662A2F"/>
    <w:rsid w:val="4C67F5EE"/>
    <w:rsid w:val="4C687E7D"/>
    <w:rsid w:val="4C6B2BC8"/>
    <w:rsid w:val="4C6F528C"/>
    <w:rsid w:val="4C706B7E"/>
    <w:rsid w:val="4C70D1E6"/>
    <w:rsid w:val="4C729601"/>
    <w:rsid w:val="4C742D5F"/>
    <w:rsid w:val="4C764AC5"/>
    <w:rsid w:val="4C76AAD2"/>
    <w:rsid w:val="4C7ABF1C"/>
    <w:rsid w:val="4C7AEB90"/>
    <w:rsid w:val="4C7C948F"/>
    <w:rsid w:val="4C7D4EDB"/>
    <w:rsid w:val="4C7D8223"/>
    <w:rsid w:val="4C814132"/>
    <w:rsid w:val="4C83F142"/>
    <w:rsid w:val="4C8417A9"/>
    <w:rsid w:val="4C862316"/>
    <w:rsid w:val="4C88BEA2"/>
    <w:rsid w:val="4C8A0238"/>
    <w:rsid w:val="4C8E99DC"/>
    <w:rsid w:val="4C90A280"/>
    <w:rsid w:val="4C92449E"/>
    <w:rsid w:val="4C928A81"/>
    <w:rsid w:val="4C92D122"/>
    <w:rsid w:val="4C92D416"/>
    <w:rsid w:val="4C9304C6"/>
    <w:rsid w:val="4C938E72"/>
    <w:rsid w:val="4C945429"/>
    <w:rsid w:val="4C9C67CE"/>
    <w:rsid w:val="4C9CE4BC"/>
    <w:rsid w:val="4C9CE886"/>
    <w:rsid w:val="4C9FDB30"/>
    <w:rsid w:val="4CA025F2"/>
    <w:rsid w:val="4CA14519"/>
    <w:rsid w:val="4CA32A95"/>
    <w:rsid w:val="4CA35C42"/>
    <w:rsid w:val="4CA577B3"/>
    <w:rsid w:val="4CA74B7D"/>
    <w:rsid w:val="4CA96131"/>
    <w:rsid w:val="4CAD6FF4"/>
    <w:rsid w:val="4CB00811"/>
    <w:rsid w:val="4CB3C562"/>
    <w:rsid w:val="4CB920D5"/>
    <w:rsid w:val="4CB99C61"/>
    <w:rsid w:val="4CBDE05D"/>
    <w:rsid w:val="4CBEB4BD"/>
    <w:rsid w:val="4CC2A1B3"/>
    <w:rsid w:val="4CC4BAB4"/>
    <w:rsid w:val="4CC5B655"/>
    <w:rsid w:val="4CCC95C7"/>
    <w:rsid w:val="4CCEF885"/>
    <w:rsid w:val="4CD052E4"/>
    <w:rsid w:val="4CD4D9A0"/>
    <w:rsid w:val="4CD7931B"/>
    <w:rsid w:val="4CD93E06"/>
    <w:rsid w:val="4CD9A503"/>
    <w:rsid w:val="4CDB439A"/>
    <w:rsid w:val="4CDD6F75"/>
    <w:rsid w:val="4CDE7A4B"/>
    <w:rsid w:val="4CDEA5C9"/>
    <w:rsid w:val="4CE3D1C7"/>
    <w:rsid w:val="4CE46E3F"/>
    <w:rsid w:val="4CE54DB0"/>
    <w:rsid w:val="4CF1256C"/>
    <w:rsid w:val="4CF1C067"/>
    <w:rsid w:val="4CF3102D"/>
    <w:rsid w:val="4CF3B175"/>
    <w:rsid w:val="4CF7A489"/>
    <w:rsid w:val="4CFAAAE2"/>
    <w:rsid w:val="4CFADDE1"/>
    <w:rsid w:val="4CFC2EE3"/>
    <w:rsid w:val="4CFC5D97"/>
    <w:rsid w:val="4CFD9C53"/>
    <w:rsid w:val="4CFE88E3"/>
    <w:rsid w:val="4CFEAD45"/>
    <w:rsid w:val="4CFF10DC"/>
    <w:rsid w:val="4D004382"/>
    <w:rsid w:val="4D03F815"/>
    <w:rsid w:val="4D055649"/>
    <w:rsid w:val="4D08E7D7"/>
    <w:rsid w:val="4D098941"/>
    <w:rsid w:val="4D09B158"/>
    <w:rsid w:val="4D0A59B0"/>
    <w:rsid w:val="4D0E467B"/>
    <w:rsid w:val="4D0EFE7A"/>
    <w:rsid w:val="4D100AB5"/>
    <w:rsid w:val="4D12E394"/>
    <w:rsid w:val="4D1541D5"/>
    <w:rsid w:val="4D161E42"/>
    <w:rsid w:val="4D183995"/>
    <w:rsid w:val="4D197EC3"/>
    <w:rsid w:val="4D1B3CCC"/>
    <w:rsid w:val="4D1F5C58"/>
    <w:rsid w:val="4D1F9677"/>
    <w:rsid w:val="4D21710A"/>
    <w:rsid w:val="4D22FC18"/>
    <w:rsid w:val="4D26A490"/>
    <w:rsid w:val="4D2943F8"/>
    <w:rsid w:val="4D2D390C"/>
    <w:rsid w:val="4D2D7D17"/>
    <w:rsid w:val="4D366B58"/>
    <w:rsid w:val="4D373F29"/>
    <w:rsid w:val="4D3B24B6"/>
    <w:rsid w:val="4D3EE6F9"/>
    <w:rsid w:val="4D411884"/>
    <w:rsid w:val="4D411A0F"/>
    <w:rsid w:val="4D4479BE"/>
    <w:rsid w:val="4D4AED39"/>
    <w:rsid w:val="4D4C1B32"/>
    <w:rsid w:val="4D4DDCAC"/>
    <w:rsid w:val="4D4E1DFE"/>
    <w:rsid w:val="4D4EEF5B"/>
    <w:rsid w:val="4D4F4853"/>
    <w:rsid w:val="4D4F5AD6"/>
    <w:rsid w:val="4D4F948F"/>
    <w:rsid w:val="4D4FB3CA"/>
    <w:rsid w:val="4D4FEA96"/>
    <w:rsid w:val="4D512A4E"/>
    <w:rsid w:val="4D53316D"/>
    <w:rsid w:val="4D53E54B"/>
    <w:rsid w:val="4D54435B"/>
    <w:rsid w:val="4D54B8DA"/>
    <w:rsid w:val="4D54BFDD"/>
    <w:rsid w:val="4D578ADF"/>
    <w:rsid w:val="4D5B3031"/>
    <w:rsid w:val="4D5BFCEE"/>
    <w:rsid w:val="4D5FF76A"/>
    <w:rsid w:val="4D60450E"/>
    <w:rsid w:val="4D619F52"/>
    <w:rsid w:val="4D61E659"/>
    <w:rsid w:val="4D6257D3"/>
    <w:rsid w:val="4D62AD98"/>
    <w:rsid w:val="4D65167B"/>
    <w:rsid w:val="4D65FFB1"/>
    <w:rsid w:val="4D68E649"/>
    <w:rsid w:val="4D6A4559"/>
    <w:rsid w:val="4D6A5F3B"/>
    <w:rsid w:val="4D6FDB4F"/>
    <w:rsid w:val="4D70CBD9"/>
    <w:rsid w:val="4D71B805"/>
    <w:rsid w:val="4D7266D3"/>
    <w:rsid w:val="4D72F45A"/>
    <w:rsid w:val="4D734673"/>
    <w:rsid w:val="4D742C2C"/>
    <w:rsid w:val="4D7730D0"/>
    <w:rsid w:val="4D77519F"/>
    <w:rsid w:val="4D79D2C3"/>
    <w:rsid w:val="4D79EB8A"/>
    <w:rsid w:val="4D7BF1CD"/>
    <w:rsid w:val="4D7CF5E5"/>
    <w:rsid w:val="4D80D00F"/>
    <w:rsid w:val="4D825B36"/>
    <w:rsid w:val="4D82E629"/>
    <w:rsid w:val="4D85269A"/>
    <w:rsid w:val="4D8A5CD8"/>
    <w:rsid w:val="4D8AD3AF"/>
    <w:rsid w:val="4D8CC44F"/>
    <w:rsid w:val="4D908624"/>
    <w:rsid w:val="4D927CAF"/>
    <w:rsid w:val="4D938326"/>
    <w:rsid w:val="4D958A8E"/>
    <w:rsid w:val="4D9B2867"/>
    <w:rsid w:val="4D9BBEC9"/>
    <w:rsid w:val="4DA3E436"/>
    <w:rsid w:val="4DA74E8A"/>
    <w:rsid w:val="4DAADA97"/>
    <w:rsid w:val="4DAB953E"/>
    <w:rsid w:val="4DACF650"/>
    <w:rsid w:val="4DAE210D"/>
    <w:rsid w:val="4DB21AA1"/>
    <w:rsid w:val="4DB467B1"/>
    <w:rsid w:val="4DB70302"/>
    <w:rsid w:val="4DB7FA25"/>
    <w:rsid w:val="4DB82E7B"/>
    <w:rsid w:val="4DB88D8A"/>
    <w:rsid w:val="4DBD8AF5"/>
    <w:rsid w:val="4DBF6578"/>
    <w:rsid w:val="4DC20F59"/>
    <w:rsid w:val="4DC2D5F2"/>
    <w:rsid w:val="4DC3EC52"/>
    <w:rsid w:val="4DC6AF43"/>
    <w:rsid w:val="4DCCDCD6"/>
    <w:rsid w:val="4DD03277"/>
    <w:rsid w:val="4DD08CBE"/>
    <w:rsid w:val="4DD1AADD"/>
    <w:rsid w:val="4DD3F36C"/>
    <w:rsid w:val="4DD59FE5"/>
    <w:rsid w:val="4DD79213"/>
    <w:rsid w:val="4DE20B6C"/>
    <w:rsid w:val="4DE276DC"/>
    <w:rsid w:val="4DE5ED7D"/>
    <w:rsid w:val="4DE6CCA0"/>
    <w:rsid w:val="4DE76F70"/>
    <w:rsid w:val="4DEACF72"/>
    <w:rsid w:val="4DEB5BAA"/>
    <w:rsid w:val="4DEBB487"/>
    <w:rsid w:val="4DF14672"/>
    <w:rsid w:val="4DF2924B"/>
    <w:rsid w:val="4DF89321"/>
    <w:rsid w:val="4DF8F2C9"/>
    <w:rsid w:val="4DFD03FF"/>
    <w:rsid w:val="4DFFB9E9"/>
    <w:rsid w:val="4E072760"/>
    <w:rsid w:val="4E09C2EA"/>
    <w:rsid w:val="4E0ADB9D"/>
    <w:rsid w:val="4E121B26"/>
    <w:rsid w:val="4E1273C7"/>
    <w:rsid w:val="4E14D874"/>
    <w:rsid w:val="4E1A45BF"/>
    <w:rsid w:val="4E1BDD9B"/>
    <w:rsid w:val="4E1DF82D"/>
    <w:rsid w:val="4E1FBF84"/>
    <w:rsid w:val="4E2411B4"/>
    <w:rsid w:val="4E2473CB"/>
    <w:rsid w:val="4E25203F"/>
    <w:rsid w:val="4E2625FF"/>
    <w:rsid w:val="4E27DE34"/>
    <w:rsid w:val="4E27F6DC"/>
    <w:rsid w:val="4E2960FB"/>
    <w:rsid w:val="4E2D9169"/>
    <w:rsid w:val="4E2EC868"/>
    <w:rsid w:val="4E2FEF48"/>
    <w:rsid w:val="4E30E752"/>
    <w:rsid w:val="4E342F0B"/>
    <w:rsid w:val="4E351359"/>
    <w:rsid w:val="4E3532C2"/>
    <w:rsid w:val="4E3657F4"/>
    <w:rsid w:val="4E3859F0"/>
    <w:rsid w:val="4E3AA938"/>
    <w:rsid w:val="4E3BF64A"/>
    <w:rsid w:val="4E3C91B2"/>
    <w:rsid w:val="4E3FB331"/>
    <w:rsid w:val="4E47F396"/>
    <w:rsid w:val="4E4A409F"/>
    <w:rsid w:val="4E4D245A"/>
    <w:rsid w:val="4E4DF5E5"/>
    <w:rsid w:val="4E4E270F"/>
    <w:rsid w:val="4E4EE40E"/>
    <w:rsid w:val="4E4FF5E6"/>
    <w:rsid w:val="4E503996"/>
    <w:rsid w:val="4E5657BF"/>
    <w:rsid w:val="4E581360"/>
    <w:rsid w:val="4E5D05A2"/>
    <w:rsid w:val="4E5FA8C1"/>
    <w:rsid w:val="4E5FD94A"/>
    <w:rsid w:val="4E64E8D9"/>
    <w:rsid w:val="4E6A4C3D"/>
    <w:rsid w:val="4E6B0B97"/>
    <w:rsid w:val="4E6B185D"/>
    <w:rsid w:val="4E6B1A8E"/>
    <w:rsid w:val="4E6B294B"/>
    <w:rsid w:val="4E6C3463"/>
    <w:rsid w:val="4E6CC21F"/>
    <w:rsid w:val="4E6E706E"/>
    <w:rsid w:val="4E6F5C55"/>
    <w:rsid w:val="4E72261B"/>
    <w:rsid w:val="4E739B5A"/>
    <w:rsid w:val="4E73C06F"/>
    <w:rsid w:val="4E76989C"/>
    <w:rsid w:val="4E77E83D"/>
    <w:rsid w:val="4E7C7A5A"/>
    <w:rsid w:val="4E800D18"/>
    <w:rsid w:val="4E802B59"/>
    <w:rsid w:val="4E80470E"/>
    <w:rsid w:val="4E810C7A"/>
    <w:rsid w:val="4E854B14"/>
    <w:rsid w:val="4E86E50D"/>
    <w:rsid w:val="4E874224"/>
    <w:rsid w:val="4E8A0BDB"/>
    <w:rsid w:val="4E8A2B2A"/>
    <w:rsid w:val="4E8C6975"/>
    <w:rsid w:val="4E8C76A7"/>
    <w:rsid w:val="4E8E5D74"/>
    <w:rsid w:val="4E90F685"/>
    <w:rsid w:val="4E91AD0A"/>
    <w:rsid w:val="4E941A6F"/>
    <w:rsid w:val="4E94A075"/>
    <w:rsid w:val="4E965B99"/>
    <w:rsid w:val="4E96CA62"/>
    <w:rsid w:val="4E96E59F"/>
    <w:rsid w:val="4E988554"/>
    <w:rsid w:val="4E9910B0"/>
    <w:rsid w:val="4E9AFCD5"/>
    <w:rsid w:val="4E9BD027"/>
    <w:rsid w:val="4E9CC702"/>
    <w:rsid w:val="4E9EE3CC"/>
    <w:rsid w:val="4EA312E0"/>
    <w:rsid w:val="4EA41BFE"/>
    <w:rsid w:val="4EA5CA50"/>
    <w:rsid w:val="4EA98FBB"/>
    <w:rsid w:val="4EAB63A1"/>
    <w:rsid w:val="4EABC735"/>
    <w:rsid w:val="4EAC65D3"/>
    <w:rsid w:val="4EACF573"/>
    <w:rsid w:val="4EAD2EE6"/>
    <w:rsid w:val="4EADA450"/>
    <w:rsid w:val="4EAE875C"/>
    <w:rsid w:val="4EB06259"/>
    <w:rsid w:val="4EB5129B"/>
    <w:rsid w:val="4EB51C6C"/>
    <w:rsid w:val="4EB56540"/>
    <w:rsid w:val="4EB6C4F0"/>
    <w:rsid w:val="4EB82CE9"/>
    <w:rsid w:val="4EB84EAA"/>
    <w:rsid w:val="4EBA8B1A"/>
    <w:rsid w:val="4EBB0E5E"/>
    <w:rsid w:val="4EBB638F"/>
    <w:rsid w:val="4EBD48FD"/>
    <w:rsid w:val="4EBFB8C1"/>
    <w:rsid w:val="4EC2F540"/>
    <w:rsid w:val="4EC3F358"/>
    <w:rsid w:val="4EC411ED"/>
    <w:rsid w:val="4EC4D344"/>
    <w:rsid w:val="4EC59826"/>
    <w:rsid w:val="4EC5C5D5"/>
    <w:rsid w:val="4EC7C344"/>
    <w:rsid w:val="4ECD8A22"/>
    <w:rsid w:val="4ED43280"/>
    <w:rsid w:val="4ED5CA69"/>
    <w:rsid w:val="4ED789F4"/>
    <w:rsid w:val="4EDD6787"/>
    <w:rsid w:val="4EE16EB7"/>
    <w:rsid w:val="4EE1F3D7"/>
    <w:rsid w:val="4EE560B0"/>
    <w:rsid w:val="4EE76E56"/>
    <w:rsid w:val="4EEAFD92"/>
    <w:rsid w:val="4EEB614F"/>
    <w:rsid w:val="4EEBA000"/>
    <w:rsid w:val="4EEF853F"/>
    <w:rsid w:val="4EF08A17"/>
    <w:rsid w:val="4EF0EE28"/>
    <w:rsid w:val="4EF52C06"/>
    <w:rsid w:val="4EF9EF03"/>
    <w:rsid w:val="4EFD7BA5"/>
    <w:rsid w:val="4EFE2834"/>
    <w:rsid w:val="4EFE667C"/>
    <w:rsid w:val="4EFF38BF"/>
    <w:rsid w:val="4F010513"/>
    <w:rsid w:val="4F03DCD7"/>
    <w:rsid w:val="4F06FB81"/>
    <w:rsid w:val="4F077F76"/>
    <w:rsid w:val="4F07D165"/>
    <w:rsid w:val="4F080102"/>
    <w:rsid w:val="4F081210"/>
    <w:rsid w:val="4F0ADBB5"/>
    <w:rsid w:val="4F0C94D8"/>
    <w:rsid w:val="4F0DA126"/>
    <w:rsid w:val="4F0DEB32"/>
    <w:rsid w:val="4F0F4936"/>
    <w:rsid w:val="4F114B9A"/>
    <w:rsid w:val="4F14B939"/>
    <w:rsid w:val="4F14F62B"/>
    <w:rsid w:val="4F165101"/>
    <w:rsid w:val="4F165214"/>
    <w:rsid w:val="4F186160"/>
    <w:rsid w:val="4F1BE4C1"/>
    <w:rsid w:val="4F1BE653"/>
    <w:rsid w:val="4F1CA070"/>
    <w:rsid w:val="4F1D4B11"/>
    <w:rsid w:val="4F1FF077"/>
    <w:rsid w:val="4F219176"/>
    <w:rsid w:val="4F22A920"/>
    <w:rsid w:val="4F235E20"/>
    <w:rsid w:val="4F23EAD4"/>
    <w:rsid w:val="4F248E8D"/>
    <w:rsid w:val="4F267DF2"/>
    <w:rsid w:val="4F288405"/>
    <w:rsid w:val="4F292626"/>
    <w:rsid w:val="4F293710"/>
    <w:rsid w:val="4F2E368C"/>
    <w:rsid w:val="4F30047B"/>
    <w:rsid w:val="4F303885"/>
    <w:rsid w:val="4F31185A"/>
    <w:rsid w:val="4F344B2C"/>
    <w:rsid w:val="4F365453"/>
    <w:rsid w:val="4F3702EC"/>
    <w:rsid w:val="4F377051"/>
    <w:rsid w:val="4F383761"/>
    <w:rsid w:val="4F3AA357"/>
    <w:rsid w:val="4F3DE6AA"/>
    <w:rsid w:val="4F3DF72D"/>
    <w:rsid w:val="4F403A75"/>
    <w:rsid w:val="4F4073BB"/>
    <w:rsid w:val="4F42AE31"/>
    <w:rsid w:val="4F46AAF8"/>
    <w:rsid w:val="4F47C9ED"/>
    <w:rsid w:val="4F498035"/>
    <w:rsid w:val="4F49FE8B"/>
    <w:rsid w:val="4F4A2E85"/>
    <w:rsid w:val="4F4A534B"/>
    <w:rsid w:val="4F51508C"/>
    <w:rsid w:val="4F53A01A"/>
    <w:rsid w:val="4F57019A"/>
    <w:rsid w:val="4F596C70"/>
    <w:rsid w:val="4F5A3D62"/>
    <w:rsid w:val="4F630F8B"/>
    <w:rsid w:val="4F639522"/>
    <w:rsid w:val="4F6A61DF"/>
    <w:rsid w:val="4F6BF67C"/>
    <w:rsid w:val="4F6C56E9"/>
    <w:rsid w:val="4F6D2831"/>
    <w:rsid w:val="4F71AEED"/>
    <w:rsid w:val="4F749545"/>
    <w:rsid w:val="4F7890B9"/>
    <w:rsid w:val="4F78C9E5"/>
    <w:rsid w:val="4F7B39AB"/>
    <w:rsid w:val="4F7C0ADD"/>
    <w:rsid w:val="4F7E3725"/>
    <w:rsid w:val="4F7F6E88"/>
    <w:rsid w:val="4F80327F"/>
    <w:rsid w:val="4F812F57"/>
    <w:rsid w:val="4F83C1FE"/>
    <w:rsid w:val="4F868FCD"/>
    <w:rsid w:val="4F86CE5E"/>
    <w:rsid w:val="4F87E995"/>
    <w:rsid w:val="4F8803E2"/>
    <w:rsid w:val="4F88E49D"/>
    <w:rsid w:val="4F8943F3"/>
    <w:rsid w:val="4F8D21B1"/>
    <w:rsid w:val="4F8F2E0B"/>
    <w:rsid w:val="4F8F70C3"/>
    <w:rsid w:val="4F908DA5"/>
    <w:rsid w:val="4F920323"/>
    <w:rsid w:val="4F950B23"/>
    <w:rsid w:val="4F99696F"/>
    <w:rsid w:val="4F9D7C13"/>
    <w:rsid w:val="4FA28BE8"/>
    <w:rsid w:val="4FA3C21F"/>
    <w:rsid w:val="4FA44FC0"/>
    <w:rsid w:val="4FA6B918"/>
    <w:rsid w:val="4FA74AE6"/>
    <w:rsid w:val="4FA8DC03"/>
    <w:rsid w:val="4FAA0CCE"/>
    <w:rsid w:val="4FAD9760"/>
    <w:rsid w:val="4FB597E4"/>
    <w:rsid w:val="4FB62E36"/>
    <w:rsid w:val="4FBB5580"/>
    <w:rsid w:val="4FBC257F"/>
    <w:rsid w:val="4FBCDFF0"/>
    <w:rsid w:val="4FBD6DB5"/>
    <w:rsid w:val="4FC0AA88"/>
    <w:rsid w:val="4FC0F0A0"/>
    <w:rsid w:val="4FC50110"/>
    <w:rsid w:val="4FC563BB"/>
    <w:rsid w:val="4FCA3999"/>
    <w:rsid w:val="4FCB3C31"/>
    <w:rsid w:val="4FCBF12B"/>
    <w:rsid w:val="4FCBF79C"/>
    <w:rsid w:val="4FCEED55"/>
    <w:rsid w:val="4FD1FC46"/>
    <w:rsid w:val="4FD296E6"/>
    <w:rsid w:val="4FD455A4"/>
    <w:rsid w:val="4FD88BAF"/>
    <w:rsid w:val="4FDA9968"/>
    <w:rsid w:val="4FDBB01B"/>
    <w:rsid w:val="4FDC346D"/>
    <w:rsid w:val="4FDD20FE"/>
    <w:rsid w:val="4FE0AF81"/>
    <w:rsid w:val="4FE24729"/>
    <w:rsid w:val="4FE2C4C1"/>
    <w:rsid w:val="4FE46CB5"/>
    <w:rsid w:val="4FE5D7F3"/>
    <w:rsid w:val="4FE68A7C"/>
    <w:rsid w:val="4FE72C84"/>
    <w:rsid w:val="4FEA9B67"/>
    <w:rsid w:val="4FEBEE35"/>
    <w:rsid w:val="4FEFBF09"/>
    <w:rsid w:val="4FF0A2C2"/>
    <w:rsid w:val="4FF21DA2"/>
    <w:rsid w:val="4FF37DC8"/>
    <w:rsid w:val="4FF38518"/>
    <w:rsid w:val="4FF60C13"/>
    <w:rsid w:val="4FF87F51"/>
    <w:rsid w:val="4FF952C2"/>
    <w:rsid w:val="4FF97173"/>
    <w:rsid w:val="4FFEAA91"/>
    <w:rsid w:val="4FFF16A5"/>
    <w:rsid w:val="4FFFDBAF"/>
    <w:rsid w:val="5000A66D"/>
    <w:rsid w:val="5000A787"/>
    <w:rsid w:val="500174D6"/>
    <w:rsid w:val="5002404E"/>
    <w:rsid w:val="5003E962"/>
    <w:rsid w:val="500459AA"/>
    <w:rsid w:val="500605B9"/>
    <w:rsid w:val="5006A9DF"/>
    <w:rsid w:val="50079F45"/>
    <w:rsid w:val="501178AB"/>
    <w:rsid w:val="50186B05"/>
    <w:rsid w:val="501A4036"/>
    <w:rsid w:val="501DFF8B"/>
    <w:rsid w:val="501EB016"/>
    <w:rsid w:val="501F48E9"/>
    <w:rsid w:val="501FC41B"/>
    <w:rsid w:val="5020889E"/>
    <w:rsid w:val="502881E2"/>
    <w:rsid w:val="502ADBEA"/>
    <w:rsid w:val="502EBB57"/>
    <w:rsid w:val="50307A5D"/>
    <w:rsid w:val="5032EF23"/>
    <w:rsid w:val="50343241"/>
    <w:rsid w:val="5034A37D"/>
    <w:rsid w:val="5036A4AD"/>
    <w:rsid w:val="50376F0F"/>
    <w:rsid w:val="503A1A24"/>
    <w:rsid w:val="503D1EEB"/>
    <w:rsid w:val="503EC976"/>
    <w:rsid w:val="503F16C7"/>
    <w:rsid w:val="503F5F0F"/>
    <w:rsid w:val="503F9B20"/>
    <w:rsid w:val="50405B8E"/>
    <w:rsid w:val="5040EDDA"/>
    <w:rsid w:val="504408E0"/>
    <w:rsid w:val="504A10B8"/>
    <w:rsid w:val="504C754E"/>
    <w:rsid w:val="504CFE59"/>
    <w:rsid w:val="504D4EF9"/>
    <w:rsid w:val="504FA355"/>
    <w:rsid w:val="505293B7"/>
    <w:rsid w:val="5053CB93"/>
    <w:rsid w:val="50541100"/>
    <w:rsid w:val="50553219"/>
    <w:rsid w:val="505606C7"/>
    <w:rsid w:val="505A7786"/>
    <w:rsid w:val="505B2764"/>
    <w:rsid w:val="5063ECEA"/>
    <w:rsid w:val="5069F6C9"/>
    <w:rsid w:val="506B8496"/>
    <w:rsid w:val="506CF8B2"/>
    <w:rsid w:val="506E780C"/>
    <w:rsid w:val="506E93AA"/>
    <w:rsid w:val="506F5DC0"/>
    <w:rsid w:val="507587E0"/>
    <w:rsid w:val="50765981"/>
    <w:rsid w:val="50788CB6"/>
    <w:rsid w:val="507CD9DD"/>
    <w:rsid w:val="50802BD4"/>
    <w:rsid w:val="5080D0A6"/>
    <w:rsid w:val="5082350A"/>
    <w:rsid w:val="50837B67"/>
    <w:rsid w:val="50855927"/>
    <w:rsid w:val="508571F4"/>
    <w:rsid w:val="5086ACF7"/>
    <w:rsid w:val="508733AF"/>
    <w:rsid w:val="50880075"/>
    <w:rsid w:val="508E51C4"/>
    <w:rsid w:val="508EBB84"/>
    <w:rsid w:val="508EF131"/>
    <w:rsid w:val="50900557"/>
    <w:rsid w:val="5091AFC4"/>
    <w:rsid w:val="5091DFAB"/>
    <w:rsid w:val="509214AB"/>
    <w:rsid w:val="50922B49"/>
    <w:rsid w:val="50931F13"/>
    <w:rsid w:val="50984FC5"/>
    <w:rsid w:val="5098655E"/>
    <w:rsid w:val="50987828"/>
    <w:rsid w:val="50989E32"/>
    <w:rsid w:val="50998C8A"/>
    <w:rsid w:val="5099BB20"/>
    <w:rsid w:val="509D3A91"/>
    <w:rsid w:val="50A189AE"/>
    <w:rsid w:val="50A18E26"/>
    <w:rsid w:val="50A2ADF6"/>
    <w:rsid w:val="50A3ED0E"/>
    <w:rsid w:val="50A41FB2"/>
    <w:rsid w:val="50A55BDB"/>
    <w:rsid w:val="50A65073"/>
    <w:rsid w:val="50A8903A"/>
    <w:rsid w:val="50A9AE23"/>
    <w:rsid w:val="50AB3E21"/>
    <w:rsid w:val="50ABAFEF"/>
    <w:rsid w:val="50ABB42D"/>
    <w:rsid w:val="50B114E9"/>
    <w:rsid w:val="50B25858"/>
    <w:rsid w:val="50B28B39"/>
    <w:rsid w:val="50B3C9F7"/>
    <w:rsid w:val="50B64751"/>
    <w:rsid w:val="50B6F57B"/>
    <w:rsid w:val="50B7B30B"/>
    <w:rsid w:val="50B98318"/>
    <w:rsid w:val="50BBCEA4"/>
    <w:rsid w:val="50C44F59"/>
    <w:rsid w:val="50C45466"/>
    <w:rsid w:val="50C57581"/>
    <w:rsid w:val="50CBA737"/>
    <w:rsid w:val="50CCC7DF"/>
    <w:rsid w:val="50CE6E12"/>
    <w:rsid w:val="50CF9693"/>
    <w:rsid w:val="50D2F017"/>
    <w:rsid w:val="50D3AF48"/>
    <w:rsid w:val="50D6A673"/>
    <w:rsid w:val="50DD294F"/>
    <w:rsid w:val="50DEE8EE"/>
    <w:rsid w:val="50DF3A5C"/>
    <w:rsid w:val="50DF3BEB"/>
    <w:rsid w:val="50DF5335"/>
    <w:rsid w:val="50E0752E"/>
    <w:rsid w:val="50E47AEE"/>
    <w:rsid w:val="50E63572"/>
    <w:rsid w:val="50E8DCEE"/>
    <w:rsid w:val="50EBC359"/>
    <w:rsid w:val="50ED4CDD"/>
    <w:rsid w:val="50F1B75C"/>
    <w:rsid w:val="50F2B73D"/>
    <w:rsid w:val="50F3E888"/>
    <w:rsid w:val="50F518E4"/>
    <w:rsid w:val="50F9D9B7"/>
    <w:rsid w:val="50FAF393"/>
    <w:rsid w:val="50FBEE48"/>
    <w:rsid w:val="50FCC0F8"/>
    <w:rsid w:val="50FE4873"/>
    <w:rsid w:val="51000ABA"/>
    <w:rsid w:val="51009A06"/>
    <w:rsid w:val="51013D78"/>
    <w:rsid w:val="51042465"/>
    <w:rsid w:val="510B20FE"/>
    <w:rsid w:val="510B8CD6"/>
    <w:rsid w:val="510E2B28"/>
    <w:rsid w:val="510E8968"/>
    <w:rsid w:val="51120C30"/>
    <w:rsid w:val="5112A21B"/>
    <w:rsid w:val="5113960E"/>
    <w:rsid w:val="5113E38C"/>
    <w:rsid w:val="5115E702"/>
    <w:rsid w:val="5116771A"/>
    <w:rsid w:val="5118F28A"/>
    <w:rsid w:val="511953A7"/>
    <w:rsid w:val="5119FEF0"/>
    <w:rsid w:val="511BB511"/>
    <w:rsid w:val="511C1184"/>
    <w:rsid w:val="51216D44"/>
    <w:rsid w:val="512269FA"/>
    <w:rsid w:val="51227A1A"/>
    <w:rsid w:val="5122A08F"/>
    <w:rsid w:val="5122E426"/>
    <w:rsid w:val="512439CE"/>
    <w:rsid w:val="5124F0C5"/>
    <w:rsid w:val="5126E485"/>
    <w:rsid w:val="5127343D"/>
    <w:rsid w:val="512C69B4"/>
    <w:rsid w:val="512CFA7D"/>
    <w:rsid w:val="512EC3ED"/>
    <w:rsid w:val="5131189E"/>
    <w:rsid w:val="513342E1"/>
    <w:rsid w:val="51336648"/>
    <w:rsid w:val="513397E0"/>
    <w:rsid w:val="5136CCB1"/>
    <w:rsid w:val="5139E703"/>
    <w:rsid w:val="513A0BE0"/>
    <w:rsid w:val="513A3C6C"/>
    <w:rsid w:val="513ACD23"/>
    <w:rsid w:val="514135CD"/>
    <w:rsid w:val="51416FCA"/>
    <w:rsid w:val="5142DDB7"/>
    <w:rsid w:val="514392B6"/>
    <w:rsid w:val="5146E975"/>
    <w:rsid w:val="514892A3"/>
    <w:rsid w:val="5149B7B8"/>
    <w:rsid w:val="514C104D"/>
    <w:rsid w:val="514C3D99"/>
    <w:rsid w:val="514C8C87"/>
    <w:rsid w:val="514F6F8B"/>
    <w:rsid w:val="5150FBD6"/>
    <w:rsid w:val="5156F7AD"/>
    <w:rsid w:val="51573C08"/>
    <w:rsid w:val="5157E411"/>
    <w:rsid w:val="515AC081"/>
    <w:rsid w:val="515B62C3"/>
    <w:rsid w:val="515BE76A"/>
    <w:rsid w:val="515C7BBD"/>
    <w:rsid w:val="515CA08E"/>
    <w:rsid w:val="515EE3B3"/>
    <w:rsid w:val="515F12AC"/>
    <w:rsid w:val="516185EE"/>
    <w:rsid w:val="51618B82"/>
    <w:rsid w:val="51628D0B"/>
    <w:rsid w:val="516372B2"/>
    <w:rsid w:val="51638C1F"/>
    <w:rsid w:val="51655CDF"/>
    <w:rsid w:val="516598C0"/>
    <w:rsid w:val="5165B5C1"/>
    <w:rsid w:val="5166EE40"/>
    <w:rsid w:val="516762EF"/>
    <w:rsid w:val="516763B7"/>
    <w:rsid w:val="5168818F"/>
    <w:rsid w:val="51695694"/>
    <w:rsid w:val="51699FEA"/>
    <w:rsid w:val="516DBD60"/>
    <w:rsid w:val="516E5DCB"/>
    <w:rsid w:val="516E76BA"/>
    <w:rsid w:val="51709AD3"/>
    <w:rsid w:val="51717258"/>
    <w:rsid w:val="51723022"/>
    <w:rsid w:val="51767E73"/>
    <w:rsid w:val="5178820F"/>
    <w:rsid w:val="51794F2C"/>
    <w:rsid w:val="517A275E"/>
    <w:rsid w:val="517C5805"/>
    <w:rsid w:val="517C981F"/>
    <w:rsid w:val="517FFC23"/>
    <w:rsid w:val="518274FE"/>
    <w:rsid w:val="51868D84"/>
    <w:rsid w:val="51896888"/>
    <w:rsid w:val="518C0F48"/>
    <w:rsid w:val="518D77B7"/>
    <w:rsid w:val="5193299C"/>
    <w:rsid w:val="51937596"/>
    <w:rsid w:val="5195C84F"/>
    <w:rsid w:val="5197DD8D"/>
    <w:rsid w:val="51985152"/>
    <w:rsid w:val="519D5EFF"/>
    <w:rsid w:val="519DA0EE"/>
    <w:rsid w:val="51A08900"/>
    <w:rsid w:val="51A2A6F4"/>
    <w:rsid w:val="51A2F67F"/>
    <w:rsid w:val="51A508AB"/>
    <w:rsid w:val="51A56D23"/>
    <w:rsid w:val="51A68835"/>
    <w:rsid w:val="51A76E99"/>
    <w:rsid w:val="51A7F6C2"/>
    <w:rsid w:val="51A836D6"/>
    <w:rsid w:val="51AC05AC"/>
    <w:rsid w:val="51B0D8E4"/>
    <w:rsid w:val="51B5B9E9"/>
    <w:rsid w:val="51B5E023"/>
    <w:rsid w:val="51B60065"/>
    <w:rsid w:val="51B6697E"/>
    <w:rsid w:val="51B66E29"/>
    <w:rsid w:val="51B6DC42"/>
    <w:rsid w:val="51B7738B"/>
    <w:rsid w:val="51B88403"/>
    <w:rsid w:val="51B9A378"/>
    <w:rsid w:val="51B9F32B"/>
    <w:rsid w:val="51BB88FB"/>
    <w:rsid w:val="51BC9DC6"/>
    <w:rsid w:val="51BDD458"/>
    <w:rsid w:val="51C2F8E7"/>
    <w:rsid w:val="51C3DE80"/>
    <w:rsid w:val="51C80A23"/>
    <w:rsid w:val="51CA5F92"/>
    <w:rsid w:val="51CD2719"/>
    <w:rsid w:val="51CF54D7"/>
    <w:rsid w:val="51D164A2"/>
    <w:rsid w:val="51D1ADEC"/>
    <w:rsid w:val="51D201D4"/>
    <w:rsid w:val="51D2398A"/>
    <w:rsid w:val="51D46328"/>
    <w:rsid w:val="51DA23D3"/>
    <w:rsid w:val="51DA3D16"/>
    <w:rsid w:val="51DA4E16"/>
    <w:rsid w:val="51DA4E4F"/>
    <w:rsid w:val="51DACFC8"/>
    <w:rsid w:val="51DB2B81"/>
    <w:rsid w:val="51DC29F1"/>
    <w:rsid w:val="51DDAE4C"/>
    <w:rsid w:val="51DFA30A"/>
    <w:rsid w:val="51E0D266"/>
    <w:rsid w:val="51E7E025"/>
    <w:rsid w:val="51E81BA9"/>
    <w:rsid w:val="51E883B6"/>
    <w:rsid w:val="51EB73B6"/>
    <w:rsid w:val="51EE3F83"/>
    <w:rsid w:val="51F06AFF"/>
    <w:rsid w:val="51F1B400"/>
    <w:rsid w:val="51F4B034"/>
    <w:rsid w:val="51F4DEB6"/>
    <w:rsid w:val="51F645C0"/>
    <w:rsid w:val="51F6C77B"/>
    <w:rsid w:val="51FA792D"/>
    <w:rsid w:val="51FAD6C5"/>
    <w:rsid w:val="51FB48B0"/>
    <w:rsid w:val="51FDD2C9"/>
    <w:rsid w:val="520568B0"/>
    <w:rsid w:val="5205F2BD"/>
    <w:rsid w:val="5206CEB2"/>
    <w:rsid w:val="52073321"/>
    <w:rsid w:val="520AD506"/>
    <w:rsid w:val="520B2062"/>
    <w:rsid w:val="520C4661"/>
    <w:rsid w:val="520F631C"/>
    <w:rsid w:val="52125DED"/>
    <w:rsid w:val="5213E6BB"/>
    <w:rsid w:val="5214A749"/>
    <w:rsid w:val="521725E2"/>
    <w:rsid w:val="5220D3BB"/>
    <w:rsid w:val="52227D58"/>
    <w:rsid w:val="52246F5B"/>
    <w:rsid w:val="52249B71"/>
    <w:rsid w:val="52265FD4"/>
    <w:rsid w:val="52284561"/>
    <w:rsid w:val="52298F26"/>
    <w:rsid w:val="522B1CDD"/>
    <w:rsid w:val="522ECB71"/>
    <w:rsid w:val="52305838"/>
    <w:rsid w:val="52340818"/>
    <w:rsid w:val="52349410"/>
    <w:rsid w:val="5235F922"/>
    <w:rsid w:val="5236907E"/>
    <w:rsid w:val="5236DE4D"/>
    <w:rsid w:val="523FACB6"/>
    <w:rsid w:val="5241B058"/>
    <w:rsid w:val="5241D810"/>
    <w:rsid w:val="5243F2F3"/>
    <w:rsid w:val="52455623"/>
    <w:rsid w:val="5247A286"/>
    <w:rsid w:val="5248AC99"/>
    <w:rsid w:val="524B2558"/>
    <w:rsid w:val="5250D304"/>
    <w:rsid w:val="525229F0"/>
    <w:rsid w:val="525490C4"/>
    <w:rsid w:val="52559809"/>
    <w:rsid w:val="52573FBD"/>
    <w:rsid w:val="525A4A69"/>
    <w:rsid w:val="525A862C"/>
    <w:rsid w:val="525CA8E7"/>
    <w:rsid w:val="525E80A9"/>
    <w:rsid w:val="52610432"/>
    <w:rsid w:val="52618E19"/>
    <w:rsid w:val="52622EB6"/>
    <w:rsid w:val="52676542"/>
    <w:rsid w:val="526782EF"/>
    <w:rsid w:val="5267E204"/>
    <w:rsid w:val="5267F70A"/>
    <w:rsid w:val="52690AEC"/>
    <w:rsid w:val="526985EC"/>
    <w:rsid w:val="526B05DA"/>
    <w:rsid w:val="526BBB33"/>
    <w:rsid w:val="526D95F8"/>
    <w:rsid w:val="52709F26"/>
    <w:rsid w:val="52721CE1"/>
    <w:rsid w:val="52747EDB"/>
    <w:rsid w:val="5277B01E"/>
    <w:rsid w:val="52787415"/>
    <w:rsid w:val="52796615"/>
    <w:rsid w:val="5279A7B0"/>
    <w:rsid w:val="527C63AD"/>
    <w:rsid w:val="527DEC3E"/>
    <w:rsid w:val="528147AB"/>
    <w:rsid w:val="52824B07"/>
    <w:rsid w:val="5283BCCA"/>
    <w:rsid w:val="5283F423"/>
    <w:rsid w:val="5288E848"/>
    <w:rsid w:val="5289B1CB"/>
    <w:rsid w:val="5289CF4A"/>
    <w:rsid w:val="528EA52F"/>
    <w:rsid w:val="5290A3BE"/>
    <w:rsid w:val="5290E2E2"/>
    <w:rsid w:val="5293F112"/>
    <w:rsid w:val="5296541C"/>
    <w:rsid w:val="52968CB5"/>
    <w:rsid w:val="529820EC"/>
    <w:rsid w:val="5299FBB7"/>
    <w:rsid w:val="529E7922"/>
    <w:rsid w:val="529FB9D1"/>
    <w:rsid w:val="52A600BF"/>
    <w:rsid w:val="52A6A191"/>
    <w:rsid w:val="52A7CD48"/>
    <w:rsid w:val="52A8A886"/>
    <w:rsid w:val="52A93A4E"/>
    <w:rsid w:val="52AA682B"/>
    <w:rsid w:val="52AB9E97"/>
    <w:rsid w:val="52B5CC81"/>
    <w:rsid w:val="52B63CA0"/>
    <w:rsid w:val="52B85394"/>
    <w:rsid w:val="52B8CACF"/>
    <w:rsid w:val="52BB1DA0"/>
    <w:rsid w:val="52C039DC"/>
    <w:rsid w:val="52C1CB77"/>
    <w:rsid w:val="52C20C04"/>
    <w:rsid w:val="52C25D85"/>
    <w:rsid w:val="52C5F7DD"/>
    <w:rsid w:val="52C8431A"/>
    <w:rsid w:val="52C8BE0E"/>
    <w:rsid w:val="52CB844A"/>
    <w:rsid w:val="52CD9D6C"/>
    <w:rsid w:val="52CDA822"/>
    <w:rsid w:val="52CE709E"/>
    <w:rsid w:val="52D0751A"/>
    <w:rsid w:val="52D3AACF"/>
    <w:rsid w:val="52D4F4E2"/>
    <w:rsid w:val="52DB3388"/>
    <w:rsid w:val="52DC79D3"/>
    <w:rsid w:val="52DDCE12"/>
    <w:rsid w:val="52E624A3"/>
    <w:rsid w:val="52E80DFA"/>
    <w:rsid w:val="52E905E6"/>
    <w:rsid w:val="52EB8887"/>
    <w:rsid w:val="52EDA5DD"/>
    <w:rsid w:val="52F1148C"/>
    <w:rsid w:val="52F16950"/>
    <w:rsid w:val="52F202FD"/>
    <w:rsid w:val="52F725F3"/>
    <w:rsid w:val="52F8264E"/>
    <w:rsid w:val="52F82E03"/>
    <w:rsid w:val="52F973BC"/>
    <w:rsid w:val="52FE66F4"/>
    <w:rsid w:val="530239BE"/>
    <w:rsid w:val="5303B550"/>
    <w:rsid w:val="5306E25B"/>
    <w:rsid w:val="53074894"/>
    <w:rsid w:val="530A55BE"/>
    <w:rsid w:val="530C1DE4"/>
    <w:rsid w:val="5310638C"/>
    <w:rsid w:val="53125C26"/>
    <w:rsid w:val="5313B90E"/>
    <w:rsid w:val="5314EB6C"/>
    <w:rsid w:val="5314FD6B"/>
    <w:rsid w:val="531544ED"/>
    <w:rsid w:val="5315C425"/>
    <w:rsid w:val="5315D8B6"/>
    <w:rsid w:val="53174C96"/>
    <w:rsid w:val="53177676"/>
    <w:rsid w:val="53202587"/>
    <w:rsid w:val="53261806"/>
    <w:rsid w:val="53281A1F"/>
    <w:rsid w:val="532A7EDD"/>
    <w:rsid w:val="532C6925"/>
    <w:rsid w:val="532D9346"/>
    <w:rsid w:val="532FA071"/>
    <w:rsid w:val="5331FFDB"/>
    <w:rsid w:val="53329C0C"/>
    <w:rsid w:val="5333BAA1"/>
    <w:rsid w:val="5336F101"/>
    <w:rsid w:val="533BB144"/>
    <w:rsid w:val="533C3B53"/>
    <w:rsid w:val="53428560"/>
    <w:rsid w:val="53428634"/>
    <w:rsid w:val="5342CC05"/>
    <w:rsid w:val="534617EB"/>
    <w:rsid w:val="534A39B3"/>
    <w:rsid w:val="534B9E28"/>
    <w:rsid w:val="534FA797"/>
    <w:rsid w:val="534FD7F0"/>
    <w:rsid w:val="53504B2C"/>
    <w:rsid w:val="5353EF30"/>
    <w:rsid w:val="5354B2E3"/>
    <w:rsid w:val="535620F7"/>
    <w:rsid w:val="53568DBA"/>
    <w:rsid w:val="535728DD"/>
    <w:rsid w:val="5357C561"/>
    <w:rsid w:val="5358E8CA"/>
    <w:rsid w:val="53594A9A"/>
    <w:rsid w:val="53596313"/>
    <w:rsid w:val="535CAFFE"/>
    <w:rsid w:val="535D6E3C"/>
    <w:rsid w:val="535E2E18"/>
    <w:rsid w:val="53637E73"/>
    <w:rsid w:val="53671443"/>
    <w:rsid w:val="5368B64C"/>
    <w:rsid w:val="53690F18"/>
    <w:rsid w:val="53699086"/>
    <w:rsid w:val="5369AF5A"/>
    <w:rsid w:val="536B347F"/>
    <w:rsid w:val="536DC9C1"/>
    <w:rsid w:val="536DF357"/>
    <w:rsid w:val="536ED541"/>
    <w:rsid w:val="5372AC31"/>
    <w:rsid w:val="5374DCDF"/>
    <w:rsid w:val="537A9129"/>
    <w:rsid w:val="537D2DFC"/>
    <w:rsid w:val="5385DBA3"/>
    <w:rsid w:val="5387F20B"/>
    <w:rsid w:val="538CC9D5"/>
    <w:rsid w:val="53916C81"/>
    <w:rsid w:val="5391DFF9"/>
    <w:rsid w:val="5394AA07"/>
    <w:rsid w:val="5397807B"/>
    <w:rsid w:val="53984076"/>
    <w:rsid w:val="539894D9"/>
    <w:rsid w:val="53990DD6"/>
    <w:rsid w:val="539957EB"/>
    <w:rsid w:val="539A6584"/>
    <w:rsid w:val="539AEA46"/>
    <w:rsid w:val="539C12C5"/>
    <w:rsid w:val="539C9E29"/>
    <w:rsid w:val="53A052F1"/>
    <w:rsid w:val="53A1681E"/>
    <w:rsid w:val="53A381DA"/>
    <w:rsid w:val="53A7A3B2"/>
    <w:rsid w:val="53A7E827"/>
    <w:rsid w:val="53A9CCFB"/>
    <w:rsid w:val="53AB8164"/>
    <w:rsid w:val="53AD577C"/>
    <w:rsid w:val="53AF7C3E"/>
    <w:rsid w:val="53B0974B"/>
    <w:rsid w:val="53B09FCA"/>
    <w:rsid w:val="53B1D617"/>
    <w:rsid w:val="53BA8321"/>
    <w:rsid w:val="53BA841F"/>
    <w:rsid w:val="53BB1469"/>
    <w:rsid w:val="53BF151F"/>
    <w:rsid w:val="53C01920"/>
    <w:rsid w:val="53C06BD2"/>
    <w:rsid w:val="53C2027B"/>
    <w:rsid w:val="53C40FDD"/>
    <w:rsid w:val="53C6C721"/>
    <w:rsid w:val="53C6E500"/>
    <w:rsid w:val="53C9ABBD"/>
    <w:rsid w:val="53CCA95B"/>
    <w:rsid w:val="53CD8FA4"/>
    <w:rsid w:val="53CE3626"/>
    <w:rsid w:val="53CE7229"/>
    <w:rsid w:val="53D24780"/>
    <w:rsid w:val="53D27CE1"/>
    <w:rsid w:val="53D2E287"/>
    <w:rsid w:val="53D57860"/>
    <w:rsid w:val="53D986DD"/>
    <w:rsid w:val="53DAE289"/>
    <w:rsid w:val="53DD97BC"/>
    <w:rsid w:val="53DDA72A"/>
    <w:rsid w:val="53E0CE9E"/>
    <w:rsid w:val="53E16DFB"/>
    <w:rsid w:val="53E25626"/>
    <w:rsid w:val="53E376E3"/>
    <w:rsid w:val="53E6D099"/>
    <w:rsid w:val="53E77765"/>
    <w:rsid w:val="53EBBC8B"/>
    <w:rsid w:val="53EBCE0F"/>
    <w:rsid w:val="53EFECFA"/>
    <w:rsid w:val="53F04CB4"/>
    <w:rsid w:val="53F23354"/>
    <w:rsid w:val="53F2B48D"/>
    <w:rsid w:val="53F31918"/>
    <w:rsid w:val="53F42B64"/>
    <w:rsid w:val="53F63669"/>
    <w:rsid w:val="53F63ECD"/>
    <w:rsid w:val="53F84498"/>
    <w:rsid w:val="53F87261"/>
    <w:rsid w:val="53F8E035"/>
    <w:rsid w:val="53FA510A"/>
    <w:rsid w:val="53FA63E2"/>
    <w:rsid w:val="53FA9709"/>
    <w:rsid w:val="53FE653E"/>
    <w:rsid w:val="53FF61C9"/>
    <w:rsid w:val="5401BE33"/>
    <w:rsid w:val="5402CA75"/>
    <w:rsid w:val="540347F9"/>
    <w:rsid w:val="5403D546"/>
    <w:rsid w:val="5405C27F"/>
    <w:rsid w:val="54065972"/>
    <w:rsid w:val="54092786"/>
    <w:rsid w:val="540B004D"/>
    <w:rsid w:val="540B2B24"/>
    <w:rsid w:val="540B4682"/>
    <w:rsid w:val="540B7B7E"/>
    <w:rsid w:val="540DF701"/>
    <w:rsid w:val="540E0F24"/>
    <w:rsid w:val="54130D5F"/>
    <w:rsid w:val="54134B94"/>
    <w:rsid w:val="54142384"/>
    <w:rsid w:val="5416A681"/>
    <w:rsid w:val="5416AE3F"/>
    <w:rsid w:val="54176842"/>
    <w:rsid w:val="54181CDF"/>
    <w:rsid w:val="541AF27D"/>
    <w:rsid w:val="541B41CA"/>
    <w:rsid w:val="541F3641"/>
    <w:rsid w:val="541F4D3C"/>
    <w:rsid w:val="541F51A4"/>
    <w:rsid w:val="542474AA"/>
    <w:rsid w:val="54276B2F"/>
    <w:rsid w:val="54277F8E"/>
    <w:rsid w:val="542847B8"/>
    <w:rsid w:val="54296F5A"/>
    <w:rsid w:val="542A07A0"/>
    <w:rsid w:val="542C5DD5"/>
    <w:rsid w:val="542D61AA"/>
    <w:rsid w:val="542D6E3F"/>
    <w:rsid w:val="542DE4E9"/>
    <w:rsid w:val="542F5C36"/>
    <w:rsid w:val="54325D89"/>
    <w:rsid w:val="5432DBDA"/>
    <w:rsid w:val="54334ADF"/>
    <w:rsid w:val="5434AEC8"/>
    <w:rsid w:val="5437B564"/>
    <w:rsid w:val="54380F75"/>
    <w:rsid w:val="543A5861"/>
    <w:rsid w:val="543E06FB"/>
    <w:rsid w:val="543EA3A0"/>
    <w:rsid w:val="543F6D78"/>
    <w:rsid w:val="543FC57D"/>
    <w:rsid w:val="5445313D"/>
    <w:rsid w:val="544555E7"/>
    <w:rsid w:val="54475F6F"/>
    <w:rsid w:val="544C0B7C"/>
    <w:rsid w:val="54506F91"/>
    <w:rsid w:val="54521A0B"/>
    <w:rsid w:val="54524A34"/>
    <w:rsid w:val="54549468"/>
    <w:rsid w:val="5457C6CD"/>
    <w:rsid w:val="545E2E55"/>
    <w:rsid w:val="54619442"/>
    <w:rsid w:val="546509DC"/>
    <w:rsid w:val="54673C55"/>
    <w:rsid w:val="546BC131"/>
    <w:rsid w:val="546BF6A0"/>
    <w:rsid w:val="546D1DDC"/>
    <w:rsid w:val="546D24F1"/>
    <w:rsid w:val="546E046D"/>
    <w:rsid w:val="546FC12D"/>
    <w:rsid w:val="54713A2B"/>
    <w:rsid w:val="54719B3E"/>
    <w:rsid w:val="54772A22"/>
    <w:rsid w:val="5477943C"/>
    <w:rsid w:val="547C8EC8"/>
    <w:rsid w:val="547F7A22"/>
    <w:rsid w:val="547FEF82"/>
    <w:rsid w:val="5486EAF3"/>
    <w:rsid w:val="5488E98A"/>
    <w:rsid w:val="5488FF6C"/>
    <w:rsid w:val="548BC6D1"/>
    <w:rsid w:val="548C7F2E"/>
    <w:rsid w:val="548DE194"/>
    <w:rsid w:val="548EACAE"/>
    <w:rsid w:val="548F7EC5"/>
    <w:rsid w:val="54902272"/>
    <w:rsid w:val="54926143"/>
    <w:rsid w:val="54952B11"/>
    <w:rsid w:val="54959160"/>
    <w:rsid w:val="5497604B"/>
    <w:rsid w:val="5497EB7A"/>
    <w:rsid w:val="54980928"/>
    <w:rsid w:val="549965CC"/>
    <w:rsid w:val="54996AD5"/>
    <w:rsid w:val="549A452A"/>
    <w:rsid w:val="549C07F3"/>
    <w:rsid w:val="549CF55F"/>
    <w:rsid w:val="54A14328"/>
    <w:rsid w:val="54A1C68E"/>
    <w:rsid w:val="54A2E8D6"/>
    <w:rsid w:val="54A53477"/>
    <w:rsid w:val="54A9933B"/>
    <w:rsid w:val="54AAE01A"/>
    <w:rsid w:val="54AB6862"/>
    <w:rsid w:val="54ACA2C2"/>
    <w:rsid w:val="54AECD13"/>
    <w:rsid w:val="54B499E3"/>
    <w:rsid w:val="54B55F9E"/>
    <w:rsid w:val="54B58383"/>
    <w:rsid w:val="54B81516"/>
    <w:rsid w:val="54BB1B69"/>
    <w:rsid w:val="54C15833"/>
    <w:rsid w:val="54C39CF8"/>
    <w:rsid w:val="54C50523"/>
    <w:rsid w:val="54C6FAF6"/>
    <w:rsid w:val="54C737A3"/>
    <w:rsid w:val="54C76D7A"/>
    <w:rsid w:val="54CA08E6"/>
    <w:rsid w:val="54CC60DF"/>
    <w:rsid w:val="54CC6DFF"/>
    <w:rsid w:val="54CC85D5"/>
    <w:rsid w:val="54CF8B02"/>
    <w:rsid w:val="54D2B1B7"/>
    <w:rsid w:val="54D33A2D"/>
    <w:rsid w:val="54D4266C"/>
    <w:rsid w:val="54D58B6C"/>
    <w:rsid w:val="54D5D6E7"/>
    <w:rsid w:val="54D98C23"/>
    <w:rsid w:val="54DB1F40"/>
    <w:rsid w:val="54DF176A"/>
    <w:rsid w:val="54DFAC34"/>
    <w:rsid w:val="54E20409"/>
    <w:rsid w:val="54E285A0"/>
    <w:rsid w:val="54E52A36"/>
    <w:rsid w:val="54E5D75C"/>
    <w:rsid w:val="54E7AA58"/>
    <w:rsid w:val="54E85ED8"/>
    <w:rsid w:val="54EA8FCA"/>
    <w:rsid w:val="54EAE613"/>
    <w:rsid w:val="54EB6470"/>
    <w:rsid w:val="54EB9B0A"/>
    <w:rsid w:val="54EE0699"/>
    <w:rsid w:val="54EE47F7"/>
    <w:rsid w:val="54EF128B"/>
    <w:rsid w:val="54EF3FDB"/>
    <w:rsid w:val="54F414A2"/>
    <w:rsid w:val="54F5D8AB"/>
    <w:rsid w:val="54F6545D"/>
    <w:rsid w:val="54F65CD4"/>
    <w:rsid w:val="54FA5851"/>
    <w:rsid w:val="54FCBE7C"/>
    <w:rsid w:val="55004FDD"/>
    <w:rsid w:val="55033323"/>
    <w:rsid w:val="5503EA22"/>
    <w:rsid w:val="5504D652"/>
    <w:rsid w:val="550BE86B"/>
    <w:rsid w:val="550DDD4C"/>
    <w:rsid w:val="550F85C2"/>
    <w:rsid w:val="5511A1AD"/>
    <w:rsid w:val="5513426F"/>
    <w:rsid w:val="551396E0"/>
    <w:rsid w:val="5515E668"/>
    <w:rsid w:val="5516189D"/>
    <w:rsid w:val="55174EA3"/>
    <w:rsid w:val="5517E00A"/>
    <w:rsid w:val="5518160B"/>
    <w:rsid w:val="5519C49F"/>
    <w:rsid w:val="551B47EC"/>
    <w:rsid w:val="551C1B42"/>
    <w:rsid w:val="551D84C3"/>
    <w:rsid w:val="551D97BD"/>
    <w:rsid w:val="551E66F9"/>
    <w:rsid w:val="551E6DBD"/>
    <w:rsid w:val="551FE487"/>
    <w:rsid w:val="55207C6F"/>
    <w:rsid w:val="5520EA9D"/>
    <w:rsid w:val="55221169"/>
    <w:rsid w:val="55227B03"/>
    <w:rsid w:val="5522F828"/>
    <w:rsid w:val="55230CC5"/>
    <w:rsid w:val="5523FECF"/>
    <w:rsid w:val="5524CC34"/>
    <w:rsid w:val="5524EA19"/>
    <w:rsid w:val="5524EF5D"/>
    <w:rsid w:val="55264835"/>
    <w:rsid w:val="552890B9"/>
    <w:rsid w:val="55293B08"/>
    <w:rsid w:val="552DBBD1"/>
    <w:rsid w:val="55315103"/>
    <w:rsid w:val="55316C4A"/>
    <w:rsid w:val="55319417"/>
    <w:rsid w:val="5531ED68"/>
    <w:rsid w:val="55364CFF"/>
    <w:rsid w:val="55368555"/>
    <w:rsid w:val="5537A195"/>
    <w:rsid w:val="55399714"/>
    <w:rsid w:val="553A1FE1"/>
    <w:rsid w:val="553A6BE7"/>
    <w:rsid w:val="553B1D79"/>
    <w:rsid w:val="553E50D4"/>
    <w:rsid w:val="553EF0A8"/>
    <w:rsid w:val="553FA871"/>
    <w:rsid w:val="55408125"/>
    <w:rsid w:val="55424B5B"/>
    <w:rsid w:val="5545BD3F"/>
    <w:rsid w:val="5546185E"/>
    <w:rsid w:val="55475FAE"/>
    <w:rsid w:val="554A64E1"/>
    <w:rsid w:val="554AE0DD"/>
    <w:rsid w:val="554B7099"/>
    <w:rsid w:val="554E7E0D"/>
    <w:rsid w:val="554EF930"/>
    <w:rsid w:val="5550BA9E"/>
    <w:rsid w:val="55514C8B"/>
    <w:rsid w:val="55515B22"/>
    <w:rsid w:val="55572F8B"/>
    <w:rsid w:val="555743A9"/>
    <w:rsid w:val="555785A1"/>
    <w:rsid w:val="5557E939"/>
    <w:rsid w:val="55581887"/>
    <w:rsid w:val="555C0D13"/>
    <w:rsid w:val="555F131E"/>
    <w:rsid w:val="5560B606"/>
    <w:rsid w:val="5562FEF0"/>
    <w:rsid w:val="55652D24"/>
    <w:rsid w:val="5565BE09"/>
    <w:rsid w:val="55660158"/>
    <w:rsid w:val="55665B6A"/>
    <w:rsid w:val="5567FAF6"/>
    <w:rsid w:val="556A428A"/>
    <w:rsid w:val="556DB5B2"/>
    <w:rsid w:val="55763780"/>
    <w:rsid w:val="557707A7"/>
    <w:rsid w:val="557707C6"/>
    <w:rsid w:val="5578CCFE"/>
    <w:rsid w:val="557C22C7"/>
    <w:rsid w:val="557C9EFF"/>
    <w:rsid w:val="5580C32E"/>
    <w:rsid w:val="5581007E"/>
    <w:rsid w:val="5582BB7C"/>
    <w:rsid w:val="5585AD36"/>
    <w:rsid w:val="55862D28"/>
    <w:rsid w:val="5586C1A8"/>
    <w:rsid w:val="55877D00"/>
    <w:rsid w:val="5587B9A2"/>
    <w:rsid w:val="5588820F"/>
    <w:rsid w:val="558B242E"/>
    <w:rsid w:val="558B5349"/>
    <w:rsid w:val="558B7ABA"/>
    <w:rsid w:val="558B8721"/>
    <w:rsid w:val="558B9C33"/>
    <w:rsid w:val="558FC6FC"/>
    <w:rsid w:val="559128E1"/>
    <w:rsid w:val="55926CBF"/>
    <w:rsid w:val="55948C02"/>
    <w:rsid w:val="559498C5"/>
    <w:rsid w:val="5595D951"/>
    <w:rsid w:val="5597E2AD"/>
    <w:rsid w:val="559A0648"/>
    <w:rsid w:val="559C1681"/>
    <w:rsid w:val="559DFE2F"/>
    <w:rsid w:val="559F951A"/>
    <w:rsid w:val="55A33D5D"/>
    <w:rsid w:val="55A7BCE3"/>
    <w:rsid w:val="55A87E54"/>
    <w:rsid w:val="55A8E14E"/>
    <w:rsid w:val="55AA4607"/>
    <w:rsid w:val="55ACFFE0"/>
    <w:rsid w:val="55AFE045"/>
    <w:rsid w:val="55B7C395"/>
    <w:rsid w:val="55B82926"/>
    <w:rsid w:val="55B877A0"/>
    <w:rsid w:val="55B994C7"/>
    <w:rsid w:val="55BB4B69"/>
    <w:rsid w:val="55BC6C48"/>
    <w:rsid w:val="55BCFC0F"/>
    <w:rsid w:val="55BE0A69"/>
    <w:rsid w:val="55BFA5BD"/>
    <w:rsid w:val="55C3BA27"/>
    <w:rsid w:val="55C56689"/>
    <w:rsid w:val="55C95EDC"/>
    <w:rsid w:val="55CCA449"/>
    <w:rsid w:val="55CD213E"/>
    <w:rsid w:val="55CD79EB"/>
    <w:rsid w:val="55D640C0"/>
    <w:rsid w:val="55DA355A"/>
    <w:rsid w:val="55DB14DD"/>
    <w:rsid w:val="55DB2050"/>
    <w:rsid w:val="55DC465C"/>
    <w:rsid w:val="55DDD9E6"/>
    <w:rsid w:val="55E03214"/>
    <w:rsid w:val="55E34317"/>
    <w:rsid w:val="55E3E93A"/>
    <w:rsid w:val="55E4B8AB"/>
    <w:rsid w:val="55E4E712"/>
    <w:rsid w:val="55E6131A"/>
    <w:rsid w:val="55E6D8D3"/>
    <w:rsid w:val="55E77E0B"/>
    <w:rsid w:val="55E846BF"/>
    <w:rsid w:val="55EEBBD0"/>
    <w:rsid w:val="55EEE6DC"/>
    <w:rsid w:val="55F03D75"/>
    <w:rsid w:val="55F17862"/>
    <w:rsid w:val="55F24EF1"/>
    <w:rsid w:val="55F4AFD1"/>
    <w:rsid w:val="55F6AD3F"/>
    <w:rsid w:val="55F75E51"/>
    <w:rsid w:val="55F8208C"/>
    <w:rsid w:val="55F868A4"/>
    <w:rsid w:val="55FC3699"/>
    <w:rsid w:val="55FC8DA6"/>
    <w:rsid w:val="55FE35D4"/>
    <w:rsid w:val="55FE56E9"/>
    <w:rsid w:val="56001777"/>
    <w:rsid w:val="5600ABBE"/>
    <w:rsid w:val="56057FA3"/>
    <w:rsid w:val="5609409B"/>
    <w:rsid w:val="560C7017"/>
    <w:rsid w:val="560D2BD0"/>
    <w:rsid w:val="5611126D"/>
    <w:rsid w:val="5611BDDB"/>
    <w:rsid w:val="56148B53"/>
    <w:rsid w:val="561743DC"/>
    <w:rsid w:val="56197E24"/>
    <w:rsid w:val="561B1B56"/>
    <w:rsid w:val="561B3E50"/>
    <w:rsid w:val="561B42FA"/>
    <w:rsid w:val="562070F3"/>
    <w:rsid w:val="56234A30"/>
    <w:rsid w:val="5623F83C"/>
    <w:rsid w:val="5624D67B"/>
    <w:rsid w:val="5625FD35"/>
    <w:rsid w:val="5626B3C1"/>
    <w:rsid w:val="562979CA"/>
    <w:rsid w:val="562A1E73"/>
    <w:rsid w:val="562AAE68"/>
    <w:rsid w:val="562FF7BE"/>
    <w:rsid w:val="5630E47E"/>
    <w:rsid w:val="5632BED1"/>
    <w:rsid w:val="5634F711"/>
    <w:rsid w:val="563857BD"/>
    <w:rsid w:val="563E74D8"/>
    <w:rsid w:val="563F56C9"/>
    <w:rsid w:val="56424049"/>
    <w:rsid w:val="5644A63A"/>
    <w:rsid w:val="56457951"/>
    <w:rsid w:val="56461DFC"/>
    <w:rsid w:val="564BE577"/>
    <w:rsid w:val="564C9B51"/>
    <w:rsid w:val="564FC1DA"/>
    <w:rsid w:val="5650FF35"/>
    <w:rsid w:val="5652493A"/>
    <w:rsid w:val="5654A489"/>
    <w:rsid w:val="565FFC8F"/>
    <w:rsid w:val="5661740F"/>
    <w:rsid w:val="56630D58"/>
    <w:rsid w:val="5663AAF1"/>
    <w:rsid w:val="5664530A"/>
    <w:rsid w:val="566518AE"/>
    <w:rsid w:val="566582E2"/>
    <w:rsid w:val="566634C3"/>
    <w:rsid w:val="5666F623"/>
    <w:rsid w:val="56679EDA"/>
    <w:rsid w:val="56699ACC"/>
    <w:rsid w:val="566A1FD9"/>
    <w:rsid w:val="566ABEF1"/>
    <w:rsid w:val="566C671D"/>
    <w:rsid w:val="566D04E2"/>
    <w:rsid w:val="566FE90B"/>
    <w:rsid w:val="5671B228"/>
    <w:rsid w:val="56722C74"/>
    <w:rsid w:val="5677B36F"/>
    <w:rsid w:val="56788D34"/>
    <w:rsid w:val="567956DF"/>
    <w:rsid w:val="567A475D"/>
    <w:rsid w:val="567C41E1"/>
    <w:rsid w:val="567C8896"/>
    <w:rsid w:val="567D3945"/>
    <w:rsid w:val="567D4EC2"/>
    <w:rsid w:val="567EC802"/>
    <w:rsid w:val="567F4A9B"/>
    <w:rsid w:val="5681EEE3"/>
    <w:rsid w:val="56823CD7"/>
    <w:rsid w:val="56828CE2"/>
    <w:rsid w:val="56834C3A"/>
    <w:rsid w:val="56859B32"/>
    <w:rsid w:val="56866311"/>
    <w:rsid w:val="5686C8AB"/>
    <w:rsid w:val="5689D250"/>
    <w:rsid w:val="568A894A"/>
    <w:rsid w:val="568BB213"/>
    <w:rsid w:val="568E292D"/>
    <w:rsid w:val="568EA6CE"/>
    <w:rsid w:val="56914981"/>
    <w:rsid w:val="56921011"/>
    <w:rsid w:val="569A5311"/>
    <w:rsid w:val="569AE54A"/>
    <w:rsid w:val="569EEC20"/>
    <w:rsid w:val="569F603D"/>
    <w:rsid w:val="56A19FAF"/>
    <w:rsid w:val="56A3E02A"/>
    <w:rsid w:val="56A5BBA2"/>
    <w:rsid w:val="56A5D611"/>
    <w:rsid w:val="56A8382D"/>
    <w:rsid w:val="56AC8522"/>
    <w:rsid w:val="56AEDAE3"/>
    <w:rsid w:val="56AFC499"/>
    <w:rsid w:val="56B074A6"/>
    <w:rsid w:val="56B5B210"/>
    <w:rsid w:val="56B78766"/>
    <w:rsid w:val="56B795BB"/>
    <w:rsid w:val="56B7A95B"/>
    <w:rsid w:val="56B8392C"/>
    <w:rsid w:val="56BA32F6"/>
    <w:rsid w:val="56BB815A"/>
    <w:rsid w:val="56BB92D7"/>
    <w:rsid w:val="56BC51AF"/>
    <w:rsid w:val="56BD85E0"/>
    <w:rsid w:val="56BDBC26"/>
    <w:rsid w:val="56BEADBF"/>
    <w:rsid w:val="56BF7527"/>
    <w:rsid w:val="56BFC8F3"/>
    <w:rsid w:val="56C1657D"/>
    <w:rsid w:val="56C80CDD"/>
    <w:rsid w:val="56C85B6C"/>
    <w:rsid w:val="56CB0A99"/>
    <w:rsid w:val="56CF6803"/>
    <w:rsid w:val="56D65216"/>
    <w:rsid w:val="56D73714"/>
    <w:rsid w:val="56D7A882"/>
    <w:rsid w:val="56D908E0"/>
    <w:rsid w:val="56DD0BD8"/>
    <w:rsid w:val="56DEC7A0"/>
    <w:rsid w:val="56E7818A"/>
    <w:rsid w:val="56EACE43"/>
    <w:rsid w:val="56EC8AFF"/>
    <w:rsid w:val="56EDE1B3"/>
    <w:rsid w:val="56EEB6ED"/>
    <w:rsid w:val="56EF2613"/>
    <w:rsid w:val="56F1790F"/>
    <w:rsid w:val="56F3A50C"/>
    <w:rsid w:val="56F3C58A"/>
    <w:rsid w:val="56F98EBC"/>
    <w:rsid w:val="56FB1A1B"/>
    <w:rsid w:val="56FF91AA"/>
    <w:rsid w:val="56FF9D25"/>
    <w:rsid w:val="5702C726"/>
    <w:rsid w:val="57038C51"/>
    <w:rsid w:val="570470D7"/>
    <w:rsid w:val="5704F471"/>
    <w:rsid w:val="570C8374"/>
    <w:rsid w:val="570C9256"/>
    <w:rsid w:val="5710CF23"/>
    <w:rsid w:val="5712092F"/>
    <w:rsid w:val="57144DFE"/>
    <w:rsid w:val="571923D7"/>
    <w:rsid w:val="571B64F6"/>
    <w:rsid w:val="571B73CF"/>
    <w:rsid w:val="571E967B"/>
    <w:rsid w:val="5726F48F"/>
    <w:rsid w:val="5727AC9B"/>
    <w:rsid w:val="57283058"/>
    <w:rsid w:val="57285D7C"/>
    <w:rsid w:val="57285F49"/>
    <w:rsid w:val="5729DF29"/>
    <w:rsid w:val="572A6F34"/>
    <w:rsid w:val="573045CA"/>
    <w:rsid w:val="57362EAA"/>
    <w:rsid w:val="5738A09A"/>
    <w:rsid w:val="5738EE7B"/>
    <w:rsid w:val="573B1F5A"/>
    <w:rsid w:val="573CD097"/>
    <w:rsid w:val="573D1716"/>
    <w:rsid w:val="573ED00A"/>
    <w:rsid w:val="5742B12F"/>
    <w:rsid w:val="57497B8C"/>
    <w:rsid w:val="574FDF40"/>
    <w:rsid w:val="57563E55"/>
    <w:rsid w:val="57572436"/>
    <w:rsid w:val="575DD194"/>
    <w:rsid w:val="575DDF8B"/>
    <w:rsid w:val="575EE238"/>
    <w:rsid w:val="575F0BF1"/>
    <w:rsid w:val="575FF9E7"/>
    <w:rsid w:val="5761BCC6"/>
    <w:rsid w:val="5765357B"/>
    <w:rsid w:val="5769D877"/>
    <w:rsid w:val="576A536E"/>
    <w:rsid w:val="576ADFF3"/>
    <w:rsid w:val="576B521B"/>
    <w:rsid w:val="576CFA99"/>
    <w:rsid w:val="576DA220"/>
    <w:rsid w:val="576E3687"/>
    <w:rsid w:val="57721D93"/>
    <w:rsid w:val="57726058"/>
    <w:rsid w:val="577392E5"/>
    <w:rsid w:val="577552C3"/>
    <w:rsid w:val="57768DA7"/>
    <w:rsid w:val="5777AC3E"/>
    <w:rsid w:val="57790834"/>
    <w:rsid w:val="5779C6EA"/>
    <w:rsid w:val="577E8ED0"/>
    <w:rsid w:val="577EBB02"/>
    <w:rsid w:val="5780EA44"/>
    <w:rsid w:val="57823E3D"/>
    <w:rsid w:val="5782772D"/>
    <w:rsid w:val="57835D96"/>
    <w:rsid w:val="578591B7"/>
    <w:rsid w:val="5785DCD0"/>
    <w:rsid w:val="578663BF"/>
    <w:rsid w:val="5787C9B6"/>
    <w:rsid w:val="5789006D"/>
    <w:rsid w:val="578B3E4D"/>
    <w:rsid w:val="578B63E0"/>
    <w:rsid w:val="578B71E5"/>
    <w:rsid w:val="578CA690"/>
    <w:rsid w:val="578CBE09"/>
    <w:rsid w:val="57900B45"/>
    <w:rsid w:val="5792DB61"/>
    <w:rsid w:val="5794C3C9"/>
    <w:rsid w:val="57952AB9"/>
    <w:rsid w:val="5795BC5B"/>
    <w:rsid w:val="5795F39A"/>
    <w:rsid w:val="5798E810"/>
    <w:rsid w:val="579B3DAE"/>
    <w:rsid w:val="579E169C"/>
    <w:rsid w:val="579F6A37"/>
    <w:rsid w:val="57A22756"/>
    <w:rsid w:val="57A269BA"/>
    <w:rsid w:val="57A4F5F9"/>
    <w:rsid w:val="57A55C8F"/>
    <w:rsid w:val="57B29318"/>
    <w:rsid w:val="57B349F6"/>
    <w:rsid w:val="57B52FFA"/>
    <w:rsid w:val="57B6CEDC"/>
    <w:rsid w:val="57B71AE4"/>
    <w:rsid w:val="57BC4154"/>
    <w:rsid w:val="57BDA931"/>
    <w:rsid w:val="57C111F2"/>
    <w:rsid w:val="57C13E54"/>
    <w:rsid w:val="57C36A7F"/>
    <w:rsid w:val="57C55D6B"/>
    <w:rsid w:val="57C65BE8"/>
    <w:rsid w:val="57C70D08"/>
    <w:rsid w:val="57C7A531"/>
    <w:rsid w:val="57C95BA5"/>
    <w:rsid w:val="57CA71D8"/>
    <w:rsid w:val="57CBF12D"/>
    <w:rsid w:val="57D4E165"/>
    <w:rsid w:val="57D6C304"/>
    <w:rsid w:val="57D76420"/>
    <w:rsid w:val="57D84F56"/>
    <w:rsid w:val="57DA7893"/>
    <w:rsid w:val="57DAD2D3"/>
    <w:rsid w:val="57DCC661"/>
    <w:rsid w:val="57DDF5CC"/>
    <w:rsid w:val="57DE51BB"/>
    <w:rsid w:val="57E21A66"/>
    <w:rsid w:val="57E367CB"/>
    <w:rsid w:val="57E3B091"/>
    <w:rsid w:val="57E508E6"/>
    <w:rsid w:val="57E560C6"/>
    <w:rsid w:val="57E78F94"/>
    <w:rsid w:val="57E7F53D"/>
    <w:rsid w:val="57EA002D"/>
    <w:rsid w:val="57EA6AB7"/>
    <w:rsid w:val="57EAFE3A"/>
    <w:rsid w:val="57EB3F90"/>
    <w:rsid w:val="57EB8A59"/>
    <w:rsid w:val="57EDEF30"/>
    <w:rsid w:val="57F0A369"/>
    <w:rsid w:val="57F94309"/>
    <w:rsid w:val="57F9BECB"/>
    <w:rsid w:val="57FB6C9D"/>
    <w:rsid w:val="57FC6753"/>
    <w:rsid w:val="57FF97EE"/>
    <w:rsid w:val="58042697"/>
    <w:rsid w:val="58049EB1"/>
    <w:rsid w:val="58054C0F"/>
    <w:rsid w:val="580791EB"/>
    <w:rsid w:val="580A5499"/>
    <w:rsid w:val="580C487B"/>
    <w:rsid w:val="5810D850"/>
    <w:rsid w:val="5811800F"/>
    <w:rsid w:val="58151CE8"/>
    <w:rsid w:val="5815EE84"/>
    <w:rsid w:val="58166D3E"/>
    <w:rsid w:val="581B4730"/>
    <w:rsid w:val="581C3AF9"/>
    <w:rsid w:val="581D8B62"/>
    <w:rsid w:val="58209306"/>
    <w:rsid w:val="5820BC78"/>
    <w:rsid w:val="582115A2"/>
    <w:rsid w:val="5824968A"/>
    <w:rsid w:val="58259928"/>
    <w:rsid w:val="58261633"/>
    <w:rsid w:val="58268A39"/>
    <w:rsid w:val="58283F29"/>
    <w:rsid w:val="582C245A"/>
    <w:rsid w:val="582FC68E"/>
    <w:rsid w:val="5833CD4B"/>
    <w:rsid w:val="5835DEBC"/>
    <w:rsid w:val="5838A53D"/>
    <w:rsid w:val="5839CD3C"/>
    <w:rsid w:val="583B46B3"/>
    <w:rsid w:val="583C6EE5"/>
    <w:rsid w:val="583C7D3E"/>
    <w:rsid w:val="583D72E1"/>
    <w:rsid w:val="583FB414"/>
    <w:rsid w:val="58404943"/>
    <w:rsid w:val="584257AC"/>
    <w:rsid w:val="584369B0"/>
    <w:rsid w:val="5844E5BF"/>
    <w:rsid w:val="5845E6D2"/>
    <w:rsid w:val="58487B04"/>
    <w:rsid w:val="584A3C2B"/>
    <w:rsid w:val="584A9BDF"/>
    <w:rsid w:val="584C4F61"/>
    <w:rsid w:val="584C7A98"/>
    <w:rsid w:val="584F0F7B"/>
    <w:rsid w:val="585028F3"/>
    <w:rsid w:val="5852A779"/>
    <w:rsid w:val="5854C0A7"/>
    <w:rsid w:val="58575A8B"/>
    <w:rsid w:val="585792A2"/>
    <w:rsid w:val="585AD0AB"/>
    <w:rsid w:val="58623FC0"/>
    <w:rsid w:val="586831D8"/>
    <w:rsid w:val="586C7EBC"/>
    <w:rsid w:val="586D9860"/>
    <w:rsid w:val="586EEBF1"/>
    <w:rsid w:val="5873CF88"/>
    <w:rsid w:val="58746F9C"/>
    <w:rsid w:val="58775968"/>
    <w:rsid w:val="587A1582"/>
    <w:rsid w:val="587A8162"/>
    <w:rsid w:val="587A9745"/>
    <w:rsid w:val="587AE42C"/>
    <w:rsid w:val="587C8811"/>
    <w:rsid w:val="58805887"/>
    <w:rsid w:val="58813768"/>
    <w:rsid w:val="58819987"/>
    <w:rsid w:val="5882294B"/>
    <w:rsid w:val="5884C26C"/>
    <w:rsid w:val="5885AA9A"/>
    <w:rsid w:val="5885F4D2"/>
    <w:rsid w:val="5886D14E"/>
    <w:rsid w:val="58888093"/>
    <w:rsid w:val="5889D4FF"/>
    <w:rsid w:val="588DCC1A"/>
    <w:rsid w:val="588DFDC4"/>
    <w:rsid w:val="588E863C"/>
    <w:rsid w:val="588EFCF1"/>
    <w:rsid w:val="588F70D8"/>
    <w:rsid w:val="58938A43"/>
    <w:rsid w:val="58942B1E"/>
    <w:rsid w:val="5895DD4F"/>
    <w:rsid w:val="5896C2CF"/>
    <w:rsid w:val="5897B11F"/>
    <w:rsid w:val="5899035F"/>
    <w:rsid w:val="5899D35C"/>
    <w:rsid w:val="589BD7FD"/>
    <w:rsid w:val="589C5513"/>
    <w:rsid w:val="589EE28B"/>
    <w:rsid w:val="58A2F5A1"/>
    <w:rsid w:val="58A31FBE"/>
    <w:rsid w:val="58A365D9"/>
    <w:rsid w:val="58A4D51E"/>
    <w:rsid w:val="58A4E705"/>
    <w:rsid w:val="58A4EF35"/>
    <w:rsid w:val="58A7E7B6"/>
    <w:rsid w:val="58AD50F2"/>
    <w:rsid w:val="58AEF16E"/>
    <w:rsid w:val="58AFE3AD"/>
    <w:rsid w:val="58B19E4F"/>
    <w:rsid w:val="58B1EF18"/>
    <w:rsid w:val="58B1F907"/>
    <w:rsid w:val="58B4312D"/>
    <w:rsid w:val="58B56681"/>
    <w:rsid w:val="58B91EB3"/>
    <w:rsid w:val="58BD566F"/>
    <w:rsid w:val="58C0F41F"/>
    <w:rsid w:val="58C6E0D4"/>
    <w:rsid w:val="58C79383"/>
    <w:rsid w:val="58C8229C"/>
    <w:rsid w:val="58C8D451"/>
    <w:rsid w:val="58CD7A52"/>
    <w:rsid w:val="58CDFEFC"/>
    <w:rsid w:val="58D13CBD"/>
    <w:rsid w:val="58D268CF"/>
    <w:rsid w:val="58D4CF72"/>
    <w:rsid w:val="58D608A3"/>
    <w:rsid w:val="58DA401F"/>
    <w:rsid w:val="58DA586A"/>
    <w:rsid w:val="58DB1C06"/>
    <w:rsid w:val="58DB6AB1"/>
    <w:rsid w:val="58DC133F"/>
    <w:rsid w:val="58DD9B2C"/>
    <w:rsid w:val="58DF8DFE"/>
    <w:rsid w:val="58DFF97C"/>
    <w:rsid w:val="58E08EB7"/>
    <w:rsid w:val="58E2BB0B"/>
    <w:rsid w:val="58E45CC4"/>
    <w:rsid w:val="58E553F6"/>
    <w:rsid w:val="58E79797"/>
    <w:rsid w:val="58E941B0"/>
    <w:rsid w:val="58EA9FB8"/>
    <w:rsid w:val="58EB48DA"/>
    <w:rsid w:val="58EDAE92"/>
    <w:rsid w:val="58EDB886"/>
    <w:rsid w:val="58EE20EA"/>
    <w:rsid w:val="58EE39C3"/>
    <w:rsid w:val="58F174AD"/>
    <w:rsid w:val="58F2C0B9"/>
    <w:rsid w:val="58F2CAE3"/>
    <w:rsid w:val="58F3A43C"/>
    <w:rsid w:val="58F3AE9B"/>
    <w:rsid w:val="58F4A127"/>
    <w:rsid w:val="58F84DDD"/>
    <w:rsid w:val="58FA9A30"/>
    <w:rsid w:val="58FADFBD"/>
    <w:rsid w:val="58FBD345"/>
    <w:rsid w:val="58FD8D27"/>
    <w:rsid w:val="58FEF846"/>
    <w:rsid w:val="59001C04"/>
    <w:rsid w:val="59004EB6"/>
    <w:rsid w:val="5902219A"/>
    <w:rsid w:val="590315FC"/>
    <w:rsid w:val="590FC798"/>
    <w:rsid w:val="5912A731"/>
    <w:rsid w:val="5913995E"/>
    <w:rsid w:val="59142E32"/>
    <w:rsid w:val="591585B9"/>
    <w:rsid w:val="59188051"/>
    <w:rsid w:val="591A00DA"/>
    <w:rsid w:val="591BD1D7"/>
    <w:rsid w:val="591CE6BE"/>
    <w:rsid w:val="591E478E"/>
    <w:rsid w:val="591E7077"/>
    <w:rsid w:val="5921AD31"/>
    <w:rsid w:val="592203F0"/>
    <w:rsid w:val="592510D5"/>
    <w:rsid w:val="5925E517"/>
    <w:rsid w:val="5926F7AB"/>
    <w:rsid w:val="592B37F0"/>
    <w:rsid w:val="5931537B"/>
    <w:rsid w:val="593736FB"/>
    <w:rsid w:val="593E6CBF"/>
    <w:rsid w:val="593F4C50"/>
    <w:rsid w:val="5941B0AE"/>
    <w:rsid w:val="59468B10"/>
    <w:rsid w:val="594D06CD"/>
    <w:rsid w:val="594EA3D7"/>
    <w:rsid w:val="5950C251"/>
    <w:rsid w:val="59518F52"/>
    <w:rsid w:val="5954075F"/>
    <w:rsid w:val="595665D3"/>
    <w:rsid w:val="5957D903"/>
    <w:rsid w:val="595811B5"/>
    <w:rsid w:val="595964D2"/>
    <w:rsid w:val="595CBB03"/>
    <w:rsid w:val="595F75B7"/>
    <w:rsid w:val="59617F7C"/>
    <w:rsid w:val="5963925F"/>
    <w:rsid w:val="59643178"/>
    <w:rsid w:val="59661B5B"/>
    <w:rsid w:val="59668009"/>
    <w:rsid w:val="5966E391"/>
    <w:rsid w:val="59689C34"/>
    <w:rsid w:val="5969F313"/>
    <w:rsid w:val="596A2491"/>
    <w:rsid w:val="596AA80A"/>
    <w:rsid w:val="597464DF"/>
    <w:rsid w:val="59771406"/>
    <w:rsid w:val="5977324E"/>
    <w:rsid w:val="59779E1B"/>
    <w:rsid w:val="59788070"/>
    <w:rsid w:val="5978AE12"/>
    <w:rsid w:val="5979CC57"/>
    <w:rsid w:val="597AD25E"/>
    <w:rsid w:val="5981AD9D"/>
    <w:rsid w:val="59831ABF"/>
    <w:rsid w:val="59834CEE"/>
    <w:rsid w:val="5988C844"/>
    <w:rsid w:val="598B6012"/>
    <w:rsid w:val="598C2D27"/>
    <w:rsid w:val="598C5BF5"/>
    <w:rsid w:val="598D00AA"/>
    <w:rsid w:val="598F566B"/>
    <w:rsid w:val="59914CC0"/>
    <w:rsid w:val="59917DAD"/>
    <w:rsid w:val="59933C2F"/>
    <w:rsid w:val="59943989"/>
    <w:rsid w:val="5994AADD"/>
    <w:rsid w:val="5994CE50"/>
    <w:rsid w:val="59967866"/>
    <w:rsid w:val="5996D420"/>
    <w:rsid w:val="5999128C"/>
    <w:rsid w:val="599AA9AC"/>
    <w:rsid w:val="599DADF3"/>
    <w:rsid w:val="599E12B0"/>
    <w:rsid w:val="599E372B"/>
    <w:rsid w:val="59A4EC8A"/>
    <w:rsid w:val="59A5CDF1"/>
    <w:rsid w:val="59A7EC51"/>
    <w:rsid w:val="59A86B90"/>
    <w:rsid w:val="59AA0039"/>
    <w:rsid w:val="59AB0CF1"/>
    <w:rsid w:val="59AC1DBA"/>
    <w:rsid w:val="59AD1431"/>
    <w:rsid w:val="59AE1166"/>
    <w:rsid w:val="59AEC917"/>
    <w:rsid w:val="59B080BF"/>
    <w:rsid w:val="59B165A3"/>
    <w:rsid w:val="59B8EE30"/>
    <w:rsid w:val="59BA089D"/>
    <w:rsid w:val="59BD1C1F"/>
    <w:rsid w:val="59BD3582"/>
    <w:rsid w:val="59BDA640"/>
    <w:rsid w:val="59BDEA31"/>
    <w:rsid w:val="59BF59A9"/>
    <w:rsid w:val="59C25664"/>
    <w:rsid w:val="59C2F4E6"/>
    <w:rsid w:val="59C37644"/>
    <w:rsid w:val="59C387F6"/>
    <w:rsid w:val="59CA37E5"/>
    <w:rsid w:val="59CE1C0D"/>
    <w:rsid w:val="59D06439"/>
    <w:rsid w:val="59D14CB6"/>
    <w:rsid w:val="59D20672"/>
    <w:rsid w:val="59D4B4C5"/>
    <w:rsid w:val="59D4E33B"/>
    <w:rsid w:val="59D6623D"/>
    <w:rsid w:val="59D68CE2"/>
    <w:rsid w:val="59D81975"/>
    <w:rsid w:val="59DB437F"/>
    <w:rsid w:val="59DB924B"/>
    <w:rsid w:val="59DC3DF8"/>
    <w:rsid w:val="59DD76D3"/>
    <w:rsid w:val="59E0F9A1"/>
    <w:rsid w:val="59E99246"/>
    <w:rsid w:val="59EA06C0"/>
    <w:rsid w:val="59EA9782"/>
    <w:rsid w:val="59EBA3CE"/>
    <w:rsid w:val="59EE2593"/>
    <w:rsid w:val="59EE566A"/>
    <w:rsid w:val="59EE9119"/>
    <w:rsid w:val="59F22240"/>
    <w:rsid w:val="59F24306"/>
    <w:rsid w:val="59F67938"/>
    <w:rsid w:val="59F8E6BD"/>
    <w:rsid w:val="59FEF12E"/>
    <w:rsid w:val="5A0269E4"/>
    <w:rsid w:val="5A02E639"/>
    <w:rsid w:val="5A044F47"/>
    <w:rsid w:val="5A050D24"/>
    <w:rsid w:val="5A06F808"/>
    <w:rsid w:val="5A0710CE"/>
    <w:rsid w:val="5A08CCB5"/>
    <w:rsid w:val="5A0DD305"/>
    <w:rsid w:val="5A1060BF"/>
    <w:rsid w:val="5A11EEA4"/>
    <w:rsid w:val="5A1466F1"/>
    <w:rsid w:val="5A14A9BE"/>
    <w:rsid w:val="5A152541"/>
    <w:rsid w:val="5A15BBD2"/>
    <w:rsid w:val="5A1AE218"/>
    <w:rsid w:val="5A1E960D"/>
    <w:rsid w:val="5A1EAF4C"/>
    <w:rsid w:val="5A1EDD92"/>
    <w:rsid w:val="5A23B51B"/>
    <w:rsid w:val="5A285EAC"/>
    <w:rsid w:val="5A2A569D"/>
    <w:rsid w:val="5A2CBDAA"/>
    <w:rsid w:val="5A2DA565"/>
    <w:rsid w:val="5A301C04"/>
    <w:rsid w:val="5A329227"/>
    <w:rsid w:val="5A348C56"/>
    <w:rsid w:val="5A35E1F0"/>
    <w:rsid w:val="5A378E9C"/>
    <w:rsid w:val="5A39275A"/>
    <w:rsid w:val="5A3DA977"/>
    <w:rsid w:val="5A42DC2D"/>
    <w:rsid w:val="5A438269"/>
    <w:rsid w:val="5A43950A"/>
    <w:rsid w:val="5A44013A"/>
    <w:rsid w:val="5A457DE0"/>
    <w:rsid w:val="5A45E3B2"/>
    <w:rsid w:val="5A45EF77"/>
    <w:rsid w:val="5A4614B5"/>
    <w:rsid w:val="5A468925"/>
    <w:rsid w:val="5A46FF4F"/>
    <w:rsid w:val="5A48AE3F"/>
    <w:rsid w:val="5A492994"/>
    <w:rsid w:val="5A4C1185"/>
    <w:rsid w:val="5A4D08EA"/>
    <w:rsid w:val="5A4E9267"/>
    <w:rsid w:val="5A4EAB74"/>
    <w:rsid w:val="5A5231D4"/>
    <w:rsid w:val="5A523F80"/>
    <w:rsid w:val="5A53AF5B"/>
    <w:rsid w:val="5A53BE7E"/>
    <w:rsid w:val="5A56E292"/>
    <w:rsid w:val="5A590B6A"/>
    <w:rsid w:val="5A5C6A96"/>
    <w:rsid w:val="5A5E9555"/>
    <w:rsid w:val="5A606563"/>
    <w:rsid w:val="5A60F6C4"/>
    <w:rsid w:val="5A616931"/>
    <w:rsid w:val="5A6571F3"/>
    <w:rsid w:val="5A669E42"/>
    <w:rsid w:val="5A691FB6"/>
    <w:rsid w:val="5A6C1EB3"/>
    <w:rsid w:val="5A6C91DC"/>
    <w:rsid w:val="5A6E0E0D"/>
    <w:rsid w:val="5A6E556D"/>
    <w:rsid w:val="5A6ED6F5"/>
    <w:rsid w:val="5A6F8047"/>
    <w:rsid w:val="5A743DA6"/>
    <w:rsid w:val="5A75F550"/>
    <w:rsid w:val="5A76FB0F"/>
    <w:rsid w:val="5A77685D"/>
    <w:rsid w:val="5A786DC3"/>
    <w:rsid w:val="5A7ADA13"/>
    <w:rsid w:val="5A7D2634"/>
    <w:rsid w:val="5A846FEC"/>
    <w:rsid w:val="5A882DEB"/>
    <w:rsid w:val="5A8A95C1"/>
    <w:rsid w:val="5A8C3F6B"/>
    <w:rsid w:val="5A8DC57B"/>
    <w:rsid w:val="5A8F97F9"/>
    <w:rsid w:val="5A91B227"/>
    <w:rsid w:val="5A920A40"/>
    <w:rsid w:val="5A9566BD"/>
    <w:rsid w:val="5A968213"/>
    <w:rsid w:val="5A99CE59"/>
    <w:rsid w:val="5A9C1F17"/>
    <w:rsid w:val="5AA10EED"/>
    <w:rsid w:val="5AA19F0D"/>
    <w:rsid w:val="5AA29A90"/>
    <w:rsid w:val="5AA6EDC8"/>
    <w:rsid w:val="5AA73451"/>
    <w:rsid w:val="5AA849DC"/>
    <w:rsid w:val="5AAC4E0B"/>
    <w:rsid w:val="5AAD487F"/>
    <w:rsid w:val="5AB29447"/>
    <w:rsid w:val="5AB53503"/>
    <w:rsid w:val="5AB6E065"/>
    <w:rsid w:val="5AB77224"/>
    <w:rsid w:val="5AB93AC8"/>
    <w:rsid w:val="5AB9D54C"/>
    <w:rsid w:val="5AB9FCBF"/>
    <w:rsid w:val="5ABD8D8F"/>
    <w:rsid w:val="5ABDEDCC"/>
    <w:rsid w:val="5ABF548C"/>
    <w:rsid w:val="5AC01252"/>
    <w:rsid w:val="5AC01FA8"/>
    <w:rsid w:val="5AC2B358"/>
    <w:rsid w:val="5AC70E4F"/>
    <w:rsid w:val="5AC7EF11"/>
    <w:rsid w:val="5AC885C0"/>
    <w:rsid w:val="5ACAF392"/>
    <w:rsid w:val="5ACCBC24"/>
    <w:rsid w:val="5ACCDC4D"/>
    <w:rsid w:val="5ACE1213"/>
    <w:rsid w:val="5ACEAB7F"/>
    <w:rsid w:val="5ACF2607"/>
    <w:rsid w:val="5AD3EE2F"/>
    <w:rsid w:val="5AD5B078"/>
    <w:rsid w:val="5AD6A5EF"/>
    <w:rsid w:val="5AD7FAE4"/>
    <w:rsid w:val="5AD9748B"/>
    <w:rsid w:val="5ADE9ED9"/>
    <w:rsid w:val="5ADEE5DD"/>
    <w:rsid w:val="5ADFB826"/>
    <w:rsid w:val="5AE02ABE"/>
    <w:rsid w:val="5AE1EAE4"/>
    <w:rsid w:val="5AE328B0"/>
    <w:rsid w:val="5AE44852"/>
    <w:rsid w:val="5AE48792"/>
    <w:rsid w:val="5AE562FE"/>
    <w:rsid w:val="5AE81B8F"/>
    <w:rsid w:val="5AEBC1B7"/>
    <w:rsid w:val="5AEC2426"/>
    <w:rsid w:val="5AEC24AF"/>
    <w:rsid w:val="5AEDA9B5"/>
    <w:rsid w:val="5AEF9AD5"/>
    <w:rsid w:val="5AF09E2E"/>
    <w:rsid w:val="5AF3B38E"/>
    <w:rsid w:val="5AF4220C"/>
    <w:rsid w:val="5AF44AF5"/>
    <w:rsid w:val="5AF4A163"/>
    <w:rsid w:val="5AF4BEFD"/>
    <w:rsid w:val="5AF4BFDA"/>
    <w:rsid w:val="5AF567E8"/>
    <w:rsid w:val="5AF61953"/>
    <w:rsid w:val="5AF8B7C2"/>
    <w:rsid w:val="5AFACA48"/>
    <w:rsid w:val="5AFB83BE"/>
    <w:rsid w:val="5AFC7B35"/>
    <w:rsid w:val="5AFC9757"/>
    <w:rsid w:val="5B003DF5"/>
    <w:rsid w:val="5B006124"/>
    <w:rsid w:val="5B0361B9"/>
    <w:rsid w:val="5B03DDBD"/>
    <w:rsid w:val="5B05E4DF"/>
    <w:rsid w:val="5B07A9F9"/>
    <w:rsid w:val="5B095783"/>
    <w:rsid w:val="5B0A35AB"/>
    <w:rsid w:val="5B0C7764"/>
    <w:rsid w:val="5B0D1B26"/>
    <w:rsid w:val="5B0F8192"/>
    <w:rsid w:val="5B0FD991"/>
    <w:rsid w:val="5B107442"/>
    <w:rsid w:val="5B11BC9F"/>
    <w:rsid w:val="5B1571D0"/>
    <w:rsid w:val="5B1577FE"/>
    <w:rsid w:val="5B15A392"/>
    <w:rsid w:val="5B192B8D"/>
    <w:rsid w:val="5B1B7571"/>
    <w:rsid w:val="5B1BD675"/>
    <w:rsid w:val="5B1C8387"/>
    <w:rsid w:val="5B1DAF06"/>
    <w:rsid w:val="5B1EA446"/>
    <w:rsid w:val="5B20111E"/>
    <w:rsid w:val="5B2135C8"/>
    <w:rsid w:val="5B22E49B"/>
    <w:rsid w:val="5B232BDC"/>
    <w:rsid w:val="5B29D96F"/>
    <w:rsid w:val="5B2AC0E0"/>
    <w:rsid w:val="5B2D4E0E"/>
    <w:rsid w:val="5B2EA6E2"/>
    <w:rsid w:val="5B3212D1"/>
    <w:rsid w:val="5B3230D6"/>
    <w:rsid w:val="5B340D79"/>
    <w:rsid w:val="5B35162E"/>
    <w:rsid w:val="5B387757"/>
    <w:rsid w:val="5B39BF95"/>
    <w:rsid w:val="5B3C2E94"/>
    <w:rsid w:val="5B3D86D4"/>
    <w:rsid w:val="5B40D583"/>
    <w:rsid w:val="5B4146A6"/>
    <w:rsid w:val="5B416823"/>
    <w:rsid w:val="5B41A14B"/>
    <w:rsid w:val="5B429041"/>
    <w:rsid w:val="5B42E571"/>
    <w:rsid w:val="5B451A0F"/>
    <w:rsid w:val="5B455330"/>
    <w:rsid w:val="5B496713"/>
    <w:rsid w:val="5B49C94D"/>
    <w:rsid w:val="5B4B0619"/>
    <w:rsid w:val="5B4DB311"/>
    <w:rsid w:val="5B4E643E"/>
    <w:rsid w:val="5B50A84F"/>
    <w:rsid w:val="5B50AE04"/>
    <w:rsid w:val="5B50BEC8"/>
    <w:rsid w:val="5B519DDB"/>
    <w:rsid w:val="5B53598F"/>
    <w:rsid w:val="5B55D8FE"/>
    <w:rsid w:val="5B5805F6"/>
    <w:rsid w:val="5B58CAD1"/>
    <w:rsid w:val="5B58E026"/>
    <w:rsid w:val="5B591F80"/>
    <w:rsid w:val="5B59D86F"/>
    <w:rsid w:val="5B5A8059"/>
    <w:rsid w:val="5B5CB273"/>
    <w:rsid w:val="5B60792F"/>
    <w:rsid w:val="5B624C17"/>
    <w:rsid w:val="5B625AF9"/>
    <w:rsid w:val="5B65B340"/>
    <w:rsid w:val="5B66AE1F"/>
    <w:rsid w:val="5B67344B"/>
    <w:rsid w:val="5B673DE0"/>
    <w:rsid w:val="5B679E35"/>
    <w:rsid w:val="5B688FC5"/>
    <w:rsid w:val="5B68CBBE"/>
    <w:rsid w:val="5B6D88F2"/>
    <w:rsid w:val="5B702C4D"/>
    <w:rsid w:val="5B709B17"/>
    <w:rsid w:val="5B70E4C0"/>
    <w:rsid w:val="5B71C9AD"/>
    <w:rsid w:val="5B7212BC"/>
    <w:rsid w:val="5B731317"/>
    <w:rsid w:val="5B741B25"/>
    <w:rsid w:val="5B744104"/>
    <w:rsid w:val="5B74912B"/>
    <w:rsid w:val="5B74A26B"/>
    <w:rsid w:val="5B7956A8"/>
    <w:rsid w:val="5B81EBE7"/>
    <w:rsid w:val="5B864143"/>
    <w:rsid w:val="5B8A29FE"/>
    <w:rsid w:val="5B8BEAF7"/>
    <w:rsid w:val="5B8CF329"/>
    <w:rsid w:val="5B8CFF26"/>
    <w:rsid w:val="5B8DC688"/>
    <w:rsid w:val="5B8F97A0"/>
    <w:rsid w:val="5B8FF96E"/>
    <w:rsid w:val="5B90AC7B"/>
    <w:rsid w:val="5B91E5D8"/>
    <w:rsid w:val="5B921257"/>
    <w:rsid w:val="5B972556"/>
    <w:rsid w:val="5B988EDA"/>
    <w:rsid w:val="5B98926A"/>
    <w:rsid w:val="5BA59170"/>
    <w:rsid w:val="5BA5D610"/>
    <w:rsid w:val="5BA7E278"/>
    <w:rsid w:val="5BA8F91F"/>
    <w:rsid w:val="5BAA655B"/>
    <w:rsid w:val="5BAC7629"/>
    <w:rsid w:val="5BAC7A03"/>
    <w:rsid w:val="5BADF79E"/>
    <w:rsid w:val="5BAE0A17"/>
    <w:rsid w:val="5BAFEF95"/>
    <w:rsid w:val="5BB1A03C"/>
    <w:rsid w:val="5BB21067"/>
    <w:rsid w:val="5BB2EE27"/>
    <w:rsid w:val="5BB54490"/>
    <w:rsid w:val="5BB5941B"/>
    <w:rsid w:val="5BB65540"/>
    <w:rsid w:val="5BB81EAF"/>
    <w:rsid w:val="5BB8F1A6"/>
    <w:rsid w:val="5BBA42CB"/>
    <w:rsid w:val="5BBB8D2A"/>
    <w:rsid w:val="5BBBF9D8"/>
    <w:rsid w:val="5BBDB100"/>
    <w:rsid w:val="5BBE9117"/>
    <w:rsid w:val="5BBF460C"/>
    <w:rsid w:val="5BBF56DF"/>
    <w:rsid w:val="5BC3F893"/>
    <w:rsid w:val="5BC433DF"/>
    <w:rsid w:val="5BC70EE3"/>
    <w:rsid w:val="5BC81500"/>
    <w:rsid w:val="5BC956CF"/>
    <w:rsid w:val="5BCA87B7"/>
    <w:rsid w:val="5BCE2CD6"/>
    <w:rsid w:val="5BCEA216"/>
    <w:rsid w:val="5BD0C044"/>
    <w:rsid w:val="5BD11920"/>
    <w:rsid w:val="5BD52843"/>
    <w:rsid w:val="5BD55E9D"/>
    <w:rsid w:val="5BD60AF7"/>
    <w:rsid w:val="5BD60B90"/>
    <w:rsid w:val="5BD79AB5"/>
    <w:rsid w:val="5BD8AC3D"/>
    <w:rsid w:val="5BD92F17"/>
    <w:rsid w:val="5BDBACBF"/>
    <w:rsid w:val="5BDE17A3"/>
    <w:rsid w:val="5BDE5615"/>
    <w:rsid w:val="5BDFD4B7"/>
    <w:rsid w:val="5BE0A119"/>
    <w:rsid w:val="5BE287FB"/>
    <w:rsid w:val="5BE40E3D"/>
    <w:rsid w:val="5BE4B483"/>
    <w:rsid w:val="5BEB1F42"/>
    <w:rsid w:val="5BEB2865"/>
    <w:rsid w:val="5BEC0202"/>
    <w:rsid w:val="5BEE9605"/>
    <w:rsid w:val="5BEF551D"/>
    <w:rsid w:val="5BEF65EE"/>
    <w:rsid w:val="5BF2541B"/>
    <w:rsid w:val="5BF74539"/>
    <w:rsid w:val="5BF8BD4D"/>
    <w:rsid w:val="5BFB72BA"/>
    <w:rsid w:val="5BFB7686"/>
    <w:rsid w:val="5BFD8252"/>
    <w:rsid w:val="5BFE9014"/>
    <w:rsid w:val="5C023074"/>
    <w:rsid w:val="5C062554"/>
    <w:rsid w:val="5C0716A7"/>
    <w:rsid w:val="5C071893"/>
    <w:rsid w:val="5C07AB44"/>
    <w:rsid w:val="5C07AEC1"/>
    <w:rsid w:val="5C08A5AF"/>
    <w:rsid w:val="5C0F4199"/>
    <w:rsid w:val="5C1083E3"/>
    <w:rsid w:val="5C138E0F"/>
    <w:rsid w:val="5C15C07C"/>
    <w:rsid w:val="5C1672AB"/>
    <w:rsid w:val="5C1ADB2D"/>
    <w:rsid w:val="5C1B16BD"/>
    <w:rsid w:val="5C1C26F1"/>
    <w:rsid w:val="5C1CBCBB"/>
    <w:rsid w:val="5C1ECFC4"/>
    <w:rsid w:val="5C1F185B"/>
    <w:rsid w:val="5C1FB018"/>
    <w:rsid w:val="5C20733B"/>
    <w:rsid w:val="5C211101"/>
    <w:rsid w:val="5C217FD0"/>
    <w:rsid w:val="5C21C373"/>
    <w:rsid w:val="5C233D5B"/>
    <w:rsid w:val="5C2368C9"/>
    <w:rsid w:val="5C25DC89"/>
    <w:rsid w:val="5C2725A1"/>
    <w:rsid w:val="5C27E2FE"/>
    <w:rsid w:val="5C28F461"/>
    <w:rsid w:val="5C2C298E"/>
    <w:rsid w:val="5C2D03C4"/>
    <w:rsid w:val="5C2EE741"/>
    <w:rsid w:val="5C3063FD"/>
    <w:rsid w:val="5C352416"/>
    <w:rsid w:val="5C3796F8"/>
    <w:rsid w:val="5C380183"/>
    <w:rsid w:val="5C39E229"/>
    <w:rsid w:val="5C3ACB6E"/>
    <w:rsid w:val="5C451054"/>
    <w:rsid w:val="5C467DF0"/>
    <w:rsid w:val="5C48E66B"/>
    <w:rsid w:val="5C4B6BA7"/>
    <w:rsid w:val="5C5136A9"/>
    <w:rsid w:val="5C55E850"/>
    <w:rsid w:val="5C56A841"/>
    <w:rsid w:val="5C57A565"/>
    <w:rsid w:val="5C59AA95"/>
    <w:rsid w:val="5C59BE2D"/>
    <w:rsid w:val="5C5B2879"/>
    <w:rsid w:val="5C5B9128"/>
    <w:rsid w:val="5C65DA93"/>
    <w:rsid w:val="5C675A93"/>
    <w:rsid w:val="5C6B6DA0"/>
    <w:rsid w:val="5C6DC159"/>
    <w:rsid w:val="5C6EF0ED"/>
    <w:rsid w:val="5C6F5C74"/>
    <w:rsid w:val="5C75C412"/>
    <w:rsid w:val="5C765A46"/>
    <w:rsid w:val="5C771EDD"/>
    <w:rsid w:val="5C7A7FCE"/>
    <w:rsid w:val="5C7AA76A"/>
    <w:rsid w:val="5C7CC660"/>
    <w:rsid w:val="5C7E6378"/>
    <w:rsid w:val="5C803182"/>
    <w:rsid w:val="5C8064A1"/>
    <w:rsid w:val="5C829173"/>
    <w:rsid w:val="5C86C11E"/>
    <w:rsid w:val="5C88466B"/>
    <w:rsid w:val="5C88A0B0"/>
    <w:rsid w:val="5C893CDD"/>
    <w:rsid w:val="5C8AB80D"/>
    <w:rsid w:val="5C8AE9B7"/>
    <w:rsid w:val="5C8BF099"/>
    <w:rsid w:val="5C8C6E8F"/>
    <w:rsid w:val="5C8F021F"/>
    <w:rsid w:val="5C8F83EF"/>
    <w:rsid w:val="5C930856"/>
    <w:rsid w:val="5C948DFF"/>
    <w:rsid w:val="5C95497A"/>
    <w:rsid w:val="5C97E0FA"/>
    <w:rsid w:val="5C9C078B"/>
    <w:rsid w:val="5C9F0BA8"/>
    <w:rsid w:val="5CA0075A"/>
    <w:rsid w:val="5CA0882C"/>
    <w:rsid w:val="5CA0C0E4"/>
    <w:rsid w:val="5CA13F66"/>
    <w:rsid w:val="5CAAD216"/>
    <w:rsid w:val="5CAE8589"/>
    <w:rsid w:val="5CAF8C56"/>
    <w:rsid w:val="5CB03777"/>
    <w:rsid w:val="5CB27320"/>
    <w:rsid w:val="5CB356F1"/>
    <w:rsid w:val="5CB6DE6A"/>
    <w:rsid w:val="5CB745D2"/>
    <w:rsid w:val="5CB94E5F"/>
    <w:rsid w:val="5CBC95B1"/>
    <w:rsid w:val="5CBE115B"/>
    <w:rsid w:val="5CBEE21F"/>
    <w:rsid w:val="5CC06B20"/>
    <w:rsid w:val="5CC29CF0"/>
    <w:rsid w:val="5CC76B32"/>
    <w:rsid w:val="5CC82FB7"/>
    <w:rsid w:val="5CC84E0A"/>
    <w:rsid w:val="5CC9CC4E"/>
    <w:rsid w:val="5CC9D63A"/>
    <w:rsid w:val="5CC9DC98"/>
    <w:rsid w:val="5CCFD0E1"/>
    <w:rsid w:val="5CD1CD9D"/>
    <w:rsid w:val="5CD2E30D"/>
    <w:rsid w:val="5CD49E13"/>
    <w:rsid w:val="5CD4BAC3"/>
    <w:rsid w:val="5CD528F4"/>
    <w:rsid w:val="5CD582F2"/>
    <w:rsid w:val="5CD5B7BA"/>
    <w:rsid w:val="5CDA144F"/>
    <w:rsid w:val="5CDC4F58"/>
    <w:rsid w:val="5CDDBD57"/>
    <w:rsid w:val="5CDF402F"/>
    <w:rsid w:val="5CE08B2F"/>
    <w:rsid w:val="5CE236D1"/>
    <w:rsid w:val="5CE4AF0D"/>
    <w:rsid w:val="5CE4F4E1"/>
    <w:rsid w:val="5CEA003D"/>
    <w:rsid w:val="5CF2DE24"/>
    <w:rsid w:val="5CF538EF"/>
    <w:rsid w:val="5CF885C1"/>
    <w:rsid w:val="5CF92C1C"/>
    <w:rsid w:val="5CF9ADE9"/>
    <w:rsid w:val="5CFB6084"/>
    <w:rsid w:val="5CFC744B"/>
    <w:rsid w:val="5D0583C4"/>
    <w:rsid w:val="5D07DAE1"/>
    <w:rsid w:val="5D0B45D3"/>
    <w:rsid w:val="5D0E7AE0"/>
    <w:rsid w:val="5D0EFBDB"/>
    <w:rsid w:val="5D176691"/>
    <w:rsid w:val="5D1BBC7A"/>
    <w:rsid w:val="5D206E92"/>
    <w:rsid w:val="5D22FA7D"/>
    <w:rsid w:val="5D26C447"/>
    <w:rsid w:val="5D294467"/>
    <w:rsid w:val="5D29F4EA"/>
    <w:rsid w:val="5D29FC27"/>
    <w:rsid w:val="5D2A928D"/>
    <w:rsid w:val="5D31DC90"/>
    <w:rsid w:val="5D32B679"/>
    <w:rsid w:val="5D349014"/>
    <w:rsid w:val="5D35CBD7"/>
    <w:rsid w:val="5D3A9A50"/>
    <w:rsid w:val="5D3B067D"/>
    <w:rsid w:val="5D3B52EF"/>
    <w:rsid w:val="5D409647"/>
    <w:rsid w:val="5D411548"/>
    <w:rsid w:val="5D416CAD"/>
    <w:rsid w:val="5D4246E6"/>
    <w:rsid w:val="5D425D86"/>
    <w:rsid w:val="5D42D7A5"/>
    <w:rsid w:val="5D48F7FD"/>
    <w:rsid w:val="5D4A69A4"/>
    <w:rsid w:val="5D4AEB97"/>
    <w:rsid w:val="5D4D1C4A"/>
    <w:rsid w:val="5D4D874E"/>
    <w:rsid w:val="5D51FC9F"/>
    <w:rsid w:val="5D52CDA2"/>
    <w:rsid w:val="5D550AC3"/>
    <w:rsid w:val="5D594A1B"/>
    <w:rsid w:val="5D598161"/>
    <w:rsid w:val="5D598DC3"/>
    <w:rsid w:val="5D5BD78C"/>
    <w:rsid w:val="5D5C835D"/>
    <w:rsid w:val="5D5EF0CD"/>
    <w:rsid w:val="5D60185D"/>
    <w:rsid w:val="5D61E1BD"/>
    <w:rsid w:val="5D632A6C"/>
    <w:rsid w:val="5D660B17"/>
    <w:rsid w:val="5D66362F"/>
    <w:rsid w:val="5D666B72"/>
    <w:rsid w:val="5D6699BF"/>
    <w:rsid w:val="5D680517"/>
    <w:rsid w:val="5D682CC5"/>
    <w:rsid w:val="5D6D1D85"/>
    <w:rsid w:val="5D749642"/>
    <w:rsid w:val="5D75546F"/>
    <w:rsid w:val="5D75D44C"/>
    <w:rsid w:val="5D76D182"/>
    <w:rsid w:val="5D78A929"/>
    <w:rsid w:val="5D7C3DDB"/>
    <w:rsid w:val="5D80D7A4"/>
    <w:rsid w:val="5D811F27"/>
    <w:rsid w:val="5D818D40"/>
    <w:rsid w:val="5D83B667"/>
    <w:rsid w:val="5D849E0A"/>
    <w:rsid w:val="5D84F3B3"/>
    <w:rsid w:val="5D8559A0"/>
    <w:rsid w:val="5D86DCFB"/>
    <w:rsid w:val="5D8CA82B"/>
    <w:rsid w:val="5D8DADC7"/>
    <w:rsid w:val="5D8FBCA2"/>
    <w:rsid w:val="5D90F2DB"/>
    <w:rsid w:val="5D9179D4"/>
    <w:rsid w:val="5D92B927"/>
    <w:rsid w:val="5D931766"/>
    <w:rsid w:val="5D93E343"/>
    <w:rsid w:val="5D952E97"/>
    <w:rsid w:val="5D96A812"/>
    <w:rsid w:val="5D9D9E7D"/>
    <w:rsid w:val="5DA1DD6D"/>
    <w:rsid w:val="5DA60B5B"/>
    <w:rsid w:val="5DA7631A"/>
    <w:rsid w:val="5DA7F5F2"/>
    <w:rsid w:val="5DA9A2EF"/>
    <w:rsid w:val="5DAE118E"/>
    <w:rsid w:val="5DAEA615"/>
    <w:rsid w:val="5DAF43CB"/>
    <w:rsid w:val="5DB4749E"/>
    <w:rsid w:val="5DB7FC24"/>
    <w:rsid w:val="5DB8D447"/>
    <w:rsid w:val="5DB929C0"/>
    <w:rsid w:val="5DB958F6"/>
    <w:rsid w:val="5DBD5427"/>
    <w:rsid w:val="5DBD6E39"/>
    <w:rsid w:val="5DBEC50B"/>
    <w:rsid w:val="5DC0FE61"/>
    <w:rsid w:val="5DC38912"/>
    <w:rsid w:val="5DC3FFDB"/>
    <w:rsid w:val="5DC8EBE7"/>
    <w:rsid w:val="5DCA6F06"/>
    <w:rsid w:val="5DCA8B22"/>
    <w:rsid w:val="5DCA9916"/>
    <w:rsid w:val="5DCC633C"/>
    <w:rsid w:val="5DCCCD0F"/>
    <w:rsid w:val="5DCCFCE6"/>
    <w:rsid w:val="5DD26DEA"/>
    <w:rsid w:val="5DD8421C"/>
    <w:rsid w:val="5DDB053C"/>
    <w:rsid w:val="5DDB2477"/>
    <w:rsid w:val="5DDE9343"/>
    <w:rsid w:val="5DE12D55"/>
    <w:rsid w:val="5DE4B201"/>
    <w:rsid w:val="5DE5A41C"/>
    <w:rsid w:val="5DE70A81"/>
    <w:rsid w:val="5DEB00CF"/>
    <w:rsid w:val="5DEBD0C9"/>
    <w:rsid w:val="5DED384E"/>
    <w:rsid w:val="5DEDABE3"/>
    <w:rsid w:val="5DF0189B"/>
    <w:rsid w:val="5DF5F198"/>
    <w:rsid w:val="5DF638B5"/>
    <w:rsid w:val="5DF89879"/>
    <w:rsid w:val="5DFB5FCD"/>
    <w:rsid w:val="5DFCE794"/>
    <w:rsid w:val="5DFEE47D"/>
    <w:rsid w:val="5E0288EE"/>
    <w:rsid w:val="5E02B5F2"/>
    <w:rsid w:val="5E04C49E"/>
    <w:rsid w:val="5E052C23"/>
    <w:rsid w:val="5E0A71F9"/>
    <w:rsid w:val="5E0BCE81"/>
    <w:rsid w:val="5E0CBE73"/>
    <w:rsid w:val="5E0D7093"/>
    <w:rsid w:val="5E0E0937"/>
    <w:rsid w:val="5E0F6E7C"/>
    <w:rsid w:val="5E0FD7C0"/>
    <w:rsid w:val="5E115205"/>
    <w:rsid w:val="5E14F991"/>
    <w:rsid w:val="5E1677BF"/>
    <w:rsid w:val="5E1A9FC8"/>
    <w:rsid w:val="5E1ACE47"/>
    <w:rsid w:val="5E1BFB22"/>
    <w:rsid w:val="5E1C3CC1"/>
    <w:rsid w:val="5E1D12DA"/>
    <w:rsid w:val="5E1FB7EB"/>
    <w:rsid w:val="5E2190CA"/>
    <w:rsid w:val="5E24AE2C"/>
    <w:rsid w:val="5E26B54C"/>
    <w:rsid w:val="5E2D0021"/>
    <w:rsid w:val="5E2DC913"/>
    <w:rsid w:val="5E307B40"/>
    <w:rsid w:val="5E30D165"/>
    <w:rsid w:val="5E3677DA"/>
    <w:rsid w:val="5E39568D"/>
    <w:rsid w:val="5E3A5787"/>
    <w:rsid w:val="5E3B27BD"/>
    <w:rsid w:val="5E3CC942"/>
    <w:rsid w:val="5E40F259"/>
    <w:rsid w:val="5E414D3B"/>
    <w:rsid w:val="5E42E6EE"/>
    <w:rsid w:val="5E47DBC6"/>
    <w:rsid w:val="5E481366"/>
    <w:rsid w:val="5E496825"/>
    <w:rsid w:val="5E4C65B5"/>
    <w:rsid w:val="5E4C6E9E"/>
    <w:rsid w:val="5E4DC293"/>
    <w:rsid w:val="5E4DE36A"/>
    <w:rsid w:val="5E4F429D"/>
    <w:rsid w:val="5E5632AC"/>
    <w:rsid w:val="5E56582F"/>
    <w:rsid w:val="5E5A70FA"/>
    <w:rsid w:val="5E5AD7A6"/>
    <w:rsid w:val="5E5CC1B5"/>
    <w:rsid w:val="5E5E0CCF"/>
    <w:rsid w:val="5E6071CD"/>
    <w:rsid w:val="5E618A39"/>
    <w:rsid w:val="5E61E055"/>
    <w:rsid w:val="5E63804B"/>
    <w:rsid w:val="5E657E25"/>
    <w:rsid w:val="5E691627"/>
    <w:rsid w:val="5E6952F7"/>
    <w:rsid w:val="5E6DE11C"/>
    <w:rsid w:val="5E6E79D3"/>
    <w:rsid w:val="5E76DA77"/>
    <w:rsid w:val="5E797B53"/>
    <w:rsid w:val="5E7A91E0"/>
    <w:rsid w:val="5E7AB296"/>
    <w:rsid w:val="5E7F0C46"/>
    <w:rsid w:val="5E81E2D8"/>
    <w:rsid w:val="5E822765"/>
    <w:rsid w:val="5E83248B"/>
    <w:rsid w:val="5E856C40"/>
    <w:rsid w:val="5E857065"/>
    <w:rsid w:val="5E85ECFC"/>
    <w:rsid w:val="5E861A08"/>
    <w:rsid w:val="5E86C68A"/>
    <w:rsid w:val="5E884429"/>
    <w:rsid w:val="5E888277"/>
    <w:rsid w:val="5E889D0C"/>
    <w:rsid w:val="5E890216"/>
    <w:rsid w:val="5E8B4B16"/>
    <w:rsid w:val="5E8C707D"/>
    <w:rsid w:val="5E8CC368"/>
    <w:rsid w:val="5E8EA38A"/>
    <w:rsid w:val="5E90D5A8"/>
    <w:rsid w:val="5E91247A"/>
    <w:rsid w:val="5E916771"/>
    <w:rsid w:val="5E92ABF8"/>
    <w:rsid w:val="5E9A1DA2"/>
    <w:rsid w:val="5E9B388C"/>
    <w:rsid w:val="5E9E480C"/>
    <w:rsid w:val="5E9EB4ED"/>
    <w:rsid w:val="5EA1A240"/>
    <w:rsid w:val="5EA23D01"/>
    <w:rsid w:val="5EA3841C"/>
    <w:rsid w:val="5EA596C7"/>
    <w:rsid w:val="5EAB4A0B"/>
    <w:rsid w:val="5EAD6D34"/>
    <w:rsid w:val="5EB336F2"/>
    <w:rsid w:val="5EB47B12"/>
    <w:rsid w:val="5EB57BC3"/>
    <w:rsid w:val="5EB77DA3"/>
    <w:rsid w:val="5EB9A53E"/>
    <w:rsid w:val="5EBDBE8B"/>
    <w:rsid w:val="5EBFA381"/>
    <w:rsid w:val="5EC22460"/>
    <w:rsid w:val="5EC316B8"/>
    <w:rsid w:val="5EC3DC8B"/>
    <w:rsid w:val="5EC4B726"/>
    <w:rsid w:val="5EC783A2"/>
    <w:rsid w:val="5ECA0530"/>
    <w:rsid w:val="5ECCD72D"/>
    <w:rsid w:val="5ED122CA"/>
    <w:rsid w:val="5ED1342A"/>
    <w:rsid w:val="5ED24080"/>
    <w:rsid w:val="5ED2BC25"/>
    <w:rsid w:val="5ED415DE"/>
    <w:rsid w:val="5ED43ED9"/>
    <w:rsid w:val="5ED589EF"/>
    <w:rsid w:val="5ED9741B"/>
    <w:rsid w:val="5EDA442A"/>
    <w:rsid w:val="5EDBF844"/>
    <w:rsid w:val="5EE05CBE"/>
    <w:rsid w:val="5EE1BD07"/>
    <w:rsid w:val="5EE40955"/>
    <w:rsid w:val="5EE4B621"/>
    <w:rsid w:val="5EEAA590"/>
    <w:rsid w:val="5EEADE73"/>
    <w:rsid w:val="5EEF6CC9"/>
    <w:rsid w:val="5EF0E2E6"/>
    <w:rsid w:val="5EF1BE63"/>
    <w:rsid w:val="5EF3EAB9"/>
    <w:rsid w:val="5EF5A4DE"/>
    <w:rsid w:val="5EF5DC84"/>
    <w:rsid w:val="5EF5E936"/>
    <w:rsid w:val="5EF8B1F5"/>
    <w:rsid w:val="5EFD3F48"/>
    <w:rsid w:val="5EFFC216"/>
    <w:rsid w:val="5F00847B"/>
    <w:rsid w:val="5F021B15"/>
    <w:rsid w:val="5F05244C"/>
    <w:rsid w:val="5F058883"/>
    <w:rsid w:val="5F074071"/>
    <w:rsid w:val="5F090D29"/>
    <w:rsid w:val="5F0F0835"/>
    <w:rsid w:val="5F10008E"/>
    <w:rsid w:val="5F144879"/>
    <w:rsid w:val="5F156B9A"/>
    <w:rsid w:val="5F173550"/>
    <w:rsid w:val="5F18F18E"/>
    <w:rsid w:val="5F1A8DD1"/>
    <w:rsid w:val="5F1AE1E8"/>
    <w:rsid w:val="5F1AFC31"/>
    <w:rsid w:val="5F1F86C8"/>
    <w:rsid w:val="5F225FAB"/>
    <w:rsid w:val="5F22C004"/>
    <w:rsid w:val="5F234827"/>
    <w:rsid w:val="5F240061"/>
    <w:rsid w:val="5F2613B5"/>
    <w:rsid w:val="5F265EDD"/>
    <w:rsid w:val="5F28529E"/>
    <w:rsid w:val="5F2B043B"/>
    <w:rsid w:val="5F2BDF5B"/>
    <w:rsid w:val="5F2F99B0"/>
    <w:rsid w:val="5F30C698"/>
    <w:rsid w:val="5F327A6A"/>
    <w:rsid w:val="5F34757F"/>
    <w:rsid w:val="5F35E05B"/>
    <w:rsid w:val="5F376C02"/>
    <w:rsid w:val="5F387DBC"/>
    <w:rsid w:val="5F38CFA2"/>
    <w:rsid w:val="5F3C781D"/>
    <w:rsid w:val="5F3CCF77"/>
    <w:rsid w:val="5F3CE74E"/>
    <w:rsid w:val="5F3EE80B"/>
    <w:rsid w:val="5F402BC8"/>
    <w:rsid w:val="5F48D371"/>
    <w:rsid w:val="5F4AA30B"/>
    <w:rsid w:val="5F4B61EE"/>
    <w:rsid w:val="5F4C3899"/>
    <w:rsid w:val="5F4C47DC"/>
    <w:rsid w:val="5F4FBBB5"/>
    <w:rsid w:val="5F53219C"/>
    <w:rsid w:val="5F54F4CC"/>
    <w:rsid w:val="5F59C71B"/>
    <w:rsid w:val="5F5F60E5"/>
    <w:rsid w:val="5F5F8973"/>
    <w:rsid w:val="5F6098B0"/>
    <w:rsid w:val="5F621965"/>
    <w:rsid w:val="5F63BB51"/>
    <w:rsid w:val="5F683B77"/>
    <w:rsid w:val="5F69DBB4"/>
    <w:rsid w:val="5F6AEF83"/>
    <w:rsid w:val="5F6C209B"/>
    <w:rsid w:val="5F701332"/>
    <w:rsid w:val="5F71C5B4"/>
    <w:rsid w:val="5F76A8DC"/>
    <w:rsid w:val="5F774B5C"/>
    <w:rsid w:val="5F789427"/>
    <w:rsid w:val="5F7BFA7B"/>
    <w:rsid w:val="5F7C438A"/>
    <w:rsid w:val="5F7C55CA"/>
    <w:rsid w:val="5F7C9B87"/>
    <w:rsid w:val="5F7CFDB6"/>
    <w:rsid w:val="5F7EC03A"/>
    <w:rsid w:val="5F7F9751"/>
    <w:rsid w:val="5F7FB3E2"/>
    <w:rsid w:val="5F83CB5A"/>
    <w:rsid w:val="5F8873C1"/>
    <w:rsid w:val="5F89341E"/>
    <w:rsid w:val="5F896353"/>
    <w:rsid w:val="5F8A6A0A"/>
    <w:rsid w:val="5F8A96DE"/>
    <w:rsid w:val="5F8B9177"/>
    <w:rsid w:val="5F929E62"/>
    <w:rsid w:val="5F9450F4"/>
    <w:rsid w:val="5F95269B"/>
    <w:rsid w:val="5F957698"/>
    <w:rsid w:val="5F962A62"/>
    <w:rsid w:val="5F963521"/>
    <w:rsid w:val="5F9664DC"/>
    <w:rsid w:val="5F96F2C0"/>
    <w:rsid w:val="5F9CEC87"/>
    <w:rsid w:val="5F9F3389"/>
    <w:rsid w:val="5FA2D5D2"/>
    <w:rsid w:val="5FA3755C"/>
    <w:rsid w:val="5FA46393"/>
    <w:rsid w:val="5FA64BE3"/>
    <w:rsid w:val="5FAD18E2"/>
    <w:rsid w:val="5FAFDBAA"/>
    <w:rsid w:val="5FB044D7"/>
    <w:rsid w:val="5FB0BED1"/>
    <w:rsid w:val="5FB258FF"/>
    <w:rsid w:val="5FB5E1FA"/>
    <w:rsid w:val="5FB6A165"/>
    <w:rsid w:val="5FB854A7"/>
    <w:rsid w:val="5FBA2A98"/>
    <w:rsid w:val="5FBBE87F"/>
    <w:rsid w:val="5FBF343C"/>
    <w:rsid w:val="5FC02095"/>
    <w:rsid w:val="5FC26390"/>
    <w:rsid w:val="5FC695B9"/>
    <w:rsid w:val="5FC7052A"/>
    <w:rsid w:val="5FC731BE"/>
    <w:rsid w:val="5FC747BC"/>
    <w:rsid w:val="5FC8EA7A"/>
    <w:rsid w:val="5FCA1C66"/>
    <w:rsid w:val="5FD1A256"/>
    <w:rsid w:val="5FD1E8E6"/>
    <w:rsid w:val="5FD302A8"/>
    <w:rsid w:val="5FD5B0EE"/>
    <w:rsid w:val="5FD5D6FB"/>
    <w:rsid w:val="5FD7B31E"/>
    <w:rsid w:val="5FDA4726"/>
    <w:rsid w:val="5FDB05AC"/>
    <w:rsid w:val="5FDB9AF6"/>
    <w:rsid w:val="5FDBEFAC"/>
    <w:rsid w:val="5FDC46C2"/>
    <w:rsid w:val="5FDCBFD1"/>
    <w:rsid w:val="5FDD86E3"/>
    <w:rsid w:val="5FDF770E"/>
    <w:rsid w:val="5FDF87E0"/>
    <w:rsid w:val="5FDFFED2"/>
    <w:rsid w:val="5FE0CDFE"/>
    <w:rsid w:val="5FE2ACC4"/>
    <w:rsid w:val="5FE6AB4A"/>
    <w:rsid w:val="5FE6F83C"/>
    <w:rsid w:val="5FE7905F"/>
    <w:rsid w:val="5FE99B23"/>
    <w:rsid w:val="5FEB8B2F"/>
    <w:rsid w:val="5FF11C11"/>
    <w:rsid w:val="5FF18A03"/>
    <w:rsid w:val="5FF41084"/>
    <w:rsid w:val="5FF78D7A"/>
    <w:rsid w:val="5FF7B257"/>
    <w:rsid w:val="5FF7E324"/>
    <w:rsid w:val="5FF932ED"/>
    <w:rsid w:val="5FF95C72"/>
    <w:rsid w:val="5FFA4455"/>
    <w:rsid w:val="5FFB9534"/>
    <w:rsid w:val="5FFDFC42"/>
    <w:rsid w:val="6000E1BB"/>
    <w:rsid w:val="6000E44F"/>
    <w:rsid w:val="6004963A"/>
    <w:rsid w:val="6005D64B"/>
    <w:rsid w:val="60072EB0"/>
    <w:rsid w:val="600950AF"/>
    <w:rsid w:val="600B8940"/>
    <w:rsid w:val="600D7CEF"/>
    <w:rsid w:val="600E9571"/>
    <w:rsid w:val="600F13C9"/>
    <w:rsid w:val="601322D6"/>
    <w:rsid w:val="6013631C"/>
    <w:rsid w:val="60140771"/>
    <w:rsid w:val="60150A89"/>
    <w:rsid w:val="60155490"/>
    <w:rsid w:val="6016E2D0"/>
    <w:rsid w:val="60186E3F"/>
    <w:rsid w:val="6019FA82"/>
    <w:rsid w:val="601AB519"/>
    <w:rsid w:val="601B13F0"/>
    <w:rsid w:val="602424D1"/>
    <w:rsid w:val="60288285"/>
    <w:rsid w:val="602B0B2A"/>
    <w:rsid w:val="6030A45E"/>
    <w:rsid w:val="60316DD2"/>
    <w:rsid w:val="60338FFA"/>
    <w:rsid w:val="6034A512"/>
    <w:rsid w:val="60363F82"/>
    <w:rsid w:val="60390C00"/>
    <w:rsid w:val="6039121F"/>
    <w:rsid w:val="603BC892"/>
    <w:rsid w:val="603C50FC"/>
    <w:rsid w:val="603C8E73"/>
    <w:rsid w:val="603F9992"/>
    <w:rsid w:val="6040107E"/>
    <w:rsid w:val="6041E6BF"/>
    <w:rsid w:val="6043B5C5"/>
    <w:rsid w:val="604494D5"/>
    <w:rsid w:val="6047A659"/>
    <w:rsid w:val="60498439"/>
    <w:rsid w:val="604A2AD0"/>
    <w:rsid w:val="604A90FB"/>
    <w:rsid w:val="604C9EC2"/>
    <w:rsid w:val="604E14C2"/>
    <w:rsid w:val="6050D09C"/>
    <w:rsid w:val="6051593D"/>
    <w:rsid w:val="6055CA28"/>
    <w:rsid w:val="6055EF40"/>
    <w:rsid w:val="60586924"/>
    <w:rsid w:val="60591C8F"/>
    <w:rsid w:val="605BA1C0"/>
    <w:rsid w:val="605F7E30"/>
    <w:rsid w:val="605FB1B6"/>
    <w:rsid w:val="60641C04"/>
    <w:rsid w:val="60659D54"/>
    <w:rsid w:val="60672C7F"/>
    <w:rsid w:val="606AC517"/>
    <w:rsid w:val="606DC390"/>
    <w:rsid w:val="606DCE06"/>
    <w:rsid w:val="606F5528"/>
    <w:rsid w:val="6071E7D3"/>
    <w:rsid w:val="6074AB94"/>
    <w:rsid w:val="60784E3F"/>
    <w:rsid w:val="6079DE49"/>
    <w:rsid w:val="607B6872"/>
    <w:rsid w:val="607FE74C"/>
    <w:rsid w:val="60805C6F"/>
    <w:rsid w:val="6084FD56"/>
    <w:rsid w:val="608E2F42"/>
    <w:rsid w:val="608F2327"/>
    <w:rsid w:val="608FDF39"/>
    <w:rsid w:val="6090B8BC"/>
    <w:rsid w:val="60914099"/>
    <w:rsid w:val="60914544"/>
    <w:rsid w:val="60916BA5"/>
    <w:rsid w:val="60923354"/>
    <w:rsid w:val="6092EB4B"/>
    <w:rsid w:val="609528B6"/>
    <w:rsid w:val="60964E9E"/>
    <w:rsid w:val="60966A6A"/>
    <w:rsid w:val="6096ADEF"/>
    <w:rsid w:val="60975F8D"/>
    <w:rsid w:val="609A9E34"/>
    <w:rsid w:val="609AF569"/>
    <w:rsid w:val="609B0CE6"/>
    <w:rsid w:val="609C3D87"/>
    <w:rsid w:val="609D7DE7"/>
    <w:rsid w:val="609E8D24"/>
    <w:rsid w:val="60A4F2EF"/>
    <w:rsid w:val="60A636C7"/>
    <w:rsid w:val="60A73FE8"/>
    <w:rsid w:val="60A9768D"/>
    <w:rsid w:val="60A9D7A5"/>
    <w:rsid w:val="60AAD896"/>
    <w:rsid w:val="60AEC61C"/>
    <w:rsid w:val="60B032A8"/>
    <w:rsid w:val="60B19167"/>
    <w:rsid w:val="60B1D95E"/>
    <w:rsid w:val="60B7A033"/>
    <w:rsid w:val="60B7D58F"/>
    <w:rsid w:val="60B9425E"/>
    <w:rsid w:val="60B98626"/>
    <w:rsid w:val="60BE9FCF"/>
    <w:rsid w:val="60BF624E"/>
    <w:rsid w:val="60C1FE5E"/>
    <w:rsid w:val="60C25BCB"/>
    <w:rsid w:val="60C461AA"/>
    <w:rsid w:val="60C49613"/>
    <w:rsid w:val="60C5FA6D"/>
    <w:rsid w:val="60C5FD74"/>
    <w:rsid w:val="60C760BA"/>
    <w:rsid w:val="60CAEA39"/>
    <w:rsid w:val="60CC8AA2"/>
    <w:rsid w:val="60CD5439"/>
    <w:rsid w:val="60CD6647"/>
    <w:rsid w:val="60CF5DE9"/>
    <w:rsid w:val="60D0FE9C"/>
    <w:rsid w:val="60D1032F"/>
    <w:rsid w:val="60D27FC0"/>
    <w:rsid w:val="60D35C99"/>
    <w:rsid w:val="60D8983B"/>
    <w:rsid w:val="60DB17CE"/>
    <w:rsid w:val="60DCFB12"/>
    <w:rsid w:val="60DDA3F2"/>
    <w:rsid w:val="60DE528C"/>
    <w:rsid w:val="60DF5A7A"/>
    <w:rsid w:val="60E06210"/>
    <w:rsid w:val="60E4A006"/>
    <w:rsid w:val="60E7E37E"/>
    <w:rsid w:val="60E82BD8"/>
    <w:rsid w:val="60E94E80"/>
    <w:rsid w:val="60E977FC"/>
    <w:rsid w:val="60EC143C"/>
    <w:rsid w:val="60F0986C"/>
    <w:rsid w:val="60F16548"/>
    <w:rsid w:val="60F381A6"/>
    <w:rsid w:val="60F652AC"/>
    <w:rsid w:val="60F95F24"/>
    <w:rsid w:val="60FA25C4"/>
    <w:rsid w:val="60FA4292"/>
    <w:rsid w:val="60FA7E20"/>
    <w:rsid w:val="60FB2E66"/>
    <w:rsid w:val="60FD33CA"/>
    <w:rsid w:val="60FD3D8A"/>
    <w:rsid w:val="61008CA9"/>
    <w:rsid w:val="6104C4AF"/>
    <w:rsid w:val="610862F6"/>
    <w:rsid w:val="610A28EB"/>
    <w:rsid w:val="610A70FF"/>
    <w:rsid w:val="610C3F1F"/>
    <w:rsid w:val="610FD5C6"/>
    <w:rsid w:val="61105877"/>
    <w:rsid w:val="6110E1D5"/>
    <w:rsid w:val="6111F246"/>
    <w:rsid w:val="6113B644"/>
    <w:rsid w:val="6117869D"/>
    <w:rsid w:val="611BB3B7"/>
    <w:rsid w:val="611CF0F5"/>
    <w:rsid w:val="611D2E65"/>
    <w:rsid w:val="611D6224"/>
    <w:rsid w:val="611E9EE7"/>
    <w:rsid w:val="611EC707"/>
    <w:rsid w:val="611F3794"/>
    <w:rsid w:val="61241E6D"/>
    <w:rsid w:val="61258825"/>
    <w:rsid w:val="61264F08"/>
    <w:rsid w:val="6129B471"/>
    <w:rsid w:val="612A278D"/>
    <w:rsid w:val="612DF7A8"/>
    <w:rsid w:val="612FA9AD"/>
    <w:rsid w:val="61302A1F"/>
    <w:rsid w:val="613146F9"/>
    <w:rsid w:val="613162B3"/>
    <w:rsid w:val="61332C72"/>
    <w:rsid w:val="613455E5"/>
    <w:rsid w:val="6134AC31"/>
    <w:rsid w:val="6134BF4B"/>
    <w:rsid w:val="613768BD"/>
    <w:rsid w:val="61387EA1"/>
    <w:rsid w:val="613CED4C"/>
    <w:rsid w:val="613F9E43"/>
    <w:rsid w:val="614149E2"/>
    <w:rsid w:val="61418537"/>
    <w:rsid w:val="6141D7B0"/>
    <w:rsid w:val="6143F078"/>
    <w:rsid w:val="61457643"/>
    <w:rsid w:val="61468744"/>
    <w:rsid w:val="6146B755"/>
    <w:rsid w:val="6147AADF"/>
    <w:rsid w:val="614A6D76"/>
    <w:rsid w:val="614AC622"/>
    <w:rsid w:val="614C9FF0"/>
    <w:rsid w:val="614ED0E9"/>
    <w:rsid w:val="61502621"/>
    <w:rsid w:val="615127DB"/>
    <w:rsid w:val="615202C7"/>
    <w:rsid w:val="6152D797"/>
    <w:rsid w:val="61530D86"/>
    <w:rsid w:val="6154E0E6"/>
    <w:rsid w:val="6159DCCC"/>
    <w:rsid w:val="615FDFB2"/>
    <w:rsid w:val="6160F550"/>
    <w:rsid w:val="61618108"/>
    <w:rsid w:val="616300A5"/>
    <w:rsid w:val="6164A96C"/>
    <w:rsid w:val="6165C3D0"/>
    <w:rsid w:val="616612A9"/>
    <w:rsid w:val="6167079A"/>
    <w:rsid w:val="61686F7E"/>
    <w:rsid w:val="6168BEC1"/>
    <w:rsid w:val="6169806D"/>
    <w:rsid w:val="6169A611"/>
    <w:rsid w:val="616AC596"/>
    <w:rsid w:val="616EE048"/>
    <w:rsid w:val="61743207"/>
    <w:rsid w:val="6179CCFE"/>
    <w:rsid w:val="6179EC62"/>
    <w:rsid w:val="617AF488"/>
    <w:rsid w:val="617B8CE7"/>
    <w:rsid w:val="617D4BF3"/>
    <w:rsid w:val="617E7D25"/>
    <w:rsid w:val="6180B9DE"/>
    <w:rsid w:val="61822C55"/>
    <w:rsid w:val="6185C833"/>
    <w:rsid w:val="6187E399"/>
    <w:rsid w:val="618B7609"/>
    <w:rsid w:val="618C04B3"/>
    <w:rsid w:val="618F064C"/>
    <w:rsid w:val="618F3FE4"/>
    <w:rsid w:val="6191CCC9"/>
    <w:rsid w:val="6195D82F"/>
    <w:rsid w:val="61963D03"/>
    <w:rsid w:val="61976767"/>
    <w:rsid w:val="6197AEA7"/>
    <w:rsid w:val="6197B290"/>
    <w:rsid w:val="6199EDBD"/>
    <w:rsid w:val="619DF612"/>
    <w:rsid w:val="61A1892F"/>
    <w:rsid w:val="61A468AC"/>
    <w:rsid w:val="61A92FC5"/>
    <w:rsid w:val="61AB371F"/>
    <w:rsid w:val="61ADB983"/>
    <w:rsid w:val="61AEB115"/>
    <w:rsid w:val="61AF6297"/>
    <w:rsid w:val="61B07AB3"/>
    <w:rsid w:val="61B1B27A"/>
    <w:rsid w:val="61B752E1"/>
    <w:rsid w:val="61BA28D3"/>
    <w:rsid w:val="61BD0D02"/>
    <w:rsid w:val="61BD2BCA"/>
    <w:rsid w:val="61BE510E"/>
    <w:rsid w:val="61BF9D14"/>
    <w:rsid w:val="61C02E0E"/>
    <w:rsid w:val="61C054F3"/>
    <w:rsid w:val="61C11ADC"/>
    <w:rsid w:val="61C199C8"/>
    <w:rsid w:val="61C1C895"/>
    <w:rsid w:val="61C1E874"/>
    <w:rsid w:val="61C54DC6"/>
    <w:rsid w:val="61C9A981"/>
    <w:rsid w:val="61CC5FFE"/>
    <w:rsid w:val="61CF6AAE"/>
    <w:rsid w:val="61D026A5"/>
    <w:rsid w:val="61D14AFA"/>
    <w:rsid w:val="61D17807"/>
    <w:rsid w:val="61D6B764"/>
    <w:rsid w:val="61D82A76"/>
    <w:rsid w:val="61D9390E"/>
    <w:rsid w:val="61DB1FC2"/>
    <w:rsid w:val="61DB28F7"/>
    <w:rsid w:val="61DB7221"/>
    <w:rsid w:val="61DD6218"/>
    <w:rsid w:val="61DE0EFF"/>
    <w:rsid w:val="61E0A1DC"/>
    <w:rsid w:val="61E116D0"/>
    <w:rsid w:val="61E24805"/>
    <w:rsid w:val="61E496D4"/>
    <w:rsid w:val="61E6AAE4"/>
    <w:rsid w:val="61E86F23"/>
    <w:rsid w:val="61E9CA6C"/>
    <w:rsid w:val="61F25A1A"/>
    <w:rsid w:val="61F82C1D"/>
    <w:rsid w:val="61F8749A"/>
    <w:rsid w:val="61F8E52E"/>
    <w:rsid w:val="61FB83D1"/>
    <w:rsid w:val="620000D9"/>
    <w:rsid w:val="62022C42"/>
    <w:rsid w:val="6202FB91"/>
    <w:rsid w:val="6208304F"/>
    <w:rsid w:val="6208E330"/>
    <w:rsid w:val="6209F8A2"/>
    <w:rsid w:val="6210D9D6"/>
    <w:rsid w:val="62122BBD"/>
    <w:rsid w:val="621261DA"/>
    <w:rsid w:val="621759C2"/>
    <w:rsid w:val="6218D94A"/>
    <w:rsid w:val="621B851F"/>
    <w:rsid w:val="621F99DC"/>
    <w:rsid w:val="62212E5F"/>
    <w:rsid w:val="6222A2A1"/>
    <w:rsid w:val="62231341"/>
    <w:rsid w:val="622551DC"/>
    <w:rsid w:val="6228B62A"/>
    <w:rsid w:val="622B4454"/>
    <w:rsid w:val="622C5335"/>
    <w:rsid w:val="622D9184"/>
    <w:rsid w:val="622DE4B0"/>
    <w:rsid w:val="622F15A0"/>
    <w:rsid w:val="622F4EC6"/>
    <w:rsid w:val="62331E9C"/>
    <w:rsid w:val="623A32FF"/>
    <w:rsid w:val="623A7A48"/>
    <w:rsid w:val="623A7DB2"/>
    <w:rsid w:val="623B4BC7"/>
    <w:rsid w:val="623B9478"/>
    <w:rsid w:val="623D02D4"/>
    <w:rsid w:val="623FF613"/>
    <w:rsid w:val="62409067"/>
    <w:rsid w:val="6241DAAD"/>
    <w:rsid w:val="6242FEE0"/>
    <w:rsid w:val="6243C9ED"/>
    <w:rsid w:val="6244FF7D"/>
    <w:rsid w:val="62459D55"/>
    <w:rsid w:val="6245A873"/>
    <w:rsid w:val="624AA529"/>
    <w:rsid w:val="624AD226"/>
    <w:rsid w:val="624C982A"/>
    <w:rsid w:val="624DFE51"/>
    <w:rsid w:val="624E2F2C"/>
    <w:rsid w:val="624E7FAE"/>
    <w:rsid w:val="624F3053"/>
    <w:rsid w:val="624F3216"/>
    <w:rsid w:val="624FFDBE"/>
    <w:rsid w:val="6255C0B1"/>
    <w:rsid w:val="62587838"/>
    <w:rsid w:val="625BE041"/>
    <w:rsid w:val="62612402"/>
    <w:rsid w:val="6262220C"/>
    <w:rsid w:val="6263558C"/>
    <w:rsid w:val="62637F77"/>
    <w:rsid w:val="6264CA23"/>
    <w:rsid w:val="6266E42C"/>
    <w:rsid w:val="6268EB0E"/>
    <w:rsid w:val="62690DA4"/>
    <w:rsid w:val="626C6CEA"/>
    <w:rsid w:val="626C966B"/>
    <w:rsid w:val="626DA9B8"/>
    <w:rsid w:val="62704E87"/>
    <w:rsid w:val="627115A1"/>
    <w:rsid w:val="62743F73"/>
    <w:rsid w:val="6274A473"/>
    <w:rsid w:val="6274EA72"/>
    <w:rsid w:val="62750214"/>
    <w:rsid w:val="627A7EB9"/>
    <w:rsid w:val="627B8820"/>
    <w:rsid w:val="627D2447"/>
    <w:rsid w:val="627DBB9D"/>
    <w:rsid w:val="627E0D04"/>
    <w:rsid w:val="6280A08C"/>
    <w:rsid w:val="62826928"/>
    <w:rsid w:val="628292D0"/>
    <w:rsid w:val="62868CBB"/>
    <w:rsid w:val="6286ADB0"/>
    <w:rsid w:val="6286FC90"/>
    <w:rsid w:val="628AF79C"/>
    <w:rsid w:val="628CE334"/>
    <w:rsid w:val="628D3648"/>
    <w:rsid w:val="628F9464"/>
    <w:rsid w:val="6293FF99"/>
    <w:rsid w:val="6296B92F"/>
    <w:rsid w:val="6298840A"/>
    <w:rsid w:val="62994D5C"/>
    <w:rsid w:val="6299F276"/>
    <w:rsid w:val="629C156F"/>
    <w:rsid w:val="629F81D2"/>
    <w:rsid w:val="62A0EE14"/>
    <w:rsid w:val="62A207F7"/>
    <w:rsid w:val="62A7A837"/>
    <w:rsid w:val="62AAB095"/>
    <w:rsid w:val="62AD181F"/>
    <w:rsid w:val="62AE340B"/>
    <w:rsid w:val="62AE759B"/>
    <w:rsid w:val="62B431DF"/>
    <w:rsid w:val="62B6EAB5"/>
    <w:rsid w:val="62B7AF7F"/>
    <w:rsid w:val="62B93285"/>
    <w:rsid w:val="62BB99D7"/>
    <w:rsid w:val="62BD72E7"/>
    <w:rsid w:val="62BF4EDF"/>
    <w:rsid w:val="62BFFFD0"/>
    <w:rsid w:val="62C517A5"/>
    <w:rsid w:val="62C5D7B7"/>
    <w:rsid w:val="62D0A063"/>
    <w:rsid w:val="62D1D949"/>
    <w:rsid w:val="62D22CDA"/>
    <w:rsid w:val="62D43BC9"/>
    <w:rsid w:val="62D6AD21"/>
    <w:rsid w:val="62DA0BD0"/>
    <w:rsid w:val="62E269A2"/>
    <w:rsid w:val="62E308DE"/>
    <w:rsid w:val="62E3F68B"/>
    <w:rsid w:val="62E75D92"/>
    <w:rsid w:val="62EBD688"/>
    <w:rsid w:val="62ED619E"/>
    <w:rsid w:val="62F146F7"/>
    <w:rsid w:val="62F3024E"/>
    <w:rsid w:val="62F32F81"/>
    <w:rsid w:val="62F3A4D8"/>
    <w:rsid w:val="62F7B6FC"/>
    <w:rsid w:val="62F7F854"/>
    <w:rsid w:val="62F800C1"/>
    <w:rsid w:val="62F9A754"/>
    <w:rsid w:val="62F9E666"/>
    <w:rsid w:val="62FBED22"/>
    <w:rsid w:val="62FD1816"/>
    <w:rsid w:val="62FD7676"/>
    <w:rsid w:val="62FFD3F0"/>
    <w:rsid w:val="6303CF83"/>
    <w:rsid w:val="6305F0CE"/>
    <w:rsid w:val="63063C8E"/>
    <w:rsid w:val="63069349"/>
    <w:rsid w:val="630759D2"/>
    <w:rsid w:val="63078AE5"/>
    <w:rsid w:val="630EBAD4"/>
    <w:rsid w:val="63107947"/>
    <w:rsid w:val="63110A9B"/>
    <w:rsid w:val="63118342"/>
    <w:rsid w:val="63145C52"/>
    <w:rsid w:val="63157A18"/>
    <w:rsid w:val="6318F45D"/>
    <w:rsid w:val="631A654C"/>
    <w:rsid w:val="631C3770"/>
    <w:rsid w:val="63207591"/>
    <w:rsid w:val="6321CC3D"/>
    <w:rsid w:val="632250BC"/>
    <w:rsid w:val="6322EDF7"/>
    <w:rsid w:val="63246562"/>
    <w:rsid w:val="632513A6"/>
    <w:rsid w:val="6328FFE5"/>
    <w:rsid w:val="632A423B"/>
    <w:rsid w:val="632AB4AE"/>
    <w:rsid w:val="632BB7DA"/>
    <w:rsid w:val="632DB84A"/>
    <w:rsid w:val="632DDCF1"/>
    <w:rsid w:val="63306024"/>
    <w:rsid w:val="63309845"/>
    <w:rsid w:val="633351BA"/>
    <w:rsid w:val="6333C4BB"/>
    <w:rsid w:val="6335415C"/>
    <w:rsid w:val="63360B0C"/>
    <w:rsid w:val="63409599"/>
    <w:rsid w:val="63428A5D"/>
    <w:rsid w:val="63453336"/>
    <w:rsid w:val="6346AC74"/>
    <w:rsid w:val="63484D67"/>
    <w:rsid w:val="634B88EB"/>
    <w:rsid w:val="634EEFEB"/>
    <w:rsid w:val="634F91E4"/>
    <w:rsid w:val="63522EDB"/>
    <w:rsid w:val="6354D6B8"/>
    <w:rsid w:val="6354FA07"/>
    <w:rsid w:val="635A41F2"/>
    <w:rsid w:val="635B28EF"/>
    <w:rsid w:val="635BFE6F"/>
    <w:rsid w:val="635C8483"/>
    <w:rsid w:val="6361F82B"/>
    <w:rsid w:val="6362751A"/>
    <w:rsid w:val="63642559"/>
    <w:rsid w:val="63645E2F"/>
    <w:rsid w:val="6365C29C"/>
    <w:rsid w:val="63660B71"/>
    <w:rsid w:val="6367B43B"/>
    <w:rsid w:val="636838C8"/>
    <w:rsid w:val="63683E50"/>
    <w:rsid w:val="636C7D1D"/>
    <w:rsid w:val="63700707"/>
    <w:rsid w:val="63715E55"/>
    <w:rsid w:val="6372062A"/>
    <w:rsid w:val="63753B8A"/>
    <w:rsid w:val="63794308"/>
    <w:rsid w:val="637960F7"/>
    <w:rsid w:val="637B1352"/>
    <w:rsid w:val="637E0092"/>
    <w:rsid w:val="637EE5D3"/>
    <w:rsid w:val="637F653F"/>
    <w:rsid w:val="637F843F"/>
    <w:rsid w:val="6381B7ED"/>
    <w:rsid w:val="6381CB92"/>
    <w:rsid w:val="6382E04C"/>
    <w:rsid w:val="63840335"/>
    <w:rsid w:val="63852FAF"/>
    <w:rsid w:val="6386A553"/>
    <w:rsid w:val="63873439"/>
    <w:rsid w:val="638742E7"/>
    <w:rsid w:val="638A82C2"/>
    <w:rsid w:val="638BDF95"/>
    <w:rsid w:val="638C52E5"/>
    <w:rsid w:val="63933610"/>
    <w:rsid w:val="6393D4DF"/>
    <w:rsid w:val="6395171C"/>
    <w:rsid w:val="639593E4"/>
    <w:rsid w:val="63A103E1"/>
    <w:rsid w:val="63A261C1"/>
    <w:rsid w:val="63A36738"/>
    <w:rsid w:val="63A5256B"/>
    <w:rsid w:val="63A60CA7"/>
    <w:rsid w:val="63A689BA"/>
    <w:rsid w:val="63ABF38E"/>
    <w:rsid w:val="63B85520"/>
    <w:rsid w:val="63B91BBF"/>
    <w:rsid w:val="63BA3D01"/>
    <w:rsid w:val="63BABD3E"/>
    <w:rsid w:val="63BD9D75"/>
    <w:rsid w:val="63C1A36E"/>
    <w:rsid w:val="63C1A46A"/>
    <w:rsid w:val="63C3984B"/>
    <w:rsid w:val="63C3E033"/>
    <w:rsid w:val="63C46691"/>
    <w:rsid w:val="63C4AF2C"/>
    <w:rsid w:val="63C56F18"/>
    <w:rsid w:val="63C98F8B"/>
    <w:rsid w:val="63CC5280"/>
    <w:rsid w:val="63CCC978"/>
    <w:rsid w:val="63CCDF4A"/>
    <w:rsid w:val="63CD0CBF"/>
    <w:rsid w:val="63DD71A7"/>
    <w:rsid w:val="63E0106A"/>
    <w:rsid w:val="63E05182"/>
    <w:rsid w:val="63E078AE"/>
    <w:rsid w:val="63E1D8FF"/>
    <w:rsid w:val="63E63BAB"/>
    <w:rsid w:val="63E6E7E3"/>
    <w:rsid w:val="63E79C3A"/>
    <w:rsid w:val="63EB38BD"/>
    <w:rsid w:val="63EB90F3"/>
    <w:rsid w:val="63EBA425"/>
    <w:rsid w:val="63EC507A"/>
    <w:rsid w:val="63EDC854"/>
    <w:rsid w:val="63EEDF4F"/>
    <w:rsid w:val="63F0BF57"/>
    <w:rsid w:val="63F0F6A6"/>
    <w:rsid w:val="63F2D106"/>
    <w:rsid w:val="63F564ED"/>
    <w:rsid w:val="63F710A0"/>
    <w:rsid w:val="63F83A23"/>
    <w:rsid w:val="63FB9C00"/>
    <w:rsid w:val="63FDB779"/>
    <w:rsid w:val="63FF9871"/>
    <w:rsid w:val="640184FC"/>
    <w:rsid w:val="640406B7"/>
    <w:rsid w:val="640A7024"/>
    <w:rsid w:val="640C94EF"/>
    <w:rsid w:val="640E42CC"/>
    <w:rsid w:val="640EDE28"/>
    <w:rsid w:val="64111EF1"/>
    <w:rsid w:val="6414EBF8"/>
    <w:rsid w:val="6415BE7A"/>
    <w:rsid w:val="6415F2D7"/>
    <w:rsid w:val="64161B55"/>
    <w:rsid w:val="6418516C"/>
    <w:rsid w:val="6419D9E4"/>
    <w:rsid w:val="641A04F3"/>
    <w:rsid w:val="641B20E9"/>
    <w:rsid w:val="641E2FBA"/>
    <w:rsid w:val="641FCE38"/>
    <w:rsid w:val="6420A06F"/>
    <w:rsid w:val="64225D1C"/>
    <w:rsid w:val="64244EDD"/>
    <w:rsid w:val="642ADD1B"/>
    <w:rsid w:val="6431811E"/>
    <w:rsid w:val="6438946D"/>
    <w:rsid w:val="6440977C"/>
    <w:rsid w:val="64411A2A"/>
    <w:rsid w:val="6442BE15"/>
    <w:rsid w:val="64456D1A"/>
    <w:rsid w:val="6448233D"/>
    <w:rsid w:val="6449F013"/>
    <w:rsid w:val="644A6125"/>
    <w:rsid w:val="64518FD5"/>
    <w:rsid w:val="6453B13F"/>
    <w:rsid w:val="645502E6"/>
    <w:rsid w:val="64562F16"/>
    <w:rsid w:val="64582122"/>
    <w:rsid w:val="645BCE87"/>
    <w:rsid w:val="64649B5A"/>
    <w:rsid w:val="646BEB05"/>
    <w:rsid w:val="646D8E6D"/>
    <w:rsid w:val="646E9ED8"/>
    <w:rsid w:val="646EF329"/>
    <w:rsid w:val="646F8803"/>
    <w:rsid w:val="647101D1"/>
    <w:rsid w:val="64737406"/>
    <w:rsid w:val="6473BA43"/>
    <w:rsid w:val="64747575"/>
    <w:rsid w:val="64764462"/>
    <w:rsid w:val="64791C39"/>
    <w:rsid w:val="647A0274"/>
    <w:rsid w:val="647EBE20"/>
    <w:rsid w:val="648402E7"/>
    <w:rsid w:val="64843BD4"/>
    <w:rsid w:val="6484B83D"/>
    <w:rsid w:val="6485458C"/>
    <w:rsid w:val="6486BCB1"/>
    <w:rsid w:val="648D6ABB"/>
    <w:rsid w:val="648FDF18"/>
    <w:rsid w:val="6494C327"/>
    <w:rsid w:val="6496AEDC"/>
    <w:rsid w:val="6498FB26"/>
    <w:rsid w:val="649A145D"/>
    <w:rsid w:val="649C1206"/>
    <w:rsid w:val="649CA59C"/>
    <w:rsid w:val="649F9FE4"/>
    <w:rsid w:val="64A48C56"/>
    <w:rsid w:val="64A5CB98"/>
    <w:rsid w:val="64A9B3FD"/>
    <w:rsid w:val="64AAD5C9"/>
    <w:rsid w:val="64AE0CF8"/>
    <w:rsid w:val="64AF0C19"/>
    <w:rsid w:val="64AF4376"/>
    <w:rsid w:val="64AF946B"/>
    <w:rsid w:val="64B0068E"/>
    <w:rsid w:val="64B00919"/>
    <w:rsid w:val="64B42B8A"/>
    <w:rsid w:val="64B59FE5"/>
    <w:rsid w:val="64B632E9"/>
    <w:rsid w:val="64B8C841"/>
    <w:rsid w:val="64BA0328"/>
    <w:rsid w:val="64BB4C57"/>
    <w:rsid w:val="64BBF252"/>
    <w:rsid w:val="64BD89C0"/>
    <w:rsid w:val="64BF56D1"/>
    <w:rsid w:val="64BF8607"/>
    <w:rsid w:val="64C18EFF"/>
    <w:rsid w:val="64C2F5ED"/>
    <w:rsid w:val="64C4A9CC"/>
    <w:rsid w:val="64C5FF95"/>
    <w:rsid w:val="64C72798"/>
    <w:rsid w:val="64CCC4EE"/>
    <w:rsid w:val="64CDC769"/>
    <w:rsid w:val="64D1A116"/>
    <w:rsid w:val="64D3DEEB"/>
    <w:rsid w:val="64D597C4"/>
    <w:rsid w:val="64D64FE0"/>
    <w:rsid w:val="64D82456"/>
    <w:rsid w:val="64D8D1FD"/>
    <w:rsid w:val="64D8F6B6"/>
    <w:rsid w:val="64D937A3"/>
    <w:rsid w:val="64DD4D4C"/>
    <w:rsid w:val="64DE3706"/>
    <w:rsid w:val="64DE3A2F"/>
    <w:rsid w:val="64DFBCD7"/>
    <w:rsid w:val="64E18F6A"/>
    <w:rsid w:val="64E1E23A"/>
    <w:rsid w:val="64E1F0C6"/>
    <w:rsid w:val="64E2E315"/>
    <w:rsid w:val="64E2E442"/>
    <w:rsid w:val="64E4655B"/>
    <w:rsid w:val="64E57DE7"/>
    <w:rsid w:val="64E65A6C"/>
    <w:rsid w:val="64EA9D93"/>
    <w:rsid w:val="64ED3ED8"/>
    <w:rsid w:val="64F0AB93"/>
    <w:rsid w:val="64F2660F"/>
    <w:rsid w:val="64F2D57C"/>
    <w:rsid w:val="64F412B8"/>
    <w:rsid w:val="64F52701"/>
    <w:rsid w:val="64F7CED0"/>
    <w:rsid w:val="64F89D36"/>
    <w:rsid w:val="64F8C95D"/>
    <w:rsid w:val="64F99EF2"/>
    <w:rsid w:val="64F9FF63"/>
    <w:rsid w:val="64FAB773"/>
    <w:rsid w:val="64FBC342"/>
    <w:rsid w:val="64FC3597"/>
    <w:rsid w:val="64FE9613"/>
    <w:rsid w:val="64FFDED1"/>
    <w:rsid w:val="65004207"/>
    <w:rsid w:val="65015743"/>
    <w:rsid w:val="6504F7CE"/>
    <w:rsid w:val="65050D77"/>
    <w:rsid w:val="65066B14"/>
    <w:rsid w:val="65085552"/>
    <w:rsid w:val="6508E78B"/>
    <w:rsid w:val="65090764"/>
    <w:rsid w:val="6509FFB7"/>
    <w:rsid w:val="650D92D7"/>
    <w:rsid w:val="6510FDC1"/>
    <w:rsid w:val="6515CEB6"/>
    <w:rsid w:val="65167EA5"/>
    <w:rsid w:val="651737DB"/>
    <w:rsid w:val="651C6D28"/>
    <w:rsid w:val="651F62FA"/>
    <w:rsid w:val="65200FE5"/>
    <w:rsid w:val="65217452"/>
    <w:rsid w:val="652B0CF0"/>
    <w:rsid w:val="652C5D3F"/>
    <w:rsid w:val="652D9BF1"/>
    <w:rsid w:val="6530DD45"/>
    <w:rsid w:val="6531C3C8"/>
    <w:rsid w:val="65330DD0"/>
    <w:rsid w:val="6536ED22"/>
    <w:rsid w:val="65371B06"/>
    <w:rsid w:val="65384C15"/>
    <w:rsid w:val="65386DF8"/>
    <w:rsid w:val="6539A697"/>
    <w:rsid w:val="653AA52F"/>
    <w:rsid w:val="653F258B"/>
    <w:rsid w:val="653FD4A5"/>
    <w:rsid w:val="65403590"/>
    <w:rsid w:val="6541DF24"/>
    <w:rsid w:val="6541F3C5"/>
    <w:rsid w:val="654211CB"/>
    <w:rsid w:val="6542DCE5"/>
    <w:rsid w:val="6542E6BC"/>
    <w:rsid w:val="65438251"/>
    <w:rsid w:val="65450274"/>
    <w:rsid w:val="6546C2ED"/>
    <w:rsid w:val="654C267F"/>
    <w:rsid w:val="654FDBB7"/>
    <w:rsid w:val="655520C8"/>
    <w:rsid w:val="655680F7"/>
    <w:rsid w:val="6558502A"/>
    <w:rsid w:val="65595DAC"/>
    <w:rsid w:val="6559AC4D"/>
    <w:rsid w:val="6559E279"/>
    <w:rsid w:val="655A1564"/>
    <w:rsid w:val="655D45A2"/>
    <w:rsid w:val="655EA8CC"/>
    <w:rsid w:val="655EE13B"/>
    <w:rsid w:val="6562D497"/>
    <w:rsid w:val="6563505C"/>
    <w:rsid w:val="6564125C"/>
    <w:rsid w:val="6567E96D"/>
    <w:rsid w:val="65680A2E"/>
    <w:rsid w:val="65696779"/>
    <w:rsid w:val="656F965D"/>
    <w:rsid w:val="65743814"/>
    <w:rsid w:val="6574613F"/>
    <w:rsid w:val="65762303"/>
    <w:rsid w:val="657636F7"/>
    <w:rsid w:val="65770229"/>
    <w:rsid w:val="657B2CD1"/>
    <w:rsid w:val="657BAA3E"/>
    <w:rsid w:val="6582645A"/>
    <w:rsid w:val="65842B48"/>
    <w:rsid w:val="6587DE18"/>
    <w:rsid w:val="65880EC6"/>
    <w:rsid w:val="65891FB4"/>
    <w:rsid w:val="6589CD58"/>
    <w:rsid w:val="658AB395"/>
    <w:rsid w:val="658B7B08"/>
    <w:rsid w:val="6592CDBD"/>
    <w:rsid w:val="65950C99"/>
    <w:rsid w:val="6595A40E"/>
    <w:rsid w:val="659840B8"/>
    <w:rsid w:val="6598CA30"/>
    <w:rsid w:val="659B24E7"/>
    <w:rsid w:val="659FA972"/>
    <w:rsid w:val="65A4B786"/>
    <w:rsid w:val="65AB8A2E"/>
    <w:rsid w:val="65ABD52F"/>
    <w:rsid w:val="65AEE6B7"/>
    <w:rsid w:val="65B329B2"/>
    <w:rsid w:val="65B38FAD"/>
    <w:rsid w:val="65B6FDF4"/>
    <w:rsid w:val="65B85D9F"/>
    <w:rsid w:val="65B9DDFA"/>
    <w:rsid w:val="65B9F6D6"/>
    <w:rsid w:val="65BA21AD"/>
    <w:rsid w:val="65BA75C6"/>
    <w:rsid w:val="65BC512F"/>
    <w:rsid w:val="65BDD61A"/>
    <w:rsid w:val="65BEC1C1"/>
    <w:rsid w:val="65BFF4DB"/>
    <w:rsid w:val="65C4AF76"/>
    <w:rsid w:val="65C608A7"/>
    <w:rsid w:val="65C69238"/>
    <w:rsid w:val="65C6BF49"/>
    <w:rsid w:val="65C77DE2"/>
    <w:rsid w:val="65C8AB12"/>
    <w:rsid w:val="65CF076D"/>
    <w:rsid w:val="65D0417C"/>
    <w:rsid w:val="65D1B51E"/>
    <w:rsid w:val="65D2558B"/>
    <w:rsid w:val="65D4726D"/>
    <w:rsid w:val="65D488E2"/>
    <w:rsid w:val="65D56AB3"/>
    <w:rsid w:val="65D633B0"/>
    <w:rsid w:val="65D6DDEE"/>
    <w:rsid w:val="65D8A062"/>
    <w:rsid w:val="65DA0626"/>
    <w:rsid w:val="65DB465F"/>
    <w:rsid w:val="65DC74D6"/>
    <w:rsid w:val="65DD391F"/>
    <w:rsid w:val="65DEC1FA"/>
    <w:rsid w:val="65E0F6A6"/>
    <w:rsid w:val="65E2C2D9"/>
    <w:rsid w:val="65E30533"/>
    <w:rsid w:val="65E6EE99"/>
    <w:rsid w:val="65E7B7C3"/>
    <w:rsid w:val="65EACBA2"/>
    <w:rsid w:val="65EC3EC7"/>
    <w:rsid w:val="65ECA700"/>
    <w:rsid w:val="65ECC3B4"/>
    <w:rsid w:val="65EE16D7"/>
    <w:rsid w:val="65F1CA64"/>
    <w:rsid w:val="65F2BF05"/>
    <w:rsid w:val="65F3F183"/>
    <w:rsid w:val="65F681C9"/>
    <w:rsid w:val="65F80DFA"/>
    <w:rsid w:val="65F8A1B4"/>
    <w:rsid w:val="65F95F9A"/>
    <w:rsid w:val="65FBE91F"/>
    <w:rsid w:val="65FC8560"/>
    <w:rsid w:val="65FDE2E8"/>
    <w:rsid w:val="660011EF"/>
    <w:rsid w:val="6604E105"/>
    <w:rsid w:val="66069A65"/>
    <w:rsid w:val="66069AE4"/>
    <w:rsid w:val="6606C661"/>
    <w:rsid w:val="660A493A"/>
    <w:rsid w:val="66115FF5"/>
    <w:rsid w:val="66129CC8"/>
    <w:rsid w:val="6612ACCA"/>
    <w:rsid w:val="661672DF"/>
    <w:rsid w:val="6616CF61"/>
    <w:rsid w:val="66196C73"/>
    <w:rsid w:val="661BB5D4"/>
    <w:rsid w:val="661C77D4"/>
    <w:rsid w:val="661DA0FA"/>
    <w:rsid w:val="661E3745"/>
    <w:rsid w:val="66223D3B"/>
    <w:rsid w:val="662A1C71"/>
    <w:rsid w:val="662CAD29"/>
    <w:rsid w:val="662D3F6A"/>
    <w:rsid w:val="663789D8"/>
    <w:rsid w:val="663921D2"/>
    <w:rsid w:val="663A23F5"/>
    <w:rsid w:val="663B4704"/>
    <w:rsid w:val="663BB0AB"/>
    <w:rsid w:val="663BC21A"/>
    <w:rsid w:val="663BE3D2"/>
    <w:rsid w:val="663C4866"/>
    <w:rsid w:val="663F5A48"/>
    <w:rsid w:val="66404647"/>
    <w:rsid w:val="66418852"/>
    <w:rsid w:val="66418E88"/>
    <w:rsid w:val="6643859C"/>
    <w:rsid w:val="6644AEC9"/>
    <w:rsid w:val="664833E1"/>
    <w:rsid w:val="6648983C"/>
    <w:rsid w:val="6648B3F5"/>
    <w:rsid w:val="664909F5"/>
    <w:rsid w:val="664A3FFA"/>
    <w:rsid w:val="664C5EA7"/>
    <w:rsid w:val="6652BBBB"/>
    <w:rsid w:val="665498A2"/>
    <w:rsid w:val="665648A5"/>
    <w:rsid w:val="66595916"/>
    <w:rsid w:val="665C548D"/>
    <w:rsid w:val="665E24B6"/>
    <w:rsid w:val="665EA5A3"/>
    <w:rsid w:val="6660FA78"/>
    <w:rsid w:val="6663A1BF"/>
    <w:rsid w:val="666551A3"/>
    <w:rsid w:val="6666BA1F"/>
    <w:rsid w:val="66680C1D"/>
    <w:rsid w:val="66693BFD"/>
    <w:rsid w:val="666A368A"/>
    <w:rsid w:val="666C411C"/>
    <w:rsid w:val="666DA18D"/>
    <w:rsid w:val="666DFCBD"/>
    <w:rsid w:val="666FEEF0"/>
    <w:rsid w:val="66700BE7"/>
    <w:rsid w:val="6671A2AD"/>
    <w:rsid w:val="6671EDD5"/>
    <w:rsid w:val="667259D5"/>
    <w:rsid w:val="6674CA48"/>
    <w:rsid w:val="667561C0"/>
    <w:rsid w:val="66775075"/>
    <w:rsid w:val="6679F796"/>
    <w:rsid w:val="667ADF3F"/>
    <w:rsid w:val="667DBFF4"/>
    <w:rsid w:val="667E53B9"/>
    <w:rsid w:val="66821B37"/>
    <w:rsid w:val="66823A10"/>
    <w:rsid w:val="6682E392"/>
    <w:rsid w:val="66832271"/>
    <w:rsid w:val="6688451A"/>
    <w:rsid w:val="668AEF04"/>
    <w:rsid w:val="668B3CD8"/>
    <w:rsid w:val="668F149F"/>
    <w:rsid w:val="668FE319"/>
    <w:rsid w:val="66907E25"/>
    <w:rsid w:val="66923807"/>
    <w:rsid w:val="6693105D"/>
    <w:rsid w:val="6693B0F9"/>
    <w:rsid w:val="66953A96"/>
    <w:rsid w:val="66996C8A"/>
    <w:rsid w:val="669BC593"/>
    <w:rsid w:val="669D7420"/>
    <w:rsid w:val="669DAE15"/>
    <w:rsid w:val="669DC078"/>
    <w:rsid w:val="66A4121D"/>
    <w:rsid w:val="66A6BBFD"/>
    <w:rsid w:val="66AB703E"/>
    <w:rsid w:val="66AEEEE4"/>
    <w:rsid w:val="66AF38B9"/>
    <w:rsid w:val="66B08A3B"/>
    <w:rsid w:val="66B97BE2"/>
    <w:rsid w:val="66B97F55"/>
    <w:rsid w:val="66BAA9F8"/>
    <w:rsid w:val="66BB335B"/>
    <w:rsid w:val="66BB65D7"/>
    <w:rsid w:val="66C020D8"/>
    <w:rsid w:val="66C230B7"/>
    <w:rsid w:val="66C769B3"/>
    <w:rsid w:val="66CD224D"/>
    <w:rsid w:val="66CD37FF"/>
    <w:rsid w:val="66D315BE"/>
    <w:rsid w:val="66D4E543"/>
    <w:rsid w:val="66D7DB6A"/>
    <w:rsid w:val="66DA461C"/>
    <w:rsid w:val="66DADAB7"/>
    <w:rsid w:val="66DDBB09"/>
    <w:rsid w:val="66DE75AB"/>
    <w:rsid w:val="66E1F8F6"/>
    <w:rsid w:val="66E9EF4C"/>
    <w:rsid w:val="66EA6184"/>
    <w:rsid w:val="66F015C5"/>
    <w:rsid w:val="66F04CB9"/>
    <w:rsid w:val="66F5C3E9"/>
    <w:rsid w:val="66F670D1"/>
    <w:rsid w:val="66F6B8C1"/>
    <w:rsid w:val="66F78188"/>
    <w:rsid w:val="66F7AF10"/>
    <w:rsid w:val="66FA7C8F"/>
    <w:rsid w:val="66FA8950"/>
    <w:rsid w:val="66FFC888"/>
    <w:rsid w:val="6704465E"/>
    <w:rsid w:val="6705FDE5"/>
    <w:rsid w:val="670616B2"/>
    <w:rsid w:val="6709E28B"/>
    <w:rsid w:val="670D3076"/>
    <w:rsid w:val="670DF84C"/>
    <w:rsid w:val="67109C0A"/>
    <w:rsid w:val="67112BD2"/>
    <w:rsid w:val="67117F00"/>
    <w:rsid w:val="671198CC"/>
    <w:rsid w:val="6711F1E8"/>
    <w:rsid w:val="67124AD9"/>
    <w:rsid w:val="67159F5B"/>
    <w:rsid w:val="6716DCFD"/>
    <w:rsid w:val="67196CB8"/>
    <w:rsid w:val="671A526B"/>
    <w:rsid w:val="671E58D1"/>
    <w:rsid w:val="6720B451"/>
    <w:rsid w:val="6722AF76"/>
    <w:rsid w:val="672305C1"/>
    <w:rsid w:val="67282276"/>
    <w:rsid w:val="672A0C83"/>
    <w:rsid w:val="672A28A5"/>
    <w:rsid w:val="672B6C55"/>
    <w:rsid w:val="672F3338"/>
    <w:rsid w:val="67313FE2"/>
    <w:rsid w:val="67349A91"/>
    <w:rsid w:val="6736CF29"/>
    <w:rsid w:val="67388B93"/>
    <w:rsid w:val="673BF0AE"/>
    <w:rsid w:val="673D9D26"/>
    <w:rsid w:val="673F4B61"/>
    <w:rsid w:val="67417C4A"/>
    <w:rsid w:val="674224F6"/>
    <w:rsid w:val="67429BC4"/>
    <w:rsid w:val="6742C4A5"/>
    <w:rsid w:val="6748BBB7"/>
    <w:rsid w:val="674A18F8"/>
    <w:rsid w:val="674B0E10"/>
    <w:rsid w:val="674B97B3"/>
    <w:rsid w:val="674BCD02"/>
    <w:rsid w:val="674FD552"/>
    <w:rsid w:val="6753CBB8"/>
    <w:rsid w:val="675574FF"/>
    <w:rsid w:val="6759F9C4"/>
    <w:rsid w:val="675C2A8B"/>
    <w:rsid w:val="675CA4E2"/>
    <w:rsid w:val="675CAB13"/>
    <w:rsid w:val="675DD7AF"/>
    <w:rsid w:val="675F5663"/>
    <w:rsid w:val="675F8B2F"/>
    <w:rsid w:val="6761F0FD"/>
    <w:rsid w:val="67683786"/>
    <w:rsid w:val="6772505B"/>
    <w:rsid w:val="67737B4B"/>
    <w:rsid w:val="67755088"/>
    <w:rsid w:val="6778900D"/>
    <w:rsid w:val="677CFEB1"/>
    <w:rsid w:val="677D14DB"/>
    <w:rsid w:val="677DBB8D"/>
    <w:rsid w:val="677F85F4"/>
    <w:rsid w:val="67800467"/>
    <w:rsid w:val="678268B1"/>
    <w:rsid w:val="6787F61C"/>
    <w:rsid w:val="67893097"/>
    <w:rsid w:val="6789AC8E"/>
    <w:rsid w:val="678A1083"/>
    <w:rsid w:val="678B0385"/>
    <w:rsid w:val="678B87E6"/>
    <w:rsid w:val="678DC4F6"/>
    <w:rsid w:val="678E60FA"/>
    <w:rsid w:val="678F92C3"/>
    <w:rsid w:val="67907D6E"/>
    <w:rsid w:val="679127F9"/>
    <w:rsid w:val="6795BD8E"/>
    <w:rsid w:val="67976B5D"/>
    <w:rsid w:val="67978A1A"/>
    <w:rsid w:val="679B80D1"/>
    <w:rsid w:val="679D6903"/>
    <w:rsid w:val="67A4B0B2"/>
    <w:rsid w:val="67A62D86"/>
    <w:rsid w:val="67A8AAB1"/>
    <w:rsid w:val="67A9BE1B"/>
    <w:rsid w:val="67AC7C91"/>
    <w:rsid w:val="67AD83CB"/>
    <w:rsid w:val="67AEF04D"/>
    <w:rsid w:val="67AF1F92"/>
    <w:rsid w:val="67B1D27A"/>
    <w:rsid w:val="67B2917C"/>
    <w:rsid w:val="67B531FD"/>
    <w:rsid w:val="67B598EE"/>
    <w:rsid w:val="67B62923"/>
    <w:rsid w:val="67B69E01"/>
    <w:rsid w:val="67BA39B2"/>
    <w:rsid w:val="67BC2CC4"/>
    <w:rsid w:val="67BE6A1E"/>
    <w:rsid w:val="67C441C4"/>
    <w:rsid w:val="67C77BB4"/>
    <w:rsid w:val="67C9C7FF"/>
    <w:rsid w:val="67CB3686"/>
    <w:rsid w:val="67CBE732"/>
    <w:rsid w:val="67CD464E"/>
    <w:rsid w:val="67D09E24"/>
    <w:rsid w:val="67D38C5A"/>
    <w:rsid w:val="67D4A8B6"/>
    <w:rsid w:val="67D4CFB1"/>
    <w:rsid w:val="67D59ABC"/>
    <w:rsid w:val="67DFBB91"/>
    <w:rsid w:val="67E06BA6"/>
    <w:rsid w:val="67E5E088"/>
    <w:rsid w:val="67E60DBD"/>
    <w:rsid w:val="67E81355"/>
    <w:rsid w:val="67EA01B1"/>
    <w:rsid w:val="67EA8246"/>
    <w:rsid w:val="67EC29D6"/>
    <w:rsid w:val="67EC450B"/>
    <w:rsid w:val="67EC5980"/>
    <w:rsid w:val="67ED1C9E"/>
    <w:rsid w:val="67EFCE87"/>
    <w:rsid w:val="67F2ABF9"/>
    <w:rsid w:val="67F679F6"/>
    <w:rsid w:val="67F784F6"/>
    <w:rsid w:val="67F7BBC2"/>
    <w:rsid w:val="67F8C654"/>
    <w:rsid w:val="67F8D1A3"/>
    <w:rsid w:val="67FC9BE8"/>
    <w:rsid w:val="67FD19B2"/>
    <w:rsid w:val="68009A46"/>
    <w:rsid w:val="6803EEDD"/>
    <w:rsid w:val="68050C5E"/>
    <w:rsid w:val="680733ED"/>
    <w:rsid w:val="680779BC"/>
    <w:rsid w:val="6807A69B"/>
    <w:rsid w:val="6807B72B"/>
    <w:rsid w:val="680AEDD5"/>
    <w:rsid w:val="680D3886"/>
    <w:rsid w:val="680FF899"/>
    <w:rsid w:val="68131D6A"/>
    <w:rsid w:val="6815E8DA"/>
    <w:rsid w:val="6815FE12"/>
    <w:rsid w:val="681660A3"/>
    <w:rsid w:val="681A6FA6"/>
    <w:rsid w:val="681B02C9"/>
    <w:rsid w:val="681C390E"/>
    <w:rsid w:val="681E3F1E"/>
    <w:rsid w:val="681EE1CB"/>
    <w:rsid w:val="682AACDB"/>
    <w:rsid w:val="682BF2E5"/>
    <w:rsid w:val="682C4E86"/>
    <w:rsid w:val="682C57D0"/>
    <w:rsid w:val="682CE395"/>
    <w:rsid w:val="683058B0"/>
    <w:rsid w:val="683125CD"/>
    <w:rsid w:val="683C1F61"/>
    <w:rsid w:val="683E1C0D"/>
    <w:rsid w:val="683F1215"/>
    <w:rsid w:val="68405F2B"/>
    <w:rsid w:val="684256E0"/>
    <w:rsid w:val="6843E106"/>
    <w:rsid w:val="684465B5"/>
    <w:rsid w:val="684515A8"/>
    <w:rsid w:val="6847ADF9"/>
    <w:rsid w:val="6849D64C"/>
    <w:rsid w:val="684A42AC"/>
    <w:rsid w:val="684AFEFD"/>
    <w:rsid w:val="684B1491"/>
    <w:rsid w:val="684E3B1D"/>
    <w:rsid w:val="684EB502"/>
    <w:rsid w:val="6850024C"/>
    <w:rsid w:val="68501AEB"/>
    <w:rsid w:val="68516062"/>
    <w:rsid w:val="6853D9AB"/>
    <w:rsid w:val="6854DDE9"/>
    <w:rsid w:val="685CFF5E"/>
    <w:rsid w:val="685E3929"/>
    <w:rsid w:val="68617912"/>
    <w:rsid w:val="6862F7FF"/>
    <w:rsid w:val="68631EBF"/>
    <w:rsid w:val="6863294F"/>
    <w:rsid w:val="68635A18"/>
    <w:rsid w:val="68637383"/>
    <w:rsid w:val="68659B33"/>
    <w:rsid w:val="6866291E"/>
    <w:rsid w:val="68669C2D"/>
    <w:rsid w:val="6866E92E"/>
    <w:rsid w:val="6870D599"/>
    <w:rsid w:val="687549BD"/>
    <w:rsid w:val="6875EFBF"/>
    <w:rsid w:val="687635AE"/>
    <w:rsid w:val="68765D0C"/>
    <w:rsid w:val="6877CECF"/>
    <w:rsid w:val="687A92EE"/>
    <w:rsid w:val="687B1862"/>
    <w:rsid w:val="687C16C7"/>
    <w:rsid w:val="687C46E3"/>
    <w:rsid w:val="687D9085"/>
    <w:rsid w:val="687F0D2A"/>
    <w:rsid w:val="687FF6DF"/>
    <w:rsid w:val="688196C5"/>
    <w:rsid w:val="6881DC1B"/>
    <w:rsid w:val="6884B31B"/>
    <w:rsid w:val="6885AD1E"/>
    <w:rsid w:val="6885E3C5"/>
    <w:rsid w:val="6888BA28"/>
    <w:rsid w:val="688C4ECD"/>
    <w:rsid w:val="688C548B"/>
    <w:rsid w:val="688CA8ED"/>
    <w:rsid w:val="689012FC"/>
    <w:rsid w:val="6890A46A"/>
    <w:rsid w:val="689174AC"/>
    <w:rsid w:val="6894F9DA"/>
    <w:rsid w:val="6896387A"/>
    <w:rsid w:val="6898D183"/>
    <w:rsid w:val="689A7A8A"/>
    <w:rsid w:val="68A0D6FC"/>
    <w:rsid w:val="68A1CE46"/>
    <w:rsid w:val="68A1DB45"/>
    <w:rsid w:val="68A2DC9D"/>
    <w:rsid w:val="68A37108"/>
    <w:rsid w:val="68A5EE73"/>
    <w:rsid w:val="68AB38C1"/>
    <w:rsid w:val="68AC2BF5"/>
    <w:rsid w:val="68AC71A2"/>
    <w:rsid w:val="68ACF664"/>
    <w:rsid w:val="68ADD7B9"/>
    <w:rsid w:val="68AF75B6"/>
    <w:rsid w:val="68AFF155"/>
    <w:rsid w:val="68B11CF8"/>
    <w:rsid w:val="68B2029A"/>
    <w:rsid w:val="68B2E798"/>
    <w:rsid w:val="68B45E85"/>
    <w:rsid w:val="68B4C793"/>
    <w:rsid w:val="68B96BE4"/>
    <w:rsid w:val="68B9BA3D"/>
    <w:rsid w:val="68BABD97"/>
    <w:rsid w:val="68BED1A5"/>
    <w:rsid w:val="68C10D4D"/>
    <w:rsid w:val="68C13CE7"/>
    <w:rsid w:val="68C1C42E"/>
    <w:rsid w:val="68C555D1"/>
    <w:rsid w:val="68C5EA63"/>
    <w:rsid w:val="68C64229"/>
    <w:rsid w:val="68C87039"/>
    <w:rsid w:val="68C9B1B4"/>
    <w:rsid w:val="68C9FEE4"/>
    <w:rsid w:val="68CA50C5"/>
    <w:rsid w:val="68CADA3D"/>
    <w:rsid w:val="68CC6A6C"/>
    <w:rsid w:val="68CD112F"/>
    <w:rsid w:val="68CDEB83"/>
    <w:rsid w:val="68CEFAA7"/>
    <w:rsid w:val="68D42B76"/>
    <w:rsid w:val="68D437A4"/>
    <w:rsid w:val="68D4BCD8"/>
    <w:rsid w:val="68D58C74"/>
    <w:rsid w:val="68DEC6DF"/>
    <w:rsid w:val="68E03D7B"/>
    <w:rsid w:val="68E1F838"/>
    <w:rsid w:val="68E3905F"/>
    <w:rsid w:val="68E6E545"/>
    <w:rsid w:val="68E6E9AE"/>
    <w:rsid w:val="68E84929"/>
    <w:rsid w:val="68F0705B"/>
    <w:rsid w:val="68F2960E"/>
    <w:rsid w:val="68F32A22"/>
    <w:rsid w:val="68F6CDBA"/>
    <w:rsid w:val="68F6D56B"/>
    <w:rsid w:val="68F72995"/>
    <w:rsid w:val="68F7943A"/>
    <w:rsid w:val="68F7959D"/>
    <w:rsid w:val="68FA2206"/>
    <w:rsid w:val="68FA3B0B"/>
    <w:rsid w:val="68FCCFFA"/>
    <w:rsid w:val="68FD28D7"/>
    <w:rsid w:val="68FFF2B4"/>
    <w:rsid w:val="69004BD4"/>
    <w:rsid w:val="6901B708"/>
    <w:rsid w:val="69033B98"/>
    <w:rsid w:val="690426E6"/>
    <w:rsid w:val="6904FAA2"/>
    <w:rsid w:val="69079D91"/>
    <w:rsid w:val="690D8DFA"/>
    <w:rsid w:val="690E49C2"/>
    <w:rsid w:val="691006B2"/>
    <w:rsid w:val="6910172E"/>
    <w:rsid w:val="69149C6C"/>
    <w:rsid w:val="6914F8E4"/>
    <w:rsid w:val="69171833"/>
    <w:rsid w:val="69199AEB"/>
    <w:rsid w:val="691B427A"/>
    <w:rsid w:val="691C2473"/>
    <w:rsid w:val="691F9DBF"/>
    <w:rsid w:val="692240BE"/>
    <w:rsid w:val="6925B51F"/>
    <w:rsid w:val="692609FC"/>
    <w:rsid w:val="692AFC5F"/>
    <w:rsid w:val="692BBB15"/>
    <w:rsid w:val="692CBEE2"/>
    <w:rsid w:val="692E2974"/>
    <w:rsid w:val="692FCA84"/>
    <w:rsid w:val="692FD73E"/>
    <w:rsid w:val="693107A3"/>
    <w:rsid w:val="6931DBB2"/>
    <w:rsid w:val="6931F996"/>
    <w:rsid w:val="693322F8"/>
    <w:rsid w:val="6936A83E"/>
    <w:rsid w:val="69371769"/>
    <w:rsid w:val="693C8F0F"/>
    <w:rsid w:val="693DDD3C"/>
    <w:rsid w:val="693DF4A3"/>
    <w:rsid w:val="693DF662"/>
    <w:rsid w:val="69409C68"/>
    <w:rsid w:val="6942C3DE"/>
    <w:rsid w:val="69435B9C"/>
    <w:rsid w:val="694A339E"/>
    <w:rsid w:val="694ED3B3"/>
    <w:rsid w:val="6950F958"/>
    <w:rsid w:val="69518C81"/>
    <w:rsid w:val="695233EF"/>
    <w:rsid w:val="6952CF0D"/>
    <w:rsid w:val="695702BA"/>
    <w:rsid w:val="69592925"/>
    <w:rsid w:val="695F3FB8"/>
    <w:rsid w:val="695F86B2"/>
    <w:rsid w:val="69610016"/>
    <w:rsid w:val="69617F27"/>
    <w:rsid w:val="696359E9"/>
    <w:rsid w:val="69643F91"/>
    <w:rsid w:val="6968D263"/>
    <w:rsid w:val="696BC257"/>
    <w:rsid w:val="696C3756"/>
    <w:rsid w:val="696C494D"/>
    <w:rsid w:val="6970F988"/>
    <w:rsid w:val="697189DE"/>
    <w:rsid w:val="6975230B"/>
    <w:rsid w:val="6975F47D"/>
    <w:rsid w:val="6976FB0A"/>
    <w:rsid w:val="6980A208"/>
    <w:rsid w:val="69812980"/>
    <w:rsid w:val="6981B653"/>
    <w:rsid w:val="698456E8"/>
    <w:rsid w:val="698A2856"/>
    <w:rsid w:val="698C1C1D"/>
    <w:rsid w:val="698C5096"/>
    <w:rsid w:val="698C5342"/>
    <w:rsid w:val="698C9908"/>
    <w:rsid w:val="698E1918"/>
    <w:rsid w:val="699170CF"/>
    <w:rsid w:val="69918332"/>
    <w:rsid w:val="69935557"/>
    <w:rsid w:val="69975B7B"/>
    <w:rsid w:val="699EF043"/>
    <w:rsid w:val="699EFEB5"/>
    <w:rsid w:val="699FD0A2"/>
    <w:rsid w:val="69A18A7C"/>
    <w:rsid w:val="69A28DC3"/>
    <w:rsid w:val="69A2E16B"/>
    <w:rsid w:val="69A50B9F"/>
    <w:rsid w:val="69A6692A"/>
    <w:rsid w:val="69A8AC7D"/>
    <w:rsid w:val="69A8C9A6"/>
    <w:rsid w:val="69A9B4AE"/>
    <w:rsid w:val="69A9BF8D"/>
    <w:rsid w:val="69ADEDEF"/>
    <w:rsid w:val="69B05B19"/>
    <w:rsid w:val="69B0A0B2"/>
    <w:rsid w:val="69B14A3F"/>
    <w:rsid w:val="69B15888"/>
    <w:rsid w:val="69B1DBDB"/>
    <w:rsid w:val="69B44A93"/>
    <w:rsid w:val="69B46BC1"/>
    <w:rsid w:val="69B58721"/>
    <w:rsid w:val="69B5CD40"/>
    <w:rsid w:val="69B9737D"/>
    <w:rsid w:val="69BC0084"/>
    <w:rsid w:val="69BC2DFA"/>
    <w:rsid w:val="69BF8585"/>
    <w:rsid w:val="69C3C4B2"/>
    <w:rsid w:val="69C5C662"/>
    <w:rsid w:val="69C5EDB6"/>
    <w:rsid w:val="69C66280"/>
    <w:rsid w:val="69CC553F"/>
    <w:rsid w:val="69CD9DE8"/>
    <w:rsid w:val="69CFA537"/>
    <w:rsid w:val="69D0AD03"/>
    <w:rsid w:val="69D41A18"/>
    <w:rsid w:val="69D78C87"/>
    <w:rsid w:val="69D7F7D9"/>
    <w:rsid w:val="69D85307"/>
    <w:rsid w:val="69DA4136"/>
    <w:rsid w:val="69DD0A1F"/>
    <w:rsid w:val="69DD2A23"/>
    <w:rsid w:val="69DE643B"/>
    <w:rsid w:val="69DF56CF"/>
    <w:rsid w:val="69DF60D6"/>
    <w:rsid w:val="69DFAD9F"/>
    <w:rsid w:val="69E0EBA3"/>
    <w:rsid w:val="69E12983"/>
    <w:rsid w:val="69E3545E"/>
    <w:rsid w:val="69E39184"/>
    <w:rsid w:val="69E513C9"/>
    <w:rsid w:val="69E68823"/>
    <w:rsid w:val="69E89F3B"/>
    <w:rsid w:val="69E96900"/>
    <w:rsid w:val="69EAF1FA"/>
    <w:rsid w:val="69EC6AED"/>
    <w:rsid w:val="69EC9889"/>
    <w:rsid w:val="69ED8ED8"/>
    <w:rsid w:val="69EDE820"/>
    <w:rsid w:val="69EF8A68"/>
    <w:rsid w:val="69F00523"/>
    <w:rsid w:val="69F00A6F"/>
    <w:rsid w:val="69F03C39"/>
    <w:rsid w:val="69F0766D"/>
    <w:rsid w:val="69F17253"/>
    <w:rsid w:val="69F31D81"/>
    <w:rsid w:val="69F35CD8"/>
    <w:rsid w:val="69F435A8"/>
    <w:rsid w:val="69F6E35A"/>
    <w:rsid w:val="69F82D24"/>
    <w:rsid w:val="69FE65C0"/>
    <w:rsid w:val="6A002292"/>
    <w:rsid w:val="6A025859"/>
    <w:rsid w:val="6A04BB13"/>
    <w:rsid w:val="6A057729"/>
    <w:rsid w:val="6A06DD70"/>
    <w:rsid w:val="6A077E97"/>
    <w:rsid w:val="6A0BE898"/>
    <w:rsid w:val="6A0E3EF3"/>
    <w:rsid w:val="6A12B40F"/>
    <w:rsid w:val="6A144CA9"/>
    <w:rsid w:val="6A1934A4"/>
    <w:rsid w:val="6A1B09E1"/>
    <w:rsid w:val="6A1EA2D0"/>
    <w:rsid w:val="6A1F1CD3"/>
    <w:rsid w:val="6A1FB5A9"/>
    <w:rsid w:val="6A230447"/>
    <w:rsid w:val="6A272A9D"/>
    <w:rsid w:val="6A28355D"/>
    <w:rsid w:val="6A2878A6"/>
    <w:rsid w:val="6A30976C"/>
    <w:rsid w:val="6A327896"/>
    <w:rsid w:val="6A34EADF"/>
    <w:rsid w:val="6A38BA0F"/>
    <w:rsid w:val="6A39AB49"/>
    <w:rsid w:val="6A3B09A0"/>
    <w:rsid w:val="6A3C61F6"/>
    <w:rsid w:val="6A43678C"/>
    <w:rsid w:val="6A438527"/>
    <w:rsid w:val="6A442762"/>
    <w:rsid w:val="6A45C7B3"/>
    <w:rsid w:val="6A46467B"/>
    <w:rsid w:val="6A4671F7"/>
    <w:rsid w:val="6A46DFF6"/>
    <w:rsid w:val="6A4A441F"/>
    <w:rsid w:val="6A4CAC92"/>
    <w:rsid w:val="6A4CEE3A"/>
    <w:rsid w:val="6A4EDDC0"/>
    <w:rsid w:val="6A4F5357"/>
    <w:rsid w:val="6A504A93"/>
    <w:rsid w:val="6A5252EE"/>
    <w:rsid w:val="6A52DDA8"/>
    <w:rsid w:val="6A551D00"/>
    <w:rsid w:val="6A585923"/>
    <w:rsid w:val="6A5861B7"/>
    <w:rsid w:val="6A5898ED"/>
    <w:rsid w:val="6A58DA4F"/>
    <w:rsid w:val="6A59E246"/>
    <w:rsid w:val="6A5B6B63"/>
    <w:rsid w:val="6A5C3A98"/>
    <w:rsid w:val="6A5DA455"/>
    <w:rsid w:val="6A62DCC0"/>
    <w:rsid w:val="6A65F51D"/>
    <w:rsid w:val="6A6688A9"/>
    <w:rsid w:val="6A676389"/>
    <w:rsid w:val="6A681B60"/>
    <w:rsid w:val="6A6A3BE9"/>
    <w:rsid w:val="6A6B0A08"/>
    <w:rsid w:val="6A6BE6B4"/>
    <w:rsid w:val="6A6C5EE3"/>
    <w:rsid w:val="6A6F259E"/>
    <w:rsid w:val="6A70B05C"/>
    <w:rsid w:val="6A71108E"/>
    <w:rsid w:val="6A725C0A"/>
    <w:rsid w:val="6A726BFD"/>
    <w:rsid w:val="6A74488D"/>
    <w:rsid w:val="6A7467D3"/>
    <w:rsid w:val="6A76842E"/>
    <w:rsid w:val="6A781955"/>
    <w:rsid w:val="6A7B62CC"/>
    <w:rsid w:val="6A7D3474"/>
    <w:rsid w:val="6A7E885F"/>
    <w:rsid w:val="6A7FB658"/>
    <w:rsid w:val="6A8BA477"/>
    <w:rsid w:val="6A8BBC5D"/>
    <w:rsid w:val="6A8E3348"/>
    <w:rsid w:val="6A8E4692"/>
    <w:rsid w:val="6A8F6A4B"/>
    <w:rsid w:val="6A93374F"/>
    <w:rsid w:val="6A9386F7"/>
    <w:rsid w:val="6A95E281"/>
    <w:rsid w:val="6A96E767"/>
    <w:rsid w:val="6A96E94C"/>
    <w:rsid w:val="6A96F82A"/>
    <w:rsid w:val="6A97DBD0"/>
    <w:rsid w:val="6A9861E8"/>
    <w:rsid w:val="6A9FB8CD"/>
    <w:rsid w:val="6AA050BA"/>
    <w:rsid w:val="6AA0FA65"/>
    <w:rsid w:val="6AA11743"/>
    <w:rsid w:val="6AA2170D"/>
    <w:rsid w:val="6AA270B0"/>
    <w:rsid w:val="6AA2C81E"/>
    <w:rsid w:val="6AA550D6"/>
    <w:rsid w:val="6AA6D516"/>
    <w:rsid w:val="6AAAC6FD"/>
    <w:rsid w:val="6AAB6EAA"/>
    <w:rsid w:val="6AADB700"/>
    <w:rsid w:val="6AB1D829"/>
    <w:rsid w:val="6AB3AFA7"/>
    <w:rsid w:val="6AB58BB4"/>
    <w:rsid w:val="6AB632E3"/>
    <w:rsid w:val="6AB7D69C"/>
    <w:rsid w:val="6ABC8257"/>
    <w:rsid w:val="6ABCE66D"/>
    <w:rsid w:val="6ABE63DF"/>
    <w:rsid w:val="6ABF7D07"/>
    <w:rsid w:val="6AC1F37B"/>
    <w:rsid w:val="6AC46247"/>
    <w:rsid w:val="6AC4D246"/>
    <w:rsid w:val="6AC5057B"/>
    <w:rsid w:val="6AC7EFC4"/>
    <w:rsid w:val="6AC89210"/>
    <w:rsid w:val="6AC952FC"/>
    <w:rsid w:val="6ACA434F"/>
    <w:rsid w:val="6ACBF109"/>
    <w:rsid w:val="6ACC6733"/>
    <w:rsid w:val="6AD1A977"/>
    <w:rsid w:val="6AD245C2"/>
    <w:rsid w:val="6AD3A15C"/>
    <w:rsid w:val="6AD48EAD"/>
    <w:rsid w:val="6AD691F8"/>
    <w:rsid w:val="6AD78CCA"/>
    <w:rsid w:val="6AD9E905"/>
    <w:rsid w:val="6ADC6CC9"/>
    <w:rsid w:val="6ADE7091"/>
    <w:rsid w:val="6ADE769C"/>
    <w:rsid w:val="6ADF3FFD"/>
    <w:rsid w:val="6AEA1086"/>
    <w:rsid w:val="6AECC9B9"/>
    <w:rsid w:val="6AED999B"/>
    <w:rsid w:val="6AF22034"/>
    <w:rsid w:val="6AF4DC61"/>
    <w:rsid w:val="6AF9D793"/>
    <w:rsid w:val="6AFB6551"/>
    <w:rsid w:val="6AFF0774"/>
    <w:rsid w:val="6AFF9FE6"/>
    <w:rsid w:val="6B020BB8"/>
    <w:rsid w:val="6B027A0B"/>
    <w:rsid w:val="6B02C8E1"/>
    <w:rsid w:val="6B0377E9"/>
    <w:rsid w:val="6B09334D"/>
    <w:rsid w:val="6B0D7132"/>
    <w:rsid w:val="6B10D0BA"/>
    <w:rsid w:val="6B1108B1"/>
    <w:rsid w:val="6B11DC1F"/>
    <w:rsid w:val="6B120B7F"/>
    <w:rsid w:val="6B130AC1"/>
    <w:rsid w:val="6B1428CB"/>
    <w:rsid w:val="6B156A8F"/>
    <w:rsid w:val="6B16335D"/>
    <w:rsid w:val="6B1FB417"/>
    <w:rsid w:val="6B202CA8"/>
    <w:rsid w:val="6B218AEB"/>
    <w:rsid w:val="6B21F2A9"/>
    <w:rsid w:val="6B23672D"/>
    <w:rsid w:val="6B2610AD"/>
    <w:rsid w:val="6B2B53A2"/>
    <w:rsid w:val="6B2D7F38"/>
    <w:rsid w:val="6B2E5512"/>
    <w:rsid w:val="6B2F6139"/>
    <w:rsid w:val="6B332BDC"/>
    <w:rsid w:val="6B337EA4"/>
    <w:rsid w:val="6B33A1C8"/>
    <w:rsid w:val="6B343459"/>
    <w:rsid w:val="6B3731BA"/>
    <w:rsid w:val="6B38EE7A"/>
    <w:rsid w:val="6B3B971A"/>
    <w:rsid w:val="6B3C1067"/>
    <w:rsid w:val="6B3CFC81"/>
    <w:rsid w:val="6B3D8395"/>
    <w:rsid w:val="6B40ECBA"/>
    <w:rsid w:val="6B47193D"/>
    <w:rsid w:val="6B475418"/>
    <w:rsid w:val="6B4C2B7A"/>
    <w:rsid w:val="6B4C2D05"/>
    <w:rsid w:val="6B4C7680"/>
    <w:rsid w:val="6B4E4802"/>
    <w:rsid w:val="6B4FA8E8"/>
    <w:rsid w:val="6B50440F"/>
    <w:rsid w:val="6B5121BC"/>
    <w:rsid w:val="6B51EADD"/>
    <w:rsid w:val="6B54E0DA"/>
    <w:rsid w:val="6B55079A"/>
    <w:rsid w:val="6B5565F0"/>
    <w:rsid w:val="6B558C5A"/>
    <w:rsid w:val="6B56FC14"/>
    <w:rsid w:val="6B5908EF"/>
    <w:rsid w:val="6B5A15A3"/>
    <w:rsid w:val="6B5B1F25"/>
    <w:rsid w:val="6B5B4CD4"/>
    <w:rsid w:val="6B5B5A0D"/>
    <w:rsid w:val="6B5BCC9E"/>
    <w:rsid w:val="6B5C5FBF"/>
    <w:rsid w:val="6B5F62B5"/>
    <w:rsid w:val="6B5FED17"/>
    <w:rsid w:val="6B60EB2B"/>
    <w:rsid w:val="6B61A793"/>
    <w:rsid w:val="6B6223BA"/>
    <w:rsid w:val="6B62D304"/>
    <w:rsid w:val="6B63D176"/>
    <w:rsid w:val="6B648620"/>
    <w:rsid w:val="6B680AE1"/>
    <w:rsid w:val="6B69017D"/>
    <w:rsid w:val="6B6A0322"/>
    <w:rsid w:val="6B72FE53"/>
    <w:rsid w:val="6B74D94C"/>
    <w:rsid w:val="6B7825DD"/>
    <w:rsid w:val="6B783E62"/>
    <w:rsid w:val="6B784B4A"/>
    <w:rsid w:val="6B7E0642"/>
    <w:rsid w:val="6B82A009"/>
    <w:rsid w:val="6B854209"/>
    <w:rsid w:val="6B882083"/>
    <w:rsid w:val="6B8944AC"/>
    <w:rsid w:val="6B8C5309"/>
    <w:rsid w:val="6B8D9B16"/>
    <w:rsid w:val="6B8F7F4E"/>
    <w:rsid w:val="6B90FE88"/>
    <w:rsid w:val="6B92DBED"/>
    <w:rsid w:val="6B93AB5E"/>
    <w:rsid w:val="6B9BCE78"/>
    <w:rsid w:val="6B9F2FDB"/>
    <w:rsid w:val="6BA09370"/>
    <w:rsid w:val="6BA1C4CD"/>
    <w:rsid w:val="6BA233E3"/>
    <w:rsid w:val="6BA38F1B"/>
    <w:rsid w:val="6BA3D4AA"/>
    <w:rsid w:val="6BA6950C"/>
    <w:rsid w:val="6BACB973"/>
    <w:rsid w:val="6BB1C91B"/>
    <w:rsid w:val="6BB3FCB3"/>
    <w:rsid w:val="6BB5A2EC"/>
    <w:rsid w:val="6BB615C4"/>
    <w:rsid w:val="6BB6F95A"/>
    <w:rsid w:val="6BB76223"/>
    <w:rsid w:val="6BB88424"/>
    <w:rsid w:val="6BB89565"/>
    <w:rsid w:val="6BBE128D"/>
    <w:rsid w:val="6BC0AE54"/>
    <w:rsid w:val="6BC43931"/>
    <w:rsid w:val="6BC5E679"/>
    <w:rsid w:val="6BC684E9"/>
    <w:rsid w:val="6BCA954E"/>
    <w:rsid w:val="6BCEBA32"/>
    <w:rsid w:val="6BCF0C03"/>
    <w:rsid w:val="6BD09F9A"/>
    <w:rsid w:val="6BD5A3A8"/>
    <w:rsid w:val="6BD75965"/>
    <w:rsid w:val="6BD78222"/>
    <w:rsid w:val="6BDA8A43"/>
    <w:rsid w:val="6BDB8821"/>
    <w:rsid w:val="6BDE38CA"/>
    <w:rsid w:val="6BE03237"/>
    <w:rsid w:val="6BE13D29"/>
    <w:rsid w:val="6BE58571"/>
    <w:rsid w:val="6BE72CAE"/>
    <w:rsid w:val="6BE9CDD3"/>
    <w:rsid w:val="6BEB8A56"/>
    <w:rsid w:val="6BEE8B92"/>
    <w:rsid w:val="6BEEF0A9"/>
    <w:rsid w:val="6BEFEEB6"/>
    <w:rsid w:val="6BF0F461"/>
    <w:rsid w:val="6BF9CB10"/>
    <w:rsid w:val="6BFE9497"/>
    <w:rsid w:val="6C0001CC"/>
    <w:rsid w:val="6C00CD15"/>
    <w:rsid w:val="6C012B25"/>
    <w:rsid w:val="6C017E77"/>
    <w:rsid w:val="6C033936"/>
    <w:rsid w:val="6C08D502"/>
    <w:rsid w:val="6C094E55"/>
    <w:rsid w:val="6C09F1D3"/>
    <w:rsid w:val="6C0AB8B9"/>
    <w:rsid w:val="6C0AED50"/>
    <w:rsid w:val="6C1006E0"/>
    <w:rsid w:val="6C135D5C"/>
    <w:rsid w:val="6C155F82"/>
    <w:rsid w:val="6C1814FA"/>
    <w:rsid w:val="6C198519"/>
    <w:rsid w:val="6C1B6974"/>
    <w:rsid w:val="6C1D6F7E"/>
    <w:rsid w:val="6C1EC777"/>
    <w:rsid w:val="6C21D791"/>
    <w:rsid w:val="6C23124A"/>
    <w:rsid w:val="6C2378F9"/>
    <w:rsid w:val="6C2388A3"/>
    <w:rsid w:val="6C26015B"/>
    <w:rsid w:val="6C263978"/>
    <w:rsid w:val="6C26786F"/>
    <w:rsid w:val="6C278B4E"/>
    <w:rsid w:val="6C29B6E1"/>
    <w:rsid w:val="6C3032C6"/>
    <w:rsid w:val="6C30D671"/>
    <w:rsid w:val="6C3284CD"/>
    <w:rsid w:val="6C33115D"/>
    <w:rsid w:val="6C33B9E7"/>
    <w:rsid w:val="6C33F9A6"/>
    <w:rsid w:val="6C393CEC"/>
    <w:rsid w:val="6C3B64D9"/>
    <w:rsid w:val="6C3BBC3E"/>
    <w:rsid w:val="6C3F8D94"/>
    <w:rsid w:val="6C41C51E"/>
    <w:rsid w:val="6C41D656"/>
    <w:rsid w:val="6C42A577"/>
    <w:rsid w:val="6C4547BB"/>
    <w:rsid w:val="6C45D464"/>
    <w:rsid w:val="6C53FA9B"/>
    <w:rsid w:val="6C599619"/>
    <w:rsid w:val="6C5A9125"/>
    <w:rsid w:val="6C5B9812"/>
    <w:rsid w:val="6C5D6352"/>
    <w:rsid w:val="6C5EC649"/>
    <w:rsid w:val="6C600AFE"/>
    <w:rsid w:val="6C600B2C"/>
    <w:rsid w:val="6C6120B3"/>
    <w:rsid w:val="6C61B4ED"/>
    <w:rsid w:val="6C6298FF"/>
    <w:rsid w:val="6C6435D8"/>
    <w:rsid w:val="6C64FF55"/>
    <w:rsid w:val="6C651912"/>
    <w:rsid w:val="6C6867D3"/>
    <w:rsid w:val="6C69D0B0"/>
    <w:rsid w:val="6C69DF3C"/>
    <w:rsid w:val="6C6B8018"/>
    <w:rsid w:val="6C6D8C3B"/>
    <w:rsid w:val="6C6F0D1A"/>
    <w:rsid w:val="6C719FB5"/>
    <w:rsid w:val="6C732829"/>
    <w:rsid w:val="6C734080"/>
    <w:rsid w:val="6C749DC7"/>
    <w:rsid w:val="6C78548A"/>
    <w:rsid w:val="6C78FF86"/>
    <w:rsid w:val="6C790546"/>
    <w:rsid w:val="6C7AFB07"/>
    <w:rsid w:val="6C7C5D87"/>
    <w:rsid w:val="6C7E4AD1"/>
    <w:rsid w:val="6C7F7AAF"/>
    <w:rsid w:val="6C8416B8"/>
    <w:rsid w:val="6C846789"/>
    <w:rsid w:val="6C87D871"/>
    <w:rsid w:val="6C8857E0"/>
    <w:rsid w:val="6C889820"/>
    <w:rsid w:val="6C89196C"/>
    <w:rsid w:val="6C8DFE92"/>
    <w:rsid w:val="6C90695C"/>
    <w:rsid w:val="6C93C7AB"/>
    <w:rsid w:val="6C990660"/>
    <w:rsid w:val="6C9A4F7F"/>
    <w:rsid w:val="6C9B79DE"/>
    <w:rsid w:val="6CA1A713"/>
    <w:rsid w:val="6CA1D3F9"/>
    <w:rsid w:val="6CA29259"/>
    <w:rsid w:val="6CA39042"/>
    <w:rsid w:val="6CA5726E"/>
    <w:rsid w:val="6CA86279"/>
    <w:rsid w:val="6CA91C73"/>
    <w:rsid w:val="6CA98FE4"/>
    <w:rsid w:val="6CAAB1C9"/>
    <w:rsid w:val="6CABFBD5"/>
    <w:rsid w:val="6CAE39A3"/>
    <w:rsid w:val="6CAE8273"/>
    <w:rsid w:val="6CB0E9BD"/>
    <w:rsid w:val="6CB28985"/>
    <w:rsid w:val="6CB31254"/>
    <w:rsid w:val="6CB36222"/>
    <w:rsid w:val="6CB4BB41"/>
    <w:rsid w:val="6CB5F0D5"/>
    <w:rsid w:val="6CB626A8"/>
    <w:rsid w:val="6CB6375C"/>
    <w:rsid w:val="6CB65CE6"/>
    <w:rsid w:val="6CBA2C05"/>
    <w:rsid w:val="6CBA78A9"/>
    <w:rsid w:val="6CBB8D30"/>
    <w:rsid w:val="6CBDF282"/>
    <w:rsid w:val="6CBEC4C9"/>
    <w:rsid w:val="6CBF378E"/>
    <w:rsid w:val="6CC385B2"/>
    <w:rsid w:val="6CC54B62"/>
    <w:rsid w:val="6CCD59B6"/>
    <w:rsid w:val="6CCEAD41"/>
    <w:rsid w:val="6CCEF89C"/>
    <w:rsid w:val="6CCFEB62"/>
    <w:rsid w:val="6CD08470"/>
    <w:rsid w:val="6CD0BD60"/>
    <w:rsid w:val="6CD0E1C2"/>
    <w:rsid w:val="6CD2CA53"/>
    <w:rsid w:val="6CD87D81"/>
    <w:rsid w:val="6CD9780E"/>
    <w:rsid w:val="6CDA995E"/>
    <w:rsid w:val="6CDB990E"/>
    <w:rsid w:val="6CDD3772"/>
    <w:rsid w:val="6CDDC681"/>
    <w:rsid w:val="6CDF4A75"/>
    <w:rsid w:val="6CE32C88"/>
    <w:rsid w:val="6CE66344"/>
    <w:rsid w:val="6CE7AD9F"/>
    <w:rsid w:val="6CE7B986"/>
    <w:rsid w:val="6CEC69D9"/>
    <w:rsid w:val="6CED7808"/>
    <w:rsid w:val="6CEDBC7F"/>
    <w:rsid w:val="6CEE6E10"/>
    <w:rsid w:val="6CF178B6"/>
    <w:rsid w:val="6CF23993"/>
    <w:rsid w:val="6CF2836F"/>
    <w:rsid w:val="6CF48D38"/>
    <w:rsid w:val="6CF53CCD"/>
    <w:rsid w:val="6CF746BA"/>
    <w:rsid w:val="6CFB597B"/>
    <w:rsid w:val="6CFB9BB2"/>
    <w:rsid w:val="6D04142F"/>
    <w:rsid w:val="6D0418F8"/>
    <w:rsid w:val="6D0464CC"/>
    <w:rsid w:val="6D0564D8"/>
    <w:rsid w:val="6D0846B8"/>
    <w:rsid w:val="6D094837"/>
    <w:rsid w:val="6D0D5C75"/>
    <w:rsid w:val="6D0E1307"/>
    <w:rsid w:val="6D0E8970"/>
    <w:rsid w:val="6D12FEDA"/>
    <w:rsid w:val="6D1305BC"/>
    <w:rsid w:val="6D133959"/>
    <w:rsid w:val="6D164ECD"/>
    <w:rsid w:val="6D16552E"/>
    <w:rsid w:val="6D181E5D"/>
    <w:rsid w:val="6D1C035E"/>
    <w:rsid w:val="6D1C52D5"/>
    <w:rsid w:val="6D1D1716"/>
    <w:rsid w:val="6D1E4F58"/>
    <w:rsid w:val="6D1E8B0B"/>
    <w:rsid w:val="6D1F34D1"/>
    <w:rsid w:val="6D1FA95B"/>
    <w:rsid w:val="6D1FECA6"/>
    <w:rsid w:val="6D202E21"/>
    <w:rsid w:val="6D20D51A"/>
    <w:rsid w:val="6D2101FE"/>
    <w:rsid w:val="6D23BFB4"/>
    <w:rsid w:val="6D25065D"/>
    <w:rsid w:val="6D25781C"/>
    <w:rsid w:val="6D26276C"/>
    <w:rsid w:val="6D272789"/>
    <w:rsid w:val="6D277FE0"/>
    <w:rsid w:val="6D2A2B5C"/>
    <w:rsid w:val="6D2A46DB"/>
    <w:rsid w:val="6D2C6753"/>
    <w:rsid w:val="6D2D3E35"/>
    <w:rsid w:val="6D2F4B27"/>
    <w:rsid w:val="6D2F89A3"/>
    <w:rsid w:val="6D359454"/>
    <w:rsid w:val="6D35E40F"/>
    <w:rsid w:val="6D37C244"/>
    <w:rsid w:val="6D3810EF"/>
    <w:rsid w:val="6D3A7E04"/>
    <w:rsid w:val="6D3C073A"/>
    <w:rsid w:val="6D3FA9EC"/>
    <w:rsid w:val="6D478D19"/>
    <w:rsid w:val="6D4ACC42"/>
    <w:rsid w:val="6D4B75D3"/>
    <w:rsid w:val="6D4C3017"/>
    <w:rsid w:val="6D4C8FC3"/>
    <w:rsid w:val="6D503DDF"/>
    <w:rsid w:val="6D52C9BB"/>
    <w:rsid w:val="6D530EAE"/>
    <w:rsid w:val="6D547DD2"/>
    <w:rsid w:val="6D5605A3"/>
    <w:rsid w:val="6D56F071"/>
    <w:rsid w:val="6D58270D"/>
    <w:rsid w:val="6D5CBD75"/>
    <w:rsid w:val="6D5D7DFF"/>
    <w:rsid w:val="6D5E367F"/>
    <w:rsid w:val="6D60A00A"/>
    <w:rsid w:val="6D6729C8"/>
    <w:rsid w:val="6D68B09F"/>
    <w:rsid w:val="6D69A831"/>
    <w:rsid w:val="6D6A91B0"/>
    <w:rsid w:val="6D6B0B3B"/>
    <w:rsid w:val="6D6D4AB9"/>
    <w:rsid w:val="6D6EEC14"/>
    <w:rsid w:val="6D6F9F79"/>
    <w:rsid w:val="6D70728A"/>
    <w:rsid w:val="6D70C29E"/>
    <w:rsid w:val="6D748B37"/>
    <w:rsid w:val="6D74DFFA"/>
    <w:rsid w:val="6D762345"/>
    <w:rsid w:val="6D791EE8"/>
    <w:rsid w:val="6D7C127F"/>
    <w:rsid w:val="6D7C5F4F"/>
    <w:rsid w:val="6D7EE08D"/>
    <w:rsid w:val="6D80667C"/>
    <w:rsid w:val="6D80A68C"/>
    <w:rsid w:val="6D82FD0F"/>
    <w:rsid w:val="6D848D30"/>
    <w:rsid w:val="6D857C0B"/>
    <w:rsid w:val="6D8BD817"/>
    <w:rsid w:val="6D8F878E"/>
    <w:rsid w:val="6D8FDF9E"/>
    <w:rsid w:val="6D920FFB"/>
    <w:rsid w:val="6D94CC60"/>
    <w:rsid w:val="6D96A605"/>
    <w:rsid w:val="6D9C5CDC"/>
    <w:rsid w:val="6D9F13AD"/>
    <w:rsid w:val="6D9F158F"/>
    <w:rsid w:val="6DA0623D"/>
    <w:rsid w:val="6DA08166"/>
    <w:rsid w:val="6DA1C7B7"/>
    <w:rsid w:val="6DA1D81B"/>
    <w:rsid w:val="6DA25467"/>
    <w:rsid w:val="6DA5442F"/>
    <w:rsid w:val="6DA55A4E"/>
    <w:rsid w:val="6DA61C43"/>
    <w:rsid w:val="6DA6CA96"/>
    <w:rsid w:val="6DA787E9"/>
    <w:rsid w:val="6DA87745"/>
    <w:rsid w:val="6DA959CA"/>
    <w:rsid w:val="6DAA15D8"/>
    <w:rsid w:val="6DAA34B5"/>
    <w:rsid w:val="6DAF2DBD"/>
    <w:rsid w:val="6DAF806E"/>
    <w:rsid w:val="6DB20629"/>
    <w:rsid w:val="6DB25BEC"/>
    <w:rsid w:val="6DB2B57E"/>
    <w:rsid w:val="6DB39F55"/>
    <w:rsid w:val="6DB42A61"/>
    <w:rsid w:val="6DB449A0"/>
    <w:rsid w:val="6DB773BD"/>
    <w:rsid w:val="6DBA22A9"/>
    <w:rsid w:val="6DBACD7D"/>
    <w:rsid w:val="6DBF5904"/>
    <w:rsid w:val="6DC0A9DA"/>
    <w:rsid w:val="6DCE36B5"/>
    <w:rsid w:val="6DD05A79"/>
    <w:rsid w:val="6DD0BE52"/>
    <w:rsid w:val="6DD65CE9"/>
    <w:rsid w:val="6DD8B3C8"/>
    <w:rsid w:val="6DD9BCEC"/>
    <w:rsid w:val="6DDB32A3"/>
    <w:rsid w:val="6DDD3929"/>
    <w:rsid w:val="6DDEB7A2"/>
    <w:rsid w:val="6DDFB764"/>
    <w:rsid w:val="6DE087A4"/>
    <w:rsid w:val="6DE0C7DC"/>
    <w:rsid w:val="6DE49293"/>
    <w:rsid w:val="6DE9512A"/>
    <w:rsid w:val="6DEEE8DC"/>
    <w:rsid w:val="6DEFED87"/>
    <w:rsid w:val="6DF0CDD5"/>
    <w:rsid w:val="6DF5C5C8"/>
    <w:rsid w:val="6E004EE6"/>
    <w:rsid w:val="6E00F088"/>
    <w:rsid w:val="6E0221B5"/>
    <w:rsid w:val="6E0249E8"/>
    <w:rsid w:val="6E0291E9"/>
    <w:rsid w:val="6E0534D8"/>
    <w:rsid w:val="6E0820A2"/>
    <w:rsid w:val="6E0BA992"/>
    <w:rsid w:val="6E0C1861"/>
    <w:rsid w:val="6E10F9FA"/>
    <w:rsid w:val="6E113FF9"/>
    <w:rsid w:val="6E119A78"/>
    <w:rsid w:val="6E155BC8"/>
    <w:rsid w:val="6E166FAF"/>
    <w:rsid w:val="6E18A52F"/>
    <w:rsid w:val="6E18BD9F"/>
    <w:rsid w:val="6E1A3B91"/>
    <w:rsid w:val="6E1A6C92"/>
    <w:rsid w:val="6E1DBE28"/>
    <w:rsid w:val="6E1ED023"/>
    <w:rsid w:val="6E202E35"/>
    <w:rsid w:val="6E209957"/>
    <w:rsid w:val="6E21D978"/>
    <w:rsid w:val="6E2299B2"/>
    <w:rsid w:val="6E262FBE"/>
    <w:rsid w:val="6E26919A"/>
    <w:rsid w:val="6E28632B"/>
    <w:rsid w:val="6E2903C9"/>
    <w:rsid w:val="6E29BFDF"/>
    <w:rsid w:val="6E2BC913"/>
    <w:rsid w:val="6E2BCE8B"/>
    <w:rsid w:val="6E3301B3"/>
    <w:rsid w:val="6E3378AE"/>
    <w:rsid w:val="6E359FAF"/>
    <w:rsid w:val="6E35C9F0"/>
    <w:rsid w:val="6E3D5C35"/>
    <w:rsid w:val="6E413F2D"/>
    <w:rsid w:val="6E432B30"/>
    <w:rsid w:val="6E4361F8"/>
    <w:rsid w:val="6E44B388"/>
    <w:rsid w:val="6E454FFF"/>
    <w:rsid w:val="6E45F88A"/>
    <w:rsid w:val="6E496A8D"/>
    <w:rsid w:val="6E4BFF0F"/>
    <w:rsid w:val="6E4EB78F"/>
    <w:rsid w:val="6E4F82C4"/>
    <w:rsid w:val="6E507EEB"/>
    <w:rsid w:val="6E52F264"/>
    <w:rsid w:val="6E538CE0"/>
    <w:rsid w:val="6E554C7C"/>
    <w:rsid w:val="6E580C78"/>
    <w:rsid w:val="6E5A07B3"/>
    <w:rsid w:val="6E5D002D"/>
    <w:rsid w:val="6E5E90D9"/>
    <w:rsid w:val="6E6351AD"/>
    <w:rsid w:val="6E638C35"/>
    <w:rsid w:val="6E64DBF1"/>
    <w:rsid w:val="6E66C67A"/>
    <w:rsid w:val="6E6C611C"/>
    <w:rsid w:val="6E6D882B"/>
    <w:rsid w:val="6E6D966E"/>
    <w:rsid w:val="6E6F60A6"/>
    <w:rsid w:val="6E7241CF"/>
    <w:rsid w:val="6E77B7A8"/>
    <w:rsid w:val="6E79D362"/>
    <w:rsid w:val="6E7A87F1"/>
    <w:rsid w:val="6E7B1EC2"/>
    <w:rsid w:val="6E7DB6A3"/>
    <w:rsid w:val="6E87BFF0"/>
    <w:rsid w:val="6E89186A"/>
    <w:rsid w:val="6E8A8C66"/>
    <w:rsid w:val="6E8C052D"/>
    <w:rsid w:val="6E8D1CC7"/>
    <w:rsid w:val="6E8D341D"/>
    <w:rsid w:val="6E8FEA43"/>
    <w:rsid w:val="6E900418"/>
    <w:rsid w:val="6E9220B8"/>
    <w:rsid w:val="6E94268B"/>
    <w:rsid w:val="6E952FCD"/>
    <w:rsid w:val="6E966941"/>
    <w:rsid w:val="6E979484"/>
    <w:rsid w:val="6E98387B"/>
    <w:rsid w:val="6E9B5F93"/>
    <w:rsid w:val="6E9B9026"/>
    <w:rsid w:val="6E9B9703"/>
    <w:rsid w:val="6E9C9C50"/>
    <w:rsid w:val="6E9DE6A6"/>
    <w:rsid w:val="6E9EBA62"/>
    <w:rsid w:val="6EA14EFE"/>
    <w:rsid w:val="6EA8913A"/>
    <w:rsid w:val="6EAB496A"/>
    <w:rsid w:val="6EABC42A"/>
    <w:rsid w:val="6EAE8196"/>
    <w:rsid w:val="6EB26485"/>
    <w:rsid w:val="6EB65CC5"/>
    <w:rsid w:val="6EBA479B"/>
    <w:rsid w:val="6EBE3D03"/>
    <w:rsid w:val="6EBED289"/>
    <w:rsid w:val="6EBF90FC"/>
    <w:rsid w:val="6EC5A836"/>
    <w:rsid w:val="6EC6AAF3"/>
    <w:rsid w:val="6ECE0CF6"/>
    <w:rsid w:val="6ECEDF81"/>
    <w:rsid w:val="6ED1B40E"/>
    <w:rsid w:val="6ED1C87E"/>
    <w:rsid w:val="6ED2A0C6"/>
    <w:rsid w:val="6ED4656F"/>
    <w:rsid w:val="6ED9FDBF"/>
    <w:rsid w:val="6EDCD87C"/>
    <w:rsid w:val="6EDF5E30"/>
    <w:rsid w:val="6EE117D1"/>
    <w:rsid w:val="6EE365E3"/>
    <w:rsid w:val="6EE4CA48"/>
    <w:rsid w:val="6EE4D086"/>
    <w:rsid w:val="6EE78BB8"/>
    <w:rsid w:val="6EE78DD3"/>
    <w:rsid w:val="6EE8ADCA"/>
    <w:rsid w:val="6EEA4B73"/>
    <w:rsid w:val="6EEACAA3"/>
    <w:rsid w:val="6EEB765B"/>
    <w:rsid w:val="6EEE714A"/>
    <w:rsid w:val="6EEE9172"/>
    <w:rsid w:val="6EF421E9"/>
    <w:rsid w:val="6EF5F131"/>
    <w:rsid w:val="6EF65AF7"/>
    <w:rsid w:val="6EF9FFBA"/>
    <w:rsid w:val="6EFA0D3C"/>
    <w:rsid w:val="6EFABDAD"/>
    <w:rsid w:val="6EFC0386"/>
    <w:rsid w:val="6EFC0A01"/>
    <w:rsid w:val="6EFC20F1"/>
    <w:rsid w:val="6F01F1FD"/>
    <w:rsid w:val="6F06B365"/>
    <w:rsid w:val="6F09B8B9"/>
    <w:rsid w:val="6F0BA7C2"/>
    <w:rsid w:val="6F0DFC0E"/>
    <w:rsid w:val="6F12E001"/>
    <w:rsid w:val="6F1995D7"/>
    <w:rsid w:val="6F19B0B4"/>
    <w:rsid w:val="6F1DB815"/>
    <w:rsid w:val="6F2005EB"/>
    <w:rsid w:val="6F20EFDA"/>
    <w:rsid w:val="6F20FA90"/>
    <w:rsid w:val="6F216BF7"/>
    <w:rsid w:val="6F23615F"/>
    <w:rsid w:val="6F249837"/>
    <w:rsid w:val="6F2736AB"/>
    <w:rsid w:val="6F279715"/>
    <w:rsid w:val="6F2944BF"/>
    <w:rsid w:val="6F2AE121"/>
    <w:rsid w:val="6F2B30C7"/>
    <w:rsid w:val="6F2BB651"/>
    <w:rsid w:val="6F2CFAAE"/>
    <w:rsid w:val="6F2E6070"/>
    <w:rsid w:val="6F3194C4"/>
    <w:rsid w:val="6F331D4A"/>
    <w:rsid w:val="6F335228"/>
    <w:rsid w:val="6F364586"/>
    <w:rsid w:val="6F377F15"/>
    <w:rsid w:val="6F38BF74"/>
    <w:rsid w:val="6F3B08FF"/>
    <w:rsid w:val="6F3B09C1"/>
    <w:rsid w:val="6F4004E1"/>
    <w:rsid w:val="6F41431E"/>
    <w:rsid w:val="6F431E7E"/>
    <w:rsid w:val="6F44774A"/>
    <w:rsid w:val="6F46AFFF"/>
    <w:rsid w:val="6F48AD31"/>
    <w:rsid w:val="6F4A4687"/>
    <w:rsid w:val="6F4BE1FB"/>
    <w:rsid w:val="6F4CF06A"/>
    <w:rsid w:val="6F4D7DFF"/>
    <w:rsid w:val="6F4E9FF5"/>
    <w:rsid w:val="6F51017F"/>
    <w:rsid w:val="6F5111F8"/>
    <w:rsid w:val="6F55734D"/>
    <w:rsid w:val="6F55D8A4"/>
    <w:rsid w:val="6F5615F1"/>
    <w:rsid w:val="6F57ACD9"/>
    <w:rsid w:val="6F59AD04"/>
    <w:rsid w:val="6F5A3186"/>
    <w:rsid w:val="6F5A31B3"/>
    <w:rsid w:val="6F5F2220"/>
    <w:rsid w:val="6F5FA75C"/>
    <w:rsid w:val="6F602001"/>
    <w:rsid w:val="6F60A4CE"/>
    <w:rsid w:val="6F613497"/>
    <w:rsid w:val="6F64ADBD"/>
    <w:rsid w:val="6F6636B4"/>
    <w:rsid w:val="6F6E90EB"/>
    <w:rsid w:val="6F6F87BC"/>
    <w:rsid w:val="6F6FEA0F"/>
    <w:rsid w:val="6F71449B"/>
    <w:rsid w:val="6F774D1C"/>
    <w:rsid w:val="6F7784A3"/>
    <w:rsid w:val="6F798677"/>
    <w:rsid w:val="6F7AE1AC"/>
    <w:rsid w:val="6F7F3477"/>
    <w:rsid w:val="6F7F7E3F"/>
    <w:rsid w:val="6F803C23"/>
    <w:rsid w:val="6F830FE3"/>
    <w:rsid w:val="6F8333C0"/>
    <w:rsid w:val="6F83F220"/>
    <w:rsid w:val="6F877CB2"/>
    <w:rsid w:val="6F89030C"/>
    <w:rsid w:val="6F8F01C4"/>
    <w:rsid w:val="6F9264F9"/>
    <w:rsid w:val="6F9497C6"/>
    <w:rsid w:val="6F95B95D"/>
    <w:rsid w:val="6F95DDEB"/>
    <w:rsid w:val="6F967FBC"/>
    <w:rsid w:val="6F987185"/>
    <w:rsid w:val="6F9B05C3"/>
    <w:rsid w:val="6F9BEE87"/>
    <w:rsid w:val="6F9DE486"/>
    <w:rsid w:val="6F9E8751"/>
    <w:rsid w:val="6FA0793B"/>
    <w:rsid w:val="6FA0811E"/>
    <w:rsid w:val="6FA12EF1"/>
    <w:rsid w:val="6FA2DD5D"/>
    <w:rsid w:val="6FA2FB79"/>
    <w:rsid w:val="6FA61804"/>
    <w:rsid w:val="6FA78A5C"/>
    <w:rsid w:val="6FA81172"/>
    <w:rsid w:val="6FA93EF3"/>
    <w:rsid w:val="6FA95819"/>
    <w:rsid w:val="6FA96743"/>
    <w:rsid w:val="6FAA2B37"/>
    <w:rsid w:val="6FAA6382"/>
    <w:rsid w:val="6FAB9493"/>
    <w:rsid w:val="6FAC4845"/>
    <w:rsid w:val="6FAC6E25"/>
    <w:rsid w:val="6FAFD2D0"/>
    <w:rsid w:val="6FB5ACB1"/>
    <w:rsid w:val="6FB9A778"/>
    <w:rsid w:val="6FBA0107"/>
    <w:rsid w:val="6FBDD1FD"/>
    <w:rsid w:val="6FCA2C40"/>
    <w:rsid w:val="6FCDFF4F"/>
    <w:rsid w:val="6FCEF556"/>
    <w:rsid w:val="6FCF32E7"/>
    <w:rsid w:val="6FD18924"/>
    <w:rsid w:val="6FD6C351"/>
    <w:rsid w:val="6FDA7645"/>
    <w:rsid w:val="6FDB1AEF"/>
    <w:rsid w:val="6FDCE386"/>
    <w:rsid w:val="6FDE9926"/>
    <w:rsid w:val="6FE15202"/>
    <w:rsid w:val="6FE1FCC9"/>
    <w:rsid w:val="6FE3CEBE"/>
    <w:rsid w:val="6FE8E995"/>
    <w:rsid w:val="6FEBEF10"/>
    <w:rsid w:val="6FEC4705"/>
    <w:rsid w:val="6FEC7741"/>
    <w:rsid w:val="6FECF9BC"/>
    <w:rsid w:val="6FEDDFAD"/>
    <w:rsid w:val="6FEE0182"/>
    <w:rsid w:val="6FEEFC12"/>
    <w:rsid w:val="6FEF602F"/>
    <w:rsid w:val="6FEF727C"/>
    <w:rsid w:val="6FF04982"/>
    <w:rsid w:val="6FF33CCB"/>
    <w:rsid w:val="6FF57C33"/>
    <w:rsid w:val="6FF6EA7B"/>
    <w:rsid w:val="6FF98017"/>
    <w:rsid w:val="6FFC1207"/>
    <w:rsid w:val="7003A5D3"/>
    <w:rsid w:val="700771C7"/>
    <w:rsid w:val="70078140"/>
    <w:rsid w:val="70089662"/>
    <w:rsid w:val="700A8C72"/>
    <w:rsid w:val="700B3C55"/>
    <w:rsid w:val="700DD97E"/>
    <w:rsid w:val="700EA9E4"/>
    <w:rsid w:val="700FAD40"/>
    <w:rsid w:val="701265E2"/>
    <w:rsid w:val="7012C0EB"/>
    <w:rsid w:val="70145DDD"/>
    <w:rsid w:val="7019DEAC"/>
    <w:rsid w:val="701D1003"/>
    <w:rsid w:val="701EBC15"/>
    <w:rsid w:val="70233EB6"/>
    <w:rsid w:val="70288EBD"/>
    <w:rsid w:val="7029047E"/>
    <w:rsid w:val="7031AE79"/>
    <w:rsid w:val="70354B76"/>
    <w:rsid w:val="703B1BEA"/>
    <w:rsid w:val="703B3F64"/>
    <w:rsid w:val="703E1B56"/>
    <w:rsid w:val="703F4DF1"/>
    <w:rsid w:val="70416709"/>
    <w:rsid w:val="7042F8F4"/>
    <w:rsid w:val="7042FB49"/>
    <w:rsid w:val="704488C4"/>
    <w:rsid w:val="7046A73A"/>
    <w:rsid w:val="704AB759"/>
    <w:rsid w:val="704BF047"/>
    <w:rsid w:val="7051065A"/>
    <w:rsid w:val="7052BC5A"/>
    <w:rsid w:val="7054762E"/>
    <w:rsid w:val="7054AAFF"/>
    <w:rsid w:val="70594371"/>
    <w:rsid w:val="705AE5AF"/>
    <w:rsid w:val="705BE397"/>
    <w:rsid w:val="705C11AA"/>
    <w:rsid w:val="705D7493"/>
    <w:rsid w:val="705DAB5A"/>
    <w:rsid w:val="705F3F93"/>
    <w:rsid w:val="70640F65"/>
    <w:rsid w:val="7065DAC7"/>
    <w:rsid w:val="706A45F2"/>
    <w:rsid w:val="706A8822"/>
    <w:rsid w:val="706ABFC0"/>
    <w:rsid w:val="7071FB27"/>
    <w:rsid w:val="70727543"/>
    <w:rsid w:val="70739942"/>
    <w:rsid w:val="7079A407"/>
    <w:rsid w:val="707B3726"/>
    <w:rsid w:val="7080A360"/>
    <w:rsid w:val="7081E96D"/>
    <w:rsid w:val="70866E44"/>
    <w:rsid w:val="708805A3"/>
    <w:rsid w:val="7089F6ED"/>
    <w:rsid w:val="708EBF8C"/>
    <w:rsid w:val="709366EA"/>
    <w:rsid w:val="7093B42A"/>
    <w:rsid w:val="7096820B"/>
    <w:rsid w:val="70976F75"/>
    <w:rsid w:val="7097BF2E"/>
    <w:rsid w:val="70985638"/>
    <w:rsid w:val="709C8691"/>
    <w:rsid w:val="709DA180"/>
    <w:rsid w:val="709F3238"/>
    <w:rsid w:val="70A406F2"/>
    <w:rsid w:val="70A4E742"/>
    <w:rsid w:val="70A6D8E0"/>
    <w:rsid w:val="70AD2C3A"/>
    <w:rsid w:val="70AFF11C"/>
    <w:rsid w:val="70B14B4F"/>
    <w:rsid w:val="70B7C1D1"/>
    <w:rsid w:val="70BC05C4"/>
    <w:rsid w:val="70BD9B4B"/>
    <w:rsid w:val="70BF189D"/>
    <w:rsid w:val="70C121F3"/>
    <w:rsid w:val="70C244E3"/>
    <w:rsid w:val="70C24F0E"/>
    <w:rsid w:val="70CAA24D"/>
    <w:rsid w:val="70CB0681"/>
    <w:rsid w:val="70CC9B0B"/>
    <w:rsid w:val="70CCE710"/>
    <w:rsid w:val="70D29BA5"/>
    <w:rsid w:val="70D2F4E0"/>
    <w:rsid w:val="70D3526E"/>
    <w:rsid w:val="70D35DF5"/>
    <w:rsid w:val="70D3C7C6"/>
    <w:rsid w:val="70D91607"/>
    <w:rsid w:val="70D954BA"/>
    <w:rsid w:val="70D9F764"/>
    <w:rsid w:val="70DD04DB"/>
    <w:rsid w:val="70DD6FB0"/>
    <w:rsid w:val="70DDBD05"/>
    <w:rsid w:val="70DE852F"/>
    <w:rsid w:val="70E059B1"/>
    <w:rsid w:val="70E0BD37"/>
    <w:rsid w:val="70E0DAAB"/>
    <w:rsid w:val="70E12AEF"/>
    <w:rsid w:val="70E13795"/>
    <w:rsid w:val="70E142A2"/>
    <w:rsid w:val="70E2D2F9"/>
    <w:rsid w:val="70E7AE55"/>
    <w:rsid w:val="70E98EAC"/>
    <w:rsid w:val="70EBAE8E"/>
    <w:rsid w:val="70ED008E"/>
    <w:rsid w:val="70F44E56"/>
    <w:rsid w:val="70F49C48"/>
    <w:rsid w:val="70F4B6F7"/>
    <w:rsid w:val="70F4C132"/>
    <w:rsid w:val="70F51C2D"/>
    <w:rsid w:val="70FA7443"/>
    <w:rsid w:val="70FB0F4A"/>
    <w:rsid w:val="70FBD617"/>
    <w:rsid w:val="70FDF8F1"/>
    <w:rsid w:val="7102F7D7"/>
    <w:rsid w:val="710659CE"/>
    <w:rsid w:val="710A81A8"/>
    <w:rsid w:val="710C374B"/>
    <w:rsid w:val="711037B7"/>
    <w:rsid w:val="71107935"/>
    <w:rsid w:val="71118233"/>
    <w:rsid w:val="71127424"/>
    <w:rsid w:val="7112A230"/>
    <w:rsid w:val="711452A9"/>
    <w:rsid w:val="7114D9EB"/>
    <w:rsid w:val="71153FAD"/>
    <w:rsid w:val="711761BD"/>
    <w:rsid w:val="7117FD56"/>
    <w:rsid w:val="711ABBD6"/>
    <w:rsid w:val="711AC2F5"/>
    <w:rsid w:val="711C1EC8"/>
    <w:rsid w:val="711CC861"/>
    <w:rsid w:val="711D7236"/>
    <w:rsid w:val="711DDC01"/>
    <w:rsid w:val="711FBDE1"/>
    <w:rsid w:val="71208BA2"/>
    <w:rsid w:val="71213B18"/>
    <w:rsid w:val="7123B55C"/>
    <w:rsid w:val="7129858C"/>
    <w:rsid w:val="712D7CC0"/>
    <w:rsid w:val="712DF46C"/>
    <w:rsid w:val="7131A651"/>
    <w:rsid w:val="7135B855"/>
    <w:rsid w:val="71367309"/>
    <w:rsid w:val="71371194"/>
    <w:rsid w:val="713D87D9"/>
    <w:rsid w:val="713EAEF3"/>
    <w:rsid w:val="7145C2E6"/>
    <w:rsid w:val="714A21CD"/>
    <w:rsid w:val="714B8909"/>
    <w:rsid w:val="714C63C3"/>
    <w:rsid w:val="715048EB"/>
    <w:rsid w:val="715102FB"/>
    <w:rsid w:val="715182FF"/>
    <w:rsid w:val="715299A6"/>
    <w:rsid w:val="7158976F"/>
    <w:rsid w:val="71598B4B"/>
    <w:rsid w:val="7159E971"/>
    <w:rsid w:val="7159FD88"/>
    <w:rsid w:val="715B7D75"/>
    <w:rsid w:val="715BE49A"/>
    <w:rsid w:val="715E921A"/>
    <w:rsid w:val="715EC809"/>
    <w:rsid w:val="71602D94"/>
    <w:rsid w:val="716207CE"/>
    <w:rsid w:val="71655D11"/>
    <w:rsid w:val="7166364A"/>
    <w:rsid w:val="71684242"/>
    <w:rsid w:val="71697F38"/>
    <w:rsid w:val="716A93AA"/>
    <w:rsid w:val="716C11FB"/>
    <w:rsid w:val="716D7F30"/>
    <w:rsid w:val="716EC208"/>
    <w:rsid w:val="716F33A1"/>
    <w:rsid w:val="7171716F"/>
    <w:rsid w:val="71728922"/>
    <w:rsid w:val="7173587A"/>
    <w:rsid w:val="7174937E"/>
    <w:rsid w:val="717761EF"/>
    <w:rsid w:val="717A07A7"/>
    <w:rsid w:val="717C2AAE"/>
    <w:rsid w:val="717CF010"/>
    <w:rsid w:val="717D4ED3"/>
    <w:rsid w:val="7182701C"/>
    <w:rsid w:val="7183928B"/>
    <w:rsid w:val="71858259"/>
    <w:rsid w:val="718925AF"/>
    <w:rsid w:val="718B9073"/>
    <w:rsid w:val="718DB6A3"/>
    <w:rsid w:val="71911616"/>
    <w:rsid w:val="71959421"/>
    <w:rsid w:val="719B654B"/>
    <w:rsid w:val="719D0FF6"/>
    <w:rsid w:val="719DF855"/>
    <w:rsid w:val="719F0182"/>
    <w:rsid w:val="71A07DDA"/>
    <w:rsid w:val="71A26D60"/>
    <w:rsid w:val="71A41670"/>
    <w:rsid w:val="71A82778"/>
    <w:rsid w:val="71ACBBE8"/>
    <w:rsid w:val="71ACF178"/>
    <w:rsid w:val="71ADE370"/>
    <w:rsid w:val="71AF31C7"/>
    <w:rsid w:val="71AF9CAF"/>
    <w:rsid w:val="71B20876"/>
    <w:rsid w:val="71BAA0E2"/>
    <w:rsid w:val="71BAA9AE"/>
    <w:rsid w:val="71BE96B5"/>
    <w:rsid w:val="71BEB851"/>
    <w:rsid w:val="71C0A11C"/>
    <w:rsid w:val="71C1F5F5"/>
    <w:rsid w:val="71C26D78"/>
    <w:rsid w:val="71C32D35"/>
    <w:rsid w:val="71C5F63A"/>
    <w:rsid w:val="71CAE318"/>
    <w:rsid w:val="71D21A92"/>
    <w:rsid w:val="71D2D52B"/>
    <w:rsid w:val="71D2FF2F"/>
    <w:rsid w:val="71D3007E"/>
    <w:rsid w:val="71D5532F"/>
    <w:rsid w:val="71D5FEF9"/>
    <w:rsid w:val="71D6A518"/>
    <w:rsid w:val="71D80876"/>
    <w:rsid w:val="71D9BDFC"/>
    <w:rsid w:val="71DB8EC6"/>
    <w:rsid w:val="71DFCBCA"/>
    <w:rsid w:val="71E44B69"/>
    <w:rsid w:val="71E66FB2"/>
    <w:rsid w:val="71E6D8F4"/>
    <w:rsid w:val="71E7392A"/>
    <w:rsid w:val="71E77FE6"/>
    <w:rsid w:val="71EC3A4B"/>
    <w:rsid w:val="71EE22E5"/>
    <w:rsid w:val="71EE3433"/>
    <w:rsid w:val="71EEB176"/>
    <w:rsid w:val="71EF6D80"/>
    <w:rsid w:val="71F5E928"/>
    <w:rsid w:val="71F64CC0"/>
    <w:rsid w:val="71F6FF79"/>
    <w:rsid w:val="71F76EFA"/>
    <w:rsid w:val="71F8EEC5"/>
    <w:rsid w:val="71F94CB0"/>
    <w:rsid w:val="71FAA373"/>
    <w:rsid w:val="71FAEA2F"/>
    <w:rsid w:val="71FB2197"/>
    <w:rsid w:val="71FE7601"/>
    <w:rsid w:val="72062A4D"/>
    <w:rsid w:val="720BCAF7"/>
    <w:rsid w:val="720D2B0A"/>
    <w:rsid w:val="720DCB74"/>
    <w:rsid w:val="72102C3F"/>
    <w:rsid w:val="72107384"/>
    <w:rsid w:val="7210A51F"/>
    <w:rsid w:val="72112A9F"/>
    <w:rsid w:val="72114542"/>
    <w:rsid w:val="72129844"/>
    <w:rsid w:val="7212B4E9"/>
    <w:rsid w:val="7213DF17"/>
    <w:rsid w:val="72141F69"/>
    <w:rsid w:val="72144CF5"/>
    <w:rsid w:val="7214EDCF"/>
    <w:rsid w:val="72155963"/>
    <w:rsid w:val="7215D380"/>
    <w:rsid w:val="72186641"/>
    <w:rsid w:val="7218FAF1"/>
    <w:rsid w:val="721A515F"/>
    <w:rsid w:val="721E896C"/>
    <w:rsid w:val="721F9F5E"/>
    <w:rsid w:val="72229EA5"/>
    <w:rsid w:val="7222A296"/>
    <w:rsid w:val="72233370"/>
    <w:rsid w:val="7223E37B"/>
    <w:rsid w:val="72240AE6"/>
    <w:rsid w:val="7227EC13"/>
    <w:rsid w:val="722FDF6C"/>
    <w:rsid w:val="72336A60"/>
    <w:rsid w:val="7233BB76"/>
    <w:rsid w:val="7236A0EA"/>
    <w:rsid w:val="7238586B"/>
    <w:rsid w:val="7238EFD9"/>
    <w:rsid w:val="723E1886"/>
    <w:rsid w:val="723F0C99"/>
    <w:rsid w:val="723FC744"/>
    <w:rsid w:val="72445A4F"/>
    <w:rsid w:val="7249E3C7"/>
    <w:rsid w:val="724BF38B"/>
    <w:rsid w:val="72504A19"/>
    <w:rsid w:val="72513699"/>
    <w:rsid w:val="7251B3F0"/>
    <w:rsid w:val="72526058"/>
    <w:rsid w:val="725417AF"/>
    <w:rsid w:val="725809EA"/>
    <w:rsid w:val="725A1774"/>
    <w:rsid w:val="725A2EA4"/>
    <w:rsid w:val="725FED08"/>
    <w:rsid w:val="725FF6D1"/>
    <w:rsid w:val="7261BB34"/>
    <w:rsid w:val="72641107"/>
    <w:rsid w:val="72652CE2"/>
    <w:rsid w:val="72654F4E"/>
    <w:rsid w:val="72680BF1"/>
    <w:rsid w:val="726B912C"/>
    <w:rsid w:val="726DC5B6"/>
    <w:rsid w:val="726F201F"/>
    <w:rsid w:val="72716409"/>
    <w:rsid w:val="7271CC1D"/>
    <w:rsid w:val="7271E3A6"/>
    <w:rsid w:val="7272DA3D"/>
    <w:rsid w:val="72748C65"/>
    <w:rsid w:val="7274D499"/>
    <w:rsid w:val="7274E33E"/>
    <w:rsid w:val="72779067"/>
    <w:rsid w:val="7278B06E"/>
    <w:rsid w:val="7279E794"/>
    <w:rsid w:val="727B19EA"/>
    <w:rsid w:val="727CC3EE"/>
    <w:rsid w:val="727EF5B5"/>
    <w:rsid w:val="72805C3B"/>
    <w:rsid w:val="72816A2A"/>
    <w:rsid w:val="7284F57C"/>
    <w:rsid w:val="728712B4"/>
    <w:rsid w:val="7287B886"/>
    <w:rsid w:val="728901D2"/>
    <w:rsid w:val="7289C547"/>
    <w:rsid w:val="728ABC37"/>
    <w:rsid w:val="728C2B72"/>
    <w:rsid w:val="728CA6CD"/>
    <w:rsid w:val="728F7B29"/>
    <w:rsid w:val="72929D14"/>
    <w:rsid w:val="72961397"/>
    <w:rsid w:val="7296C2E2"/>
    <w:rsid w:val="7297FA2A"/>
    <w:rsid w:val="729A0C68"/>
    <w:rsid w:val="729BA34A"/>
    <w:rsid w:val="729D5693"/>
    <w:rsid w:val="729E77E3"/>
    <w:rsid w:val="729F7663"/>
    <w:rsid w:val="72A0AC24"/>
    <w:rsid w:val="72A0FF6D"/>
    <w:rsid w:val="72A19EC5"/>
    <w:rsid w:val="72A252A2"/>
    <w:rsid w:val="72A311B8"/>
    <w:rsid w:val="72A81907"/>
    <w:rsid w:val="72A8A926"/>
    <w:rsid w:val="72AC7029"/>
    <w:rsid w:val="72B001C9"/>
    <w:rsid w:val="72B17F25"/>
    <w:rsid w:val="72B1C316"/>
    <w:rsid w:val="72B2EDBD"/>
    <w:rsid w:val="72B41975"/>
    <w:rsid w:val="72B64646"/>
    <w:rsid w:val="72B85D1E"/>
    <w:rsid w:val="72BC2807"/>
    <w:rsid w:val="72BDFEA8"/>
    <w:rsid w:val="72C1EEB4"/>
    <w:rsid w:val="72C2AD03"/>
    <w:rsid w:val="72C3995E"/>
    <w:rsid w:val="72C3D4EB"/>
    <w:rsid w:val="72C4829C"/>
    <w:rsid w:val="72C62AC6"/>
    <w:rsid w:val="72C87374"/>
    <w:rsid w:val="72CBEC88"/>
    <w:rsid w:val="72CCEEFE"/>
    <w:rsid w:val="72CCFF51"/>
    <w:rsid w:val="72CEA11F"/>
    <w:rsid w:val="72D12B56"/>
    <w:rsid w:val="72D1B050"/>
    <w:rsid w:val="72D55534"/>
    <w:rsid w:val="72D57ADD"/>
    <w:rsid w:val="72D5EA64"/>
    <w:rsid w:val="72D8471F"/>
    <w:rsid w:val="72DA6EB4"/>
    <w:rsid w:val="72DCB2E7"/>
    <w:rsid w:val="72DCBB5C"/>
    <w:rsid w:val="72DDD467"/>
    <w:rsid w:val="72E23074"/>
    <w:rsid w:val="72E41011"/>
    <w:rsid w:val="72EAD8AD"/>
    <w:rsid w:val="72EC16EE"/>
    <w:rsid w:val="72ECDD80"/>
    <w:rsid w:val="72F51BD1"/>
    <w:rsid w:val="72F79CD8"/>
    <w:rsid w:val="72F889D4"/>
    <w:rsid w:val="72F90B2F"/>
    <w:rsid w:val="72F9838A"/>
    <w:rsid w:val="72FF985C"/>
    <w:rsid w:val="73001C93"/>
    <w:rsid w:val="7302A456"/>
    <w:rsid w:val="730337DE"/>
    <w:rsid w:val="730415D5"/>
    <w:rsid w:val="73042E1A"/>
    <w:rsid w:val="7307BB99"/>
    <w:rsid w:val="730939F2"/>
    <w:rsid w:val="730B0402"/>
    <w:rsid w:val="730D8549"/>
    <w:rsid w:val="730FC8AE"/>
    <w:rsid w:val="7316A8A7"/>
    <w:rsid w:val="7316EF7A"/>
    <w:rsid w:val="7317B92A"/>
    <w:rsid w:val="731858B3"/>
    <w:rsid w:val="7318B825"/>
    <w:rsid w:val="731B444F"/>
    <w:rsid w:val="731C70B7"/>
    <w:rsid w:val="731D054B"/>
    <w:rsid w:val="731F614E"/>
    <w:rsid w:val="73244B29"/>
    <w:rsid w:val="7325682C"/>
    <w:rsid w:val="73256BDC"/>
    <w:rsid w:val="73258B50"/>
    <w:rsid w:val="73259E6A"/>
    <w:rsid w:val="7328D434"/>
    <w:rsid w:val="7328F3B2"/>
    <w:rsid w:val="732AED3A"/>
    <w:rsid w:val="732DBA66"/>
    <w:rsid w:val="732FE56E"/>
    <w:rsid w:val="733047C8"/>
    <w:rsid w:val="73357FEC"/>
    <w:rsid w:val="733635E1"/>
    <w:rsid w:val="73363EDC"/>
    <w:rsid w:val="7337ED1B"/>
    <w:rsid w:val="7338D985"/>
    <w:rsid w:val="7338DAC1"/>
    <w:rsid w:val="733B1C0A"/>
    <w:rsid w:val="733B5A06"/>
    <w:rsid w:val="733CBBE0"/>
    <w:rsid w:val="733F07F1"/>
    <w:rsid w:val="733F479C"/>
    <w:rsid w:val="73403240"/>
    <w:rsid w:val="7343044C"/>
    <w:rsid w:val="734BC6F3"/>
    <w:rsid w:val="734CAB79"/>
    <w:rsid w:val="734F3FA8"/>
    <w:rsid w:val="734F749F"/>
    <w:rsid w:val="73527C5F"/>
    <w:rsid w:val="7353A51C"/>
    <w:rsid w:val="7353EC25"/>
    <w:rsid w:val="73572540"/>
    <w:rsid w:val="7358D338"/>
    <w:rsid w:val="735BE724"/>
    <w:rsid w:val="735D2DEB"/>
    <w:rsid w:val="736176BC"/>
    <w:rsid w:val="7361D401"/>
    <w:rsid w:val="73620F79"/>
    <w:rsid w:val="73629C16"/>
    <w:rsid w:val="73633BA9"/>
    <w:rsid w:val="73637FBC"/>
    <w:rsid w:val="7367AEA5"/>
    <w:rsid w:val="7368C693"/>
    <w:rsid w:val="736A4A48"/>
    <w:rsid w:val="736DD74E"/>
    <w:rsid w:val="736FBFAC"/>
    <w:rsid w:val="7371BA7D"/>
    <w:rsid w:val="7371EAA5"/>
    <w:rsid w:val="737592A1"/>
    <w:rsid w:val="7375F612"/>
    <w:rsid w:val="7375F9F2"/>
    <w:rsid w:val="7378D193"/>
    <w:rsid w:val="737ABB9E"/>
    <w:rsid w:val="737DE1B6"/>
    <w:rsid w:val="737F53B9"/>
    <w:rsid w:val="737FB037"/>
    <w:rsid w:val="73836C17"/>
    <w:rsid w:val="73844C7E"/>
    <w:rsid w:val="738589E1"/>
    <w:rsid w:val="738B1DAA"/>
    <w:rsid w:val="738DE2F6"/>
    <w:rsid w:val="738E61F1"/>
    <w:rsid w:val="738E6592"/>
    <w:rsid w:val="7396CC61"/>
    <w:rsid w:val="7398C39D"/>
    <w:rsid w:val="739A6588"/>
    <w:rsid w:val="739B2E1D"/>
    <w:rsid w:val="739C4EAF"/>
    <w:rsid w:val="739D6A66"/>
    <w:rsid w:val="73A04286"/>
    <w:rsid w:val="73A0C118"/>
    <w:rsid w:val="73A443EA"/>
    <w:rsid w:val="73A55D71"/>
    <w:rsid w:val="73A5AA38"/>
    <w:rsid w:val="73A651D1"/>
    <w:rsid w:val="73A7BC17"/>
    <w:rsid w:val="73A7FE27"/>
    <w:rsid w:val="73AACFCB"/>
    <w:rsid w:val="73AC793B"/>
    <w:rsid w:val="73AD8A60"/>
    <w:rsid w:val="73ADDE0A"/>
    <w:rsid w:val="73AEF91A"/>
    <w:rsid w:val="73B1D296"/>
    <w:rsid w:val="73B423DF"/>
    <w:rsid w:val="73B4910F"/>
    <w:rsid w:val="73B789C0"/>
    <w:rsid w:val="73B98BB5"/>
    <w:rsid w:val="73BDE0DF"/>
    <w:rsid w:val="73BF7F63"/>
    <w:rsid w:val="73C1BC26"/>
    <w:rsid w:val="73C22D27"/>
    <w:rsid w:val="73C7CC45"/>
    <w:rsid w:val="73C88C1E"/>
    <w:rsid w:val="73C8B13A"/>
    <w:rsid w:val="73CD1A2B"/>
    <w:rsid w:val="73CEAEB5"/>
    <w:rsid w:val="73D1E1E4"/>
    <w:rsid w:val="73D22B85"/>
    <w:rsid w:val="73D42E14"/>
    <w:rsid w:val="73D699D3"/>
    <w:rsid w:val="73D843C3"/>
    <w:rsid w:val="73DB339C"/>
    <w:rsid w:val="73DEEB38"/>
    <w:rsid w:val="73E0CD7A"/>
    <w:rsid w:val="73E16073"/>
    <w:rsid w:val="73E27865"/>
    <w:rsid w:val="73E3BFA5"/>
    <w:rsid w:val="73E4A885"/>
    <w:rsid w:val="73E4B496"/>
    <w:rsid w:val="73EB101C"/>
    <w:rsid w:val="73EEA85B"/>
    <w:rsid w:val="73F0139B"/>
    <w:rsid w:val="73F3B7C9"/>
    <w:rsid w:val="73F3FB53"/>
    <w:rsid w:val="73F5BB61"/>
    <w:rsid w:val="73F5F07F"/>
    <w:rsid w:val="73F711EB"/>
    <w:rsid w:val="73F792AA"/>
    <w:rsid w:val="73F8095A"/>
    <w:rsid w:val="74000E1C"/>
    <w:rsid w:val="74003F5F"/>
    <w:rsid w:val="7401827F"/>
    <w:rsid w:val="74030E3B"/>
    <w:rsid w:val="74048232"/>
    <w:rsid w:val="7405C35F"/>
    <w:rsid w:val="740686AE"/>
    <w:rsid w:val="740C1A13"/>
    <w:rsid w:val="740E4684"/>
    <w:rsid w:val="740F393F"/>
    <w:rsid w:val="74110769"/>
    <w:rsid w:val="741159F2"/>
    <w:rsid w:val="74123A8F"/>
    <w:rsid w:val="74143337"/>
    <w:rsid w:val="7415FCFA"/>
    <w:rsid w:val="74163CDB"/>
    <w:rsid w:val="7416EEB9"/>
    <w:rsid w:val="741712D1"/>
    <w:rsid w:val="741B9B61"/>
    <w:rsid w:val="741CE926"/>
    <w:rsid w:val="741D5940"/>
    <w:rsid w:val="741EA080"/>
    <w:rsid w:val="74236CC8"/>
    <w:rsid w:val="74273D28"/>
    <w:rsid w:val="7427A74C"/>
    <w:rsid w:val="74296528"/>
    <w:rsid w:val="7429A029"/>
    <w:rsid w:val="742A48A0"/>
    <w:rsid w:val="742A8EB5"/>
    <w:rsid w:val="742F2D4F"/>
    <w:rsid w:val="74339472"/>
    <w:rsid w:val="7434E8F4"/>
    <w:rsid w:val="74365A73"/>
    <w:rsid w:val="7438AFB8"/>
    <w:rsid w:val="7438F308"/>
    <w:rsid w:val="743D12DF"/>
    <w:rsid w:val="743F2A73"/>
    <w:rsid w:val="7444B4D7"/>
    <w:rsid w:val="744550C8"/>
    <w:rsid w:val="7449FFF0"/>
    <w:rsid w:val="744AF3E4"/>
    <w:rsid w:val="744B26C2"/>
    <w:rsid w:val="744F9FBC"/>
    <w:rsid w:val="7450BBD1"/>
    <w:rsid w:val="74518E40"/>
    <w:rsid w:val="7451FBAB"/>
    <w:rsid w:val="7454A4BF"/>
    <w:rsid w:val="7459160A"/>
    <w:rsid w:val="7459773F"/>
    <w:rsid w:val="745B27B4"/>
    <w:rsid w:val="745B50BC"/>
    <w:rsid w:val="746141B1"/>
    <w:rsid w:val="7465CCB1"/>
    <w:rsid w:val="746750E6"/>
    <w:rsid w:val="746C15E3"/>
    <w:rsid w:val="746CAC6F"/>
    <w:rsid w:val="746D0F46"/>
    <w:rsid w:val="746D80B1"/>
    <w:rsid w:val="74701C01"/>
    <w:rsid w:val="7470FB10"/>
    <w:rsid w:val="7471CD0B"/>
    <w:rsid w:val="7473BE77"/>
    <w:rsid w:val="7476B1DC"/>
    <w:rsid w:val="7476E128"/>
    <w:rsid w:val="7479531C"/>
    <w:rsid w:val="747B3A37"/>
    <w:rsid w:val="747C86B3"/>
    <w:rsid w:val="747D5466"/>
    <w:rsid w:val="747EFFE9"/>
    <w:rsid w:val="7481D268"/>
    <w:rsid w:val="748226D8"/>
    <w:rsid w:val="748337EE"/>
    <w:rsid w:val="748416E1"/>
    <w:rsid w:val="7484AACA"/>
    <w:rsid w:val="74850D28"/>
    <w:rsid w:val="74856BFB"/>
    <w:rsid w:val="7485E698"/>
    <w:rsid w:val="748A1E85"/>
    <w:rsid w:val="748CE94E"/>
    <w:rsid w:val="7494E4BB"/>
    <w:rsid w:val="7498B98E"/>
    <w:rsid w:val="749A4C01"/>
    <w:rsid w:val="749B0009"/>
    <w:rsid w:val="749B2DC0"/>
    <w:rsid w:val="749CCA26"/>
    <w:rsid w:val="749D1224"/>
    <w:rsid w:val="749F4B3A"/>
    <w:rsid w:val="74A0FB51"/>
    <w:rsid w:val="74A5F7FB"/>
    <w:rsid w:val="74A6D1E2"/>
    <w:rsid w:val="74A8D119"/>
    <w:rsid w:val="74A90F92"/>
    <w:rsid w:val="74AB4099"/>
    <w:rsid w:val="74ADAC1B"/>
    <w:rsid w:val="74AFDCF6"/>
    <w:rsid w:val="74B17FB9"/>
    <w:rsid w:val="74B2013E"/>
    <w:rsid w:val="74B5274D"/>
    <w:rsid w:val="74B541D8"/>
    <w:rsid w:val="74B80E60"/>
    <w:rsid w:val="74B84AFD"/>
    <w:rsid w:val="74BBC78B"/>
    <w:rsid w:val="74BBF911"/>
    <w:rsid w:val="74BCF82D"/>
    <w:rsid w:val="74BD231B"/>
    <w:rsid w:val="74BE6E05"/>
    <w:rsid w:val="74BF4CF0"/>
    <w:rsid w:val="74C06ADF"/>
    <w:rsid w:val="74C16ECB"/>
    <w:rsid w:val="74C4F6C6"/>
    <w:rsid w:val="74C74FA0"/>
    <w:rsid w:val="74C7CB13"/>
    <w:rsid w:val="74CB6FF4"/>
    <w:rsid w:val="74D0078D"/>
    <w:rsid w:val="74D253C0"/>
    <w:rsid w:val="74D435D9"/>
    <w:rsid w:val="74D49C44"/>
    <w:rsid w:val="74D5AC7B"/>
    <w:rsid w:val="74DA4814"/>
    <w:rsid w:val="74DB37C3"/>
    <w:rsid w:val="74DC2A1A"/>
    <w:rsid w:val="74DD5B11"/>
    <w:rsid w:val="74DDAFD5"/>
    <w:rsid w:val="74DF90C7"/>
    <w:rsid w:val="74E06907"/>
    <w:rsid w:val="74E4E033"/>
    <w:rsid w:val="74E57681"/>
    <w:rsid w:val="74E6DCDF"/>
    <w:rsid w:val="74E7EF53"/>
    <w:rsid w:val="74E83A45"/>
    <w:rsid w:val="74E934C8"/>
    <w:rsid w:val="74E93DE6"/>
    <w:rsid w:val="74EA5F6B"/>
    <w:rsid w:val="74EC3E75"/>
    <w:rsid w:val="74EC413E"/>
    <w:rsid w:val="74F0FF0A"/>
    <w:rsid w:val="74F44E23"/>
    <w:rsid w:val="74F50A14"/>
    <w:rsid w:val="74F5441A"/>
    <w:rsid w:val="74F5B35B"/>
    <w:rsid w:val="74F68A76"/>
    <w:rsid w:val="74F74343"/>
    <w:rsid w:val="74F85CA6"/>
    <w:rsid w:val="74F9B801"/>
    <w:rsid w:val="74FB2CD9"/>
    <w:rsid w:val="74FB33C8"/>
    <w:rsid w:val="74FE00A4"/>
    <w:rsid w:val="74FE5639"/>
    <w:rsid w:val="74FE7FC1"/>
    <w:rsid w:val="74FEC15D"/>
    <w:rsid w:val="7500C812"/>
    <w:rsid w:val="75074D7E"/>
    <w:rsid w:val="750A600B"/>
    <w:rsid w:val="750AAADA"/>
    <w:rsid w:val="750E7797"/>
    <w:rsid w:val="75118199"/>
    <w:rsid w:val="75160705"/>
    <w:rsid w:val="7519F890"/>
    <w:rsid w:val="751C21FB"/>
    <w:rsid w:val="751C7080"/>
    <w:rsid w:val="751D8EF9"/>
    <w:rsid w:val="751D939D"/>
    <w:rsid w:val="751DBAAB"/>
    <w:rsid w:val="751E98FF"/>
    <w:rsid w:val="751F51BB"/>
    <w:rsid w:val="7520B43F"/>
    <w:rsid w:val="7523EAC0"/>
    <w:rsid w:val="75262906"/>
    <w:rsid w:val="75271543"/>
    <w:rsid w:val="752752AE"/>
    <w:rsid w:val="7527F1F2"/>
    <w:rsid w:val="7528D9C2"/>
    <w:rsid w:val="7528EBC1"/>
    <w:rsid w:val="7529891F"/>
    <w:rsid w:val="752A7E96"/>
    <w:rsid w:val="752AE05F"/>
    <w:rsid w:val="752E0B37"/>
    <w:rsid w:val="752E2B2D"/>
    <w:rsid w:val="752ED3E8"/>
    <w:rsid w:val="7534C811"/>
    <w:rsid w:val="753587B4"/>
    <w:rsid w:val="753B828D"/>
    <w:rsid w:val="753D6C1F"/>
    <w:rsid w:val="753DDB55"/>
    <w:rsid w:val="7541AB26"/>
    <w:rsid w:val="7544E038"/>
    <w:rsid w:val="7544FB33"/>
    <w:rsid w:val="7546421A"/>
    <w:rsid w:val="75468623"/>
    <w:rsid w:val="754A19F0"/>
    <w:rsid w:val="754BB456"/>
    <w:rsid w:val="754FC41D"/>
    <w:rsid w:val="7550E208"/>
    <w:rsid w:val="75517C69"/>
    <w:rsid w:val="75517FA5"/>
    <w:rsid w:val="75539FB9"/>
    <w:rsid w:val="755581FE"/>
    <w:rsid w:val="7555A5EF"/>
    <w:rsid w:val="75590A86"/>
    <w:rsid w:val="755B12AF"/>
    <w:rsid w:val="755BD422"/>
    <w:rsid w:val="755C89CC"/>
    <w:rsid w:val="755F07AB"/>
    <w:rsid w:val="75632AF8"/>
    <w:rsid w:val="7564CA47"/>
    <w:rsid w:val="7566A3CB"/>
    <w:rsid w:val="756710DA"/>
    <w:rsid w:val="75684E93"/>
    <w:rsid w:val="7568C23F"/>
    <w:rsid w:val="756953FF"/>
    <w:rsid w:val="756D49C9"/>
    <w:rsid w:val="756D7D17"/>
    <w:rsid w:val="756EC2D9"/>
    <w:rsid w:val="756F1677"/>
    <w:rsid w:val="756F79C0"/>
    <w:rsid w:val="75728936"/>
    <w:rsid w:val="7574E697"/>
    <w:rsid w:val="75750B46"/>
    <w:rsid w:val="757C63DF"/>
    <w:rsid w:val="757EBE6E"/>
    <w:rsid w:val="7580BB47"/>
    <w:rsid w:val="75811FDA"/>
    <w:rsid w:val="7581FF43"/>
    <w:rsid w:val="758380B6"/>
    <w:rsid w:val="758727D0"/>
    <w:rsid w:val="7587C5CA"/>
    <w:rsid w:val="7588F4BD"/>
    <w:rsid w:val="758A5BDE"/>
    <w:rsid w:val="758AE1D0"/>
    <w:rsid w:val="758B176A"/>
    <w:rsid w:val="758B3DB5"/>
    <w:rsid w:val="758BFFE4"/>
    <w:rsid w:val="758C5AC1"/>
    <w:rsid w:val="758CB7D3"/>
    <w:rsid w:val="7590746B"/>
    <w:rsid w:val="759139AB"/>
    <w:rsid w:val="7591D3FC"/>
    <w:rsid w:val="7592A777"/>
    <w:rsid w:val="75943C6E"/>
    <w:rsid w:val="759775B0"/>
    <w:rsid w:val="75995BF6"/>
    <w:rsid w:val="759A7A01"/>
    <w:rsid w:val="759C8787"/>
    <w:rsid w:val="75A51AF4"/>
    <w:rsid w:val="75A6C77B"/>
    <w:rsid w:val="75A834BC"/>
    <w:rsid w:val="75A888AE"/>
    <w:rsid w:val="75ABDEFF"/>
    <w:rsid w:val="75AE53AD"/>
    <w:rsid w:val="75B181C3"/>
    <w:rsid w:val="75B8E5BA"/>
    <w:rsid w:val="75C1AD1F"/>
    <w:rsid w:val="75C22748"/>
    <w:rsid w:val="75C4EC42"/>
    <w:rsid w:val="75C617B0"/>
    <w:rsid w:val="75C72C5A"/>
    <w:rsid w:val="75C9A5F5"/>
    <w:rsid w:val="75CB3208"/>
    <w:rsid w:val="75CF1564"/>
    <w:rsid w:val="75D24FFD"/>
    <w:rsid w:val="75D431F3"/>
    <w:rsid w:val="75D5E48A"/>
    <w:rsid w:val="75D8095B"/>
    <w:rsid w:val="75DC7B21"/>
    <w:rsid w:val="75DEF9B1"/>
    <w:rsid w:val="75E2F87E"/>
    <w:rsid w:val="75E40619"/>
    <w:rsid w:val="75E485EA"/>
    <w:rsid w:val="75E4D118"/>
    <w:rsid w:val="75EBED51"/>
    <w:rsid w:val="75F1D163"/>
    <w:rsid w:val="75F3C172"/>
    <w:rsid w:val="75F3C8C9"/>
    <w:rsid w:val="75F72B02"/>
    <w:rsid w:val="75FA24DA"/>
    <w:rsid w:val="75FDE650"/>
    <w:rsid w:val="75FED51B"/>
    <w:rsid w:val="7600D46B"/>
    <w:rsid w:val="760118A6"/>
    <w:rsid w:val="7601B0D2"/>
    <w:rsid w:val="760908DE"/>
    <w:rsid w:val="760EB01C"/>
    <w:rsid w:val="760EBE77"/>
    <w:rsid w:val="761002E1"/>
    <w:rsid w:val="76116CED"/>
    <w:rsid w:val="7613C28E"/>
    <w:rsid w:val="7616A6A4"/>
    <w:rsid w:val="76176D37"/>
    <w:rsid w:val="7618A8C7"/>
    <w:rsid w:val="761D8B2D"/>
    <w:rsid w:val="761F0730"/>
    <w:rsid w:val="76207FE5"/>
    <w:rsid w:val="7622153E"/>
    <w:rsid w:val="7624F1AD"/>
    <w:rsid w:val="76293ED0"/>
    <w:rsid w:val="762974AB"/>
    <w:rsid w:val="762B9B20"/>
    <w:rsid w:val="762BF5FA"/>
    <w:rsid w:val="762DE7D3"/>
    <w:rsid w:val="76304C42"/>
    <w:rsid w:val="7630B761"/>
    <w:rsid w:val="7633A51C"/>
    <w:rsid w:val="76345A22"/>
    <w:rsid w:val="7635F2EB"/>
    <w:rsid w:val="76364A23"/>
    <w:rsid w:val="7637133B"/>
    <w:rsid w:val="76376336"/>
    <w:rsid w:val="76392FBD"/>
    <w:rsid w:val="763B4F28"/>
    <w:rsid w:val="763C6305"/>
    <w:rsid w:val="763E051D"/>
    <w:rsid w:val="763E09E8"/>
    <w:rsid w:val="763E746B"/>
    <w:rsid w:val="7640834C"/>
    <w:rsid w:val="764345F9"/>
    <w:rsid w:val="764898A7"/>
    <w:rsid w:val="76489C51"/>
    <w:rsid w:val="7648CAEA"/>
    <w:rsid w:val="764D24C1"/>
    <w:rsid w:val="7651701A"/>
    <w:rsid w:val="7651FB06"/>
    <w:rsid w:val="76540EBC"/>
    <w:rsid w:val="7654134A"/>
    <w:rsid w:val="76557E12"/>
    <w:rsid w:val="76567823"/>
    <w:rsid w:val="7656BFEA"/>
    <w:rsid w:val="7657B2F3"/>
    <w:rsid w:val="7658B002"/>
    <w:rsid w:val="7658E5E7"/>
    <w:rsid w:val="76593E0D"/>
    <w:rsid w:val="765D1B8A"/>
    <w:rsid w:val="765F6400"/>
    <w:rsid w:val="765F9B4D"/>
    <w:rsid w:val="765FAC74"/>
    <w:rsid w:val="7661166C"/>
    <w:rsid w:val="76643EEC"/>
    <w:rsid w:val="7666F74F"/>
    <w:rsid w:val="766780E4"/>
    <w:rsid w:val="766952F7"/>
    <w:rsid w:val="766ADB11"/>
    <w:rsid w:val="766BC6D0"/>
    <w:rsid w:val="766BF115"/>
    <w:rsid w:val="766E0F67"/>
    <w:rsid w:val="7670CFBD"/>
    <w:rsid w:val="7671CB4E"/>
    <w:rsid w:val="767250A2"/>
    <w:rsid w:val="767404FA"/>
    <w:rsid w:val="7675DE83"/>
    <w:rsid w:val="767916FF"/>
    <w:rsid w:val="7679B33B"/>
    <w:rsid w:val="767BA432"/>
    <w:rsid w:val="767BB5FE"/>
    <w:rsid w:val="767E9D37"/>
    <w:rsid w:val="767EE0D1"/>
    <w:rsid w:val="767FC599"/>
    <w:rsid w:val="7681D4F1"/>
    <w:rsid w:val="76845A5D"/>
    <w:rsid w:val="76871A06"/>
    <w:rsid w:val="7687424D"/>
    <w:rsid w:val="7687FAB8"/>
    <w:rsid w:val="76890822"/>
    <w:rsid w:val="768CCF70"/>
    <w:rsid w:val="768ED69F"/>
    <w:rsid w:val="768F488F"/>
    <w:rsid w:val="7691588B"/>
    <w:rsid w:val="76996E51"/>
    <w:rsid w:val="769AC8CA"/>
    <w:rsid w:val="769B055F"/>
    <w:rsid w:val="769BE845"/>
    <w:rsid w:val="769E13A2"/>
    <w:rsid w:val="76A01277"/>
    <w:rsid w:val="76A14C1E"/>
    <w:rsid w:val="76A14CA1"/>
    <w:rsid w:val="76A4449F"/>
    <w:rsid w:val="76A50653"/>
    <w:rsid w:val="76A52023"/>
    <w:rsid w:val="76A6346F"/>
    <w:rsid w:val="76A66A56"/>
    <w:rsid w:val="76A8EE94"/>
    <w:rsid w:val="76A9CD41"/>
    <w:rsid w:val="76A9D55F"/>
    <w:rsid w:val="76ABCF5F"/>
    <w:rsid w:val="76AC47C0"/>
    <w:rsid w:val="76AF16E6"/>
    <w:rsid w:val="76AFB6DE"/>
    <w:rsid w:val="76B3C797"/>
    <w:rsid w:val="76B57879"/>
    <w:rsid w:val="76B5B3DB"/>
    <w:rsid w:val="76B5BF66"/>
    <w:rsid w:val="76B75A47"/>
    <w:rsid w:val="76B92FC6"/>
    <w:rsid w:val="76BCA0C1"/>
    <w:rsid w:val="76C0645F"/>
    <w:rsid w:val="76C21030"/>
    <w:rsid w:val="76C5026E"/>
    <w:rsid w:val="76C5232E"/>
    <w:rsid w:val="76C657FD"/>
    <w:rsid w:val="76C6918C"/>
    <w:rsid w:val="76C97C03"/>
    <w:rsid w:val="76CCA751"/>
    <w:rsid w:val="76CD1070"/>
    <w:rsid w:val="76CD74ED"/>
    <w:rsid w:val="76CF534F"/>
    <w:rsid w:val="76CF9A08"/>
    <w:rsid w:val="76CFA229"/>
    <w:rsid w:val="76D0FC4A"/>
    <w:rsid w:val="76D669A8"/>
    <w:rsid w:val="76DCF1F3"/>
    <w:rsid w:val="76DD2B2F"/>
    <w:rsid w:val="76DD72EB"/>
    <w:rsid w:val="76E17616"/>
    <w:rsid w:val="76E2C14D"/>
    <w:rsid w:val="76E3E8F4"/>
    <w:rsid w:val="76E41733"/>
    <w:rsid w:val="76E428DE"/>
    <w:rsid w:val="76E9054F"/>
    <w:rsid w:val="76E92156"/>
    <w:rsid w:val="76EB4104"/>
    <w:rsid w:val="76EC3869"/>
    <w:rsid w:val="76F56246"/>
    <w:rsid w:val="76F5F38B"/>
    <w:rsid w:val="76F6FE5F"/>
    <w:rsid w:val="76F9C830"/>
    <w:rsid w:val="76FC79DE"/>
    <w:rsid w:val="76FD06AA"/>
    <w:rsid w:val="76FD78A9"/>
    <w:rsid w:val="76FEA302"/>
    <w:rsid w:val="7702C878"/>
    <w:rsid w:val="77054C9A"/>
    <w:rsid w:val="77058196"/>
    <w:rsid w:val="7707C5E1"/>
    <w:rsid w:val="770829A9"/>
    <w:rsid w:val="7708860A"/>
    <w:rsid w:val="770C71F5"/>
    <w:rsid w:val="770CC5FB"/>
    <w:rsid w:val="770D7CE0"/>
    <w:rsid w:val="770FA768"/>
    <w:rsid w:val="7710916D"/>
    <w:rsid w:val="7711E84B"/>
    <w:rsid w:val="77127414"/>
    <w:rsid w:val="77132F4C"/>
    <w:rsid w:val="771681BF"/>
    <w:rsid w:val="77173623"/>
    <w:rsid w:val="7717EE14"/>
    <w:rsid w:val="771BCBAC"/>
    <w:rsid w:val="771D320D"/>
    <w:rsid w:val="771E9818"/>
    <w:rsid w:val="7724E37A"/>
    <w:rsid w:val="77268DC4"/>
    <w:rsid w:val="772ADCC0"/>
    <w:rsid w:val="772CBFAC"/>
    <w:rsid w:val="772EA55A"/>
    <w:rsid w:val="772F4CAE"/>
    <w:rsid w:val="7732C16B"/>
    <w:rsid w:val="77337C44"/>
    <w:rsid w:val="77348AB8"/>
    <w:rsid w:val="77355907"/>
    <w:rsid w:val="773775AA"/>
    <w:rsid w:val="7738C37C"/>
    <w:rsid w:val="773997DD"/>
    <w:rsid w:val="773D7486"/>
    <w:rsid w:val="773E4157"/>
    <w:rsid w:val="773FFBE4"/>
    <w:rsid w:val="7745621C"/>
    <w:rsid w:val="7749D9B1"/>
    <w:rsid w:val="774A8B1B"/>
    <w:rsid w:val="774B6F0F"/>
    <w:rsid w:val="774BFDD7"/>
    <w:rsid w:val="774C5D99"/>
    <w:rsid w:val="774CB0BD"/>
    <w:rsid w:val="774E1C60"/>
    <w:rsid w:val="7750DC9F"/>
    <w:rsid w:val="775682C5"/>
    <w:rsid w:val="77574735"/>
    <w:rsid w:val="775ADD3F"/>
    <w:rsid w:val="775AFC45"/>
    <w:rsid w:val="775C7A9F"/>
    <w:rsid w:val="775E216B"/>
    <w:rsid w:val="776176E0"/>
    <w:rsid w:val="776CF353"/>
    <w:rsid w:val="777046FC"/>
    <w:rsid w:val="77735E47"/>
    <w:rsid w:val="77754286"/>
    <w:rsid w:val="77775E4D"/>
    <w:rsid w:val="77797104"/>
    <w:rsid w:val="777D6B37"/>
    <w:rsid w:val="777DC98D"/>
    <w:rsid w:val="777F0B54"/>
    <w:rsid w:val="777F9646"/>
    <w:rsid w:val="77815309"/>
    <w:rsid w:val="7781642B"/>
    <w:rsid w:val="7784C8CD"/>
    <w:rsid w:val="7786AEA0"/>
    <w:rsid w:val="7787940F"/>
    <w:rsid w:val="778E2B9C"/>
    <w:rsid w:val="77930C31"/>
    <w:rsid w:val="77954452"/>
    <w:rsid w:val="7796C5F0"/>
    <w:rsid w:val="7799AA50"/>
    <w:rsid w:val="779C0EF4"/>
    <w:rsid w:val="779ECBDB"/>
    <w:rsid w:val="77A7AA1C"/>
    <w:rsid w:val="77AC6512"/>
    <w:rsid w:val="77ADA413"/>
    <w:rsid w:val="77AF61CC"/>
    <w:rsid w:val="77B0209C"/>
    <w:rsid w:val="77B1458A"/>
    <w:rsid w:val="77B238FA"/>
    <w:rsid w:val="77B48832"/>
    <w:rsid w:val="77B726EE"/>
    <w:rsid w:val="77B730A4"/>
    <w:rsid w:val="77B8AFAC"/>
    <w:rsid w:val="77BAA7B8"/>
    <w:rsid w:val="77BDE41A"/>
    <w:rsid w:val="77C1F652"/>
    <w:rsid w:val="77C4901C"/>
    <w:rsid w:val="77C493B1"/>
    <w:rsid w:val="77C52487"/>
    <w:rsid w:val="77C5F099"/>
    <w:rsid w:val="77C6BF97"/>
    <w:rsid w:val="77C79FE7"/>
    <w:rsid w:val="77C7C65B"/>
    <w:rsid w:val="77C8E52B"/>
    <w:rsid w:val="77C909F5"/>
    <w:rsid w:val="77C91238"/>
    <w:rsid w:val="77CA0734"/>
    <w:rsid w:val="77D0FAB7"/>
    <w:rsid w:val="77D3A0C6"/>
    <w:rsid w:val="77D47C79"/>
    <w:rsid w:val="77D861D7"/>
    <w:rsid w:val="77DC8A58"/>
    <w:rsid w:val="77DF8140"/>
    <w:rsid w:val="77E01C12"/>
    <w:rsid w:val="77E07A3F"/>
    <w:rsid w:val="77E2CFC3"/>
    <w:rsid w:val="77E45487"/>
    <w:rsid w:val="77E5C322"/>
    <w:rsid w:val="77E80ABC"/>
    <w:rsid w:val="77E879D7"/>
    <w:rsid w:val="77E89DDA"/>
    <w:rsid w:val="77E960ED"/>
    <w:rsid w:val="77EB4D1A"/>
    <w:rsid w:val="77ED6135"/>
    <w:rsid w:val="77F1F304"/>
    <w:rsid w:val="77F2A79C"/>
    <w:rsid w:val="77F74B34"/>
    <w:rsid w:val="77F7F537"/>
    <w:rsid w:val="77FB2229"/>
    <w:rsid w:val="77FB7CD5"/>
    <w:rsid w:val="7800C219"/>
    <w:rsid w:val="7801F161"/>
    <w:rsid w:val="78036FE1"/>
    <w:rsid w:val="7808B091"/>
    <w:rsid w:val="780CE54D"/>
    <w:rsid w:val="780DA8C0"/>
    <w:rsid w:val="780E3D91"/>
    <w:rsid w:val="780EBDDC"/>
    <w:rsid w:val="780F3D0C"/>
    <w:rsid w:val="78102514"/>
    <w:rsid w:val="7810BA09"/>
    <w:rsid w:val="781349F0"/>
    <w:rsid w:val="781390BB"/>
    <w:rsid w:val="7815C9E7"/>
    <w:rsid w:val="7816A7F4"/>
    <w:rsid w:val="7819774F"/>
    <w:rsid w:val="78199487"/>
    <w:rsid w:val="781DF1BC"/>
    <w:rsid w:val="781EF297"/>
    <w:rsid w:val="781F1CCA"/>
    <w:rsid w:val="781F6FC2"/>
    <w:rsid w:val="7822002D"/>
    <w:rsid w:val="7824183B"/>
    <w:rsid w:val="78241BAE"/>
    <w:rsid w:val="78288BEE"/>
    <w:rsid w:val="782C508D"/>
    <w:rsid w:val="78309C6D"/>
    <w:rsid w:val="783294BF"/>
    <w:rsid w:val="7832E665"/>
    <w:rsid w:val="7833597F"/>
    <w:rsid w:val="7833D2DD"/>
    <w:rsid w:val="78354524"/>
    <w:rsid w:val="7835C43F"/>
    <w:rsid w:val="783B2725"/>
    <w:rsid w:val="783CE115"/>
    <w:rsid w:val="783E0FF7"/>
    <w:rsid w:val="7840F9C6"/>
    <w:rsid w:val="7841D127"/>
    <w:rsid w:val="7846A6FF"/>
    <w:rsid w:val="7849116B"/>
    <w:rsid w:val="784A0435"/>
    <w:rsid w:val="784B5160"/>
    <w:rsid w:val="784C2316"/>
    <w:rsid w:val="784EDB5E"/>
    <w:rsid w:val="7851C268"/>
    <w:rsid w:val="7853C45B"/>
    <w:rsid w:val="7855ECCF"/>
    <w:rsid w:val="7856E506"/>
    <w:rsid w:val="7857FD81"/>
    <w:rsid w:val="78580B61"/>
    <w:rsid w:val="7859C101"/>
    <w:rsid w:val="785DFBE4"/>
    <w:rsid w:val="7860D5FB"/>
    <w:rsid w:val="7860D676"/>
    <w:rsid w:val="7861F526"/>
    <w:rsid w:val="78621CD0"/>
    <w:rsid w:val="7864C4F6"/>
    <w:rsid w:val="786695A1"/>
    <w:rsid w:val="786B1D37"/>
    <w:rsid w:val="786B728A"/>
    <w:rsid w:val="786BDCA0"/>
    <w:rsid w:val="786DB75C"/>
    <w:rsid w:val="7870D9F3"/>
    <w:rsid w:val="78712A73"/>
    <w:rsid w:val="78732DC8"/>
    <w:rsid w:val="7874C391"/>
    <w:rsid w:val="78762A75"/>
    <w:rsid w:val="7878C254"/>
    <w:rsid w:val="7879DE49"/>
    <w:rsid w:val="787A6387"/>
    <w:rsid w:val="787AFFE0"/>
    <w:rsid w:val="787C72AE"/>
    <w:rsid w:val="787C8300"/>
    <w:rsid w:val="787C9BF5"/>
    <w:rsid w:val="787ECE8C"/>
    <w:rsid w:val="787F16CE"/>
    <w:rsid w:val="7887EB6D"/>
    <w:rsid w:val="788D0141"/>
    <w:rsid w:val="789258A7"/>
    <w:rsid w:val="7893B5E6"/>
    <w:rsid w:val="7895E812"/>
    <w:rsid w:val="78965B98"/>
    <w:rsid w:val="78976E9B"/>
    <w:rsid w:val="789A1A8E"/>
    <w:rsid w:val="789ABDB2"/>
    <w:rsid w:val="789B0EB9"/>
    <w:rsid w:val="789F990F"/>
    <w:rsid w:val="78A3FF20"/>
    <w:rsid w:val="78A4CBA9"/>
    <w:rsid w:val="78A6B739"/>
    <w:rsid w:val="78A79D03"/>
    <w:rsid w:val="78A874C3"/>
    <w:rsid w:val="78AE504E"/>
    <w:rsid w:val="78AEF821"/>
    <w:rsid w:val="78AEF952"/>
    <w:rsid w:val="78B30BAA"/>
    <w:rsid w:val="78B47280"/>
    <w:rsid w:val="78B4AD8C"/>
    <w:rsid w:val="78B50CE5"/>
    <w:rsid w:val="78B64120"/>
    <w:rsid w:val="78B729D1"/>
    <w:rsid w:val="78B8896F"/>
    <w:rsid w:val="78BA85D2"/>
    <w:rsid w:val="78BEF492"/>
    <w:rsid w:val="78C006DA"/>
    <w:rsid w:val="78C09411"/>
    <w:rsid w:val="78C1234A"/>
    <w:rsid w:val="78C136D3"/>
    <w:rsid w:val="78C6A190"/>
    <w:rsid w:val="78CB28BB"/>
    <w:rsid w:val="78CBD837"/>
    <w:rsid w:val="78D11494"/>
    <w:rsid w:val="78D11A8F"/>
    <w:rsid w:val="78D150BB"/>
    <w:rsid w:val="78D19908"/>
    <w:rsid w:val="78D431EB"/>
    <w:rsid w:val="78D54E79"/>
    <w:rsid w:val="78D71721"/>
    <w:rsid w:val="78D9141C"/>
    <w:rsid w:val="78D9EB1C"/>
    <w:rsid w:val="78DB3910"/>
    <w:rsid w:val="78DB8F27"/>
    <w:rsid w:val="78DD1109"/>
    <w:rsid w:val="78DD4B7F"/>
    <w:rsid w:val="78DE0446"/>
    <w:rsid w:val="78DEE458"/>
    <w:rsid w:val="78DF987F"/>
    <w:rsid w:val="78E1C7FF"/>
    <w:rsid w:val="78E1E93D"/>
    <w:rsid w:val="78E30744"/>
    <w:rsid w:val="78E50898"/>
    <w:rsid w:val="78F07603"/>
    <w:rsid w:val="78F268E8"/>
    <w:rsid w:val="78F2AD94"/>
    <w:rsid w:val="78F87131"/>
    <w:rsid w:val="78F97339"/>
    <w:rsid w:val="78FA5A0C"/>
    <w:rsid w:val="78FAAFEC"/>
    <w:rsid w:val="78FB21E5"/>
    <w:rsid w:val="78FB9DBC"/>
    <w:rsid w:val="78FCF130"/>
    <w:rsid w:val="78FCFE1E"/>
    <w:rsid w:val="78FD04A3"/>
    <w:rsid w:val="79030F1D"/>
    <w:rsid w:val="7907A98F"/>
    <w:rsid w:val="7908095A"/>
    <w:rsid w:val="790A78E9"/>
    <w:rsid w:val="7910F573"/>
    <w:rsid w:val="791431D3"/>
    <w:rsid w:val="791ADBB5"/>
    <w:rsid w:val="791D90ED"/>
    <w:rsid w:val="791E3112"/>
    <w:rsid w:val="792066A3"/>
    <w:rsid w:val="7924EB2F"/>
    <w:rsid w:val="792CB101"/>
    <w:rsid w:val="792CC5F1"/>
    <w:rsid w:val="792D866C"/>
    <w:rsid w:val="792F7A4F"/>
    <w:rsid w:val="7933FC75"/>
    <w:rsid w:val="7935DD4F"/>
    <w:rsid w:val="79368095"/>
    <w:rsid w:val="7936AE80"/>
    <w:rsid w:val="7938C7A9"/>
    <w:rsid w:val="793913E4"/>
    <w:rsid w:val="79395150"/>
    <w:rsid w:val="793E42C8"/>
    <w:rsid w:val="793FD496"/>
    <w:rsid w:val="794496B8"/>
    <w:rsid w:val="794A8A9F"/>
    <w:rsid w:val="794C61FA"/>
    <w:rsid w:val="794ECF3A"/>
    <w:rsid w:val="79500A59"/>
    <w:rsid w:val="7952C86F"/>
    <w:rsid w:val="795305DA"/>
    <w:rsid w:val="795356C1"/>
    <w:rsid w:val="7953B496"/>
    <w:rsid w:val="795797F7"/>
    <w:rsid w:val="795854DF"/>
    <w:rsid w:val="795AF664"/>
    <w:rsid w:val="795B3594"/>
    <w:rsid w:val="795BCEA4"/>
    <w:rsid w:val="795F12E2"/>
    <w:rsid w:val="795F2372"/>
    <w:rsid w:val="795FF23B"/>
    <w:rsid w:val="79603839"/>
    <w:rsid w:val="7962DCBF"/>
    <w:rsid w:val="79658895"/>
    <w:rsid w:val="7965AEF8"/>
    <w:rsid w:val="796ADE66"/>
    <w:rsid w:val="796D2931"/>
    <w:rsid w:val="7971E77B"/>
    <w:rsid w:val="79767C44"/>
    <w:rsid w:val="7976CA5E"/>
    <w:rsid w:val="79774A7E"/>
    <w:rsid w:val="7977CBD1"/>
    <w:rsid w:val="797876F7"/>
    <w:rsid w:val="797A2D54"/>
    <w:rsid w:val="797C560B"/>
    <w:rsid w:val="79822C33"/>
    <w:rsid w:val="79855910"/>
    <w:rsid w:val="7985B48F"/>
    <w:rsid w:val="7985DE2B"/>
    <w:rsid w:val="7987DF85"/>
    <w:rsid w:val="79880281"/>
    <w:rsid w:val="798AD25E"/>
    <w:rsid w:val="798AFC1F"/>
    <w:rsid w:val="7990F033"/>
    <w:rsid w:val="7991A801"/>
    <w:rsid w:val="799278E0"/>
    <w:rsid w:val="799527C5"/>
    <w:rsid w:val="7995BBED"/>
    <w:rsid w:val="799B1C22"/>
    <w:rsid w:val="799CC4F2"/>
    <w:rsid w:val="79A31426"/>
    <w:rsid w:val="79A34A8F"/>
    <w:rsid w:val="79A3966A"/>
    <w:rsid w:val="79A430FB"/>
    <w:rsid w:val="79A49169"/>
    <w:rsid w:val="79A4A831"/>
    <w:rsid w:val="79A7575E"/>
    <w:rsid w:val="79A78087"/>
    <w:rsid w:val="79AC33A9"/>
    <w:rsid w:val="79AD690B"/>
    <w:rsid w:val="79ADADE8"/>
    <w:rsid w:val="79AE178C"/>
    <w:rsid w:val="79AE7D35"/>
    <w:rsid w:val="79AF0B28"/>
    <w:rsid w:val="79B16CB0"/>
    <w:rsid w:val="79B82898"/>
    <w:rsid w:val="79BA867C"/>
    <w:rsid w:val="79BD3E2A"/>
    <w:rsid w:val="79BD76D0"/>
    <w:rsid w:val="79BEB056"/>
    <w:rsid w:val="79C06B67"/>
    <w:rsid w:val="79C07812"/>
    <w:rsid w:val="79C1D863"/>
    <w:rsid w:val="79C1EE1B"/>
    <w:rsid w:val="79C2A902"/>
    <w:rsid w:val="79C497D5"/>
    <w:rsid w:val="79C53100"/>
    <w:rsid w:val="79C759FC"/>
    <w:rsid w:val="79C8665C"/>
    <w:rsid w:val="79C8C60F"/>
    <w:rsid w:val="79D2653D"/>
    <w:rsid w:val="79D3C13C"/>
    <w:rsid w:val="79D7A24B"/>
    <w:rsid w:val="79DADB83"/>
    <w:rsid w:val="79DCA5B5"/>
    <w:rsid w:val="79DE5F22"/>
    <w:rsid w:val="79E05359"/>
    <w:rsid w:val="79E4FCB9"/>
    <w:rsid w:val="79E514CE"/>
    <w:rsid w:val="79E5A5C5"/>
    <w:rsid w:val="79E86F61"/>
    <w:rsid w:val="79E978CD"/>
    <w:rsid w:val="79EA0DC8"/>
    <w:rsid w:val="79EAD122"/>
    <w:rsid w:val="79EF21B4"/>
    <w:rsid w:val="79EF8BB3"/>
    <w:rsid w:val="79F084E7"/>
    <w:rsid w:val="79F14744"/>
    <w:rsid w:val="79F68B97"/>
    <w:rsid w:val="79F8AF1C"/>
    <w:rsid w:val="79F98752"/>
    <w:rsid w:val="79FA5AA4"/>
    <w:rsid w:val="79FB5E44"/>
    <w:rsid w:val="79FE4DA4"/>
    <w:rsid w:val="79FED029"/>
    <w:rsid w:val="7A00E89E"/>
    <w:rsid w:val="7A05A3D7"/>
    <w:rsid w:val="7A06B05F"/>
    <w:rsid w:val="7A06BB26"/>
    <w:rsid w:val="7A085CDD"/>
    <w:rsid w:val="7A0A2FA4"/>
    <w:rsid w:val="7A0ABDB0"/>
    <w:rsid w:val="7A0C95F1"/>
    <w:rsid w:val="7A0EC9B2"/>
    <w:rsid w:val="7A0F7135"/>
    <w:rsid w:val="7A1034CD"/>
    <w:rsid w:val="7A12FA98"/>
    <w:rsid w:val="7A14E031"/>
    <w:rsid w:val="7A179F06"/>
    <w:rsid w:val="7A188401"/>
    <w:rsid w:val="7A195AB8"/>
    <w:rsid w:val="7A1ABF85"/>
    <w:rsid w:val="7A1EF56C"/>
    <w:rsid w:val="7A2156E2"/>
    <w:rsid w:val="7A22721E"/>
    <w:rsid w:val="7A25870F"/>
    <w:rsid w:val="7A291C03"/>
    <w:rsid w:val="7A2A7019"/>
    <w:rsid w:val="7A2E1E0E"/>
    <w:rsid w:val="7A31AF7A"/>
    <w:rsid w:val="7A32BDD3"/>
    <w:rsid w:val="7A33081E"/>
    <w:rsid w:val="7A3452E8"/>
    <w:rsid w:val="7A39D9B8"/>
    <w:rsid w:val="7A3A7842"/>
    <w:rsid w:val="7A3BA841"/>
    <w:rsid w:val="7A3C61DE"/>
    <w:rsid w:val="7A3C7456"/>
    <w:rsid w:val="7A3D46B1"/>
    <w:rsid w:val="7A3D7C1C"/>
    <w:rsid w:val="7A40D27D"/>
    <w:rsid w:val="7A436A67"/>
    <w:rsid w:val="7A48E5ED"/>
    <w:rsid w:val="7A49F243"/>
    <w:rsid w:val="7A4A7520"/>
    <w:rsid w:val="7A4EF94C"/>
    <w:rsid w:val="7A51E030"/>
    <w:rsid w:val="7A5279F1"/>
    <w:rsid w:val="7A55AEC1"/>
    <w:rsid w:val="7A55E201"/>
    <w:rsid w:val="7A579970"/>
    <w:rsid w:val="7A5BA0E1"/>
    <w:rsid w:val="7A5C0624"/>
    <w:rsid w:val="7A638967"/>
    <w:rsid w:val="7A65D12A"/>
    <w:rsid w:val="7A698D5A"/>
    <w:rsid w:val="7A6BD23F"/>
    <w:rsid w:val="7A6CE670"/>
    <w:rsid w:val="7A6F71FE"/>
    <w:rsid w:val="7A70643E"/>
    <w:rsid w:val="7A7119C2"/>
    <w:rsid w:val="7A712F37"/>
    <w:rsid w:val="7A718216"/>
    <w:rsid w:val="7A73812B"/>
    <w:rsid w:val="7A79A20E"/>
    <w:rsid w:val="7A79CA00"/>
    <w:rsid w:val="7A7B26A7"/>
    <w:rsid w:val="7A7CF9D6"/>
    <w:rsid w:val="7A8422CE"/>
    <w:rsid w:val="7A845731"/>
    <w:rsid w:val="7A850E8F"/>
    <w:rsid w:val="7A876484"/>
    <w:rsid w:val="7A8A3376"/>
    <w:rsid w:val="7A8A421F"/>
    <w:rsid w:val="7A8ABE10"/>
    <w:rsid w:val="7A8D5100"/>
    <w:rsid w:val="7A8F3443"/>
    <w:rsid w:val="7A927E48"/>
    <w:rsid w:val="7A9A6662"/>
    <w:rsid w:val="7AA0C022"/>
    <w:rsid w:val="7AA1A481"/>
    <w:rsid w:val="7AA2D0D0"/>
    <w:rsid w:val="7AA2DFFA"/>
    <w:rsid w:val="7AA30288"/>
    <w:rsid w:val="7AA8A5B3"/>
    <w:rsid w:val="7AA91C77"/>
    <w:rsid w:val="7AA9AE67"/>
    <w:rsid w:val="7AAA3578"/>
    <w:rsid w:val="7AAD0B31"/>
    <w:rsid w:val="7AAE239D"/>
    <w:rsid w:val="7AAE2D42"/>
    <w:rsid w:val="7AAF0316"/>
    <w:rsid w:val="7AB2AC0A"/>
    <w:rsid w:val="7AB2B063"/>
    <w:rsid w:val="7AB41AD1"/>
    <w:rsid w:val="7AB4D32F"/>
    <w:rsid w:val="7AB51E50"/>
    <w:rsid w:val="7AB557C6"/>
    <w:rsid w:val="7AB6BCBC"/>
    <w:rsid w:val="7AB73954"/>
    <w:rsid w:val="7AB7B5F7"/>
    <w:rsid w:val="7AB95322"/>
    <w:rsid w:val="7ABCF8E0"/>
    <w:rsid w:val="7ABDBDB4"/>
    <w:rsid w:val="7ABFD101"/>
    <w:rsid w:val="7AC03DED"/>
    <w:rsid w:val="7AC0BFC3"/>
    <w:rsid w:val="7AC7197F"/>
    <w:rsid w:val="7AC798A9"/>
    <w:rsid w:val="7AC7B41F"/>
    <w:rsid w:val="7ACD7DB2"/>
    <w:rsid w:val="7ACD9E6D"/>
    <w:rsid w:val="7ACDAB65"/>
    <w:rsid w:val="7ACF8207"/>
    <w:rsid w:val="7ACFEFFC"/>
    <w:rsid w:val="7AD19A94"/>
    <w:rsid w:val="7AD49F57"/>
    <w:rsid w:val="7AD5DBA3"/>
    <w:rsid w:val="7AD82D4B"/>
    <w:rsid w:val="7AD97BC8"/>
    <w:rsid w:val="7ADA1D59"/>
    <w:rsid w:val="7ADB48D4"/>
    <w:rsid w:val="7ADFE980"/>
    <w:rsid w:val="7AE0A5BB"/>
    <w:rsid w:val="7AE4E46B"/>
    <w:rsid w:val="7AE588E0"/>
    <w:rsid w:val="7AE6D11C"/>
    <w:rsid w:val="7AEA33B5"/>
    <w:rsid w:val="7AEB8D73"/>
    <w:rsid w:val="7AECD2A2"/>
    <w:rsid w:val="7AEE7D51"/>
    <w:rsid w:val="7AEEAF8A"/>
    <w:rsid w:val="7AEF58BF"/>
    <w:rsid w:val="7AF7D8FE"/>
    <w:rsid w:val="7AFD8F02"/>
    <w:rsid w:val="7B02F7D8"/>
    <w:rsid w:val="7B05741D"/>
    <w:rsid w:val="7B06D5F5"/>
    <w:rsid w:val="7B0B8E87"/>
    <w:rsid w:val="7B0D6EAB"/>
    <w:rsid w:val="7B0F2A3A"/>
    <w:rsid w:val="7B13C1C3"/>
    <w:rsid w:val="7B13FCAE"/>
    <w:rsid w:val="7B1417FD"/>
    <w:rsid w:val="7B1485D6"/>
    <w:rsid w:val="7B17FB80"/>
    <w:rsid w:val="7B1A4DE5"/>
    <w:rsid w:val="7B1B0F41"/>
    <w:rsid w:val="7B2501F7"/>
    <w:rsid w:val="7B2A7BB9"/>
    <w:rsid w:val="7B2AF51E"/>
    <w:rsid w:val="7B2E3870"/>
    <w:rsid w:val="7B2FF4AA"/>
    <w:rsid w:val="7B31DC18"/>
    <w:rsid w:val="7B3326C9"/>
    <w:rsid w:val="7B35EAE5"/>
    <w:rsid w:val="7B382A3F"/>
    <w:rsid w:val="7B3B4BAD"/>
    <w:rsid w:val="7B435E67"/>
    <w:rsid w:val="7B4815EF"/>
    <w:rsid w:val="7B4F2006"/>
    <w:rsid w:val="7B5077DD"/>
    <w:rsid w:val="7B50C09B"/>
    <w:rsid w:val="7B54B7C4"/>
    <w:rsid w:val="7B57FE5C"/>
    <w:rsid w:val="7B5D88A7"/>
    <w:rsid w:val="7B5F0CE4"/>
    <w:rsid w:val="7B5F68E9"/>
    <w:rsid w:val="7B5FA8A2"/>
    <w:rsid w:val="7B606BA8"/>
    <w:rsid w:val="7B6164ED"/>
    <w:rsid w:val="7B62F6C5"/>
    <w:rsid w:val="7B632A5D"/>
    <w:rsid w:val="7B64A230"/>
    <w:rsid w:val="7B65777B"/>
    <w:rsid w:val="7B6DADFB"/>
    <w:rsid w:val="7B6E3D5D"/>
    <w:rsid w:val="7B6EFE3E"/>
    <w:rsid w:val="7B797B76"/>
    <w:rsid w:val="7B7B30EC"/>
    <w:rsid w:val="7B7CF67C"/>
    <w:rsid w:val="7B7F7436"/>
    <w:rsid w:val="7B7FB8E3"/>
    <w:rsid w:val="7B80016D"/>
    <w:rsid w:val="7B8068B2"/>
    <w:rsid w:val="7B8075AB"/>
    <w:rsid w:val="7B818716"/>
    <w:rsid w:val="7B820A97"/>
    <w:rsid w:val="7B833A90"/>
    <w:rsid w:val="7B8499B9"/>
    <w:rsid w:val="7B87D7B4"/>
    <w:rsid w:val="7B89D0FC"/>
    <w:rsid w:val="7B8C25AE"/>
    <w:rsid w:val="7B8C958F"/>
    <w:rsid w:val="7B8D59C8"/>
    <w:rsid w:val="7B8F8F8F"/>
    <w:rsid w:val="7B90214A"/>
    <w:rsid w:val="7B93C47F"/>
    <w:rsid w:val="7B956909"/>
    <w:rsid w:val="7B96689A"/>
    <w:rsid w:val="7B971C1F"/>
    <w:rsid w:val="7B983A63"/>
    <w:rsid w:val="7B984FCD"/>
    <w:rsid w:val="7B98EE60"/>
    <w:rsid w:val="7B9947F2"/>
    <w:rsid w:val="7B9A818A"/>
    <w:rsid w:val="7B9C14DE"/>
    <w:rsid w:val="7B9C1D58"/>
    <w:rsid w:val="7BA03731"/>
    <w:rsid w:val="7BA0601C"/>
    <w:rsid w:val="7BA09A2E"/>
    <w:rsid w:val="7BA284E1"/>
    <w:rsid w:val="7BA3633E"/>
    <w:rsid w:val="7BACA44D"/>
    <w:rsid w:val="7BB06EBD"/>
    <w:rsid w:val="7BB08EEF"/>
    <w:rsid w:val="7BB0FA8E"/>
    <w:rsid w:val="7BB1F950"/>
    <w:rsid w:val="7BB28CEC"/>
    <w:rsid w:val="7BB2B323"/>
    <w:rsid w:val="7BB63BD3"/>
    <w:rsid w:val="7BBAFCDF"/>
    <w:rsid w:val="7BBFD6D5"/>
    <w:rsid w:val="7BC0D0B8"/>
    <w:rsid w:val="7BC21863"/>
    <w:rsid w:val="7BC47D22"/>
    <w:rsid w:val="7BC6179C"/>
    <w:rsid w:val="7BC8E79F"/>
    <w:rsid w:val="7BCAB816"/>
    <w:rsid w:val="7BCED87F"/>
    <w:rsid w:val="7BD17364"/>
    <w:rsid w:val="7BD242EE"/>
    <w:rsid w:val="7BD40606"/>
    <w:rsid w:val="7BD526DD"/>
    <w:rsid w:val="7BD82C10"/>
    <w:rsid w:val="7BD8776B"/>
    <w:rsid w:val="7BDBA9AA"/>
    <w:rsid w:val="7BDE871D"/>
    <w:rsid w:val="7BDFA56A"/>
    <w:rsid w:val="7BE12F6F"/>
    <w:rsid w:val="7BE13F9F"/>
    <w:rsid w:val="7BE23666"/>
    <w:rsid w:val="7BE5F263"/>
    <w:rsid w:val="7BE869F1"/>
    <w:rsid w:val="7BE9730F"/>
    <w:rsid w:val="7BEACAFE"/>
    <w:rsid w:val="7BEAEBEB"/>
    <w:rsid w:val="7BEBCA3F"/>
    <w:rsid w:val="7BEBD466"/>
    <w:rsid w:val="7BF0E834"/>
    <w:rsid w:val="7BF11ACE"/>
    <w:rsid w:val="7BF11BB5"/>
    <w:rsid w:val="7BF12BD3"/>
    <w:rsid w:val="7BF2438C"/>
    <w:rsid w:val="7BF2E8F7"/>
    <w:rsid w:val="7BF3B149"/>
    <w:rsid w:val="7BF46DAA"/>
    <w:rsid w:val="7BF62201"/>
    <w:rsid w:val="7BF6FD26"/>
    <w:rsid w:val="7BF7F5F5"/>
    <w:rsid w:val="7BF87334"/>
    <w:rsid w:val="7BF97D80"/>
    <w:rsid w:val="7BFD6062"/>
    <w:rsid w:val="7C00324F"/>
    <w:rsid w:val="7C064743"/>
    <w:rsid w:val="7C06C246"/>
    <w:rsid w:val="7C098A1B"/>
    <w:rsid w:val="7C0F00F2"/>
    <w:rsid w:val="7C11EB02"/>
    <w:rsid w:val="7C12AF65"/>
    <w:rsid w:val="7C14C7E8"/>
    <w:rsid w:val="7C160E9C"/>
    <w:rsid w:val="7C180F1E"/>
    <w:rsid w:val="7C18D32F"/>
    <w:rsid w:val="7C1D4286"/>
    <w:rsid w:val="7C1D4F2F"/>
    <w:rsid w:val="7C1DE3AF"/>
    <w:rsid w:val="7C1E6140"/>
    <w:rsid w:val="7C1FCCB2"/>
    <w:rsid w:val="7C2001F7"/>
    <w:rsid w:val="7C2029B2"/>
    <w:rsid w:val="7C20BF3D"/>
    <w:rsid w:val="7C2457EB"/>
    <w:rsid w:val="7C2482DD"/>
    <w:rsid w:val="7C25E3CC"/>
    <w:rsid w:val="7C268EBB"/>
    <w:rsid w:val="7C26C05F"/>
    <w:rsid w:val="7C291C10"/>
    <w:rsid w:val="7C2BE0EE"/>
    <w:rsid w:val="7C2D4DEA"/>
    <w:rsid w:val="7C3044FF"/>
    <w:rsid w:val="7C326278"/>
    <w:rsid w:val="7C341389"/>
    <w:rsid w:val="7C34688C"/>
    <w:rsid w:val="7C414BFB"/>
    <w:rsid w:val="7C4349BB"/>
    <w:rsid w:val="7C43EBCB"/>
    <w:rsid w:val="7C4751F4"/>
    <w:rsid w:val="7C476121"/>
    <w:rsid w:val="7C49F2DB"/>
    <w:rsid w:val="7C4B38A0"/>
    <w:rsid w:val="7C50D9F2"/>
    <w:rsid w:val="7C51AB9C"/>
    <w:rsid w:val="7C52E0D0"/>
    <w:rsid w:val="7C549F4D"/>
    <w:rsid w:val="7C581D08"/>
    <w:rsid w:val="7C58BB82"/>
    <w:rsid w:val="7C5B8B02"/>
    <w:rsid w:val="7C5BFF8D"/>
    <w:rsid w:val="7C5C5B40"/>
    <w:rsid w:val="7C5DD6C8"/>
    <w:rsid w:val="7C5E9E8D"/>
    <w:rsid w:val="7C611C34"/>
    <w:rsid w:val="7C64A764"/>
    <w:rsid w:val="7C6A8055"/>
    <w:rsid w:val="7C740009"/>
    <w:rsid w:val="7C74F644"/>
    <w:rsid w:val="7C758DAD"/>
    <w:rsid w:val="7C7689B2"/>
    <w:rsid w:val="7C7A8AD4"/>
    <w:rsid w:val="7C7C1999"/>
    <w:rsid w:val="7C7C93C0"/>
    <w:rsid w:val="7C7DA392"/>
    <w:rsid w:val="7C7F8566"/>
    <w:rsid w:val="7C806EE3"/>
    <w:rsid w:val="7C818D83"/>
    <w:rsid w:val="7C81EAAE"/>
    <w:rsid w:val="7C8274D9"/>
    <w:rsid w:val="7C83DA6F"/>
    <w:rsid w:val="7C84DF2B"/>
    <w:rsid w:val="7C85B8F2"/>
    <w:rsid w:val="7C85FA5D"/>
    <w:rsid w:val="7C864973"/>
    <w:rsid w:val="7C8F9725"/>
    <w:rsid w:val="7C91A564"/>
    <w:rsid w:val="7C98D272"/>
    <w:rsid w:val="7C9943F1"/>
    <w:rsid w:val="7C99AF11"/>
    <w:rsid w:val="7C9BE7B9"/>
    <w:rsid w:val="7C9CE0B7"/>
    <w:rsid w:val="7C9F598C"/>
    <w:rsid w:val="7CA19429"/>
    <w:rsid w:val="7CA23846"/>
    <w:rsid w:val="7CA4052D"/>
    <w:rsid w:val="7CA4589A"/>
    <w:rsid w:val="7CA6FA96"/>
    <w:rsid w:val="7CA80CD2"/>
    <w:rsid w:val="7CACC2D1"/>
    <w:rsid w:val="7CAD4B6C"/>
    <w:rsid w:val="7CADFA7A"/>
    <w:rsid w:val="7CAFBC34"/>
    <w:rsid w:val="7CB05B23"/>
    <w:rsid w:val="7CB0B469"/>
    <w:rsid w:val="7CB1037F"/>
    <w:rsid w:val="7CB23E12"/>
    <w:rsid w:val="7CB75738"/>
    <w:rsid w:val="7CB7BE97"/>
    <w:rsid w:val="7CB7DFB3"/>
    <w:rsid w:val="7CB85057"/>
    <w:rsid w:val="7CB98B73"/>
    <w:rsid w:val="7CBA222C"/>
    <w:rsid w:val="7CBC9FE1"/>
    <w:rsid w:val="7CBD7749"/>
    <w:rsid w:val="7CBFCA63"/>
    <w:rsid w:val="7CC0C82C"/>
    <w:rsid w:val="7CC66FBD"/>
    <w:rsid w:val="7CC7C20F"/>
    <w:rsid w:val="7CC7F626"/>
    <w:rsid w:val="7CC801A0"/>
    <w:rsid w:val="7CC876F5"/>
    <w:rsid w:val="7CCA70DE"/>
    <w:rsid w:val="7CCBC5BB"/>
    <w:rsid w:val="7CD46650"/>
    <w:rsid w:val="7CD5948B"/>
    <w:rsid w:val="7CD5DAC1"/>
    <w:rsid w:val="7CD5DEC0"/>
    <w:rsid w:val="7CDAC190"/>
    <w:rsid w:val="7CDD2452"/>
    <w:rsid w:val="7CDF8FF4"/>
    <w:rsid w:val="7CE30630"/>
    <w:rsid w:val="7CE3B384"/>
    <w:rsid w:val="7CE44B26"/>
    <w:rsid w:val="7CE7CAAF"/>
    <w:rsid w:val="7CEA5989"/>
    <w:rsid w:val="7CEAE7D4"/>
    <w:rsid w:val="7CEDA48D"/>
    <w:rsid w:val="7CF02494"/>
    <w:rsid w:val="7CF4C5B2"/>
    <w:rsid w:val="7CF5688E"/>
    <w:rsid w:val="7CF5BFE9"/>
    <w:rsid w:val="7CF61DCE"/>
    <w:rsid w:val="7CF66858"/>
    <w:rsid w:val="7CF67D64"/>
    <w:rsid w:val="7CF79588"/>
    <w:rsid w:val="7CF849A6"/>
    <w:rsid w:val="7CFCAA5F"/>
    <w:rsid w:val="7CFDF8F1"/>
    <w:rsid w:val="7D011D50"/>
    <w:rsid w:val="7D02ED5D"/>
    <w:rsid w:val="7D0588E3"/>
    <w:rsid w:val="7D06E844"/>
    <w:rsid w:val="7D07EA56"/>
    <w:rsid w:val="7D08C435"/>
    <w:rsid w:val="7D0E2F96"/>
    <w:rsid w:val="7D0FDE13"/>
    <w:rsid w:val="7D107981"/>
    <w:rsid w:val="7D10D479"/>
    <w:rsid w:val="7D146915"/>
    <w:rsid w:val="7D16046D"/>
    <w:rsid w:val="7D17FE28"/>
    <w:rsid w:val="7D1805D6"/>
    <w:rsid w:val="7D193732"/>
    <w:rsid w:val="7D1A8BA7"/>
    <w:rsid w:val="7D1B1B63"/>
    <w:rsid w:val="7D1D4419"/>
    <w:rsid w:val="7D1F8B91"/>
    <w:rsid w:val="7D232E40"/>
    <w:rsid w:val="7D253B93"/>
    <w:rsid w:val="7D289D2D"/>
    <w:rsid w:val="7D29A26F"/>
    <w:rsid w:val="7D2B2D3D"/>
    <w:rsid w:val="7D2E9721"/>
    <w:rsid w:val="7D2F669B"/>
    <w:rsid w:val="7D2FEF17"/>
    <w:rsid w:val="7D327E53"/>
    <w:rsid w:val="7D328199"/>
    <w:rsid w:val="7D336F11"/>
    <w:rsid w:val="7D34FA45"/>
    <w:rsid w:val="7D373F23"/>
    <w:rsid w:val="7D378DA1"/>
    <w:rsid w:val="7D3AC4E9"/>
    <w:rsid w:val="7D3B16A8"/>
    <w:rsid w:val="7D3B895A"/>
    <w:rsid w:val="7D3BA0BC"/>
    <w:rsid w:val="7D3C0AFE"/>
    <w:rsid w:val="7D3E0F54"/>
    <w:rsid w:val="7D3E6BFC"/>
    <w:rsid w:val="7D412C71"/>
    <w:rsid w:val="7D414396"/>
    <w:rsid w:val="7D45AB4C"/>
    <w:rsid w:val="7D478764"/>
    <w:rsid w:val="7D47B5D9"/>
    <w:rsid w:val="7D47BE89"/>
    <w:rsid w:val="7D4C3F1E"/>
    <w:rsid w:val="7D4C99B0"/>
    <w:rsid w:val="7D571E8A"/>
    <w:rsid w:val="7D581179"/>
    <w:rsid w:val="7D59FEC5"/>
    <w:rsid w:val="7D5AD414"/>
    <w:rsid w:val="7D5C1A45"/>
    <w:rsid w:val="7D5D785D"/>
    <w:rsid w:val="7D623A8F"/>
    <w:rsid w:val="7D62A230"/>
    <w:rsid w:val="7D63E999"/>
    <w:rsid w:val="7D642D2F"/>
    <w:rsid w:val="7D650F2B"/>
    <w:rsid w:val="7D6947BF"/>
    <w:rsid w:val="7D6A3F37"/>
    <w:rsid w:val="7D6F98DA"/>
    <w:rsid w:val="7D6F9969"/>
    <w:rsid w:val="7D724762"/>
    <w:rsid w:val="7D763AAB"/>
    <w:rsid w:val="7D765790"/>
    <w:rsid w:val="7D7941E6"/>
    <w:rsid w:val="7D79B54D"/>
    <w:rsid w:val="7D7C71AB"/>
    <w:rsid w:val="7D84F33A"/>
    <w:rsid w:val="7D890013"/>
    <w:rsid w:val="7D8F2B1F"/>
    <w:rsid w:val="7D903E0B"/>
    <w:rsid w:val="7D9214DE"/>
    <w:rsid w:val="7D978354"/>
    <w:rsid w:val="7D98DBAB"/>
    <w:rsid w:val="7D98FD60"/>
    <w:rsid w:val="7D9925DE"/>
    <w:rsid w:val="7D99BB19"/>
    <w:rsid w:val="7D9C13DB"/>
    <w:rsid w:val="7DA34BB0"/>
    <w:rsid w:val="7DA3F96F"/>
    <w:rsid w:val="7DA41324"/>
    <w:rsid w:val="7DA5BAE3"/>
    <w:rsid w:val="7DA68779"/>
    <w:rsid w:val="7DA7A30E"/>
    <w:rsid w:val="7DAAC0A3"/>
    <w:rsid w:val="7DAAC8AB"/>
    <w:rsid w:val="7DAACE9D"/>
    <w:rsid w:val="7DAD82DB"/>
    <w:rsid w:val="7DADF7C7"/>
    <w:rsid w:val="7DAF0196"/>
    <w:rsid w:val="7DB0312A"/>
    <w:rsid w:val="7DB4A419"/>
    <w:rsid w:val="7DB9DC2B"/>
    <w:rsid w:val="7DBA7169"/>
    <w:rsid w:val="7DBC5471"/>
    <w:rsid w:val="7DBC8EEE"/>
    <w:rsid w:val="7DC02517"/>
    <w:rsid w:val="7DC1E2E1"/>
    <w:rsid w:val="7DC235C9"/>
    <w:rsid w:val="7DC3B4FD"/>
    <w:rsid w:val="7DC7DA8A"/>
    <w:rsid w:val="7DC84F19"/>
    <w:rsid w:val="7DC8F9BF"/>
    <w:rsid w:val="7DCB6561"/>
    <w:rsid w:val="7DCC1A6F"/>
    <w:rsid w:val="7DD0B864"/>
    <w:rsid w:val="7DD2844E"/>
    <w:rsid w:val="7DD5C7DC"/>
    <w:rsid w:val="7DD6B815"/>
    <w:rsid w:val="7DD70BB8"/>
    <w:rsid w:val="7DD9AF90"/>
    <w:rsid w:val="7DD9F6BD"/>
    <w:rsid w:val="7DDA53AD"/>
    <w:rsid w:val="7DDC7CC8"/>
    <w:rsid w:val="7DDF1CC7"/>
    <w:rsid w:val="7DDFC34B"/>
    <w:rsid w:val="7DE2E532"/>
    <w:rsid w:val="7DE3B206"/>
    <w:rsid w:val="7DE3FCF1"/>
    <w:rsid w:val="7DE48D1C"/>
    <w:rsid w:val="7DE4ABF3"/>
    <w:rsid w:val="7DE4E3A8"/>
    <w:rsid w:val="7DE54620"/>
    <w:rsid w:val="7DE750B2"/>
    <w:rsid w:val="7DEA1962"/>
    <w:rsid w:val="7DED3BAB"/>
    <w:rsid w:val="7DEEFC3D"/>
    <w:rsid w:val="7DEF43D1"/>
    <w:rsid w:val="7DEF9B54"/>
    <w:rsid w:val="7DF0A1D3"/>
    <w:rsid w:val="7DF56204"/>
    <w:rsid w:val="7DF586AF"/>
    <w:rsid w:val="7DFA01B1"/>
    <w:rsid w:val="7E007D2B"/>
    <w:rsid w:val="7E00D189"/>
    <w:rsid w:val="7E025BFA"/>
    <w:rsid w:val="7E03988E"/>
    <w:rsid w:val="7E04152B"/>
    <w:rsid w:val="7E06EDE4"/>
    <w:rsid w:val="7E076406"/>
    <w:rsid w:val="7E0DB090"/>
    <w:rsid w:val="7E0E95E5"/>
    <w:rsid w:val="7E0F0E86"/>
    <w:rsid w:val="7E0F4C37"/>
    <w:rsid w:val="7E103E4D"/>
    <w:rsid w:val="7E151AD9"/>
    <w:rsid w:val="7E16B2D6"/>
    <w:rsid w:val="7E1E48BB"/>
    <w:rsid w:val="7E244409"/>
    <w:rsid w:val="7E256825"/>
    <w:rsid w:val="7E25A895"/>
    <w:rsid w:val="7E28C4F9"/>
    <w:rsid w:val="7E2BD32E"/>
    <w:rsid w:val="7E2F79C0"/>
    <w:rsid w:val="7E302F26"/>
    <w:rsid w:val="7E333CF9"/>
    <w:rsid w:val="7E336B19"/>
    <w:rsid w:val="7E339DFA"/>
    <w:rsid w:val="7E3931AD"/>
    <w:rsid w:val="7E3B8B12"/>
    <w:rsid w:val="7E3DD4A6"/>
    <w:rsid w:val="7E3DDA83"/>
    <w:rsid w:val="7E3E75AC"/>
    <w:rsid w:val="7E4131E2"/>
    <w:rsid w:val="7E433CAD"/>
    <w:rsid w:val="7E47E71F"/>
    <w:rsid w:val="7E47F35A"/>
    <w:rsid w:val="7E4E24C8"/>
    <w:rsid w:val="7E52AC22"/>
    <w:rsid w:val="7E55A42F"/>
    <w:rsid w:val="7E55D24C"/>
    <w:rsid w:val="7E57FA6F"/>
    <w:rsid w:val="7E5871E3"/>
    <w:rsid w:val="7E595B4E"/>
    <w:rsid w:val="7E5A249C"/>
    <w:rsid w:val="7E5AB384"/>
    <w:rsid w:val="7E5B5A39"/>
    <w:rsid w:val="7E5D77C0"/>
    <w:rsid w:val="7E5FA713"/>
    <w:rsid w:val="7E606CA6"/>
    <w:rsid w:val="7E6086AC"/>
    <w:rsid w:val="7E61564E"/>
    <w:rsid w:val="7E6161B5"/>
    <w:rsid w:val="7E6233C1"/>
    <w:rsid w:val="7E649480"/>
    <w:rsid w:val="7E674D25"/>
    <w:rsid w:val="7E67AF43"/>
    <w:rsid w:val="7E685111"/>
    <w:rsid w:val="7E6BE141"/>
    <w:rsid w:val="7E6D3747"/>
    <w:rsid w:val="7E706336"/>
    <w:rsid w:val="7E71CACE"/>
    <w:rsid w:val="7E7287E6"/>
    <w:rsid w:val="7E741729"/>
    <w:rsid w:val="7E76B4E6"/>
    <w:rsid w:val="7E798636"/>
    <w:rsid w:val="7E79A9D7"/>
    <w:rsid w:val="7E7A763C"/>
    <w:rsid w:val="7E7D35DF"/>
    <w:rsid w:val="7E7D3D55"/>
    <w:rsid w:val="7E80F068"/>
    <w:rsid w:val="7E81E8AD"/>
    <w:rsid w:val="7E82F92E"/>
    <w:rsid w:val="7E836E3F"/>
    <w:rsid w:val="7E853A86"/>
    <w:rsid w:val="7E86C0C8"/>
    <w:rsid w:val="7E8EC6B3"/>
    <w:rsid w:val="7E94C8A3"/>
    <w:rsid w:val="7E94DCCD"/>
    <w:rsid w:val="7E953BD5"/>
    <w:rsid w:val="7E9775BB"/>
    <w:rsid w:val="7E990F7E"/>
    <w:rsid w:val="7E99FEA6"/>
    <w:rsid w:val="7E9C4C18"/>
    <w:rsid w:val="7E9C76CC"/>
    <w:rsid w:val="7E9D3AEF"/>
    <w:rsid w:val="7EA113C0"/>
    <w:rsid w:val="7EA5C249"/>
    <w:rsid w:val="7EA67F35"/>
    <w:rsid w:val="7EA9EA79"/>
    <w:rsid w:val="7EAC3DBA"/>
    <w:rsid w:val="7EACDA91"/>
    <w:rsid w:val="7EACF0A9"/>
    <w:rsid w:val="7EADB1A6"/>
    <w:rsid w:val="7EAE9916"/>
    <w:rsid w:val="7EB2F0A2"/>
    <w:rsid w:val="7EB4A498"/>
    <w:rsid w:val="7EB5C910"/>
    <w:rsid w:val="7EBD7B6A"/>
    <w:rsid w:val="7EBE7B66"/>
    <w:rsid w:val="7EBF776C"/>
    <w:rsid w:val="7EC0A74F"/>
    <w:rsid w:val="7EC2A4D3"/>
    <w:rsid w:val="7EC2AD78"/>
    <w:rsid w:val="7EC543D7"/>
    <w:rsid w:val="7EC836E1"/>
    <w:rsid w:val="7EC875FD"/>
    <w:rsid w:val="7EC8884F"/>
    <w:rsid w:val="7ECB99AC"/>
    <w:rsid w:val="7ECBDB29"/>
    <w:rsid w:val="7ECD172E"/>
    <w:rsid w:val="7ECE4EB4"/>
    <w:rsid w:val="7ED03513"/>
    <w:rsid w:val="7ED139C7"/>
    <w:rsid w:val="7ED2C079"/>
    <w:rsid w:val="7ED39E20"/>
    <w:rsid w:val="7ED45E12"/>
    <w:rsid w:val="7EDA0CC9"/>
    <w:rsid w:val="7EDAB40E"/>
    <w:rsid w:val="7EDBB0B6"/>
    <w:rsid w:val="7EE1F30B"/>
    <w:rsid w:val="7EE221DC"/>
    <w:rsid w:val="7EE25EF0"/>
    <w:rsid w:val="7EE49EC8"/>
    <w:rsid w:val="7EE5BDD9"/>
    <w:rsid w:val="7EE75E63"/>
    <w:rsid w:val="7EEA7002"/>
    <w:rsid w:val="7EEF789F"/>
    <w:rsid w:val="7EF05CE8"/>
    <w:rsid w:val="7EF2EEEB"/>
    <w:rsid w:val="7EF6977C"/>
    <w:rsid w:val="7EF8B89E"/>
    <w:rsid w:val="7EFD2BEF"/>
    <w:rsid w:val="7EFFE0DC"/>
    <w:rsid w:val="7F06B960"/>
    <w:rsid w:val="7F0E66C7"/>
    <w:rsid w:val="7F10E3BC"/>
    <w:rsid w:val="7F117CFA"/>
    <w:rsid w:val="7F120633"/>
    <w:rsid w:val="7F1528DB"/>
    <w:rsid w:val="7F163C40"/>
    <w:rsid w:val="7F17201A"/>
    <w:rsid w:val="7F19EAD8"/>
    <w:rsid w:val="7F207E72"/>
    <w:rsid w:val="7F2218D7"/>
    <w:rsid w:val="7F2442B2"/>
    <w:rsid w:val="7F27BF2C"/>
    <w:rsid w:val="7F28CB7A"/>
    <w:rsid w:val="7F29BCE5"/>
    <w:rsid w:val="7F2BB02D"/>
    <w:rsid w:val="7F2C6E9A"/>
    <w:rsid w:val="7F305F96"/>
    <w:rsid w:val="7F3279F4"/>
    <w:rsid w:val="7F352DD9"/>
    <w:rsid w:val="7F3761C6"/>
    <w:rsid w:val="7F39601B"/>
    <w:rsid w:val="7F39C3ED"/>
    <w:rsid w:val="7F3A2400"/>
    <w:rsid w:val="7F3A6CA0"/>
    <w:rsid w:val="7F3D3988"/>
    <w:rsid w:val="7F40A24D"/>
    <w:rsid w:val="7F40DAD7"/>
    <w:rsid w:val="7F4212AC"/>
    <w:rsid w:val="7F42EF81"/>
    <w:rsid w:val="7F44F9ED"/>
    <w:rsid w:val="7F4652E0"/>
    <w:rsid w:val="7F47AB09"/>
    <w:rsid w:val="7F47BFCF"/>
    <w:rsid w:val="7F493B3F"/>
    <w:rsid w:val="7F4B40E5"/>
    <w:rsid w:val="7F4E9098"/>
    <w:rsid w:val="7F4FBEAA"/>
    <w:rsid w:val="7F51B9E9"/>
    <w:rsid w:val="7F56794B"/>
    <w:rsid w:val="7F57B6EE"/>
    <w:rsid w:val="7F57D66D"/>
    <w:rsid w:val="7F59A54B"/>
    <w:rsid w:val="7F5A566A"/>
    <w:rsid w:val="7F5B7E73"/>
    <w:rsid w:val="7F5BBC67"/>
    <w:rsid w:val="7F5F0381"/>
    <w:rsid w:val="7F6052C2"/>
    <w:rsid w:val="7F618976"/>
    <w:rsid w:val="7F6753F7"/>
    <w:rsid w:val="7F67C2A2"/>
    <w:rsid w:val="7F68E0D3"/>
    <w:rsid w:val="7F690F6E"/>
    <w:rsid w:val="7F6A6E87"/>
    <w:rsid w:val="7F6C8DDF"/>
    <w:rsid w:val="7F6E07EB"/>
    <w:rsid w:val="7F77E0A7"/>
    <w:rsid w:val="7F78AF51"/>
    <w:rsid w:val="7F78B677"/>
    <w:rsid w:val="7F7A83BB"/>
    <w:rsid w:val="7F7D797A"/>
    <w:rsid w:val="7F7EB0DA"/>
    <w:rsid w:val="7F8182B2"/>
    <w:rsid w:val="7F819E65"/>
    <w:rsid w:val="7F844E86"/>
    <w:rsid w:val="7F8531D7"/>
    <w:rsid w:val="7F884C39"/>
    <w:rsid w:val="7F8C5761"/>
    <w:rsid w:val="7F8F2D99"/>
    <w:rsid w:val="7F91033D"/>
    <w:rsid w:val="7F91A416"/>
    <w:rsid w:val="7F94C036"/>
    <w:rsid w:val="7F956CD4"/>
    <w:rsid w:val="7F97959F"/>
    <w:rsid w:val="7F994E75"/>
    <w:rsid w:val="7F9B2542"/>
    <w:rsid w:val="7F9EE61A"/>
    <w:rsid w:val="7FA0F0BF"/>
    <w:rsid w:val="7FA51ED3"/>
    <w:rsid w:val="7FA5604D"/>
    <w:rsid w:val="7FA8C57A"/>
    <w:rsid w:val="7FAB2DA4"/>
    <w:rsid w:val="7FAB4561"/>
    <w:rsid w:val="7FABA708"/>
    <w:rsid w:val="7FACCEA8"/>
    <w:rsid w:val="7FAD6A6C"/>
    <w:rsid w:val="7FAF45D6"/>
    <w:rsid w:val="7FAF9FA0"/>
    <w:rsid w:val="7FB173F7"/>
    <w:rsid w:val="7FB5089F"/>
    <w:rsid w:val="7FB681B5"/>
    <w:rsid w:val="7FB6973C"/>
    <w:rsid w:val="7FB79EA8"/>
    <w:rsid w:val="7FBBA99C"/>
    <w:rsid w:val="7FBF8B0D"/>
    <w:rsid w:val="7FC12F3C"/>
    <w:rsid w:val="7FC27A95"/>
    <w:rsid w:val="7FC3734F"/>
    <w:rsid w:val="7FC4DB2C"/>
    <w:rsid w:val="7FCB4A21"/>
    <w:rsid w:val="7FCC5E3C"/>
    <w:rsid w:val="7FCE949D"/>
    <w:rsid w:val="7FD710D3"/>
    <w:rsid w:val="7FD72626"/>
    <w:rsid w:val="7FD76CF6"/>
    <w:rsid w:val="7FDB0412"/>
    <w:rsid w:val="7FDB48AE"/>
    <w:rsid w:val="7FDBB24E"/>
    <w:rsid w:val="7FE18799"/>
    <w:rsid w:val="7FE2EED5"/>
    <w:rsid w:val="7FE5247D"/>
    <w:rsid w:val="7FE5286D"/>
    <w:rsid w:val="7FE67126"/>
    <w:rsid w:val="7FE93F6F"/>
    <w:rsid w:val="7FE9C7F9"/>
    <w:rsid w:val="7FEBDE14"/>
    <w:rsid w:val="7FECE25B"/>
    <w:rsid w:val="7FF080A0"/>
    <w:rsid w:val="7FF352F2"/>
    <w:rsid w:val="7FF5E382"/>
    <w:rsid w:val="7FF64891"/>
    <w:rsid w:val="7FF99411"/>
    <w:rsid w:val="7FFAF238"/>
    <w:rsid w:val="7FFD5F52"/>
    <w:rsid w:val="7FFFCA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CBD46"/>
  <w15:chartTrackingRefBased/>
  <w15:docId w15:val="{CE1A0AEE-E330-4638-BF14-590B8D0A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15C8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15C8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15C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15C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15C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15C8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15C8E"/>
    <w:pPr>
      <w:keepNext/>
      <w:spacing w:after="200" w:line="240" w:lineRule="auto"/>
    </w:pPr>
    <w:rPr>
      <w:iCs/>
      <w:color w:val="002664"/>
      <w:sz w:val="18"/>
      <w:szCs w:val="18"/>
    </w:rPr>
  </w:style>
  <w:style w:type="table" w:customStyle="1" w:styleId="Tableheader">
    <w:name w:val="ŠTable header"/>
    <w:basedOn w:val="TableNormal"/>
    <w:uiPriority w:val="99"/>
    <w:rsid w:val="00D15C8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15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15C8E"/>
    <w:pPr>
      <w:numPr>
        <w:numId w:val="10"/>
      </w:numPr>
    </w:pPr>
  </w:style>
  <w:style w:type="paragraph" w:styleId="ListNumber2">
    <w:name w:val="List Number 2"/>
    <w:aliases w:val="ŠList Number 2"/>
    <w:basedOn w:val="Normal"/>
    <w:uiPriority w:val="8"/>
    <w:qFormat/>
    <w:rsid w:val="00D15C8E"/>
    <w:pPr>
      <w:numPr>
        <w:numId w:val="9"/>
      </w:numPr>
    </w:pPr>
  </w:style>
  <w:style w:type="paragraph" w:styleId="ListBullet">
    <w:name w:val="List Bullet"/>
    <w:aliases w:val="ŠList Bullet"/>
    <w:basedOn w:val="Normal"/>
    <w:uiPriority w:val="9"/>
    <w:qFormat/>
    <w:rsid w:val="00D15C8E"/>
    <w:pPr>
      <w:numPr>
        <w:numId w:val="8"/>
      </w:numPr>
    </w:pPr>
  </w:style>
  <w:style w:type="paragraph" w:styleId="ListBullet2">
    <w:name w:val="List Bullet 2"/>
    <w:aliases w:val="ŠList Bullet 2"/>
    <w:basedOn w:val="Normal"/>
    <w:uiPriority w:val="10"/>
    <w:qFormat/>
    <w:rsid w:val="00D15C8E"/>
    <w:pPr>
      <w:numPr>
        <w:numId w:val="6"/>
      </w:numPr>
    </w:pPr>
  </w:style>
  <w:style w:type="paragraph" w:customStyle="1" w:styleId="FeatureBox4">
    <w:name w:val="ŠFeature Box 4"/>
    <w:basedOn w:val="FeatureBox2"/>
    <w:next w:val="Normal"/>
    <w:uiPriority w:val="14"/>
    <w:qFormat/>
    <w:rsid w:val="00D15C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D15C8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15C8E"/>
    <w:pPr>
      <w:spacing w:after="0"/>
    </w:pPr>
    <w:rPr>
      <w:sz w:val="18"/>
      <w:szCs w:val="18"/>
    </w:rPr>
  </w:style>
  <w:style w:type="paragraph" w:customStyle="1" w:styleId="FeatureBox2">
    <w:name w:val="ŠFeature Box 2"/>
    <w:basedOn w:val="Normal"/>
    <w:next w:val="Normal"/>
    <w:uiPriority w:val="12"/>
    <w:qFormat/>
    <w:rsid w:val="00D15C8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15C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15C8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15C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15C8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15C8E"/>
    <w:rPr>
      <w:color w:val="2F5496" w:themeColor="accent1" w:themeShade="BF"/>
      <w:u w:val="single"/>
    </w:rPr>
  </w:style>
  <w:style w:type="paragraph" w:customStyle="1" w:styleId="Logo">
    <w:name w:val="ŠLogo"/>
    <w:basedOn w:val="Normal"/>
    <w:uiPriority w:val="18"/>
    <w:qFormat/>
    <w:rsid w:val="00D15C8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15C8E"/>
    <w:pPr>
      <w:tabs>
        <w:tab w:val="right" w:leader="dot" w:pos="14570"/>
      </w:tabs>
      <w:spacing w:before="0"/>
    </w:pPr>
    <w:rPr>
      <w:b/>
      <w:noProof/>
    </w:rPr>
  </w:style>
  <w:style w:type="paragraph" w:styleId="TOC2">
    <w:name w:val="toc 2"/>
    <w:aliases w:val="ŠTOC 2"/>
    <w:basedOn w:val="Normal"/>
    <w:next w:val="Normal"/>
    <w:uiPriority w:val="39"/>
    <w:unhideWhenUsed/>
    <w:rsid w:val="00D15C8E"/>
    <w:pPr>
      <w:tabs>
        <w:tab w:val="right" w:leader="dot" w:pos="14570"/>
      </w:tabs>
      <w:spacing w:before="0"/>
    </w:pPr>
    <w:rPr>
      <w:noProof/>
    </w:rPr>
  </w:style>
  <w:style w:type="paragraph" w:styleId="TOC3">
    <w:name w:val="toc 3"/>
    <w:aliases w:val="ŠTOC 3"/>
    <w:basedOn w:val="Normal"/>
    <w:next w:val="Normal"/>
    <w:uiPriority w:val="39"/>
    <w:unhideWhenUsed/>
    <w:rsid w:val="00D15C8E"/>
    <w:pPr>
      <w:spacing w:before="0"/>
      <w:ind w:left="244"/>
    </w:pPr>
  </w:style>
  <w:style w:type="paragraph" w:styleId="Title">
    <w:name w:val="Title"/>
    <w:aliases w:val="ŠTitle"/>
    <w:basedOn w:val="Normal"/>
    <w:next w:val="Normal"/>
    <w:link w:val="TitleChar"/>
    <w:uiPriority w:val="1"/>
    <w:rsid w:val="00D15C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15C8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15C8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15C8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15C8E"/>
    <w:pPr>
      <w:spacing w:after="240"/>
      <w:outlineLvl w:val="9"/>
    </w:pPr>
    <w:rPr>
      <w:szCs w:val="40"/>
    </w:rPr>
  </w:style>
  <w:style w:type="paragraph" w:styleId="Footer">
    <w:name w:val="footer"/>
    <w:aliases w:val="ŠFooter"/>
    <w:basedOn w:val="Normal"/>
    <w:link w:val="FooterChar"/>
    <w:uiPriority w:val="19"/>
    <w:rsid w:val="00D15C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15C8E"/>
    <w:rPr>
      <w:rFonts w:ascii="Arial" w:hAnsi="Arial" w:cs="Arial"/>
      <w:sz w:val="18"/>
      <w:szCs w:val="18"/>
    </w:rPr>
  </w:style>
  <w:style w:type="paragraph" w:styleId="Header">
    <w:name w:val="header"/>
    <w:aliases w:val="ŠHeader"/>
    <w:basedOn w:val="Normal"/>
    <w:link w:val="HeaderChar"/>
    <w:uiPriority w:val="16"/>
    <w:rsid w:val="00D15C8E"/>
    <w:rPr>
      <w:noProof/>
      <w:color w:val="002664"/>
      <w:sz w:val="28"/>
      <w:szCs w:val="28"/>
    </w:rPr>
  </w:style>
  <w:style w:type="character" w:customStyle="1" w:styleId="HeaderChar">
    <w:name w:val="Header Char"/>
    <w:aliases w:val="ŠHeader Char"/>
    <w:basedOn w:val="DefaultParagraphFont"/>
    <w:link w:val="Header"/>
    <w:uiPriority w:val="16"/>
    <w:rsid w:val="00D15C8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15C8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15C8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15C8E"/>
    <w:rPr>
      <w:rFonts w:ascii="Arial" w:hAnsi="Arial" w:cs="Arial"/>
      <w:b/>
      <w:szCs w:val="32"/>
    </w:rPr>
  </w:style>
  <w:style w:type="character" w:styleId="UnresolvedMention">
    <w:name w:val="Unresolved Mention"/>
    <w:basedOn w:val="DefaultParagraphFont"/>
    <w:uiPriority w:val="99"/>
    <w:semiHidden/>
    <w:unhideWhenUsed/>
    <w:rsid w:val="00D15C8E"/>
    <w:rPr>
      <w:color w:val="605E5C"/>
      <w:shd w:val="clear" w:color="auto" w:fill="E1DFDD"/>
    </w:rPr>
  </w:style>
  <w:style w:type="character" w:styleId="SubtleEmphasis">
    <w:name w:val="Subtle Emphasis"/>
    <w:basedOn w:val="DefaultParagraphFont"/>
    <w:uiPriority w:val="19"/>
    <w:semiHidden/>
    <w:qFormat/>
    <w:rsid w:val="00D15C8E"/>
    <w:rPr>
      <w:i/>
      <w:iCs/>
      <w:color w:val="404040" w:themeColor="text1" w:themeTint="BF"/>
    </w:rPr>
  </w:style>
  <w:style w:type="paragraph" w:styleId="TOC4">
    <w:name w:val="toc 4"/>
    <w:aliases w:val="ŠTOC 4"/>
    <w:basedOn w:val="Normal"/>
    <w:next w:val="Normal"/>
    <w:autoRedefine/>
    <w:uiPriority w:val="39"/>
    <w:unhideWhenUsed/>
    <w:rsid w:val="00D15C8E"/>
    <w:pPr>
      <w:spacing w:before="0"/>
      <w:ind w:left="488"/>
    </w:pPr>
  </w:style>
  <w:style w:type="character" w:styleId="CommentReference">
    <w:name w:val="annotation reference"/>
    <w:basedOn w:val="DefaultParagraphFont"/>
    <w:uiPriority w:val="99"/>
    <w:semiHidden/>
    <w:unhideWhenUsed/>
    <w:rsid w:val="00D15C8E"/>
    <w:rPr>
      <w:sz w:val="16"/>
      <w:szCs w:val="16"/>
    </w:rPr>
  </w:style>
  <w:style w:type="paragraph" w:styleId="CommentText">
    <w:name w:val="annotation text"/>
    <w:basedOn w:val="Normal"/>
    <w:link w:val="CommentTextChar"/>
    <w:uiPriority w:val="99"/>
    <w:unhideWhenUsed/>
    <w:rsid w:val="00D15C8E"/>
    <w:pPr>
      <w:spacing w:line="240" w:lineRule="auto"/>
    </w:pPr>
    <w:rPr>
      <w:sz w:val="20"/>
      <w:szCs w:val="20"/>
    </w:rPr>
  </w:style>
  <w:style w:type="character" w:customStyle="1" w:styleId="CommentTextChar">
    <w:name w:val="Comment Text Char"/>
    <w:basedOn w:val="DefaultParagraphFont"/>
    <w:link w:val="CommentText"/>
    <w:uiPriority w:val="99"/>
    <w:rsid w:val="00D15C8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15C8E"/>
    <w:rPr>
      <w:b/>
      <w:bCs/>
    </w:rPr>
  </w:style>
  <w:style w:type="character" w:customStyle="1" w:styleId="CommentSubjectChar">
    <w:name w:val="Comment Subject Char"/>
    <w:basedOn w:val="CommentTextChar"/>
    <w:link w:val="CommentSubject"/>
    <w:uiPriority w:val="99"/>
    <w:semiHidden/>
    <w:rsid w:val="00D15C8E"/>
    <w:rPr>
      <w:rFonts w:ascii="Arial" w:hAnsi="Arial" w:cs="Arial"/>
      <w:b/>
      <w:bCs/>
      <w:sz w:val="20"/>
      <w:szCs w:val="20"/>
    </w:rPr>
  </w:style>
  <w:style w:type="character" w:styleId="Strong">
    <w:name w:val="Strong"/>
    <w:aliases w:val="ŠStrong,Bold"/>
    <w:qFormat/>
    <w:rsid w:val="00D15C8E"/>
    <w:rPr>
      <w:b/>
      <w:bCs/>
    </w:rPr>
  </w:style>
  <w:style w:type="character" w:styleId="Emphasis">
    <w:name w:val="Emphasis"/>
    <w:aliases w:val="ŠEmphasis,Italic"/>
    <w:qFormat/>
    <w:rsid w:val="00D15C8E"/>
    <w:rPr>
      <w:i/>
      <w:iCs/>
    </w:rPr>
  </w:style>
  <w:style w:type="character" w:styleId="FollowedHyperlink">
    <w:name w:val="FollowedHyperlink"/>
    <w:basedOn w:val="DefaultParagraphFont"/>
    <w:uiPriority w:val="99"/>
    <w:semiHidden/>
    <w:unhideWhenUsed/>
    <w:rsid w:val="00D15C8E"/>
    <w:rPr>
      <w:color w:val="954F72" w:themeColor="followedHyperlink"/>
      <w:u w:val="single"/>
    </w:rPr>
  </w:style>
  <w:style w:type="paragraph" w:customStyle="1" w:styleId="Tableheadingstyle">
    <w:name w:val="ŠTable heading style"/>
    <w:basedOn w:val="Normal"/>
    <w:uiPriority w:val="14"/>
    <w:qFormat/>
    <w:rsid w:val="00391588"/>
    <w:pPr>
      <w:widowControl w:val="0"/>
      <w:mirrorIndents/>
    </w:pPr>
    <w:rPr>
      <w:bCs/>
      <w:color w:val="002664"/>
      <w:sz w:val="32"/>
      <w:szCs w:val="32"/>
    </w:rPr>
  </w:style>
  <w:style w:type="paragraph" w:styleId="ListBullet3">
    <w:name w:val="List Bullet 3"/>
    <w:aliases w:val="ŠList Bullet 3"/>
    <w:basedOn w:val="Normal"/>
    <w:uiPriority w:val="10"/>
    <w:rsid w:val="00D15C8E"/>
    <w:pPr>
      <w:numPr>
        <w:numId w:val="7"/>
      </w:numPr>
    </w:pPr>
  </w:style>
  <w:style w:type="paragraph" w:styleId="ListNumber3">
    <w:name w:val="List Number 3"/>
    <w:aliases w:val="ŠList Number 3"/>
    <w:basedOn w:val="ListBullet3"/>
    <w:uiPriority w:val="8"/>
    <w:rsid w:val="00D15C8E"/>
    <w:pPr>
      <w:numPr>
        <w:ilvl w:val="2"/>
        <w:numId w:val="9"/>
      </w:numPr>
    </w:pPr>
  </w:style>
  <w:style w:type="character" w:styleId="PlaceholderText">
    <w:name w:val="Placeholder Text"/>
    <w:basedOn w:val="DefaultParagraphFont"/>
    <w:uiPriority w:val="99"/>
    <w:semiHidden/>
    <w:rsid w:val="00D15C8E"/>
    <w:rPr>
      <w:color w:val="808080"/>
    </w:rPr>
  </w:style>
  <w:style w:type="character" w:customStyle="1" w:styleId="BoldItalic">
    <w:name w:val="ŠBold Italic"/>
    <w:basedOn w:val="DefaultParagraphFont"/>
    <w:uiPriority w:val="1"/>
    <w:qFormat/>
    <w:rsid w:val="00D15C8E"/>
    <w:rPr>
      <w:b/>
      <w:i/>
      <w:iCs/>
    </w:rPr>
  </w:style>
  <w:style w:type="paragraph" w:customStyle="1" w:styleId="Pulloutquote">
    <w:name w:val="ŠPull out quote"/>
    <w:basedOn w:val="Normal"/>
    <w:next w:val="Normal"/>
    <w:uiPriority w:val="20"/>
    <w:qFormat/>
    <w:rsid w:val="00D15C8E"/>
    <w:pPr>
      <w:keepNext/>
      <w:ind w:left="567" w:right="57"/>
    </w:pPr>
    <w:rPr>
      <w:szCs w:val="22"/>
    </w:rPr>
  </w:style>
  <w:style w:type="paragraph" w:customStyle="1" w:styleId="Subtitle0">
    <w:name w:val="ŠSubtitle"/>
    <w:basedOn w:val="Normal"/>
    <w:link w:val="SubtitleChar0"/>
    <w:uiPriority w:val="2"/>
    <w:qFormat/>
    <w:rsid w:val="00D15C8E"/>
    <w:pPr>
      <w:spacing w:before="360"/>
    </w:pPr>
    <w:rPr>
      <w:color w:val="002664"/>
      <w:sz w:val="44"/>
      <w:szCs w:val="48"/>
    </w:rPr>
  </w:style>
  <w:style w:type="character" w:customStyle="1" w:styleId="SubtitleChar0">
    <w:name w:val="ŠSubtitle Char"/>
    <w:basedOn w:val="DefaultParagraphFont"/>
    <w:link w:val="Subtitle0"/>
    <w:uiPriority w:val="2"/>
    <w:rsid w:val="00D15C8E"/>
    <w:rPr>
      <w:rFonts w:ascii="Arial" w:hAnsi="Arial" w:cs="Arial"/>
      <w:color w:val="002664"/>
      <w:sz w:val="44"/>
      <w:szCs w:val="48"/>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aliases w:val="ŠList Paragraph"/>
    <w:basedOn w:val="Normal"/>
    <w:uiPriority w:val="34"/>
    <w:unhideWhenUsed/>
    <w:qFormat/>
    <w:rsid w:val="00D15C8E"/>
    <w:pPr>
      <w:ind w:left="567"/>
    </w:pPr>
  </w:style>
  <w:style w:type="paragraph" w:styleId="Revision">
    <w:name w:val="Revision"/>
    <w:hidden/>
    <w:uiPriority w:val="99"/>
    <w:semiHidden/>
    <w:rsid w:val="00D86A9C"/>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8367329">
      <w:bodyDiv w:val="1"/>
      <w:marLeft w:val="0"/>
      <w:marRight w:val="0"/>
      <w:marTop w:val="0"/>
      <w:marBottom w:val="0"/>
      <w:divBdr>
        <w:top w:val="none" w:sz="0" w:space="0" w:color="auto"/>
        <w:left w:val="none" w:sz="0" w:space="0" w:color="auto"/>
        <w:bottom w:val="none" w:sz="0" w:space="0" w:color="auto"/>
        <w:right w:val="none" w:sz="0" w:space="0" w:color="auto"/>
      </w:divBdr>
    </w:div>
    <w:div w:id="170709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bc.net.au/indigenous/gambay-languages-map" TargetMode="External"/><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japingkaaboriginalart.com/articles/songlines-important-aboriginal-art/" TargetMode="External"/><Relationship Id="rId63" Type="http://schemas.openxmlformats.org/officeDocument/2006/relationships/hyperlink" Target="https://curriculum.nsw.edu.au/resources/teaching-advice" TargetMode="External"/><Relationship Id="rId84"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38" Type="http://schemas.openxmlformats.org/officeDocument/2006/relationships/hyperlink" Target="https://www.soundsnap.com/" TargetMode="External"/><Relationship Id="rId159" Type="http://schemas.openxmlformats.org/officeDocument/2006/relationships/hyperlink" Target="https://www.abc.net.au/kidslisten/programs/little-yarns/dreamtime-in-dharumbal/102547586" TargetMode="External"/><Relationship Id="rId170" Type="http://schemas.openxmlformats.org/officeDocument/2006/relationships/hyperlink" Target="https://education.nsw.gov.au/teaching-and-learning/curriculum/languages/planning-programming-and-assessing-languages-k-6/chatterbox-unit-starter" TargetMode="External"/><Relationship Id="rId191" Type="http://schemas.openxmlformats.org/officeDocument/2006/relationships/footer" Target="footer4.xml"/><Relationship Id="rId107" Type="http://schemas.openxmlformats.org/officeDocument/2006/relationships/hyperlink" Target="https://education.nsw.gov.au/content/dam/main-education/en/home/schooling/curriculum/english/english-y3-y6-component-a-planning-scaffold.docx" TargetMode="External"/><Relationship Id="rId11" Type="http://schemas.openxmlformats.org/officeDocument/2006/relationships/hyperlink" Target="https://curriculum.nsw.edu.au/about-the-curriculum/diversity-of-learners" TargetMode="External"/><Relationship Id="rId32" Type="http://schemas.openxmlformats.org/officeDocument/2006/relationships/hyperlink" Target="https://www.abc.net.au/kidslisten/programs/little-yarns/dreamtime-in-dharumbal/102547586" TargetMode="External"/><Relationship Id="rId53" Type="http://schemas.openxmlformats.org/officeDocument/2006/relationships/hyperlink" Target="https://education.nsw.gov.au/teaching-and-learning/curriculum/literacy-and-numeracy/teaching-and-learning-resources/literacy/lesson-advice-guides" TargetMode="External"/><Relationship Id="rId74" Type="http://schemas.openxmlformats.org/officeDocument/2006/relationships/hyperlink" Target="https://education.nsw.gov.au/content/dam/main-education/en/home/schooling/curriculum/english/english-y3-y6-component-a-planning-scaffold.docx" TargetMode="External"/><Relationship Id="rId128" Type="http://schemas.openxmlformats.org/officeDocument/2006/relationships/hyperlink" Target="https://www.abc.net.au/education/educational-resources-about-indigenous-histories-and-cultures/13863676" TargetMode="External"/><Relationship Id="rId149" Type="http://schemas.openxmlformats.org/officeDocument/2006/relationships/hyperlink" Target="https://curriculum.nsw.edu.au" TargetMode="External"/><Relationship Id="rId5" Type="http://schemas.openxmlformats.org/officeDocument/2006/relationships/webSettings" Target="webSettings.xml"/><Relationship Id="rId95"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60" Type="http://schemas.openxmlformats.org/officeDocument/2006/relationships/hyperlink" Target="https://www.abc.net.au/kidslisten/programs/little-yarns/possum-in-wiradjuri/102833674" TargetMode="External"/><Relationship Id="rId181" Type="http://schemas.openxmlformats.org/officeDocument/2006/relationships/header" Target="header1.xml"/><Relationship Id="rId22" Type="http://schemas.openxmlformats.org/officeDocument/2006/relationships/hyperlink" Target="https://curriculum.nsw.edu.au/learning-areas/english/english-k-10-2022/overview" TargetMode="External"/><Relationship Id="rId43" Type="http://schemas.openxmlformats.org/officeDocument/2006/relationships/hyperlink" Target="https://www.commonground.org.au/article/communicating-through-art-first-nations-symbols" TargetMode="External"/><Relationship Id="rId64" Type="http://schemas.openxmlformats.org/officeDocument/2006/relationships/hyperlink" Target="https://www.coomaditchie.org.au/dreaming-stories" TargetMode="External"/><Relationship Id="rId118" Type="http://schemas.openxmlformats.org/officeDocument/2006/relationships/hyperlink" Target="https://www.wirlomin.com.au/about-us/" TargetMode="External"/><Relationship Id="rId139" Type="http://schemas.openxmlformats.org/officeDocument/2006/relationships/hyperlink" Target="https://app.education.nsw.gov.au/digital-learning-selector/LearningTool/Card/614?clearCache=c35a498e-fb0b-70c9-404e-a56a32ffe88b" TargetMode="External"/><Relationship Id="rId85" Type="http://schemas.openxmlformats.org/officeDocument/2006/relationships/hyperlink" Target="https://app.education.nsw.gov.au/digital-learning-selector/LearningActivity/Card/543?clearCache=1d049f66-2199-2d48-a151-cb137584dde0" TargetMode="External"/><Relationship Id="rId150" Type="http://schemas.openxmlformats.org/officeDocument/2006/relationships/hyperlink" Target="https://curriculum.nsw.edu.au/learning-areas/english/english-k-10-2022/overview" TargetMode="External"/><Relationship Id="rId171" Type="http://schemas.openxmlformats.org/officeDocument/2006/relationships/hyperlink" Target="https://curriculum.nsw.edu.au/resources/teaching-advice" TargetMode="External"/><Relationship Id="rId192" Type="http://schemas.openxmlformats.org/officeDocument/2006/relationships/header" Target="header5.xml"/><Relationship Id="rId12" Type="http://schemas.openxmlformats.org/officeDocument/2006/relationships/hyperlink" Target="https://www.stylemanual.gov.au/accessible-and-inclusive-content/inclusive-language/aboriginal-and-torres-strait-islander-peoples" TargetMode="External"/><Relationship Id="rId33" Type="http://schemas.openxmlformats.org/officeDocument/2006/relationships/hyperlink" Target="https://www.abc.net.au/kidslisten/programs/little-yarns/possum-in-wiradjuri/102833674" TargetMode="External"/><Relationship Id="rId108" Type="http://schemas.openxmlformats.org/officeDocument/2006/relationships/hyperlink" Target="https://education.nsw.gov.au/teaching-and-learning/curriculum/literacy-and-numeracy/teaching-and-learning-resources/literacy/lesson-advice-guides" TargetMode="External"/><Relationship Id="rId129" Type="http://schemas.openxmlformats.org/officeDocument/2006/relationships/hyperlink" Target="https://aiatsis.gov.au/" TargetMode="External"/><Relationship Id="rId54" Type="http://schemas.openxmlformats.org/officeDocument/2006/relationships/hyperlink" Target="https://www.aecg.nsw.edu.au/aecg-regions/" TargetMode="External"/><Relationship Id="rId75" Type="http://schemas.openxmlformats.org/officeDocument/2006/relationships/hyperlink" Target="https://education.nsw.gov.au/teaching-and-learning/curriculum/literacy-and-numeracy/teaching-and-learning-resources/literacy/lesson-advice-guides" TargetMode="External"/><Relationship Id="rId96" Type="http://schemas.openxmlformats.org/officeDocument/2006/relationships/hyperlink" Target="https://app.education.nsw.gov.au/digital-learning-selector/LearningActivity/Card/543?clearCache=617bd83e-7bba-64fc-517e-ce7c2c5ad512" TargetMode="External"/><Relationship Id="rId140" Type="http://schemas.openxmlformats.org/officeDocument/2006/relationships/hyperlink" Target="https://app.education.nsw.gov.au/digital-learning-selector/LearningActivity/Card/555?clearCache=86a91e28-813c-e92d-703c-bf516cf18125" TargetMode="External"/><Relationship Id="rId161" Type="http://schemas.openxmlformats.org/officeDocument/2006/relationships/hyperlink" Target="https://www.abc.net.au/kidslisten/programs/little-yarns/friend-in-wiradjuri/102852680" TargetMode="External"/><Relationship Id="rId182" Type="http://schemas.openxmlformats.org/officeDocument/2006/relationships/header" Target="header2.xml"/><Relationship Id="rId6" Type="http://schemas.openxmlformats.org/officeDocument/2006/relationships/footnotes" Target="footnotes.xml"/><Relationship Id="rId23" Type="http://schemas.openxmlformats.org/officeDocument/2006/relationships/hyperlink" Target="https://www.abc.net.au/news/2019-12-21/what-is-aboriginal-english/11816036" TargetMode="External"/><Relationship Id="rId119" Type="http://schemas.openxmlformats.org/officeDocument/2006/relationships/hyperlink" Target="https://www.abc.net.au/indigenous/gambay-languages-map" TargetMode="External"/><Relationship Id="rId44" Type="http://schemas.openxmlformats.org/officeDocument/2006/relationships/hyperlink" Target="https://australian.museum/publications/birds-storybox/first-nations-storytelling/" TargetMode="External"/><Relationship Id="rId65" Type="http://schemas.openxmlformats.org/officeDocument/2006/relationships/hyperlink" Target="https://deadlystory.com/page/culture/Life_Lore/Songlines" TargetMode="External"/><Relationship Id="rId86" Type="http://schemas.openxmlformats.org/officeDocument/2006/relationships/hyperlink" Target="https://australian.museum/publications/birds-storybox/first-nations-storytelling/" TargetMode="External"/><Relationship Id="rId130" Type="http://schemas.openxmlformats.org/officeDocument/2006/relationships/hyperlink" Target="https://www.abc.net.au/listen/programs/allinthemind/songlines-indigenous-memory-code/7581788" TargetMode="External"/><Relationship Id="rId151" Type="http://schemas.openxmlformats.org/officeDocument/2006/relationships/hyperlink" Target="https://www.australiancurriculum.edu.au/resources/national-literacy-and-numeracy-learning-progressions/version-3-of-national-literacy-and-numeracy-learning-progressions/" TargetMode="External"/><Relationship Id="rId172" Type="http://schemas.openxmlformats.org/officeDocument/2006/relationships/hyperlink" Target="https://education.nsw.gov.au/about-us/strategies-and-reports/our-reconciliation-action-plan/acknowledgement-of-country" TargetMode="External"/><Relationship Id="rId193" Type="http://schemas.openxmlformats.org/officeDocument/2006/relationships/footer" Target="footer5.xml"/><Relationship Id="rId13" Type="http://schemas.openxmlformats.org/officeDocument/2006/relationships/hyperlink" Target="https://educationstandards.nsw.edu.au/wps/portal/nesa/k-10/diversity-in-learning/aboriginal-education/aboriginal-and-torres-strait-islander-principles-and-protocols" TargetMode="External"/><Relationship Id="rId109" Type="http://schemas.openxmlformats.org/officeDocument/2006/relationships/hyperlink" Target="https://www.abc.net.au/indigenous/gambay-languages-map" TargetMode="External"/><Relationship Id="rId34" Type="http://schemas.openxmlformats.org/officeDocument/2006/relationships/hyperlink" Target="https://www.mamamia.com.au/podcasts/thats-incredible/the-story-of-the-great-emu-in-the-sky" TargetMode="External"/><Relationship Id="rId50" Type="http://schemas.openxmlformats.org/officeDocument/2006/relationships/hyperlink" Target="https://app.education.nsw.gov.au/digital-learning-selector/LearningTool/Card/621?clearCache=a917d405-2820-a56b-fd7c-af231fcb8b48" TargetMode="External"/><Relationship Id="rId55" Type="http://schemas.openxmlformats.org/officeDocument/2006/relationships/hyperlink" Target="https://app.education.nsw.gov.au/digital-learning-selector/LearningTool/Card/621?clearCache=17c267e2-5bf5-ecb9-577-c4b24c3da70" TargetMode="External"/><Relationship Id="rId76" Type="http://schemas.openxmlformats.org/officeDocument/2006/relationships/hyperlink" Target="https://japingkaaboriginalart.com/articles/songlines-important-aboriginal-art/" TargetMode="External"/><Relationship Id="rId97" Type="http://schemas.openxmlformats.org/officeDocument/2006/relationships/hyperlink" Target="https://www.wirlomin.com.au/stories/books/ngaawily-nop/" TargetMode="External"/><Relationship Id="rId104" Type="http://schemas.openxmlformats.org/officeDocument/2006/relationships/hyperlink" Target="https://earlychildhood.qld.gov.au/newsResources/inclusion-resources/Pages/kindy-songline.aspx" TargetMode="External"/><Relationship Id="rId120" Type="http://schemas.openxmlformats.org/officeDocument/2006/relationships/hyperlink" Target="https://app.education.nsw.gov.au/digital-learning-selector/LearningActivity/Card/542?clearCache=392898d-dda6-f848-6513-eeb95ac867f1" TargetMode="External"/><Relationship Id="rId125" Type="http://schemas.openxmlformats.org/officeDocument/2006/relationships/hyperlink" Target="https://www.youtube.com/watch?v=Vznd5vRz9_A" TargetMode="External"/><Relationship Id="rId141" Type="http://schemas.openxmlformats.org/officeDocument/2006/relationships/hyperlink" Target="https://app.education.nsw.gov.au/digital-learning-selector/LearningActivity/Card/555?clearCache=86a91e28-813c-e92d-703c-bf516cf18125" TargetMode="External"/><Relationship Id="rId146" Type="http://schemas.openxmlformats.org/officeDocument/2006/relationships/image" Target="media/image5.png"/><Relationship Id="rId167" Type="http://schemas.openxmlformats.org/officeDocument/2006/relationships/hyperlink" Target="https://pz.harvard.edu/resources/looking-ten-times-two" TargetMode="External"/><Relationship Id="rId188"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ydproject.com/index.php/lowernav/stories/httpydprojectcomindexphplowernavstoriesgujingga/gujingga-songline/" TargetMode="External"/><Relationship Id="rId92"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62" Type="http://schemas.openxmlformats.org/officeDocument/2006/relationships/hyperlink" Target="https://www.coomaditchie.org.au/dreaming-stories"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players.brightcove.net/6197335233001/default_default/index.html?videoId=6234214381001" TargetMode="External"/><Relationship Id="rId24" Type="http://schemas.openxmlformats.org/officeDocument/2006/relationships/hyperlink" Target="https://deadlystory.com/page/culture/Life_Lore/Songlines" TargetMode="External"/><Relationship Id="rId40" Type="http://schemas.openxmlformats.org/officeDocument/2006/relationships/hyperlink" Target="https://aiatsis.gov.au/explore/map-indigenous-australia" TargetMode="External"/><Relationship Id="rId45" Type="http://schemas.openxmlformats.org/officeDocument/2006/relationships/hyperlink" Target="https://earlychildhood.qld.gov.au/newsResources/inclusion-resources/Pages/kindy-songline.aspx" TargetMode="External"/><Relationship Id="rId66" Type="http://schemas.openxmlformats.org/officeDocument/2006/relationships/hyperlink" Target="https://aiatsis.gov.au/explore/marlaloo-songline" TargetMode="External"/><Relationship Id="rId87" Type="http://schemas.openxmlformats.org/officeDocument/2006/relationships/hyperlink" Target="https://app.education.nsw.gov.au/digital-learning-selector/LearningActivity/Card/542?clearCache=6b5ae888-d522-e7cb-5fbb-55635b5b2557" TargetMode="External"/><Relationship Id="rId110" Type="http://schemas.openxmlformats.org/officeDocument/2006/relationships/hyperlink" Target="https://earlychildhood.qld.gov.au/newsResources/inclusion-resources/Pages/kindy-songline.aspx" TargetMode="External"/><Relationship Id="rId115" Type="http://schemas.openxmlformats.org/officeDocument/2006/relationships/hyperlink" Target="https://www.abc.net.au/indigenous/gambay-languages-map" TargetMode="External"/><Relationship Id="rId131" Type="http://schemas.openxmlformats.org/officeDocument/2006/relationships/hyperlink" Target="https://education.nsw.gov.au/content/dam/main-education/en/home/schooling/curriculum/english/english-y3-y6-component-a-planning-scaffold.docx" TargetMode="External"/><Relationship Id="rId136" Type="http://schemas.openxmlformats.org/officeDocument/2006/relationships/hyperlink" Target="https://app.education.nsw.gov.au/digital-learning-selector/LearningActivity/Card/549?clearCache=624bed09-cfd1-d3dc-16f4-85f63fbd8980" TargetMode="External"/><Relationship Id="rId157" Type="http://schemas.openxmlformats.org/officeDocument/2006/relationships/hyperlink" Target="https://aiatsis.gov.au/explore/marlaloo-songline" TargetMode="External"/><Relationship Id="rId178" Type="http://schemas.openxmlformats.org/officeDocument/2006/relationships/hyperlink" Target="https://50words.online/languages" TargetMode="External"/><Relationship Id="rId61" Type="http://schemas.openxmlformats.org/officeDocument/2006/relationships/hyperlink" Target="https://50words.online/languages" TargetMode="External"/><Relationship Id="rId82"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52" Type="http://schemas.openxmlformats.org/officeDocument/2006/relationships/hyperlink" Target="http://www.australiancurriculum.edu.au/" TargetMode="External"/><Relationship Id="rId173" Type="http://schemas.openxmlformats.org/officeDocument/2006/relationships/hyperlink" Target="https://curriculum.nsw.edu.au/resources/glossary" TargetMode="External"/><Relationship Id="rId194" Type="http://schemas.openxmlformats.org/officeDocument/2006/relationships/fontTable" Target="fontTable.xml"/><Relationship Id="rId19" Type="http://schemas.openxmlformats.org/officeDocument/2006/relationships/hyperlink" Target="https://smartcopying.edu.au/guidelines/education-licences/the-statutory-text-and-artistic-works-licence/" TargetMode="External"/><Relationship Id="rId14" Type="http://schemas.openxmlformats.org/officeDocument/2006/relationships/hyperlink" Target="https://educationstandards.nsw.edu.au/wps/wcm/connect/6fb358ef-3712-495c-aa57-da0e06a3bd53/aboriginal-and-torres-strait-islander-principles-and-protocols-2021-pdf.pdf?MOD=AJPERES&amp;CVID=" TargetMode="External"/><Relationship Id="rId30" Type="http://schemas.openxmlformats.org/officeDocument/2006/relationships/hyperlink" Target="https://www.youtube.com/watch?v=Vznd5vRz9_A" TargetMode="External"/><Relationship Id="rId35" Type="http://schemas.openxmlformats.org/officeDocument/2006/relationships/hyperlink" Target="https://podcasts.apple.com/us/podcast/planet-vs-plastic-on-earth-day-nigerias-world-record/id1494238283?i=1000653132315" TargetMode="External"/><Relationship Id="rId56" Type="http://schemas.openxmlformats.org/officeDocument/2006/relationships/hyperlink" Target="https://education.nsw.gov.au/content/dam/main-education/rap-hub/59588_RAP_Printable_A5_-_3.pdf" TargetMode="External"/><Relationship Id="rId77" Type="http://schemas.openxmlformats.org/officeDocument/2006/relationships/hyperlink" Target="https://pz.harvard.edu/resources/looking-ten-times-two" TargetMode="External"/><Relationship Id="rId100" Type="http://schemas.openxmlformats.org/officeDocument/2006/relationships/hyperlink" Target="https://app.education.nsw.gov.au/digital-learning-selector/LearningTool/Card/66?clearCache=337b3d2e-f00b-ae04-6fb0-ecaf176fa7d0" TargetMode="External"/><Relationship Id="rId105" Type="http://schemas.openxmlformats.org/officeDocument/2006/relationships/hyperlink" Target="https://www.commonground.org.au/article/communicating-through-art-first-nations-symbols" TargetMode="External"/><Relationship Id="rId126" Type="http://schemas.openxmlformats.org/officeDocument/2006/relationships/hyperlink" Target="https://www.mamamia.com.au/podcasts/thats-incredible/the-story-of-the-great-emu-in-the-sky/" TargetMode="External"/><Relationship Id="rId147" Type="http://schemas.openxmlformats.org/officeDocument/2006/relationships/hyperlink" Target="https://educationstandards.nsw.edu.au/wps/portal/nesa/mini-footer/copyright" TargetMode="External"/><Relationship Id="rId168" Type="http://schemas.openxmlformats.org/officeDocument/2006/relationships/hyperlink" Target="https://japingkaaboriginalart.com/articles/songlines-important-aboriginal-art/"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72" Type="http://schemas.openxmlformats.org/officeDocument/2006/relationships/hyperlink" Target="https://www.youtube.com/watch?v=oZGu7z2-XEU" TargetMode="External"/><Relationship Id="rId93" Type="http://schemas.openxmlformats.org/officeDocument/2006/relationships/hyperlink" Target="https://education.nsw.gov.au/content/dam/main-education/en/home/schooling/curriculum/english/english-y3-y6-component-a-planning-scaffold.docx" TargetMode="External"/><Relationship Id="rId98" Type="http://schemas.openxmlformats.org/officeDocument/2006/relationships/hyperlink" Target="https://www.wirlomin.com.au/" TargetMode="External"/><Relationship Id="rId121" Type="http://schemas.openxmlformats.org/officeDocument/2006/relationships/hyperlink" Target="https://app.education.nsw.gov.au/digital-learning-selector/LearningActivity/Card/542?clearCache=5eec1829-e752-2824-59bc-2dfb9a321b7d" TargetMode="External"/><Relationship Id="rId142" Type="http://schemas.openxmlformats.org/officeDocument/2006/relationships/image" Target="media/image1.png"/><Relationship Id="rId163" Type="http://schemas.openxmlformats.org/officeDocument/2006/relationships/hyperlink" Target="https://podcasts.apple.com/us/podcast/planet-vs-plastic-on-earth-day-nigerias-world-record/id1494238283?i=1000653132315" TargetMode="External"/><Relationship Id="rId184" Type="http://schemas.openxmlformats.org/officeDocument/2006/relationships/footer" Target="footer2.xml"/><Relationship Id="rId189" Type="http://schemas.openxmlformats.org/officeDocument/2006/relationships/image" Target="media/image6.png"/><Relationship Id="rId3" Type="http://schemas.openxmlformats.org/officeDocument/2006/relationships/styles" Target="styles.xml"/><Relationship Id="rId25" Type="http://schemas.openxmlformats.org/officeDocument/2006/relationships/hyperlink" Target="https://youtu.be/oZGu7z2-XEU" TargetMode="External"/><Relationship Id="rId46" Type="http://schemas.openxmlformats.org/officeDocument/2006/relationships/hyperlink" Target="https://www.firstlanguages.org.au/50words" TargetMode="External"/><Relationship Id="rId67" Type="http://schemas.openxmlformats.org/officeDocument/2006/relationships/hyperlink" Target="https://pz.harvard.edu/resources/word-phrase-sentence" TargetMode="External"/><Relationship Id="rId116" Type="http://schemas.openxmlformats.org/officeDocument/2006/relationships/hyperlink" Target="https://www.abc.net.au/indigenous/gambay-languages-map" TargetMode="External"/><Relationship Id="rId137" Type="http://schemas.openxmlformats.org/officeDocument/2006/relationships/hyperlink" Target="https://www.abc.net.au/kidslisten/programs/little-yarns/possum-in-wiradjuri/102833674" TargetMode="External"/><Relationship Id="rId158" Type="http://schemas.openxmlformats.org/officeDocument/2006/relationships/hyperlink" Target="https://australian.museum/publications/birds-storybox/first-nations-storytelling/" TargetMode="External"/><Relationship Id="rId20" Type="http://schemas.openxmlformats.org/officeDocument/2006/relationships/hyperlink" Target="https://app.education.nsw.gov.au/digital-learning-selector/LearningTool/Card/621?clearCache=4588852d-a632-b4a0-68c7-be93b2603b7b" TargetMode="External"/><Relationship Id="rId41" Type="http://schemas.openxmlformats.org/officeDocument/2006/relationships/hyperlink" Target="https://www.wirlomin.com.au/about-us/" TargetMode="External"/><Relationship Id="rId62" Type="http://schemas.openxmlformats.org/officeDocument/2006/relationships/hyperlink" Target="https://50words.online/languages" TargetMode="External"/><Relationship Id="rId83"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88" Type="http://schemas.openxmlformats.org/officeDocument/2006/relationships/hyperlink" Target="https://app.education.nsw.gov.au/digital-learning-selector/LearningActivity/Card/543?clearCache=617bd83e-7bba-64fc-517e-ce7c2c5ad512" TargetMode="External"/><Relationship Id="rId111" Type="http://schemas.openxmlformats.org/officeDocument/2006/relationships/hyperlink" Target="https://www.abc.net.au/kidslisten/programs/little-yarns/friend-in-wiradjuri/102852680" TargetMode="External"/><Relationship Id="rId132" Type="http://schemas.openxmlformats.org/officeDocument/2006/relationships/hyperlink" Target="https://education.nsw.gov.au/teaching-and-learning/curriculum/literacy-and-numeracy/teaching-and-learning-resources/literacy/lesson-advice-guides" TargetMode="External"/><Relationship Id="rId153" Type="http://schemas.openxmlformats.org/officeDocument/2006/relationships/hyperlink" Target="https://www.youtube.com/watch?v=Vznd5vRz9_A" TargetMode="External"/><Relationship Id="rId174" Type="http://schemas.openxmlformats.org/officeDocument/2006/relationships/hyperlink" Target="https://www.commonground.org.au/article/communicating-through-art-first-nations-symbols" TargetMode="External"/><Relationship Id="rId179" Type="http://schemas.openxmlformats.org/officeDocument/2006/relationships/hyperlink" Target="https://www.wirlomin.com.au/about-us/" TargetMode="External"/><Relationship Id="rId195" Type="http://schemas.openxmlformats.org/officeDocument/2006/relationships/theme" Target="theme/theme1.xml"/><Relationship Id="rId190" Type="http://schemas.openxmlformats.org/officeDocument/2006/relationships/header" Target="header4.xml"/><Relationship Id="rId15" Type="http://schemas.openxmlformats.org/officeDocument/2006/relationships/hyperlink" Target="https://www.narragunnawali.org.au/about" TargetMode="External"/><Relationship Id="rId36" Type="http://schemas.openxmlformats.org/officeDocument/2006/relationships/hyperlink" Target="https://www.squizkids.com.au/wp-content/uploads/2024/04/240422-Transcript.pdf" TargetMode="External"/><Relationship Id="rId57" Type="http://schemas.openxmlformats.org/officeDocument/2006/relationships/hyperlink" Target="https://curriculum.nsw.edu.au/about-the-curriculum/aboriginal-education" TargetMode="External"/><Relationship Id="rId106" Type="http://schemas.openxmlformats.org/officeDocument/2006/relationships/hyperlink" Target="https://earlychildhood.qld.gov.au/newsResources/inclusion-resources/Pages/kindy-songline.aspx" TargetMode="External"/><Relationship Id="rId127" Type="http://schemas.openxmlformats.org/officeDocument/2006/relationships/hyperlink" Target="https://gambay.com.au/" TargetMode="External"/><Relationship Id="rId10" Type="http://schemas.openxmlformats.org/officeDocument/2006/relationships/hyperlink" Target="https://www.aecg.nsw.edu.au/aecg-regions/" TargetMode="External"/><Relationship Id="rId31" Type="http://schemas.openxmlformats.org/officeDocument/2006/relationships/hyperlink" Target="https://www.abc.net.au/kidslisten/programs/little-yarns/friend-in-wiradjuri/102852680" TargetMode="External"/><Relationship Id="rId52" Type="http://schemas.openxmlformats.org/officeDocument/2006/relationships/hyperlink" Target="https://education.nsw.gov.au/content/dam/main-education/en/home/schooling/curriculum/english/english-y3-y6-component-a-planning-scaffold.docx" TargetMode="External"/><Relationship Id="rId73" Type="http://schemas.openxmlformats.org/officeDocument/2006/relationships/hyperlink" Target="https://www.youtube.com/watch?v=oZGu7z2-XEU" TargetMode="External"/><Relationship Id="rId78" Type="http://schemas.openxmlformats.org/officeDocument/2006/relationships/hyperlink" Target="https://www.commonground.org.au/article/communicating-through-art-first-nations-symbols" TargetMode="External"/><Relationship Id="rId94" Type="http://schemas.openxmlformats.org/officeDocument/2006/relationships/hyperlink" Target="https://education.nsw.gov.au/teaching-and-learning/curriculum/literacy-and-numeracy/teaching-and-learning-resources/literacy/lesson-advice-guides" TargetMode="External"/><Relationship Id="rId99" Type="http://schemas.openxmlformats.org/officeDocument/2006/relationships/hyperlink" Target="https://app.education.nsw.gov.au/digital-learning-selector/LearningTool/Card/100?clearCache=92c7f0f4-a00-e520-d19f-fb9c3585c0f5" TargetMode="External"/><Relationship Id="rId101" Type="http://schemas.openxmlformats.org/officeDocument/2006/relationships/hyperlink" Target="https://www.youtube.com/watch?v=n9pu4fGOp2Y" TargetMode="External"/><Relationship Id="rId122" Type="http://schemas.openxmlformats.org/officeDocument/2006/relationships/hyperlink" Target="https://www.abc.net.au/kidslisten/programs/little-yarns/dreamtime-in-dharumbal/102547586" TargetMode="External"/><Relationship Id="rId143" Type="http://schemas.openxmlformats.org/officeDocument/2006/relationships/image" Target="media/image2.png"/><Relationship Id="rId148" Type="http://schemas.openxmlformats.org/officeDocument/2006/relationships/hyperlink" Target="https://educationstandards.nsw.edu.au" TargetMode="External"/><Relationship Id="rId164" Type="http://schemas.openxmlformats.org/officeDocument/2006/relationships/hyperlink" Target="https://www.mamamia.com.au/podcasts/thats-incredible/the-story-of-the-great-emu-in-the-sky/" TargetMode="External"/><Relationship Id="rId169" Type="http://schemas.openxmlformats.org/officeDocument/2006/relationships/hyperlink" Target="https://www.youtube.com/watch?v=iiUsVFWbnkQ" TargetMode="External"/><Relationship Id="rId18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connotation-imagery-and-symbol" TargetMode="External"/><Relationship Id="rId180" Type="http://schemas.openxmlformats.org/officeDocument/2006/relationships/hyperlink" Target="https://education.nsw.gov.au/about-us/strategies-and-reports/our-reconciliation-action-plan/reconciliation-action-plan" TargetMode="External"/><Relationship Id="rId26" Type="http://schemas.openxmlformats.org/officeDocument/2006/relationships/hyperlink" Target="https://www.youtube.com/watch?v=soqt4ziX-70&amp;t=4s" TargetMode="External"/><Relationship Id="rId47" Type="http://schemas.openxmlformats.org/officeDocument/2006/relationships/hyperlink" Target="https://education.nsw.gov.au/content/dam/main-education/rap-hub/59588_RAP_Printable_A5_-_3.pdf" TargetMode="External"/><Relationship Id="rId68" Type="http://schemas.openxmlformats.org/officeDocument/2006/relationships/hyperlink" Target="https://aiatsis.gov.au/explore/marlaloo-songline" TargetMode="External"/><Relationship Id="rId89" Type="http://schemas.openxmlformats.org/officeDocument/2006/relationships/hyperlink" Target="https://education.nsw.gov.au/teaching-and-learning/aec/re-imagining-evaluation-framework/what-does-yarning-mean-" TargetMode="External"/><Relationship Id="rId112" Type="http://schemas.openxmlformats.org/officeDocument/2006/relationships/hyperlink" Target="https://education.nsw.gov.au/teaching-and-learning/curriculum/literacy-and-numeracy/teaching-and-learning-resources/numeracy/talk-moves" TargetMode="External"/><Relationship Id="rId133" Type="http://schemas.openxmlformats.org/officeDocument/2006/relationships/hyperlink" Target="https://podcasts.apple.com/us/podcast/planet-vs-plastic-on-earth-day-nigerias-world-record/id1494238283?i=1000653132315" TargetMode="External"/><Relationship Id="rId154" Type="http://schemas.openxmlformats.org/officeDocument/2006/relationships/hyperlink" Target="https://www.youtube.com/watch?v=n9pu4fGOp2Y" TargetMode="External"/><Relationship Id="rId175" Type="http://schemas.openxmlformats.org/officeDocument/2006/relationships/hyperlink" Target="https://www.qcaa.qld.edu.au/about/k-12-policies/aboriginal-torres-strait-islander-perspectives/resources/yarning-circles" TargetMode="External"/><Relationship Id="rId16" Type="http://schemas.openxmlformats.org/officeDocument/2006/relationships/hyperlink" Target="https://education.nsw.gov.au/teaching-and-learning/curriculum/planning-programming-and-assessing-k-12/advice-on-curriculum-planning-for-every-student-k-12" TargetMode="External"/><Relationship Id="rId37" Type="http://schemas.openxmlformats.org/officeDocument/2006/relationships/hyperlink" Target="https://www.abc.net.au/indigenous/gambay-languages-map" TargetMode="External"/><Relationship Id="rId58" Type="http://schemas.openxmlformats.org/officeDocument/2006/relationships/hyperlink" Target="https://www.abc.net.au/news/2019-12-21/what-is-aboriginal-english/11816036" TargetMode="External"/><Relationship Id="rId79" Type="http://schemas.openxmlformats.org/officeDocument/2006/relationships/hyperlink" Target="https://pz.harvard.edu/resources/looking-ten-times-two" TargetMode="External"/><Relationship Id="rId102" Type="http://schemas.openxmlformats.org/officeDocument/2006/relationships/hyperlink" Target="https://app.education.nsw.gov.au/digital-learning-selector/LearningActivity/Card/645" TargetMode="External"/><Relationship Id="rId123" Type="http://schemas.openxmlformats.org/officeDocument/2006/relationships/hyperlink" Target="https://www.abc.net.au/kidslisten/programs/little-yarns" TargetMode="External"/><Relationship Id="rId144" Type="http://schemas.openxmlformats.org/officeDocument/2006/relationships/image" Target="media/image3.png"/><Relationship Id="rId90" Type="http://schemas.openxmlformats.org/officeDocument/2006/relationships/hyperlink" Target="https://www.wirlomin.com.au/" TargetMode="External"/><Relationship Id="rId165" Type="http://schemas.openxmlformats.org/officeDocument/2006/relationships/hyperlink" Target="https://www.youtube.com/watch?v=soqt4ziX-70&amp;t=4s" TargetMode="External"/><Relationship Id="rId186" Type="http://schemas.openxmlformats.org/officeDocument/2006/relationships/footer" Target="footer3.xml"/><Relationship Id="rId27" Type="http://schemas.openxmlformats.org/officeDocument/2006/relationships/hyperlink" Target="https://www.wirlomin.com.au/stories/books/ngaawily-nop/" TargetMode="External"/><Relationship Id="rId48" Type="http://schemas.openxmlformats.org/officeDocument/2006/relationships/hyperlink" Target="https://pz.harvard.edu/resources/word-phrase-sentence" TargetMode="External"/><Relationship Id="rId69" Type="http://schemas.openxmlformats.org/officeDocument/2006/relationships/hyperlink" Target="https://aiatsis.gov.au/explore/marlaloo-songline" TargetMode="External"/><Relationship Id="rId113" Type="http://schemas.openxmlformats.org/officeDocument/2006/relationships/hyperlink" Target="https://www.abc.net.au/education/learn-english/learn-english-borrowed-aboriginal-words/8248664" TargetMode="External"/><Relationship Id="rId134" Type="http://schemas.openxmlformats.org/officeDocument/2006/relationships/hyperlink" Target="https://www.squizkids.com.au/wp-content/uploads/2024/04/240422-Transcript.pdf" TargetMode="External"/><Relationship Id="rId80" Type="http://schemas.openxmlformats.org/officeDocument/2006/relationships/hyperlink" Target="https://www.youtube.com/watch?v=soqt4ziX-70&amp;t=4s" TargetMode="External"/><Relationship Id="rId155" Type="http://schemas.openxmlformats.org/officeDocument/2006/relationships/hyperlink" Target="https://www.abc.net.au/education/learn-english/learn-english-borrowed-aboriginal-words/8248664" TargetMode="External"/><Relationship Id="rId176" Type="http://schemas.openxmlformats.org/officeDocument/2006/relationships/hyperlink" Target="https://earlychildhood.qld.gov.au/newsResources/inclusion-resources/Pages/kindy-songline.aspx" TargetMode="External"/><Relationship Id="rId17" Type="http://schemas.openxmlformats.org/officeDocument/2006/relationships/hyperlink" Target="https://curriculum.nsw.edu.au/curriculum-support/glossary" TargetMode="External"/><Relationship Id="rId38" Type="http://schemas.openxmlformats.org/officeDocument/2006/relationships/hyperlink" Target="https://www.coomaditchie.org.au/dreaming-stories" TargetMode="External"/><Relationship Id="rId59" Type="http://schemas.openxmlformats.org/officeDocument/2006/relationships/hyperlink" Target="https://www.abc.net.au/indigenous/gambay-languages-map" TargetMode="External"/><Relationship Id="rId103" Type="http://schemas.openxmlformats.org/officeDocument/2006/relationships/hyperlink" Target="https://gambay.com.au/languages?language=Wirangu" TargetMode="External"/><Relationship Id="rId124" Type="http://schemas.openxmlformats.org/officeDocument/2006/relationships/hyperlink" Target="https://www.abc.net.au/kidslisten/programs/little-yarns" TargetMode="External"/><Relationship Id="rId70" Type="http://schemas.openxmlformats.org/officeDocument/2006/relationships/hyperlink" Target="https://www.youtube.com/watch?v=oZGu7z2-XEU" TargetMode="External"/><Relationship Id="rId91" Type="http://schemas.openxmlformats.org/officeDocument/2006/relationships/hyperlink" Target="https://education.nsw.gov.au/teaching-and-learning/learning-remotely/teaching-at-home/expectations/contemporary-learning-and-teaching-from-home/learning-from-home--teaching-strategies/one-pager" TargetMode="External"/><Relationship Id="rId145" Type="http://schemas.openxmlformats.org/officeDocument/2006/relationships/image" Target="media/image4.png"/><Relationship Id="rId166" Type="http://schemas.openxmlformats.org/officeDocument/2006/relationships/hyperlink" Target="https://pz.harvard.edu/resources/word-phrase-sentence" TargetMode="External"/><Relationship Id="rId187" Type="http://schemas.openxmlformats.org/officeDocument/2006/relationships/hyperlink" Target="https://teams.microsoft.com/l/team/19%3ade69dd0df2aa4bd7bb2d6ebdbbf8863f%40thread.tacv2/conversations?groupId=f44b1107-14e1-4042-af2a-6024389a144f&amp;tenantId=05a0e69a-418a-47c1-9c25-9387261bf991" TargetMode="External"/><Relationship Id="rId1" Type="http://schemas.openxmlformats.org/officeDocument/2006/relationships/customXml" Target="../customXml/item1.xml"/><Relationship Id="rId28" Type="http://schemas.openxmlformats.org/officeDocument/2006/relationships/hyperlink" Target="https://www.youtube.com/watch?v=n9pu4fGOp2Y" TargetMode="External"/><Relationship Id="rId49" Type="http://schemas.openxmlformats.org/officeDocument/2006/relationships/hyperlink" Target="https://app.education.nsw.gov.au/digital-learning-selector/LearningActivity/Card/542?clearCache=5eec1829-e752-2824-59bc-2dfb9a321b7d" TargetMode="External"/><Relationship Id="rId114" Type="http://schemas.openxmlformats.org/officeDocument/2006/relationships/hyperlink" Target="https://players.brightcove.net/6197335233001/default_default/index.html?videoId=6234214381001" TargetMode="External"/><Relationship Id="rId60" Type="http://schemas.openxmlformats.org/officeDocument/2006/relationships/hyperlink" Target="https://www.abc.net.au/indigenous/gambay-languages-map" TargetMode="External"/><Relationship Id="rId81" Type="http://schemas.openxmlformats.org/officeDocument/2006/relationships/hyperlink" Target="https://www.youtube.com/watch?v=iiUsVFWbnkQ" TargetMode="External"/><Relationship Id="rId135" Type="http://schemas.openxmlformats.org/officeDocument/2006/relationships/hyperlink" Target="https://education.nsw.gov.au/teaching-and-learning/curriculum/literacy-and-numeracy/teaching-and-learning-resources/numeracy/talk-moves" TargetMode="External"/><Relationship Id="rId156" Type="http://schemas.openxmlformats.org/officeDocument/2006/relationships/hyperlink" Target="https://www.abc.net.au/indigenous/gambay-languages-map" TargetMode="External"/><Relationship Id="rId177" Type="http://schemas.openxmlformats.org/officeDocument/2006/relationships/hyperlink" Target="https://www.abc.net.au/news/2019-12-21/what-is-aboriginal-english/11816036" TargetMode="External"/><Relationship Id="rId18" Type="http://schemas.openxmlformats.org/officeDocument/2006/relationships/hyperlink" Target="https://education.nsw.gov.au/teaching-and-learning/curriculum/english/planning-programming-and-assessing-english-k-6/other-english-k-6-resources" TargetMode="External"/><Relationship Id="rId39" Type="http://schemas.openxmlformats.org/officeDocument/2006/relationships/hyperlink" Target="https://aiatsis.gov.au/explore/marlaloo-songli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9BC33F-4845-4FB0-9829-8084C569F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106</Pages>
  <Words>25657</Words>
  <Characters>139835</Characters>
  <Application>Microsoft Office Word</Application>
  <DocSecurity>0</DocSecurity>
  <Lines>2689</Lines>
  <Paragraphs>1798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First year – Unit 7</dc:title>
  <dc:subject/>
  <dc:creator>NSW Department of Education</dc:creator>
  <cp:keywords/>
  <dc:description/>
  <dcterms:created xsi:type="dcterms:W3CDTF">2024-06-19T01:08:00Z</dcterms:created>
  <dcterms:modified xsi:type="dcterms:W3CDTF">2024-06-19T01:08:00Z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5b18d0fdceefa2a0d8c01ecaad515c273859ef8795f0d7d3699d5a1f0ae07b21</vt:lpwstr>
  </property>
  <property fmtid="{D5CDD505-2E9C-101B-9397-08002B2CF9AE}" pid="3" name="MSIP_Label_b603dfd7-d93a-4381-a340-2995d8282205_Enabled">
    <vt:lpwstr>true</vt:lpwstr>
  </property>
  <property fmtid="{D5CDD505-2E9C-101B-9397-08002B2CF9AE}" pid="4" name="MSIP_Label_b603dfd7-d93a-4381-a340-2995d8282205_SetDate">
    <vt:lpwstr>2024-06-19T01:03:44Z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d2146fb1-8654-47de-a8ee-0003862cd9c8</vt:lpwstr>
  </property>
  <property fmtid="{D5CDD505-2E9C-101B-9397-08002B2CF9AE}" pid="9" name="MSIP_Label_b603dfd7-d93a-4381-a340-2995d8282205_ContentBits">
    <vt:lpwstr>0</vt:lpwstr>
  </property>
</Properties>
</file>