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A22C4" w14:textId="2C9920B2" w:rsidR="008E46D4" w:rsidRDefault="0596167D" w:rsidP="00383430">
      <w:pPr>
        <w:pStyle w:val="Heading1"/>
      </w:pPr>
      <w:bookmarkStart w:id="0" w:name="_Int_JwExx57S"/>
      <w:r>
        <w:t xml:space="preserve">English – </w:t>
      </w:r>
      <w:r w:rsidR="008F6DE2">
        <w:t>Stage 1</w:t>
      </w:r>
      <w:r>
        <w:t xml:space="preserve"> – Unit 9</w:t>
      </w:r>
      <w:bookmarkEnd w:id="0"/>
    </w:p>
    <w:p w14:paraId="427234C2" w14:textId="66F29BA3" w:rsidR="00383430" w:rsidRDefault="001F732A" w:rsidP="001F732A">
      <w:r>
        <w:rPr>
          <w:noProof/>
        </w:rPr>
        <w:drawing>
          <wp:inline distT="0" distB="0" distL="0" distR="0" wp14:anchorId="3F393089" wp14:editId="1007C699">
            <wp:extent cx="8305800" cy="4671477"/>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08992" cy="4673272"/>
                    </a:xfrm>
                    <a:prstGeom prst="rect">
                      <a:avLst/>
                    </a:prstGeom>
                    <a:noFill/>
                    <a:ln>
                      <a:noFill/>
                    </a:ln>
                  </pic:spPr>
                </pic:pic>
              </a:graphicData>
            </a:graphic>
          </wp:inline>
        </w:drawing>
      </w:r>
      <w:r w:rsidR="00383430">
        <w:br w:type="page"/>
      </w:r>
    </w:p>
    <w:p w14:paraId="72F66122" w14:textId="423B3FCD" w:rsidR="00383430" w:rsidRPr="00383430" w:rsidRDefault="00383430" w:rsidP="00383430">
      <w:pPr>
        <w:pStyle w:val="TOCHeading"/>
      </w:pPr>
      <w:r>
        <w:lastRenderedPageBreak/>
        <w:t>Contents</w:t>
      </w:r>
    </w:p>
    <w:p w14:paraId="730D61A9" w14:textId="4470B227" w:rsidR="008E3291" w:rsidRDefault="006D3342">
      <w:pPr>
        <w:pStyle w:val="TOC2"/>
        <w:rPr>
          <w:rFonts w:asciiTheme="minorHAnsi" w:eastAsiaTheme="minorEastAsia" w:hAnsiTheme="minorHAnsi" w:cstheme="minorBidi"/>
          <w:sz w:val="22"/>
          <w:szCs w:val="22"/>
          <w:lang w:eastAsia="en-AU"/>
        </w:rPr>
      </w:pPr>
      <w:r>
        <w:rPr>
          <w:rFonts w:ascii="Arial Bold" w:hAnsi="Arial Bold"/>
          <w:b/>
          <w:bCs/>
          <w:color w:val="2B579A"/>
          <w:sz w:val="22"/>
          <w:shd w:val="clear" w:color="auto" w:fill="E6E6E6"/>
        </w:rPr>
        <w:fldChar w:fldCharType="begin"/>
      </w:r>
      <w:r>
        <w:rPr>
          <w:rFonts w:ascii="Arial Bold" w:hAnsi="Arial Bold"/>
          <w:b/>
          <w:bCs/>
          <w:color w:val="2B579A"/>
          <w:sz w:val="22"/>
          <w:shd w:val="clear" w:color="auto" w:fill="E6E6E6"/>
        </w:rPr>
        <w:instrText xml:space="preserve"> TOC \o "2-3" \h \z \u </w:instrText>
      </w:r>
      <w:r>
        <w:rPr>
          <w:rFonts w:ascii="Arial Bold" w:hAnsi="Arial Bold"/>
          <w:b/>
          <w:bCs/>
          <w:color w:val="2B579A"/>
          <w:sz w:val="22"/>
          <w:shd w:val="clear" w:color="auto" w:fill="E6E6E6"/>
        </w:rPr>
        <w:fldChar w:fldCharType="separate"/>
      </w:r>
      <w:hyperlink w:anchor="_Toc132719394" w:history="1">
        <w:r w:rsidR="008E3291" w:rsidRPr="005D559F">
          <w:rPr>
            <w:rStyle w:val="Hyperlink"/>
          </w:rPr>
          <w:t>Unit overview and instructions for use</w:t>
        </w:r>
        <w:r w:rsidR="008E3291">
          <w:rPr>
            <w:webHidden/>
          </w:rPr>
          <w:tab/>
        </w:r>
        <w:r w:rsidR="008E3291">
          <w:rPr>
            <w:webHidden/>
          </w:rPr>
          <w:fldChar w:fldCharType="begin"/>
        </w:r>
        <w:r w:rsidR="008E3291">
          <w:rPr>
            <w:webHidden/>
          </w:rPr>
          <w:instrText xml:space="preserve"> PAGEREF _Toc132719394 \h </w:instrText>
        </w:r>
        <w:r w:rsidR="008E3291">
          <w:rPr>
            <w:webHidden/>
          </w:rPr>
        </w:r>
        <w:r w:rsidR="008E3291">
          <w:rPr>
            <w:webHidden/>
          </w:rPr>
          <w:fldChar w:fldCharType="separate"/>
        </w:r>
        <w:r w:rsidR="008E3291">
          <w:rPr>
            <w:webHidden/>
          </w:rPr>
          <w:t>3</w:t>
        </w:r>
        <w:r w:rsidR="008E3291">
          <w:rPr>
            <w:webHidden/>
          </w:rPr>
          <w:fldChar w:fldCharType="end"/>
        </w:r>
      </w:hyperlink>
    </w:p>
    <w:p w14:paraId="63687459" w14:textId="6787F7A9" w:rsidR="008E3291" w:rsidRDefault="00000000">
      <w:pPr>
        <w:pStyle w:val="TOC3"/>
        <w:tabs>
          <w:tab w:val="right" w:leader="dot" w:pos="14562"/>
        </w:tabs>
        <w:rPr>
          <w:rFonts w:asciiTheme="minorHAnsi" w:eastAsiaTheme="minorEastAsia" w:hAnsiTheme="minorHAnsi" w:cstheme="minorBidi"/>
          <w:noProof/>
          <w:sz w:val="22"/>
          <w:szCs w:val="22"/>
          <w:lang w:eastAsia="en-AU"/>
        </w:rPr>
      </w:pPr>
      <w:hyperlink w:anchor="_Toc132719395" w:history="1">
        <w:r w:rsidR="008E3291" w:rsidRPr="005D559F">
          <w:rPr>
            <w:rStyle w:val="Hyperlink"/>
            <w:noProof/>
          </w:rPr>
          <w:t>Teacher notes</w:t>
        </w:r>
        <w:r w:rsidR="008E3291">
          <w:rPr>
            <w:noProof/>
            <w:webHidden/>
          </w:rPr>
          <w:tab/>
        </w:r>
        <w:r w:rsidR="008E3291">
          <w:rPr>
            <w:noProof/>
            <w:webHidden/>
          </w:rPr>
          <w:fldChar w:fldCharType="begin"/>
        </w:r>
        <w:r w:rsidR="008E3291">
          <w:rPr>
            <w:noProof/>
            <w:webHidden/>
          </w:rPr>
          <w:instrText xml:space="preserve"> PAGEREF _Toc132719395 \h </w:instrText>
        </w:r>
        <w:r w:rsidR="008E3291">
          <w:rPr>
            <w:noProof/>
            <w:webHidden/>
          </w:rPr>
        </w:r>
        <w:r w:rsidR="008E3291">
          <w:rPr>
            <w:noProof/>
            <w:webHidden/>
          </w:rPr>
          <w:fldChar w:fldCharType="separate"/>
        </w:r>
        <w:r w:rsidR="008E3291">
          <w:rPr>
            <w:noProof/>
            <w:webHidden/>
          </w:rPr>
          <w:t>4</w:t>
        </w:r>
        <w:r w:rsidR="008E3291">
          <w:rPr>
            <w:noProof/>
            <w:webHidden/>
          </w:rPr>
          <w:fldChar w:fldCharType="end"/>
        </w:r>
      </w:hyperlink>
    </w:p>
    <w:p w14:paraId="39446029" w14:textId="254AC4EC" w:rsidR="008E3291" w:rsidRDefault="00000000">
      <w:pPr>
        <w:pStyle w:val="TOC3"/>
        <w:tabs>
          <w:tab w:val="right" w:leader="dot" w:pos="14562"/>
        </w:tabs>
        <w:rPr>
          <w:rFonts w:asciiTheme="minorHAnsi" w:eastAsiaTheme="minorEastAsia" w:hAnsiTheme="minorHAnsi" w:cstheme="minorBidi"/>
          <w:noProof/>
          <w:sz w:val="22"/>
          <w:szCs w:val="22"/>
          <w:lang w:eastAsia="en-AU"/>
        </w:rPr>
      </w:pPr>
      <w:hyperlink w:anchor="_Toc132719396" w:history="1">
        <w:r w:rsidR="008E3291" w:rsidRPr="005D559F">
          <w:rPr>
            <w:rStyle w:val="Hyperlink"/>
            <w:noProof/>
          </w:rPr>
          <w:t>Outcomes and content – Component A</w:t>
        </w:r>
        <w:r w:rsidR="008E3291">
          <w:rPr>
            <w:noProof/>
            <w:webHidden/>
          </w:rPr>
          <w:tab/>
        </w:r>
        <w:r w:rsidR="008E3291">
          <w:rPr>
            <w:noProof/>
            <w:webHidden/>
          </w:rPr>
          <w:fldChar w:fldCharType="begin"/>
        </w:r>
        <w:r w:rsidR="008E3291">
          <w:rPr>
            <w:noProof/>
            <w:webHidden/>
          </w:rPr>
          <w:instrText xml:space="preserve"> PAGEREF _Toc132719396 \h </w:instrText>
        </w:r>
        <w:r w:rsidR="008E3291">
          <w:rPr>
            <w:noProof/>
            <w:webHidden/>
          </w:rPr>
        </w:r>
        <w:r w:rsidR="008E3291">
          <w:rPr>
            <w:noProof/>
            <w:webHidden/>
          </w:rPr>
          <w:fldChar w:fldCharType="separate"/>
        </w:r>
        <w:r w:rsidR="008E3291">
          <w:rPr>
            <w:noProof/>
            <w:webHidden/>
          </w:rPr>
          <w:t>6</w:t>
        </w:r>
        <w:r w:rsidR="008E3291">
          <w:rPr>
            <w:noProof/>
            <w:webHidden/>
          </w:rPr>
          <w:fldChar w:fldCharType="end"/>
        </w:r>
      </w:hyperlink>
    </w:p>
    <w:p w14:paraId="0F29D8F8" w14:textId="56DA55EE" w:rsidR="008E3291" w:rsidRDefault="00000000">
      <w:pPr>
        <w:pStyle w:val="TOC3"/>
        <w:tabs>
          <w:tab w:val="right" w:leader="dot" w:pos="14562"/>
        </w:tabs>
        <w:rPr>
          <w:rFonts w:asciiTheme="minorHAnsi" w:eastAsiaTheme="minorEastAsia" w:hAnsiTheme="minorHAnsi" w:cstheme="minorBidi"/>
          <w:noProof/>
          <w:sz w:val="22"/>
          <w:szCs w:val="22"/>
          <w:lang w:eastAsia="en-AU"/>
        </w:rPr>
      </w:pPr>
      <w:hyperlink w:anchor="_Toc132719397" w:history="1">
        <w:r w:rsidR="008E3291" w:rsidRPr="005D559F">
          <w:rPr>
            <w:rStyle w:val="Hyperlink"/>
            <w:noProof/>
          </w:rPr>
          <w:t>Outcomes and content – Component B</w:t>
        </w:r>
        <w:r w:rsidR="008E3291">
          <w:rPr>
            <w:noProof/>
            <w:webHidden/>
          </w:rPr>
          <w:tab/>
        </w:r>
        <w:r w:rsidR="008E3291">
          <w:rPr>
            <w:noProof/>
            <w:webHidden/>
          </w:rPr>
          <w:fldChar w:fldCharType="begin"/>
        </w:r>
        <w:r w:rsidR="008E3291">
          <w:rPr>
            <w:noProof/>
            <w:webHidden/>
          </w:rPr>
          <w:instrText xml:space="preserve"> PAGEREF _Toc132719397 \h </w:instrText>
        </w:r>
        <w:r w:rsidR="008E3291">
          <w:rPr>
            <w:noProof/>
            <w:webHidden/>
          </w:rPr>
        </w:r>
        <w:r w:rsidR="008E3291">
          <w:rPr>
            <w:noProof/>
            <w:webHidden/>
          </w:rPr>
          <w:fldChar w:fldCharType="separate"/>
        </w:r>
        <w:r w:rsidR="008E3291">
          <w:rPr>
            <w:noProof/>
            <w:webHidden/>
          </w:rPr>
          <w:t>7</w:t>
        </w:r>
        <w:r w:rsidR="008E3291">
          <w:rPr>
            <w:noProof/>
            <w:webHidden/>
          </w:rPr>
          <w:fldChar w:fldCharType="end"/>
        </w:r>
      </w:hyperlink>
    </w:p>
    <w:p w14:paraId="53754DED" w14:textId="04489480" w:rsidR="008E3291" w:rsidRDefault="00000000">
      <w:pPr>
        <w:pStyle w:val="TOC2"/>
        <w:rPr>
          <w:rFonts w:asciiTheme="minorHAnsi" w:eastAsiaTheme="minorEastAsia" w:hAnsiTheme="minorHAnsi" w:cstheme="minorBidi"/>
          <w:sz w:val="22"/>
          <w:szCs w:val="22"/>
          <w:lang w:eastAsia="en-AU"/>
        </w:rPr>
      </w:pPr>
      <w:hyperlink w:anchor="_Toc132719398" w:history="1">
        <w:r w:rsidR="008E3291" w:rsidRPr="005D559F">
          <w:rPr>
            <w:rStyle w:val="Hyperlink"/>
          </w:rPr>
          <w:t>Week 1</w:t>
        </w:r>
        <w:r w:rsidR="008E3291">
          <w:rPr>
            <w:webHidden/>
          </w:rPr>
          <w:tab/>
        </w:r>
        <w:r w:rsidR="008E3291">
          <w:rPr>
            <w:webHidden/>
          </w:rPr>
          <w:fldChar w:fldCharType="begin"/>
        </w:r>
        <w:r w:rsidR="008E3291">
          <w:rPr>
            <w:webHidden/>
          </w:rPr>
          <w:instrText xml:space="preserve"> PAGEREF _Toc132719398 \h </w:instrText>
        </w:r>
        <w:r w:rsidR="008E3291">
          <w:rPr>
            <w:webHidden/>
          </w:rPr>
        </w:r>
        <w:r w:rsidR="008E3291">
          <w:rPr>
            <w:webHidden/>
          </w:rPr>
          <w:fldChar w:fldCharType="separate"/>
        </w:r>
        <w:r w:rsidR="008E3291">
          <w:rPr>
            <w:webHidden/>
          </w:rPr>
          <w:t>10</w:t>
        </w:r>
        <w:r w:rsidR="008E3291">
          <w:rPr>
            <w:webHidden/>
          </w:rPr>
          <w:fldChar w:fldCharType="end"/>
        </w:r>
      </w:hyperlink>
    </w:p>
    <w:p w14:paraId="563B60E7" w14:textId="5C1366F2" w:rsidR="008E3291" w:rsidRDefault="00000000">
      <w:pPr>
        <w:pStyle w:val="TOC3"/>
        <w:tabs>
          <w:tab w:val="right" w:leader="dot" w:pos="14562"/>
        </w:tabs>
        <w:rPr>
          <w:rFonts w:asciiTheme="minorHAnsi" w:eastAsiaTheme="minorEastAsia" w:hAnsiTheme="minorHAnsi" w:cstheme="minorBidi"/>
          <w:noProof/>
          <w:sz w:val="22"/>
          <w:szCs w:val="22"/>
          <w:lang w:eastAsia="en-AU"/>
        </w:rPr>
      </w:pPr>
      <w:hyperlink w:anchor="_Toc132719399" w:history="1">
        <w:r w:rsidR="008E3291" w:rsidRPr="005D559F">
          <w:rPr>
            <w:rStyle w:val="Hyperlink"/>
            <w:noProof/>
          </w:rPr>
          <w:t>Component A teaching and learning</w:t>
        </w:r>
        <w:r w:rsidR="008E3291">
          <w:rPr>
            <w:noProof/>
            <w:webHidden/>
          </w:rPr>
          <w:tab/>
        </w:r>
        <w:r w:rsidR="008E3291">
          <w:rPr>
            <w:noProof/>
            <w:webHidden/>
          </w:rPr>
          <w:fldChar w:fldCharType="begin"/>
        </w:r>
        <w:r w:rsidR="008E3291">
          <w:rPr>
            <w:noProof/>
            <w:webHidden/>
          </w:rPr>
          <w:instrText xml:space="preserve"> PAGEREF _Toc132719399 \h </w:instrText>
        </w:r>
        <w:r w:rsidR="008E3291">
          <w:rPr>
            <w:noProof/>
            <w:webHidden/>
          </w:rPr>
        </w:r>
        <w:r w:rsidR="008E3291">
          <w:rPr>
            <w:noProof/>
            <w:webHidden/>
          </w:rPr>
          <w:fldChar w:fldCharType="separate"/>
        </w:r>
        <w:r w:rsidR="008E3291">
          <w:rPr>
            <w:noProof/>
            <w:webHidden/>
          </w:rPr>
          <w:t>10</w:t>
        </w:r>
        <w:r w:rsidR="008E3291">
          <w:rPr>
            <w:noProof/>
            <w:webHidden/>
          </w:rPr>
          <w:fldChar w:fldCharType="end"/>
        </w:r>
      </w:hyperlink>
    </w:p>
    <w:p w14:paraId="3F0155A9" w14:textId="605B7839" w:rsidR="008E3291" w:rsidRDefault="00000000">
      <w:pPr>
        <w:pStyle w:val="TOC3"/>
        <w:tabs>
          <w:tab w:val="right" w:leader="dot" w:pos="14562"/>
        </w:tabs>
        <w:rPr>
          <w:rFonts w:asciiTheme="minorHAnsi" w:eastAsiaTheme="minorEastAsia" w:hAnsiTheme="minorHAnsi" w:cstheme="minorBidi"/>
          <w:noProof/>
          <w:sz w:val="22"/>
          <w:szCs w:val="22"/>
          <w:lang w:eastAsia="en-AU"/>
        </w:rPr>
      </w:pPr>
      <w:hyperlink w:anchor="_Toc132719400" w:history="1">
        <w:r w:rsidR="008E3291" w:rsidRPr="005D559F">
          <w:rPr>
            <w:rStyle w:val="Hyperlink"/>
            <w:noProof/>
          </w:rPr>
          <w:t>Component B teaching and learning</w:t>
        </w:r>
        <w:r w:rsidR="008E3291">
          <w:rPr>
            <w:noProof/>
            <w:webHidden/>
          </w:rPr>
          <w:tab/>
        </w:r>
        <w:r w:rsidR="008E3291">
          <w:rPr>
            <w:noProof/>
            <w:webHidden/>
          </w:rPr>
          <w:fldChar w:fldCharType="begin"/>
        </w:r>
        <w:r w:rsidR="008E3291">
          <w:rPr>
            <w:noProof/>
            <w:webHidden/>
          </w:rPr>
          <w:instrText xml:space="preserve"> PAGEREF _Toc132719400 \h </w:instrText>
        </w:r>
        <w:r w:rsidR="008E3291">
          <w:rPr>
            <w:noProof/>
            <w:webHidden/>
          </w:rPr>
        </w:r>
        <w:r w:rsidR="008E3291">
          <w:rPr>
            <w:noProof/>
            <w:webHidden/>
          </w:rPr>
          <w:fldChar w:fldCharType="separate"/>
        </w:r>
        <w:r w:rsidR="008E3291">
          <w:rPr>
            <w:noProof/>
            <w:webHidden/>
          </w:rPr>
          <w:t>11</w:t>
        </w:r>
        <w:r w:rsidR="008E3291">
          <w:rPr>
            <w:noProof/>
            <w:webHidden/>
          </w:rPr>
          <w:fldChar w:fldCharType="end"/>
        </w:r>
      </w:hyperlink>
    </w:p>
    <w:p w14:paraId="314002C5" w14:textId="40E99226" w:rsidR="008E3291" w:rsidRDefault="00000000">
      <w:pPr>
        <w:pStyle w:val="TOC3"/>
        <w:tabs>
          <w:tab w:val="right" w:leader="dot" w:pos="14562"/>
        </w:tabs>
        <w:rPr>
          <w:rFonts w:asciiTheme="minorHAnsi" w:eastAsiaTheme="minorEastAsia" w:hAnsiTheme="minorHAnsi" w:cstheme="minorBidi"/>
          <w:noProof/>
          <w:sz w:val="22"/>
          <w:szCs w:val="22"/>
          <w:lang w:eastAsia="en-AU"/>
        </w:rPr>
      </w:pPr>
      <w:hyperlink w:anchor="_Toc132719401" w:history="1">
        <w:r w:rsidR="008E3291" w:rsidRPr="005D559F">
          <w:rPr>
            <w:rStyle w:val="Hyperlink"/>
            <w:noProof/>
          </w:rPr>
          <w:t>Lesson 1: Understanding character</w:t>
        </w:r>
        <w:r w:rsidR="008E3291">
          <w:rPr>
            <w:noProof/>
            <w:webHidden/>
          </w:rPr>
          <w:tab/>
        </w:r>
        <w:r w:rsidR="008E3291">
          <w:rPr>
            <w:noProof/>
            <w:webHidden/>
          </w:rPr>
          <w:fldChar w:fldCharType="begin"/>
        </w:r>
        <w:r w:rsidR="008E3291">
          <w:rPr>
            <w:noProof/>
            <w:webHidden/>
          </w:rPr>
          <w:instrText xml:space="preserve"> PAGEREF _Toc132719401 \h </w:instrText>
        </w:r>
        <w:r w:rsidR="008E3291">
          <w:rPr>
            <w:noProof/>
            <w:webHidden/>
          </w:rPr>
        </w:r>
        <w:r w:rsidR="008E3291">
          <w:rPr>
            <w:noProof/>
            <w:webHidden/>
          </w:rPr>
          <w:fldChar w:fldCharType="separate"/>
        </w:r>
        <w:r w:rsidR="008E3291">
          <w:rPr>
            <w:noProof/>
            <w:webHidden/>
          </w:rPr>
          <w:t>12</w:t>
        </w:r>
        <w:r w:rsidR="008E3291">
          <w:rPr>
            <w:noProof/>
            <w:webHidden/>
          </w:rPr>
          <w:fldChar w:fldCharType="end"/>
        </w:r>
      </w:hyperlink>
    </w:p>
    <w:p w14:paraId="7FB71941" w14:textId="34400C1A" w:rsidR="008E3291" w:rsidRDefault="00000000">
      <w:pPr>
        <w:pStyle w:val="TOC3"/>
        <w:tabs>
          <w:tab w:val="right" w:leader="dot" w:pos="14562"/>
        </w:tabs>
        <w:rPr>
          <w:rFonts w:asciiTheme="minorHAnsi" w:eastAsiaTheme="minorEastAsia" w:hAnsiTheme="minorHAnsi" w:cstheme="minorBidi"/>
          <w:noProof/>
          <w:sz w:val="22"/>
          <w:szCs w:val="22"/>
          <w:lang w:eastAsia="en-AU"/>
        </w:rPr>
      </w:pPr>
      <w:hyperlink w:anchor="_Toc132719402" w:history="1">
        <w:r w:rsidR="008E3291" w:rsidRPr="005D559F">
          <w:rPr>
            <w:rStyle w:val="Hyperlink"/>
            <w:noProof/>
          </w:rPr>
          <w:t>Lesson 2: Exploring Three’s character</w:t>
        </w:r>
        <w:r w:rsidR="008E3291">
          <w:rPr>
            <w:noProof/>
            <w:webHidden/>
          </w:rPr>
          <w:tab/>
        </w:r>
        <w:r w:rsidR="008E3291">
          <w:rPr>
            <w:noProof/>
            <w:webHidden/>
          </w:rPr>
          <w:fldChar w:fldCharType="begin"/>
        </w:r>
        <w:r w:rsidR="008E3291">
          <w:rPr>
            <w:noProof/>
            <w:webHidden/>
          </w:rPr>
          <w:instrText xml:space="preserve"> PAGEREF _Toc132719402 \h </w:instrText>
        </w:r>
        <w:r w:rsidR="008E3291">
          <w:rPr>
            <w:noProof/>
            <w:webHidden/>
          </w:rPr>
        </w:r>
        <w:r w:rsidR="008E3291">
          <w:rPr>
            <w:noProof/>
            <w:webHidden/>
          </w:rPr>
          <w:fldChar w:fldCharType="separate"/>
        </w:r>
        <w:r w:rsidR="008E3291">
          <w:rPr>
            <w:noProof/>
            <w:webHidden/>
          </w:rPr>
          <w:t>15</w:t>
        </w:r>
        <w:r w:rsidR="008E3291">
          <w:rPr>
            <w:noProof/>
            <w:webHidden/>
          </w:rPr>
          <w:fldChar w:fldCharType="end"/>
        </w:r>
      </w:hyperlink>
    </w:p>
    <w:p w14:paraId="2E50BCB7" w14:textId="5EFDE780" w:rsidR="008E3291" w:rsidRDefault="00000000">
      <w:pPr>
        <w:pStyle w:val="TOC3"/>
        <w:tabs>
          <w:tab w:val="right" w:leader="dot" w:pos="14562"/>
        </w:tabs>
        <w:rPr>
          <w:rFonts w:asciiTheme="minorHAnsi" w:eastAsiaTheme="minorEastAsia" w:hAnsiTheme="minorHAnsi" w:cstheme="minorBidi"/>
          <w:noProof/>
          <w:sz w:val="22"/>
          <w:szCs w:val="22"/>
          <w:lang w:eastAsia="en-AU"/>
        </w:rPr>
      </w:pPr>
      <w:hyperlink w:anchor="_Toc132719403" w:history="1">
        <w:r w:rsidR="008E3291" w:rsidRPr="005D559F">
          <w:rPr>
            <w:rStyle w:val="Hyperlink"/>
            <w:noProof/>
          </w:rPr>
          <w:t>Lesson 3: Exploring Fern’s character</w:t>
        </w:r>
        <w:r w:rsidR="008E3291">
          <w:rPr>
            <w:noProof/>
            <w:webHidden/>
          </w:rPr>
          <w:tab/>
        </w:r>
        <w:r w:rsidR="008E3291">
          <w:rPr>
            <w:noProof/>
            <w:webHidden/>
          </w:rPr>
          <w:fldChar w:fldCharType="begin"/>
        </w:r>
        <w:r w:rsidR="008E3291">
          <w:rPr>
            <w:noProof/>
            <w:webHidden/>
          </w:rPr>
          <w:instrText xml:space="preserve"> PAGEREF _Toc132719403 \h </w:instrText>
        </w:r>
        <w:r w:rsidR="008E3291">
          <w:rPr>
            <w:noProof/>
            <w:webHidden/>
          </w:rPr>
        </w:r>
        <w:r w:rsidR="008E3291">
          <w:rPr>
            <w:noProof/>
            <w:webHidden/>
          </w:rPr>
          <w:fldChar w:fldCharType="separate"/>
        </w:r>
        <w:r w:rsidR="008E3291">
          <w:rPr>
            <w:noProof/>
            <w:webHidden/>
          </w:rPr>
          <w:t>17</w:t>
        </w:r>
        <w:r w:rsidR="008E3291">
          <w:rPr>
            <w:noProof/>
            <w:webHidden/>
          </w:rPr>
          <w:fldChar w:fldCharType="end"/>
        </w:r>
      </w:hyperlink>
    </w:p>
    <w:p w14:paraId="6A6473BF" w14:textId="402AB0B6" w:rsidR="008E3291" w:rsidRDefault="00000000">
      <w:pPr>
        <w:pStyle w:val="TOC3"/>
        <w:tabs>
          <w:tab w:val="right" w:leader="dot" w:pos="14562"/>
        </w:tabs>
        <w:rPr>
          <w:rFonts w:asciiTheme="minorHAnsi" w:eastAsiaTheme="minorEastAsia" w:hAnsiTheme="minorHAnsi" w:cstheme="minorBidi"/>
          <w:noProof/>
          <w:sz w:val="22"/>
          <w:szCs w:val="22"/>
          <w:lang w:eastAsia="en-AU"/>
        </w:rPr>
      </w:pPr>
      <w:hyperlink w:anchor="_Toc132719404" w:history="1">
        <w:r w:rsidR="008E3291" w:rsidRPr="005D559F">
          <w:rPr>
            <w:rStyle w:val="Hyperlink"/>
            <w:noProof/>
          </w:rPr>
          <w:t>Lesson 4: Using adjectives and adverbs to describe characters</w:t>
        </w:r>
        <w:r w:rsidR="008E3291">
          <w:rPr>
            <w:noProof/>
            <w:webHidden/>
          </w:rPr>
          <w:tab/>
        </w:r>
        <w:r w:rsidR="008E3291">
          <w:rPr>
            <w:noProof/>
            <w:webHidden/>
          </w:rPr>
          <w:fldChar w:fldCharType="begin"/>
        </w:r>
        <w:r w:rsidR="008E3291">
          <w:rPr>
            <w:noProof/>
            <w:webHidden/>
          </w:rPr>
          <w:instrText xml:space="preserve"> PAGEREF _Toc132719404 \h </w:instrText>
        </w:r>
        <w:r w:rsidR="008E3291">
          <w:rPr>
            <w:noProof/>
            <w:webHidden/>
          </w:rPr>
        </w:r>
        <w:r w:rsidR="008E3291">
          <w:rPr>
            <w:noProof/>
            <w:webHidden/>
          </w:rPr>
          <w:fldChar w:fldCharType="separate"/>
        </w:r>
        <w:r w:rsidR="008E3291">
          <w:rPr>
            <w:noProof/>
            <w:webHidden/>
          </w:rPr>
          <w:t>20</w:t>
        </w:r>
        <w:r w:rsidR="008E3291">
          <w:rPr>
            <w:noProof/>
            <w:webHidden/>
          </w:rPr>
          <w:fldChar w:fldCharType="end"/>
        </w:r>
      </w:hyperlink>
    </w:p>
    <w:p w14:paraId="2AB95A3A" w14:textId="5664BFC2" w:rsidR="008E3291" w:rsidRDefault="00000000">
      <w:pPr>
        <w:pStyle w:val="TOC3"/>
        <w:tabs>
          <w:tab w:val="right" w:leader="dot" w:pos="14562"/>
        </w:tabs>
        <w:rPr>
          <w:rFonts w:asciiTheme="minorHAnsi" w:eastAsiaTheme="minorEastAsia" w:hAnsiTheme="minorHAnsi" w:cstheme="minorBidi"/>
          <w:noProof/>
          <w:sz w:val="22"/>
          <w:szCs w:val="22"/>
          <w:lang w:eastAsia="en-AU"/>
        </w:rPr>
      </w:pPr>
      <w:hyperlink w:anchor="_Toc132719405" w:history="1">
        <w:r w:rsidR="008E3291" w:rsidRPr="005D559F">
          <w:rPr>
            <w:rStyle w:val="Hyperlink"/>
            <w:noProof/>
          </w:rPr>
          <w:t>Lesson 5: Making text-to-self connections</w:t>
        </w:r>
        <w:r w:rsidR="008E3291">
          <w:rPr>
            <w:noProof/>
            <w:webHidden/>
          </w:rPr>
          <w:tab/>
        </w:r>
        <w:r w:rsidR="008E3291">
          <w:rPr>
            <w:noProof/>
            <w:webHidden/>
          </w:rPr>
          <w:fldChar w:fldCharType="begin"/>
        </w:r>
        <w:r w:rsidR="008E3291">
          <w:rPr>
            <w:noProof/>
            <w:webHidden/>
          </w:rPr>
          <w:instrText xml:space="preserve"> PAGEREF _Toc132719405 \h </w:instrText>
        </w:r>
        <w:r w:rsidR="008E3291">
          <w:rPr>
            <w:noProof/>
            <w:webHidden/>
          </w:rPr>
        </w:r>
        <w:r w:rsidR="008E3291">
          <w:rPr>
            <w:noProof/>
            <w:webHidden/>
          </w:rPr>
          <w:fldChar w:fldCharType="separate"/>
        </w:r>
        <w:r w:rsidR="008E3291">
          <w:rPr>
            <w:noProof/>
            <w:webHidden/>
          </w:rPr>
          <w:t>22</w:t>
        </w:r>
        <w:r w:rsidR="008E3291">
          <w:rPr>
            <w:noProof/>
            <w:webHidden/>
          </w:rPr>
          <w:fldChar w:fldCharType="end"/>
        </w:r>
      </w:hyperlink>
    </w:p>
    <w:p w14:paraId="23C735DE" w14:textId="0760D02C" w:rsidR="008E3291" w:rsidRDefault="00000000">
      <w:pPr>
        <w:pStyle w:val="TOC2"/>
        <w:rPr>
          <w:rFonts w:asciiTheme="minorHAnsi" w:eastAsiaTheme="minorEastAsia" w:hAnsiTheme="minorHAnsi" w:cstheme="minorBidi"/>
          <w:sz w:val="22"/>
          <w:szCs w:val="22"/>
          <w:lang w:eastAsia="en-AU"/>
        </w:rPr>
      </w:pPr>
      <w:hyperlink w:anchor="_Toc132719406" w:history="1">
        <w:r w:rsidR="008E3291" w:rsidRPr="005D559F">
          <w:rPr>
            <w:rStyle w:val="Hyperlink"/>
          </w:rPr>
          <w:t>Week 2</w:t>
        </w:r>
        <w:r w:rsidR="008E3291">
          <w:rPr>
            <w:webHidden/>
          </w:rPr>
          <w:tab/>
        </w:r>
        <w:r w:rsidR="008E3291">
          <w:rPr>
            <w:webHidden/>
          </w:rPr>
          <w:fldChar w:fldCharType="begin"/>
        </w:r>
        <w:r w:rsidR="008E3291">
          <w:rPr>
            <w:webHidden/>
          </w:rPr>
          <w:instrText xml:space="preserve"> PAGEREF _Toc132719406 \h </w:instrText>
        </w:r>
        <w:r w:rsidR="008E3291">
          <w:rPr>
            <w:webHidden/>
          </w:rPr>
        </w:r>
        <w:r w:rsidR="008E3291">
          <w:rPr>
            <w:webHidden/>
          </w:rPr>
          <w:fldChar w:fldCharType="separate"/>
        </w:r>
        <w:r w:rsidR="008E3291">
          <w:rPr>
            <w:webHidden/>
          </w:rPr>
          <w:t>24</w:t>
        </w:r>
        <w:r w:rsidR="008E3291">
          <w:rPr>
            <w:webHidden/>
          </w:rPr>
          <w:fldChar w:fldCharType="end"/>
        </w:r>
      </w:hyperlink>
    </w:p>
    <w:p w14:paraId="2C6A5479" w14:textId="3894553F" w:rsidR="008E3291" w:rsidRDefault="00000000">
      <w:pPr>
        <w:pStyle w:val="TOC3"/>
        <w:tabs>
          <w:tab w:val="right" w:leader="dot" w:pos="14562"/>
        </w:tabs>
        <w:rPr>
          <w:rFonts w:asciiTheme="minorHAnsi" w:eastAsiaTheme="minorEastAsia" w:hAnsiTheme="minorHAnsi" w:cstheme="minorBidi"/>
          <w:noProof/>
          <w:sz w:val="22"/>
          <w:szCs w:val="22"/>
          <w:lang w:eastAsia="en-AU"/>
        </w:rPr>
      </w:pPr>
      <w:hyperlink w:anchor="_Toc132719407" w:history="1">
        <w:r w:rsidR="008E3291" w:rsidRPr="005D559F">
          <w:rPr>
            <w:rStyle w:val="Hyperlink"/>
            <w:noProof/>
          </w:rPr>
          <w:t>Component A teaching and learning</w:t>
        </w:r>
        <w:r w:rsidR="008E3291">
          <w:rPr>
            <w:noProof/>
            <w:webHidden/>
          </w:rPr>
          <w:tab/>
        </w:r>
        <w:r w:rsidR="008E3291">
          <w:rPr>
            <w:noProof/>
            <w:webHidden/>
          </w:rPr>
          <w:fldChar w:fldCharType="begin"/>
        </w:r>
        <w:r w:rsidR="008E3291">
          <w:rPr>
            <w:noProof/>
            <w:webHidden/>
          </w:rPr>
          <w:instrText xml:space="preserve"> PAGEREF _Toc132719407 \h </w:instrText>
        </w:r>
        <w:r w:rsidR="008E3291">
          <w:rPr>
            <w:noProof/>
            <w:webHidden/>
          </w:rPr>
        </w:r>
        <w:r w:rsidR="008E3291">
          <w:rPr>
            <w:noProof/>
            <w:webHidden/>
          </w:rPr>
          <w:fldChar w:fldCharType="separate"/>
        </w:r>
        <w:r w:rsidR="008E3291">
          <w:rPr>
            <w:noProof/>
            <w:webHidden/>
          </w:rPr>
          <w:t>24</w:t>
        </w:r>
        <w:r w:rsidR="008E3291">
          <w:rPr>
            <w:noProof/>
            <w:webHidden/>
          </w:rPr>
          <w:fldChar w:fldCharType="end"/>
        </w:r>
      </w:hyperlink>
    </w:p>
    <w:p w14:paraId="06378319" w14:textId="7A691476" w:rsidR="008E3291" w:rsidRDefault="00000000">
      <w:pPr>
        <w:pStyle w:val="TOC3"/>
        <w:tabs>
          <w:tab w:val="right" w:leader="dot" w:pos="14562"/>
        </w:tabs>
        <w:rPr>
          <w:rFonts w:asciiTheme="minorHAnsi" w:eastAsiaTheme="minorEastAsia" w:hAnsiTheme="minorHAnsi" w:cstheme="minorBidi"/>
          <w:noProof/>
          <w:sz w:val="22"/>
          <w:szCs w:val="22"/>
          <w:lang w:eastAsia="en-AU"/>
        </w:rPr>
      </w:pPr>
      <w:hyperlink w:anchor="_Toc132719408" w:history="1">
        <w:r w:rsidR="008E3291" w:rsidRPr="005D559F">
          <w:rPr>
            <w:rStyle w:val="Hyperlink"/>
            <w:noProof/>
          </w:rPr>
          <w:t>Component B teaching and learning</w:t>
        </w:r>
        <w:r w:rsidR="008E3291">
          <w:rPr>
            <w:noProof/>
            <w:webHidden/>
          </w:rPr>
          <w:tab/>
        </w:r>
        <w:r w:rsidR="008E3291">
          <w:rPr>
            <w:noProof/>
            <w:webHidden/>
          </w:rPr>
          <w:fldChar w:fldCharType="begin"/>
        </w:r>
        <w:r w:rsidR="008E3291">
          <w:rPr>
            <w:noProof/>
            <w:webHidden/>
          </w:rPr>
          <w:instrText xml:space="preserve"> PAGEREF _Toc132719408 \h </w:instrText>
        </w:r>
        <w:r w:rsidR="008E3291">
          <w:rPr>
            <w:noProof/>
            <w:webHidden/>
          </w:rPr>
        </w:r>
        <w:r w:rsidR="008E3291">
          <w:rPr>
            <w:noProof/>
            <w:webHidden/>
          </w:rPr>
          <w:fldChar w:fldCharType="separate"/>
        </w:r>
        <w:r w:rsidR="008E3291">
          <w:rPr>
            <w:noProof/>
            <w:webHidden/>
          </w:rPr>
          <w:t>25</w:t>
        </w:r>
        <w:r w:rsidR="008E3291">
          <w:rPr>
            <w:noProof/>
            <w:webHidden/>
          </w:rPr>
          <w:fldChar w:fldCharType="end"/>
        </w:r>
      </w:hyperlink>
    </w:p>
    <w:p w14:paraId="1AAD0118" w14:textId="51FD0D90" w:rsidR="008E3291" w:rsidRDefault="00000000">
      <w:pPr>
        <w:pStyle w:val="TOC3"/>
        <w:tabs>
          <w:tab w:val="right" w:leader="dot" w:pos="14562"/>
        </w:tabs>
        <w:rPr>
          <w:rFonts w:asciiTheme="minorHAnsi" w:eastAsiaTheme="minorEastAsia" w:hAnsiTheme="minorHAnsi" w:cstheme="minorBidi"/>
          <w:noProof/>
          <w:sz w:val="22"/>
          <w:szCs w:val="22"/>
          <w:lang w:eastAsia="en-AU"/>
        </w:rPr>
      </w:pPr>
      <w:hyperlink w:anchor="_Toc132719409" w:history="1">
        <w:r w:rsidR="008E3291" w:rsidRPr="005D559F">
          <w:rPr>
            <w:rStyle w:val="Hyperlink"/>
            <w:noProof/>
          </w:rPr>
          <w:t>Lesson 6: Developing character descriptions using noun groups</w:t>
        </w:r>
        <w:r w:rsidR="008E3291">
          <w:rPr>
            <w:noProof/>
            <w:webHidden/>
          </w:rPr>
          <w:tab/>
        </w:r>
        <w:r w:rsidR="008E3291">
          <w:rPr>
            <w:noProof/>
            <w:webHidden/>
          </w:rPr>
          <w:fldChar w:fldCharType="begin"/>
        </w:r>
        <w:r w:rsidR="008E3291">
          <w:rPr>
            <w:noProof/>
            <w:webHidden/>
          </w:rPr>
          <w:instrText xml:space="preserve"> PAGEREF _Toc132719409 \h </w:instrText>
        </w:r>
        <w:r w:rsidR="008E3291">
          <w:rPr>
            <w:noProof/>
            <w:webHidden/>
          </w:rPr>
        </w:r>
        <w:r w:rsidR="008E3291">
          <w:rPr>
            <w:noProof/>
            <w:webHidden/>
          </w:rPr>
          <w:fldChar w:fldCharType="separate"/>
        </w:r>
        <w:r w:rsidR="008E3291">
          <w:rPr>
            <w:noProof/>
            <w:webHidden/>
          </w:rPr>
          <w:t>26</w:t>
        </w:r>
        <w:r w:rsidR="008E3291">
          <w:rPr>
            <w:noProof/>
            <w:webHidden/>
          </w:rPr>
          <w:fldChar w:fldCharType="end"/>
        </w:r>
      </w:hyperlink>
    </w:p>
    <w:p w14:paraId="7A0FB33B" w14:textId="1BEF74E8" w:rsidR="008E3291" w:rsidRDefault="00000000">
      <w:pPr>
        <w:pStyle w:val="TOC3"/>
        <w:tabs>
          <w:tab w:val="right" w:leader="dot" w:pos="14562"/>
        </w:tabs>
        <w:rPr>
          <w:rFonts w:asciiTheme="minorHAnsi" w:eastAsiaTheme="minorEastAsia" w:hAnsiTheme="minorHAnsi" w:cstheme="minorBidi"/>
          <w:noProof/>
          <w:sz w:val="22"/>
          <w:szCs w:val="22"/>
          <w:lang w:eastAsia="en-AU"/>
        </w:rPr>
      </w:pPr>
      <w:hyperlink w:anchor="_Toc132719410" w:history="1">
        <w:r w:rsidR="008E3291" w:rsidRPr="005D559F">
          <w:rPr>
            <w:rStyle w:val="Hyperlink"/>
            <w:noProof/>
          </w:rPr>
          <w:t>Lesson 7: Developing character descriptions with verbs and adverbs</w:t>
        </w:r>
        <w:r w:rsidR="008E3291">
          <w:rPr>
            <w:noProof/>
            <w:webHidden/>
          </w:rPr>
          <w:tab/>
        </w:r>
        <w:r w:rsidR="008E3291">
          <w:rPr>
            <w:noProof/>
            <w:webHidden/>
          </w:rPr>
          <w:fldChar w:fldCharType="begin"/>
        </w:r>
        <w:r w:rsidR="008E3291">
          <w:rPr>
            <w:noProof/>
            <w:webHidden/>
          </w:rPr>
          <w:instrText xml:space="preserve"> PAGEREF _Toc132719410 \h </w:instrText>
        </w:r>
        <w:r w:rsidR="008E3291">
          <w:rPr>
            <w:noProof/>
            <w:webHidden/>
          </w:rPr>
        </w:r>
        <w:r w:rsidR="008E3291">
          <w:rPr>
            <w:noProof/>
            <w:webHidden/>
          </w:rPr>
          <w:fldChar w:fldCharType="separate"/>
        </w:r>
        <w:r w:rsidR="008E3291">
          <w:rPr>
            <w:noProof/>
            <w:webHidden/>
          </w:rPr>
          <w:t>28</w:t>
        </w:r>
        <w:r w:rsidR="008E3291">
          <w:rPr>
            <w:noProof/>
            <w:webHidden/>
          </w:rPr>
          <w:fldChar w:fldCharType="end"/>
        </w:r>
      </w:hyperlink>
    </w:p>
    <w:p w14:paraId="475BE382" w14:textId="36F63C12" w:rsidR="008E3291" w:rsidRDefault="00000000">
      <w:pPr>
        <w:pStyle w:val="TOC3"/>
        <w:tabs>
          <w:tab w:val="right" w:leader="dot" w:pos="14562"/>
        </w:tabs>
        <w:rPr>
          <w:rFonts w:asciiTheme="minorHAnsi" w:eastAsiaTheme="minorEastAsia" w:hAnsiTheme="minorHAnsi" w:cstheme="minorBidi"/>
          <w:noProof/>
          <w:sz w:val="22"/>
          <w:szCs w:val="22"/>
          <w:lang w:eastAsia="en-AU"/>
        </w:rPr>
      </w:pPr>
      <w:hyperlink w:anchor="_Toc132719411" w:history="1">
        <w:r w:rsidR="008E3291" w:rsidRPr="005D559F">
          <w:rPr>
            <w:rStyle w:val="Hyperlink"/>
            <w:noProof/>
          </w:rPr>
          <w:t>Lesson 8: Creating written texts</w:t>
        </w:r>
        <w:r w:rsidR="008E3291">
          <w:rPr>
            <w:noProof/>
            <w:webHidden/>
          </w:rPr>
          <w:tab/>
        </w:r>
        <w:r w:rsidR="008E3291">
          <w:rPr>
            <w:noProof/>
            <w:webHidden/>
          </w:rPr>
          <w:fldChar w:fldCharType="begin"/>
        </w:r>
        <w:r w:rsidR="008E3291">
          <w:rPr>
            <w:noProof/>
            <w:webHidden/>
          </w:rPr>
          <w:instrText xml:space="preserve"> PAGEREF _Toc132719411 \h </w:instrText>
        </w:r>
        <w:r w:rsidR="008E3291">
          <w:rPr>
            <w:noProof/>
            <w:webHidden/>
          </w:rPr>
        </w:r>
        <w:r w:rsidR="008E3291">
          <w:rPr>
            <w:noProof/>
            <w:webHidden/>
          </w:rPr>
          <w:fldChar w:fldCharType="separate"/>
        </w:r>
        <w:r w:rsidR="008E3291">
          <w:rPr>
            <w:noProof/>
            <w:webHidden/>
          </w:rPr>
          <w:t>31</w:t>
        </w:r>
        <w:r w:rsidR="008E3291">
          <w:rPr>
            <w:noProof/>
            <w:webHidden/>
          </w:rPr>
          <w:fldChar w:fldCharType="end"/>
        </w:r>
      </w:hyperlink>
    </w:p>
    <w:p w14:paraId="2B33BC7B" w14:textId="6F1D425D" w:rsidR="008E3291" w:rsidRDefault="00000000">
      <w:pPr>
        <w:pStyle w:val="TOC3"/>
        <w:tabs>
          <w:tab w:val="right" w:leader="dot" w:pos="14562"/>
        </w:tabs>
        <w:rPr>
          <w:rFonts w:asciiTheme="minorHAnsi" w:eastAsiaTheme="minorEastAsia" w:hAnsiTheme="minorHAnsi" w:cstheme="minorBidi"/>
          <w:noProof/>
          <w:sz w:val="22"/>
          <w:szCs w:val="22"/>
          <w:lang w:eastAsia="en-AU"/>
        </w:rPr>
      </w:pPr>
      <w:hyperlink w:anchor="_Toc132719412" w:history="1">
        <w:r w:rsidR="008E3291" w:rsidRPr="005D559F">
          <w:rPr>
            <w:rStyle w:val="Hyperlink"/>
            <w:noProof/>
          </w:rPr>
          <w:t>Lesson 9: Revising and editing written texts</w:t>
        </w:r>
        <w:r w:rsidR="008E3291">
          <w:rPr>
            <w:noProof/>
            <w:webHidden/>
          </w:rPr>
          <w:tab/>
        </w:r>
        <w:r w:rsidR="008E3291">
          <w:rPr>
            <w:noProof/>
            <w:webHidden/>
          </w:rPr>
          <w:fldChar w:fldCharType="begin"/>
        </w:r>
        <w:r w:rsidR="008E3291">
          <w:rPr>
            <w:noProof/>
            <w:webHidden/>
          </w:rPr>
          <w:instrText xml:space="preserve"> PAGEREF _Toc132719412 \h </w:instrText>
        </w:r>
        <w:r w:rsidR="008E3291">
          <w:rPr>
            <w:noProof/>
            <w:webHidden/>
          </w:rPr>
        </w:r>
        <w:r w:rsidR="008E3291">
          <w:rPr>
            <w:noProof/>
            <w:webHidden/>
          </w:rPr>
          <w:fldChar w:fldCharType="separate"/>
        </w:r>
        <w:r w:rsidR="008E3291">
          <w:rPr>
            <w:noProof/>
            <w:webHidden/>
          </w:rPr>
          <w:t>32</w:t>
        </w:r>
        <w:r w:rsidR="008E3291">
          <w:rPr>
            <w:noProof/>
            <w:webHidden/>
          </w:rPr>
          <w:fldChar w:fldCharType="end"/>
        </w:r>
      </w:hyperlink>
    </w:p>
    <w:p w14:paraId="7AD294BE" w14:textId="321061C4" w:rsidR="008E3291" w:rsidRDefault="00000000">
      <w:pPr>
        <w:pStyle w:val="TOC3"/>
        <w:tabs>
          <w:tab w:val="right" w:leader="dot" w:pos="14562"/>
        </w:tabs>
        <w:rPr>
          <w:rFonts w:asciiTheme="minorHAnsi" w:eastAsiaTheme="minorEastAsia" w:hAnsiTheme="minorHAnsi" w:cstheme="minorBidi"/>
          <w:noProof/>
          <w:sz w:val="22"/>
          <w:szCs w:val="22"/>
          <w:lang w:eastAsia="en-AU"/>
        </w:rPr>
      </w:pPr>
      <w:hyperlink w:anchor="_Toc132719413" w:history="1">
        <w:r w:rsidR="008E3291" w:rsidRPr="005D559F">
          <w:rPr>
            <w:rStyle w:val="Hyperlink"/>
            <w:noProof/>
          </w:rPr>
          <w:t>Lesson 10: Sharing learning</w:t>
        </w:r>
        <w:r w:rsidR="008E3291">
          <w:rPr>
            <w:noProof/>
            <w:webHidden/>
          </w:rPr>
          <w:tab/>
        </w:r>
        <w:r w:rsidR="008E3291">
          <w:rPr>
            <w:noProof/>
            <w:webHidden/>
          </w:rPr>
          <w:fldChar w:fldCharType="begin"/>
        </w:r>
        <w:r w:rsidR="008E3291">
          <w:rPr>
            <w:noProof/>
            <w:webHidden/>
          </w:rPr>
          <w:instrText xml:space="preserve"> PAGEREF _Toc132719413 \h </w:instrText>
        </w:r>
        <w:r w:rsidR="008E3291">
          <w:rPr>
            <w:noProof/>
            <w:webHidden/>
          </w:rPr>
        </w:r>
        <w:r w:rsidR="008E3291">
          <w:rPr>
            <w:noProof/>
            <w:webHidden/>
          </w:rPr>
          <w:fldChar w:fldCharType="separate"/>
        </w:r>
        <w:r w:rsidR="008E3291">
          <w:rPr>
            <w:noProof/>
            <w:webHidden/>
          </w:rPr>
          <w:t>33</w:t>
        </w:r>
        <w:r w:rsidR="008E3291">
          <w:rPr>
            <w:noProof/>
            <w:webHidden/>
          </w:rPr>
          <w:fldChar w:fldCharType="end"/>
        </w:r>
      </w:hyperlink>
    </w:p>
    <w:p w14:paraId="7BA149F6" w14:textId="38A1C357" w:rsidR="008E3291" w:rsidRDefault="00000000">
      <w:pPr>
        <w:pStyle w:val="TOC2"/>
        <w:rPr>
          <w:rFonts w:asciiTheme="minorHAnsi" w:eastAsiaTheme="minorEastAsia" w:hAnsiTheme="minorHAnsi" w:cstheme="minorBidi"/>
          <w:sz w:val="22"/>
          <w:szCs w:val="22"/>
          <w:lang w:eastAsia="en-AU"/>
        </w:rPr>
      </w:pPr>
      <w:hyperlink w:anchor="_Toc132719414" w:history="1">
        <w:r w:rsidR="008E3291" w:rsidRPr="005D559F">
          <w:rPr>
            <w:rStyle w:val="Hyperlink"/>
          </w:rPr>
          <w:t>Resource 1: Emoji emotions</w:t>
        </w:r>
        <w:r w:rsidR="008E3291">
          <w:rPr>
            <w:webHidden/>
          </w:rPr>
          <w:tab/>
        </w:r>
        <w:r w:rsidR="008E3291">
          <w:rPr>
            <w:webHidden/>
          </w:rPr>
          <w:fldChar w:fldCharType="begin"/>
        </w:r>
        <w:r w:rsidR="008E3291">
          <w:rPr>
            <w:webHidden/>
          </w:rPr>
          <w:instrText xml:space="preserve"> PAGEREF _Toc132719414 \h </w:instrText>
        </w:r>
        <w:r w:rsidR="008E3291">
          <w:rPr>
            <w:webHidden/>
          </w:rPr>
        </w:r>
        <w:r w:rsidR="008E3291">
          <w:rPr>
            <w:webHidden/>
          </w:rPr>
          <w:fldChar w:fldCharType="separate"/>
        </w:r>
        <w:r w:rsidR="008E3291">
          <w:rPr>
            <w:webHidden/>
          </w:rPr>
          <w:t>35</w:t>
        </w:r>
        <w:r w:rsidR="008E3291">
          <w:rPr>
            <w:webHidden/>
          </w:rPr>
          <w:fldChar w:fldCharType="end"/>
        </w:r>
      </w:hyperlink>
    </w:p>
    <w:p w14:paraId="759F55D4" w14:textId="27B99371" w:rsidR="008E3291" w:rsidRDefault="00000000">
      <w:pPr>
        <w:pStyle w:val="TOC2"/>
        <w:rPr>
          <w:rFonts w:asciiTheme="minorHAnsi" w:eastAsiaTheme="minorEastAsia" w:hAnsiTheme="minorHAnsi" w:cstheme="minorBidi"/>
          <w:sz w:val="22"/>
          <w:szCs w:val="22"/>
          <w:lang w:eastAsia="en-AU"/>
        </w:rPr>
      </w:pPr>
      <w:hyperlink w:anchor="_Toc132719415" w:history="1">
        <w:r w:rsidR="008E3291" w:rsidRPr="005D559F">
          <w:rPr>
            <w:rStyle w:val="Hyperlink"/>
          </w:rPr>
          <w:t>Resource 2: Character descriptions</w:t>
        </w:r>
        <w:r w:rsidR="008E3291">
          <w:rPr>
            <w:webHidden/>
          </w:rPr>
          <w:tab/>
        </w:r>
        <w:r w:rsidR="008E3291">
          <w:rPr>
            <w:webHidden/>
          </w:rPr>
          <w:fldChar w:fldCharType="begin"/>
        </w:r>
        <w:r w:rsidR="008E3291">
          <w:rPr>
            <w:webHidden/>
          </w:rPr>
          <w:instrText xml:space="preserve"> PAGEREF _Toc132719415 \h </w:instrText>
        </w:r>
        <w:r w:rsidR="008E3291">
          <w:rPr>
            <w:webHidden/>
          </w:rPr>
        </w:r>
        <w:r w:rsidR="008E3291">
          <w:rPr>
            <w:webHidden/>
          </w:rPr>
          <w:fldChar w:fldCharType="separate"/>
        </w:r>
        <w:r w:rsidR="008E3291">
          <w:rPr>
            <w:webHidden/>
          </w:rPr>
          <w:t>36</w:t>
        </w:r>
        <w:r w:rsidR="008E3291">
          <w:rPr>
            <w:webHidden/>
          </w:rPr>
          <w:fldChar w:fldCharType="end"/>
        </w:r>
      </w:hyperlink>
    </w:p>
    <w:p w14:paraId="7CACA2C5" w14:textId="27C28324" w:rsidR="008E3291" w:rsidRDefault="00000000">
      <w:pPr>
        <w:pStyle w:val="TOC2"/>
        <w:rPr>
          <w:rFonts w:asciiTheme="minorHAnsi" w:eastAsiaTheme="minorEastAsia" w:hAnsiTheme="minorHAnsi" w:cstheme="minorBidi"/>
          <w:sz w:val="22"/>
          <w:szCs w:val="22"/>
          <w:lang w:eastAsia="en-AU"/>
        </w:rPr>
      </w:pPr>
      <w:hyperlink w:anchor="_Toc132719416" w:history="1">
        <w:r w:rsidR="008E3291" w:rsidRPr="005D559F">
          <w:rPr>
            <w:rStyle w:val="Hyperlink"/>
          </w:rPr>
          <w:t>Resource 3: Characteristic cards</w:t>
        </w:r>
        <w:r w:rsidR="008E3291">
          <w:rPr>
            <w:webHidden/>
          </w:rPr>
          <w:tab/>
        </w:r>
        <w:r w:rsidR="008E3291">
          <w:rPr>
            <w:webHidden/>
          </w:rPr>
          <w:fldChar w:fldCharType="begin"/>
        </w:r>
        <w:r w:rsidR="008E3291">
          <w:rPr>
            <w:webHidden/>
          </w:rPr>
          <w:instrText xml:space="preserve"> PAGEREF _Toc132719416 \h </w:instrText>
        </w:r>
        <w:r w:rsidR="008E3291">
          <w:rPr>
            <w:webHidden/>
          </w:rPr>
        </w:r>
        <w:r w:rsidR="008E3291">
          <w:rPr>
            <w:webHidden/>
          </w:rPr>
          <w:fldChar w:fldCharType="separate"/>
        </w:r>
        <w:r w:rsidR="008E3291">
          <w:rPr>
            <w:webHidden/>
          </w:rPr>
          <w:t>37</w:t>
        </w:r>
        <w:r w:rsidR="008E3291">
          <w:rPr>
            <w:webHidden/>
          </w:rPr>
          <w:fldChar w:fldCharType="end"/>
        </w:r>
      </w:hyperlink>
    </w:p>
    <w:p w14:paraId="05ED4A0B" w14:textId="2D052DA9" w:rsidR="008E3291" w:rsidRDefault="00000000">
      <w:pPr>
        <w:pStyle w:val="TOC2"/>
        <w:rPr>
          <w:rFonts w:asciiTheme="minorHAnsi" w:eastAsiaTheme="minorEastAsia" w:hAnsiTheme="minorHAnsi" w:cstheme="minorBidi"/>
          <w:sz w:val="22"/>
          <w:szCs w:val="22"/>
          <w:lang w:eastAsia="en-AU"/>
        </w:rPr>
      </w:pPr>
      <w:hyperlink w:anchor="_Toc132719417" w:history="1">
        <w:r w:rsidR="008E3291" w:rsidRPr="005D559F">
          <w:rPr>
            <w:rStyle w:val="Hyperlink"/>
          </w:rPr>
          <w:t>Resource 4: Adverbs of time</w:t>
        </w:r>
        <w:r w:rsidR="008E3291">
          <w:rPr>
            <w:webHidden/>
          </w:rPr>
          <w:tab/>
        </w:r>
        <w:r w:rsidR="008E3291">
          <w:rPr>
            <w:webHidden/>
          </w:rPr>
          <w:fldChar w:fldCharType="begin"/>
        </w:r>
        <w:r w:rsidR="008E3291">
          <w:rPr>
            <w:webHidden/>
          </w:rPr>
          <w:instrText xml:space="preserve"> PAGEREF _Toc132719417 \h </w:instrText>
        </w:r>
        <w:r w:rsidR="008E3291">
          <w:rPr>
            <w:webHidden/>
          </w:rPr>
        </w:r>
        <w:r w:rsidR="008E3291">
          <w:rPr>
            <w:webHidden/>
          </w:rPr>
          <w:fldChar w:fldCharType="separate"/>
        </w:r>
        <w:r w:rsidR="008E3291">
          <w:rPr>
            <w:webHidden/>
          </w:rPr>
          <w:t>38</w:t>
        </w:r>
        <w:r w:rsidR="008E3291">
          <w:rPr>
            <w:webHidden/>
          </w:rPr>
          <w:fldChar w:fldCharType="end"/>
        </w:r>
      </w:hyperlink>
    </w:p>
    <w:p w14:paraId="7B3E3FD0" w14:textId="74EF8E55" w:rsidR="008E3291" w:rsidRDefault="00000000">
      <w:pPr>
        <w:pStyle w:val="TOC2"/>
        <w:rPr>
          <w:rFonts w:asciiTheme="minorHAnsi" w:eastAsiaTheme="minorEastAsia" w:hAnsiTheme="minorHAnsi" w:cstheme="minorBidi"/>
          <w:sz w:val="22"/>
          <w:szCs w:val="22"/>
          <w:lang w:eastAsia="en-AU"/>
        </w:rPr>
      </w:pPr>
      <w:hyperlink w:anchor="_Toc132719418" w:history="1">
        <w:r w:rsidR="008E3291" w:rsidRPr="005D559F">
          <w:rPr>
            <w:rStyle w:val="Hyperlink"/>
          </w:rPr>
          <w:t>Resource 5: Character questionnaire</w:t>
        </w:r>
        <w:r w:rsidR="008E3291">
          <w:rPr>
            <w:webHidden/>
          </w:rPr>
          <w:tab/>
        </w:r>
        <w:r w:rsidR="008E3291">
          <w:rPr>
            <w:webHidden/>
          </w:rPr>
          <w:fldChar w:fldCharType="begin"/>
        </w:r>
        <w:r w:rsidR="008E3291">
          <w:rPr>
            <w:webHidden/>
          </w:rPr>
          <w:instrText xml:space="preserve"> PAGEREF _Toc132719418 \h </w:instrText>
        </w:r>
        <w:r w:rsidR="008E3291">
          <w:rPr>
            <w:webHidden/>
          </w:rPr>
        </w:r>
        <w:r w:rsidR="008E3291">
          <w:rPr>
            <w:webHidden/>
          </w:rPr>
          <w:fldChar w:fldCharType="separate"/>
        </w:r>
        <w:r w:rsidR="008E3291">
          <w:rPr>
            <w:webHidden/>
          </w:rPr>
          <w:t>39</w:t>
        </w:r>
        <w:r w:rsidR="008E3291">
          <w:rPr>
            <w:webHidden/>
          </w:rPr>
          <w:fldChar w:fldCharType="end"/>
        </w:r>
      </w:hyperlink>
    </w:p>
    <w:p w14:paraId="1E231B21" w14:textId="56832DF8" w:rsidR="008E3291" w:rsidRDefault="00000000">
      <w:pPr>
        <w:pStyle w:val="TOC2"/>
        <w:rPr>
          <w:rFonts w:asciiTheme="minorHAnsi" w:eastAsiaTheme="minorEastAsia" w:hAnsiTheme="minorHAnsi" w:cstheme="minorBidi"/>
          <w:sz w:val="22"/>
          <w:szCs w:val="22"/>
          <w:lang w:eastAsia="en-AU"/>
        </w:rPr>
      </w:pPr>
      <w:hyperlink w:anchor="_Toc132719419" w:history="1">
        <w:r w:rsidR="008E3291" w:rsidRPr="005D559F">
          <w:rPr>
            <w:rStyle w:val="Hyperlink"/>
          </w:rPr>
          <w:t>Resource 6: Character plan</w:t>
        </w:r>
        <w:r w:rsidR="008E3291">
          <w:rPr>
            <w:webHidden/>
          </w:rPr>
          <w:tab/>
        </w:r>
        <w:r w:rsidR="008E3291">
          <w:rPr>
            <w:webHidden/>
          </w:rPr>
          <w:fldChar w:fldCharType="begin"/>
        </w:r>
        <w:r w:rsidR="008E3291">
          <w:rPr>
            <w:webHidden/>
          </w:rPr>
          <w:instrText xml:space="preserve"> PAGEREF _Toc132719419 \h </w:instrText>
        </w:r>
        <w:r w:rsidR="008E3291">
          <w:rPr>
            <w:webHidden/>
          </w:rPr>
        </w:r>
        <w:r w:rsidR="008E3291">
          <w:rPr>
            <w:webHidden/>
          </w:rPr>
          <w:fldChar w:fldCharType="separate"/>
        </w:r>
        <w:r w:rsidR="008E3291">
          <w:rPr>
            <w:webHidden/>
          </w:rPr>
          <w:t>40</w:t>
        </w:r>
        <w:r w:rsidR="008E3291">
          <w:rPr>
            <w:webHidden/>
          </w:rPr>
          <w:fldChar w:fldCharType="end"/>
        </w:r>
      </w:hyperlink>
    </w:p>
    <w:p w14:paraId="43D49189" w14:textId="097F5241" w:rsidR="008E3291" w:rsidRDefault="00000000">
      <w:pPr>
        <w:pStyle w:val="TOC2"/>
        <w:rPr>
          <w:rFonts w:asciiTheme="minorHAnsi" w:eastAsiaTheme="minorEastAsia" w:hAnsiTheme="minorHAnsi" w:cstheme="minorBidi"/>
          <w:sz w:val="22"/>
          <w:szCs w:val="22"/>
          <w:lang w:eastAsia="en-AU"/>
        </w:rPr>
      </w:pPr>
      <w:hyperlink w:anchor="_Toc132719420" w:history="1">
        <w:r w:rsidR="008E3291" w:rsidRPr="005D559F">
          <w:rPr>
            <w:rStyle w:val="Hyperlink"/>
          </w:rPr>
          <w:t>References</w:t>
        </w:r>
        <w:r w:rsidR="008E3291">
          <w:rPr>
            <w:webHidden/>
          </w:rPr>
          <w:tab/>
        </w:r>
        <w:r w:rsidR="008E3291">
          <w:rPr>
            <w:webHidden/>
          </w:rPr>
          <w:fldChar w:fldCharType="begin"/>
        </w:r>
        <w:r w:rsidR="008E3291">
          <w:rPr>
            <w:webHidden/>
          </w:rPr>
          <w:instrText xml:space="preserve"> PAGEREF _Toc132719420 \h </w:instrText>
        </w:r>
        <w:r w:rsidR="008E3291">
          <w:rPr>
            <w:webHidden/>
          </w:rPr>
        </w:r>
        <w:r w:rsidR="008E3291">
          <w:rPr>
            <w:webHidden/>
          </w:rPr>
          <w:fldChar w:fldCharType="separate"/>
        </w:r>
        <w:r w:rsidR="008E3291">
          <w:rPr>
            <w:webHidden/>
          </w:rPr>
          <w:t>41</w:t>
        </w:r>
        <w:r w:rsidR="008E3291">
          <w:rPr>
            <w:webHidden/>
          </w:rPr>
          <w:fldChar w:fldCharType="end"/>
        </w:r>
      </w:hyperlink>
    </w:p>
    <w:p w14:paraId="5F8E62DB" w14:textId="4CE018B9" w:rsidR="008E46D4" w:rsidRDefault="006D3342" w:rsidP="00386336">
      <w:pPr>
        <w:pStyle w:val="TOC2"/>
        <w:tabs>
          <w:tab w:val="clear" w:pos="14570"/>
          <w:tab w:val="right" w:leader="dot" w:pos="14565"/>
        </w:tabs>
      </w:pPr>
      <w:r>
        <w:rPr>
          <w:rFonts w:ascii="Arial Bold" w:hAnsi="Arial Bold"/>
          <w:b/>
          <w:bCs/>
          <w:color w:val="2B579A"/>
          <w:sz w:val="22"/>
          <w:shd w:val="clear" w:color="auto" w:fill="E6E6E6"/>
        </w:rPr>
        <w:fldChar w:fldCharType="end"/>
      </w:r>
      <w:r w:rsidR="009941AC">
        <w:br w:type="page"/>
      </w:r>
    </w:p>
    <w:p w14:paraId="46C96FCF" w14:textId="77777777" w:rsidR="008229D7" w:rsidRDefault="008229D7" w:rsidP="00383430">
      <w:pPr>
        <w:pStyle w:val="Heading2"/>
      </w:pPr>
      <w:bookmarkStart w:id="1" w:name="_Toc132719394"/>
      <w:r w:rsidRPr="536BCEAC">
        <w:lastRenderedPageBreak/>
        <w:t>Unit overview and instructions for use</w:t>
      </w:r>
      <w:bookmarkEnd w:id="1"/>
    </w:p>
    <w:p w14:paraId="38D3338A" w14:textId="32EA6FC1" w:rsidR="008229D7" w:rsidRDefault="008229D7" w:rsidP="008229D7">
      <w:pPr>
        <w:rPr>
          <w:rFonts w:eastAsia="Arial"/>
        </w:rPr>
      </w:pPr>
      <w:r w:rsidRPr="7637AF86">
        <w:rPr>
          <w:rFonts w:eastAsia="Arial"/>
        </w:rPr>
        <w:t>This two-week unit is comprised of component A and component B. Connecting learning across both components is encouraged.</w:t>
      </w:r>
    </w:p>
    <w:tbl>
      <w:tblPr>
        <w:tblStyle w:val="Tableheader"/>
        <w:tblW w:w="14596" w:type="dxa"/>
        <w:tblLayout w:type="fixed"/>
        <w:tblLook w:val="0420" w:firstRow="1" w:lastRow="0" w:firstColumn="0" w:lastColumn="0" w:noHBand="0" w:noVBand="1"/>
        <w:tblCaption w:val="Unit overview and instructions for use"/>
        <w:tblDescription w:val="Table outlines the suggested teaching duration for components A and B together with the explicit teaching focus areas and preparation advice for teaching each component."/>
      </w:tblPr>
      <w:tblGrid>
        <w:gridCol w:w="2689"/>
        <w:gridCol w:w="5953"/>
        <w:gridCol w:w="5954"/>
      </w:tblGrid>
      <w:tr w:rsidR="001F732A" w14:paraId="4AA2579D" w14:textId="77777777" w:rsidTr="00B10EC0">
        <w:trPr>
          <w:cnfStyle w:val="100000000000" w:firstRow="1" w:lastRow="0" w:firstColumn="0" w:lastColumn="0" w:oddVBand="0" w:evenVBand="0" w:oddHBand="0" w:evenHBand="0" w:firstRowFirstColumn="0" w:firstRowLastColumn="0" w:lastRowFirstColumn="0" w:lastRowLastColumn="0"/>
        </w:trPr>
        <w:tc>
          <w:tcPr>
            <w:tcW w:w="2689" w:type="dxa"/>
          </w:tcPr>
          <w:p w14:paraId="311D22D5" w14:textId="77777777" w:rsidR="001F732A" w:rsidRDefault="001F732A" w:rsidP="00B10EC0">
            <w:r>
              <w:t>Teaching and learning</w:t>
            </w:r>
          </w:p>
        </w:tc>
        <w:tc>
          <w:tcPr>
            <w:tcW w:w="5953" w:type="dxa"/>
          </w:tcPr>
          <w:p w14:paraId="45CE0C30" w14:textId="77777777" w:rsidR="001F732A" w:rsidRDefault="001F732A" w:rsidP="00B10EC0">
            <w:r w:rsidRPr="00623298">
              <w:t>Component A</w:t>
            </w:r>
          </w:p>
        </w:tc>
        <w:tc>
          <w:tcPr>
            <w:tcW w:w="5954" w:type="dxa"/>
          </w:tcPr>
          <w:p w14:paraId="0CB659DE" w14:textId="77777777" w:rsidR="001F732A" w:rsidRDefault="001F732A" w:rsidP="00B10EC0">
            <w:r w:rsidRPr="00623298">
              <w:t>Component B</w:t>
            </w:r>
          </w:p>
        </w:tc>
      </w:tr>
      <w:tr w:rsidR="001F732A" w14:paraId="2FD2ED7C" w14:textId="77777777" w:rsidTr="00B10EC0">
        <w:trPr>
          <w:cnfStyle w:val="000000100000" w:firstRow="0" w:lastRow="0" w:firstColumn="0" w:lastColumn="0" w:oddVBand="0" w:evenVBand="0" w:oddHBand="1" w:evenHBand="0" w:firstRowFirstColumn="0" w:firstRowLastColumn="0" w:lastRowFirstColumn="0" w:lastRowLastColumn="0"/>
        </w:trPr>
        <w:tc>
          <w:tcPr>
            <w:tcW w:w="2689" w:type="dxa"/>
          </w:tcPr>
          <w:p w14:paraId="51080431" w14:textId="77777777" w:rsidR="001F732A" w:rsidRDefault="001F732A" w:rsidP="00B10EC0">
            <w:r w:rsidRPr="005D057F">
              <w:t>Suggested duration</w:t>
            </w:r>
          </w:p>
        </w:tc>
        <w:tc>
          <w:tcPr>
            <w:tcW w:w="5953" w:type="dxa"/>
          </w:tcPr>
          <w:p w14:paraId="3B95A3B1" w14:textId="77777777" w:rsidR="001F732A" w:rsidRDefault="001F732A" w:rsidP="00B10EC0">
            <w:r w:rsidRPr="00383B01">
              <w:t>60 minutes</w:t>
            </w:r>
          </w:p>
        </w:tc>
        <w:tc>
          <w:tcPr>
            <w:tcW w:w="5954" w:type="dxa"/>
          </w:tcPr>
          <w:p w14:paraId="76B5999C" w14:textId="77777777" w:rsidR="001F732A" w:rsidRDefault="001F732A" w:rsidP="00B10EC0">
            <w:r w:rsidRPr="00383B01">
              <w:t>45 minutes</w:t>
            </w:r>
          </w:p>
        </w:tc>
      </w:tr>
      <w:tr w:rsidR="001F732A" w14:paraId="6610C16C" w14:textId="77777777" w:rsidTr="00B10EC0">
        <w:trPr>
          <w:cnfStyle w:val="000000010000" w:firstRow="0" w:lastRow="0" w:firstColumn="0" w:lastColumn="0" w:oddVBand="0" w:evenVBand="0" w:oddHBand="0" w:evenHBand="1" w:firstRowFirstColumn="0" w:firstRowLastColumn="0" w:lastRowFirstColumn="0" w:lastRowLastColumn="0"/>
        </w:trPr>
        <w:tc>
          <w:tcPr>
            <w:tcW w:w="2689" w:type="dxa"/>
          </w:tcPr>
          <w:p w14:paraId="49ED729B" w14:textId="77777777" w:rsidR="001F732A" w:rsidRDefault="001F732A" w:rsidP="00B10EC0">
            <w:r w:rsidRPr="005D057F">
              <w:t>Explicit teaching focus areas</w:t>
            </w:r>
          </w:p>
        </w:tc>
        <w:tc>
          <w:tcPr>
            <w:tcW w:w="5953" w:type="dxa"/>
          </w:tcPr>
          <w:p w14:paraId="355285DE" w14:textId="77777777" w:rsidR="001F732A" w:rsidRDefault="001F732A" w:rsidP="001F732A">
            <w:pPr>
              <w:pStyle w:val="ListBullet"/>
              <w:numPr>
                <w:ilvl w:val="0"/>
                <w:numId w:val="21"/>
              </w:numPr>
            </w:pPr>
            <w:r>
              <w:t>Phonic knowledge</w:t>
            </w:r>
          </w:p>
          <w:p w14:paraId="39E65C28" w14:textId="77777777" w:rsidR="001F732A" w:rsidRDefault="001F732A" w:rsidP="001F732A">
            <w:pPr>
              <w:pStyle w:val="ListBullet"/>
              <w:numPr>
                <w:ilvl w:val="0"/>
                <w:numId w:val="21"/>
              </w:numPr>
            </w:pPr>
            <w:r>
              <w:t>Reading fluency</w:t>
            </w:r>
          </w:p>
          <w:p w14:paraId="556A4172" w14:textId="77777777" w:rsidR="001F732A" w:rsidRDefault="001F732A" w:rsidP="001F732A">
            <w:pPr>
              <w:pStyle w:val="ListBullet"/>
              <w:numPr>
                <w:ilvl w:val="0"/>
                <w:numId w:val="21"/>
              </w:numPr>
            </w:pPr>
            <w:r>
              <w:t>Reading comprehension</w:t>
            </w:r>
          </w:p>
          <w:p w14:paraId="685DA73A" w14:textId="77777777" w:rsidR="001F732A" w:rsidRDefault="001F732A" w:rsidP="001F732A">
            <w:pPr>
              <w:pStyle w:val="ListBullet"/>
              <w:numPr>
                <w:ilvl w:val="0"/>
                <w:numId w:val="21"/>
              </w:numPr>
            </w:pPr>
            <w:r>
              <w:t>Spelling</w:t>
            </w:r>
          </w:p>
          <w:p w14:paraId="6BE53CBA" w14:textId="77777777" w:rsidR="001F732A" w:rsidRDefault="001F732A" w:rsidP="001F732A">
            <w:pPr>
              <w:pStyle w:val="ListBullet"/>
              <w:numPr>
                <w:ilvl w:val="0"/>
                <w:numId w:val="21"/>
              </w:numPr>
            </w:pPr>
            <w:r>
              <w:t>Handwriting</w:t>
            </w:r>
          </w:p>
        </w:tc>
        <w:tc>
          <w:tcPr>
            <w:tcW w:w="5954" w:type="dxa"/>
          </w:tcPr>
          <w:p w14:paraId="5457918C" w14:textId="77777777" w:rsidR="001F732A" w:rsidRDefault="001F732A" w:rsidP="001F732A">
            <w:pPr>
              <w:pStyle w:val="ListBullet"/>
              <w:numPr>
                <w:ilvl w:val="0"/>
                <w:numId w:val="21"/>
              </w:numPr>
            </w:pPr>
            <w:r>
              <w:t>Oral language and communication</w:t>
            </w:r>
          </w:p>
          <w:p w14:paraId="3E7789F1" w14:textId="77777777" w:rsidR="001F732A" w:rsidRDefault="001F732A" w:rsidP="001F732A">
            <w:pPr>
              <w:pStyle w:val="ListBullet"/>
              <w:numPr>
                <w:ilvl w:val="0"/>
                <w:numId w:val="21"/>
              </w:numPr>
            </w:pPr>
            <w:r>
              <w:t>Vocabulary</w:t>
            </w:r>
          </w:p>
          <w:p w14:paraId="0AF3B37A" w14:textId="77777777" w:rsidR="001F732A" w:rsidRDefault="001F732A" w:rsidP="001F732A">
            <w:pPr>
              <w:pStyle w:val="ListBullet"/>
              <w:numPr>
                <w:ilvl w:val="0"/>
                <w:numId w:val="21"/>
              </w:numPr>
            </w:pPr>
            <w:r>
              <w:t>Reading comprehension</w:t>
            </w:r>
          </w:p>
          <w:p w14:paraId="42390964" w14:textId="77777777" w:rsidR="001F732A" w:rsidRDefault="001F732A" w:rsidP="001F732A">
            <w:pPr>
              <w:pStyle w:val="ListBullet"/>
              <w:numPr>
                <w:ilvl w:val="0"/>
                <w:numId w:val="21"/>
              </w:numPr>
            </w:pPr>
            <w:r>
              <w:t>Creating written texts</w:t>
            </w:r>
          </w:p>
          <w:p w14:paraId="212A1267" w14:textId="77777777" w:rsidR="001F732A" w:rsidRDefault="001F732A" w:rsidP="001F732A">
            <w:pPr>
              <w:pStyle w:val="ListBullet"/>
              <w:numPr>
                <w:ilvl w:val="0"/>
                <w:numId w:val="21"/>
              </w:numPr>
            </w:pPr>
            <w:r>
              <w:t>Understanding and responding to literature</w:t>
            </w:r>
          </w:p>
        </w:tc>
      </w:tr>
      <w:tr w:rsidR="001F732A" w14:paraId="3B1CA4EE" w14:textId="77777777" w:rsidTr="00B10EC0">
        <w:trPr>
          <w:cnfStyle w:val="000000100000" w:firstRow="0" w:lastRow="0" w:firstColumn="0" w:lastColumn="0" w:oddVBand="0" w:evenVBand="0" w:oddHBand="1" w:evenHBand="0" w:firstRowFirstColumn="0" w:firstRowLastColumn="0" w:lastRowFirstColumn="0" w:lastRowLastColumn="0"/>
        </w:trPr>
        <w:tc>
          <w:tcPr>
            <w:tcW w:w="2689" w:type="dxa"/>
          </w:tcPr>
          <w:p w14:paraId="2BD93B6E" w14:textId="77777777" w:rsidR="001F732A" w:rsidRDefault="001F732A" w:rsidP="00B10EC0">
            <w:r w:rsidRPr="005D057F">
              <w:t>To prepare for teaching and learning:</w:t>
            </w:r>
          </w:p>
        </w:tc>
        <w:tc>
          <w:tcPr>
            <w:tcW w:w="5953" w:type="dxa"/>
          </w:tcPr>
          <w:p w14:paraId="47C9B3B7" w14:textId="77777777" w:rsidR="001F732A" w:rsidRDefault="001F732A" w:rsidP="001F732A">
            <w:pPr>
              <w:pStyle w:val="ListNumber"/>
            </w:pPr>
            <w:r>
              <w:t xml:space="preserve">Refer to </w:t>
            </w:r>
            <w:hyperlink w:anchor="_Outcomes_and_content" w:history="1">
              <w:r w:rsidRPr="00BE6EA4">
                <w:rPr>
                  <w:rStyle w:val="Hyperlink"/>
                </w:rPr>
                <w:t>Outcomes and content – Component A</w:t>
              </w:r>
            </w:hyperlink>
            <w:r>
              <w:t xml:space="preserve">, </w:t>
            </w:r>
            <w:hyperlink r:id="rId8" w:history="1">
              <w:r>
                <w:rPr>
                  <w:rStyle w:val="Hyperlink"/>
                </w:rPr>
                <w:t>K-2 – Instructional sequence – grapheme–phoneme correspondences [PDF 825 KB]</w:t>
              </w:r>
            </w:hyperlink>
            <w:r>
              <w:t xml:space="preserve">, and the teaching advice documents (hyperlinked in </w:t>
            </w:r>
            <w:hyperlink w:anchor="_Component_A_teaching" w:history="1">
              <w:r w:rsidRPr="00BE6EA4">
                <w:rPr>
                  <w:rStyle w:val="Hyperlink"/>
                </w:rPr>
                <w:t>Component A teaching and learning table</w:t>
              </w:r>
            </w:hyperlink>
            <w:r>
              <w:t>).</w:t>
            </w:r>
          </w:p>
          <w:p w14:paraId="20005BA2" w14:textId="77777777" w:rsidR="001F732A" w:rsidRDefault="001F732A" w:rsidP="001F732A">
            <w:pPr>
              <w:pStyle w:val="ListNumber"/>
            </w:pPr>
            <w:r>
              <w:t xml:space="preserve">Based on student needs identified through ongoing assessment data, </w:t>
            </w:r>
            <w:proofErr w:type="gramStart"/>
            <w:r>
              <w:t>plan</w:t>
            </w:r>
            <w:proofErr w:type="gramEnd"/>
            <w:r>
              <w:t xml:space="preserve"> and document </w:t>
            </w:r>
            <w:r>
              <w:lastRenderedPageBreak/>
              <w:t>how you will sequence teaching and learning in whole class and targeted teaching groups across the two-week cycle.</w:t>
            </w:r>
          </w:p>
        </w:tc>
        <w:tc>
          <w:tcPr>
            <w:tcW w:w="5954" w:type="dxa"/>
          </w:tcPr>
          <w:p w14:paraId="48C81BC2" w14:textId="77777777" w:rsidR="001F732A" w:rsidRDefault="001F732A" w:rsidP="001F732A">
            <w:pPr>
              <w:pStyle w:val="ListNumber"/>
              <w:numPr>
                <w:ilvl w:val="0"/>
                <w:numId w:val="31"/>
              </w:numPr>
            </w:pPr>
            <w:r>
              <w:lastRenderedPageBreak/>
              <w:t xml:space="preserve">Familiarise yourself with </w:t>
            </w:r>
            <w:hyperlink w:anchor="_Outcomes_and_content_1" w:history="1">
              <w:r w:rsidRPr="00BE6EA4">
                <w:rPr>
                  <w:rStyle w:val="Hyperlink"/>
                </w:rPr>
                <w:t>Outcomes and content – Component B</w:t>
              </w:r>
            </w:hyperlink>
            <w:r>
              <w:t xml:space="preserve">, </w:t>
            </w:r>
            <w:hyperlink r:id="rId9" w:history="1">
              <w:r w:rsidRPr="00EB1DAD">
                <w:rPr>
                  <w:rStyle w:val="Hyperlink"/>
                </w:rPr>
                <w:t>Textual concepts information and videos</w:t>
              </w:r>
            </w:hyperlink>
            <w:r>
              <w:t xml:space="preserve">, </w:t>
            </w:r>
            <w:hyperlink r:id="rId10" w:history="1">
              <w:r w:rsidRPr="00EB1DAD">
                <w:rPr>
                  <w:rStyle w:val="Hyperlink"/>
                </w:rPr>
                <w:t>English Textual Concepts and Learning Processes (201</w:t>
              </w:r>
              <w:r>
                <w:rPr>
                  <w:rStyle w:val="Hyperlink"/>
                </w:rPr>
                <w:t>6</w:t>
              </w:r>
              <w:r w:rsidRPr="00EB1DAD">
                <w:rPr>
                  <w:rStyle w:val="Hyperlink"/>
                </w:rPr>
                <w:t>)</w:t>
              </w:r>
            </w:hyperlink>
            <w:r w:rsidRPr="00C17C78">
              <w:t>,</w:t>
            </w:r>
            <w:r>
              <w:t xml:space="preserve"> and the teaching and learning sequence.</w:t>
            </w:r>
          </w:p>
          <w:p w14:paraId="3FDDCD60" w14:textId="77777777" w:rsidR="001F732A" w:rsidRDefault="001F732A" w:rsidP="001F732A">
            <w:pPr>
              <w:pStyle w:val="ListNumber"/>
            </w:pPr>
            <w:r>
              <w:t xml:space="preserve">Based on student needs identified through ongoing assessment data, determine how you </w:t>
            </w:r>
            <w:r>
              <w:lastRenderedPageBreak/>
              <w:t>will support students in whole class and targeted teaching groups across the two-week cycle as required.</w:t>
            </w:r>
          </w:p>
        </w:tc>
      </w:tr>
    </w:tbl>
    <w:p w14:paraId="66CE0791" w14:textId="047873F2" w:rsidR="001F732A" w:rsidRPr="001F732A" w:rsidRDefault="00000000" w:rsidP="001F732A">
      <w:pPr>
        <w:pStyle w:val="FeatureBox"/>
      </w:pPr>
      <w:hyperlink r:id="rId11" w:history="1">
        <w:r w:rsidR="001F732A" w:rsidRPr="00EB1DAD">
          <w:rPr>
            <w:rStyle w:val="Hyperlink"/>
          </w:rPr>
          <w:t xml:space="preserve">English </w:t>
        </w:r>
        <w:r w:rsidR="001F732A" w:rsidRPr="00C264A9">
          <w:rPr>
            <w:rStyle w:val="Hyperlink"/>
          </w:rPr>
          <w:t>K–10</w:t>
        </w:r>
        <w:r w:rsidR="001F732A">
          <w:rPr>
            <w:rStyle w:val="Hyperlink"/>
          </w:rPr>
          <w:t xml:space="preserve"> </w:t>
        </w:r>
        <w:r w:rsidR="001F732A" w:rsidRPr="00EB1DAD">
          <w:rPr>
            <w:rStyle w:val="Hyperlink"/>
          </w:rPr>
          <w:t>Syllabus</w:t>
        </w:r>
      </w:hyperlink>
      <w:r w:rsidR="001F732A" w:rsidRPr="00EB1DAD">
        <w:t xml:space="preserve"> © 202</w:t>
      </w:r>
      <w:r w:rsidR="001F732A">
        <w:t>2</w:t>
      </w:r>
      <w:r w:rsidR="001F732A" w:rsidRPr="00EB1DAD">
        <w:t xml:space="preserve"> NSW Education Standards Authority (NESA) for and on behalf of the Crown in right of the State of New South Wales.</w:t>
      </w:r>
    </w:p>
    <w:p w14:paraId="161A74EF" w14:textId="4B6A1AE7" w:rsidR="008229D7" w:rsidRDefault="008229D7" w:rsidP="00383430">
      <w:pPr>
        <w:pStyle w:val="Heading3"/>
      </w:pPr>
      <w:bookmarkStart w:id="2" w:name="_Toc132719395"/>
      <w:r>
        <w:t>Teacher notes</w:t>
      </w:r>
      <w:bookmarkEnd w:id="2"/>
    </w:p>
    <w:p w14:paraId="12A159B2" w14:textId="0F342034" w:rsidR="7DD1D4C0" w:rsidRPr="00383430" w:rsidRDefault="02F3472F" w:rsidP="00383430">
      <w:pPr>
        <w:pStyle w:val="ListNumber"/>
        <w:numPr>
          <w:ilvl w:val="0"/>
          <w:numId w:val="32"/>
        </w:numPr>
      </w:pPr>
      <w:r w:rsidRPr="00383430">
        <w:t xml:space="preserve">Character is a construct of verbal and visual statements about a fictional identity. </w:t>
      </w:r>
      <w:r w:rsidR="7A50445A" w:rsidRPr="00383430">
        <w:t xml:space="preserve">The </w:t>
      </w:r>
      <w:r w:rsidR="05E18438" w:rsidRPr="00383430">
        <w:t>a</w:t>
      </w:r>
      <w:r w:rsidRPr="00383430">
        <w:t xml:space="preserve">nalysis of characters </w:t>
      </w:r>
      <w:r w:rsidR="24BCFFAB" w:rsidRPr="00383430">
        <w:t>contributes</w:t>
      </w:r>
      <w:r w:rsidRPr="00383430">
        <w:t xml:space="preserve"> to our own personal judgements about self, moral</w:t>
      </w:r>
      <w:r w:rsidR="20BBE2F9" w:rsidRPr="00383430">
        <w:t>s</w:t>
      </w:r>
      <w:r w:rsidRPr="00383430">
        <w:t xml:space="preserve">, and values – </w:t>
      </w:r>
      <w:hyperlink r:id="rId12">
        <w:r w:rsidR="783D8B0C" w:rsidRPr="00383430">
          <w:rPr>
            <w:rStyle w:val="Hyperlink"/>
          </w:rPr>
          <w:t>English Textual Concepts and Learning Processes (2016).</w:t>
        </w:r>
      </w:hyperlink>
    </w:p>
    <w:p w14:paraId="5F8CC51E" w14:textId="5C9E8ECB" w:rsidR="7DD1D4C0" w:rsidRPr="00383430" w:rsidRDefault="02F3472F" w:rsidP="00383430">
      <w:pPr>
        <w:pStyle w:val="ListNumber"/>
      </w:pPr>
      <w:r w:rsidRPr="00383430">
        <w:t xml:space="preserve">Understanding </w:t>
      </w:r>
      <w:r w:rsidR="5CD3DAD6" w:rsidRPr="00383430">
        <w:t>c</w:t>
      </w:r>
      <w:r w:rsidR="446E4C13" w:rsidRPr="00383430">
        <w:t xml:space="preserve">haracter </w:t>
      </w:r>
      <w:r w:rsidRPr="00383430">
        <w:t xml:space="preserve">can be supported through watching the department’s video: </w:t>
      </w:r>
      <w:hyperlink r:id="rId13" w:anchor="/asset14">
        <w:r w:rsidR="3D2A89B5" w:rsidRPr="00383430">
          <w:rPr>
            <w:rStyle w:val="Hyperlink"/>
          </w:rPr>
          <w:t>Character (2:31)</w:t>
        </w:r>
      </w:hyperlink>
      <w:r w:rsidR="3D2A89B5" w:rsidRPr="00383430">
        <w:t>.</w:t>
      </w:r>
    </w:p>
    <w:p w14:paraId="56F94C8A" w14:textId="4C5242C5" w:rsidR="7DD1D4C0" w:rsidRPr="00383430" w:rsidRDefault="02F3472F" w:rsidP="00383430">
      <w:pPr>
        <w:pStyle w:val="ListNumber"/>
      </w:pPr>
      <w:r w:rsidRPr="00383430">
        <w:t xml:space="preserve">While </w:t>
      </w:r>
      <w:r w:rsidR="1159C206" w:rsidRPr="00383430">
        <w:t>c</w:t>
      </w:r>
      <w:r w:rsidR="030A75FC" w:rsidRPr="00383430">
        <w:t>haracter</w:t>
      </w:r>
      <w:r w:rsidRPr="00383430">
        <w:t xml:space="preserve"> is the mentor concept for this unit, the supporting concept</w:t>
      </w:r>
      <w:r w:rsidR="72A99943" w:rsidRPr="00383430">
        <w:t>s</w:t>
      </w:r>
      <w:r w:rsidRPr="00383430">
        <w:t xml:space="preserve"> of </w:t>
      </w:r>
      <w:r w:rsidR="5A3A941A" w:rsidRPr="00383430">
        <w:t>p</w:t>
      </w:r>
      <w:r w:rsidRPr="00383430">
        <w:t xml:space="preserve">erspective </w:t>
      </w:r>
      <w:r w:rsidR="72A99943" w:rsidRPr="00383430">
        <w:t xml:space="preserve">and </w:t>
      </w:r>
      <w:r w:rsidR="4B9BB49E" w:rsidRPr="00383430">
        <w:t>n</w:t>
      </w:r>
      <w:r w:rsidR="72A99943" w:rsidRPr="00383430">
        <w:t xml:space="preserve">arrative </w:t>
      </w:r>
      <w:r w:rsidRPr="00383430">
        <w:t xml:space="preserve">can also be explored using the mentor text, </w:t>
      </w:r>
      <w:r w:rsidRPr="00383430">
        <w:rPr>
          <w:i/>
          <w:iCs/>
        </w:rPr>
        <w:t xml:space="preserve">Three </w:t>
      </w:r>
      <w:r w:rsidRPr="00383430">
        <w:t>by Stephen Michael King.</w:t>
      </w:r>
    </w:p>
    <w:p w14:paraId="50C22D55" w14:textId="36218B90" w:rsidR="279BB71A" w:rsidRPr="00383430" w:rsidRDefault="696DC1FD" w:rsidP="00383430">
      <w:pPr>
        <w:pStyle w:val="ListNumber"/>
      </w:pPr>
      <w:r w:rsidRPr="00383430">
        <w:t>For information on</w:t>
      </w:r>
      <w:r w:rsidR="030246F3" w:rsidRPr="00383430">
        <w:t xml:space="preserve"> adverbs, adjectives, verbs, </w:t>
      </w:r>
      <w:r w:rsidR="00103A68" w:rsidRPr="00383430">
        <w:t xml:space="preserve">noun groups, </w:t>
      </w:r>
      <w:r w:rsidR="030246F3" w:rsidRPr="00383430">
        <w:t>fluency and morphemes</w:t>
      </w:r>
      <w:r w:rsidRPr="00383430">
        <w:t xml:space="preserve"> refer to the </w:t>
      </w:r>
      <w:hyperlink r:id="rId14" w:history="1">
        <w:r w:rsidRPr="00383430">
          <w:rPr>
            <w:rStyle w:val="Hyperlink"/>
          </w:rPr>
          <w:t>NESA Glossary</w:t>
        </w:r>
      </w:hyperlink>
      <w:r w:rsidRPr="00383430">
        <w:t>.</w:t>
      </w:r>
    </w:p>
    <w:p w14:paraId="296DBE04" w14:textId="277DB719" w:rsidR="588AFCAE" w:rsidRPr="00383430" w:rsidRDefault="3B7B50A4" w:rsidP="00383430">
      <w:pPr>
        <w:pStyle w:val="ListNumber"/>
      </w:pPr>
      <w:r w:rsidRPr="00383430">
        <w:t xml:space="preserve">This unit could enhance student learning towards achievement of outcomes from the </w:t>
      </w:r>
      <w:r w:rsidR="6488FF81" w:rsidRPr="00383430">
        <w:t xml:space="preserve">PDHPE </w:t>
      </w:r>
      <w:r w:rsidRPr="00383430">
        <w:t>syllabus regarding personal development, and</w:t>
      </w:r>
      <w:r w:rsidR="54BBE609" w:rsidRPr="00383430">
        <w:t xml:space="preserve"> </w:t>
      </w:r>
      <w:r w:rsidR="00781E52">
        <w:t>C</w:t>
      </w:r>
      <w:r w:rsidR="54BBE609" w:rsidRPr="00383430">
        <w:t xml:space="preserve">reative </w:t>
      </w:r>
      <w:r w:rsidR="00781E52">
        <w:t>A</w:t>
      </w:r>
      <w:r w:rsidR="54BBE609" w:rsidRPr="00383430">
        <w:t xml:space="preserve">rts </w:t>
      </w:r>
      <w:r w:rsidRPr="00383430">
        <w:t>regarding drama and visual art.</w:t>
      </w:r>
    </w:p>
    <w:p w14:paraId="3AAA166C" w14:textId="77777777" w:rsidR="008229D7" w:rsidRPr="00383430" w:rsidRDefault="3B8B08C3" w:rsidP="00383430">
      <w:pPr>
        <w:pStyle w:val="ListNumber"/>
      </w:pPr>
      <w:r w:rsidRPr="00383430">
        <w:t xml:space="preserve">Reflect on student learning and engagement in activities and record differentiation and </w:t>
      </w:r>
      <w:r w:rsidR="00102701" w:rsidRPr="00102701">
        <w:t>adjustments</w:t>
      </w:r>
      <w:r w:rsidRPr="00383430">
        <w:t xml:space="preserve"> within the unit to inform future teaching and learning. One way of doing this could be to add comments to the digital file.</w:t>
      </w:r>
    </w:p>
    <w:p w14:paraId="314F37F6" w14:textId="63F7F620" w:rsidR="008229D7" w:rsidRPr="00383430" w:rsidRDefault="6D95CCD0" w:rsidP="00383430">
      <w:pPr>
        <w:pStyle w:val="ListNumber"/>
      </w:pPr>
      <w:r w:rsidRPr="00383430">
        <w:lastRenderedPageBreak/>
        <w:t>Content points are linked to the National Literacy Learning Progression version</w:t>
      </w:r>
      <w:r w:rsidR="3717DB5C" w:rsidRPr="00383430">
        <w:t xml:space="preserve"> </w:t>
      </w:r>
      <w:r w:rsidRPr="00383430">
        <w:t>(3).</w:t>
      </w:r>
    </w:p>
    <w:p w14:paraId="47229968" w14:textId="34F288DA" w:rsidR="008229D7" w:rsidRPr="00B07018" w:rsidRDefault="547EBFE2" w:rsidP="00B128AE">
      <w:pPr>
        <w:pStyle w:val="FeatureBox"/>
        <w:rPr>
          <w:highlight w:val="yellow"/>
        </w:rPr>
      </w:pPr>
      <w:r w:rsidRPr="322E5E8F">
        <w:rPr>
          <w:rStyle w:val="FeatureBoxChar"/>
        </w:rPr>
        <w:t xml:space="preserve">Levels and indicators sourced from </w:t>
      </w:r>
      <w:hyperlink r:id="rId15">
        <w:r w:rsidRPr="002B798C">
          <w:rPr>
            <w:rStyle w:val="Hyperlink"/>
          </w:rPr>
          <w:t>National Literacy Learning Progression</w:t>
        </w:r>
      </w:hyperlink>
      <w:r w:rsidRPr="322E5E8F">
        <w:rPr>
          <w:rStyle w:val="FeatureBoxChar"/>
        </w:rPr>
        <w:t xml:space="preserve"> © Australian Curriculum, Assessment and Reporting Authority </w:t>
      </w:r>
      <w:r>
        <w:t xml:space="preserve">(ACARA), </w:t>
      </w:r>
      <w:r w:rsidR="0C3CFD4C">
        <w:t>(</w:t>
      </w:r>
      <w:r>
        <w:t xml:space="preserve">accessed </w:t>
      </w:r>
      <w:r w:rsidR="00383430">
        <w:t>19 December</w:t>
      </w:r>
      <w:r>
        <w:t xml:space="preserve"> 2022 and was not modified</w:t>
      </w:r>
      <w:r w:rsidR="0C3CFD4C">
        <w:t>)</w:t>
      </w:r>
      <w:r>
        <w:t>. See references for more information.</w:t>
      </w:r>
    </w:p>
    <w:p w14:paraId="3723AFAE" w14:textId="77777777" w:rsidR="008229D7" w:rsidRDefault="008229D7" w:rsidP="00B5547D">
      <w:pPr>
        <w:pStyle w:val="Heading3"/>
      </w:pPr>
      <w:bookmarkStart w:id="3" w:name="_Outcomes_and_content"/>
      <w:bookmarkEnd w:id="3"/>
      <w:r>
        <w:br w:type="page"/>
      </w:r>
      <w:bookmarkStart w:id="4" w:name="_Toc132719396"/>
      <w:r>
        <w:lastRenderedPageBreak/>
        <w:t>Outcomes and content – Component A</w:t>
      </w:r>
      <w:bookmarkEnd w:id="4"/>
    </w:p>
    <w:p w14:paraId="6F176B84" w14:textId="7675D294" w:rsidR="008229D7" w:rsidRPr="00AD2D94" w:rsidRDefault="3B8B08C3" w:rsidP="008229D7">
      <w:r>
        <w:t>The table below outlines the focus outcomes and content. Content is linked to the National Literacy Learning Progression version</w:t>
      </w:r>
      <w:r w:rsidR="727C5E16">
        <w:t xml:space="preserve"> </w:t>
      </w:r>
      <w:r>
        <w:t>(3).</w:t>
      </w:r>
    </w:p>
    <w:tbl>
      <w:tblPr>
        <w:tblStyle w:val="Tableheader"/>
        <w:tblW w:w="5000" w:type="pct"/>
        <w:tblLayout w:type="fixed"/>
        <w:tblLook w:val="0420" w:firstRow="1" w:lastRow="0" w:firstColumn="0" w:lastColumn="0" w:noHBand="0" w:noVBand="1"/>
        <w:tblDescription w:val="Component A focus areas, outcomes and content for Stage 1."/>
      </w:tblPr>
      <w:tblGrid>
        <w:gridCol w:w="7281"/>
        <w:gridCol w:w="7281"/>
      </w:tblGrid>
      <w:tr w:rsidR="00636477" w:rsidRPr="00900387" w14:paraId="7CB60C5E" w14:textId="77777777" w:rsidTr="00E71D7D">
        <w:trPr>
          <w:cnfStyle w:val="100000000000" w:firstRow="1" w:lastRow="0" w:firstColumn="0" w:lastColumn="0" w:oddVBand="0" w:evenVBand="0" w:oddHBand="0" w:evenHBand="0" w:firstRowFirstColumn="0" w:firstRowLastColumn="0" w:lastRowFirstColumn="0" w:lastRowLastColumn="0"/>
        </w:trPr>
        <w:tc>
          <w:tcPr>
            <w:tcW w:w="2500" w:type="pct"/>
          </w:tcPr>
          <w:p w14:paraId="7084A7D4" w14:textId="77777777" w:rsidR="008229D7" w:rsidRPr="00900387" w:rsidRDefault="008229D7" w:rsidP="00E11A2B">
            <w:pPr>
              <w:rPr>
                <w:lang w:eastAsia="zh-CN"/>
              </w:rPr>
            </w:pPr>
            <w:r w:rsidRPr="00900387">
              <w:rPr>
                <w:lang w:eastAsia="zh-CN"/>
              </w:rPr>
              <w:t>Focus area and outcome</w:t>
            </w:r>
          </w:p>
        </w:tc>
        <w:tc>
          <w:tcPr>
            <w:tcW w:w="2500" w:type="pct"/>
          </w:tcPr>
          <w:p w14:paraId="2C275A0A" w14:textId="77777777" w:rsidR="008229D7" w:rsidRPr="00900387" w:rsidRDefault="008229D7" w:rsidP="00E11A2B">
            <w:pPr>
              <w:rPr>
                <w:lang w:eastAsia="zh-CN"/>
              </w:rPr>
            </w:pPr>
            <w:r w:rsidRPr="00900387">
              <w:rPr>
                <w:lang w:eastAsia="zh-CN"/>
              </w:rPr>
              <w:t>Content points and National Literacy Learning Progression</w:t>
            </w:r>
          </w:p>
        </w:tc>
      </w:tr>
      <w:tr w:rsidR="007D23BA" w:rsidRPr="00900387" w14:paraId="61399D32" w14:textId="77777777" w:rsidTr="00E71D7D">
        <w:trPr>
          <w:cnfStyle w:val="000000100000" w:firstRow="0" w:lastRow="0" w:firstColumn="0" w:lastColumn="0" w:oddVBand="0" w:evenVBand="0" w:oddHBand="1" w:evenHBand="0" w:firstRowFirstColumn="0" w:firstRowLastColumn="0" w:lastRowFirstColumn="0" w:lastRowLastColumn="0"/>
        </w:trPr>
        <w:tc>
          <w:tcPr>
            <w:tcW w:w="2500" w:type="pct"/>
          </w:tcPr>
          <w:p w14:paraId="6F057113" w14:textId="77777777" w:rsidR="008229D7" w:rsidRPr="00F42893" w:rsidRDefault="008229D7" w:rsidP="00E11A2B">
            <w:pPr>
              <w:rPr>
                <w:rStyle w:val="Strong"/>
              </w:rPr>
            </w:pPr>
            <w:r w:rsidRPr="00F42893">
              <w:rPr>
                <w:rStyle w:val="Strong"/>
              </w:rPr>
              <w:t>Phonic knowledge</w:t>
            </w:r>
          </w:p>
          <w:p w14:paraId="47067F36" w14:textId="01846F5D" w:rsidR="008229D7" w:rsidRPr="00900387" w:rsidRDefault="008229D7" w:rsidP="008B646E">
            <w:pPr>
              <w:rPr>
                <w:rStyle w:val="Strong"/>
              </w:rPr>
            </w:pPr>
            <w:r w:rsidRPr="00F42893">
              <w:rPr>
                <w:rStyle w:val="Strong"/>
              </w:rPr>
              <w:t>EN1-PHO</w:t>
            </w:r>
            <w:r>
              <w:rPr>
                <w:rStyle w:val="Strong"/>
              </w:rPr>
              <w:t>KW</w:t>
            </w:r>
            <w:r w:rsidRPr="00F42893">
              <w:rPr>
                <w:rStyle w:val="Strong"/>
              </w:rPr>
              <w:t>-01</w:t>
            </w:r>
            <w:r w:rsidR="008B646E" w:rsidRPr="008B646E">
              <w:rPr>
                <w:rStyle w:val="Strong"/>
              </w:rPr>
              <w:t xml:space="preserve"> – </w:t>
            </w:r>
            <w:r w:rsidRPr="79AA4B61">
              <w:rPr>
                <w:rStyle w:val="Strong"/>
                <w:b w:val="0"/>
              </w:rPr>
              <w:t>uses initial and extended phonics, including vowel digraphs, trigraphs to decode and encode words when reading and creating texts</w:t>
            </w:r>
          </w:p>
        </w:tc>
        <w:tc>
          <w:tcPr>
            <w:tcW w:w="2500" w:type="pct"/>
          </w:tcPr>
          <w:p w14:paraId="44C00D2B" w14:textId="47985EFD" w:rsidR="008229D7" w:rsidRPr="006179E2" w:rsidRDefault="7B435030" w:rsidP="004439C0">
            <w:pPr>
              <w:pStyle w:val="ListBullet"/>
              <w:rPr>
                <w:rStyle w:val="Strong"/>
                <w:b w:val="0"/>
                <w:bCs/>
              </w:rPr>
            </w:pPr>
            <w:r w:rsidRPr="387B3EE5">
              <w:rPr>
                <w:rStyle w:val="Strong"/>
                <w:b w:val="0"/>
              </w:rPr>
              <w:t>blend and decode one-syllable words with taught extended vowel graphs and digraphs, including graphemes for r-controlled vowels and diphthongs, and apply this when reading texts</w:t>
            </w:r>
            <w:r w:rsidR="6746E547" w:rsidRPr="387B3EE5">
              <w:rPr>
                <w:rStyle w:val="Strong"/>
                <w:b w:val="0"/>
              </w:rPr>
              <w:t xml:space="preserve"> (PKW6, </w:t>
            </w:r>
            <w:r w:rsidR="427966C6" w:rsidRPr="387B3EE5">
              <w:rPr>
                <w:rStyle w:val="Strong"/>
                <w:b w:val="0"/>
              </w:rPr>
              <w:t>PKW7</w:t>
            </w:r>
            <w:r w:rsidR="6746E547" w:rsidRPr="387B3EE5">
              <w:rPr>
                <w:rStyle w:val="Strong"/>
                <w:b w:val="0"/>
              </w:rPr>
              <w:t>)</w:t>
            </w:r>
          </w:p>
          <w:p w14:paraId="5F4B2790" w14:textId="3F4EF2BA" w:rsidR="008229D7" w:rsidRPr="006179E2" w:rsidRDefault="7F87E6F6" w:rsidP="004439C0">
            <w:pPr>
              <w:pStyle w:val="ListBullet"/>
            </w:pPr>
            <w:r w:rsidRPr="75D76F88">
              <w:rPr>
                <w:rStyle w:val="Strong"/>
                <w:rFonts w:eastAsia="Arial"/>
                <w:b w:val="0"/>
                <w:color w:val="000000" w:themeColor="text1"/>
                <w:szCs w:val="24"/>
              </w:rPr>
              <w:t xml:space="preserve">decode words with trigraphs and </w:t>
            </w:r>
            <w:proofErr w:type="spellStart"/>
            <w:r w:rsidRPr="75D76F88">
              <w:rPr>
                <w:rStyle w:val="Strong"/>
                <w:rFonts w:eastAsia="Arial"/>
                <w:b w:val="0"/>
                <w:color w:val="000000" w:themeColor="text1"/>
                <w:szCs w:val="24"/>
              </w:rPr>
              <w:t>quadgraphs</w:t>
            </w:r>
            <w:proofErr w:type="spellEnd"/>
            <w:r w:rsidRPr="75D76F88">
              <w:rPr>
                <w:rStyle w:val="Strong"/>
                <w:rFonts w:eastAsia="Arial"/>
                <w:b w:val="0"/>
                <w:color w:val="000000" w:themeColor="text1"/>
                <w:szCs w:val="24"/>
              </w:rPr>
              <w:t xml:space="preserve"> and apply this when reading texts</w:t>
            </w:r>
          </w:p>
        </w:tc>
      </w:tr>
      <w:tr w:rsidR="00636477" w:rsidRPr="00900387" w14:paraId="041BCF70" w14:textId="77777777" w:rsidTr="00E71D7D">
        <w:trPr>
          <w:cnfStyle w:val="000000010000" w:firstRow="0" w:lastRow="0" w:firstColumn="0" w:lastColumn="0" w:oddVBand="0" w:evenVBand="0" w:oddHBand="0" w:evenHBand="1" w:firstRowFirstColumn="0" w:firstRowLastColumn="0" w:lastRowFirstColumn="0" w:lastRowLastColumn="0"/>
        </w:trPr>
        <w:tc>
          <w:tcPr>
            <w:tcW w:w="2500" w:type="pct"/>
          </w:tcPr>
          <w:p w14:paraId="7A5077DA" w14:textId="77777777" w:rsidR="008229D7" w:rsidRPr="00F42893" w:rsidRDefault="008229D7" w:rsidP="00E11A2B">
            <w:pPr>
              <w:rPr>
                <w:rStyle w:val="Strong"/>
              </w:rPr>
            </w:pPr>
            <w:r w:rsidRPr="00F42893">
              <w:rPr>
                <w:rStyle w:val="Strong"/>
              </w:rPr>
              <w:t>Reading fluency</w:t>
            </w:r>
          </w:p>
          <w:p w14:paraId="7D319C62" w14:textId="28707D8B" w:rsidR="008229D7" w:rsidRPr="00F42893" w:rsidRDefault="008229D7" w:rsidP="008B646E">
            <w:pPr>
              <w:rPr>
                <w:rStyle w:val="Strong"/>
              </w:rPr>
            </w:pPr>
            <w:r w:rsidRPr="00F42893">
              <w:rPr>
                <w:rStyle w:val="Strong"/>
              </w:rPr>
              <w:t>EN1-REFLU-01</w:t>
            </w:r>
            <w:r w:rsidR="008B646E">
              <w:rPr>
                <w:rStyle w:val="Strong"/>
              </w:rPr>
              <w:t xml:space="preserve"> </w:t>
            </w:r>
            <w:r w:rsidR="008B646E" w:rsidRPr="008B646E">
              <w:rPr>
                <w:rStyle w:val="Strong"/>
              </w:rPr>
              <w:t>–</w:t>
            </w:r>
            <w:r w:rsidR="008B646E">
              <w:rPr>
                <w:rStyle w:val="Strong"/>
              </w:rPr>
              <w:t xml:space="preserve"> </w:t>
            </w:r>
            <w:r w:rsidRPr="79AA4B61">
              <w:rPr>
                <w:rStyle w:val="Strong"/>
                <w:b w:val="0"/>
              </w:rPr>
              <w:t>sustains reading unseen texts with automaticity and prosody and self-corrects errors</w:t>
            </w:r>
          </w:p>
        </w:tc>
        <w:tc>
          <w:tcPr>
            <w:tcW w:w="2500" w:type="pct"/>
          </w:tcPr>
          <w:p w14:paraId="3F19C4C5" w14:textId="363F8D98" w:rsidR="008229D7" w:rsidRPr="008229D7" w:rsidRDefault="7B435030" w:rsidP="004439C0">
            <w:pPr>
              <w:pStyle w:val="ListBullet"/>
              <w:rPr>
                <w:rStyle w:val="Strong"/>
                <w:rFonts w:asciiTheme="minorHAnsi" w:eastAsiaTheme="minorEastAsia" w:hAnsiTheme="minorHAnsi"/>
                <w:b w:val="0"/>
                <w:bCs/>
                <w:sz w:val="22"/>
              </w:rPr>
            </w:pPr>
            <w:r w:rsidRPr="387B3EE5">
              <w:rPr>
                <w:rStyle w:val="Strong"/>
                <w:rFonts w:eastAsiaTheme="minorEastAsia"/>
                <w:b w:val="0"/>
              </w:rPr>
              <w:t>read aloud with an easy speech rhythm</w:t>
            </w:r>
            <w:r w:rsidR="6746E547" w:rsidRPr="387B3EE5">
              <w:rPr>
                <w:rStyle w:val="Strong"/>
                <w:rFonts w:eastAsiaTheme="minorEastAsia"/>
                <w:b w:val="0"/>
              </w:rPr>
              <w:t xml:space="preserve"> (FIY3)</w:t>
            </w:r>
          </w:p>
          <w:p w14:paraId="5F84C8E4" w14:textId="4D9A9B91" w:rsidR="008229D7" w:rsidRPr="00CC17EC" w:rsidRDefault="3F730535" w:rsidP="004439C0">
            <w:pPr>
              <w:pStyle w:val="ListBullet"/>
              <w:rPr>
                <w:rStyle w:val="Strong"/>
                <w:rFonts w:eastAsiaTheme="minorEastAsia"/>
                <w:b w:val="0"/>
                <w:bCs/>
              </w:rPr>
            </w:pPr>
            <w:r w:rsidRPr="75D76F88">
              <w:rPr>
                <w:rStyle w:val="Strong"/>
                <w:rFonts w:eastAsiaTheme="minorEastAsia"/>
                <w:b w:val="0"/>
              </w:rPr>
              <w:t xml:space="preserve">adjust phrasing, intonation, </w:t>
            </w:r>
            <w:proofErr w:type="gramStart"/>
            <w:r w:rsidRPr="75D76F88">
              <w:rPr>
                <w:rStyle w:val="Strong"/>
                <w:rFonts w:eastAsiaTheme="minorEastAsia"/>
                <w:b w:val="0"/>
              </w:rPr>
              <w:t>volume</w:t>
            </w:r>
            <w:proofErr w:type="gramEnd"/>
            <w:r w:rsidRPr="75D76F88">
              <w:rPr>
                <w:rStyle w:val="Strong"/>
                <w:rFonts w:eastAsiaTheme="minorEastAsia"/>
                <w:b w:val="0"/>
              </w:rPr>
              <w:t xml:space="preserve"> or rate to maintain fluency when reading aloud</w:t>
            </w:r>
            <w:r w:rsidR="7F92C511" w:rsidRPr="75D76F88">
              <w:rPr>
                <w:rStyle w:val="Strong"/>
                <w:rFonts w:eastAsiaTheme="minorEastAsia"/>
                <w:b w:val="0"/>
              </w:rPr>
              <w:t xml:space="preserve"> (FIY4)</w:t>
            </w:r>
          </w:p>
        </w:tc>
      </w:tr>
      <w:tr w:rsidR="007D23BA" w:rsidRPr="00900387" w14:paraId="7F6788D3" w14:textId="77777777" w:rsidTr="00E71D7D">
        <w:trPr>
          <w:cnfStyle w:val="000000100000" w:firstRow="0" w:lastRow="0" w:firstColumn="0" w:lastColumn="0" w:oddVBand="0" w:evenVBand="0" w:oddHBand="1" w:evenHBand="0" w:firstRowFirstColumn="0" w:firstRowLastColumn="0" w:lastRowFirstColumn="0" w:lastRowLastColumn="0"/>
        </w:trPr>
        <w:tc>
          <w:tcPr>
            <w:tcW w:w="2500" w:type="pct"/>
          </w:tcPr>
          <w:p w14:paraId="39F1B1C9" w14:textId="77777777" w:rsidR="008229D7" w:rsidRPr="00900387" w:rsidRDefault="008229D7" w:rsidP="00E11A2B">
            <w:pPr>
              <w:rPr>
                <w:rStyle w:val="Strong"/>
              </w:rPr>
            </w:pPr>
            <w:r w:rsidRPr="00900387">
              <w:rPr>
                <w:rStyle w:val="Strong"/>
              </w:rPr>
              <w:t>Reading comprehension</w:t>
            </w:r>
          </w:p>
          <w:p w14:paraId="58DF9106" w14:textId="727D220A" w:rsidR="008229D7" w:rsidRPr="00F42893" w:rsidRDefault="008229D7" w:rsidP="008B646E">
            <w:pPr>
              <w:rPr>
                <w:rStyle w:val="Strong"/>
              </w:rPr>
            </w:pPr>
            <w:r w:rsidRPr="00900387">
              <w:rPr>
                <w:rStyle w:val="Strong"/>
              </w:rPr>
              <w:t>EN1-RECOM-01</w:t>
            </w:r>
            <w:r w:rsidR="008B646E" w:rsidRPr="008B646E">
              <w:rPr>
                <w:rStyle w:val="Strong"/>
              </w:rPr>
              <w:t xml:space="preserve"> –</w:t>
            </w:r>
            <w:r w:rsidR="008B646E">
              <w:rPr>
                <w:rStyle w:val="Strong"/>
              </w:rPr>
              <w:t xml:space="preserve"> </w:t>
            </w:r>
            <w:r w:rsidR="00855144" w:rsidRPr="79AA4B61">
              <w:rPr>
                <w:rStyle w:val="Strong"/>
                <w:b w:val="0"/>
              </w:rPr>
              <w:t>c</w:t>
            </w:r>
            <w:r w:rsidRPr="79AA4B61">
              <w:rPr>
                <w:rStyle w:val="Strong"/>
                <w:b w:val="0"/>
              </w:rPr>
              <w:t xml:space="preserve">omprehends independently read texts that require sustained reading by activating background and word knowledge, </w:t>
            </w:r>
            <w:proofErr w:type="gramStart"/>
            <w:r w:rsidRPr="79AA4B61">
              <w:rPr>
                <w:rStyle w:val="Strong"/>
                <w:b w:val="0"/>
              </w:rPr>
              <w:t>connecting</w:t>
            </w:r>
            <w:proofErr w:type="gramEnd"/>
            <w:r w:rsidRPr="79AA4B61">
              <w:rPr>
                <w:rStyle w:val="Strong"/>
                <w:b w:val="0"/>
              </w:rPr>
              <w:t xml:space="preserve"> and understanding sentences and whole text, and monitoring for meaning</w:t>
            </w:r>
          </w:p>
        </w:tc>
        <w:tc>
          <w:tcPr>
            <w:tcW w:w="2500" w:type="pct"/>
          </w:tcPr>
          <w:p w14:paraId="4529751C" w14:textId="70F83B86" w:rsidR="008229D7" w:rsidRPr="008229D7" w:rsidRDefault="46676F70" w:rsidP="004439C0">
            <w:pPr>
              <w:pStyle w:val="ListBullet"/>
              <w:rPr>
                <w:rStyle w:val="Strong"/>
                <w:rFonts w:asciiTheme="minorHAnsi" w:eastAsiaTheme="minorEastAsia" w:hAnsiTheme="minorHAnsi"/>
                <w:b w:val="0"/>
                <w:bCs/>
              </w:rPr>
            </w:pPr>
            <w:r w:rsidRPr="0E08989E">
              <w:rPr>
                <w:rStyle w:val="Strong"/>
                <w:b w:val="0"/>
              </w:rPr>
              <w:t>use known morphemes and known vocabulary in the text to work out or refine the meaning of unknown words</w:t>
            </w:r>
          </w:p>
          <w:p w14:paraId="70C21A2E" w14:textId="0065AE6D" w:rsidR="784D802D" w:rsidRDefault="46676F70" w:rsidP="004439C0">
            <w:pPr>
              <w:pStyle w:val="ListBullet"/>
              <w:rPr>
                <w:rStyle w:val="Strong"/>
                <w:rFonts w:asciiTheme="minorHAnsi" w:eastAsiaTheme="minorEastAsia" w:hAnsiTheme="minorHAnsi"/>
                <w:b w:val="0"/>
                <w:bCs/>
              </w:rPr>
            </w:pPr>
            <w:r w:rsidRPr="0E08989E">
              <w:rPr>
                <w:rStyle w:val="Strong"/>
                <w:rFonts w:eastAsia="Calibri"/>
                <w:b w:val="0"/>
              </w:rPr>
              <w:t>identify pronouns linked to nouns within and across sentences and/or paragraphs</w:t>
            </w:r>
          </w:p>
          <w:p w14:paraId="4C0AE8A5" w14:textId="00DA2796" w:rsidR="784D802D" w:rsidRDefault="7B435030" w:rsidP="004439C0">
            <w:pPr>
              <w:pStyle w:val="ListBullet"/>
              <w:rPr>
                <w:rStyle w:val="Strong"/>
                <w:rFonts w:asciiTheme="minorHAnsi" w:eastAsiaTheme="minorEastAsia" w:hAnsiTheme="minorHAnsi"/>
                <w:b w:val="0"/>
                <w:bCs/>
              </w:rPr>
            </w:pPr>
            <w:r w:rsidRPr="387B3EE5">
              <w:rPr>
                <w:rStyle w:val="Strong"/>
                <w:rFonts w:eastAsia="Calibri"/>
                <w:b w:val="0"/>
              </w:rPr>
              <w:t>use visual and/or auditory features in multimodal texts to build meaning</w:t>
            </w:r>
            <w:r w:rsidR="6746E547" w:rsidRPr="387B3EE5">
              <w:rPr>
                <w:rStyle w:val="Strong"/>
                <w:rFonts w:eastAsia="Calibri"/>
                <w:b w:val="0"/>
              </w:rPr>
              <w:t xml:space="preserve"> (UnT5)</w:t>
            </w:r>
          </w:p>
          <w:p w14:paraId="79B85200" w14:textId="1706D88C" w:rsidR="65D72A5A" w:rsidRDefault="27DD5CC2" w:rsidP="004439C0">
            <w:pPr>
              <w:pStyle w:val="ListBullet"/>
            </w:pPr>
            <w:r w:rsidRPr="387B3EE5">
              <w:rPr>
                <w:rStyle w:val="Strong"/>
                <w:rFonts w:eastAsia="Arial"/>
                <w:b w:val="0"/>
                <w:color w:val="000000" w:themeColor="text1"/>
                <w:szCs w:val="24"/>
              </w:rPr>
              <w:lastRenderedPageBreak/>
              <w:t>register a break in comprehension when reading</w:t>
            </w:r>
            <w:r w:rsidR="0318AEEB" w:rsidRPr="387B3EE5">
              <w:rPr>
                <w:rStyle w:val="Strong"/>
                <w:rFonts w:eastAsia="Arial"/>
                <w:b w:val="0"/>
                <w:color w:val="000000" w:themeColor="text1"/>
                <w:szCs w:val="24"/>
              </w:rPr>
              <w:t xml:space="preserve"> (UnT5)</w:t>
            </w:r>
          </w:p>
          <w:p w14:paraId="1D451C9E" w14:textId="2F7F9C44" w:rsidR="008229D7" w:rsidRPr="0050623A" w:rsidRDefault="3F730535" w:rsidP="004439C0">
            <w:pPr>
              <w:pStyle w:val="ListBullet"/>
            </w:pPr>
            <w:r>
              <w:t>make text-to-self, text-to-text or text-to-world connections when reading</w:t>
            </w:r>
            <w:r w:rsidR="7F92C511">
              <w:t xml:space="preserve"> (UnT6)</w:t>
            </w:r>
          </w:p>
        </w:tc>
      </w:tr>
      <w:tr w:rsidR="00636477" w:rsidRPr="00900387" w14:paraId="796541C7" w14:textId="77777777" w:rsidTr="00E71D7D">
        <w:trPr>
          <w:cnfStyle w:val="000000010000" w:firstRow="0" w:lastRow="0" w:firstColumn="0" w:lastColumn="0" w:oddVBand="0" w:evenVBand="0" w:oddHBand="0" w:evenHBand="1" w:firstRowFirstColumn="0" w:firstRowLastColumn="0" w:lastRowFirstColumn="0" w:lastRowLastColumn="0"/>
        </w:trPr>
        <w:tc>
          <w:tcPr>
            <w:tcW w:w="2500" w:type="pct"/>
          </w:tcPr>
          <w:p w14:paraId="41F90608" w14:textId="77777777" w:rsidR="008229D7" w:rsidRPr="00F42893" w:rsidRDefault="008229D7" w:rsidP="00E11A2B">
            <w:pPr>
              <w:rPr>
                <w:rStyle w:val="Strong"/>
              </w:rPr>
            </w:pPr>
            <w:r w:rsidRPr="00F42893">
              <w:rPr>
                <w:rStyle w:val="Strong"/>
              </w:rPr>
              <w:lastRenderedPageBreak/>
              <w:t>Spelling</w:t>
            </w:r>
          </w:p>
          <w:p w14:paraId="23C91107" w14:textId="0E9C713C" w:rsidR="008229D7" w:rsidRPr="00900387" w:rsidRDefault="008229D7" w:rsidP="008B646E">
            <w:pPr>
              <w:rPr>
                <w:rStyle w:val="Strong"/>
              </w:rPr>
            </w:pPr>
            <w:r w:rsidRPr="00F42893">
              <w:rPr>
                <w:rStyle w:val="Strong"/>
              </w:rPr>
              <w:t>EN1-SPELL-01</w:t>
            </w:r>
            <w:r w:rsidR="008B646E" w:rsidRPr="008B646E">
              <w:rPr>
                <w:rStyle w:val="Strong"/>
              </w:rPr>
              <w:t xml:space="preserve"> –</w:t>
            </w:r>
            <w:r w:rsidR="008B646E">
              <w:rPr>
                <w:rStyle w:val="Strong"/>
              </w:rPr>
              <w:t xml:space="preserve"> </w:t>
            </w:r>
            <w:r w:rsidRPr="79AA4B61">
              <w:rPr>
                <w:rStyle w:val="Strong"/>
                <w:b w:val="0"/>
              </w:rPr>
              <w:t xml:space="preserve">applies phonological, </w:t>
            </w:r>
            <w:proofErr w:type="gramStart"/>
            <w:r w:rsidRPr="79AA4B61">
              <w:rPr>
                <w:rStyle w:val="Strong"/>
                <w:b w:val="0"/>
              </w:rPr>
              <w:t>orthographic</w:t>
            </w:r>
            <w:proofErr w:type="gramEnd"/>
            <w:r w:rsidRPr="79AA4B61">
              <w:rPr>
                <w:rStyle w:val="Strong"/>
                <w:b w:val="0"/>
              </w:rPr>
              <w:t xml:space="preserve"> and morphological generalisations and strategies when spelling words in a range of writing contexts</w:t>
            </w:r>
          </w:p>
        </w:tc>
        <w:tc>
          <w:tcPr>
            <w:tcW w:w="2500" w:type="pct"/>
          </w:tcPr>
          <w:p w14:paraId="48503947" w14:textId="4F7E15AC" w:rsidR="008229D7" w:rsidRPr="006179E2" w:rsidRDefault="7B435030" w:rsidP="004439C0">
            <w:pPr>
              <w:pStyle w:val="ListBullet"/>
              <w:rPr>
                <w:rStyle w:val="Strong"/>
                <w:rFonts w:asciiTheme="minorHAnsi" w:eastAsiaTheme="minorEastAsia" w:hAnsiTheme="minorHAnsi"/>
                <w:b w:val="0"/>
                <w:bCs/>
              </w:rPr>
            </w:pPr>
            <w:r w:rsidRPr="387B3EE5">
              <w:rPr>
                <w:rStyle w:val="Strong"/>
                <w:b w:val="0"/>
              </w:rPr>
              <w:t>segment single-syllable words into phonemes as a strategy for spelling</w:t>
            </w:r>
            <w:r w:rsidR="6746E547" w:rsidRPr="387B3EE5">
              <w:rPr>
                <w:rStyle w:val="Strong"/>
                <w:b w:val="0"/>
              </w:rPr>
              <w:t xml:space="preserve"> (SpG4)</w:t>
            </w:r>
          </w:p>
          <w:p w14:paraId="0F5892A4" w14:textId="714ADAB5" w:rsidR="0EBEC6F2" w:rsidRDefault="78CAC6F5" w:rsidP="004439C0">
            <w:pPr>
              <w:pStyle w:val="ListBullet"/>
            </w:pPr>
            <w:r w:rsidRPr="387B3EE5">
              <w:rPr>
                <w:rStyle w:val="Strong"/>
                <w:rFonts w:eastAsia="Arial"/>
                <w:b w:val="0"/>
                <w:color w:val="000000" w:themeColor="text1"/>
                <w:szCs w:val="24"/>
              </w:rPr>
              <w:t>use spelling conventions when adding tense-marking suffixes</w:t>
            </w:r>
            <w:r w:rsidR="627EB5C7" w:rsidRPr="387B3EE5">
              <w:rPr>
                <w:rStyle w:val="Strong"/>
                <w:rFonts w:eastAsia="Arial"/>
                <w:b w:val="0"/>
                <w:color w:val="000000" w:themeColor="text1"/>
                <w:szCs w:val="24"/>
              </w:rPr>
              <w:t xml:space="preserve"> (SpG9)</w:t>
            </w:r>
          </w:p>
          <w:p w14:paraId="365BC36F" w14:textId="52C2965F" w:rsidR="008229D7" w:rsidRPr="006179E2" w:rsidRDefault="3F730535" w:rsidP="004439C0">
            <w:pPr>
              <w:pStyle w:val="ListBullet"/>
              <w:rPr>
                <w:rStyle w:val="Strong"/>
                <w:rFonts w:eastAsia="Calibri"/>
                <w:b w:val="0"/>
                <w:bCs/>
              </w:rPr>
            </w:pPr>
            <w:r w:rsidRPr="75D76F88">
              <w:rPr>
                <w:rStyle w:val="Strong"/>
                <w:rFonts w:eastAsia="Calibri"/>
                <w:b w:val="0"/>
              </w:rPr>
              <w:t>use the suffixes -</w:t>
            </w:r>
            <w:proofErr w:type="spellStart"/>
            <w:r w:rsidRPr="75D76F88">
              <w:rPr>
                <w:rStyle w:val="Strong"/>
                <w:rFonts w:eastAsia="Calibri"/>
                <w:b w:val="0"/>
              </w:rPr>
              <w:t>ful</w:t>
            </w:r>
            <w:proofErr w:type="spellEnd"/>
            <w:r w:rsidRPr="75D76F88">
              <w:rPr>
                <w:rStyle w:val="Strong"/>
                <w:rFonts w:eastAsia="Calibri"/>
                <w:b w:val="0"/>
              </w:rPr>
              <w:t>, -y and -</w:t>
            </w:r>
            <w:proofErr w:type="spellStart"/>
            <w:r w:rsidRPr="75D76F88">
              <w:rPr>
                <w:rStyle w:val="Strong"/>
                <w:rFonts w:eastAsia="Calibri"/>
                <w:b w:val="0"/>
              </w:rPr>
              <w:t>ly</w:t>
            </w:r>
            <w:proofErr w:type="spellEnd"/>
            <w:r w:rsidRPr="75D76F88">
              <w:rPr>
                <w:rStyle w:val="Strong"/>
                <w:rFonts w:eastAsia="Calibri"/>
                <w:b w:val="0"/>
              </w:rPr>
              <w:t xml:space="preserve"> to spell taught high-frequency words</w:t>
            </w:r>
          </w:p>
        </w:tc>
      </w:tr>
      <w:tr w:rsidR="007D23BA" w:rsidRPr="00900387" w14:paraId="43B4C900" w14:textId="77777777" w:rsidTr="00E71D7D">
        <w:trPr>
          <w:cnfStyle w:val="000000100000" w:firstRow="0" w:lastRow="0" w:firstColumn="0" w:lastColumn="0" w:oddVBand="0" w:evenVBand="0" w:oddHBand="1" w:evenHBand="0" w:firstRowFirstColumn="0" w:firstRowLastColumn="0" w:lastRowFirstColumn="0" w:lastRowLastColumn="0"/>
        </w:trPr>
        <w:tc>
          <w:tcPr>
            <w:tcW w:w="2500" w:type="pct"/>
          </w:tcPr>
          <w:p w14:paraId="3C9961EF" w14:textId="6259F101" w:rsidR="008229D7" w:rsidRPr="00F42893" w:rsidRDefault="008229D7" w:rsidP="00E11A2B">
            <w:pPr>
              <w:rPr>
                <w:rStyle w:val="Strong"/>
              </w:rPr>
            </w:pPr>
            <w:r w:rsidRPr="00F42893">
              <w:rPr>
                <w:rStyle w:val="Strong"/>
              </w:rPr>
              <w:t>Handwriting</w:t>
            </w:r>
          </w:p>
          <w:p w14:paraId="649BBC1E" w14:textId="33B4884B" w:rsidR="008229D7" w:rsidRPr="00900387" w:rsidRDefault="008229D7" w:rsidP="008B646E">
            <w:pPr>
              <w:rPr>
                <w:rStyle w:val="Strong"/>
              </w:rPr>
            </w:pPr>
            <w:r w:rsidRPr="00F42893">
              <w:rPr>
                <w:rStyle w:val="Strong"/>
              </w:rPr>
              <w:t>EN1-HANDW-01</w:t>
            </w:r>
            <w:r w:rsidR="008B646E" w:rsidRPr="008B646E">
              <w:rPr>
                <w:rStyle w:val="Strong"/>
              </w:rPr>
              <w:t xml:space="preserve"> –</w:t>
            </w:r>
            <w:r w:rsidR="008B646E">
              <w:rPr>
                <w:rStyle w:val="Strong"/>
              </w:rPr>
              <w:t xml:space="preserve"> </w:t>
            </w:r>
            <w:r w:rsidRPr="79AA4B61">
              <w:rPr>
                <w:rStyle w:val="Strong"/>
                <w:b w:val="0"/>
              </w:rPr>
              <w:t xml:space="preserve">uses a legible, </w:t>
            </w:r>
            <w:proofErr w:type="gramStart"/>
            <w:r w:rsidRPr="79AA4B61">
              <w:rPr>
                <w:rStyle w:val="Strong"/>
                <w:b w:val="0"/>
              </w:rPr>
              <w:t>fluent</w:t>
            </w:r>
            <w:proofErr w:type="gramEnd"/>
            <w:r w:rsidRPr="79AA4B61">
              <w:rPr>
                <w:rStyle w:val="Strong"/>
                <w:b w:val="0"/>
              </w:rPr>
              <w:t xml:space="preserve"> and automatic handwriting style, and digital technology, including word-processing applications, when creating texts</w:t>
            </w:r>
          </w:p>
        </w:tc>
        <w:tc>
          <w:tcPr>
            <w:tcW w:w="2500" w:type="pct"/>
          </w:tcPr>
          <w:p w14:paraId="1174C40F" w14:textId="050E9863" w:rsidR="008229D7" w:rsidRPr="006179E2" w:rsidRDefault="7B435030" w:rsidP="004439C0">
            <w:pPr>
              <w:pStyle w:val="ListBullet"/>
              <w:rPr>
                <w:rStyle w:val="Strong"/>
                <w:rFonts w:asciiTheme="minorHAnsi" w:eastAsiaTheme="minorEastAsia" w:hAnsiTheme="minorHAnsi"/>
                <w:b w:val="0"/>
                <w:bCs/>
              </w:rPr>
            </w:pPr>
            <w:r w:rsidRPr="387B3EE5">
              <w:rPr>
                <w:rStyle w:val="Strong"/>
                <w:b w:val="0"/>
              </w:rPr>
              <w:t>form all letters with consistent size and slope in NSW Foundation Style from memory (HwK5)</w:t>
            </w:r>
          </w:p>
          <w:p w14:paraId="458CC029" w14:textId="0E0F9B53" w:rsidR="008229D7" w:rsidRPr="006179E2" w:rsidRDefault="3F730535" w:rsidP="004439C0">
            <w:pPr>
              <w:pStyle w:val="ListBullet"/>
              <w:rPr>
                <w:rStyle w:val="Strong"/>
                <w:b w:val="0"/>
                <w:bCs/>
              </w:rPr>
            </w:pPr>
            <w:r>
              <w:t>type up to 5 familiar words per minute</w:t>
            </w:r>
            <w:r w:rsidR="013F951F" w:rsidRPr="75D76F88">
              <w:rPr>
                <w:rStyle w:val="Strong"/>
                <w:b w:val="0"/>
              </w:rPr>
              <w:t xml:space="preserve"> (HwK4)</w:t>
            </w:r>
          </w:p>
        </w:tc>
      </w:tr>
    </w:tbl>
    <w:p w14:paraId="6D81C580" w14:textId="77777777" w:rsidR="008229D7" w:rsidRDefault="008229D7" w:rsidP="00B5547D">
      <w:pPr>
        <w:pStyle w:val="Heading3"/>
      </w:pPr>
      <w:bookmarkStart w:id="5" w:name="_Outcomes_and_content_1"/>
      <w:bookmarkStart w:id="6" w:name="_Toc132719397"/>
      <w:bookmarkEnd w:id="5"/>
      <w:r>
        <w:t>Outcomes and content – Component B</w:t>
      </w:r>
      <w:bookmarkEnd w:id="6"/>
    </w:p>
    <w:p w14:paraId="2682C10E" w14:textId="3500D45E" w:rsidR="008229D7" w:rsidRDefault="3B8B08C3" w:rsidP="008229D7">
      <w:pPr>
        <w:spacing w:line="276" w:lineRule="auto"/>
      </w:pPr>
      <w:r>
        <w:t>The table below outlines the focus outcomes and content. Content is linked to the National Literacy Learning Progression version (3).</w:t>
      </w:r>
    </w:p>
    <w:tbl>
      <w:tblPr>
        <w:tblStyle w:val="Tableheader"/>
        <w:tblW w:w="5000" w:type="pct"/>
        <w:tblLayout w:type="fixed"/>
        <w:tblLook w:val="0420" w:firstRow="1" w:lastRow="0" w:firstColumn="0" w:lastColumn="0" w:noHBand="0" w:noVBand="1"/>
        <w:tblDescription w:val="Component B focus areas, outcomes and content for Stage 1."/>
      </w:tblPr>
      <w:tblGrid>
        <w:gridCol w:w="7281"/>
        <w:gridCol w:w="7281"/>
      </w:tblGrid>
      <w:tr w:rsidR="00B36AEA" w14:paraId="577FA7A8" w14:textId="77777777" w:rsidTr="00E71D7D">
        <w:trPr>
          <w:cnfStyle w:val="100000000000" w:firstRow="1" w:lastRow="0" w:firstColumn="0" w:lastColumn="0" w:oddVBand="0" w:evenVBand="0" w:oddHBand="0" w:evenHBand="0" w:firstRowFirstColumn="0" w:firstRowLastColumn="0" w:lastRowFirstColumn="0" w:lastRowLastColumn="0"/>
        </w:trPr>
        <w:tc>
          <w:tcPr>
            <w:tcW w:w="2500" w:type="pct"/>
          </w:tcPr>
          <w:p w14:paraId="0134EBD0" w14:textId="77777777" w:rsidR="008229D7" w:rsidRDefault="008229D7" w:rsidP="00E11A2B">
            <w:pPr>
              <w:rPr>
                <w:lang w:eastAsia="zh-CN"/>
              </w:rPr>
            </w:pPr>
            <w:r w:rsidRPr="7637AF86">
              <w:rPr>
                <w:lang w:eastAsia="zh-CN"/>
              </w:rPr>
              <w:lastRenderedPageBreak/>
              <w:t>Focus area and outcome</w:t>
            </w:r>
          </w:p>
        </w:tc>
        <w:tc>
          <w:tcPr>
            <w:tcW w:w="2500" w:type="pct"/>
          </w:tcPr>
          <w:p w14:paraId="6647471A" w14:textId="77777777" w:rsidR="008229D7" w:rsidRDefault="008229D7" w:rsidP="00E11A2B">
            <w:pPr>
              <w:rPr>
                <w:lang w:eastAsia="zh-CN"/>
              </w:rPr>
            </w:pPr>
            <w:r w:rsidRPr="7637AF86">
              <w:rPr>
                <w:lang w:eastAsia="zh-CN"/>
              </w:rPr>
              <w:t>Content points and National Literacy Learning Progression</w:t>
            </w:r>
          </w:p>
        </w:tc>
      </w:tr>
      <w:tr w:rsidR="009E20A3" w14:paraId="37FAADE2" w14:textId="77777777" w:rsidTr="00E71D7D">
        <w:trPr>
          <w:cnfStyle w:val="000000100000" w:firstRow="0" w:lastRow="0" w:firstColumn="0" w:lastColumn="0" w:oddVBand="0" w:evenVBand="0" w:oddHBand="1" w:evenHBand="0" w:firstRowFirstColumn="0" w:firstRowLastColumn="0" w:lastRowFirstColumn="0" w:lastRowLastColumn="0"/>
        </w:trPr>
        <w:tc>
          <w:tcPr>
            <w:tcW w:w="2500" w:type="pct"/>
          </w:tcPr>
          <w:p w14:paraId="574FBCF5" w14:textId="77777777" w:rsidR="008229D7" w:rsidRDefault="008229D7" w:rsidP="00E11A2B">
            <w:pPr>
              <w:rPr>
                <w:rStyle w:val="Strong"/>
              </w:rPr>
            </w:pPr>
            <w:r w:rsidRPr="47BE2DBE">
              <w:rPr>
                <w:rStyle w:val="Strong"/>
              </w:rPr>
              <w:t>Oral language and communication</w:t>
            </w:r>
          </w:p>
          <w:p w14:paraId="0ACF0FC9" w14:textId="208A31AA" w:rsidR="008229D7" w:rsidRDefault="008229D7" w:rsidP="008B646E">
            <w:pPr>
              <w:rPr>
                <w:rStyle w:val="Strong"/>
              </w:rPr>
            </w:pPr>
            <w:r w:rsidRPr="47BE2DBE">
              <w:rPr>
                <w:rStyle w:val="Strong"/>
              </w:rPr>
              <w:t>EN1-OLC-01</w:t>
            </w:r>
            <w:r w:rsidR="35E9C946" w:rsidRPr="47BE2DBE">
              <w:rPr>
                <w:rStyle w:val="Strong"/>
              </w:rPr>
              <w:t xml:space="preserve"> – </w:t>
            </w:r>
            <w:r w:rsidR="6BDA9EA9" w:rsidRPr="47BE2DBE">
              <w:rPr>
                <w:rStyle w:val="Strong"/>
                <w:b w:val="0"/>
              </w:rPr>
              <w:t>c</w:t>
            </w:r>
            <w:r w:rsidRPr="47BE2DBE">
              <w:rPr>
                <w:rStyle w:val="Strong"/>
                <w:b w:val="0"/>
              </w:rPr>
              <w:t>ommunicates effectively by using interpersonal conventions and language to extend and elaborate ideas for social and learning interactions</w:t>
            </w:r>
          </w:p>
        </w:tc>
        <w:tc>
          <w:tcPr>
            <w:tcW w:w="2500" w:type="pct"/>
          </w:tcPr>
          <w:p w14:paraId="04494B36" w14:textId="40C5F920" w:rsidR="008229D7" w:rsidRDefault="0F51A5EE" w:rsidP="004439C0">
            <w:pPr>
              <w:pStyle w:val="ListBullet"/>
              <w:rPr>
                <w:rStyle w:val="Strong"/>
                <w:rFonts w:eastAsia="Calibri"/>
                <w:b w:val="0"/>
                <w:bCs/>
              </w:rPr>
            </w:pPr>
            <w:r w:rsidRPr="47BE2DBE">
              <w:rPr>
                <w:rStyle w:val="Strong"/>
                <w:b w:val="0"/>
              </w:rPr>
              <w:t>listen to or engage with texts for enjoyment and recognise that their own experience can shape their ideas and opinions of texts</w:t>
            </w:r>
          </w:p>
          <w:p w14:paraId="2688C958" w14:textId="55096B5F" w:rsidR="008229D7" w:rsidRDefault="422A923D" w:rsidP="004439C0">
            <w:pPr>
              <w:pStyle w:val="ListBullet"/>
              <w:rPr>
                <w:rStyle w:val="Strong"/>
                <w:rFonts w:eastAsia="Calibri"/>
                <w:b w:val="0"/>
                <w:bCs/>
              </w:rPr>
            </w:pPr>
            <w:r w:rsidRPr="47BE2DBE">
              <w:rPr>
                <w:rStyle w:val="Strong"/>
                <w:rFonts w:eastAsia="Calibri"/>
                <w:b w:val="0"/>
              </w:rPr>
              <w:t>use adjectives and adverbs to elaborate and/or provide some supporting details or justifications and express causal relationships (SpK3)</w:t>
            </w:r>
          </w:p>
          <w:p w14:paraId="1874129C" w14:textId="7B1E43C6" w:rsidR="008229D7" w:rsidRDefault="157D3DF1" w:rsidP="004439C0">
            <w:pPr>
              <w:pStyle w:val="ListBullet"/>
              <w:rPr>
                <w:rStyle w:val="Strong"/>
                <w:rFonts w:eastAsia="Calibri"/>
                <w:b w:val="0"/>
                <w:bCs/>
              </w:rPr>
            </w:pPr>
            <w:r w:rsidRPr="75D76F88">
              <w:rPr>
                <w:rStyle w:val="Strong"/>
                <w:rFonts w:eastAsia="Calibri"/>
                <w:b w:val="0"/>
              </w:rPr>
              <w:t>recite poems and rhymes</w:t>
            </w:r>
          </w:p>
        </w:tc>
      </w:tr>
      <w:tr w:rsidR="00B36AEA" w14:paraId="443B3F8A" w14:textId="77777777" w:rsidTr="00E71D7D">
        <w:trPr>
          <w:cnfStyle w:val="000000010000" w:firstRow="0" w:lastRow="0" w:firstColumn="0" w:lastColumn="0" w:oddVBand="0" w:evenVBand="0" w:oddHBand="0" w:evenHBand="1" w:firstRowFirstColumn="0" w:firstRowLastColumn="0" w:lastRowFirstColumn="0" w:lastRowLastColumn="0"/>
        </w:trPr>
        <w:tc>
          <w:tcPr>
            <w:tcW w:w="2500" w:type="pct"/>
          </w:tcPr>
          <w:p w14:paraId="26ED8E52" w14:textId="77777777" w:rsidR="008229D7" w:rsidRDefault="008229D7" w:rsidP="00E11A2B">
            <w:pPr>
              <w:rPr>
                <w:rStyle w:val="Strong"/>
              </w:rPr>
            </w:pPr>
            <w:r w:rsidRPr="47BE2DBE">
              <w:rPr>
                <w:rStyle w:val="Strong"/>
              </w:rPr>
              <w:t>Vocabulary</w:t>
            </w:r>
          </w:p>
          <w:p w14:paraId="0F8BCCED" w14:textId="2BE84963" w:rsidR="008229D7" w:rsidRDefault="008229D7" w:rsidP="008B646E">
            <w:pPr>
              <w:rPr>
                <w:rStyle w:val="Strong"/>
              </w:rPr>
            </w:pPr>
            <w:r w:rsidRPr="47BE2DBE">
              <w:rPr>
                <w:rStyle w:val="Strong"/>
              </w:rPr>
              <w:t>EN1-VOCAB-01</w:t>
            </w:r>
            <w:r w:rsidR="35E9C946" w:rsidRPr="47BE2DBE">
              <w:rPr>
                <w:rStyle w:val="Strong"/>
              </w:rPr>
              <w:t xml:space="preserve"> – </w:t>
            </w:r>
            <w:r w:rsidR="6BDA9EA9" w:rsidRPr="47BE2DBE">
              <w:rPr>
                <w:rStyle w:val="Strong"/>
                <w:b w:val="0"/>
              </w:rPr>
              <w:t>u</w:t>
            </w:r>
            <w:r w:rsidRPr="47BE2DBE">
              <w:rPr>
                <w:rStyle w:val="Strong"/>
                <w:b w:val="0"/>
              </w:rPr>
              <w:t>nderstands and effectively uses Tier 1, taught Tier 2 and Tier 3 vocabulary to extend and elaborate ideas</w:t>
            </w:r>
          </w:p>
        </w:tc>
        <w:tc>
          <w:tcPr>
            <w:tcW w:w="2500" w:type="pct"/>
          </w:tcPr>
          <w:p w14:paraId="01416138" w14:textId="03E173A5" w:rsidR="008229D7" w:rsidRDefault="157D3DF1" w:rsidP="004439C0">
            <w:pPr>
              <w:pStyle w:val="ListBullet"/>
            </w:pPr>
            <w:r w:rsidRPr="75D76F88">
              <w:rPr>
                <w:rStyle w:val="Strong"/>
                <w:b w:val="0"/>
              </w:rPr>
              <w:t>use taught morphemic knowledge to create word families</w:t>
            </w:r>
          </w:p>
        </w:tc>
      </w:tr>
      <w:tr w:rsidR="009E20A3" w14:paraId="4CB7F707" w14:textId="77777777" w:rsidTr="00E71D7D">
        <w:trPr>
          <w:cnfStyle w:val="000000100000" w:firstRow="0" w:lastRow="0" w:firstColumn="0" w:lastColumn="0" w:oddVBand="0" w:evenVBand="0" w:oddHBand="1" w:evenHBand="0" w:firstRowFirstColumn="0" w:firstRowLastColumn="0" w:lastRowFirstColumn="0" w:lastRowLastColumn="0"/>
        </w:trPr>
        <w:tc>
          <w:tcPr>
            <w:tcW w:w="2500" w:type="pct"/>
          </w:tcPr>
          <w:p w14:paraId="300172B1" w14:textId="77777777" w:rsidR="008229D7" w:rsidRDefault="008229D7" w:rsidP="00E11A2B">
            <w:pPr>
              <w:rPr>
                <w:rStyle w:val="Strong"/>
              </w:rPr>
            </w:pPr>
            <w:r w:rsidRPr="47BE2DBE">
              <w:rPr>
                <w:rStyle w:val="Strong"/>
              </w:rPr>
              <w:t>Reading comprehension</w:t>
            </w:r>
          </w:p>
          <w:p w14:paraId="1FBEC655" w14:textId="5EFB1197" w:rsidR="008229D7" w:rsidRDefault="008229D7" w:rsidP="008B646E">
            <w:pPr>
              <w:rPr>
                <w:rStyle w:val="Strong"/>
              </w:rPr>
            </w:pPr>
            <w:r w:rsidRPr="47BE2DBE">
              <w:rPr>
                <w:rStyle w:val="Strong"/>
              </w:rPr>
              <w:t>EN1-RECOM-01</w:t>
            </w:r>
            <w:r w:rsidR="35E9C946" w:rsidRPr="47BE2DBE">
              <w:rPr>
                <w:rStyle w:val="Strong"/>
              </w:rPr>
              <w:t xml:space="preserve"> – </w:t>
            </w:r>
            <w:r w:rsidR="6BDA9EA9" w:rsidRPr="47BE2DBE">
              <w:rPr>
                <w:rStyle w:val="Strong"/>
                <w:b w:val="0"/>
              </w:rPr>
              <w:t>c</w:t>
            </w:r>
            <w:r w:rsidRPr="47BE2DBE">
              <w:rPr>
                <w:rStyle w:val="Strong"/>
                <w:b w:val="0"/>
              </w:rPr>
              <w:t xml:space="preserve">omprehends independently read texts that require sustained reading by activating background and word knowledge, </w:t>
            </w:r>
            <w:proofErr w:type="gramStart"/>
            <w:r w:rsidRPr="47BE2DBE">
              <w:rPr>
                <w:rStyle w:val="Strong"/>
                <w:b w:val="0"/>
              </w:rPr>
              <w:t>connecting</w:t>
            </w:r>
            <w:proofErr w:type="gramEnd"/>
            <w:r w:rsidRPr="47BE2DBE">
              <w:rPr>
                <w:rStyle w:val="Strong"/>
                <w:b w:val="0"/>
              </w:rPr>
              <w:t xml:space="preserve"> and understanding sentences and whole text, and monitoring for meaning</w:t>
            </w:r>
          </w:p>
        </w:tc>
        <w:tc>
          <w:tcPr>
            <w:tcW w:w="2500" w:type="pct"/>
          </w:tcPr>
          <w:p w14:paraId="69BB6F7A" w14:textId="56E2C0B5" w:rsidR="008229D7" w:rsidRPr="008229D7" w:rsidRDefault="0F51A5EE" w:rsidP="004439C0">
            <w:pPr>
              <w:pStyle w:val="ListBullet"/>
              <w:rPr>
                <w:rStyle w:val="Strong"/>
                <w:b w:val="0"/>
                <w:bCs/>
              </w:rPr>
            </w:pPr>
            <w:r w:rsidRPr="47BE2DBE">
              <w:rPr>
                <w:rStyle w:val="Strong"/>
                <w:b w:val="0"/>
              </w:rPr>
              <w:t>use known morphemes and known vocabulary in the text to work out or refine the meaning of unknown words</w:t>
            </w:r>
          </w:p>
          <w:p w14:paraId="420EA43E" w14:textId="62A9F561" w:rsidR="008229D7" w:rsidRPr="008229D7" w:rsidRDefault="0F51A5EE" w:rsidP="004439C0">
            <w:pPr>
              <w:pStyle w:val="ListBullet"/>
              <w:rPr>
                <w:rStyle w:val="Strong"/>
                <w:rFonts w:eastAsia="Calibri"/>
                <w:b w:val="0"/>
                <w:bCs/>
              </w:rPr>
            </w:pPr>
            <w:r>
              <w:t>identify pronouns linked to nouns within and across sentences and/or paragraphs</w:t>
            </w:r>
          </w:p>
          <w:p w14:paraId="3671A743" w14:textId="79F8B06A" w:rsidR="008229D7" w:rsidRPr="008229D7" w:rsidRDefault="422A923D" w:rsidP="004439C0">
            <w:pPr>
              <w:pStyle w:val="ListBullet"/>
            </w:pPr>
            <w:r>
              <w:t>use visual and/or auditory features in multimodal texts to build meaning (UnT5)</w:t>
            </w:r>
          </w:p>
          <w:p w14:paraId="5EBE7C6B" w14:textId="21DBAF51" w:rsidR="008229D7" w:rsidRPr="00B0425D" w:rsidRDefault="157D3DF1" w:rsidP="004439C0">
            <w:pPr>
              <w:pStyle w:val="ListBullet"/>
              <w:rPr>
                <w:rStyle w:val="Strong"/>
                <w:b w:val="0"/>
                <w:bCs/>
              </w:rPr>
            </w:pPr>
            <w:r>
              <w:t xml:space="preserve">make text-to-self, text-to-text or text-to-world connections </w:t>
            </w:r>
            <w:r>
              <w:lastRenderedPageBreak/>
              <w:t>when reading</w:t>
            </w:r>
            <w:r w:rsidR="31FACC66" w:rsidRPr="75D76F88">
              <w:rPr>
                <w:rStyle w:val="Strong"/>
                <w:b w:val="0"/>
              </w:rPr>
              <w:t xml:space="preserve"> (UnT6)</w:t>
            </w:r>
          </w:p>
        </w:tc>
      </w:tr>
      <w:tr w:rsidR="00B36AEA" w14:paraId="76AF1871" w14:textId="77777777" w:rsidTr="00E71D7D">
        <w:trPr>
          <w:cnfStyle w:val="000000010000" w:firstRow="0" w:lastRow="0" w:firstColumn="0" w:lastColumn="0" w:oddVBand="0" w:evenVBand="0" w:oddHBand="0" w:evenHBand="1" w:firstRowFirstColumn="0" w:firstRowLastColumn="0" w:lastRowFirstColumn="0" w:lastRowLastColumn="0"/>
        </w:trPr>
        <w:tc>
          <w:tcPr>
            <w:tcW w:w="2500" w:type="pct"/>
          </w:tcPr>
          <w:p w14:paraId="488C9F6F" w14:textId="77777777" w:rsidR="008229D7" w:rsidRPr="002D5E5E" w:rsidRDefault="008229D7" w:rsidP="00E11A2B">
            <w:pPr>
              <w:rPr>
                <w:rStyle w:val="Strong"/>
              </w:rPr>
            </w:pPr>
            <w:r w:rsidRPr="47BE2DBE">
              <w:rPr>
                <w:rStyle w:val="Strong"/>
              </w:rPr>
              <w:lastRenderedPageBreak/>
              <w:t>Creating written texts</w:t>
            </w:r>
          </w:p>
          <w:p w14:paraId="3E5BDBAA" w14:textId="74B052D3" w:rsidR="008229D7" w:rsidRPr="002D5E5E" w:rsidRDefault="008229D7" w:rsidP="008B646E">
            <w:pPr>
              <w:rPr>
                <w:rStyle w:val="Strong"/>
              </w:rPr>
            </w:pPr>
            <w:r w:rsidRPr="47BE2DBE">
              <w:rPr>
                <w:rStyle w:val="Strong"/>
              </w:rPr>
              <w:t>EN1-CWT-01</w:t>
            </w:r>
            <w:r w:rsidR="35E9C946" w:rsidRPr="47BE2DBE">
              <w:rPr>
                <w:rStyle w:val="Strong"/>
              </w:rPr>
              <w:t xml:space="preserve"> – </w:t>
            </w:r>
            <w:r w:rsidR="7F21A2AC" w:rsidRPr="47BE2DBE">
              <w:rPr>
                <w:rStyle w:val="Strong"/>
                <w:b w:val="0"/>
              </w:rPr>
              <w:t>p</w:t>
            </w:r>
            <w:r w:rsidRPr="47BE2DBE">
              <w:rPr>
                <w:rStyle w:val="Strong"/>
                <w:b w:val="0"/>
              </w:rPr>
              <w:t xml:space="preserve">lans, </w:t>
            </w:r>
            <w:proofErr w:type="gramStart"/>
            <w:r w:rsidRPr="47BE2DBE">
              <w:rPr>
                <w:rStyle w:val="Strong"/>
                <w:b w:val="0"/>
              </w:rPr>
              <w:t>creates</w:t>
            </w:r>
            <w:proofErr w:type="gramEnd"/>
            <w:r w:rsidRPr="47BE2DBE">
              <w:rPr>
                <w:rStyle w:val="Strong"/>
                <w:b w:val="0"/>
              </w:rPr>
              <w:t xml:space="preserve"> and revises texts written for different purposes, including paragraphs, using knowledge of vocabulary, text features and sentence structure</w:t>
            </w:r>
          </w:p>
        </w:tc>
        <w:tc>
          <w:tcPr>
            <w:tcW w:w="2500" w:type="pct"/>
          </w:tcPr>
          <w:p w14:paraId="23E36A81" w14:textId="163AACD4" w:rsidR="008229D7" w:rsidRPr="00B0425D" w:rsidRDefault="422A923D" w:rsidP="004439C0">
            <w:pPr>
              <w:pStyle w:val="ListBullet"/>
            </w:pPr>
            <w:r>
              <w:t>use noun/pronoun-referencing across a text</w:t>
            </w:r>
            <w:r w:rsidR="347FB197">
              <w:t xml:space="preserve"> (CrT7)</w:t>
            </w:r>
          </w:p>
          <w:p w14:paraId="3017EB5C" w14:textId="1A320CF2" w:rsidR="008229D7" w:rsidRPr="00B0425D" w:rsidRDefault="422A923D" w:rsidP="004439C0">
            <w:pPr>
              <w:pStyle w:val="ListBullet"/>
            </w:pPr>
            <w:r>
              <w:t>use noun groups to build descriptions of people and things (CrT6)</w:t>
            </w:r>
          </w:p>
          <w:p w14:paraId="2CD1DA50" w14:textId="1B51CEA0" w:rsidR="008229D7" w:rsidRPr="00B0425D" w:rsidRDefault="422A923D" w:rsidP="004439C0">
            <w:pPr>
              <w:pStyle w:val="ListBullet"/>
            </w:pPr>
            <w:r>
              <w:t>use adverbs to modify the meaning of verbs and adjectives (CrT6)</w:t>
            </w:r>
          </w:p>
          <w:p w14:paraId="747CE6CC" w14:textId="40BCB0E9" w:rsidR="008229D7" w:rsidRPr="002D5E5E" w:rsidRDefault="157D3DF1" w:rsidP="004439C0">
            <w:pPr>
              <w:pStyle w:val="ListBullet"/>
            </w:pPr>
            <w:r>
              <w:t xml:space="preserve">use knowledge of similarities and differences between imaginative, </w:t>
            </w:r>
            <w:proofErr w:type="gramStart"/>
            <w:r>
              <w:t>informative</w:t>
            </w:r>
            <w:proofErr w:type="gramEnd"/>
            <w:r>
              <w:t xml:space="preserve"> and persuasive texts when planning for writing</w:t>
            </w:r>
          </w:p>
        </w:tc>
      </w:tr>
      <w:tr w:rsidR="009E20A3" w14:paraId="32A8BD06" w14:textId="77777777" w:rsidTr="00E71D7D">
        <w:trPr>
          <w:cnfStyle w:val="000000100000" w:firstRow="0" w:lastRow="0" w:firstColumn="0" w:lastColumn="0" w:oddVBand="0" w:evenVBand="0" w:oddHBand="1" w:evenHBand="0" w:firstRowFirstColumn="0" w:firstRowLastColumn="0" w:lastRowFirstColumn="0" w:lastRowLastColumn="0"/>
        </w:trPr>
        <w:tc>
          <w:tcPr>
            <w:tcW w:w="2500" w:type="pct"/>
          </w:tcPr>
          <w:p w14:paraId="36499C77" w14:textId="77777777" w:rsidR="008229D7" w:rsidRDefault="008229D7" w:rsidP="00E11A2B">
            <w:pPr>
              <w:rPr>
                <w:rStyle w:val="Strong"/>
              </w:rPr>
            </w:pPr>
            <w:r w:rsidRPr="47BE2DBE">
              <w:rPr>
                <w:rStyle w:val="Strong"/>
              </w:rPr>
              <w:t>Understanding and responding to literature</w:t>
            </w:r>
          </w:p>
          <w:p w14:paraId="5D0A2B86" w14:textId="10DD74B7" w:rsidR="008229D7" w:rsidRDefault="008229D7" w:rsidP="008B646E">
            <w:pPr>
              <w:rPr>
                <w:lang w:eastAsia="zh-CN"/>
              </w:rPr>
            </w:pPr>
            <w:r w:rsidRPr="47BE2DBE">
              <w:rPr>
                <w:rStyle w:val="Strong"/>
              </w:rPr>
              <w:t>EN1-UARL-01</w:t>
            </w:r>
            <w:r w:rsidR="35E9C946" w:rsidRPr="47BE2DBE">
              <w:rPr>
                <w:rStyle w:val="Strong"/>
              </w:rPr>
              <w:t xml:space="preserve"> – </w:t>
            </w:r>
            <w:r w:rsidR="7F21A2AC" w:rsidRPr="47BE2DBE">
              <w:rPr>
                <w:rStyle w:val="Strong"/>
                <w:b w:val="0"/>
              </w:rPr>
              <w:t>u</w:t>
            </w:r>
            <w:r w:rsidRPr="47BE2DBE">
              <w:rPr>
                <w:rStyle w:val="Strong"/>
                <w:b w:val="0"/>
              </w:rPr>
              <w:t>nderstands and responds to literature by creating texts using similar structures, intentional language choices and features appropriate to audience and purpose</w:t>
            </w:r>
          </w:p>
        </w:tc>
        <w:tc>
          <w:tcPr>
            <w:tcW w:w="2500" w:type="pct"/>
          </w:tcPr>
          <w:p w14:paraId="1E6BC512" w14:textId="3CD909C3" w:rsidR="008229D7" w:rsidRDefault="422A923D" w:rsidP="004439C0">
            <w:pPr>
              <w:pStyle w:val="ListBullet"/>
              <w:rPr>
                <w:rStyle w:val="Strong"/>
                <w:b w:val="0"/>
                <w:bCs/>
              </w:rPr>
            </w:pPr>
            <w:r w:rsidRPr="47BE2DBE">
              <w:rPr>
                <w:rStyle w:val="Strong"/>
                <w:b w:val="0"/>
              </w:rPr>
              <w:t>identify how characters can invite positive and negative responses</w:t>
            </w:r>
          </w:p>
          <w:p w14:paraId="3CD39586" w14:textId="0F5A4842" w:rsidR="008229D7" w:rsidRDefault="422A923D" w:rsidP="004439C0">
            <w:pPr>
              <w:pStyle w:val="ListBullet"/>
              <w:rPr>
                <w:rStyle w:val="Strong"/>
                <w:rFonts w:eastAsia="Calibri"/>
                <w:b w:val="0"/>
                <w:bCs/>
              </w:rPr>
            </w:pPr>
            <w:r w:rsidRPr="47BE2DBE">
              <w:rPr>
                <w:rStyle w:val="Strong"/>
                <w:rFonts w:eastAsia="Calibri"/>
                <w:b w:val="0"/>
              </w:rPr>
              <w:t xml:space="preserve">identify the language, dialogue, actions, images or music that create a reader response to a </w:t>
            </w:r>
            <w:proofErr w:type="gramStart"/>
            <w:r w:rsidRPr="47BE2DBE">
              <w:rPr>
                <w:rStyle w:val="Strong"/>
                <w:rFonts w:eastAsia="Calibri"/>
                <w:b w:val="0"/>
              </w:rPr>
              <w:t>character</w:t>
            </w:r>
            <w:proofErr w:type="gramEnd"/>
          </w:p>
          <w:p w14:paraId="7E342CD4" w14:textId="39530391" w:rsidR="008229D7" w:rsidRDefault="70DB3AB5" w:rsidP="004439C0">
            <w:pPr>
              <w:pStyle w:val="ListBullet"/>
              <w:rPr>
                <w:rStyle w:val="Strong"/>
                <w:rFonts w:eastAsia="Arial"/>
                <w:b w:val="0"/>
                <w:bCs/>
                <w:color w:val="000000" w:themeColor="text1"/>
                <w:szCs w:val="24"/>
              </w:rPr>
            </w:pPr>
            <w:r w:rsidRPr="47BE2DBE">
              <w:rPr>
                <w:rStyle w:val="Strong"/>
                <w:rFonts w:eastAsia="Arial"/>
                <w:b w:val="0"/>
                <w:color w:val="000000" w:themeColor="text1"/>
                <w:szCs w:val="24"/>
              </w:rPr>
              <w:t>create and re-create characters in texts that demonstrate understanding of character traits</w:t>
            </w:r>
          </w:p>
        </w:tc>
      </w:tr>
    </w:tbl>
    <w:p w14:paraId="62B47C15" w14:textId="77777777" w:rsidR="00DA2826" w:rsidRDefault="00DA2826" w:rsidP="001B0CC5">
      <w:r>
        <w:br w:type="page"/>
      </w:r>
    </w:p>
    <w:p w14:paraId="41090ED7" w14:textId="77777777" w:rsidR="006A3923" w:rsidRPr="00DA2826" w:rsidRDefault="006A3923" w:rsidP="00964075">
      <w:pPr>
        <w:pStyle w:val="Heading2"/>
      </w:pPr>
      <w:bookmarkStart w:id="7" w:name="_Toc132719398"/>
      <w:r>
        <w:lastRenderedPageBreak/>
        <w:t>Week 1</w:t>
      </w:r>
      <w:bookmarkEnd w:id="7"/>
    </w:p>
    <w:p w14:paraId="138B2673" w14:textId="5E8BD801" w:rsidR="006A3923" w:rsidRDefault="008229D7" w:rsidP="00DA2826">
      <w:pPr>
        <w:pStyle w:val="Heading3"/>
      </w:pPr>
      <w:bookmarkStart w:id="8" w:name="_Component_A_teaching"/>
      <w:bookmarkStart w:id="9" w:name="_Toc132719399"/>
      <w:bookmarkEnd w:id="8"/>
      <w:r>
        <w:t>Component A</w:t>
      </w:r>
      <w:r w:rsidR="006A3923">
        <w:t xml:space="preserve"> teaching and learning</w:t>
      </w:r>
      <w:bookmarkEnd w:id="9"/>
    </w:p>
    <w:p w14:paraId="697DC1DE" w14:textId="77777777" w:rsidR="001F732A" w:rsidRDefault="001F732A" w:rsidP="001F732A">
      <w:r>
        <w:t xml:space="preserve">The table below can be used to plan and document lessons that address Component A outcomes and content. Both the </w:t>
      </w:r>
      <w:hyperlink r:id="rId16" w:history="1">
        <w:r>
          <w:rPr>
            <w:rStyle w:val="Hyperlink"/>
          </w:rPr>
          <w:t>detailed example [DOC 529KB]</w:t>
        </w:r>
      </w:hyperlink>
      <w:r>
        <w:t xml:space="preserve"> of a two-week teaching and learning cycle and </w:t>
      </w:r>
      <w:hyperlink r:id="rId17" w:history="1">
        <w:r>
          <w:rPr>
            <w:rStyle w:val="Hyperlink"/>
          </w:rPr>
          <w:t>brief example [DOC 66KB]</w:t>
        </w:r>
      </w:hyperlink>
      <w:r>
        <w:t xml:space="preserve"> may support you in your planning.</w:t>
      </w:r>
    </w:p>
    <w:tbl>
      <w:tblPr>
        <w:tblStyle w:val="Tableheader"/>
        <w:tblW w:w="14596" w:type="dxa"/>
        <w:tblLayout w:type="fixed"/>
        <w:tblLook w:val="0420" w:firstRow="1" w:lastRow="0" w:firstColumn="0" w:lastColumn="0" w:noHBand="0" w:noVBand="1"/>
        <w:tblCaption w:val="Component A teaching and learning"/>
        <w:tblDescription w:val="Component A teaching and learning focus areas for Lessons 1 through 5 in the areas of Phonic knowledge, Spelling and Handwriting, Reading comprehension and Reading fluency. Links to supporting documentation are included in the cells for each lesson."/>
      </w:tblPr>
      <w:tblGrid>
        <w:gridCol w:w="2547"/>
        <w:gridCol w:w="2409"/>
        <w:gridCol w:w="2410"/>
        <w:gridCol w:w="2410"/>
        <w:gridCol w:w="2410"/>
        <w:gridCol w:w="2410"/>
      </w:tblGrid>
      <w:tr w:rsidR="001F732A" w14:paraId="7BC7D1E5" w14:textId="77777777" w:rsidTr="00B10EC0">
        <w:trPr>
          <w:cnfStyle w:val="100000000000" w:firstRow="1" w:lastRow="0" w:firstColumn="0" w:lastColumn="0" w:oddVBand="0" w:evenVBand="0" w:oddHBand="0" w:evenHBand="0" w:firstRowFirstColumn="0" w:firstRowLastColumn="0" w:lastRowFirstColumn="0" w:lastRowLastColumn="0"/>
        </w:trPr>
        <w:tc>
          <w:tcPr>
            <w:tcW w:w="2547" w:type="dxa"/>
          </w:tcPr>
          <w:p w14:paraId="1883405C" w14:textId="77777777" w:rsidR="001F732A" w:rsidRDefault="001F732A" w:rsidP="00B10EC0">
            <w:r w:rsidRPr="00267648">
              <w:t>Focus Areas</w:t>
            </w:r>
          </w:p>
        </w:tc>
        <w:tc>
          <w:tcPr>
            <w:tcW w:w="2409" w:type="dxa"/>
          </w:tcPr>
          <w:p w14:paraId="7E48D3AC" w14:textId="77777777" w:rsidR="001F732A" w:rsidRDefault="001F732A" w:rsidP="00B10EC0">
            <w:r w:rsidRPr="00267648">
              <w:t>Lesson 1</w:t>
            </w:r>
          </w:p>
        </w:tc>
        <w:tc>
          <w:tcPr>
            <w:tcW w:w="2410" w:type="dxa"/>
          </w:tcPr>
          <w:p w14:paraId="4AED6DE9" w14:textId="77777777" w:rsidR="001F732A" w:rsidRDefault="001F732A" w:rsidP="00B10EC0">
            <w:r w:rsidRPr="00267648">
              <w:t>Lesson 2</w:t>
            </w:r>
          </w:p>
        </w:tc>
        <w:tc>
          <w:tcPr>
            <w:tcW w:w="2410" w:type="dxa"/>
          </w:tcPr>
          <w:p w14:paraId="119E6A60" w14:textId="77777777" w:rsidR="001F732A" w:rsidRDefault="001F732A" w:rsidP="00B10EC0">
            <w:r w:rsidRPr="00267648">
              <w:t>Lesson 3</w:t>
            </w:r>
          </w:p>
        </w:tc>
        <w:tc>
          <w:tcPr>
            <w:tcW w:w="2410" w:type="dxa"/>
          </w:tcPr>
          <w:p w14:paraId="0563997B" w14:textId="77777777" w:rsidR="001F732A" w:rsidRDefault="001F732A" w:rsidP="00B10EC0">
            <w:r w:rsidRPr="00267648">
              <w:t>Lesson 4</w:t>
            </w:r>
          </w:p>
        </w:tc>
        <w:tc>
          <w:tcPr>
            <w:tcW w:w="2410" w:type="dxa"/>
          </w:tcPr>
          <w:p w14:paraId="5903A46D" w14:textId="77777777" w:rsidR="001F732A" w:rsidRDefault="001F732A" w:rsidP="00B10EC0">
            <w:r w:rsidRPr="00267648">
              <w:t>Lesson 5</w:t>
            </w:r>
          </w:p>
        </w:tc>
      </w:tr>
      <w:tr w:rsidR="001F732A" w14:paraId="2EA12D00" w14:textId="77777777" w:rsidTr="00B10EC0">
        <w:trPr>
          <w:cnfStyle w:val="000000100000" w:firstRow="0" w:lastRow="0" w:firstColumn="0" w:lastColumn="0" w:oddVBand="0" w:evenVBand="0" w:oddHBand="1" w:evenHBand="0" w:firstRowFirstColumn="0" w:firstRowLastColumn="0" w:lastRowFirstColumn="0" w:lastRowLastColumn="0"/>
        </w:trPr>
        <w:tc>
          <w:tcPr>
            <w:tcW w:w="2547" w:type="dxa"/>
          </w:tcPr>
          <w:p w14:paraId="3BCC3866" w14:textId="77777777" w:rsidR="001F732A" w:rsidRPr="002C355E" w:rsidRDefault="00000000" w:rsidP="00B10EC0">
            <w:pPr>
              <w:rPr>
                <w:b/>
                <w:bCs/>
              </w:rPr>
            </w:pPr>
            <w:hyperlink r:id="rId18" w:history="1">
              <w:r w:rsidR="001F732A" w:rsidRPr="00B06B33">
                <w:rPr>
                  <w:rStyle w:val="Hyperlink"/>
                  <w:b/>
                  <w:bCs/>
                </w:rPr>
                <w:t>P</w:t>
              </w:r>
              <w:r w:rsidR="001F732A" w:rsidRPr="002C355E">
                <w:rPr>
                  <w:rStyle w:val="Hyperlink"/>
                  <w:b/>
                  <w:bCs/>
                </w:rPr>
                <w:t>honic knowledge</w:t>
              </w:r>
            </w:hyperlink>
          </w:p>
          <w:p w14:paraId="249C84C9" w14:textId="77777777" w:rsidR="001F732A" w:rsidRDefault="001F732A" w:rsidP="00B10EC0">
            <w:r>
              <w:t>15 minutes</w:t>
            </w:r>
          </w:p>
        </w:tc>
        <w:tc>
          <w:tcPr>
            <w:tcW w:w="2409" w:type="dxa"/>
          </w:tcPr>
          <w:p w14:paraId="239EE3CB" w14:textId="77777777" w:rsidR="001F732A" w:rsidRDefault="001F732A" w:rsidP="00B10EC0"/>
        </w:tc>
        <w:tc>
          <w:tcPr>
            <w:tcW w:w="2410" w:type="dxa"/>
          </w:tcPr>
          <w:p w14:paraId="2195B53F" w14:textId="77777777" w:rsidR="001F732A" w:rsidRDefault="001F732A" w:rsidP="00B10EC0"/>
        </w:tc>
        <w:tc>
          <w:tcPr>
            <w:tcW w:w="2410" w:type="dxa"/>
          </w:tcPr>
          <w:p w14:paraId="0756E4D7" w14:textId="77777777" w:rsidR="001F732A" w:rsidRDefault="001F732A" w:rsidP="00B10EC0"/>
        </w:tc>
        <w:tc>
          <w:tcPr>
            <w:tcW w:w="2410" w:type="dxa"/>
          </w:tcPr>
          <w:p w14:paraId="2B95D35D" w14:textId="77777777" w:rsidR="001F732A" w:rsidRDefault="001F732A" w:rsidP="00B10EC0"/>
        </w:tc>
        <w:tc>
          <w:tcPr>
            <w:tcW w:w="2410" w:type="dxa"/>
          </w:tcPr>
          <w:p w14:paraId="2DDA66A9" w14:textId="77777777" w:rsidR="001F732A" w:rsidRDefault="001F732A" w:rsidP="00B10EC0"/>
        </w:tc>
      </w:tr>
      <w:tr w:rsidR="001F732A" w14:paraId="53574980" w14:textId="77777777" w:rsidTr="00B10EC0">
        <w:trPr>
          <w:cnfStyle w:val="000000010000" w:firstRow="0" w:lastRow="0" w:firstColumn="0" w:lastColumn="0" w:oddVBand="0" w:evenVBand="0" w:oddHBand="0" w:evenHBand="1" w:firstRowFirstColumn="0" w:firstRowLastColumn="0" w:lastRowFirstColumn="0" w:lastRowLastColumn="0"/>
        </w:trPr>
        <w:tc>
          <w:tcPr>
            <w:tcW w:w="2547" w:type="dxa"/>
          </w:tcPr>
          <w:p w14:paraId="7848170A" w14:textId="77777777" w:rsidR="001F732A" w:rsidRPr="002C355E" w:rsidRDefault="00000000" w:rsidP="00B10EC0">
            <w:pPr>
              <w:rPr>
                <w:b/>
                <w:bCs/>
              </w:rPr>
            </w:pPr>
            <w:hyperlink r:id="rId19" w:history="1">
              <w:r w:rsidR="001F732A" w:rsidRPr="002C355E">
                <w:rPr>
                  <w:rStyle w:val="Hyperlink"/>
                  <w:b/>
                  <w:bCs/>
                </w:rPr>
                <w:t>Spelling</w:t>
              </w:r>
            </w:hyperlink>
            <w:r w:rsidR="001F732A" w:rsidRPr="002C355E">
              <w:rPr>
                <w:b/>
                <w:bCs/>
              </w:rPr>
              <w:t xml:space="preserve"> and </w:t>
            </w:r>
            <w:hyperlink r:id="rId20" w:history="1">
              <w:r w:rsidR="001F732A">
                <w:rPr>
                  <w:rStyle w:val="Hyperlink"/>
                  <w:b/>
                  <w:bCs/>
                </w:rPr>
                <w:t>H</w:t>
              </w:r>
              <w:r w:rsidR="001F732A" w:rsidRPr="002C355E">
                <w:rPr>
                  <w:rStyle w:val="Hyperlink"/>
                  <w:b/>
                  <w:bCs/>
                </w:rPr>
                <w:t>andwriting</w:t>
              </w:r>
            </w:hyperlink>
          </w:p>
          <w:p w14:paraId="00A8C3C3" w14:textId="77777777" w:rsidR="001F732A" w:rsidRDefault="001F732A" w:rsidP="00B10EC0">
            <w:r>
              <w:t>15 minutes</w:t>
            </w:r>
          </w:p>
        </w:tc>
        <w:tc>
          <w:tcPr>
            <w:tcW w:w="2409" w:type="dxa"/>
          </w:tcPr>
          <w:p w14:paraId="656ABD52" w14:textId="77777777" w:rsidR="001F732A" w:rsidRDefault="001F732A" w:rsidP="00B10EC0"/>
        </w:tc>
        <w:tc>
          <w:tcPr>
            <w:tcW w:w="2410" w:type="dxa"/>
          </w:tcPr>
          <w:p w14:paraId="4AEDD672" w14:textId="77777777" w:rsidR="001F732A" w:rsidRDefault="001F732A" w:rsidP="00B10EC0"/>
        </w:tc>
        <w:tc>
          <w:tcPr>
            <w:tcW w:w="2410" w:type="dxa"/>
          </w:tcPr>
          <w:p w14:paraId="2148A8AF" w14:textId="77777777" w:rsidR="001F732A" w:rsidRDefault="001F732A" w:rsidP="00B10EC0"/>
        </w:tc>
        <w:tc>
          <w:tcPr>
            <w:tcW w:w="2410" w:type="dxa"/>
          </w:tcPr>
          <w:p w14:paraId="7B7C102C" w14:textId="77777777" w:rsidR="001F732A" w:rsidRDefault="001F732A" w:rsidP="00B10EC0"/>
        </w:tc>
        <w:tc>
          <w:tcPr>
            <w:tcW w:w="2410" w:type="dxa"/>
          </w:tcPr>
          <w:p w14:paraId="61855694" w14:textId="77777777" w:rsidR="001F732A" w:rsidRDefault="001F732A" w:rsidP="00B10EC0"/>
        </w:tc>
      </w:tr>
      <w:tr w:rsidR="001F732A" w14:paraId="68BC1055" w14:textId="77777777" w:rsidTr="00B10EC0">
        <w:trPr>
          <w:cnfStyle w:val="000000100000" w:firstRow="0" w:lastRow="0" w:firstColumn="0" w:lastColumn="0" w:oddVBand="0" w:evenVBand="0" w:oddHBand="1" w:evenHBand="0" w:firstRowFirstColumn="0" w:firstRowLastColumn="0" w:lastRowFirstColumn="0" w:lastRowLastColumn="0"/>
        </w:trPr>
        <w:tc>
          <w:tcPr>
            <w:tcW w:w="2547" w:type="dxa"/>
          </w:tcPr>
          <w:p w14:paraId="56AB9641" w14:textId="77777777" w:rsidR="001F732A" w:rsidRPr="002C355E" w:rsidRDefault="00000000" w:rsidP="00B10EC0">
            <w:pPr>
              <w:rPr>
                <w:b/>
                <w:bCs/>
              </w:rPr>
            </w:pPr>
            <w:hyperlink r:id="rId21" w:history="1">
              <w:r w:rsidR="001F732A">
                <w:rPr>
                  <w:rStyle w:val="Hyperlink"/>
                  <w:b/>
                  <w:bCs/>
                </w:rPr>
                <w:t>R</w:t>
              </w:r>
              <w:r w:rsidR="001F732A" w:rsidRPr="002C355E">
                <w:rPr>
                  <w:rStyle w:val="Hyperlink"/>
                  <w:b/>
                  <w:bCs/>
                </w:rPr>
                <w:t>eading comprehension</w:t>
              </w:r>
            </w:hyperlink>
            <w:r w:rsidR="001F732A" w:rsidRPr="002C355E">
              <w:rPr>
                <w:b/>
                <w:bCs/>
              </w:rPr>
              <w:t xml:space="preserve"> and </w:t>
            </w:r>
            <w:hyperlink r:id="rId22" w:history="1">
              <w:r w:rsidR="001F732A">
                <w:rPr>
                  <w:rStyle w:val="Hyperlink"/>
                  <w:b/>
                  <w:bCs/>
                </w:rPr>
                <w:t>R</w:t>
              </w:r>
              <w:r w:rsidR="001F732A" w:rsidRPr="002C355E">
                <w:rPr>
                  <w:rStyle w:val="Hyperlink"/>
                  <w:b/>
                  <w:bCs/>
                </w:rPr>
                <w:t>eading fluency</w:t>
              </w:r>
            </w:hyperlink>
          </w:p>
          <w:p w14:paraId="0FB024E4" w14:textId="77777777" w:rsidR="001F732A" w:rsidRDefault="001F732A" w:rsidP="00B10EC0">
            <w:r>
              <w:t>30 minutes</w:t>
            </w:r>
          </w:p>
        </w:tc>
        <w:tc>
          <w:tcPr>
            <w:tcW w:w="2409" w:type="dxa"/>
          </w:tcPr>
          <w:p w14:paraId="7383FA2B" w14:textId="77777777" w:rsidR="001F732A" w:rsidRDefault="001F732A" w:rsidP="00B10EC0"/>
        </w:tc>
        <w:tc>
          <w:tcPr>
            <w:tcW w:w="2410" w:type="dxa"/>
          </w:tcPr>
          <w:p w14:paraId="29213E6E" w14:textId="77777777" w:rsidR="001F732A" w:rsidRDefault="001F732A" w:rsidP="00B10EC0"/>
        </w:tc>
        <w:tc>
          <w:tcPr>
            <w:tcW w:w="2410" w:type="dxa"/>
          </w:tcPr>
          <w:p w14:paraId="7B64D0B5" w14:textId="77777777" w:rsidR="001F732A" w:rsidRDefault="001F732A" w:rsidP="00B10EC0"/>
        </w:tc>
        <w:tc>
          <w:tcPr>
            <w:tcW w:w="2410" w:type="dxa"/>
          </w:tcPr>
          <w:p w14:paraId="65A7AC48" w14:textId="77777777" w:rsidR="001F732A" w:rsidRDefault="001F732A" w:rsidP="00B10EC0"/>
        </w:tc>
        <w:tc>
          <w:tcPr>
            <w:tcW w:w="2410" w:type="dxa"/>
          </w:tcPr>
          <w:p w14:paraId="6C894229" w14:textId="77777777" w:rsidR="001F732A" w:rsidRDefault="001F732A" w:rsidP="00B10EC0"/>
        </w:tc>
      </w:tr>
    </w:tbl>
    <w:p w14:paraId="5B3CA8DB" w14:textId="37192306" w:rsidR="006A3923" w:rsidRDefault="006A3923" w:rsidP="00DA2826">
      <w:pPr>
        <w:pStyle w:val="Heading3"/>
      </w:pPr>
      <w:bookmarkStart w:id="10" w:name="_Toc132719400"/>
      <w:r>
        <w:lastRenderedPageBreak/>
        <w:t>Co</w:t>
      </w:r>
      <w:r w:rsidR="008229D7">
        <w:t>mponent B</w:t>
      </w:r>
      <w:r>
        <w:t xml:space="preserve"> teaching and learning</w:t>
      </w:r>
      <w:bookmarkEnd w:id="10"/>
    </w:p>
    <w:p w14:paraId="5A6169FB" w14:textId="097FC14E" w:rsidR="00383430" w:rsidRPr="00383430" w:rsidRDefault="00383430" w:rsidP="00383430">
      <w:r w:rsidRPr="0024551E">
        <w:t xml:space="preserve">The following teaching and learning sequence </w:t>
      </w:r>
      <w:proofErr w:type="gramStart"/>
      <w:r w:rsidRPr="0024551E">
        <w:t>has</w:t>
      </w:r>
      <w:proofErr w:type="gramEnd"/>
      <w:r w:rsidRPr="0024551E">
        <w:t xml:space="preserve"> been designed to address </w:t>
      </w:r>
      <w:hyperlink w:anchor="_Outcomes_and_content_1" w:history="1">
        <w:r w:rsidRPr="0024551E">
          <w:rPr>
            <w:rStyle w:val="Hyperlink"/>
          </w:rPr>
          <w:t>Component B</w:t>
        </w:r>
      </w:hyperlink>
      <w:r w:rsidRPr="0024551E">
        <w:t xml:space="preserve"> outcomes and content. Adapt the sequence as required to best meet the needs of your students.</w:t>
      </w:r>
    </w:p>
    <w:p w14:paraId="4126BF89" w14:textId="7628FAAA" w:rsidR="006A3923" w:rsidRPr="00AE442C" w:rsidRDefault="006A3923" w:rsidP="00AE442C">
      <w:pPr>
        <w:pStyle w:val="Heading4"/>
      </w:pPr>
      <w:r w:rsidRPr="00AE442C">
        <w:t>Learning intention and success criteria</w:t>
      </w:r>
    </w:p>
    <w:p w14:paraId="068ECCC8" w14:textId="1177C12A" w:rsidR="006A3923" w:rsidRDefault="006A3923" w:rsidP="00DA2826">
      <w:r>
        <w:t>Learning intentions and success criteria are best co-constructed with students.</w:t>
      </w:r>
    </w:p>
    <w:p w14:paraId="2F52B840" w14:textId="7628FAAA" w:rsidR="006A3923" w:rsidRPr="00AE442C" w:rsidRDefault="006A3923" w:rsidP="00AE442C">
      <w:pPr>
        <w:pStyle w:val="Heading4"/>
      </w:pPr>
      <w:r w:rsidRPr="00AE442C">
        <w:t>Learning intention</w:t>
      </w:r>
    </w:p>
    <w:p w14:paraId="09CBDB26" w14:textId="4D6FCF56" w:rsidR="784D802D" w:rsidRDefault="27779046" w:rsidP="002D5E5E">
      <w:r>
        <w:t>Students are learning to</w:t>
      </w:r>
      <w:r w:rsidR="4D76269C">
        <w:t xml:space="preserve"> </w:t>
      </w:r>
      <w:r w:rsidR="50FED290">
        <w:t>understand</w:t>
      </w:r>
      <w:r w:rsidR="06A5A246">
        <w:t xml:space="preserve"> how </w:t>
      </w:r>
      <w:r w:rsidR="3791A099">
        <w:t>authors develop</w:t>
      </w:r>
      <w:r w:rsidR="1FCFD8D8">
        <w:t xml:space="preserve"> and describe</w:t>
      </w:r>
      <w:r w:rsidR="3791A099">
        <w:t xml:space="preserve"> </w:t>
      </w:r>
      <w:r w:rsidR="06A5A246">
        <w:t>characters</w:t>
      </w:r>
      <w:r w:rsidR="7F92F663">
        <w:t xml:space="preserve"> in narrative texts</w:t>
      </w:r>
      <w:r w:rsidR="3791A099">
        <w:t>.</w:t>
      </w:r>
    </w:p>
    <w:p w14:paraId="3FF94947" w14:textId="77777777" w:rsidR="006A3923" w:rsidRPr="00AE442C" w:rsidRDefault="006A3923" w:rsidP="00AE442C">
      <w:pPr>
        <w:pStyle w:val="Heading4"/>
      </w:pPr>
      <w:r w:rsidRPr="00AE442C">
        <w:t>Success criteria</w:t>
      </w:r>
    </w:p>
    <w:p w14:paraId="597D063A" w14:textId="6F8BBF18" w:rsidR="006A3923" w:rsidRDefault="006A3923" w:rsidP="00DA2826">
      <w:r>
        <w:t>Students can:</w:t>
      </w:r>
    </w:p>
    <w:p w14:paraId="22F1735F" w14:textId="054C2A22" w:rsidR="007041A0" w:rsidRDefault="57924690" w:rsidP="004439C0">
      <w:pPr>
        <w:pStyle w:val="ListBullet"/>
      </w:pPr>
      <w:r>
        <w:t xml:space="preserve">identify characters and describe </w:t>
      </w:r>
      <w:r w:rsidR="552B9590">
        <w:t xml:space="preserve">their </w:t>
      </w:r>
      <w:r>
        <w:t>traits</w:t>
      </w:r>
    </w:p>
    <w:p w14:paraId="2C64CC51" w14:textId="74934152" w:rsidR="006A3923" w:rsidRDefault="5D432F84" w:rsidP="004439C0">
      <w:pPr>
        <w:pStyle w:val="ListBullet"/>
      </w:pPr>
      <w:r>
        <w:t>i</w:t>
      </w:r>
      <w:r w:rsidR="23EFCC4D">
        <w:t xml:space="preserve">nfer </w:t>
      </w:r>
      <w:r w:rsidR="19D1BFBF">
        <w:t xml:space="preserve">a </w:t>
      </w:r>
      <w:r w:rsidR="23EFCC4D">
        <w:t>character</w:t>
      </w:r>
      <w:r w:rsidR="6DCDFA15">
        <w:t>’</w:t>
      </w:r>
      <w:r w:rsidR="23EFCC4D">
        <w:t xml:space="preserve">s </w:t>
      </w:r>
      <w:r w:rsidR="61C94816">
        <w:t xml:space="preserve">feelings from </w:t>
      </w:r>
      <w:r w:rsidR="6452B36F">
        <w:t xml:space="preserve">their words and </w:t>
      </w:r>
      <w:r w:rsidR="61C94816">
        <w:t>actions</w:t>
      </w:r>
    </w:p>
    <w:p w14:paraId="31FF12D2" w14:textId="0BECAA8F" w:rsidR="006A3923" w:rsidRDefault="4160A489" w:rsidP="004439C0">
      <w:pPr>
        <w:pStyle w:val="ListBullet"/>
      </w:pPr>
      <w:r>
        <w:t>compare characters in a text</w:t>
      </w:r>
    </w:p>
    <w:p w14:paraId="04DB8E0F" w14:textId="1157E992" w:rsidR="00651559" w:rsidRDefault="1A7940DD" w:rsidP="004439C0">
      <w:pPr>
        <w:pStyle w:val="ListBullet"/>
        <w:rPr>
          <w:rFonts w:asciiTheme="minorHAnsi" w:eastAsiaTheme="minorEastAsia" w:hAnsiTheme="minorHAnsi"/>
        </w:rPr>
      </w:pPr>
      <w:r>
        <w:t>make text-to-self connections</w:t>
      </w:r>
    </w:p>
    <w:p w14:paraId="430A5BBB" w14:textId="4532A790" w:rsidR="003B5778" w:rsidRDefault="16450ED6" w:rsidP="004439C0">
      <w:pPr>
        <w:pStyle w:val="ListBullet"/>
      </w:pPr>
      <w:r>
        <w:t>identify how character</w:t>
      </w:r>
      <w:r w:rsidR="5489BEA8">
        <w:t>s</w:t>
      </w:r>
      <w:r>
        <w:t xml:space="preserve"> </w:t>
      </w:r>
      <w:r w:rsidR="199D5434">
        <w:t>i</w:t>
      </w:r>
      <w:r w:rsidR="1247794C">
        <w:t>nfluence</w:t>
      </w:r>
      <w:r w:rsidR="199D5434">
        <w:t xml:space="preserve"> </w:t>
      </w:r>
      <w:r w:rsidR="13D68043">
        <w:t>a</w:t>
      </w:r>
      <w:r w:rsidR="199D5434">
        <w:t xml:space="preserve"> reader’s</w:t>
      </w:r>
      <w:r>
        <w:t xml:space="preserve"> feel</w:t>
      </w:r>
      <w:r w:rsidR="53CAF484">
        <w:t>ings</w:t>
      </w:r>
      <w:r w:rsidR="37AD8A6A">
        <w:t>.</w:t>
      </w:r>
    </w:p>
    <w:p w14:paraId="2181E280" w14:textId="77777777" w:rsidR="006A3923" w:rsidRPr="00AE442C" w:rsidRDefault="006A3923" w:rsidP="00AE442C">
      <w:pPr>
        <w:pStyle w:val="Heading4"/>
      </w:pPr>
      <w:r w:rsidRPr="00AE442C">
        <w:t>Resources</w:t>
      </w:r>
    </w:p>
    <w:p w14:paraId="6EE13AB3" w14:textId="69B70975" w:rsidR="003D3299" w:rsidRPr="00E454B3" w:rsidRDefault="460E2509" w:rsidP="1C95094F">
      <w:pPr>
        <w:pStyle w:val="ListBullet"/>
        <w:rPr>
          <w:rFonts w:eastAsiaTheme="minorEastAsia"/>
        </w:rPr>
      </w:pPr>
      <w:r>
        <w:t xml:space="preserve">King SM (2019) </w:t>
      </w:r>
      <w:r w:rsidRPr="1C95094F">
        <w:rPr>
          <w:i/>
          <w:iCs/>
        </w:rPr>
        <w:t>Three</w:t>
      </w:r>
      <w:r w:rsidR="0282C9E7">
        <w:t>,</w:t>
      </w:r>
      <w:r>
        <w:t xml:space="preserve"> Scholastic Australia</w:t>
      </w:r>
      <w:r w:rsidR="613F62B9">
        <w:t xml:space="preserve"> Pty Ltd</w:t>
      </w:r>
      <w:r w:rsidR="076F8659">
        <w:t>, Sydney</w:t>
      </w:r>
      <w:r>
        <w:t>. ISBN:</w:t>
      </w:r>
      <w:r w:rsidR="5D5A068A" w:rsidRPr="1C95094F">
        <w:rPr>
          <w:rFonts w:eastAsia="Arial"/>
        </w:rPr>
        <w:t xml:space="preserve"> </w:t>
      </w:r>
      <w:r w:rsidR="000F65B5" w:rsidRPr="000F65B5">
        <w:rPr>
          <w:rFonts w:eastAsia="Arial"/>
        </w:rPr>
        <w:t>9780823449231</w:t>
      </w:r>
    </w:p>
    <w:p w14:paraId="3B146E63" w14:textId="334B597E" w:rsidR="00027480" w:rsidRDefault="00000000" w:rsidP="00027480">
      <w:pPr>
        <w:pStyle w:val="ListBullet"/>
      </w:pPr>
      <w:hyperlink w:anchor="_Resource_1:_Emoji" w:history="1">
        <w:r w:rsidR="00027480" w:rsidRPr="00027480">
          <w:rPr>
            <w:rStyle w:val="Hyperlink"/>
          </w:rPr>
          <w:t>Resource 1: Emoji emotions</w:t>
        </w:r>
      </w:hyperlink>
    </w:p>
    <w:p w14:paraId="19DB904D" w14:textId="60F7049D" w:rsidR="00027480" w:rsidRPr="00156696" w:rsidRDefault="00000000" w:rsidP="00027480">
      <w:pPr>
        <w:pStyle w:val="ListBullet"/>
      </w:pPr>
      <w:hyperlink w:anchor="_Resource_2:_Character_1" w:history="1">
        <w:r w:rsidR="00027480" w:rsidRPr="00027480">
          <w:rPr>
            <w:rStyle w:val="Hyperlink"/>
          </w:rPr>
          <w:t>Resource 2: Character descriptions</w:t>
        </w:r>
      </w:hyperlink>
    </w:p>
    <w:p w14:paraId="173BA6A1" w14:textId="2EA714BA" w:rsidR="00027480" w:rsidRPr="00156696" w:rsidRDefault="00000000" w:rsidP="00027480">
      <w:pPr>
        <w:pStyle w:val="ListBullet"/>
      </w:pPr>
      <w:hyperlink w:anchor="_Resource_3:_Characteristic_1" w:history="1">
        <w:r w:rsidR="00027480" w:rsidRPr="00027480">
          <w:rPr>
            <w:rStyle w:val="Hyperlink"/>
          </w:rPr>
          <w:t>Resource 3: Characteristic cards</w:t>
        </w:r>
      </w:hyperlink>
    </w:p>
    <w:p w14:paraId="66741AFE" w14:textId="22067395" w:rsidR="00027480" w:rsidRDefault="00000000" w:rsidP="00027480">
      <w:pPr>
        <w:pStyle w:val="ListBullet"/>
      </w:pPr>
      <w:hyperlink w:anchor="_Resource_4:_Adverbs" w:history="1">
        <w:r w:rsidR="00027480" w:rsidRPr="00027480">
          <w:rPr>
            <w:rStyle w:val="Hyperlink"/>
          </w:rPr>
          <w:t>Resource 4: Adverbs of time</w:t>
        </w:r>
      </w:hyperlink>
    </w:p>
    <w:p w14:paraId="249B177D" w14:textId="01DC4621" w:rsidR="65F43F8F" w:rsidRPr="00E71D7D" w:rsidRDefault="528CCD36" w:rsidP="004439C0">
      <w:pPr>
        <w:pStyle w:val="ListBullet"/>
      </w:pPr>
      <w:r w:rsidRPr="75D76F88">
        <w:rPr>
          <w:rFonts w:eastAsia="Calibri"/>
        </w:rPr>
        <w:t>V</w:t>
      </w:r>
      <w:r w:rsidR="08200489" w:rsidRPr="75D76F88">
        <w:rPr>
          <w:rFonts w:eastAsia="Calibri"/>
        </w:rPr>
        <w:t>ideo</w:t>
      </w:r>
      <w:r w:rsidR="00480D16">
        <w:rPr>
          <w:rFonts w:eastAsia="Calibri"/>
        </w:rPr>
        <w:t>:</w:t>
      </w:r>
      <w:r w:rsidR="08200489" w:rsidRPr="75D76F88">
        <w:rPr>
          <w:rFonts w:eastAsia="Calibri"/>
        </w:rPr>
        <w:t xml:space="preserve"> </w:t>
      </w:r>
      <w:hyperlink r:id="rId23">
        <w:r w:rsidR="08200489" w:rsidRPr="75D76F88">
          <w:rPr>
            <w:rStyle w:val="Hyperlink"/>
          </w:rPr>
          <w:t xml:space="preserve">Disney Music </w:t>
        </w:r>
        <w:r w:rsidR="60BFEEE4" w:rsidRPr="75D76F88">
          <w:rPr>
            <w:rStyle w:val="Hyperlink"/>
          </w:rPr>
          <w:t>–</w:t>
        </w:r>
        <w:r w:rsidR="08200489" w:rsidRPr="75D76F88">
          <w:rPr>
            <w:rStyle w:val="Hyperlink"/>
          </w:rPr>
          <w:t xml:space="preserve"> Lava (Official Lyric Video from "Lava") (5:43)</w:t>
        </w:r>
      </w:hyperlink>
    </w:p>
    <w:p w14:paraId="05240E4D" w14:textId="18D18E82" w:rsidR="00027480" w:rsidRPr="00DA0974" w:rsidRDefault="00027480" w:rsidP="00027480">
      <w:pPr>
        <w:pStyle w:val="ListBullet"/>
        <w:rPr>
          <w:rStyle w:val="Hyperlink"/>
          <w:color w:val="auto"/>
          <w:u w:val="none"/>
        </w:rPr>
      </w:pPr>
      <w:r w:rsidRPr="4A4E0563">
        <w:rPr>
          <w:rStyle w:val="Hyperlink"/>
          <w:color w:val="auto"/>
          <w:u w:val="none"/>
        </w:rPr>
        <w:t>Video</w:t>
      </w:r>
      <w:r w:rsidR="00480D16">
        <w:rPr>
          <w:rStyle w:val="Hyperlink"/>
          <w:color w:val="auto"/>
          <w:u w:val="none"/>
        </w:rPr>
        <w:t>:</w:t>
      </w:r>
      <w:r w:rsidRPr="4A4E0563">
        <w:rPr>
          <w:rStyle w:val="Hyperlink"/>
          <w:color w:val="auto"/>
          <w:u w:val="none"/>
        </w:rPr>
        <w:t xml:space="preserve"> </w:t>
      </w:r>
      <w:hyperlink r:id="rId24">
        <w:r w:rsidRPr="4A4E0563">
          <w:rPr>
            <w:rStyle w:val="Hyperlink"/>
          </w:rPr>
          <w:t>Interview with Stephen Michael King (1:41)</w:t>
        </w:r>
      </w:hyperlink>
    </w:p>
    <w:p w14:paraId="5B1A91B3" w14:textId="255479CA" w:rsidR="00DA0974" w:rsidRDefault="00000000" w:rsidP="00027480">
      <w:pPr>
        <w:pStyle w:val="ListBullet"/>
      </w:pPr>
      <w:hyperlink r:id="rId25" w:anchor=".Y4kk6Xm32Ho.link">
        <w:r w:rsidR="00DA0974" w:rsidRPr="00383430">
          <w:rPr>
            <w:rStyle w:val="Hyperlink"/>
          </w:rPr>
          <w:t>Venn diagram</w:t>
        </w:r>
      </w:hyperlink>
      <w:r w:rsidR="00DA0974" w:rsidRPr="00383430">
        <w:t xml:space="preserve"> or </w:t>
      </w:r>
      <w:hyperlink r:id="rId26" w:anchor=".Y4kk6Xm32Ho.link">
        <w:r w:rsidR="00DA0974" w:rsidRPr="00383430">
          <w:rPr>
            <w:rStyle w:val="Hyperlink"/>
          </w:rPr>
          <w:t>T</w:t>
        </w:r>
        <w:r w:rsidR="00DA0974">
          <w:rPr>
            <w:rStyle w:val="Hyperlink"/>
          </w:rPr>
          <w:t>-</w:t>
        </w:r>
        <w:r w:rsidR="00DA0974" w:rsidRPr="00383430">
          <w:rPr>
            <w:rStyle w:val="Hyperlink"/>
          </w:rPr>
          <w:t>chart</w:t>
        </w:r>
      </w:hyperlink>
    </w:p>
    <w:p w14:paraId="74A78A89" w14:textId="22F34EAA" w:rsidR="2B704FD0" w:rsidRDefault="2B704FD0" w:rsidP="004439C0">
      <w:pPr>
        <w:pStyle w:val="ListBullet"/>
      </w:pPr>
      <w:r>
        <w:t>Modelling clay and/or drawing materials</w:t>
      </w:r>
    </w:p>
    <w:p w14:paraId="50D91CF5" w14:textId="6F4DB99E" w:rsidR="004E363E" w:rsidRDefault="528CCD36" w:rsidP="004439C0">
      <w:pPr>
        <w:pStyle w:val="ListBullet"/>
      </w:pPr>
      <w:r>
        <w:t>M</w:t>
      </w:r>
      <w:r w:rsidR="6FA45A1E">
        <w:t>ini whiteboards</w:t>
      </w:r>
    </w:p>
    <w:p w14:paraId="5F1BA195" w14:textId="0775B445" w:rsidR="004E363E" w:rsidRPr="001E7F9C" w:rsidRDefault="528CCD36" w:rsidP="004439C0">
      <w:pPr>
        <w:pStyle w:val="ListBullet"/>
      </w:pPr>
      <w:r>
        <w:t>L</w:t>
      </w:r>
      <w:r w:rsidR="6FA45A1E">
        <w:t>arge sheets of paper per student group (big enough to trace student outlines)</w:t>
      </w:r>
    </w:p>
    <w:p w14:paraId="167E67C7" w14:textId="4382B114" w:rsidR="004E363E" w:rsidRPr="001E7F9C" w:rsidRDefault="30AF47E5" w:rsidP="004439C0">
      <w:pPr>
        <w:pStyle w:val="ListBullet"/>
      </w:pPr>
      <w:r>
        <w:t xml:space="preserve">Coloured </w:t>
      </w:r>
      <w:r w:rsidR="6ED44C46">
        <w:t>markers</w:t>
      </w:r>
    </w:p>
    <w:p w14:paraId="0539F17C" w14:textId="13D6432F" w:rsidR="006A3923" w:rsidRDefault="27779046" w:rsidP="00DA2826">
      <w:pPr>
        <w:pStyle w:val="Heading3"/>
      </w:pPr>
      <w:bookmarkStart w:id="11" w:name="_Toc132719401"/>
      <w:r>
        <w:t>Lesson 1</w:t>
      </w:r>
      <w:r w:rsidR="00432679">
        <w:t>:</w:t>
      </w:r>
      <w:r>
        <w:t xml:space="preserve"> </w:t>
      </w:r>
      <w:r w:rsidR="3791A099">
        <w:t>Understanding</w:t>
      </w:r>
      <w:r>
        <w:t xml:space="preserve"> character</w:t>
      </w:r>
      <w:bookmarkEnd w:id="11"/>
    </w:p>
    <w:p w14:paraId="50B67EC0" w14:textId="77130E3C" w:rsidR="00A875B4" w:rsidRPr="00383430" w:rsidRDefault="6C71EA58" w:rsidP="00383430">
      <w:pPr>
        <w:pStyle w:val="ListNumber"/>
        <w:numPr>
          <w:ilvl w:val="0"/>
          <w:numId w:val="33"/>
        </w:numPr>
      </w:pPr>
      <w:r w:rsidRPr="00383430">
        <w:t xml:space="preserve">Prompt </w:t>
      </w:r>
      <w:r w:rsidR="046DF32A" w:rsidRPr="00383430">
        <w:t>students</w:t>
      </w:r>
      <w:r w:rsidR="7F3D7485" w:rsidRPr="00383430">
        <w:t xml:space="preserve"> to</w:t>
      </w:r>
      <w:r w:rsidR="59C55241" w:rsidRPr="00383430">
        <w:t xml:space="preserve"> think about</w:t>
      </w:r>
      <w:r w:rsidR="7F3D7485" w:rsidRPr="00383430">
        <w:t xml:space="preserve"> </w:t>
      </w:r>
      <w:r w:rsidR="32A6E992" w:rsidRPr="00383430">
        <w:t xml:space="preserve">characters </w:t>
      </w:r>
      <w:r w:rsidR="7F3D7485" w:rsidRPr="00383430">
        <w:t>they</w:t>
      </w:r>
      <w:r w:rsidR="32A6E992" w:rsidRPr="00383430">
        <w:t xml:space="preserve"> </w:t>
      </w:r>
      <w:r w:rsidR="430EFF39" w:rsidRPr="00383430">
        <w:t xml:space="preserve">are familiar with </w:t>
      </w:r>
      <w:r w:rsidR="59C55241" w:rsidRPr="00383430">
        <w:t>from a favourite book or movie</w:t>
      </w:r>
      <w:r w:rsidR="185F014C" w:rsidRPr="00383430">
        <w:t xml:space="preserve">. </w:t>
      </w:r>
      <w:r w:rsidR="4CD50E19" w:rsidRPr="00383430">
        <w:t xml:space="preserve">Support </w:t>
      </w:r>
      <w:r w:rsidR="0D445E7A" w:rsidRPr="00383430">
        <w:t>discussion</w:t>
      </w:r>
      <w:r w:rsidR="4CD50E19" w:rsidRPr="00383430">
        <w:t xml:space="preserve"> through a</w:t>
      </w:r>
      <w:r w:rsidR="185F014C" w:rsidRPr="00383430">
        <w:t>sk</w:t>
      </w:r>
      <w:r w:rsidR="1674F992" w:rsidRPr="00383430">
        <w:t>ing</w:t>
      </w:r>
      <w:r w:rsidR="7641EA31" w:rsidRPr="00383430">
        <w:t xml:space="preserve"> questi</w:t>
      </w:r>
      <w:r w:rsidR="2076DB22" w:rsidRPr="00383430">
        <w:t>ons such as</w:t>
      </w:r>
      <w:r w:rsidR="185F014C" w:rsidRPr="00383430">
        <w:t>:</w:t>
      </w:r>
    </w:p>
    <w:p w14:paraId="7A5CF3EA" w14:textId="7F0CE838" w:rsidR="00A875B4" w:rsidRPr="00455C5D" w:rsidRDefault="60CAD830" w:rsidP="00383430">
      <w:pPr>
        <w:pStyle w:val="ListBullet"/>
        <w:ind w:left="1134"/>
      </w:pPr>
      <w:r>
        <w:t>W</w:t>
      </w:r>
      <w:r w:rsidR="307C4E9F">
        <w:t xml:space="preserve">hat types of texts </w:t>
      </w:r>
      <w:r w:rsidR="119E8A0E">
        <w:t>include</w:t>
      </w:r>
      <w:r w:rsidR="307C4E9F">
        <w:t xml:space="preserve"> characters?</w:t>
      </w:r>
    </w:p>
    <w:p w14:paraId="61DE121E" w14:textId="098E2273" w:rsidR="00A875B4" w:rsidRPr="00455C5D" w:rsidRDefault="4114250B" w:rsidP="00383430">
      <w:pPr>
        <w:pStyle w:val="ListBullet"/>
        <w:ind w:left="1134"/>
      </w:pPr>
      <w:r>
        <w:t>Why do authors create characters?</w:t>
      </w:r>
    </w:p>
    <w:p w14:paraId="5BCB0D32" w14:textId="167030D4" w:rsidR="0A5AB091" w:rsidRDefault="1D7976AA" w:rsidP="00383430">
      <w:pPr>
        <w:pStyle w:val="ListBullet"/>
        <w:ind w:left="1134"/>
      </w:pPr>
      <w:r>
        <w:t>Why are characters important to a narrative?</w:t>
      </w:r>
    </w:p>
    <w:p w14:paraId="51F3DCD6" w14:textId="311615CC" w:rsidR="0A5AB091" w:rsidRDefault="5FC1383C" w:rsidP="00383430">
      <w:pPr>
        <w:pStyle w:val="ListBullet"/>
        <w:ind w:left="1134"/>
      </w:pPr>
      <w:r>
        <w:lastRenderedPageBreak/>
        <w:t xml:space="preserve">Are all </w:t>
      </w:r>
      <w:proofErr w:type="gramStart"/>
      <w:r>
        <w:t>characters</w:t>
      </w:r>
      <w:proofErr w:type="gramEnd"/>
      <w:r>
        <w:t xml:space="preserve"> people?</w:t>
      </w:r>
    </w:p>
    <w:p w14:paraId="1530C3A4" w14:textId="35B2997C" w:rsidR="0A5AB091" w:rsidRDefault="333D3F4B" w:rsidP="00383430">
      <w:pPr>
        <w:pStyle w:val="ListBullet"/>
        <w:ind w:left="1134"/>
      </w:pPr>
      <w:r>
        <w:t xml:space="preserve">Do characters stay the same </w:t>
      </w:r>
      <w:r w:rsidR="701F1632">
        <w:t>throughout</w:t>
      </w:r>
      <w:r>
        <w:t xml:space="preserve"> a text?</w:t>
      </w:r>
    </w:p>
    <w:p w14:paraId="2EFFE00B" w14:textId="14C76311" w:rsidR="0A5AB091" w:rsidRDefault="67316E94" w:rsidP="00383430">
      <w:pPr>
        <w:pStyle w:val="ListBullet"/>
        <w:ind w:left="1134"/>
      </w:pPr>
      <w:r>
        <w:t>Are characters fictional, or can they be real?</w:t>
      </w:r>
    </w:p>
    <w:p w14:paraId="6CF194F5" w14:textId="4940500B" w:rsidR="0A5AB091" w:rsidRDefault="1D7976AA" w:rsidP="00383430">
      <w:pPr>
        <w:pStyle w:val="ListNumber"/>
      </w:pPr>
      <w:r>
        <w:t>View Disney</w:t>
      </w:r>
      <w:r w:rsidR="2C352847">
        <w:t xml:space="preserve"> Pixar</w:t>
      </w:r>
      <w:r w:rsidR="1C9E9A7F">
        <w:t>’s short film,</w:t>
      </w:r>
      <w:r>
        <w:t xml:space="preserve"> </w:t>
      </w:r>
      <w:hyperlink r:id="rId27">
        <w:r w:rsidR="7626F8B8" w:rsidRPr="75D76F88">
          <w:rPr>
            <w:rStyle w:val="Hyperlink"/>
          </w:rPr>
          <w:t>Lava (5:43)</w:t>
        </w:r>
        <w:r w:rsidR="7626F8B8" w:rsidRPr="75D76F88">
          <w:rPr>
            <w:rStyle w:val="Hyperlink"/>
            <w:u w:val="none"/>
          </w:rPr>
          <w:t xml:space="preserve"> </w:t>
        </w:r>
      </w:hyperlink>
      <w:r>
        <w:t>to show how character</w:t>
      </w:r>
      <w:r w:rsidR="300D4A34">
        <w:t>s</w:t>
      </w:r>
      <w:r>
        <w:t xml:space="preserve"> </w:t>
      </w:r>
      <w:r w:rsidR="4393315B">
        <w:t>can be</w:t>
      </w:r>
      <w:r w:rsidR="417238D1">
        <w:t xml:space="preserve"> a fictional </w:t>
      </w:r>
      <w:r>
        <w:t>person</w:t>
      </w:r>
      <w:r w:rsidR="417238D1">
        <w:t xml:space="preserve"> or</w:t>
      </w:r>
      <w:r>
        <w:t xml:space="preserve"> </w:t>
      </w:r>
      <w:r w:rsidR="729EF0DC">
        <w:t xml:space="preserve">thing </w:t>
      </w:r>
      <w:r w:rsidR="417238D1">
        <w:t>with</w:t>
      </w:r>
      <w:r>
        <w:t xml:space="preserve"> an identity, including personality, wants, emotions, and feelings</w:t>
      </w:r>
      <w:r w:rsidR="417238D1">
        <w:t>.</w:t>
      </w:r>
      <w:r w:rsidR="55418E7F">
        <w:t xml:space="preserve"> Make </w:t>
      </w:r>
      <w:r w:rsidR="4BE91C09">
        <w:t xml:space="preserve">text-to-text </w:t>
      </w:r>
      <w:r w:rsidR="55418E7F">
        <w:t xml:space="preserve">connections to previously studied </w:t>
      </w:r>
      <w:r w:rsidR="78E06544">
        <w:t xml:space="preserve">books </w:t>
      </w:r>
      <w:r w:rsidR="55418E7F">
        <w:t xml:space="preserve">where an </w:t>
      </w:r>
      <w:r w:rsidR="19EF6D2F">
        <w:t>inanimate</w:t>
      </w:r>
      <w:r w:rsidR="55418E7F">
        <w:t xml:space="preserve"> object is a character</w:t>
      </w:r>
      <w:r w:rsidR="253733EF">
        <w:t xml:space="preserve"> and </w:t>
      </w:r>
      <w:r w:rsidR="43A97388">
        <w:t>possesses</w:t>
      </w:r>
      <w:r w:rsidR="253733EF">
        <w:t xml:space="preserve"> its own personality</w:t>
      </w:r>
      <w:r w:rsidR="55418E7F">
        <w:t xml:space="preserve">, such as </w:t>
      </w:r>
      <w:r w:rsidR="55418E7F" w:rsidRPr="75D76F88">
        <w:rPr>
          <w:rStyle w:val="Emphasis"/>
        </w:rPr>
        <w:t>Spoon</w:t>
      </w:r>
      <w:r w:rsidR="55418E7F">
        <w:t xml:space="preserve"> by Amy </w:t>
      </w:r>
      <w:r w:rsidR="00B50BD9">
        <w:t>Krouse Rosenthal</w:t>
      </w:r>
      <w:r w:rsidR="1C9769B2">
        <w:t xml:space="preserve"> or</w:t>
      </w:r>
      <w:r w:rsidR="55418E7F">
        <w:t xml:space="preserve"> </w:t>
      </w:r>
      <w:r w:rsidR="7CB24554" w:rsidRPr="75D76F88">
        <w:rPr>
          <w:rStyle w:val="Emphasis"/>
        </w:rPr>
        <w:t>The Good Egg</w:t>
      </w:r>
      <w:r w:rsidR="7CB24554">
        <w:t xml:space="preserve"> by Jory</w:t>
      </w:r>
      <w:r w:rsidR="00B50BD9">
        <w:t xml:space="preserve"> John</w:t>
      </w:r>
      <w:r w:rsidR="553A656A">
        <w:t>.</w:t>
      </w:r>
    </w:p>
    <w:p w14:paraId="14AD3390" w14:textId="78FF0856" w:rsidR="0A5AB091" w:rsidRPr="00383430" w:rsidRDefault="2F5742D6" w:rsidP="00383430">
      <w:pPr>
        <w:pStyle w:val="ListNumber"/>
      </w:pPr>
      <w:r w:rsidRPr="00383430">
        <w:t xml:space="preserve">Discuss how </w:t>
      </w:r>
      <w:r w:rsidR="55508F8B" w:rsidRPr="00383430">
        <w:t xml:space="preserve">the </w:t>
      </w:r>
      <w:r w:rsidR="4C9D2577" w:rsidRPr="00383430">
        <w:t xml:space="preserve">film </w:t>
      </w:r>
      <w:r w:rsidR="504655E0" w:rsidRPr="00383430">
        <w:t xml:space="preserve">creators </w:t>
      </w:r>
      <w:r w:rsidR="55508F8B" w:rsidRPr="00383430">
        <w:t>ha</w:t>
      </w:r>
      <w:r w:rsidR="3585E7C0" w:rsidRPr="00383430">
        <w:t>ve</w:t>
      </w:r>
      <w:r w:rsidR="55508F8B" w:rsidRPr="00383430">
        <w:t xml:space="preserve"> used images, </w:t>
      </w:r>
      <w:proofErr w:type="gramStart"/>
      <w:r w:rsidR="55508F8B" w:rsidRPr="00383430">
        <w:t>music</w:t>
      </w:r>
      <w:proofErr w:type="gramEnd"/>
      <w:r w:rsidR="1F9B4D72" w:rsidRPr="00383430">
        <w:t xml:space="preserve"> </w:t>
      </w:r>
      <w:r w:rsidR="55508F8B" w:rsidRPr="00383430">
        <w:t xml:space="preserve">and dialogue to create an identity for the </w:t>
      </w:r>
      <w:r w:rsidR="072E81EC" w:rsidRPr="00383430">
        <w:t xml:space="preserve">2 </w:t>
      </w:r>
      <w:r w:rsidR="55508F8B" w:rsidRPr="00383430">
        <w:t>volcano character</w:t>
      </w:r>
      <w:r w:rsidR="297E5820" w:rsidRPr="00383430">
        <w:t>s</w:t>
      </w:r>
      <w:r w:rsidR="55508F8B" w:rsidRPr="00383430">
        <w:t>.</w:t>
      </w:r>
      <w:r w:rsidR="11246EEB" w:rsidRPr="00383430">
        <w:t xml:space="preserve"> Explicitly highlight the use of word play in the song lyrics, ‘I wish that the earth, sea and the sky up above will send me someone to lava’, ‘Altogether now their lava grew and grew’ and ‘I lava you’.</w:t>
      </w:r>
    </w:p>
    <w:p w14:paraId="1DA5781D" w14:textId="6CA64EE5" w:rsidR="0A5AB091" w:rsidRPr="00383430" w:rsidRDefault="731F0620" w:rsidP="00383430">
      <w:pPr>
        <w:pStyle w:val="ListNumber"/>
      </w:pPr>
      <w:r w:rsidRPr="00383430">
        <w:t>Ask</w:t>
      </w:r>
      <w:r w:rsidR="2A568A9A" w:rsidRPr="00383430">
        <w:t xml:space="preserve"> students what the </w:t>
      </w:r>
      <w:r w:rsidR="22570407" w:rsidRPr="00383430">
        <w:t xml:space="preserve">film </w:t>
      </w:r>
      <w:r w:rsidR="2A568A9A" w:rsidRPr="00383430">
        <w:t>tells the audience</w:t>
      </w:r>
      <w:r w:rsidR="1BE122D7" w:rsidRPr="00383430">
        <w:t xml:space="preserve"> about </w:t>
      </w:r>
      <w:r w:rsidR="570DB4F4" w:rsidRPr="00383430">
        <w:t xml:space="preserve">each </w:t>
      </w:r>
      <w:r w:rsidR="1BE122D7" w:rsidRPr="00383430">
        <w:t>volcano</w:t>
      </w:r>
      <w:r w:rsidR="1202EBB4" w:rsidRPr="00383430">
        <w:t>’</w:t>
      </w:r>
      <w:r w:rsidR="490CD4A4" w:rsidRPr="00383430">
        <w:t>s</w:t>
      </w:r>
      <w:r w:rsidR="1BE122D7" w:rsidRPr="00383430">
        <w:t xml:space="preserve"> </w:t>
      </w:r>
      <w:r w:rsidR="54FDD336" w:rsidRPr="00383430">
        <w:t>physical appearance (external</w:t>
      </w:r>
      <w:r w:rsidR="17F7700C" w:rsidRPr="00383430">
        <w:t xml:space="preserve"> traits</w:t>
      </w:r>
      <w:r w:rsidR="54FDD336" w:rsidRPr="00383430">
        <w:t>)</w:t>
      </w:r>
      <w:r w:rsidR="2014F6B4" w:rsidRPr="00383430">
        <w:t>,</w:t>
      </w:r>
      <w:r w:rsidR="54FDD336" w:rsidRPr="00383430">
        <w:t xml:space="preserve"> </w:t>
      </w:r>
      <w:r w:rsidR="0F6C7234" w:rsidRPr="00383430">
        <w:t>personalit</w:t>
      </w:r>
      <w:r w:rsidR="28370B63" w:rsidRPr="00383430">
        <w:t>y</w:t>
      </w:r>
      <w:r w:rsidR="0F6C7234" w:rsidRPr="00383430">
        <w:t xml:space="preserve">, wants, emotions </w:t>
      </w:r>
      <w:r w:rsidR="7D50D9D6" w:rsidRPr="00383430">
        <w:t xml:space="preserve">and </w:t>
      </w:r>
      <w:r w:rsidR="0F6C7234" w:rsidRPr="00383430">
        <w:t xml:space="preserve">feelings </w:t>
      </w:r>
      <w:r w:rsidR="200F691F" w:rsidRPr="00383430">
        <w:t>(internal</w:t>
      </w:r>
      <w:r w:rsidR="0C152FED" w:rsidRPr="00383430">
        <w:t xml:space="preserve"> traits</w:t>
      </w:r>
      <w:r w:rsidR="200F691F" w:rsidRPr="00383430">
        <w:t>)</w:t>
      </w:r>
      <w:r w:rsidR="7457DBAC" w:rsidRPr="00383430">
        <w:t>.</w:t>
      </w:r>
    </w:p>
    <w:p w14:paraId="3F1DD2F3" w14:textId="2373E6F6" w:rsidR="002E2BEC" w:rsidRPr="00383430" w:rsidRDefault="69DB96D8" w:rsidP="00383430">
      <w:pPr>
        <w:pStyle w:val="ListNumber"/>
      </w:pPr>
      <w:r w:rsidRPr="00383430">
        <w:t xml:space="preserve">Consider how the characters changed throughout the film. </w:t>
      </w:r>
      <w:r w:rsidR="6D0159A0" w:rsidRPr="00383430">
        <w:t xml:space="preserve">Brainstorm </w:t>
      </w:r>
      <w:r w:rsidRPr="00383430">
        <w:t xml:space="preserve">words </w:t>
      </w:r>
      <w:r w:rsidR="52697312" w:rsidRPr="00383430">
        <w:t xml:space="preserve">and phrases </w:t>
      </w:r>
      <w:r w:rsidRPr="00383430">
        <w:t>that de</w:t>
      </w:r>
      <w:r w:rsidR="7FC79A47" w:rsidRPr="00383430">
        <w:t xml:space="preserve">scribe the </w:t>
      </w:r>
      <w:r w:rsidR="7F58D627" w:rsidRPr="00383430">
        <w:t>volcanoes</w:t>
      </w:r>
      <w:r w:rsidR="6BD51D52" w:rsidRPr="00383430">
        <w:t>’</w:t>
      </w:r>
      <w:r w:rsidR="7FC79A47" w:rsidRPr="00383430">
        <w:t xml:space="preserve"> wants, emotions and personalities in the beginning</w:t>
      </w:r>
      <w:r w:rsidR="574497B7" w:rsidRPr="00383430">
        <w:t xml:space="preserve"> (orientation), during the series of events, and in the conclusion. </w:t>
      </w:r>
      <w:r w:rsidR="1C4E3C98" w:rsidRPr="00383430">
        <w:t>Record responses.</w:t>
      </w:r>
    </w:p>
    <w:p w14:paraId="08821E50" w14:textId="35EFF6D7" w:rsidR="0A5AB091" w:rsidRPr="00383430" w:rsidRDefault="07EFF94B" w:rsidP="00383430">
      <w:pPr>
        <w:pStyle w:val="ListNumber"/>
      </w:pPr>
      <w:r w:rsidRPr="00383430">
        <w:t xml:space="preserve">Ask students to discuss how the 2 volcano characters are different to one another in terms of their appearance, </w:t>
      </w:r>
      <w:proofErr w:type="gramStart"/>
      <w:r w:rsidRPr="00383430">
        <w:t>actions</w:t>
      </w:r>
      <w:proofErr w:type="gramEnd"/>
      <w:r w:rsidRPr="00383430">
        <w:t xml:space="preserve"> and personality. Responses can be recorded on a </w:t>
      </w:r>
      <w:hyperlink r:id="rId28" w:anchor=".Y4kk6Xm32Ho.link">
        <w:r w:rsidRPr="00383430">
          <w:rPr>
            <w:rStyle w:val="Hyperlink"/>
          </w:rPr>
          <w:t>Venn diagram</w:t>
        </w:r>
      </w:hyperlink>
      <w:r w:rsidRPr="00383430">
        <w:t xml:space="preserve"> or </w:t>
      </w:r>
      <w:hyperlink r:id="rId29" w:anchor=".Y4kk6Xm32Ho.link">
        <w:r w:rsidRPr="00383430">
          <w:rPr>
            <w:rStyle w:val="Hyperlink"/>
          </w:rPr>
          <w:t>T</w:t>
        </w:r>
        <w:r w:rsidR="00B50BD9">
          <w:rPr>
            <w:rStyle w:val="Hyperlink"/>
          </w:rPr>
          <w:t>-</w:t>
        </w:r>
        <w:r w:rsidRPr="00383430">
          <w:rPr>
            <w:rStyle w:val="Hyperlink"/>
          </w:rPr>
          <w:t>chart</w:t>
        </w:r>
      </w:hyperlink>
      <w:r w:rsidRPr="00383430">
        <w:t>.</w:t>
      </w:r>
    </w:p>
    <w:p w14:paraId="192F0181" w14:textId="64D0BBB8" w:rsidR="0A5AB091" w:rsidRPr="00383430" w:rsidRDefault="5048B658" w:rsidP="00383430">
      <w:pPr>
        <w:pStyle w:val="ListNumber"/>
      </w:pPr>
      <w:r w:rsidRPr="00383430">
        <w:t xml:space="preserve">Ask students to decide how they felt about the characters. </w:t>
      </w:r>
      <w:r w:rsidR="35BCFD38" w:rsidRPr="00383430">
        <w:t xml:space="preserve">This can be done by displaying </w:t>
      </w:r>
      <w:hyperlink w:anchor="_Resource_1:_Emoji" w:history="1">
        <w:r w:rsidR="35BCFD38" w:rsidRPr="00637203">
          <w:rPr>
            <w:rStyle w:val="Hyperlink"/>
          </w:rPr>
          <w:t xml:space="preserve">Resource </w:t>
        </w:r>
        <w:r w:rsidR="6D085139" w:rsidRPr="00637203">
          <w:rPr>
            <w:rStyle w:val="Hyperlink"/>
          </w:rPr>
          <w:t>1</w:t>
        </w:r>
        <w:r w:rsidR="35BCFD38" w:rsidRPr="00637203">
          <w:rPr>
            <w:rStyle w:val="Hyperlink"/>
          </w:rPr>
          <w:t>: Emoji emotions</w:t>
        </w:r>
      </w:hyperlink>
      <w:r w:rsidR="35BCFD38" w:rsidRPr="00383430">
        <w:t xml:space="preserve"> and having students select and describe the emotion that best fits their response to the characters. </w:t>
      </w:r>
      <w:r w:rsidRPr="00383430">
        <w:t>Provide the opportunity for students to describe how the language, images and music impacted their response to the characters.</w:t>
      </w:r>
    </w:p>
    <w:p w14:paraId="367B6E1A" w14:textId="2B0DC71A" w:rsidR="0A5AB091" w:rsidRPr="00383430" w:rsidRDefault="13CC9388" w:rsidP="00383430">
      <w:pPr>
        <w:pStyle w:val="ListNumber"/>
      </w:pPr>
      <w:r w:rsidRPr="00383430">
        <w:lastRenderedPageBreak/>
        <w:t>Provide pairs of students with modelling clay or drawing materials to represent the 2 volcanos</w:t>
      </w:r>
      <w:r w:rsidR="67D3A9A2" w:rsidRPr="00383430">
        <w:t xml:space="preserve"> at a point in the clip</w:t>
      </w:r>
      <w:r w:rsidR="468909ED" w:rsidRPr="00383430">
        <w:t xml:space="preserve">, such as </w:t>
      </w:r>
      <w:r w:rsidR="67D3A9A2" w:rsidRPr="00383430">
        <w:t xml:space="preserve">when they were longing for each other or when they </w:t>
      </w:r>
      <w:r w:rsidR="64E44F8B" w:rsidRPr="00383430">
        <w:t>were</w:t>
      </w:r>
      <w:r w:rsidR="67D3A9A2" w:rsidRPr="00383430">
        <w:t xml:space="preserve"> united.</w:t>
      </w:r>
      <w:r w:rsidR="62488828" w:rsidRPr="00383430">
        <w:t xml:space="preserve"> Encourage students to </w:t>
      </w:r>
      <w:r w:rsidR="6FB841F1" w:rsidRPr="00383430">
        <w:t>describe the characters using the language recorded during previous activities.</w:t>
      </w:r>
    </w:p>
    <w:p w14:paraId="7972986A" w14:textId="1F6A1A9A" w:rsidR="0A5AB091" w:rsidRDefault="6A09772D" w:rsidP="00383430">
      <w:pPr>
        <w:pStyle w:val="ListNumber"/>
      </w:pPr>
      <w:r>
        <w:t xml:space="preserve">Model writing sentences that describe the volcano characters. Explicitly draw attention to </w:t>
      </w:r>
      <w:r w:rsidR="2B5658E2">
        <w:t>the use of noun groups to build descriptions and pronouns that refer to each chara</w:t>
      </w:r>
      <w:r w:rsidR="5B790F94">
        <w:t>c</w:t>
      </w:r>
      <w:r w:rsidR="2B5658E2">
        <w:t xml:space="preserve">ter. For example, </w:t>
      </w:r>
      <w:r w:rsidR="002037A0">
        <w:t>‘</w:t>
      </w:r>
      <w:r w:rsidR="2B5658E2">
        <w:t xml:space="preserve">The </w:t>
      </w:r>
      <w:r w:rsidR="1FAC5E41">
        <w:t xml:space="preserve">boy volcano had </w:t>
      </w:r>
      <w:r w:rsidR="1FAC5E41" w:rsidRPr="75D76F88">
        <w:rPr>
          <w:u w:val="single"/>
        </w:rPr>
        <w:t xml:space="preserve">a </w:t>
      </w:r>
      <w:r w:rsidR="1C57289F" w:rsidRPr="75D76F88">
        <w:rPr>
          <w:u w:val="single"/>
        </w:rPr>
        <w:t>big smile</w:t>
      </w:r>
      <w:r w:rsidR="13A49EA5" w:rsidRPr="75D76F88">
        <w:rPr>
          <w:u w:val="single"/>
        </w:rPr>
        <w:t>,</w:t>
      </w:r>
      <w:r w:rsidR="1C57289F">
        <w:t xml:space="preserve"> and </w:t>
      </w:r>
      <w:r w:rsidR="7AC0A7E6" w:rsidRPr="75D76F88">
        <w:rPr>
          <w:b/>
          <w:bCs/>
        </w:rPr>
        <w:t xml:space="preserve">he </w:t>
      </w:r>
      <w:r w:rsidR="1C57289F">
        <w:t>was happy to see the girl volcano</w:t>
      </w:r>
      <w:r w:rsidR="7BA99B37">
        <w:t xml:space="preserve"> rise above the water. </w:t>
      </w:r>
      <w:r w:rsidR="7BA99B37" w:rsidRPr="75D76F88">
        <w:rPr>
          <w:b/>
          <w:bCs/>
        </w:rPr>
        <w:t xml:space="preserve">She </w:t>
      </w:r>
      <w:r w:rsidR="7BA99B37">
        <w:t xml:space="preserve">was </w:t>
      </w:r>
      <w:r w:rsidR="29C53BD9">
        <w:t xml:space="preserve">beautiful and had </w:t>
      </w:r>
      <w:r w:rsidR="29C53BD9" w:rsidRPr="75D76F88">
        <w:rPr>
          <w:u w:val="single"/>
        </w:rPr>
        <w:t>long flowing hair</w:t>
      </w:r>
      <w:r w:rsidR="29C53BD9">
        <w:t>.</w:t>
      </w:r>
      <w:r w:rsidR="3C6693C9">
        <w:t xml:space="preserve"> </w:t>
      </w:r>
      <w:r w:rsidR="3C6693C9" w:rsidRPr="75D76F88">
        <w:rPr>
          <w:b/>
          <w:bCs/>
        </w:rPr>
        <w:t>They</w:t>
      </w:r>
      <w:r w:rsidR="3C6693C9">
        <w:t xml:space="preserve"> </w:t>
      </w:r>
      <w:r w:rsidR="4B6CF46A">
        <w:t xml:space="preserve">held each other and </w:t>
      </w:r>
      <w:r w:rsidR="3C6693C9">
        <w:t xml:space="preserve">sang </w:t>
      </w:r>
      <w:r w:rsidR="3C6693C9" w:rsidRPr="75D76F88">
        <w:rPr>
          <w:u w:val="single"/>
        </w:rPr>
        <w:t>sweet songs</w:t>
      </w:r>
      <w:r w:rsidR="1619CA5D">
        <w:t>.</w:t>
      </w:r>
      <w:r w:rsidR="33CDF9EA">
        <w:t xml:space="preserve"> The volcanoes were not lonely anymore.</w:t>
      </w:r>
      <w:r w:rsidR="002037A0">
        <w:t>’</w:t>
      </w:r>
    </w:p>
    <w:p w14:paraId="291E95D6" w14:textId="205C268A" w:rsidR="0A5AB091" w:rsidRDefault="0A5AB091" w:rsidP="00383430">
      <w:pPr>
        <w:pStyle w:val="ListNumber"/>
      </w:pPr>
      <w:r>
        <w:t>Using mini whiteboards, students write sentence</w:t>
      </w:r>
      <w:r w:rsidR="06DE7A99">
        <w:t>s</w:t>
      </w:r>
      <w:r>
        <w:t xml:space="preserve"> describing </w:t>
      </w:r>
      <w:r w:rsidR="370861A9">
        <w:t xml:space="preserve">the </w:t>
      </w:r>
      <w:r>
        <w:t>character</w:t>
      </w:r>
      <w:r w:rsidR="0A11D99C">
        <w:t>s</w:t>
      </w:r>
      <w:r>
        <w:t>.</w:t>
      </w:r>
    </w:p>
    <w:p w14:paraId="2BB8C5D7" w14:textId="2B53FEAD" w:rsidR="0A5AB091" w:rsidRDefault="0A5AB091" w:rsidP="4A4E0563">
      <w:pPr>
        <w:pStyle w:val="FeatureBox2"/>
      </w:pPr>
      <w:r w:rsidRPr="4A4E0563">
        <w:rPr>
          <w:rStyle w:val="Strong"/>
        </w:rPr>
        <w:t xml:space="preserve">Too easy? </w:t>
      </w:r>
      <w:r>
        <w:t xml:space="preserve">Students </w:t>
      </w:r>
      <w:r w:rsidR="1B1F8C4C">
        <w:t>fold a page into 3 and visually represent the characters at 3 different points</w:t>
      </w:r>
      <w:r w:rsidR="13206C83">
        <w:t xml:space="preserve">. Students write </w:t>
      </w:r>
      <w:r w:rsidR="1B1F8C4C">
        <w:t>detailed description</w:t>
      </w:r>
      <w:r w:rsidR="00F50D9B">
        <w:t>s of the characters</w:t>
      </w:r>
      <w:r w:rsidR="1B1F8C4C">
        <w:t xml:space="preserve"> </w:t>
      </w:r>
      <w:r w:rsidR="7A2F3333">
        <w:t>at each point to show how their appearance, wants and feelings changed throughout the film.</w:t>
      </w:r>
    </w:p>
    <w:p w14:paraId="32AB02FB" w14:textId="2FD96021" w:rsidR="00265A7E" w:rsidRDefault="327C9F68" w:rsidP="4A4E0563">
      <w:pPr>
        <w:pStyle w:val="Featurepink"/>
        <w:rPr>
          <w:sz w:val="22"/>
          <w:szCs w:val="22"/>
        </w:rPr>
      </w:pPr>
      <w:r w:rsidRPr="75D76F88">
        <w:rPr>
          <w:rStyle w:val="Strong"/>
        </w:rPr>
        <w:t xml:space="preserve">Stage 1 </w:t>
      </w:r>
      <w:r w:rsidR="3F8B3F9D" w:rsidRPr="75D76F88">
        <w:rPr>
          <w:rStyle w:val="Strong"/>
        </w:rPr>
        <w:t>Assessment task 1 –</w:t>
      </w:r>
      <w:r w:rsidR="3F8B3F9D">
        <w:t xml:space="preserve"> Observations </w:t>
      </w:r>
      <w:r w:rsidR="31AB303D">
        <w:t xml:space="preserve">and work samples </w:t>
      </w:r>
      <w:r w:rsidR="3F8B3F9D">
        <w:t xml:space="preserve">from </w:t>
      </w:r>
      <w:r w:rsidR="0AEF0C1A">
        <w:t>this lesson</w:t>
      </w:r>
      <w:r w:rsidR="3F8B3F9D">
        <w:t xml:space="preserve"> allow students to demonstrate achievement towards the following syllabus outcome</w:t>
      </w:r>
      <w:r w:rsidR="7C61E385">
        <w:t>s</w:t>
      </w:r>
      <w:r w:rsidR="3F8B3F9D">
        <w:t xml:space="preserve"> and content point</w:t>
      </w:r>
      <w:r w:rsidR="5D7A2242">
        <w:t>s</w:t>
      </w:r>
      <w:r w:rsidR="3F8B3F9D">
        <w:t>:</w:t>
      </w:r>
    </w:p>
    <w:p w14:paraId="205147D6" w14:textId="2FCE5E76" w:rsidR="22680B5F" w:rsidRDefault="22680B5F" w:rsidP="47BE2DBE">
      <w:pPr>
        <w:pStyle w:val="Featurepink"/>
      </w:pPr>
      <w:r w:rsidRPr="4A4E0563">
        <w:rPr>
          <w:rStyle w:val="Strong"/>
        </w:rPr>
        <w:t>EN1-RECOM-01 –</w:t>
      </w:r>
      <w:r>
        <w:t xml:space="preserve"> comprehends independently read texts that require sustained reading by activating background and word knowledge, connecting and understanding sentences and whole text, and monitoring for </w:t>
      </w:r>
      <w:proofErr w:type="gramStart"/>
      <w:r>
        <w:t>meaning</w:t>
      </w:r>
      <w:proofErr w:type="gramEnd"/>
    </w:p>
    <w:p w14:paraId="3FB280BC" w14:textId="1525FD20" w:rsidR="2ACF8A2D" w:rsidRDefault="2ACF8A2D" w:rsidP="00AE442C">
      <w:pPr>
        <w:pStyle w:val="Featurepink"/>
        <w:numPr>
          <w:ilvl w:val="0"/>
          <w:numId w:val="35"/>
        </w:numPr>
        <w:ind w:left="567" w:hanging="567"/>
        <w:rPr>
          <w:strike/>
        </w:rPr>
      </w:pPr>
      <w:r>
        <w:t>use visual and/or auditory features in multimodal texts to build meaning.</w:t>
      </w:r>
    </w:p>
    <w:p w14:paraId="3170F789" w14:textId="1A613472" w:rsidR="00265A7E" w:rsidRDefault="00265A7E" w:rsidP="00265A7E">
      <w:pPr>
        <w:pStyle w:val="Featurepink"/>
      </w:pPr>
      <w:r w:rsidRPr="75D76F88">
        <w:rPr>
          <w:rStyle w:val="Strong"/>
        </w:rPr>
        <w:t>EN1-UARL-01 –</w:t>
      </w:r>
      <w:r>
        <w:t xml:space="preserve"> understands and responds to literature by creating texts using similar structures, intentional language choices and features appropriate to audience purpose</w:t>
      </w:r>
    </w:p>
    <w:p w14:paraId="55D51E08" w14:textId="31B39322" w:rsidR="00265A7E" w:rsidRDefault="29B413C4" w:rsidP="00AE442C">
      <w:pPr>
        <w:pStyle w:val="Featurepink"/>
        <w:numPr>
          <w:ilvl w:val="0"/>
          <w:numId w:val="35"/>
        </w:numPr>
        <w:ind w:left="567" w:hanging="567"/>
        <w:rPr>
          <w:rFonts w:eastAsia="Calibri"/>
        </w:rPr>
      </w:pPr>
      <w:r w:rsidRPr="75D76F88">
        <w:rPr>
          <w:rFonts w:eastAsia="Calibri"/>
        </w:rPr>
        <w:t xml:space="preserve">identify the language, dialogue, actions, </w:t>
      </w:r>
      <w:proofErr w:type="gramStart"/>
      <w:r w:rsidRPr="75D76F88">
        <w:rPr>
          <w:rFonts w:eastAsia="Calibri"/>
        </w:rPr>
        <w:t>images</w:t>
      </w:r>
      <w:proofErr w:type="gramEnd"/>
      <w:r w:rsidRPr="75D76F88">
        <w:rPr>
          <w:rFonts w:eastAsia="Calibri"/>
        </w:rPr>
        <w:t xml:space="preserve"> or music that create a reader response to a character</w:t>
      </w:r>
      <w:r w:rsidR="6FA45A1E" w:rsidRPr="75D76F88">
        <w:rPr>
          <w:rFonts w:eastAsia="Calibri"/>
        </w:rPr>
        <w:t>.</w:t>
      </w:r>
    </w:p>
    <w:p w14:paraId="33BA60D7" w14:textId="082AE252" w:rsidR="00467259" w:rsidRDefault="09F62B40" w:rsidP="784D802D">
      <w:pPr>
        <w:pStyle w:val="Heading3"/>
      </w:pPr>
      <w:bookmarkStart w:id="12" w:name="_Lesson_2_–"/>
      <w:bookmarkStart w:id="13" w:name="_Toc132719402"/>
      <w:bookmarkEnd w:id="12"/>
      <w:r>
        <w:lastRenderedPageBreak/>
        <w:t>Lesson 2</w:t>
      </w:r>
      <w:r w:rsidR="01F9FF8E">
        <w:t>:</w:t>
      </w:r>
      <w:r>
        <w:t xml:space="preserve"> </w:t>
      </w:r>
      <w:r w:rsidR="7400DF2D">
        <w:t>Exploring</w:t>
      </w:r>
      <w:r w:rsidR="42B6293D">
        <w:t xml:space="preserve"> </w:t>
      </w:r>
      <w:r w:rsidR="29456420">
        <w:t>Three</w:t>
      </w:r>
      <w:r w:rsidR="297D764D">
        <w:t>’s character</w:t>
      </w:r>
      <w:bookmarkEnd w:id="13"/>
    </w:p>
    <w:p w14:paraId="352AA141" w14:textId="59844095" w:rsidR="46676F70" w:rsidRDefault="00F7E325" w:rsidP="00AE442C">
      <w:pPr>
        <w:pStyle w:val="ListNumber"/>
        <w:numPr>
          <w:ilvl w:val="0"/>
          <w:numId w:val="36"/>
        </w:numPr>
      </w:pPr>
      <w:r>
        <w:t xml:space="preserve">Introduce the </w:t>
      </w:r>
      <w:r w:rsidR="23045E78">
        <w:t xml:space="preserve">text, </w:t>
      </w:r>
      <w:r w:rsidR="13420E8C" w:rsidRPr="00AE442C">
        <w:rPr>
          <w:i/>
          <w:iCs/>
        </w:rPr>
        <w:t>Three</w:t>
      </w:r>
      <w:r w:rsidR="371851E1">
        <w:t>, displaying</w:t>
      </w:r>
      <w:r w:rsidR="13420E8C">
        <w:t xml:space="preserve"> the front and back covers. Encourage students to make careful observations and interpretations about the text using the </w:t>
      </w:r>
      <w:hyperlink r:id="rId30">
        <w:r w:rsidR="01F64414" w:rsidRPr="75D76F88">
          <w:rPr>
            <w:rStyle w:val="Hyperlink"/>
          </w:rPr>
          <w:t>See-Think-Wonder</w:t>
        </w:r>
      </w:hyperlink>
      <w:r w:rsidR="13420E8C">
        <w:t xml:space="preserve"> routine. For example, I can </w:t>
      </w:r>
      <w:r w:rsidR="13420E8C" w:rsidRPr="00AE442C">
        <w:rPr>
          <w:b/>
          <w:bCs/>
        </w:rPr>
        <w:t xml:space="preserve">see </w:t>
      </w:r>
      <w:r w:rsidR="13420E8C">
        <w:t xml:space="preserve">a dog with </w:t>
      </w:r>
      <w:r w:rsidR="6ED8B7C9">
        <w:t>3</w:t>
      </w:r>
      <w:r w:rsidR="13420E8C">
        <w:t xml:space="preserve"> legs</w:t>
      </w:r>
      <w:r w:rsidR="5E4FB2F5">
        <w:t>;</w:t>
      </w:r>
      <w:r w:rsidR="13420E8C">
        <w:t xml:space="preserve"> I </w:t>
      </w:r>
      <w:r w:rsidR="13420E8C" w:rsidRPr="00AE442C">
        <w:rPr>
          <w:b/>
          <w:bCs/>
        </w:rPr>
        <w:t xml:space="preserve">think </w:t>
      </w:r>
      <w:r w:rsidR="13420E8C">
        <w:t>that he might be friendly because he is smiling</w:t>
      </w:r>
      <w:r w:rsidR="625D9219">
        <w:t xml:space="preserve">; </w:t>
      </w:r>
      <w:r w:rsidR="13420E8C">
        <w:t xml:space="preserve">I </w:t>
      </w:r>
      <w:r w:rsidR="13420E8C" w:rsidRPr="00AE442C">
        <w:rPr>
          <w:b/>
          <w:bCs/>
        </w:rPr>
        <w:t xml:space="preserve">wonder </w:t>
      </w:r>
      <w:r w:rsidR="4F908D31">
        <w:t>why he</w:t>
      </w:r>
      <w:r w:rsidR="13420E8C">
        <w:t xml:space="preserve"> ha</w:t>
      </w:r>
      <w:r w:rsidR="3BB9B336">
        <w:t>s</w:t>
      </w:r>
      <w:r w:rsidR="13420E8C">
        <w:t xml:space="preserve"> </w:t>
      </w:r>
      <w:r w:rsidR="6ED8B7C9">
        <w:t>3</w:t>
      </w:r>
      <w:r w:rsidR="13420E8C">
        <w:t xml:space="preserve"> legs</w:t>
      </w:r>
      <w:r w:rsidR="7C282544">
        <w:t>.</w:t>
      </w:r>
    </w:p>
    <w:p w14:paraId="5D40A04C" w14:textId="1C861C35" w:rsidR="46676F70" w:rsidRDefault="700C9FF4" w:rsidP="00AE442C">
      <w:pPr>
        <w:pStyle w:val="ListNumber"/>
      </w:pPr>
      <w:r w:rsidRPr="1C95094F">
        <w:rPr>
          <w:rFonts w:eastAsia="Calibri"/>
        </w:rPr>
        <w:t>Read</w:t>
      </w:r>
      <w:r w:rsidR="44326C13" w:rsidRPr="1C95094F">
        <w:rPr>
          <w:rFonts w:eastAsia="Calibri"/>
        </w:rPr>
        <w:t xml:space="preserve"> </w:t>
      </w:r>
      <w:r w:rsidR="44326C13" w:rsidRPr="1C95094F">
        <w:rPr>
          <w:rFonts w:eastAsia="Calibri"/>
          <w:i/>
          <w:iCs/>
        </w:rPr>
        <w:t>Three.</w:t>
      </w:r>
      <w:r w:rsidR="4E37360D">
        <w:t xml:space="preserve"> </w:t>
      </w:r>
      <w:r w:rsidR="44326C13">
        <w:t>Ask</w:t>
      </w:r>
      <w:r w:rsidR="035CE986">
        <w:t xml:space="preserve"> students </w:t>
      </w:r>
      <w:r w:rsidR="024D68F5">
        <w:t xml:space="preserve">to consider why the main character was given his name and how this </w:t>
      </w:r>
      <w:r w:rsidR="5BB82A4C">
        <w:t>relates to</w:t>
      </w:r>
      <w:r w:rsidR="244BDEE5">
        <w:t xml:space="preserve"> the </w:t>
      </w:r>
      <w:r w:rsidR="7D266051">
        <w:t xml:space="preserve">way he refers to </w:t>
      </w:r>
      <w:r w:rsidR="244BDEE5">
        <w:t xml:space="preserve">other characters. </w:t>
      </w:r>
      <w:r w:rsidR="66EFD9AF">
        <w:t xml:space="preserve">For example, he </w:t>
      </w:r>
      <w:r w:rsidR="330B320C">
        <w:t xml:space="preserve">calls </w:t>
      </w:r>
      <w:r w:rsidR="66EFD9AF">
        <w:t xml:space="preserve">humans ‘two </w:t>
      </w:r>
      <w:proofErr w:type="gramStart"/>
      <w:r w:rsidR="66EFD9AF">
        <w:t>legs’</w:t>
      </w:r>
      <w:proofErr w:type="gramEnd"/>
      <w:r w:rsidR="66EFD9AF">
        <w:t>.</w:t>
      </w:r>
    </w:p>
    <w:p w14:paraId="16D94DC9" w14:textId="66A2B2C6" w:rsidR="46676F70" w:rsidRDefault="44326C13" w:rsidP="00AE442C">
      <w:pPr>
        <w:pStyle w:val="ListNumber"/>
      </w:pPr>
      <w:r>
        <w:t xml:space="preserve">Students </w:t>
      </w:r>
      <w:hyperlink r:id="rId31">
        <w:r w:rsidR="6F882D14" w:rsidRPr="1C95094F">
          <w:rPr>
            <w:rStyle w:val="Hyperlink"/>
          </w:rPr>
          <w:t>Think-Pair-Share</w:t>
        </w:r>
      </w:hyperlink>
      <w:r w:rsidR="48A04B98">
        <w:t xml:space="preserve"> and list </w:t>
      </w:r>
      <w:r w:rsidR="6861CD5B">
        <w:t xml:space="preserve">the different </w:t>
      </w:r>
      <w:r w:rsidR="48A04B98">
        <w:t>characters</w:t>
      </w:r>
      <w:r>
        <w:t xml:space="preserve"> on mini whiteboard</w:t>
      </w:r>
      <w:r w:rsidR="48A04B98">
        <w:t>s</w:t>
      </w:r>
      <w:r>
        <w:t>.</w:t>
      </w:r>
      <w:r w:rsidR="64F9AC93">
        <w:t xml:space="preserve"> </w:t>
      </w:r>
      <w:r w:rsidR="747DB683">
        <w:t>Identify and d</w:t>
      </w:r>
      <w:r w:rsidR="7C6567CD">
        <w:t>escribe</w:t>
      </w:r>
      <w:r w:rsidR="70706ACC">
        <w:t xml:space="preserve"> how </w:t>
      </w:r>
      <w:r w:rsidR="0045CA24">
        <w:t>the character</w:t>
      </w:r>
      <w:r w:rsidR="67389F64">
        <w:t>,</w:t>
      </w:r>
      <w:r w:rsidR="0045CA24">
        <w:t xml:space="preserve"> </w:t>
      </w:r>
      <w:r w:rsidR="66029975">
        <w:t>Three</w:t>
      </w:r>
      <w:r w:rsidR="00240348">
        <w:t>,</w:t>
      </w:r>
      <w:r w:rsidR="66029975">
        <w:t xml:space="preserve"> refers to </w:t>
      </w:r>
      <w:r w:rsidR="4987517E">
        <w:t xml:space="preserve">the </w:t>
      </w:r>
      <w:r w:rsidR="0045CA24">
        <w:t xml:space="preserve">other </w:t>
      </w:r>
      <w:r w:rsidR="66029975">
        <w:t>character</w:t>
      </w:r>
      <w:r w:rsidR="0045CA24">
        <w:t>s</w:t>
      </w:r>
      <w:r w:rsidR="6D841B63">
        <w:t xml:space="preserve"> he meets</w:t>
      </w:r>
      <w:r w:rsidR="66029975">
        <w:t>.</w:t>
      </w:r>
      <w:r w:rsidR="0494B296">
        <w:t xml:space="preserve"> </w:t>
      </w:r>
      <w:r w:rsidR="1E0B71B9">
        <w:t>Exemplify the use of noun grou</w:t>
      </w:r>
      <w:r w:rsidR="27672960">
        <w:t xml:space="preserve">ps. </w:t>
      </w:r>
      <w:r w:rsidR="0494B296">
        <w:t xml:space="preserve">For example, ‘He met </w:t>
      </w:r>
      <w:r w:rsidR="0494B296" w:rsidRPr="1C95094F">
        <w:rPr>
          <w:b/>
          <w:bCs/>
        </w:rPr>
        <w:t>a pink four leg</w:t>
      </w:r>
      <w:r w:rsidR="0494B296">
        <w:t xml:space="preserve"> that snorted through </w:t>
      </w:r>
      <w:r w:rsidR="0494B296" w:rsidRPr="1C95094F">
        <w:rPr>
          <w:b/>
          <w:bCs/>
        </w:rPr>
        <w:t>its flat, friendly nose</w:t>
      </w:r>
      <w:r w:rsidR="0494B296">
        <w:t>.’</w:t>
      </w:r>
      <w:r w:rsidR="214C1EE6">
        <w:t xml:space="preserve"> A list of characters and their descriptions is available in </w:t>
      </w:r>
      <w:hyperlink w:anchor="_Resource_2:_Character_1">
        <w:r w:rsidR="214C1EE6" w:rsidRPr="1C95094F">
          <w:rPr>
            <w:rStyle w:val="Hyperlink"/>
          </w:rPr>
          <w:t xml:space="preserve">Resource </w:t>
        </w:r>
        <w:r w:rsidR="1D481948" w:rsidRPr="1C95094F">
          <w:rPr>
            <w:rStyle w:val="Hyperlink"/>
          </w:rPr>
          <w:t>2</w:t>
        </w:r>
        <w:r w:rsidR="214C1EE6" w:rsidRPr="1C95094F">
          <w:rPr>
            <w:rStyle w:val="Hyperlink"/>
          </w:rPr>
          <w:t xml:space="preserve">: </w:t>
        </w:r>
        <w:r w:rsidR="097495C9" w:rsidRPr="1C95094F">
          <w:rPr>
            <w:rStyle w:val="Hyperlink"/>
          </w:rPr>
          <w:t>Character descriptions</w:t>
        </w:r>
      </w:hyperlink>
      <w:r w:rsidR="322B8927">
        <w:t>.</w:t>
      </w:r>
    </w:p>
    <w:p w14:paraId="147BD3C5" w14:textId="35A114A1" w:rsidR="46676F70" w:rsidRDefault="40A24DF9" w:rsidP="00AE442C">
      <w:pPr>
        <w:pStyle w:val="ListNumber"/>
      </w:pPr>
      <w:r>
        <w:t>Explain that the author has displayed Three’s personality through both the words and illustrations</w:t>
      </w:r>
      <w:r w:rsidR="647C0A05">
        <w:t xml:space="preserve"> in the text.</w:t>
      </w:r>
    </w:p>
    <w:p w14:paraId="292E077F" w14:textId="555DDF7E" w:rsidR="00E65767" w:rsidRDefault="16B13AED" w:rsidP="00AE442C">
      <w:pPr>
        <w:pStyle w:val="ListNumber"/>
      </w:pPr>
      <w:r>
        <w:t>Show</w:t>
      </w:r>
      <w:r w:rsidR="7E04DD4B">
        <w:t xml:space="preserve"> </w:t>
      </w:r>
      <w:r w:rsidR="5E28BFB6">
        <w:t xml:space="preserve">the first double page in </w:t>
      </w:r>
      <w:r w:rsidR="00DA0974">
        <w:t>the</w:t>
      </w:r>
      <w:r w:rsidR="5E28BFB6">
        <w:t xml:space="preserve"> book and discuss which words and images </w:t>
      </w:r>
      <w:r w:rsidR="5DE979A4">
        <w:t xml:space="preserve">provide information about Three’s personality. For example, </w:t>
      </w:r>
      <w:r w:rsidR="688E90FA">
        <w:t>words</w:t>
      </w:r>
      <w:r w:rsidR="5DE979A4">
        <w:t xml:space="preserve"> such as </w:t>
      </w:r>
      <w:r w:rsidR="5FAF7F7F">
        <w:t>‘</w:t>
      </w:r>
      <w:r w:rsidR="5DE979A4">
        <w:t>skip</w:t>
      </w:r>
      <w:r w:rsidR="6D4C0645">
        <w:t>’</w:t>
      </w:r>
      <w:r w:rsidR="32A012FD">
        <w:t xml:space="preserve">, </w:t>
      </w:r>
      <w:r w:rsidR="6D4C0645">
        <w:t>‘</w:t>
      </w:r>
      <w:r w:rsidR="32A012FD">
        <w:t>hop</w:t>
      </w:r>
      <w:r w:rsidR="37A64475">
        <w:t>’</w:t>
      </w:r>
      <w:r w:rsidR="32A012FD">
        <w:t xml:space="preserve">, </w:t>
      </w:r>
      <w:r w:rsidR="60EF26DF">
        <w:t>‘</w:t>
      </w:r>
      <w:r w:rsidR="32A012FD">
        <w:t>warm</w:t>
      </w:r>
      <w:r w:rsidR="28011AFE">
        <w:t>’</w:t>
      </w:r>
      <w:r w:rsidR="32A012FD">
        <w:t xml:space="preserve">, </w:t>
      </w:r>
      <w:r w:rsidR="2C888B52">
        <w:t>‘</w:t>
      </w:r>
      <w:r w:rsidR="32A012FD">
        <w:t>clean</w:t>
      </w:r>
      <w:r w:rsidR="1DE20DB0">
        <w:t>’</w:t>
      </w:r>
      <w:r w:rsidR="32A012FD">
        <w:t xml:space="preserve"> and </w:t>
      </w:r>
      <w:r w:rsidR="15120590">
        <w:t>‘</w:t>
      </w:r>
      <w:proofErr w:type="spellStart"/>
      <w:r w:rsidR="32A012FD">
        <w:t>waggily</w:t>
      </w:r>
      <w:proofErr w:type="spellEnd"/>
      <w:r w:rsidR="32A012FD">
        <w:t xml:space="preserve"> tail</w:t>
      </w:r>
      <w:r w:rsidR="5E9AF5E9">
        <w:t>’</w:t>
      </w:r>
      <w:r w:rsidR="5DE979A4">
        <w:t xml:space="preserve"> </w:t>
      </w:r>
      <w:r w:rsidR="34D356F7">
        <w:t xml:space="preserve">indicate </w:t>
      </w:r>
      <w:r w:rsidR="5DE979A4">
        <w:t>positive conno</w:t>
      </w:r>
      <w:r w:rsidR="7A4C1ED5">
        <w:t>tations.</w:t>
      </w:r>
      <w:r w:rsidR="1DC47B38">
        <w:t xml:space="preserve"> Three is also smiling in all pictures, even when sheltered by an umbrella in the rain</w:t>
      </w:r>
      <w:r w:rsidR="103ADFE2">
        <w:t>;</w:t>
      </w:r>
      <w:r w:rsidR="3CCC93DD">
        <w:t xml:space="preserve"> bright light colours are used</w:t>
      </w:r>
      <w:r w:rsidR="00DA0974">
        <w:t>;</w:t>
      </w:r>
      <w:r w:rsidR="3CCC93DD">
        <w:t xml:space="preserve"> and </w:t>
      </w:r>
      <w:r w:rsidR="314E0599">
        <w:t>readers</w:t>
      </w:r>
      <w:r w:rsidR="1F4DDD28">
        <w:t xml:space="preserve"> can see </w:t>
      </w:r>
      <w:r w:rsidR="3CCC93DD">
        <w:t xml:space="preserve">Three interacting in a playful way with </w:t>
      </w:r>
      <w:r w:rsidR="427E5352">
        <w:t>different people and insects</w:t>
      </w:r>
      <w:r w:rsidR="7C7F1227">
        <w:t xml:space="preserve"> in several of the illustrations</w:t>
      </w:r>
      <w:r w:rsidR="427E5352">
        <w:t>.</w:t>
      </w:r>
    </w:p>
    <w:p w14:paraId="2C1AA69C" w14:textId="47B7E731" w:rsidR="00E65767" w:rsidRDefault="43AFF8B8" w:rsidP="00AE442C">
      <w:pPr>
        <w:pStyle w:val="ListNumber"/>
      </w:pPr>
      <w:r>
        <w:t xml:space="preserve">Using </w:t>
      </w:r>
      <w:hyperlink w:anchor="_Resource_3:_Characteristic_1">
        <w:r w:rsidRPr="75D76F88">
          <w:rPr>
            <w:rStyle w:val="Hyperlink"/>
          </w:rPr>
          <w:t xml:space="preserve">Resource </w:t>
        </w:r>
        <w:r w:rsidR="32318E8B" w:rsidRPr="75D76F88">
          <w:rPr>
            <w:rStyle w:val="Hyperlink"/>
          </w:rPr>
          <w:t>3</w:t>
        </w:r>
        <w:r w:rsidRPr="75D76F88">
          <w:rPr>
            <w:rStyle w:val="Hyperlink"/>
          </w:rPr>
          <w:t xml:space="preserve">: </w:t>
        </w:r>
        <w:r w:rsidR="4D10A0D2" w:rsidRPr="75D76F88">
          <w:rPr>
            <w:rStyle w:val="Hyperlink"/>
          </w:rPr>
          <w:t xml:space="preserve">Characteristic </w:t>
        </w:r>
        <w:r w:rsidRPr="75D76F88">
          <w:rPr>
            <w:rStyle w:val="Hyperlink"/>
          </w:rPr>
          <w:t>cards</w:t>
        </w:r>
      </w:hyperlink>
      <w:r>
        <w:t xml:space="preserve">, select </w:t>
      </w:r>
      <w:r w:rsidR="1F13B5DB">
        <w:t xml:space="preserve">a word that </w:t>
      </w:r>
      <w:r w:rsidR="1CBEBC52">
        <w:t xml:space="preserve">describes what we know about </w:t>
      </w:r>
      <w:r w:rsidR="09D0C6A2">
        <w:t>Three’s personality and chara</w:t>
      </w:r>
      <w:r w:rsidR="5CDA3E94">
        <w:t>c</w:t>
      </w:r>
      <w:r w:rsidR="09D0C6A2">
        <w:t>ter</w:t>
      </w:r>
      <w:r w:rsidR="19158BE9">
        <w:t xml:space="preserve"> </w:t>
      </w:r>
      <w:r w:rsidR="67FE5F64">
        <w:t>at this point in the text</w:t>
      </w:r>
      <w:r w:rsidR="09D0C6A2">
        <w:t>.</w:t>
      </w:r>
    </w:p>
    <w:p w14:paraId="3C1A1817" w14:textId="1408AE7D" w:rsidR="00767467" w:rsidRPr="00767467" w:rsidRDefault="007937AA" w:rsidP="00E65767">
      <w:pPr>
        <w:pStyle w:val="FeatureBox"/>
      </w:pPr>
      <w:r w:rsidRPr="00767467">
        <w:rPr>
          <w:b/>
          <w:bCs/>
        </w:rPr>
        <w:t xml:space="preserve">Note: </w:t>
      </w:r>
      <w:r w:rsidR="00457799" w:rsidRPr="00E65767">
        <w:t xml:space="preserve">The words </w:t>
      </w:r>
      <w:r w:rsidRPr="00E65767">
        <w:t xml:space="preserve">in this resource have been grouped to </w:t>
      </w:r>
      <w:r w:rsidR="00283407" w:rsidRPr="00E65767">
        <w:t xml:space="preserve">support conversations about the morphemes, or individual units of meaning, </w:t>
      </w:r>
      <w:r w:rsidR="002847E0" w:rsidRPr="00E65767">
        <w:t>and how they can be used to work out or refine the meaning of unknown words.</w:t>
      </w:r>
    </w:p>
    <w:p w14:paraId="27A3DCED" w14:textId="716B4A9B" w:rsidR="46676F70" w:rsidRPr="00AE442C" w:rsidRDefault="69D9DF3B" w:rsidP="00AE442C">
      <w:pPr>
        <w:pStyle w:val="ListNumber"/>
      </w:pPr>
      <w:r w:rsidRPr="00AE442C">
        <w:lastRenderedPageBreak/>
        <w:t>Displ</w:t>
      </w:r>
      <w:r w:rsidR="016AA0A2" w:rsidRPr="00AE442C">
        <w:t>a</w:t>
      </w:r>
      <w:r w:rsidRPr="00AE442C">
        <w:t>y</w:t>
      </w:r>
      <w:r w:rsidR="75FA7127" w:rsidRPr="00AE442C">
        <w:t xml:space="preserve"> the double page </w:t>
      </w:r>
      <w:r w:rsidR="34014E10" w:rsidRPr="00AE442C">
        <w:t xml:space="preserve">beginning </w:t>
      </w:r>
      <w:r w:rsidR="18A9F2C3" w:rsidRPr="00AE442C">
        <w:t>with the text</w:t>
      </w:r>
      <w:r w:rsidR="7971D214" w:rsidRPr="00AE442C">
        <w:t>,</w:t>
      </w:r>
      <w:r w:rsidR="1B22C3A1" w:rsidRPr="00AE442C">
        <w:t xml:space="preserve"> ‘</w:t>
      </w:r>
      <w:r w:rsidR="064CFAD7" w:rsidRPr="00AE442C">
        <w:t>Three sniffed his way and found a six leg</w:t>
      </w:r>
      <w:r w:rsidR="31F26069" w:rsidRPr="00AE442C">
        <w:t xml:space="preserve">.’ </w:t>
      </w:r>
      <w:r w:rsidR="0CB3913B" w:rsidRPr="00AE442C">
        <w:t xml:space="preserve">Focus on </w:t>
      </w:r>
      <w:r w:rsidR="41E0300F" w:rsidRPr="00AE442C">
        <w:t xml:space="preserve">the </w:t>
      </w:r>
      <w:r w:rsidR="5398B027" w:rsidRPr="00AE442C">
        <w:t>sentence</w:t>
      </w:r>
      <w:r w:rsidR="2552FBC9" w:rsidRPr="00AE442C">
        <w:t>,</w:t>
      </w:r>
      <w:r w:rsidR="05AAFFD7" w:rsidRPr="00AE442C">
        <w:t xml:space="preserve"> ‘</w:t>
      </w:r>
      <w:r w:rsidR="4FB9DDB6" w:rsidRPr="00AE442C">
        <w:t>Three was happy that little six legs had underground homes, far away from busy feet.’</w:t>
      </w:r>
      <w:r w:rsidR="41E0300F" w:rsidRPr="00AE442C">
        <w:t xml:space="preserve"> Ask</w:t>
      </w:r>
      <w:r w:rsidR="5C1B3656" w:rsidRPr="00AE442C">
        <w:t xml:space="preserve"> students </w:t>
      </w:r>
      <w:r w:rsidR="2C177EE0" w:rsidRPr="00AE442C">
        <w:t xml:space="preserve">to talk with a partner about </w:t>
      </w:r>
      <w:r w:rsidR="5C1B3656" w:rsidRPr="00AE442C">
        <w:t xml:space="preserve">what this shows about Three’s personality and character. For example, </w:t>
      </w:r>
      <w:proofErr w:type="gramStart"/>
      <w:r w:rsidR="5C1B3656" w:rsidRPr="00AE442C">
        <w:t>Three</w:t>
      </w:r>
      <w:proofErr w:type="gramEnd"/>
      <w:r w:rsidR="5C1B3656" w:rsidRPr="00AE442C">
        <w:t xml:space="preserve"> is caring and kind</w:t>
      </w:r>
      <w:r w:rsidR="6910E706" w:rsidRPr="00AE442C">
        <w:t xml:space="preserve"> because he does not want the six legs to get stepped on.</w:t>
      </w:r>
      <w:r w:rsidR="375E39BB" w:rsidRPr="00AE442C">
        <w:t xml:space="preserve"> Using </w:t>
      </w:r>
      <w:hyperlink w:anchor="_Resource_3:_Characteristic">
        <w:r w:rsidR="200985B6" w:rsidRPr="00AE442C">
          <w:rPr>
            <w:rStyle w:val="Hyperlink"/>
          </w:rPr>
          <w:t>Resource 3: Characteristic cards</w:t>
        </w:r>
      </w:hyperlink>
      <w:r w:rsidR="200985B6" w:rsidRPr="00AE442C">
        <w:t>,</w:t>
      </w:r>
      <w:r w:rsidR="375E39BB" w:rsidRPr="00AE442C">
        <w:t xml:space="preserve"> students </w:t>
      </w:r>
      <w:r w:rsidR="7BE5832E" w:rsidRPr="00AE442C">
        <w:t>select</w:t>
      </w:r>
      <w:r w:rsidR="375E39BB" w:rsidRPr="00AE442C">
        <w:t xml:space="preserve"> and justify a word</w:t>
      </w:r>
      <w:r w:rsidR="6780F06D" w:rsidRPr="00AE442C">
        <w:t>, such as ‘</w:t>
      </w:r>
      <w:r w:rsidR="08DDECA5" w:rsidRPr="00AE442C">
        <w:t>caring</w:t>
      </w:r>
      <w:r w:rsidR="6780F06D" w:rsidRPr="00AE442C">
        <w:t xml:space="preserve">’ that </w:t>
      </w:r>
      <w:r w:rsidR="375E39BB" w:rsidRPr="00AE442C">
        <w:t>pairs with</w:t>
      </w:r>
      <w:r w:rsidR="1DB65599" w:rsidRPr="00AE442C">
        <w:t xml:space="preserve"> how </w:t>
      </w:r>
      <w:r w:rsidR="13764495" w:rsidRPr="00AE442C">
        <w:t>Stephen</w:t>
      </w:r>
      <w:r w:rsidR="1DB65599" w:rsidRPr="00AE442C">
        <w:t xml:space="preserve"> Michael King has represented Three on these pages.</w:t>
      </w:r>
    </w:p>
    <w:p w14:paraId="461C4E7C" w14:textId="471D456B" w:rsidR="46676F70" w:rsidRPr="00AE442C" w:rsidRDefault="20B158E0" w:rsidP="00AE442C">
      <w:pPr>
        <w:pStyle w:val="ListNumber"/>
      </w:pPr>
      <w:r w:rsidRPr="00AE442C">
        <w:t>In groups, students c</w:t>
      </w:r>
      <w:r w:rsidR="0C06DB32" w:rsidRPr="00AE442C">
        <w:t xml:space="preserve">ontinue studying </w:t>
      </w:r>
      <w:r w:rsidR="784EFE79" w:rsidRPr="00AE442C">
        <w:t xml:space="preserve">Three’s </w:t>
      </w:r>
      <w:r w:rsidR="0C06DB32" w:rsidRPr="00AE442C">
        <w:t>character, looking carefully at the text and illustrations</w:t>
      </w:r>
      <w:r w:rsidR="7433AEFE" w:rsidRPr="00AE442C">
        <w:t xml:space="preserve"> that reveal more about his traits and the way he looks</w:t>
      </w:r>
      <w:r w:rsidR="0C06DB32" w:rsidRPr="00AE442C">
        <w:t>.</w:t>
      </w:r>
      <w:r w:rsidR="158067BC" w:rsidRPr="00AE442C">
        <w:t xml:space="preserve"> </w:t>
      </w:r>
      <w:r w:rsidR="667FBC87" w:rsidRPr="00AE442C">
        <w:t>Ch</w:t>
      </w:r>
      <w:r w:rsidR="1176F592" w:rsidRPr="00AE442C">
        <w:t>aracter</w:t>
      </w:r>
      <w:r w:rsidR="667FBC87" w:rsidRPr="00AE442C">
        <w:t xml:space="preserve"> traits can be matched </w:t>
      </w:r>
      <w:r w:rsidR="016F5C0F" w:rsidRPr="00AE442C">
        <w:t xml:space="preserve">with </w:t>
      </w:r>
      <w:r w:rsidR="21073131" w:rsidRPr="00AE442C">
        <w:t xml:space="preserve">characteristic </w:t>
      </w:r>
      <w:r w:rsidR="016F5C0F" w:rsidRPr="00AE442C">
        <w:t>cards throughout.</w:t>
      </w:r>
      <w:r w:rsidR="00A34114" w:rsidRPr="00AE442C">
        <w:t xml:space="preserve"> Additional cards can be made based on student suggestions.</w:t>
      </w:r>
    </w:p>
    <w:p w14:paraId="2346D727" w14:textId="163028B8" w:rsidR="46676F70" w:rsidRPr="00AE442C" w:rsidRDefault="7D27F2A6" w:rsidP="00AE442C">
      <w:pPr>
        <w:pStyle w:val="ListNumber"/>
      </w:pPr>
      <w:r w:rsidRPr="00AE442C">
        <w:t xml:space="preserve">Draw attention to the final page of the book which states, ‘Three was thankful for everything.’ </w:t>
      </w:r>
      <w:r w:rsidR="57E2E578" w:rsidRPr="00AE442C">
        <w:t>Discuss the term thankful and how it is reflected throughout the entire text.</w:t>
      </w:r>
      <w:r w:rsidR="201B58F0" w:rsidRPr="00AE442C">
        <w:t xml:space="preserve"> Highlight that the </w:t>
      </w:r>
      <w:r w:rsidR="34E7C1B3" w:rsidRPr="00AE442C">
        <w:t>morpheme</w:t>
      </w:r>
      <w:r w:rsidR="48C74374" w:rsidRPr="00AE442C">
        <w:t xml:space="preserve"> –</w:t>
      </w:r>
      <w:proofErr w:type="spellStart"/>
      <w:r w:rsidR="48C74374" w:rsidRPr="00AE442C">
        <w:t>ful</w:t>
      </w:r>
      <w:proofErr w:type="spellEnd"/>
      <w:r w:rsidR="21F70FA9" w:rsidRPr="00AE442C">
        <w:t xml:space="preserve"> </w:t>
      </w:r>
      <w:r w:rsidR="2CF9AC2B" w:rsidRPr="00AE442C">
        <w:t>means ‘full of’.</w:t>
      </w:r>
      <w:r w:rsidR="34E7C1B3" w:rsidRPr="00AE442C">
        <w:t xml:space="preserve"> Compare with other words</w:t>
      </w:r>
      <w:r w:rsidR="3A385988" w:rsidRPr="00AE442C">
        <w:t>,</w:t>
      </w:r>
      <w:r w:rsidR="34E7C1B3" w:rsidRPr="00AE442C">
        <w:t xml:space="preserve"> such as fearful, wonderful, careful.</w:t>
      </w:r>
    </w:p>
    <w:p w14:paraId="3027C676" w14:textId="0EC8329E" w:rsidR="46676F70" w:rsidRPr="00AE442C" w:rsidRDefault="7D27F2A6" w:rsidP="00AE442C">
      <w:pPr>
        <w:pStyle w:val="ListNumber"/>
      </w:pPr>
      <w:r w:rsidRPr="00AE442C">
        <w:t xml:space="preserve">Model drawing an outline of the character, Three. Ask students to identify Three’s physical characteristics and record these on the outside of the drawing. Ask students to identify his personal characteristics, such as his personality traits, wants, emotions, </w:t>
      </w:r>
      <w:r w:rsidR="00DA0974">
        <w:t xml:space="preserve">and </w:t>
      </w:r>
      <w:r w:rsidRPr="00AE442C">
        <w:t>feelings</w:t>
      </w:r>
      <w:r w:rsidR="00DA0974">
        <w:t>,</w:t>
      </w:r>
      <w:r w:rsidRPr="00AE442C">
        <w:t xml:space="preserve"> and record these on the inside of the drawing.</w:t>
      </w:r>
    </w:p>
    <w:p w14:paraId="1919F913" w14:textId="40294355" w:rsidR="46676F70" w:rsidRDefault="33D8C053" w:rsidP="00AE442C">
      <w:pPr>
        <w:pStyle w:val="ListNumber"/>
      </w:pPr>
      <w:r>
        <w:t>Model writing sentence</w:t>
      </w:r>
      <w:r w:rsidR="6D8FC8F3">
        <w:t>s</w:t>
      </w:r>
      <w:r>
        <w:t xml:space="preserve"> that </w:t>
      </w:r>
      <w:r w:rsidR="4864DD59">
        <w:t xml:space="preserve">describe important aspects of Three’s character. </w:t>
      </w:r>
      <w:r w:rsidR="6B293AA6">
        <w:t xml:space="preserve">Draw attention to the use of pronoun referencing between sentences and </w:t>
      </w:r>
      <w:r w:rsidR="3D81BBBA">
        <w:t xml:space="preserve">its </w:t>
      </w:r>
      <w:r w:rsidR="6B293AA6">
        <w:t xml:space="preserve">role in providing cohesion. </w:t>
      </w:r>
      <w:r w:rsidR="4864DD59">
        <w:t xml:space="preserve">For </w:t>
      </w:r>
      <w:r w:rsidR="4B8D5854">
        <w:t xml:space="preserve">example, </w:t>
      </w:r>
      <w:proofErr w:type="gramStart"/>
      <w:r w:rsidR="2F67A671">
        <w:t>Three</w:t>
      </w:r>
      <w:proofErr w:type="gramEnd"/>
      <w:r w:rsidR="2F67A671">
        <w:t xml:space="preserve"> </w:t>
      </w:r>
      <w:r w:rsidR="44E6D7A8">
        <w:t xml:space="preserve">is a small dog with </w:t>
      </w:r>
      <w:r w:rsidR="512B2760">
        <w:t>3</w:t>
      </w:r>
      <w:r w:rsidR="44E6D7A8">
        <w:t xml:space="preserve"> legs.</w:t>
      </w:r>
      <w:r w:rsidR="2F67A671">
        <w:t xml:space="preserve"> </w:t>
      </w:r>
      <w:r w:rsidR="4D50FE1A" w:rsidRPr="1C95094F">
        <w:rPr>
          <w:b/>
          <w:bCs/>
        </w:rPr>
        <w:t>H</w:t>
      </w:r>
      <w:r w:rsidR="2F67A671" w:rsidRPr="1C95094F">
        <w:rPr>
          <w:b/>
          <w:bCs/>
        </w:rPr>
        <w:t xml:space="preserve">e </w:t>
      </w:r>
      <w:r w:rsidR="4B8D5854">
        <w:t xml:space="preserve">is thankful </w:t>
      </w:r>
      <w:r w:rsidR="4B8D5854" w:rsidRPr="1C95094F">
        <w:rPr>
          <w:b/>
          <w:bCs/>
        </w:rPr>
        <w:t>he</w:t>
      </w:r>
      <w:r w:rsidR="4B8D5854">
        <w:t xml:space="preserve"> only has 3 </w:t>
      </w:r>
      <w:r w:rsidR="02005DCD">
        <w:t>legs,</w:t>
      </w:r>
      <w:r w:rsidR="4B8D5854">
        <w:t xml:space="preserve"> </w:t>
      </w:r>
      <w:r w:rsidR="1A6B3E25">
        <w:t xml:space="preserve">and </w:t>
      </w:r>
      <w:r w:rsidR="4B8D5854">
        <w:t>th</w:t>
      </w:r>
      <w:r w:rsidR="3AD2A7BC">
        <w:t xml:space="preserve">ey can take </w:t>
      </w:r>
      <w:r w:rsidR="4B8D5854" w:rsidRPr="1C95094F">
        <w:rPr>
          <w:b/>
          <w:bCs/>
        </w:rPr>
        <w:t xml:space="preserve">him </w:t>
      </w:r>
      <w:r w:rsidR="4B8D5854">
        <w:t xml:space="preserve">wherever </w:t>
      </w:r>
      <w:r w:rsidR="4B8D5854" w:rsidRPr="1C95094F">
        <w:rPr>
          <w:b/>
          <w:bCs/>
        </w:rPr>
        <w:t xml:space="preserve">he </w:t>
      </w:r>
      <w:r w:rsidR="4B8D5854">
        <w:t>wants</w:t>
      </w:r>
      <w:r w:rsidR="1725C511">
        <w:t>. Three loves adventure</w:t>
      </w:r>
      <w:r w:rsidR="4B8D5854">
        <w:t xml:space="preserve"> </w:t>
      </w:r>
      <w:r w:rsidR="7A619769">
        <w:t xml:space="preserve">and </w:t>
      </w:r>
      <w:r w:rsidR="7A619769" w:rsidRPr="1C95094F">
        <w:rPr>
          <w:b/>
          <w:bCs/>
        </w:rPr>
        <w:t xml:space="preserve">he </w:t>
      </w:r>
      <w:r w:rsidR="7A619769">
        <w:t>is thankful for everything.</w:t>
      </w:r>
    </w:p>
    <w:p w14:paraId="00AE6EA3" w14:textId="16602A3E" w:rsidR="46676F70" w:rsidRDefault="63947D9E" w:rsidP="00AE442C">
      <w:pPr>
        <w:pStyle w:val="ListNumber"/>
      </w:pPr>
      <w:r>
        <w:t xml:space="preserve">Students write </w:t>
      </w:r>
      <w:r w:rsidR="27A08D5C">
        <w:t>sentence</w:t>
      </w:r>
      <w:r w:rsidR="2E38A963">
        <w:t>s</w:t>
      </w:r>
      <w:r>
        <w:t xml:space="preserve"> to </w:t>
      </w:r>
      <w:r w:rsidR="5AEBEF9F">
        <w:t>describe</w:t>
      </w:r>
      <w:r>
        <w:t xml:space="preserve"> </w:t>
      </w:r>
      <w:r w:rsidR="5A2DFD8A">
        <w:t xml:space="preserve">Three’s </w:t>
      </w:r>
      <w:r>
        <w:t xml:space="preserve">outside </w:t>
      </w:r>
      <w:r w:rsidR="5EFCD9B2">
        <w:t xml:space="preserve">and </w:t>
      </w:r>
      <w:r>
        <w:t>inside character</w:t>
      </w:r>
      <w:r w:rsidR="045752AA">
        <w:t xml:space="preserve">istics. An illustration representing these </w:t>
      </w:r>
      <w:r w:rsidR="3164D808">
        <w:t>characteristics</w:t>
      </w:r>
      <w:r w:rsidR="045752AA">
        <w:t xml:space="preserve"> can be added.</w:t>
      </w:r>
    </w:p>
    <w:p w14:paraId="4F3EE008" w14:textId="197723BE" w:rsidR="1A6EDFD3" w:rsidRDefault="52B73E09" w:rsidP="00AE442C">
      <w:pPr>
        <w:pStyle w:val="ListNumber"/>
      </w:pPr>
      <w:r>
        <w:t>As a class, r</w:t>
      </w:r>
      <w:r w:rsidR="5B21D094">
        <w:t xml:space="preserve">eflect on the importance of </w:t>
      </w:r>
      <w:r w:rsidR="717E0549">
        <w:t xml:space="preserve">the main character’s </w:t>
      </w:r>
      <w:r w:rsidR="5B21D094">
        <w:t xml:space="preserve">internal characteristics in this text, even though </w:t>
      </w:r>
      <w:r w:rsidR="48E84A50">
        <w:t>the</w:t>
      </w:r>
      <w:r w:rsidR="5B21D094">
        <w:t xml:space="preserve"> title </w:t>
      </w:r>
      <w:r w:rsidR="3BA321FB">
        <w:t>refers</w:t>
      </w:r>
      <w:r w:rsidR="5B21D094">
        <w:t xml:space="preserve"> to the external characteristic of </w:t>
      </w:r>
      <w:r w:rsidR="19F795EC">
        <w:t>Three</w:t>
      </w:r>
      <w:r w:rsidR="5B21D094">
        <w:t xml:space="preserve"> only having 3 legs.</w:t>
      </w:r>
    </w:p>
    <w:p w14:paraId="71874BC3" w14:textId="277D242A" w:rsidR="0045724D" w:rsidRDefault="3B0CA5AD" w:rsidP="1C95094F">
      <w:pPr>
        <w:pStyle w:val="Featurepink"/>
        <w:rPr>
          <w:sz w:val="22"/>
          <w:szCs w:val="22"/>
        </w:rPr>
      </w:pPr>
      <w:r w:rsidRPr="1C95094F">
        <w:rPr>
          <w:rStyle w:val="Strong"/>
        </w:rPr>
        <w:lastRenderedPageBreak/>
        <w:t xml:space="preserve">Stage 1 Assessment task </w:t>
      </w:r>
      <w:r w:rsidR="2B296963" w:rsidRPr="1C95094F">
        <w:rPr>
          <w:rStyle w:val="Strong"/>
        </w:rPr>
        <w:t>2</w:t>
      </w:r>
      <w:r w:rsidRPr="1C95094F">
        <w:rPr>
          <w:rStyle w:val="Strong"/>
        </w:rPr>
        <w:t xml:space="preserve"> –</w:t>
      </w:r>
      <w:r>
        <w:t xml:space="preserve"> Observations and work samples from this lesson allow students to demonstrate achievement towards the following syllabus outcome and content point:</w:t>
      </w:r>
    </w:p>
    <w:p w14:paraId="7A9DF730" w14:textId="77777777" w:rsidR="0045724D" w:rsidRDefault="3B0CA5AD" w:rsidP="1C95094F">
      <w:pPr>
        <w:pStyle w:val="Featurepink"/>
      </w:pPr>
      <w:r w:rsidRPr="1C95094F">
        <w:rPr>
          <w:rStyle w:val="Strong"/>
        </w:rPr>
        <w:t>EN1-RECOM-01 –</w:t>
      </w:r>
      <w:r>
        <w:t xml:space="preserve"> comprehends independently read texts that require sustained reading by activating background and word knowledge, connecting and understanding sentences and whole text, and monitoring for </w:t>
      </w:r>
      <w:proofErr w:type="gramStart"/>
      <w:r>
        <w:t>meaning</w:t>
      </w:r>
      <w:proofErr w:type="gramEnd"/>
    </w:p>
    <w:p w14:paraId="384611D0" w14:textId="66EEFA59" w:rsidR="0045724D" w:rsidRPr="0045724D" w:rsidRDefault="20305889" w:rsidP="00AE442C">
      <w:pPr>
        <w:pStyle w:val="Featurepink"/>
        <w:numPr>
          <w:ilvl w:val="0"/>
          <w:numId w:val="35"/>
        </w:numPr>
        <w:ind w:left="567" w:hanging="567"/>
      </w:pPr>
      <w:r>
        <w:t>i</w:t>
      </w:r>
      <w:r w:rsidR="3B0CA5AD">
        <w:t>dentify pronouns linked to nouns within and across sentences and/or paragraphs.</w:t>
      </w:r>
    </w:p>
    <w:p w14:paraId="1FBA8D62" w14:textId="1A204366" w:rsidR="007C1170" w:rsidRDefault="09F62B40" w:rsidP="007C1170">
      <w:pPr>
        <w:pStyle w:val="Heading3"/>
      </w:pPr>
      <w:bookmarkStart w:id="14" w:name="_Toc132719403"/>
      <w:r>
        <w:t>Lesson 3</w:t>
      </w:r>
      <w:r w:rsidR="01F9FF8E">
        <w:t>:</w:t>
      </w:r>
      <w:r w:rsidR="29456420">
        <w:t xml:space="preserve"> Exploring </w:t>
      </w:r>
      <w:r w:rsidR="399CF19F">
        <w:t>Fern</w:t>
      </w:r>
      <w:r w:rsidR="7A068EED">
        <w:t>’s character</w:t>
      </w:r>
      <w:bookmarkEnd w:id="14"/>
    </w:p>
    <w:p w14:paraId="7ECA0911" w14:textId="4A409465" w:rsidR="00FD3FBA" w:rsidRPr="00AE442C" w:rsidRDefault="700C9FF4" w:rsidP="00AE442C">
      <w:pPr>
        <w:pStyle w:val="ListNumber"/>
        <w:numPr>
          <w:ilvl w:val="0"/>
          <w:numId w:val="37"/>
        </w:numPr>
      </w:pPr>
      <w:r w:rsidRPr="00AE442C">
        <w:t>Revi</w:t>
      </w:r>
      <w:r w:rsidR="52C4CB73" w:rsidRPr="00AE442C">
        <w:t>ew</w:t>
      </w:r>
      <w:r w:rsidRPr="00AE442C">
        <w:t xml:space="preserve"> the character description</w:t>
      </w:r>
      <w:r w:rsidR="009800D4" w:rsidRPr="00AE442C">
        <w:t xml:space="preserve"> of Three</w:t>
      </w:r>
      <w:r w:rsidRPr="00AE442C">
        <w:t xml:space="preserve"> from </w:t>
      </w:r>
      <w:hyperlink w:anchor="_Lesson_2_–">
        <w:r w:rsidR="0D72B6D7" w:rsidRPr="00AE442C">
          <w:rPr>
            <w:rStyle w:val="Hyperlink"/>
          </w:rPr>
          <w:t>L</w:t>
        </w:r>
        <w:r w:rsidRPr="00AE442C">
          <w:rPr>
            <w:rStyle w:val="Hyperlink"/>
          </w:rPr>
          <w:t xml:space="preserve">esson </w:t>
        </w:r>
        <w:r w:rsidR="351AAA58" w:rsidRPr="00AE442C">
          <w:rPr>
            <w:rStyle w:val="Hyperlink"/>
          </w:rPr>
          <w:t>2</w:t>
        </w:r>
      </w:hyperlink>
      <w:r w:rsidR="6532EBF4" w:rsidRPr="00AE442C">
        <w:t xml:space="preserve"> and how it was constructed </w:t>
      </w:r>
      <w:r w:rsidR="1D0C51C8" w:rsidRPr="00AE442C">
        <w:t>by</w:t>
      </w:r>
      <w:r w:rsidR="6532EBF4" w:rsidRPr="00AE442C">
        <w:t xml:space="preserve"> looking closely at information in the text’s words and illustrations.</w:t>
      </w:r>
    </w:p>
    <w:p w14:paraId="703B1CB9" w14:textId="43D64973" w:rsidR="00FD3FBA" w:rsidRPr="00AE442C" w:rsidRDefault="5D6CA6EF" w:rsidP="00AE442C">
      <w:pPr>
        <w:pStyle w:val="ListNumber"/>
      </w:pPr>
      <w:r w:rsidRPr="00AE442C">
        <w:t xml:space="preserve">Explain that </w:t>
      </w:r>
      <w:r w:rsidR="0248C649" w:rsidRPr="00AE442C">
        <w:t>students</w:t>
      </w:r>
      <w:r w:rsidRPr="00AE442C">
        <w:t xml:space="preserve"> will now look at how the author/illustrator </w:t>
      </w:r>
      <w:r w:rsidR="32E98E6B" w:rsidRPr="00AE442C">
        <w:t xml:space="preserve">has </w:t>
      </w:r>
      <w:r w:rsidR="21D7061B" w:rsidRPr="00AE442C">
        <w:t>created</w:t>
      </w:r>
      <w:r w:rsidRPr="00AE442C">
        <w:t xml:space="preserve"> the </w:t>
      </w:r>
      <w:r w:rsidR="01B83D44" w:rsidRPr="00AE442C">
        <w:t>character,</w:t>
      </w:r>
      <w:r w:rsidRPr="00AE442C">
        <w:t xml:space="preserve"> Fern</w:t>
      </w:r>
      <w:r w:rsidR="5CBBC089" w:rsidRPr="00AE442C">
        <w:t xml:space="preserve">. </w:t>
      </w:r>
      <w:r w:rsidR="3642AECF" w:rsidRPr="00AE442C">
        <w:t xml:space="preserve">Display </w:t>
      </w:r>
      <w:r w:rsidR="16A5F51A" w:rsidRPr="00AE442C">
        <w:t xml:space="preserve">the double </w:t>
      </w:r>
      <w:r w:rsidR="3642AECF" w:rsidRPr="00AE442C">
        <w:t>page w</w:t>
      </w:r>
      <w:r w:rsidR="29CB4BDD" w:rsidRPr="00AE442C">
        <w:t xml:space="preserve">hich starts with </w:t>
      </w:r>
      <w:r w:rsidR="3642AECF" w:rsidRPr="00AE442C">
        <w:t>the text</w:t>
      </w:r>
      <w:r w:rsidR="7124D21C" w:rsidRPr="00AE442C">
        <w:t>,</w:t>
      </w:r>
      <w:r w:rsidR="29CB4BDD" w:rsidRPr="00AE442C">
        <w:t xml:space="preserve"> ‘</w:t>
      </w:r>
      <w:r w:rsidR="16A5F51A" w:rsidRPr="00AE442C">
        <w:t>She poured</w:t>
      </w:r>
      <w:r w:rsidR="21D0F558" w:rsidRPr="00AE442C">
        <w:t xml:space="preserve"> him a glass of milk and shared her biscuits.’</w:t>
      </w:r>
      <w:r w:rsidR="3642AECF" w:rsidRPr="00AE442C">
        <w:t xml:space="preserve"> </w:t>
      </w:r>
      <w:r w:rsidR="645AA25F" w:rsidRPr="00AE442C">
        <w:t>Ask:</w:t>
      </w:r>
    </w:p>
    <w:p w14:paraId="0DFA5C8C" w14:textId="5DC77FAC" w:rsidR="00FD3FBA" w:rsidRPr="00681A67" w:rsidRDefault="429FDAEC" w:rsidP="00AE442C">
      <w:pPr>
        <w:pStyle w:val="ListBullet"/>
        <w:ind w:left="1134"/>
      </w:pPr>
      <w:r>
        <w:t>W</w:t>
      </w:r>
      <w:r w:rsidR="536ED944">
        <w:t>hat can you see in the picture?</w:t>
      </w:r>
    </w:p>
    <w:p w14:paraId="07458D3E" w14:textId="4637B4DE" w:rsidR="00FD3FBA" w:rsidRPr="00681A67" w:rsidRDefault="5A03A845" w:rsidP="00AE442C">
      <w:pPr>
        <w:pStyle w:val="ListBullet"/>
        <w:ind w:left="1134"/>
        <w:rPr>
          <w:rFonts w:asciiTheme="minorHAnsi" w:eastAsiaTheme="minorEastAsia" w:hAnsiTheme="minorHAnsi"/>
        </w:rPr>
      </w:pPr>
      <w:r>
        <w:t xml:space="preserve">What do you </w:t>
      </w:r>
      <w:r w:rsidR="57144A6C">
        <w:t>think</w:t>
      </w:r>
      <w:r>
        <w:t xml:space="preserve"> about Fern and her personality?</w:t>
      </w:r>
    </w:p>
    <w:p w14:paraId="69888469" w14:textId="6104B6C8" w:rsidR="00FD3FBA" w:rsidRPr="00681A67" w:rsidRDefault="65E5FEB5" w:rsidP="00AE442C">
      <w:pPr>
        <w:pStyle w:val="ListBullet"/>
        <w:ind w:left="1134"/>
        <w:rPr>
          <w:rFonts w:asciiTheme="minorHAnsi" w:eastAsiaTheme="minorEastAsia" w:hAnsiTheme="minorHAnsi"/>
        </w:rPr>
      </w:pPr>
      <w:r>
        <w:t>How do the illustrations</w:t>
      </w:r>
      <w:r w:rsidR="444F4F7A">
        <w:t xml:space="preserve"> and text</w:t>
      </w:r>
      <w:r>
        <w:t xml:space="preserve"> help to expand your understanding </w:t>
      </w:r>
      <w:r w:rsidR="444F4F7A">
        <w:t xml:space="preserve">of </w:t>
      </w:r>
      <w:r>
        <w:t>Fern?</w:t>
      </w:r>
    </w:p>
    <w:p w14:paraId="283618E9" w14:textId="439C56C9" w:rsidR="4F4101D5" w:rsidRPr="00AE442C" w:rsidRDefault="67249E00" w:rsidP="00AE442C">
      <w:pPr>
        <w:pStyle w:val="ListNumber"/>
      </w:pPr>
      <w:r w:rsidRPr="00AE442C">
        <w:t xml:space="preserve">Display the words on </w:t>
      </w:r>
      <w:hyperlink w:anchor="_Resource_3:_Characteristic_1">
        <w:r w:rsidR="49CA9B43" w:rsidRPr="00AE442C">
          <w:rPr>
            <w:rStyle w:val="Hyperlink"/>
          </w:rPr>
          <w:t>Resource 3: Characteristic cards</w:t>
        </w:r>
      </w:hyperlink>
      <w:r w:rsidRPr="00AE442C">
        <w:t xml:space="preserve"> and ask students to select which </w:t>
      </w:r>
      <w:r w:rsidR="6030818E" w:rsidRPr="00AE442C">
        <w:t xml:space="preserve">best </w:t>
      </w:r>
      <w:r w:rsidRPr="00AE442C">
        <w:t>describes Fern</w:t>
      </w:r>
      <w:r w:rsidR="23614BB8" w:rsidRPr="00AE442C">
        <w:t xml:space="preserve"> on this double page</w:t>
      </w:r>
      <w:r w:rsidR="7B649513" w:rsidRPr="00AE442C">
        <w:t>.</w:t>
      </w:r>
    </w:p>
    <w:p w14:paraId="07345B35" w14:textId="0FC75ECC" w:rsidR="4295BE1A" w:rsidRPr="00AE442C" w:rsidRDefault="4295BE1A" w:rsidP="00AE442C">
      <w:pPr>
        <w:pStyle w:val="ListNumber"/>
      </w:pPr>
      <w:r w:rsidRPr="00AE442C">
        <w:t xml:space="preserve">In groups, students complete the same activity with the other pages that </w:t>
      </w:r>
      <w:r w:rsidR="40FED17C" w:rsidRPr="00AE442C">
        <w:t xml:space="preserve">include </w:t>
      </w:r>
      <w:r w:rsidRPr="00AE442C">
        <w:t>Fern</w:t>
      </w:r>
      <w:r w:rsidR="109513E8" w:rsidRPr="00AE442C">
        <w:t>. Encourage students to identify the language, actions and images that create a reader response.</w:t>
      </w:r>
    </w:p>
    <w:p w14:paraId="530846D5" w14:textId="4193DA75" w:rsidR="784D802D" w:rsidRPr="00AE442C" w:rsidRDefault="6FCC4878" w:rsidP="00AE442C">
      <w:pPr>
        <w:pStyle w:val="ListNumber"/>
      </w:pPr>
      <w:r w:rsidRPr="00AE442C">
        <w:lastRenderedPageBreak/>
        <w:t xml:space="preserve">Trace </w:t>
      </w:r>
      <w:r w:rsidR="5918666D" w:rsidRPr="00AE442C">
        <w:t>an</w:t>
      </w:r>
      <w:r w:rsidRPr="00AE442C">
        <w:t xml:space="preserve"> outline of a student on</w:t>
      </w:r>
      <w:r w:rsidR="7CB14749" w:rsidRPr="00AE442C">
        <w:t>to</w:t>
      </w:r>
      <w:r w:rsidRPr="00AE442C">
        <w:t xml:space="preserve"> </w:t>
      </w:r>
      <w:r w:rsidR="1DB0919A" w:rsidRPr="00AE442C">
        <w:t xml:space="preserve">a </w:t>
      </w:r>
      <w:r w:rsidRPr="00AE442C">
        <w:t xml:space="preserve">large </w:t>
      </w:r>
      <w:r w:rsidR="429FDAEC" w:rsidRPr="00AE442C">
        <w:t>sheet</w:t>
      </w:r>
      <w:r w:rsidR="1DB0919A" w:rsidRPr="00AE442C">
        <w:t xml:space="preserve"> of</w:t>
      </w:r>
      <w:r w:rsidRPr="00AE442C">
        <w:t xml:space="preserve"> paper to use for the character description of </w:t>
      </w:r>
      <w:r w:rsidR="50D1115C" w:rsidRPr="00AE442C">
        <w:t xml:space="preserve">Fern. </w:t>
      </w:r>
      <w:r w:rsidR="6F9E746E" w:rsidRPr="00AE442C">
        <w:t xml:space="preserve">Model writing </w:t>
      </w:r>
      <w:r w:rsidR="2ECE2883" w:rsidRPr="00AE442C">
        <w:t>physical characteristic</w:t>
      </w:r>
      <w:r w:rsidR="3E7A795E" w:rsidRPr="00AE442C">
        <w:t>s</w:t>
      </w:r>
      <w:r w:rsidR="20AB6987" w:rsidRPr="00AE442C">
        <w:t xml:space="preserve"> on the outside of the drawing and </w:t>
      </w:r>
      <w:r w:rsidR="2ECE2883" w:rsidRPr="00AE442C">
        <w:t xml:space="preserve">personal </w:t>
      </w:r>
      <w:r w:rsidR="20AB6987" w:rsidRPr="00AE442C">
        <w:t>characteristic</w:t>
      </w:r>
      <w:r w:rsidR="0BC91EB6" w:rsidRPr="00AE442C">
        <w:t>s</w:t>
      </w:r>
      <w:r w:rsidR="20AB6987" w:rsidRPr="00AE442C">
        <w:t xml:space="preserve"> on the inside</w:t>
      </w:r>
      <w:r w:rsidR="5EC99F77" w:rsidRPr="00AE442C">
        <w:t>.</w:t>
      </w:r>
      <w:r w:rsidR="1241F713" w:rsidRPr="00AE442C">
        <w:t xml:space="preserve"> Revise the meaning of outside and inside character traits.</w:t>
      </w:r>
    </w:p>
    <w:p w14:paraId="754CF61A" w14:textId="2875B6F3" w:rsidR="784D802D" w:rsidRPr="00AE442C" w:rsidRDefault="487524C3" w:rsidP="00AE442C">
      <w:pPr>
        <w:pStyle w:val="ListNumber"/>
      </w:pPr>
      <w:r w:rsidRPr="00AE442C">
        <w:t xml:space="preserve">In small groups, students trace </w:t>
      </w:r>
      <w:r w:rsidR="36DCB3E5" w:rsidRPr="00AE442C">
        <w:t>an outline of</w:t>
      </w:r>
      <w:r w:rsidRPr="00AE442C">
        <w:t xml:space="preserve"> a </w:t>
      </w:r>
      <w:r w:rsidR="36DCB3E5" w:rsidRPr="00AE442C">
        <w:t xml:space="preserve">peer onto </w:t>
      </w:r>
      <w:r w:rsidR="72A9AF88" w:rsidRPr="00AE442C">
        <w:t xml:space="preserve">a large </w:t>
      </w:r>
      <w:r w:rsidR="1684D0F6" w:rsidRPr="00AE442C">
        <w:t>sheet</w:t>
      </w:r>
      <w:r w:rsidR="72A9AF88" w:rsidRPr="00AE442C">
        <w:t xml:space="preserve"> of</w:t>
      </w:r>
      <w:r w:rsidR="36DCB3E5" w:rsidRPr="00AE442C">
        <w:t xml:space="preserve"> </w:t>
      </w:r>
      <w:r w:rsidR="502391A8" w:rsidRPr="00AE442C">
        <w:t>paper</w:t>
      </w:r>
      <w:r w:rsidR="47921F20" w:rsidRPr="00AE442C">
        <w:t xml:space="preserve">. </w:t>
      </w:r>
      <w:r w:rsidR="0DD55A62" w:rsidRPr="00AE442C">
        <w:t xml:space="preserve">Students </w:t>
      </w:r>
      <w:r w:rsidR="3BABB36B" w:rsidRPr="00AE442C">
        <w:t xml:space="preserve">write </w:t>
      </w:r>
      <w:r w:rsidR="18A88D77" w:rsidRPr="00AE442C">
        <w:t xml:space="preserve">words to describe </w:t>
      </w:r>
      <w:r w:rsidR="3BABB36B" w:rsidRPr="00AE442C">
        <w:t>Fern’s</w:t>
      </w:r>
      <w:r w:rsidR="0DD55A62" w:rsidRPr="00AE442C">
        <w:t xml:space="preserve"> physical attributes on the outside of the drawing and</w:t>
      </w:r>
      <w:r w:rsidR="01B70939" w:rsidRPr="00AE442C">
        <w:t xml:space="preserve"> words to describe her</w:t>
      </w:r>
      <w:r w:rsidR="0DD55A62" w:rsidRPr="00AE442C">
        <w:t xml:space="preserve"> personal characteristic</w:t>
      </w:r>
      <w:r w:rsidR="2DD866D8" w:rsidRPr="00AE442C">
        <w:t>s</w:t>
      </w:r>
      <w:r w:rsidR="0DD55A62" w:rsidRPr="00AE442C">
        <w:t xml:space="preserve"> on the inside</w:t>
      </w:r>
      <w:r w:rsidR="59237474" w:rsidRPr="00AE442C">
        <w:t>.</w:t>
      </w:r>
    </w:p>
    <w:p w14:paraId="2C7328D6" w14:textId="278BEA34" w:rsidR="47CA1043" w:rsidRPr="00AE442C" w:rsidRDefault="4A250136" w:rsidP="00AE442C">
      <w:pPr>
        <w:pStyle w:val="ListNumber"/>
      </w:pPr>
      <w:r w:rsidRPr="00AE442C">
        <w:t>Students share their posters and descriptions.</w:t>
      </w:r>
      <w:r w:rsidR="6DE3EEF6" w:rsidRPr="00AE442C">
        <w:t xml:space="preserve"> </w:t>
      </w:r>
      <w:r w:rsidR="3062EEA0" w:rsidRPr="00AE442C">
        <w:t>As a class, identify similarities between Three and Fern</w:t>
      </w:r>
      <w:r w:rsidR="65FBAFB8" w:rsidRPr="00AE442C">
        <w:t>. Include both external features, for example</w:t>
      </w:r>
      <w:r w:rsidR="09442B48" w:rsidRPr="00AE442C">
        <w:t>,</w:t>
      </w:r>
      <w:r w:rsidR="65FBAFB8" w:rsidRPr="00AE442C">
        <w:t xml:space="preserve"> </w:t>
      </w:r>
      <w:proofErr w:type="gramStart"/>
      <w:r w:rsidR="65FBAFB8" w:rsidRPr="00AE442C">
        <w:t>Three</w:t>
      </w:r>
      <w:proofErr w:type="gramEnd"/>
      <w:r w:rsidR="65FBAFB8" w:rsidRPr="00AE442C">
        <w:t xml:space="preserve"> </w:t>
      </w:r>
      <w:r w:rsidR="380D8B80" w:rsidRPr="00AE442C">
        <w:t>has 3 legs and Fern has 2, both are always smiling</w:t>
      </w:r>
      <w:r w:rsidR="65FBAFB8" w:rsidRPr="00AE442C">
        <w:t>; and internal</w:t>
      </w:r>
      <w:r w:rsidR="3062EEA0" w:rsidRPr="00AE442C">
        <w:t xml:space="preserve"> character traits</w:t>
      </w:r>
      <w:r w:rsidR="3C0A38E8" w:rsidRPr="00AE442C">
        <w:t>,</w:t>
      </w:r>
      <w:r w:rsidR="2D17A183" w:rsidRPr="00AE442C">
        <w:t xml:space="preserve"> such as being friendly and kind.</w:t>
      </w:r>
    </w:p>
    <w:p w14:paraId="52FCBB42" w14:textId="42000D84" w:rsidR="332BE71B" w:rsidRPr="00AE442C" w:rsidRDefault="332BE71B" w:rsidP="00AE442C">
      <w:pPr>
        <w:pStyle w:val="ListNumber"/>
      </w:pPr>
      <w:r w:rsidRPr="00AE442C">
        <w:t xml:space="preserve">Have students </w:t>
      </w:r>
      <w:hyperlink r:id="rId32">
        <w:r w:rsidRPr="00AE442C">
          <w:rPr>
            <w:rStyle w:val="Hyperlink"/>
          </w:rPr>
          <w:t>Think-Pair-Share</w:t>
        </w:r>
      </w:hyperlink>
      <w:r w:rsidRPr="00AE442C">
        <w:t xml:space="preserve"> character</w:t>
      </w:r>
      <w:r w:rsidR="1AAC00B7" w:rsidRPr="00AE442C">
        <w:t>istics that they have in common with Fern and other</w:t>
      </w:r>
      <w:r w:rsidR="15A38552" w:rsidRPr="00AE442C">
        <w:t xml:space="preserve"> </w:t>
      </w:r>
      <w:r w:rsidR="71FDF726" w:rsidRPr="00AE442C">
        <w:t>characteristics</w:t>
      </w:r>
      <w:r w:rsidR="1AAC00B7" w:rsidRPr="00AE442C">
        <w:t xml:space="preserve"> that are different. For example, I am imaginative</w:t>
      </w:r>
      <w:r w:rsidR="69FFA459" w:rsidRPr="00AE442C">
        <w:t xml:space="preserve"> like Fern</w:t>
      </w:r>
      <w:r w:rsidR="1AAC00B7" w:rsidRPr="00AE442C">
        <w:t xml:space="preserve">, but I am also adventurous. </w:t>
      </w:r>
      <w:r w:rsidR="5842D00E" w:rsidRPr="00AE442C">
        <w:t xml:space="preserve">Extend the discussion to include what students would do if </w:t>
      </w:r>
      <w:proofErr w:type="gramStart"/>
      <w:r w:rsidR="5842D00E" w:rsidRPr="00AE442C">
        <w:t>Three</w:t>
      </w:r>
      <w:proofErr w:type="gramEnd"/>
      <w:r w:rsidR="5842D00E" w:rsidRPr="00AE442C">
        <w:t xml:space="preserve"> came to </w:t>
      </w:r>
      <w:r w:rsidR="0E8ABD11" w:rsidRPr="00AE442C">
        <w:t>their house.</w:t>
      </w:r>
    </w:p>
    <w:p w14:paraId="37269E66" w14:textId="255161EA" w:rsidR="136348BD" w:rsidRPr="00AE442C" w:rsidRDefault="3775702C" w:rsidP="00AE442C">
      <w:pPr>
        <w:pStyle w:val="ListNumber"/>
      </w:pPr>
      <w:r w:rsidRPr="00AE442C">
        <w:t xml:space="preserve">Display the page where Fern makes Three his own </w:t>
      </w:r>
      <w:r w:rsidR="6D527A43" w:rsidRPr="00AE442C">
        <w:t>‘</w:t>
      </w:r>
      <w:r w:rsidRPr="00AE442C">
        <w:t>special curl-up-place</w:t>
      </w:r>
      <w:r w:rsidR="4C249719" w:rsidRPr="00AE442C">
        <w:t>’</w:t>
      </w:r>
      <w:r w:rsidRPr="00AE442C">
        <w:t xml:space="preserve">. </w:t>
      </w:r>
      <w:r w:rsidR="43FD22BE" w:rsidRPr="00AE442C">
        <w:t>Identify the character names and pronoun references that are used across the text</w:t>
      </w:r>
      <w:r w:rsidR="3D7ABB2E" w:rsidRPr="00AE442C">
        <w:t>. Identify where the pronoun ‘they’ is used to describe Fern’s family</w:t>
      </w:r>
      <w:r w:rsidR="0543CDB0" w:rsidRPr="00AE442C">
        <w:t>,</w:t>
      </w:r>
      <w:r w:rsidR="3D7ABB2E" w:rsidRPr="00AE442C">
        <w:t xml:space="preserve"> w</w:t>
      </w:r>
      <w:r w:rsidR="39B74173" w:rsidRPr="00AE442C">
        <w:t xml:space="preserve">hich is related to the illustration rather than in the </w:t>
      </w:r>
      <w:r w:rsidR="55D4CB91" w:rsidRPr="00AE442C">
        <w:t xml:space="preserve">words in the </w:t>
      </w:r>
      <w:r w:rsidR="39B74173" w:rsidRPr="00AE442C">
        <w:t>text.</w:t>
      </w:r>
    </w:p>
    <w:p w14:paraId="0FA4481D" w14:textId="4E87378F" w:rsidR="22077658" w:rsidRPr="00AE442C" w:rsidRDefault="22077658" w:rsidP="00AE442C">
      <w:pPr>
        <w:pStyle w:val="ListNumber"/>
      </w:pPr>
      <w:r w:rsidRPr="00AE442C">
        <w:t>Innovate</w:t>
      </w:r>
      <w:r w:rsidR="373D04C9" w:rsidRPr="00AE442C">
        <w:t xml:space="preserve"> </w:t>
      </w:r>
      <w:r w:rsidR="44778C0D" w:rsidRPr="00AE442C">
        <w:t xml:space="preserve">on </w:t>
      </w:r>
      <w:r w:rsidR="28B3CD8E" w:rsidRPr="00AE442C">
        <w:t xml:space="preserve">the words and illustrations on </w:t>
      </w:r>
      <w:r w:rsidR="373D04C9" w:rsidRPr="00AE442C">
        <w:t>these pages by d</w:t>
      </w:r>
      <w:r w:rsidR="61002DD3" w:rsidRPr="00AE442C">
        <w:t>raw</w:t>
      </w:r>
      <w:r w:rsidR="2CDC9B1C" w:rsidRPr="00AE442C">
        <w:t>ing</w:t>
      </w:r>
      <w:r w:rsidR="61002DD3" w:rsidRPr="00AE442C">
        <w:t xml:space="preserve"> a picture of yourself with Three</w:t>
      </w:r>
      <w:r w:rsidR="200349B4" w:rsidRPr="00AE442C">
        <w:t>.</w:t>
      </w:r>
      <w:r w:rsidR="61002DD3" w:rsidRPr="00AE442C">
        <w:t xml:space="preserve"> </w:t>
      </w:r>
      <w:r w:rsidR="4295DD04" w:rsidRPr="00AE442C">
        <w:t>I</w:t>
      </w:r>
      <w:r w:rsidR="61002DD3" w:rsidRPr="00AE442C">
        <w:t>nclud</w:t>
      </w:r>
      <w:r w:rsidR="54E1F0DC" w:rsidRPr="00AE442C">
        <w:t>e</w:t>
      </w:r>
      <w:r w:rsidR="61002DD3" w:rsidRPr="00AE442C">
        <w:t xml:space="preserve"> aspects of your own context as well as </w:t>
      </w:r>
      <w:r w:rsidR="53EABE0D" w:rsidRPr="00AE442C">
        <w:t xml:space="preserve">images that reflect </w:t>
      </w:r>
      <w:r w:rsidR="61002DD3" w:rsidRPr="00AE442C">
        <w:t>your personality</w:t>
      </w:r>
      <w:r w:rsidR="535D3016" w:rsidRPr="00AE442C">
        <w:t xml:space="preserve"> and</w:t>
      </w:r>
      <w:r w:rsidR="61002DD3" w:rsidRPr="00AE442C">
        <w:t xml:space="preserve"> interests</w:t>
      </w:r>
      <w:r w:rsidR="604F89B4" w:rsidRPr="00AE442C">
        <w:t>.</w:t>
      </w:r>
    </w:p>
    <w:p w14:paraId="584166E8" w14:textId="61EA05E4" w:rsidR="604F89B4" w:rsidRPr="00AE442C" w:rsidRDefault="3F4FC5BD" w:rsidP="00AE442C">
      <w:pPr>
        <w:pStyle w:val="ListNumber"/>
      </w:pPr>
      <w:r w:rsidRPr="00AE442C">
        <w:t xml:space="preserve">Model writing </w:t>
      </w:r>
      <w:r w:rsidR="2B1F038D" w:rsidRPr="00AE442C">
        <w:t>sentences that describe</w:t>
      </w:r>
      <w:r w:rsidR="05606447" w:rsidRPr="00AE442C">
        <w:t xml:space="preserve"> your illustration</w:t>
      </w:r>
      <w:r w:rsidR="17766C63" w:rsidRPr="00AE442C">
        <w:t>.</w:t>
      </w:r>
      <w:r w:rsidR="00FE55EF" w:rsidRPr="00AE442C">
        <w:t xml:space="preserve"> </w:t>
      </w:r>
      <w:r w:rsidR="75B8E9BE" w:rsidRPr="00AE442C">
        <w:t xml:space="preserve">Explicitly include the use of adjectives to describe nouns, as well as continued reinforcement of noun/pronoun referencing. </w:t>
      </w:r>
      <w:r w:rsidR="08AB4330" w:rsidRPr="00AE442C">
        <w:t xml:space="preserve">Using the text and </w:t>
      </w:r>
      <w:hyperlink w:anchor="_Resource_2:_Character_1">
        <w:r w:rsidR="01800BE5" w:rsidRPr="00AE442C">
          <w:rPr>
            <w:rStyle w:val="Hyperlink"/>
          </w:rPr>
          <w:t>Resource 2: Character descriptions</w:t>
        </w:r>
      </w:hyperlink>
      <w:r w:rsidR="01800BE5" w:rsidRPr="00AE442C">
        <w:t xml:space="preserve"> </w:t>
      </w:r>
      <w:r w:rsidR="08AB4330" w:rsidRPr="00AE442C">
        <w:t xml:space="preserve">as a guide, include a character description in the style used by </w:t>
      </w:r>
      <w:r w:rsidR="08AB4330" w:rsidRPr="00DE00F3">
        <w:rPr>
          <w:i/>
        </w:rPr>
        <w:t>Three</w:t>
      </w:r>
      <w:r w:rsidR="08AB4330" w:rsidRPr="00AE442C">
        <w:t xml:space="preserve">. </w:t>
      </w:r>
      <w:r w:rsidR="75B8E9BE" w:rsidRPr="00AE442C">
        <w:t>F</w:t>
      </w:r>
      <w:r w:rsidR="17766C63" w:rsidRPr="00AE442C">
        <w:t xml:space="preserve">or example, David made Three a </w:t>
      </w:r>
      <w:r w:rsidR="59480BF6" w:rsidRPr="00AE442C">
        <w:t xml:space="preserve">cosy </w:t>
      </w:r>
      <w:r w:rsidR="79B233B7" w:rsidRPr="00AE442C">
        <w:t xml:space="preserve">bed </w:t>
      </w:r>
      <w:r w:rsidR="2C71642A" w:rsidRPr="00AE442C">
        <w:t>from</w:t>
      </w:r>
      <w:r w:rsidR="79B233B7" w:rsidRPr="00AE442C">
        <w:t xml:space="preserve"> </w:t>
      </w:r>
      <w:r w:rsidR="72B8AFF6" w:rsidRPr="00AE442C">
        <w:t>his favourite old shirt</w:t>
      </w:r>
      <w:r w:rsidR="79B233B7" w:rsidRPr="00AE442C">
        <w:t xml:space="preserve">. </w:t>
      </w:r>
      <w:r w:rsidR="49B2D3F3" w:rsidRPr="00AE442C">
        <w:t>E</w:t>
      </w:r>
      <w:r w:rsidR="79B233B7" w:rsidRPr="00AE442C">
        <w:t>ach weekend</w:t>
      </w:r>
      <w:r w:rsidR="09A1EC5F" w:rsidRPr="00AE442C">
        <w:t>,</w:t>
      </w:r>
      <w:r w:rsidR="2B1F038D" w:rsidRPr="00AE442C">
        <w:t xml:space="preserve"> </w:t>
      </w:r>
      <w:r w:rsidR="0D559CA6" w:rsidRPr="00AE442C">
        <w:t xml:space="preserve">Three and David would set off on </w:t>
      </w:r>
      <w:r w:rsidR="673AD4CD" w:rsidRPr="00AE442C">
        <w:t xml:space="preserve">exciting </w:t>
      </w:r>
      <w:r w:rsidR="0D559CA6" w:rsidRPr="00AE442C">
        <w:t>adventure</w:t>
      </w:r>
      <w:r w:rsidR="1AC943DC" w:rsidRPr="00AE442C">
        <w:t>s</w:t>
      </w:r>
      <w:r w:rsidR="0D559CA6" w:rsidRPr="00AE442C">
        <w:t xml:space="preserve"> </w:t>
      </w:r>
      <w:r w:rsidR="60F8682A" w:rsidRPr="00AE442C">
        <w:t xml:space="preserve">in the bush </w:t>
      </w:r>
      <w:r w:rsidR="0D559CA6" w:rsidRPr="00AE442C">
        <w:t xml:space="preserve">to </w:t>
      </w:r>
      <w:r w:rsidR="60772E96" w:rsidRPr="00AE442C">
        <w:t xml:space="preserve">look for </w:t>
      </w:r>
      <w:r w:rsidR="6F5CA3E1" w:rsidRPr="00AE442C">
        <w:t xml:space="preserve">spikey </w:t>
      </w:r>
      <w:r w:rsidR="5D395D6E" w:rsidRPr="00AE442C">
        <w:t>4</w:t>
      </w:r>
      <w:r w:rsidR="6F5CA3E1" w:rsidRPr="00AE442C">
        <w:t xml:space="preserve"> legs with little black eyes</w:t>
      </w:r>
      <w:r w:rsidR="3B2A4F4D" w:rsidRPr="00AE442C">
        <w:t xml:space="preserve"> and</w:t>
      </w:r>
      <w:r w:rsidR="60772E96" w:rsidRPr="00AE442C">
        <w:t xml:space="preserve"> bouncing </w:t>
      </w:r>
      <w:r w:rsidR="3CC60F5F" w:rsidRPr="00AE442C">
        <w:t xml:space="preserve">4 </w:t>
      </w:r>
      <w:r w:rsidR="60772E96" w:rsidRPr="00AE442C">
        <w:t xml:space="preserve">legs with a </w:t>
      </w:r>
      <w:r w:rsidR="51E605AC" w:rsidRPr="00AE442C">
        <w:t>pouch and a tail</w:t>
      </w:r>
      <w:r w:rsidR="4BA6F9C3" w:rsidRPr="00AE442C">
        <w:t>.</w:t>
      </w:r>
    </w:p>
    <w:p w14:paraId="53352FC9" w14:textId="374C6FF9" w:rsidR="1D64FE12" w:rsidRDefault="2A1CCE1D" w:rsidP="00AE442C">
      <w:pPr>
        <w:pStyle w:val="ListNumber"/>
      </w:pPr>
      <w:r>
        <w:lastRenderedPageBreak/>
        <w:t>Students</w:t>
      </w:r>
      <w:r w:rsidR="716ECB1B">
        <w:t xml:space="preserve"> draw and write to</w:t>
      </w:r>
      <w:r>
        <w:t xml:space="preserve"> re</w:t>
      </w:r>
      <w:r w:rsidR="002D0C15">
        <w:t>-</w:t>
      </w:r>
      <w:r>
        <w:t>create themselves as a character in the text</w:t>
      </w:r>
      <w:r w:rsidR="77D69E27">
        <w:t>,</w:t>
      </w:r>
      <w:r>
        <w:t xml:space="preserve"> demonstrat</w:t>
      </w:r>
      <w:r w:rsidR="36989BAC">
        <w:t>ing</w:t>
      </w:r>
      <w:r>
        <w:t xml:space="preserve"> their understanding of character traits and the ways </w:t>
      </w:r>
      <w:r w:rsidR="383033F2">
        <w:t>characters</w:t>
      </w:r>
      <w:r>
        <w:t xml:space="preserve"> </w:t>
      </w:r>
      <w:r w:rsidR="4A71ABEB">
        <w:t>can</w:t>
      </w:r>
      <w:r>
        <w:t xml:space="preserve"> </w:t>
      </w:r>
      <w:r w:rsidR="4A71ABEB">
        <w:t xml:space="preserve">be </w:t>
      </w:r>
      <w:r>
        <w:t>represented in words and pictures.</w:t>
      </w:r>
      <w:r w:rsidR="42DFAA22">
        <w:t xml:space="preserve"> Prompt students to consider noun/pronoun referencing</w:t>
      </w:r>
      <w:r w:rsidR="4A8C7993">
        <w:t xml:space="preserve"> and</w:t>
      </w:r>
      <w:r w:rsidR="42DFAA22">
        <w:t xml:space="preserve"> the use of adjectives </w:t>
      </w:r>
      <w:r w:rsidR="002D0C15">
        <w:t>to</w:t>
      </w:r>
      <w:r w:rsidR="42DFAA22">
        <w:t xml:space="preserve"> describe nouns</w:t>
      </w:r>
      <w:r w:rsidR="3F44B2D3">
        <w:t>/build noun groups</w:t>
      </w:r>
      <w:r w:rsidR="42DFAA22">
        <w:t>.</w:t>
      </w:r>
    </w:p>
    <w:p w14:paraId="1C53F71A" w14:textId="18CE995B" w:rsidR="00586973" w:rsidRDefault="00586973" w:rsidP="00586973">
      <w:pPr>
        <w:pStyle w:val="Featurepink"/>
        <w:rPr>
          <w:sz w:val="22"/>
          <w:szCs w:val="22"/>
        </w:rPr>
      </w:pPr>
      <w:r w:rsidRPr="75D76F88">
        <w:rPr>
          <w:rStyle w:val="Strong"/>
        </w:rPr>
        <w:t xml:space="preserve">Stage 1 Assessment task </w:t>
      </w:r>
      <w:r w:rsidR="0000394D">
        <w:rPr>
          <w:rStyle w:val="Strong"/>
        </w:rPr>
        <w:t>3</w:t>
      </w:r>
      <w:r w:rsidRPr="75D76F88">
        <w:rPr>
          <w:rStyle w:val="Strong"/>
        </w:rPr>
        <w:t xml:space="preserve"> –</w:t>
      </w:r>
      <w:r>
        <w:t xml:space="preserve"> Observations and work samples from this lesson allow students to demonstrate achievement towards the following syllabus outcomes and content points:</w:t>
      </w:r>
    </w:p>
    <w:p w14:paraId="5C3B7317" w14:textId="0A70659F" w:rsidR="00586973" w:rsidRDefault="00586973" w:rsidP="00586973">
      <w:pPr>
        <w:pStyle w:val="Featurepink"/>
      </w:pPr>
      <w:r w:rsidRPr="4A4E0563">
        <w:rPr>
          <w:rStyle w:val="Strong"/>
        </w:rPr>
        <w:t>EN1-RECOM-01 –</w:t>
      </w:r>
      <w:r>
        <w:t xml:space="preserve"> comprehends independently read texts that require sustained reading by activating background and word knowledge, connecting and understanding sentences and whole text, and monitoring for </w:t>
      </w:r>
      <w:proofErr w:type="gramStart"/>
      <w:r>
        <w:t>meaning</w:t>
      </w:r>
      <w:proofErr w:type="gramEnd"/>
    </w:p>
    <w:p w14:paraId="6FBB209B" w14:textId="07B98753" w:rsidR="00586973" w:rsidRDefault="009549F7" w:rsidP="00AE442C">
      <w:pPr>
        <w:pStyle w:val="Featurepink"/>
        <w:numPr>
          <w:ilvl w:val="0"/>
          <w:numId w:val="35"/>
        </w:numPr>
        <w:ind w:left="567" w:hanging="567"/>
        <w:rPr>
          <w:strike/>
        </w:rPr>
      </w:pPr>
      <w:r>
        <w:t>make text-to-self, text-to-text or text-to world connections when reading.</w:t>
      </w:r>
    </w:p>
    <w:p w14:paraId="09A22BBE" w14:textId="14F74727" w:rsidR="004B424F" w:rsidRDefault="004B424F" w:rsidP="004B424F">
      <w:pPr>
        <w:pStyle w:val="Featurepink"/>
        <w:rPr>
          <w:rFonts w:eastAsia="Calibri"/>
        </w:rPr>
      </w:pPr>
      <w:r w:rsidRPr="47BE2DBE">
        <w:rPr>
          <w:rStyle w:val="Strong"/>
        </w:rPr>
        <w:t>EN1-CWT-01 –</w:t>
      </w:r>
      <w:r w:rsidRPr="47BE2DBE">
        <w:rPr>
          <w:rFonts w:eastAsia="Calibri"/>
        </w:rPr>
        <w:t xml:space="preserve"> plans, creates and revises texts written for different purposes, including paragraphs, using knowledge of vocabulary, text features and sentence </w:t>
      </w:r>
      <w:proofErr w:type="gramStart"/>
      <w:r w:rsidRPr="47BE2DBE">
        <w:rPr>
          <w:rFonts w:eastAsia="Calibri"/>
        </w:rPr>
        <w:t>structure</w:t>
      </w:r>
      <w:proofErr w:type="gramEnd"/>
    </w:p>
    <w:p w14:paraId="2D74E02E" w14:textId="47C20D63" w:rsidR="004B424F" w:rsidRDefault="004B424F" w:rsidP="00AE442C">
      <w:pPr>
        <w:pStyle w:val="Featurepink"/>
        <w:numPr>
          <w:ilvl w:val="0"/>
          <w:numId w:val="35"/>
        </w:numPr>
        <w:ind w:left="567" w:hanging="567"/>
        <w:rPr>
          <w:rFonts w:eastAsia="Calibri"/>
        </w:rPr>
      </w:pPr>
      <w:r w:rsidRPr="47BE2DBE">
        <w:rPr>
          <w:rFonts w:eastAsia="Calibri"/>
        </w:rPr>
        <w:t xml:space="preserve">use </w:t>
      </w:r>
      <w:r>
        <w:rPr>
          <w:rFonts w:eastAsia="Calibri"/>
        </w:rPr>
        <w:t>noun groups to build descriptions of people and things.</w:t>
      </w:r>
    </w:p>
    <w:p w14:paraId="61FF01C7" w14:textId="77777777" w:rsidR="00AF584A" w:rsidRDefault="00AF584A" w:rsidP="00AF584A">
      <w:pPr>
        <w:pStyle w:val="Featurepink"/>
      </w:pPr>
      <w:r w:rsidRPr="54ECE752">
        <w:rPr>
          <w:rStyle w:val="Strong"/>
        </w:rPr>
        <w:t>EN1-UARL-01 –</w:t>
      </w:r>
      <w:r>
        <w:t xml:space="preserve"> understands and responds to literature by creating texts using similar structures, intentional language choices and features appropriate to audience purpose</w:t>
      </w:r>
    </w:p>
    <w:p w14:paraId="54EEA363" w14:textId="6406C83B" w:rsidR="00AF584A" w:rsidRPr="00AF584A" w:rsidRDefault="00AF584A" w:rsidP="00AE442C">
      <w:pPr>
        <w:pStyle w:val="Featurepink"/>
        <w:numPr>
          <w:ilvl w:val="0"/>
          <w:numId w:val="35"/>
        </w:numPr>
        <w:ind w:left="567" w:hanging="567"/>
      </w:pPr>
      <w:r>
        <w:t>create and re-create characters in text that demonstrate understanding of character traits.</w:t>
      </w:r>
    </w:p>
    <w:p w14:paraId="3160DC82" w14:textId="77777777" w:rsidR="003F7025" w:rsidRPr="003F7025" w:rsidRDefault="003F7025" w:rsidP="003F7025">
      <w:r w:rsidRPr="003F7025">
        <w:br w:type="page"/>
      </w:r>
    </w:p>
    <w:p w14:paraId="62E91547" w14:textId="6D715418" w:rsidR="00FD60AE" w:rsidRDefault="52F8309A" w:rsidP="1A918A42">
      <w:pPr>
        <w:pStyle w:val="Heading3"/>
      </w:pPr>
      <w:bookmarkStart w:id="15" w:name="_Toc132719404"/>
      <w:r>
        <w:lastRenderedPageBreak/>
        <w:t>Lesson 4</w:t>
      </w:r>
      <w:r w:rsidR="01F9FF8E">
        <w:t>:</w:t>
      </w:r>
      <w:r>
        <w:t xml:space="preserve"> </w:t>
      </w:r>
      <w:r w:rsidR="6229A5F9">
        <w:t>Using adjectives and adverbs to describe characters</w:t>
      </w:r>
      <w:bookmarkEnd w:id="15"/>
    </w:p>
    <w:p w14:paraId="5B32894A" w14:textId="7F4F7337" w:rsidR="7B720B5B" w:rsidRPr="00AE442C" w:rsidRDefault="7B720B5B" w:rsidP="00AE442C">
      <w:pPr>
        <w:pStyle w:val="ListNumber"/>
        <w:numPr>
          <w:ilvl w:val="0"/>
          <w:numId w:val="38"/>
        </w:numPr>
      </w:pPr>
      <w:r w:rsidRPr="00AE442C">
        <w:t>Explain that authors can build on character descriptions by using adverbs to enhance meaning.</w:t>
      </w:r>
    </w:p>
    <w:p w14:paraId="30187BB7" w14:textId="3D465C0E" w:rsidR="00F46DF8" w:rsidRPr="005E2C3E" w:rsidRDefault="7CA40372" w:rsidP="00F46DF8">
      <w:pPr>
        <w:pStyle w:val="FeatureBox"/>
        <w:ind w:left="360"/>
      </w:pPr>
      <w:r w:rsidRPr="1C95094F">
        <w:rPr>
          <w:b/>
          <w:bCs/>
        </w:rPr>
        <w:t>Note:</w:t>
      </w:r>
      <w:r>
        <w:t xml:space="preserve"> An adverb is a word that tells something about a verb, adjective or another adverb</w:t>
      </w:r>
      <w:r w:rsidR="2E0CF332">
        <w:t>;</w:t>
      </w:r>
      <w:r>
        <w:t xml:space="preserve"> </w:t>
      </w:r>
      <w:r w:rsidR="2E0CF332">
        <w:t xml:space="preserve">they </w:t>
      </w:r>
      <w:r w:rsidR="266747D5">
        <w:t>i</w:t>
      </w:r>
      <w:r>
        <w:t xml:space="preserve">ndicate things like manner (how), place (where) or time (when). An adverb commonly ends in </w:t>
      </w:r>
      <w:r w:rsidR="002037A0">
        <w:t>-</w:t>
      </w:r>
      <w:proofErr w:type="spellStart"/>
      <w:r w:rsidR="002037A0">
        <w:t>ly</w:t>
      </w:r>
      <w:proofErr w:type="spellEnd"/>
      <w:r w:rsidR="0629280B">
        <w:t>.</w:t>
      </w:r>
    </w:p>
    <w:p w14:paraId="36051295" w14:textId="2FB40E03" w:rsidR="005E45FC" w:rsidRDefault="004B6967" w:rsidP="00AE442C">
      <w:pPr>
        <w:pStyle w:val="ListNumber"/>
        <w:rPr>
          <w:lang w:val="en-US"/>
        </w:rPr>
      </w:pPr>
      <w:r w:rsidRPr="005E2C3E">
        <w:rPr>
          <w:lang w:val="en-US"/>
        </w:rPr>
        <w:t>Outlin</w:t>
      </w:r>
      <w:r w:rsidR="00761F0B" w:rsidRPr="005E2C3E">
        <w:rPr>
          <w:lang w:val="en-US"/>
        </w:rPr>
        <w:t xml:space="preserve">e that </w:t>
      </w:r>
      <w:r w:rsidR="00B4759F" w:rsidRPr="005E2C3E">
        <w:rPr>
          <w:lang w:val="en-US"/>
        </w:rPr>
        <w:t xml:space="preserve">adverbs of manner </w:t>
      </w:r>
      <w:r w:rsidR="008B527E" w:rsidRPr="005E2C3E">
        <w:rPr>
          <w:lang w:val="en-US"/>
        </w:rPr>
        <w:t>tell how something is done. For example</w:t>
      </w:r>
      <w:r w:rsidR="00ED66D1" w:rsidRPr="005E2C3E">
        <w:rPr>
          <w:lang w:val="en-US"/>
        </w:rPr>
        <w:t xml:space="preserve">, </w:t>
      </w:r>
      <w:proofErr w:type="gramStart"/>
      <w:r w:rsidR="00ED66D1" w:rsidRPr="005E2C3E">
        <w:rPr>
          <w:lang w:val="en-US"/>
        </w:rPr>
        <w:t>Three</w:t>
      </w:r>
      <w:proofErr w:type="gramEnd"/>
      <w:r w:rsidR="00ED66D1" w:rsidRPr="005E2C3E">
        <w:rPr>
          <w:lang w:val="en-US"/>
        </w:rPr>
        <w:t xml:space="preserve"> walked </w:t>
      </w:r>
      <w:r w:rsidR="00ED66D1" w:rsidRPr="00787F76">
        <w:rPr>
          <w:b/>
          <w:bCs/>
          <w:lang w:val="en-US"/>
        </w:rPr>
        <w:t>slowly</w:t>
      </w:r>
      <w:r w:rsidR="00ED66D1" w:rsidRPr="005E2C3E">
        <w:rPr>
          <w:lang w:val="en-US"/>
        </w:rPr>
        <w:t xml:space="preserve"> through the countryside</w:t>
      </w:r>
      <w:r w:rsidR="00691298" w:rsidRPr="005E2C3E">
        <w:rPr>
          <w:lang w:val="en-US"/>
        </w:rPr>
        <w:t>.</w:t>
      </w:r>
    </w:p>
    <w:p w14:paraId="61C481A1" w14:textId="590523A8" w:rsidR="00890197" w:rsidRPr="00AE442C" w:rsidRDefault="00BB1EC8" w:rsidP="00AE442C">
      <w:pPr>
        <w:pStyle w:val="ListNumber"/>
      </w:pPr>
      <w:r w:rsidRPr="00AE442C">
        <w:t>Re</w:t>
      </w:r>
      <w:r w:rsidR="002D0C15">
        <w:t>-</w:t>
      </w:r>
      <w:r w:rsidRPr="00AE442C">
        <w:t>read the sentence</w:t>
      </w:r>
      <w:r w:rsidR="005439CB" w:rsidRPr="00AE442C">
        <w:t xml:space="preserve"> </w:t>
      </w:r>
      <w:r w:rsidR="005E45FC" w:rsidRPr="00AE442C">
        <w:t xml:space="preserve">several times </w:t>
      </w:r>
      <w:r w:rsidR="005439CB" w:rsidRPr="00AE442C">
        <w:t>using a</w:t>
      </w:r>
      <w:r w:rsidR="00E53672" w:rsidRPr="00AE442C">
        <w:t xml:space="preserve">n alternative </w:t>
      </w:r>
      <w:r w:rsidR="00787F76" w:rsidRPr="00AE442C">
        <w:t>adverb</w:t>
      </w:r>
      <w:r w:rsidR="00E53672" w:rsidRPr="00AE442C">
        <w:t xml:space="preserve"> </w:t>
      </w:r>
      <w:r w:rsidR="005E45FC" w:rsidRPr="00AE442C">
        <w:t>each time. For example, quickly, silently, angrily, warily. D</w:t>
      </w:r>
      <w:r w:rsidR="00787F76" w:rsidRPr="00AE442C">
        <w:t xml:space="preserve">iscuss the impact </w:t>
      </w:r>
      <w:r w:rsidR="005E45FC" w:rsidRPr="00AE442C">
        <w:t>the</w:t>
      </w:r>
      <w:r w:rsidR="00921C6E" w:rsidRPr="00AE442C">
        <w:t xml:space="preserve"> </w:t>
      </w:r>
      <w:r w:rsidR="005E45FC" w:rsidRPr="00AE442C">
        <w:t xml:space="preserve">different </w:t>
      </w:r>
      <w:r w:rsidR="00242183" w:rsidRPr="00AE442C">
        <w:t>adverb</w:t>
      </w:r>
      <w:r w:rsidR="005E45FC" w:rsidRPr="00AE442C">
        <w:t>s</w:t>
      </w:r>
      <w:r w:rsidR="00E53672" w:rsidRPr="00AE442C">
        <w:t xml:space="preserve"> ha</w:t>
      </w:r>
      <w:r w:rsidR="005E45FC" w:rsidRPr="00AE442C">
        <w:t>ve</w:t>
      </w:r>
      <w:r w:rsidR="00E53672" w:rsidRPr="00AE442C">
        <w:t xml:space="preserve"> </w:t>
      </w:r>
      <w:r w:rsidR="00787F76" w:rsidRPr="00AE442C">
        <w:t xml:space="preserve">on the sentence. </w:t>
      </w:r>
      <w:r w:rsidR="00B11567" w:rsidRPr="00AE442C">
        <w:t xml:space="preserve">Highlight how each adverb </w:t>
      </w:r>
      <w:r w:rsidR="0016479C" w:rsidRPr="00AE442C">
        <w:t xml:space="preserve">contains </w:t>
      </w:r>
      <w:r w:rsidR="000B4CB1" w:rsidRPr="00AE442C">
        <w:t xml:space="preserve">a base </w:t>
      </w:r>
      <w:r w:rsidR="00045B52" w:rsidRPr="00AE442C">
        <w:t>word (free morpheme) that is built on by the suffix</w:t>
      </w:r>
      <w:r w:rsidR="00B03967" w:rsidRPr="00AE442C">
        <w:t xml:space="preserve"> (bound morpheme) </w:t>
      </w:r>
      <w:r w:rsidR="002037A0">
        <w:t>-</w:t>
      </w:r>
      <w:proofErr w:type="spellStart"/>
      <w:r w:rsidR="002037A0">
        <w:t>ly</w:t>
      </w:r>
      <w:proofErr w:type="spellEnd"/>
      <w:r w:rsidR="00B03967" w:rsidRPr="00AE442C">
        <w:t>. For example, slow</w:t>
      </w:r>
      <w:r w:rsidR="009349DB" w:rsidRPr="00AE442C">
        <w:t>/slowly, quick</w:t>
      </w:r>
      <w:r w:rsidR="003D618A" w:rsidRPr="00AE442C">
        <w:t>/quickly</w:t>
      </w:r>
      <w:r w:rsidR="00931A6A" w:rsidRPr="00AE442C">
        <w:t>, angry/angrily.</w:t>
      </w:r>
    </w:p>
    <w:p w14:paraId="1DE931B6" w14:textId="494ED807" w:rsidR="00787F76" w:rsidRPr="00AE442C" w:rsidRDefault="0F1ED461" w:rsidP="00AE442C">
      <w:pPr>
        <w:pStyle w:val="ListNumber"/>
      </w:pPr>
      <w:r w:rsidRPr="00AE442C">
        <w:t>C</w:t>
      </w:r>
      <w:r w:rsidR="55A0FCB2" w:rsidRPr="00AE442C">
        <w:t xml:space="preserve">onsider how </w:t>
      </w:r>
      <w:r w:rsidR="1869169A" w:rsidRPr="00AE442C">
        <w:t>adverbs</w:t>
      </w:r>
      <w:r w:rsidR="55A0FCB2" w:rsidRPr="00AE442C">
        <w:t xml:space="preserve"> provide </w:t>
      </w:r>
      <w:r w:rsidR="16AB4E97" w:rsidRPr="00AE442C">
        <w:t xml:space="preserve">information about the movements, mood, </w:t>
      </w:r>
      <w:proofErr w:type="gramStart"/>
      <w:r w:rsidR="58A1DA8C" w:rsidRPr="00AE442C">
        <w:t>mannerisms</w:t>
      </w:r>
      <w:proofErr w:type="gramEnd"/>
      <w:r w:rsidR="16AB4E97" w:rsidRPr="00AE442C">
        <w:t xml:space="preserve"> and body language of the </w:t>
      </w:r>
      <w:r w:rsidR="0811F02F" w:rsidRPr="00AE442C">
        <w:t xml:space="preserve">subject </w:t>
      </w:r>
      <w:r w:rsidR="58A1DA8C" w:rsidRPr="00AE442C">
        <w:t xml:space="preserve">(character) </w:t>
      </w:r>
      <w:r w:rsidR="1869169A" w:rsidRPr="00AE442C">
        <w:t>being described.</w:t>
      </w:r>
      <w:r w:rsidR="07D74D0D" w:rsidRPr="00AE442C">
        <w:t xml:space="preserve"> Have a volunteer student act out the</w:t>
      </w:r>
      <w:r w:rsidR="07DA0362" w:rsidRPr="00AE442C">
        <w:t xml:space="preserve"> previous sentences to illustrate</w:t>
      </w:r>
      <w:r w:rsidR="49FB5A00" w:rsidRPr="00AE442C">
        <w:t>.</w:t>
      </w:r>
    </w:p>
    <w:p w14:paraId="111D3560" w14:textId="1E8696E4" w:rsidR="004B6967" w:rsidRPr="00AE442C" w:rsidRDefault="0629280B" w:rsidP="00AE442C">
      <w:pPr>
        <w:pStyle w:val="ListNumber"/>
      </w:pPr>
      <w:r w:rsidRPr="00AE442C">
        <w:t>Explain that</w:t>
      </w:r>
      <w:r w:rsidR="0AA1FFD0" w:rsidRPr="00AE442C">
        <w:t>,</w:t>
      </w:r>
      <w:r w:rsidRPr="00AE442C">
        <w:t xml:space="preserve"> while many adverbs of manne</w:t>
      </w:r>
      <w:r w:rsidR="69875E35" w:rsidRPr="00AE442C">
        <w:t>r</w:t>
      </w:r>
      <w:r w:rsidRPr="00AE442C">
        <w:t xml:space="preserve"> end in </w:t>
      </w:r>
      <w:r w:rsidR="002037A0">
        <w:t>-</w:t>
      </w:r>
      <w:proofErr w:type="spellStart"/>
      <w:r w:rsidR="002037A0">
        <w:t>ly</w:t>
      </w:r>
      <w:proofErr w:type="spellEnd"/>
      <w:r w:rsidR="54FBDB81" w:rsidRPr="00AE442C">
        <w:t xml:space="preserve">, </w:t>
      </w:r>
      <w:r w:rsidR="69875E35" w:rsidRPr="00AE442C">
        <w:t xml:space="preserve">some adjectives </w:t>
      </w:r>
      <w:r w:rsidR="35553C20" w:rsidRPr="00AE442C">
        <w:t>do a</w:t>
      </w:r>
      <w:r w:rsidR="2B4F8D37" w:rsidRPr="00AE442C">
        <w:t>s well</w:t>
      </w:r>
      <w:r w:rsidR="35553C20" w:rsidRPr="00AE442C">
        <w:t xml:space="preserve">, </w:t>
      </w:r>
      <w:r w:rsidR="54FBDB81" w:rsidRPr="00AE442C">
        <w:t>for exa</w:t>
      </w:r>
      <w:r w:rsidR="49A2108D" w:rsidRPr="00AE442C">
        <w:t>mple</w:t>
      </w:r>
      <w:r w:rsidR="3EC1C06B" w:rsidRPr="00AE442C">
        <w:t xml:space="preserve">, </w:t>
      </w:r>
      <w:r w:rsidR="7D02EFC5" w:rsidRPr="00AE442C">
        <w:t>friendly</w:t>
      </w:r>
      <w:r w:rsidR="5614EF41" w:rsidRPr="00AE442C">
        <w:t xml:space="preserve">, lonely, curly. </w:t>
      </w:r>
      <w:r w:rsidR="38A7E5E3" w:rsidRPr="00AE442C">
        <w:t>Highlight that</w:t>
      </w:r>
      <w:r w:rsidR="0989BFEE" w:rsidRPr="00AE442C">
        <w:t>,</w:t>
      </w:r>
      <w:r w:rsidR="38A7E5E3" w:rsidRPr="00AE442C">
        <w:t xml:space="preserve"> to identify an adverb</w:t>
      </w:r>
      <w:r w:rsidR="0C470C38" w:rsidRPr="00AE442C">
        <w:t>, students need to</w:t>
      </w:r>
      <w:r w:rsidR="3EFAD45B" w:rsidRPr="00AE442C">
        <w:t xml:space="preserve"> </w:t>
      </w:r>
      <w:r w:rsidR="7971E5C5" w:rsidRPr="00AE442C">
        <w:t xml:space="preserve">determine if the word is adding meaning to verbs, </w:t>
      </w:r>
      <w:proofErr w:type="gramStart"/>
      <w:r w:rsidR="7971E5C5" w:rsidRPr="00AE442C">
        <w:t>adjectives</w:t>
      </w:r>
      <w:proofErr w:type="gramEnd"/>
      <w:r w:rsidR="7971E5C5" w:rsidRPr="00AE442C">
        <w:t xml:space="preserve"> and other adverbs, not to a noun.</w:t>
      </w:r>
    </w:p>
    <w:p w14:paraId="5E454134" w14:textId="48037A07" w:rsidR="00DD4B00" w:rsidRPr="00AE442C" w:rsidRDefault="00D43092" w:rsidP="00AE442C">
      <w:pPr>
        <w:pStyle w:val="ListNumber"/>
      </w:pPr>
      <w:r w:rsidRPr="00AE442C">
        <w:t>Provide groups of students with a selection of stories that include adverbs of manner</w:t>
      </w:r>
      <w:r w:rsidR="00F54ED9" w:rsidRPr="00AE442C">
        <w:t xml:space="preserve">. Students scan the pages </w:t>
      </w:r>
      <w:r w:rsidR="00822B61" w:rsidRPr="00AE442C">
        <w:t xml:space="preserve">and </w:t>
      </w:r>
      <w:r w:rsidR="00C03F23" w:rsidRPr="00AE442C">
        <w:t xml:space="preserve">write </w:t>
      </w:r>
      <w:r w:rsidR="00822B61" w:rsidRPr="00AE442C">
        <w:t>any words that en</w:t>
      </w:r>
      <w:r w:rsidR="006A2B30" w:rsidRPr="00AE442C">
        <w:t>d</w:t>
      </w:r>
      <w:r w:rsidR="00822B61" w:rsidRPr="00AE442C">
        <w:t xml:space="preserve"> in ‘</w:t>
      </w:r>
      <w:r w:rsidR="002037A0">
        <w:t>-</w:t>
      </w:r>
      <w:proofErr w:type="spellStart"/>
      <w:r w:rsidR="00822B61" w:rsidRPr="00AE442C">
        <w:t>ly</w:t>
      </w:r>
      <w:proofErr w:type="spellEnd"/>
      <w:r w:rsidR="006A2B30" w:rsidRPr="00AE442C">
        <w:t>’</w:t>
      </w:r>
      <w:r w:rsidR="00C03F23" w:rsidRPr="00AE442C">
        <w:t xml:space="preserve"> on a sticky note.</w:t>
      </w:r>
      <w:r w:rsidR="001D272F" w:rsidRPr="00AE442C">
        <w:t xml:space="preserve"> </w:t>
      </w:r>
      <w:r w:rsidR="001E0E22" w:rsidRPr="00AE442C">
        <w:t>As a class</w:t>
      </w:r>
      <w:r w:rsidR="00A569DD" w:rsidRPr="00AE442C">
        <w:t>,</w:t>
      </w:r>
      <w:r w:rsidR="001E0E22" w:rsidRPr="00AE442C">
        <w:t xml:space="preserve"> read the </w:t>
      </w:r>
      <w:r w:rsidR="00A569DD" w:rsidRPr="00AE442C">
        <w:t>words and</w:t>
      </w:r>
      <w:r w:rsidR="001E0E22" w:rsidRPr="00AE442C">
        <w:t xml:space="preserve"> determine if each word is an adjective that ends in </w:t>
      </w:r>
      <w:r w:rsidR="002037A0">
        <w:t>-</w:t>
      </w:r>
      <w:proofErr w:type="spellStart"/>
      <w:r w:rsidR="00A569DD" w:rsidRPr="00AE442C">
        <w:t>ly</w:t>
      </w:r>
      <w:proofErr w:type="spellEnd"/>
      <w:r w:rsidR="00A569DD" w:rsidRPr="00AE442C">
        <w:t xml:space="preserve">, or an adverb of manner. </w:t>
      </w:r>
      <w:r w:rsidR="00C676F8" w:rsidRPr="00AE442C">
        <w:t>Place</w:t>
      </w:r>
      <w:r w:rsidR="00A569DD" w:rsidRPr="00AE442C">
        <w:t xml:space="preserve"> words on </w:t>
      </w:r>
      <w:r w:rsidR="00026312" w:rsidRPr="00AE442C">
        <w:t>a retrieval chart</w:t>
      </w:r>
      <w:r w:rsidR="000A2426" w:rsidRPr="00AE442C">
        <w:t xml:space="preserve"> that is divided in </w:t>
      </w:r>
      <w:r w:rsidR="002D0C15">
        <w:t>2</w:t>
      </w:r>
      <w:r w:rsidR="000A2426" w:rsidRPr="00AE442C">
        <w:t xml:space="preserve"> columns labelled, ‘Adverbs of manner’ and ‘Adjectives ending in </w:t>
      </w:r>
      <w:r w:rsidR="002037A0">
        <w:t>-</w:t>
      </w:r>
      <w:proofErr w:type="spellStart"/>
      <w:r w:rsidR="000A2426" w:rsidRPr="00AE442C">
        <w:t>ly</w:t>
      </w:r>
      <w:proofErr w:type="spellEnd"/>
      <w:r w:rsidR="000A2426" w:rsidRPr="00AE442C">
        <w:t>’.</w:t>
      </w:r>
      <w:r w:rsidR="004339E3" w:rsidRPr="00AE442C">
        <w:t xml:space="preserve"> Focus on </w:t>
      </w:r>
      <w:r w:rsidR="000357EE" w:rsidRPr="00AE442C">
        <w:t xml:space="preserve">known morphemes </w:t>
      </w:r>
      <w:r w:rsidR="00606022" w:rsidRPr="00AE442C">
        <w:t>and vocabulary to work out or refine the meaning of any unknown words that have been found.</w:t>
      </w:r>
    </w:p>
    <w:p w14:paraId="56D3BC31" w14:textId="6F91CF05" w:rsidR="007258DA" w:rsidRPr="00AE442C" w:rsidRDefault="00B9630C" w:rsidP="00AE442C">
      <w:pPr>
        <w:pStyle w:val="ListNumber"/>
      </w:pPr>
      <w:r w:rsidRPr="00AE442C">
        <w:t xml:space="preserve">Revisit the characters in the text </w:t>
      </w:r>
      <w:r w:rsidRPr="008D0584">
        <w:rPr>
          <w:i/>
        </w:rPr>
        <w:t>Three</w:t>
      </w:r>
      <w:r w:rsidRPr="00AE442C">
        <w:t>. Discuss the</w:t>
      </w:r>
      <w:r w:rsidR="00143CF1" w:rsidRPr="00AE442C">
        <w:t>ir personality traits and</w:t>
      </w:r>
      <w:r w:rsidR="00B112DC" w:rsidRPr="00AE442C">
        <w:t>,</w:t>
      </w:r>
      <w:r w:rsidR="00143CF1" w:rsidRPr="00AE442C">
        <w:t xml:space="preserve"> </w:t>
      </w:r>
      <w:r w:rsidR="00B112DC" w:rsidRPr="00AE442C">
        <w:t xml:space="preserve">if </w:t>
      </w:r>
      <w:r w:rsidR="00C34B06" w:rsidRPr="00AE442C">
        <w:t xml:space="preserve">needed, </w:t>
      </w:r>
      <w:r w:rsidR="00340FE0" w:rsidRPr="00AE442C">
        <w:t>refer</w:t>
      </w:r>
      <w:r w:rsidR="00BB5B9C" w:rsidRPr="00AE442C">
        <w:t xml:space="preserve"> </w:t>
      </w:r>
      <w:r w:rsidR="00340FE0" w:rsidRPr="00AE442C">
        <w:t xml:space="preserve">to </w:t>
      </w:r>
      <w:hyperlink w:anchor="_Resource_3:_Characteristic">
        <w:r w:rsidR="007258DA" w:rsidRPr="00AE442C">
          <w:rPr>
            <w:rStyle w:val="Hyperlink"/>
          </w:rPr>
          <w:t>Resource 3: Characteristic cards</w:t>
        </w:r>
      </w:hyperlink>
      <w:r w:rsidR="00340FE0" w:rsidRPr="00AE442C">
        <w:t>.</w:t>
      </w:r>
    </w:p>
    <w:p w14:paraId="372CE146" w14:textId="4F9914A1" w:rsidR="78AE969C" w:rsidRPr="00AE442C" w:rsidRDefault="4495BE94" w:rsidP="00AE442C">
      <w:pPr>
        <w:pStyle w:val="ListNumber"/>
      </w:pPr>
      <w:r w:rsidRPr="00AE442C">
        <w:lastRenderedPageBreak/>
        <w:t xml:space="preserve">To focus attention on character actions, </w:t>
      </w:r>
      <w:r w:rsidR="2B8F10BE" w:rsidRPr="00AE442C">
        <w:t>ask students</w:t>
      </w:r>
      <w:r w:rsidR="228EB2E2" w:rsidRPr="00AE442C">
        <w:t xml:space="preserve"> </w:t>
      </w:r>
      <w:r w:rsidR="14C0B8EC" w:rsidRPr="00AE442C">
        <w:t>w</w:t>
      </w:r>
      <w:r w:rsidR="228EB2E2" w:rsidRPr="00AE442C">
        <w:t>hat Fern</w:t>
      </w:r>
      <w:r w:rsidR="23DB41DB" w:rsidRPr="00AE442C">
        <w:t xml:space="preserve"> </w:t>
      </w:r>
      <w:r w:rsidR="1DB16E5F" w:rsidRPr="00AE442C">
        <w:t xml:space="preserve">does </w:t>
      </w:r>
      <w:r w:rsidR="47C1ED39" w:rsidRPr="00AE442C">
        <w:t xml:space="preserve">to show </w:t>
      </w:r>
      <w:r w:rsidR="4BFD1A9E" w:rsidRPr="00AE442C">
        <w:t xml:space="preserve">that </w:t>
      </w:r>
      <w:r w:rsidR="47C1ED39" w:rsidRPr="00AE442C">
        <w:t>she is</w:t>
      </w:r>
      <w:r w:rsidR="228EB2E2" w:rsidRPr="00AE442C">
        <w:t xml:space="preserve"> kind</w:t>
      </w:r>
      <w:r w:rsidR="179F3687" w:rsidRPr="00AE442C">
        <w:t>.</w:t>
      </w:r>
      <w:r w:rsidR="31DC60C0" w:rsidRPr="00AE442C">
        <w:t xml:space="preserve"> Model writing sentences that </w:t>
      </w:r>
      <w:r w:rsidR="611CE443" w:rsidRPr="00AE442C">
        <w:t xml:space="preserve">describe </w:t>
      </w:r>
      <w:r w:rsidR="63EA6757" w:rsidRPr="00AE442C">
        <w:t xml:space="preserve">Fern’s </w:t>
      </w:r>
      <w:r w:rsidR="56BDB850" w:rsidRPr="00AE442C">
        <w:t>actions</w:t>
      </w:r>
      <w:r w:rsidR="4499C973" w:rsidRPr="00AE442C">
        <w:t xml:space="preserve"> </w:t>
      </w:r>
      <w:r w:rsidR="746C91B1" w:rsidRPr="00AE442C">
        <w:t>with a</w:t>
      </w:r>
      <w:r w:rsidR="23F211A3" w:rsidRPr="00AE442C">
        <w:t xml:space="preserve">n adverb to </w:t>
      </w:r>
      <w:r w:rsidR="5EF0886B" w:rsidRPr="00AE442C">
        <w:t xml:space="preserve">modify the </w:t>
      </w:r>
      <w:proofErr w:type="gramStart"/>
      <w:r w:rsidR="4499C973" w:rsidRPr="00AE442C">
        <w:t>manner in which</w:t>
      </w:r>
      <w:proofErr w:type="gramEnd"/>
      <w:r w:rsidR="4499C973" w:rsidRPr="00AE442C">
        <w:t xml:space="preserve"> </w:t>
      </w:r>
      <w:r w:rsidR="5EF0886B" w:rsidRPr="00AE442C">
        <w:t>it was done.</w:t>
      </w:r>
    </w:p>
    <w:p w14:paraId="7EC1863F" w14:textId="6EE46D03" w:rsidR="072BDB3A" w:rsidRPr="00FF79E0" w:rsidRDefault="072BDB3A" w:rsidP="00AE442C">
      <w:pPr>
        <w:pStyle w:val="ListBullet"/>
        <w:ind w:left="1134"/>
        <w:rPr>
          <w:lang w:val="en-US"/>
        </w:rPr>
      </w:pPr>
      <w:r w:rsidRPr="00FF79E0">
        <w:rPr>
          <w:lang w:val="en-US"/>
        </w:rPr>
        <w:t xml:space="preserve">Fern </w:t>
      </w:r>
      <w:r w:rsidR="0062421A">
        <w:rPr>
          <w:b/>
          <w:bCs/>
          <w:lang w:val="en-US"/>
        </w:rPr>
        <w:t>lovingly</w:t>
      </w:r>
      <w:r w:rsidR="3F6EBDD2" w:rsidRPr="00FF79E0">
        <w:rPr>
          <w:i/>
          <w:iCs/>
          <w:lang w:val="en-US"/>
        </w:rPr>
        <w:t xml:space="preserve"> </w:t>
      </w:r>
      <w:r w:rsidRPr="00FF79E0">
        <w:rPr>
          <w:lang w:val="en-US"/>
        </w:rPr>
        <w:t xml:space="preserve">made a bed for Three out of </w:t>
      </w:r>
      <w:r w:rsidR="2DB7E02C" w:rsidRPr="00FF79E0">
        <w:rPr>
          <w:lang w:val="en-US"/>
        </w:rPr>
        <w:t>her old t-shirts and a box.</w:t>
      </w:r>
    </w:p>
    <w:p w14:paraId="2047278F" w14:textId="00903FCD" w:rsidR="59317DAE" w:rsidRPr="00FF79E0" w:rsidRDefault="59317DAE" w:rsidP="00AE442C">
      <w:pPr>
        <w:pStyle w:val="ListBullet"/>
        <w:ind w:left="1134"/>
        <w:rPr>
          <w:lang w:val="en-US"/>
        </w:rPr>
      </w:pPr>
      <w:r w:rsidRPr="00FF79E0">
        <w:rPr>
          <w:lang w:val="en-US"/>
        </w:rPr>
        <w:t xml:space="preserve">Fern </w:t>
      </w:r>
      <w:r w:rsidR="0098393B" w:rsidRPr="00FF79E0">
        <w:rPr>
          <w:lang w:val="en-US"/>
        </w:rPr>
        <w:t xml:space="preserve">spoke </w:t>
      </w:r>
      <w:r w:rsidRPr="00FF79E0">
        <w:rPr>
          <w:b/>
          <w:bCs/>
          <w:lang w:val="en-US"/>
        </w:rPr>
        <w:t>kindly</w:t>
      </w:r>
      <w:r w:rsidRPr="00FF79E0">
        <w:rPr>
          <w:lang w:val="en-US"/>
        </w:rPr>
        <w:t xml:space="preserve"> </w:t>
      </w:r>
      <w:r w:rsidR="0098393B" w:rsidRPr="00FF79E0">
        <w:rPr>
          <w:lang w:val="en-US"/>
        </w:rPr>
        <w:t>to Three and told him all about the interesting creatures in her yard.</w:t>
      </w:r>
    </w:p>
    <w:p w14:paraId="2AC71935" w14:textId="3AFAE8C8" w:rsidR="66128763" w:rsidRDefault="0C9FDB84" w:rsidP="00AE442C">
      <w:pPr>
        <w:pStyle w:val="ListNumber"/>
      </w:pPr>
      <w:r>
        <w:t xml:space="preserve">Using mini whiteboards, students write </w:t>
      </w:r>
      <w:r w:rsidR="1512A6A4">
        <w:t xml:space="preserve">additional </w:t>
      </w:r>
      <w:r>
        <w:t>sentence</w:t>
      </w:r>
      <w:r w:rsidR="20AB729B">
        <w:t>s</w:t>
      </w:r>
      <w:r w:rsidR="6C3F1555">
        <w:t xml:space="preserve"> </w:t>
      </w:r>
      <w:r w:rsidR="68852BB5">
        <w:t xml:space="preserve">that </w:t>
      </w:r>
      <w:r w:rsidR="6DF8B829">
        <w:t>describe</w:t>
      </w:r>
      <w:r>
        <w:t xml:space="preserve"> </w:t>
      </w:r>
      <w:r w:rsidR="1512A6A4">
        <w:t xml:space="preserve">either </w:t>
      </w:r>
      <w:r>
        <w:t xml:space="preserve">Three </w:t>
      </w:r>
      <w:r w:rsidR="00DE00F3">
        <w:t>or</w:t>
      </w:r>
      <w:r>
        <w:t xml:space="preserve"> Fern</w:t>
      </w:r>
      <w:r w:rsidR="28C94ACC">
        <w:t>’s actions</w:t>
      </w:r>
      <w:r w:rsidR="0296859C">
        <w:t xml:space="preserve">, including an adverb to modify the </w:t>
      </w:r>
      <w:proofErr w:type="gramStart"/>
      <w:r w:rsidR="0296859C">
        <w:t>manner in which</w:t>
      </w:r>
      <w:proofErr w:type="gramEnd"/>
      <w:r w:rsidR="0296859C">
        <w:t xml:space="preserve"> it was done</w:t>
      </w:r>
      <w:r w:rsidR="5B75A4BA">
        <w:t>.</w:t>
      </w:r>
    </w:p>
    <w:p w14:paraId="7AF920B1" w14:textId="283842F2" w:rsidR="66128763" w:rsidRDefault="66128763" w:rsidP="4A4E0563">
      <w:pPr>
        <w:pStyle w:val="FeatureBox2"/>
      </w:pPr>
      <w:r w:rsidRPr="4A4E0563">
        <w:rPr>
          <w:rStyle w:val="Strong"/>
        </w:rPr>
        <w:t xml:space="preserve">Too hard? </w:t>
      </w:r>
      <w:r w:rsidRPr="4A4E0563">
        <w:rPr>
          <w:rStyle w:val="Strong"/>
          <w:b w:val="0"/>
        </w:rPr>
        <w:t>Students orally share sentences about the characters using adverbs</w:t>
      </w:r>
      <w:r w:rsidR="00F57DC3">
        <w:rPr>
          <w:rStyle w:val="Strong"/>
          <w:b w:val="0"/>
        </w:rPr>
        <w:t>.</w:t>
      </w:r>
    </w:p>
    <w:p w14:paraId="6375CD59" w14:textId="48DDF307" w:rsidR="0596167D" w:rsidRDefault="27935338" w:rsidP="54ECE752">
      <w:pPr>
        <w:pStyle w:val="Featurepink"/>
      </w:pPr>
      <w:r w:rsidRPr="387B3EE5">
        <w:rPr>
          <w:rStyle w:val="Strong"/>
        </w:rPr>
        <w:t xml:space="preserve">Stage 1 </w:t>
      </w:r>
      <w:r w:rsidR="2246DE22" w:rsidRPr="387B3EE5">
        <w:rPr>
          <w:rStyle w:val="Strong"/>
        </w:rPr>
        <w:t xml:space="preserve">Assessment task </w:t>
      </w:r>
      <w:r w:rsidR="0000394D">
        <w:rPr>
          <w:rStyle w:val="Strong"/>
        </w:rPr>
        <w:t>4</w:t>
      </w:r>
      <w:r w:rsidR="2246DE22" w:rsidRPr="387B3EE5">
        <w:rPr>
          <w:rStyle w:val="Strong"/>
        </w:rPr>
        <w:t xml:space="preserve"> –</w:t>
      </w:r>
      <w:r w:rsidR="2246DE22">
        <w:t xml:space="preserve"> Observations and work samples from </w:t>
      </w:r>
      <w:r w:rsidR="713935B6">
        <w:t>this lesson</w:t>
      </w:r>
      <w:r w:rsidR="2246DE22">
        <w:t xml:space="preserve"> allow students to demonstrate achievement towards the following syllabus outcomes and content points:</w:t>
      </w:r>
    </w:p>
    <w:p w14:paraId="4F0D968C" w14:textId="46C1268F" w:rsidR="00D066AB" w:rsidRDefault="00D066AB" w:rsidP="00D066AB">
      <w:pPr>
        <w:pStyle w:val="Featurepink"/>
      </w:pPr>
      <w:r w:rsidRPr="4A4E0563">
        <w:rPr>
          <w:rStyle w:val="Strong"/>
        </w:rPr>
        <w:t>EN1-RECOM-01 –</w:t>
      </w:r>
      <w:r>
        <w:t xml:space="preserve"> comprehends independently read texts that require sustained reading by activating background and word knowledge, connecting and understanding sentences and whole text, and monitoring for </w:t>
      </w:r>
      <w:proofErr w:type="gramStart"/>
      <w:r>
        <w:t>meaning</w:t>
      </w:r>
      <w:proofErr w:type="gramEnd"/>
    </w:p>
    <w:p w14:paraId="48786D80" w14:textId="1EB9A262" w:rsidR="00D066AB" w:rsidRPr="00D066AB" w:rsidRDefault="00D066AB" w:rsidP="00AE442C">
      <w:pPr>
        <w:pStyle w:val="Featurepink"/>
        <w:numPr>
          <w:ilvl w:val="0"/>
          <w:numId w:val="35"/>
        </w:numPr>
        <w:ind w:left="567" w:hanging="567"/>
        <w:rPr>
          <w:rStyle w:val="Strong"/>
          <w:b w:val="0"/>
          <w:bCs/>
        </w:rPr>
      </w:pPr>
      <w:r>
        <w:t>use known morphemes and known vocabulary in the text to work out or refine the meaning of unknown words</w:t>
      </w:r>
    </w:p>
    <w:p w14:paraId="22E2F082" w14:textId="7AF116FC" w:rsidR="54ECE752" w:rsidRDefault="5174CFA6" w:rsidP="47BE2DBE">
      <w:pPr>
        <w:pStyle w:val="Featurepink"/>
        <w:rPr>
          <w:rFonts w:eastAsia="Calibri"/>
        </w:rPr>
      </w:pPr>
      <w:r w:rsidRPr="47BE2DBE">
        <w:rPr>
          <w:rStyle w:val="Strong"/>
        </w:rPr>
        <w:t>EN1-CWT-01 –</w:t>
      </w:r>
      <w:r w:rsidRPr="47BE2DBE">
        <w:rPr>
          <w:rFonts w:eastAsia="Calibri"/>
        </w:rPr>
        <w:t xml:space="preserve"> plans, creates and revises texts written for different purposes, including paragraphs, using knowledge of vocabulary, text features and sentence </w:t>
      </w:r>
      <w:proofErr w:type="gramStart"/>
      <w:r w:rsidRPr="47BE2DBE">
        <w:rPr>
          <w:rFonts w:eastAsia="Calibri"/>
        </w:rPr>
        <w:t>structure</w:t>
      </w:r>
      <w:proofErr w:type="gramEnd"/>
    </w:p>
    <w:p w14:paraId="09C0E131" w14:textId="305BB9A5" w:rsidR="54ECE752" w:rsidRDefault="5174CFA6" w:rsidP="00AE442C">
      <w:pPr>
        <w:pStyle w:val="Featurepink"/>
        <w:numPr>
          <w:ilvl w:val="0"/>
          <w:numId w:val="35"/>
        </w:numPr>
        <w:ind w:left="567" w:hanging="567"/>
        <w:rPr>
          <w:rFonts w:eastAsia="Calibri"/>
        </w:rPr>
      </w:pPr>
      <w:r w:rsidRPr="47BE2DBE">
        <w:rPr>
          <w:rFonts w:eastAsia="Calibri"/>
        </w:rPr>
        <w:t>use adverbs to modify the meaning of verbs and adjectives</w:t>
      </w:r>
      <w:r w:rsidR="00422EE0">
        <w:rPr>
          <w:rFonts w:eastAsia="Calibri"/>
        </w:rPr>
        <w:t>.</w:t>
      </w:r>
    </w:p>
    <w:p w14:paraId="57C911CF" w14:textId="3402ABED" w:rsidR="09CB6B84" w:rsidRDefault="32DAA64E" w:rsidP="75D76F88">
      <w:pPr>
        <w:pStyle w:val="Heading3"/>
      </w:pPr>
      <w:bookmarkStart w:id="16" w:name="_Toc132719405"/>
      <w:r>
        <w:lastRenderedPageBreak/>
        <w:t xml:space="preserve">Lesson </w:t>
      </w:r>
      <w:r w:rsidR="6158CB6A">
        <w:t>5</w:t>
      </w:r>
      <w:r w:rsidR="00432679">
        <w:t>:</w:t>
      </w:r>
      <w:r>
        <w:t xml:space="preserve"> </w:t>
      </w:r>
      <w:r w:rsidR="6A8DC07F">
        <w:t>Making text-to-self connections</w:t>
      </w:r>
      <w:bookmarkEnd w:id="16"/>
    </w:p>
    <w:p w14:paraId="42B542BA" w14:textId="732F1BA1" w:rsidR="006732AB" w:rsidRPr="00AE442C" w:rsidRDefault="27B7CBE2" w:rsidP="00AE442C">
      <w:pPr>
        <w:pStyle w:val="ListNumber"/>
        <w:numPr>
          <w:ilvl w:val="0"/>
          <w:numId w:val="39"/>
        </w:numPr>
      </w:pPr>
      <w:r w:rsidRPr="00AE442C">
        <w:t xml:space="preserve">Review the concept of </w:t>
      </w:r>
      <w:r w:rsidR="7929CE22" w:rsidRPr="00AE442C">
        <w:t>c</w:t>
      </w:r>
      <w:r w:rsidRPr="00AE442C">
        <w:t xml:space="preserve">haracter as a fictional person </w:t>
      </w:r>
      <w:r w:rsidR="22B5F0FB" w:rsidRPr="00AE442C">
        <w:t xml:space="preserve">or thing </w:t>
      </w:r>
      <w:r w:rsidRPr="00AE442C">
        <w:t>with an identity.</w:t>
      </w:r>
    </w:p>
    <w:p w14:paraId="37D4541C" w14:textId="0E0BB5FD" w:rsidR="2F14D2DE" w:rsidRPr="00AE442C" w:rsidRDefault="2F14D2DE" w:rsidP="00AE442C">
      <w:pPr>
        <w:pStyle w:val="ListNumber"/>
      </w:pPr>
      <w:r w:rsidRPr="00AE442C">
        <w:t xml:space="preserve">Visit </w:t>
      </w:r>
      <w:hyperlink r:id="rId33">
        <w:r w:rsidRPr="00AE442C">
          <w:rPr>
            <w:rStyle w:val="Hyperlink"/>
          </w:rPr>
          <w:t>Stephen Michael King’s website</w:t>
        </w:r>
      </w:hyperlink>
      <w:r w:rsidRPr="00AE442C">
        <w:t xml:space="preserve"> to learn about the creator’s journey and motivation for writing this book, including the role that his brother played. Discuss his idea about ‘finding the familiar’ and </w:t>
      </w:r>
      <w:r w:rsidR="739A8FA9" w:rsidRPr="00AE442C">
        <w:t xml:space="preserve">the </w:t>
      </w:r>
      <w:r w:rsidRPr="00AE442C">
        <w:t xml:space="preserve">story </w:t>
      </w:r>
      <w:r w:rsidR="18AA0728" w:rsidRPr="00AE442C">
        <w:t xml:space="preserve">of </w:t>
      </w:r>
      <w:r w:rsidR="18AA0728" w:rsidRPr="00DE00F3">
        <w:rPr>
          <w:i/>
        </w:rPr>
        <w:t>Three</w:t>
      </w:r>
      <w:r w:rsidR="18AA0728" w:rsidRPr="00AE442C">
        <w:t xml:space="preserve"> </w:t>
      </w:r>
      <w:r w:rsidRPr="00AE442C">
        <w:t>becoming one of ‘understanding, acceptance, empathy, being thankful and finding your own path’.</w:t>
      </w:r>
    </w:p>
    <w:p w14:paraId="1D693A95" w14:textId="319DECF0" w:rsidR="2618FFB4" w:rsidRPr="00AE442C" w:rsidRDefault="5DDF8CC2" w:rsidP="00AE442C">
      <w:pPr>
        <w:pStyle w:val="ListNumber"/>
      </w:pPr>
      <w:r w:rsidRPr="00AE442C">
        <w:t xml:space="preserve">Highlight that individual experiences can shape a reader’s ideas and opinions of texts and how they make connections with them. </w:t>
      </w:r>
      <w:r w:rsidR="6D17C0EF" w:rsidRPr="00AE442C">
        <w:t xml:space="preserve">Explain that students will </w:t>
      </w:r>
      <w:r w:rsidR="7D064406" w:rsidRPr="00AE442C">
        <w:t xml:space="preserve">make connections with their own lives and </w:t>
      </w:r>
      <w:r w:rsidR="65F50493" w:rsidRPr="00AE442C">
        <w:t xml:space="preserve">instances </w:t>
      </w:r>
      <w:r w:rsidR="4A34C975" w:rsidRPr="00AE442C">
        <w:t xml:space="preserve">where they have experienced </w:t>
      </w:r>
      <w:r w:rsidR="71069DCF" w:rsidRPr="00AE442C">
        <w:t>similar</w:t>
      </w:r>
      <w:r w:rsidR="4A34C975" w:rsidRPr="00AE442C">
        <w:t xml:space="preserve"> </w:t>
      </w:r>
      <w:r w:rsidR="2196C4AB" w:rsidRPr="00AE442C">
        <w:t xml:space="preserve">traits within ‘the familiar’ of their </w:t>
      </w:r>
      <w:r w:rsidR="05DFE830" w:rsidRPr="00AE442C">
        <w:t xml:space="preserve">own </w:t>
      </w:r>
      <w:r w:rsidR="2196C4AB" w:rsidRPr="00AE442C">
        <w:t>life.</w:t>
      </w:r>
    </w:p>
    <w:p w14:paraId="144C3350" w14:textId="62ECA86B" w:rsidR="2F35CBB5" w:rsidRPr="00AE442C" w:rsidRDefault="713DC816" w:rsidP="00AE442C">
      <w:pPr>
        <w:pStyle w:val="ListNumber"/>
      </w:pPr>
      <w:r w:rsidRPr="00AE442C">
        <w:t xml:space="preserve">Display </w:t>
      </w:r>
      <w:hyperlink w:anchor="_Resource_4:_Adverbs" w:history="1">
        <w:r w:rsidRPr="00DE00F3">
          <w:rPr>
            <w:rStyle w:val="Hyperlink"/>
          </w:rPr>
          <w:t xml:space="preserve">Resource </w:t>
        </w:r>
        <w:r w:rsidR="1CD7E4D0" w:rsidRPr="00DE00F3">
          <w:rPr>
            <w:rStyle w:val="Hyperlink"/>
          </w:rPr>
          <w:t>4</w:t>
        </w:r>
        <w:r w:rsidRPr="00DE00F3">
          <w:rPr>
            <w:rStyle w:val="Hyperlink"/>
          </w:rPr>
          <w:t>: Adverbs of time</w:t>
        </w:r>
      </w:hyperlink>
      <w:r w:rsidRPr="00AE442C">
        <w:t xml:space="preserve">. Outline that </w:t>
      </w:r>
      <w:r w:rsidR="2FD3D814" w:rsidRPr="00AE442C">
        <w:t xml:space="preserve">adverbs are words that create the context for actions. They </w:t>
      </w:r>
      <w:r w:rsidR="6039BCA3" w:rsidRPr="00AE442C">
        <w:t xml:space="preserve">can </w:t>
      </w:r>
      <w:r w:rsidR="2FD3D814" w:rsidRPr="00AE442C">
        <w:t xml:space="preserve">tell </w:t>
      </w:r>
      <w:r w:rsidR="4443BB23" w:rsidRPr="00AE442C">
        <w:t>the reader</w:t>
      </w:r>
      <w:r w:rsidR="2FD3D814" w:rsidRPr="00AE442C">
        <w:t xml:space="preserve"> about the times </w:t>
      </w:r>
      <w:r w:rsidR="6182C136" w:rsidRPr="00AE442C">
        <w:t>‘when’</w:t>
      </w:r>
      <w:r w:rsidR="2FD3D814" w:rsidRPr="00AE442C">
        <w:t xml:space="preserve"> events occur.</w:t>
      </w:r>
      <w:r w:rsidR="701DCE4D" w:rsidRPr="00AE442C">
        <w:t xml:space="preserve"> Model creating an oral recount of an event </w:t>
      </w:r>
      <w:r w:rsidR="18EE9985" w:rsidRPr="00AE442C">
        <w:t xml:space="preserve">where </w:t>
      </w:r>
      <w:r w:rsidR="701DCE4D" w:rsidRPr="00AE442C">
        <w:t>you have</w:t>
      </w:r>
      <w:r w:rsidR="5261D032" w:rsidRPr="00AE442C">
        <w:t xml:space="preserve"> seen or</w:t>
      </w:r>
      <w:r w:rsidR="701DCE4D" w:rsidRPr="00AE442C">
        <w:t xml:space="preserve"> experienced </w:t>
      </w:r>
      <w:r w:rsidR="26504360" w:rsidRPr="00AE442C">
        <w:t xml:space="preserve">understanding, </w:t>
      </w:r>
      <w:proofErr w:type="gramStart"/>
      <w:r w:rsidR="26504360" w:rsidRPr="00AE442C">
        <w:t>acceptance</w:t>
      </w:r>
      <w:proofErr w:type="gramEnd"/>
      <w:r w:rsidR="26504360" w:rsidRPr="00AE442C">
        <w:t xml:space="preserve"> or empathy</w:t>
      </w:r>
      <w:r w:rsidR="11FD7DD1" w:rsidRPr="00AE442C">
        <w:t>.</w:t>
      </w:r>
      <w:r w:rsidR="26504360" w:rsidRPr="00AE442C">
        <w:t xml:space="preserve"> </w:t>
      </w:r>
      <w:r w:rsidR="092893E9" w:rsidRPr="00AE442C">
        <w:t xml:space="preserve">Purposefully </w:t>
      </w:r>
      <w:r w:rsidR="701DCE4D" w:rsidRPr="00AE442C">
        <w:t>us</w:t>
      </w:r>
      <w:r w:rsidR="230FE671" w:rsidRPr="00AE442C">
        <w:t>e</w:t>
      </w:r>
      <w:r w:rsidR="701DCE4D" w:rsidRPr="00AE442C">
        <w:t xml:space="preserve"> adverbs </w:t>
      </w:r>
      <w:r w:rsidR="37EF3D70" w:rsidRPr="00AE442C">
        <w:t xml:space="preserve">of time </w:t>
      </w:r>
      <w:r w:rsidR="518848EE" w:rsidRPr="00AE442C">
        <w:t xml:space="preserve">to </w:t>
      </w:r>
      <w:r w:rsidR="5B009018" w:rsidRPr="00AE442C">
        <w:t>elaborate and provide details</w:t>
      </w:r>
      <w:r w:rsidR="518848EE" w:rsidRPr="00AE442C">
        <w:t>.</w:t>
      </w:r>
    </w:p>
    <w:p w14:paraId="58DE7E37" w14:textId="05045B11" w:rsidR="2BE8DB4E" w:rsidRPr="00AE442C" w:rsidRDefault="2BE8DB4E" w:rsidP="00AE442C">
      <w:pPr>
        <w:pStyle w:val="ListNumber"/>
      </w:pPr>
      <w:r w:rsidRPr="00AE442C">
        <w:t>S</w:t>
      </w:r>
      <w:r w:rsidR="2ABF8A0C" w:rsidRPr="00AE442C">
        <w:t>tudents share their own stories</w:t>
      </w:r>
      <w:r w:rsidR="065BF4D5" w:rsidRPr="00AE442C">
        <w:t xml:space="preserve"> in small groups</w:t>
      </w:r>
      <w:r w:rsidR="2ABF8A0C" w:rsidRPr="00AE442C">
        <w:t xml:space="preserve">. Provide </w:t>
      </w:r>
      <w:r w:rsidR="425E848C" w:rsidRPr="00AE442C">
        <w:t xml:space="preserve">scaffolding </w:t>
      </w:r>
      <w:r w:rsidR="2ABF8A0C" w:rsidRPr="00AE442C">
        <w:t xml:space="preserve">and </w:t>
      </w:r>
      <w:r w:rsidR="2A50C162" w:rsidRPr="00AE442C">
        <w:t>guided instruction</w:t>
      </w:r>
      <w:r w:rsidR="5AA42525" w:rsidRPr="00AE442C">
        <w:t xml:space="preserve"> by asking questions to elicit further information, reinforcing what a student has communicated and recasting </w:t>
      </w:r>
      <w:r w:rsidR="4C57D53F" w:rsidRPr="00AE442C">
        <w:t>if</w:t>
      </w:r>
      <w:r w:rsidR="5AA42525" w:rsidRPr="00AE442C">
        <w:t xml:space="preserve"> required</w:t>
      </w:r>
      <w:r w:rsidR="68EE7635" w:rsidRPr="00AE442C">
        <w:t>.</w:t>
      </w:r>
    </w:p>
    <w:p w14:paraId="1A5B1E8C" w14:textId="26E0631E" w:rsidR="479AAB45" w:rsidRDefault="25419C3D" w:rsidP="1C95094F">
      <w:pPr>
        <w:pStyle w:val="FeatureBox"/>
      </w:pPr>
      <w:r w:rsidRPr="1C95094F">
        <w:rPr>
          <w:b/>
          <w:bCs/>
        </w:rPr>
        <w:t xml:space="preserve">Note: </w:t>
      </w:r>
      <w:r w:rsidR="5238244A">
        <w:t>Recasting is a teaching strategy to support students in their oral language. A recast occurs when the teacher modifies a learner’s utterance by adding new or different grammar (syntax) or by using precise words.</w:t>
      </w:r>
    </w:p>
    <w:p w14:paraId="7E49B06C" w14:textId="2B6E8A19" w:rsidR="4514BA29" w:rsidRPr="00AE442C" w:rsidRDefault="473F91A2" w:rsidP="00AE442C">
      <w:pPr>
        <w:pStyle w:val="ListNumber"/>
      </w:pPr>
      <w:r w:rsidRPr="00AE442C">
        <w:t xml:space="preserve">Reflect on </w:t>
      </w:r>
      <w:r w:rsidR="4ED92C21" w:rsidRPr="00AE442C">
        <w:t xml:space="preserve">the group </w:t>
      </w:r>
      <w:r w:rsidRPr="00AE442C">
        <w:t xml:space="preserve">conversations and </w:t>
      </w:r>
      <w:r w:rsidR="2F67D216" w:rsidRPr="00AE442C">
        <w:t>list other</w:t>
      </w:r>
      <w:r w:rsidRPr="00AE442C">
        <w:t xml:space="preserve"> adverbs </w:t>
      </w:r>
      <w:r w:rsidR="3EDD1FB4" w:rsidRPr="00AE442C">
        <w:t xml:space="preserve">of </w:t>
      </w:r>
      <w:r w:rsidR="51A21F68" w:rsidRPr="00AE442C">
        <w:t xml:space="preserve">time </w:t>
      </w:r>
      <w:r w:rsidR="4C658343" w:rsidRPr="00AE442C">
        <w:t xml:space="preserve">that </w:t>
      </w:r>
      <w:r w:rsidRPr="00AE442C">
        <w:t xml:space="preserve">were used </w:t>
      </w:r>
      <w:r w:rsidR="7CC5FC85" w:rsidRPr="00AE442C">
        <w:t xml:space="preserve">during </w:t>
      </w:r>
      <w:r w:rsidRPr="00AE442C">
        <w:t>discussions</w:t>
      </w:r>
      <w:r w:rsidR="42F845FD" w:rsidRPr="00AE442C">
        <w:t xml:space="preserve">. Highlight </w:t>
      </w:r>
      <w:r w:rsidR="1FB4477A" w:rsidRPr="00AE442C">
        <w:t xml:space="preserve">how they </w:t>
      </w:r>
      <w:r w:rsidR="13B38F53" w:rsidRPr="00AE442C">
        <w:t>supported</w:t>
      </w:r>
      <w:r w:rsidR="6538A656" w:rsidRPr="00AE442C">
        <w:t xml:space="preserve"> students to</w:t>
      </w:r>
      <w:r w:rsidR="13B38F53" w:rsidRPr="00AE442C">
        <w:t xml:space="preserve"> elaborat</w:t>
      </w:r>
      <w:r w:rsidR="54BFF1C2" w:rsidRPr="00AE442C">
        <w:t>e</w:t>
      </w:r>
      <w:r w:rsidR="13B38F53" w:rsidRPr="00AE442C">
        <w:t xml:space="preserve"> </w:t>
      </w:r>
      <w:r w:rsidR="263E4139" w:rsidRPr="00AE442C">
        <w:t xml:space="preserve">contextual </w:t>
      </w:r>
      <w:r w:rsidR="13B38F53" w:rsidRPr="00AE442C">
        <w:t>details.</w:t>
      </w:r>
    </w:p>
    <w:p w14:paraId="758FD723" w14:textId="56FC7B94" w:rsidR="0D844B9D" w:rsidRPr="00AE442C" w:rsidRDefault="6188BD2B" w:rsidP="00AE442C">
      <w:pPr>
        <w:pStyle w:val="ListNumber"/>
      </w:pPr>
      <w:r w:rsidRPr="00AE442C">
        <w:t>Revisit that</w:t>
      </w:r>
      <w:r w:rsidR="2FF946C9" w:rsidRPr="00AE442C">
        <w:t>,</w:t>
      </w:r>
      <w:r w:rsidRPr="00AE442C">
        <w:t xml:space="preserve"> i</w:t>
      </w:r>
      <w:r w:rsidR="473F91A2" w:rsidRPr="00AE442C">
        <w:t>n the text, Fern is thankful for Three and Three is thankful for everything.</w:t>
      </w:r>
    </w:p>
    <w:p w14:paraId="216D1933" w14:textId="1A02575E" w:rsidR="4F475D0A" w:rsidRPr="00AE442C" w:rsidRDefault="663C9BE2" w:rsidP="00AE442C">
      <w:pPr>
        <w:pStyle w:val="ListNumber"/>
      </w:pPr>
      <w:r w:rsidRPr="00AE442C">
        <w:lastRenderedPageBreak/>
        <w:t xml:space="preserve">Model writing </w:t>
      </w:r>
      <w:r w:rsidR="7F6D694D" w:rsidRPr="00AE442C">
        <w:t xml:space="preserve">sentences </w:t>
      </w:r>
      <w:r w:rsidR="4187C3B7" w:rsidRPr="00AE442C">
        <w:t xml:space="preserve">that describe </w:t>
      </w:r>
      <w:r w:rsidR="1314A78A" w:rsidRPr="00AE442C">
        <w:t>your own experiences with feeling thankful.</w:t>
      </w:r>
      <w:r w:rsidR="56BE5BF2" w:rsidRPr="00AE442C">
        <w:t xml:space="preserve"> </w:t>
      </w:r>
      <w:r w:rsidR="2ED7E412" w:rsidRPr="00AE442C">
        <w:t xml:space="preserve">Explicitly </w:t>
      </w:r>
      <w:r w:rsidR="77935121" w:rsidRPr="00AE442C">
        <w:t>include</w:t>
      </w:r>
      <w:r w:rsidR="2ED7E412" w:rsidRPr="00AE442C">
        <w:t xml:space="preserve"> sentences </w:t>
      </w:r>
      <w:r w:rsidR="4B2C9AD1" w:rsidRPr="00AE442C">
        <w:t>contain</w:t>
      </w:r>
      <w:r w:rsidR="79D3B2F8" w:rsidRPr="00AE442C">
        <w:t>ing</w:t>
      </w:r>
      <w:r w:rsidR="15A53188" w:rsidRPr="00AE442C">
        <w:t xml:space="preserve"> adverbs of time,</w:t>
      </w:r>
      <w:r w:rsidR="4B2C9AD1" w:rsidRPr="00AE442C">
        <w:t xml:space="preserve"> noun/pronoun referencing as well as </w:t>
      </w:r>
      <w:r w:rsidR="2ED7E412" w:rsidRPr="00AE442C">
        <w:t xml:space="preserve">noun groups that build descriptions of people and things. </w:t>
      </w:r>
      <w:r w:rsidR="56BE5BF2" w:rsidRPr="00AE442C">
        <w:t>For example, I am thankful for my mum and dad</w:t>
      </w:r>
      <w:r w:rsidR="3DBE413E" w:rsidRPr="00AE442C">
        <w:t>;</w:t>
      </w:r>
      <w:r w:rsidR="0A98B289" w:rsidRPr="00AE442C">
        <w:t xml:space="preserve"> </w:t>
      </w:r>
      <w:r w:rsidR="56BE5BF2" w:rsidRPr="00AE442C">
        <w:t xml:space="preserve">I am thankful for </w:t>
      </w:r>
      <w:r w:rsidR="6D52D8E9" w:rsidRPr="00AE442C">
        <w:t xml:space="preserve">always having </w:t>
      </w:r>
      <w:r w:rsidR="56BE5BF2" w:rsidRPr="00AE442C">
        <w:t xml:space="preserve">my </w:t>
      </w:r>
      <w:r w:rsidR="3B8F87AA" w:rsidRPr="00AE442C">
        <w:t xml:space="preserve">kind </w:t>
      </w:r>
      <w:r w:rsidR="56BE5BF2" w:rsidRPr="00AE442C">
        <w:t xml:space="preserve">friends; I am thankful for the </w:t>
      </w:r>
      <w:r w:rsidR="34390A24" w:rsidRPr="00AE442C">
        <w:t xml:space="preserve">yummy </w:t>
      </w:r>
      <w:r w:rsidR="56BE5BF2" w:rsidRPr="00AE442C">
        <w:t>food in my lunchbox</w:t>
      </w:r>
      <w:r w:rsidR="735D176E" w:rsidRPr="00AE442C">
        <w:t xml:space="preserve"> today</w:t>
      </w:r>
      <w:r w:rsidR="56BE5BF2" w:rsidRPr="00AE442C">
        <w:t>; I am thankful for my cosy bed.</w:t>
      </w:r>
    </w:p>
    <w:p w14:paraId="55C85E90" w14:textId="6D22375E" w:rsidR="4514BA29" w:rsidRPr="00AE442C" w:rsidRDefault="4514BA29" w:rsidP="00AE442C">
      <w:pPr>
        <w:pStyle w:val="ListNumber"/>
      </w:pPr>
      <w:r w:rsidRPr="00AE442C">
        <w:t xml:space="preserve">Ask students to </w:t>
      </w:r>
      <w:r w:rsidR="215DCE50" w:rsidRPr="00AE442C">
        <w:t>orally share and draw things they are thankful for</w:t>
      </w:r>
      <w:r w:rsidR="53B2887D" w:rsidRPr="00AE442C">
        <w:t xml:space="preserve"> in their own life.</w:t>
      </w:r>
      <w:r w:rsidR="613C29B7" w:rsidRPr="00AE442C">
        <w:t xml:space="preserve"> Support students to</w:t>
      </w:r>
      <w:r w:rsidR="353E2EEF" w:rsidRPr="00AE442C">
        <w:t xml:space="preserve"> create descriptive sentences that pair with their illustrations.</w:t>
      </w:r>
    </w:p>
    <w:p w14:paraId="030602D5" w14:textId="65E3D108" w:rsidR="7EE578EC" w:rsidRDefault="7EE578EC" w:rsidP="4A4E0563">
      <w:pPr>
        <w:pStyle w:val="FeatureBox2"/>
      </w:pPr>
      <w:r w:rsidRPr="75D76F88">
        <w:rPr>
          <w:b/>
          <w:bCs/>
        </w:rPr>
        <w:t xml:space="preserve">Too hard? </w:t>
      </w:r>
      <w:r>
        <w:t>Provide students with the sentence starter</w:t>
      </w:r>
      <w:r w:rsidR="6B63BE40">
        <w:t>,</w:t>
      </w:r>
      <w:r>
        <w:t xml:space="preserve"> ‘I am thankful for __’ to support their writing.</w:t>
      </w:r>
    </w:p>
    <w:p w14:paraId="162D19C9" w14:textId="5EAEFD81" w:rsidR="0596167D" w:rsidRDefault="6F53DFEB" w:rsidP="54ECE752">
      <w:pPr>
        <w:pStyle w:val="Featurepink"/>
      </w:pPr>
      <w:r w:rsidRPr="47BE2DBE">
        <w:rPr>
          <w:rStyle w:val="Strong"/>
        </w:rPr>
        <w:t xml:space="preserve">Stage 1 </w:t>
      </w:r>
      <w:r w:rsidR="2246DE22" w:rsidRPr="47BE2DBE">
        <w:rPr>
          <w:rStyle w:val="Strong"/>
        </w:rPr>
        <w:t xml:space="preserve">Assessment task </w:t>
      </w:r>
      <w:r w:rsidR="0000394D">
        <w:rPr>
          <w:rStyle w:val="Strong"/>
        </w:rPr>
        <w:t>5</w:t>
      </w:r>
      <w:r w:rsidR="2246DE22" w:rsidRPr="47BE2DBE">
        <w:rPr>
          <w:rStyle w:val="Strong"/>
        </w:rPr>
        <w:t xml:space="preserve"> –</w:t>
      </w:r>
      <w:r w:rsidR="2246DE22">
        <w:t xml:space="preserve"> Observations from </w:t>
      </w:r>
      <w:r w:rsidR="0797AB8A">
        <w:t xml:space="preserve">this lesson </w:t>
      </w:r>
      <w:bookmarkStart w:id="17" w:name="_Int_xT47h076"/>
      <w:r w:rsidR="2246DE22">
        <w:t>allow</w:t>
      </w:r>
      <w:bookmarkEnd w:id="17"/>
      <w:r w:rsidR="2246DE22">
        <w:t xml:space="preserve"> students to demonstrate achievement towards the following syllabus </w:t>
      </w:r>
      <w:r w:rsidR="3189ED06">
        <w:t>outcome</w:t>
      </w:r>
      <w:r w:rsidR="00C25350">
        <w:t>s</w:t>
      </w:r>
      <w:r w:rsidR="2246DE22">
        <w:t xml:space="preserve"> and content </w:t>
      </w:r>
      <w:r w:rsidR="3189ED06">
        <w:t>points:</w:t>
      </w:r>
    </w:p>
    <w:p w14:paraId="62EB76DD" w14:textId="77777777" w:rsidR="00A81A77" w:rsidRDefault="00A81A77" w:rsidP="00A81A77">
      <w:pPr>
        <w:pStyle w:val="Featurepink"/>
      </w:pPr>
      <w:r w:rsidRPr="47BE2DBE">
        <w:rPr>
          <w:rStyle w:val="Strong"/>
        </w:rPr>
        <w:t>EN1-OLC-01 –</w:t>
      </w:r>
      <w:r>
        <w:t xml:space="preserve"> communicates effectively by using interpersonal conventions and language to extend and elaborate ideas for social and learning interactions</w:t>
      </w:r>
    </w:p>
    <w:p w14:paraId="1CC01332" w14:textId="3964A764" w:rsidR="00062950" w:rsidRDefault="00062950" w:rsidP="00AE442C">
      <w:pPr>
        <w:pStyle w:val="Featurepink"/>
        <w:numPr>
          <w:ilvl w:val="0"/>
          <w:numId w:val="35"/>
        </w:numPr>
        <w:ind w:left="567" w:hanging="567"/>
        <w:rPr>
          <w:rFonts w:eastAsia="Calibri"/>
        </w:rPr>
      </w:pPr>
      <w:r w:rsidRPr="009720C8">
        <w:t>listen to or engage with texts for enjoyment and recognise that their own experience can shape their ideas and opinions of texts</w:t>
      </w:r>
    </w:p>
    <w:p w14:paraId="5C582FD8" w14:textId="49581C98" w:rsidR="00A81A77" w:rsidRDefault="00A81A77" w:rsidP="00AE442C">
      <w:pPr>
        <w:pStyle w:val="Featurepink"/>
        <w:numPr>
          <w:ilvl w:val="0"/>
          <w:numId w:val="35"/>
        </w:numPr>
        <w:ind w:left="567" w:hanging="567"/>
        <w:rPr>
          <w:rFonts w:eastAsia="Calibri"/>
        </w:rPr>
      </w:pPr>
      <w:r w:rsidRPr="47BE2DBE">
        <w:rPr>
          <w:rFonts w:eastAsia="Calibri"/>
        </w:rPr>
        <w:t>use adjectives and adverbs to elaborate and/or provide some supporting details or justifications and express causal relationships</w:t>
      </w:r>
      <w:r w:rsidR="00ED4CB9">
        <w:rPr>
          <w:rFonts w:eastAsia="Calibri"/>
        </w:rPr>
        <w:t>.</w:t>
      </w:r>
    </w:p>
    <w:p w14:paraId="60A162C3" w14:textId="29D8CB1C" w:rsidR="0596167D" w:rsidRDefault="0596167D" w:rsidP="54ECE752">
      <w:pPr>
        <w:pStyle w:val="Featurepink"/>
      </w:pPr>
      <w:r w:rsidRPr="54ECE752">
        <w:rPr>
          <w:rStyle w:val="Strong"/>
        </w:rPr>
        <w:t>EN1-RECOM-01 –</w:t>
      </w:r>
      <w:r>
        <w:t xml:space="preserve"> </w:t>
      </w:r>
      <w:r w:rsidR="464A984D">
        <w:t>comprehends</w:t>
      </w:r>
      <w:r>
        <w:t xml:space="preserve"> independently </w:t>
      </w:r>
      <w:bookmarkStart w:id="18" w:name="_Int_uT2LqcTp"/>
      <w:r>
        <w:t>read</w:t>
      </w:r>
      <w:bookmarkEnd w:id="18"/>
      <w:r>
        <w:t xml:space="preserve"> texts that require sustained reading by activating background and word knowledge, connecting and understa</w:t>
      </w:r>
      <w:r w:rsidR="54ECE752">
        <w:t xml:space="preserve">nding sentences and whole text, and monitoring for </w:t>
      </w:r>
      <w:proofErr w:type="gramStart"/>
      <w:r w:rsidR="54ECE752">
        <w:t>meaning</w:t>
      </w:r>
      <w:proofErr w:type="gramEnd"/>
    </w:p>
    <w:p w14:paraId="1A3975E7" w14:textId="1EC1A1F4" w:rsidR="0596167D" w:rsidRDefault="0596167D" w:rsidP="00AE442C">
      <w:pPr>
        <w:pStyle w:val="Featurepink"/>
        <w:numPr>
          <w:ilvl w:val="0"/>
          <w:numId w:val="35"/>
        </w:numPr>
        <w:ind w:left="567" w:hanging="567"/>
      </w:pPr>
      <w:r>
        <w:t>make text-to-self, text-to-text or text-to-world connections when reading</w:t>
      </w:r>
      <w:r w:rsidR="00964075">
        <w:t>.</w:t>
      </w:r>
    </w:p>
    <w:p w14:paraId="250C7D19" w14:textId="77777777" w:rsidR="00D535B0" w:rsidRDefault="00D535B0" w:rsidP="00964075">
      <w:pPr>
        <w:pStyle w:val="Heading2"/>
      </w:pPr>
      <w:bookmarkStart w:id="19" w:name="_Toc132719406"/>
      <w:r>
        <w:lastRenderedPageBreak/>
        <w:t>Week 2</w:t>
      </w:r>
      <w:bookmarkEnd w:id="19"/>
    </w:p>
    <w:p w14:paraId="6B27FE9F" w14:textId="12224767" w:rsidR="00D535B0" w:rsidRDefault="008229D7" w:rsidP="00DA2826">
      <w:pPr>
        <w:pStyle w:val="Heading3"/>
      </w:pPr>
      <w:bookmarkStart w:id="20" w:name="_Toc132719407"/>
      <w:r>
        <w:t>Component A</w:t>
      </w:r>
      <w:r w:rsidR="00D535B0">
        <w:t xml:space="preserve"> teaching and learning</w:t>
      </w:r>
      <w:bookmarkEnd w:id="20"/>
    </w:p>
    <w:p w14:paraId="5C714D02" w14:textId="77777777" w:rsidR="001F732A" w:rsidRDefault="001F732A" w:rsidP="001F732A">
      <w:r>
        <w:t xml:space="preserve">The table below can be used to plan and document lessons that address Component A outcomes and content. Both the </w:t>
      </w:r>
      <w:hyperlink r:id="rId34" w:history="1">
        <w:r>
          <w:rPr>
            <w:rStyle w:val="Hyperlink"/>
          </w:rPr>
          <w:t>detailed example [DOC 529KB]</w:t>
        </w:r>
      </w:hyperlink>
      <w:r>
        <w:t xml:space="preserve"> of a two-week teaching and learning cycle and </w:t>
      </w:r>
      <w:hyperlink r:id="rId35" w:history="1">
        <w:r>
          <w:rPr>
            <w:rStyle w:val="Hyperlink"/>
          </w:rPr>
          <w:t>brief example [DOC 66KB]</w:t>
        </w:r>
      </w:hyperlink>
      <w:r>
        <w:t xml:space="preserve"> may support you in your planning.</w:t>
      </w:r>
    </w:p>
    <w:tbl>
      <w:tblPr>
        <w:tblStyle w:val="Tableheader"/>
        <w:tblW w:w="14596" w:type="dxa"/>
        <w:tblLayout w:type="fixed"/>
        <w:tblLook w:val="0420" w:firstRow="1" w:lastRow="0" w:firstColumn="0" w:lastColumn="0" w:noHBand="0" w:noVBand="1"/>
        <w:tblCaption w:val="Component A teaching and learning"/>
        <w:tblDescription w:val="Component A teaching and learning focus areas for Lessons 6 through 10 in the areas of Phonic knowledge, Spelling and Handwriting, Reading comprehension and Reading fluency. Links to supporting documentation are included in the cells for each lesson."/>
      </w:tblPr>
      <w:tblGrid>
        <w:gridCol w:w="2689"/>
        <w:gridCol w:w="2381"/>
        <w:gridCol w:w="2381"/>
        <w:gridCol w:w="2382"/>
        <w:gridCol w:w="2381"/>
        <w:gridCol w:w="2382"/>
      </w:tblGrid>
      <w:tr w:rsidR="001F732A" w14:paraId="4CB3828E" w14:textId="77777777" w:rsidTr="00B10EC0">
        <w:trPr>
          <w:cnfStyle w:val="100000000000" w:firstRow="1" w:lastRow="0" w:firstColumn="0" w:lastColumn="0" w:oddVBand="0" w:evenVBand="0" w:oddHBand="0" w:evenHBand="0" w:firstRowFirstColumn="0" w:firstRowLastColumn="0" w:lastRowFirstColumn="0" w:lastRowLastColumn="0"/>
        </w:trPr>
        <w:tc>
          <w:tcPr>
            <w:tcW w:w="2689" w:type="dxa"/>
          </w:tcPr>
          <w:p w14:paraId="01A4384C" w14:textId="77777777" w:rsidR="001F732A" w:rsidRDefault="001F732A" w:rsidP="00B10EC0">
            <w:r w:rsidRPr="00267648">
              <w:t>Focus Areas</w:t>
            </w:r>
          </w:p>
        </w:tc>
        <w:tc>
          <w:tcPr>
            <w:tcW w:w="2381" w:type="dxa"/>
          </w:tcPr>
          <w:p w14:paraId="141064AC" w14:textId="77777777" w:rsidR="001F732A" w:rsidRDefault="001F732A" w:rsidP="00B10EC0">
            <w:r w:rsidRPr="00267648">
              <w:t xml:space="preserve">Lesson </w:t>
            </w:r>
            <w:r>
              <w:t>6</w:t>
            </w:r>
          </w:p>
        </w:tc>
        <w:tc>
          <w:tcPr>
            <w:tcW w:w="2381" w:type="dxa"/>
          </w:tcPr>
          <w:p w14:paraId="53F2E2A4" w14:textId="77777777" w:rsidR="001F732A" w:rsidRDefault="001F732A" w:rsidP="00B10EC0">
            <w:r w:rsidRPr="00267648">
              <w:t xml:space="preserve">Lesson </w:t>
            </w:r>
            <w:r>
              <w:t>7</w:t>
            </w:r>
          </w:p>
        </w:tc>
        <w:tc>
          <w:tcPr>
            <w:tcW w:w="2382" w:type="dxa"/>
          </w:tcPr>
          <w:p w14:paraId="27ED8FD9" w14:textId="77777777" w:rsidR="001F732A" w:rsidRDefault="001F732A" w:rsidP="00B10EC0">
            <w:r w:rsidRPr="00267648">
              <w:t xml:space="preserve">Lesson </w:t>
            </w:r>
            <w:r>
              <w:t>8</w:t>
            </w:r>
          </w:p>
        </w:tc>
        <w:tc>
          <w:tcPr>
            <w:tcW w:w="2381" w:type="dxa"/>
          </w:tcPr>
          <w:p w14:paraId="5FB446F4" w14:textId="77777777" w:rsidR="001F732A" w:rsidRDefault="001F732A" w:rsidP="00B10EC0">
            <w:r w:rsidRPr="00267648">
              <w:t xml:space="preserve">Lesson </w:t>
            </w:r>
            <w:r>
              <w:t>9</w:t>
            </w:r>
          </w:p>
        </w:tc>
        <w:tc>
          <w:tcPr>
            <w:tcW w:w="2382" w:type="dxa"/>
          </w:tcPr>
          <w:p w14:paraId="2212F7A7" w14:textId="77777777" w:rsidR="001F732A" w:rsidRDefault="001F732A" w:rsidP="00B10EC0">
            <w:r w:rsidRPr="00267648">
              <w:t xml:space="preserve">Lesson </w:t>
            </w:r>
            <w:r>
              <w:t>10</w:t>
            </w:r>
          </w:p>
        </w:tc>
      </w:tr>
      <w:tr w:rsidR="001F732A" w14:paraId="53905681" w14:textId="77777777" w:rsidTr="00B10EC0">
        <w:trPr>
          <w:cnfStyle w:val="000000100000" w:firstRow="0" w:lastRow="0" w:firstColumn="0" w:lastColumn="0" w:oddVBand="0" w:evenVBand="0" w:oddHBand="1" w:evenHBand="0" w:firstRowFirstColumn="0" w:firstRowLastColumn="0" w:lastRowFirstColumn="0" w:lastRowLastColumn="0"/>
        </w:trPr>
        <w:tc>
          <w:tcPr>
            <w:tcW w:w="2689" w:type="dxa"/>
          </w:tcPr>
          <w:p w14:paraId="1DA466F7" w14:textId="77777777" w:rsidR="001F732A" w:rsidRPr="002C355E" w:rsidRDefault="00000000" w:rsidP="00B10EC0">
            <w:pPr>
              <w:rPr>
                <w:b/>
                <w:bCs/>
              </w:rPr>
            </w:pPr>
            <w:hyperlink r:id="rId36" w:history="1">
              <w:r w:rsidR="001F732A">
                <w:rPr>
                  <w:rStyle w:val="Hyperlink"/>
                  <w:b/>
                  <w:bCs/>
                </w:rPr>
                <w:t>P</w:t>
              </w:r>
              <w:r w:rsidR="001F732A" w:rsidRPr="002C355E">
                <w:rPr>
                  <w:rStyle w:val="Hyperlink"/>
                  <w:b/>
                  <w:bCs/>
                </w:rPr>
                <w:t>honic knowledge</w:t>
              </w:r>
            </w:hyperlink>
          </w:p>
          <w:p w14:paraId="470EE25A" w14:textId="77777777" w:rsidR="001F732A" w:rsidRDefault="001F732A" w:rsidP="00B10EC0">
            <w:r>
              <w:t>15 minutes</w:t>
            </w:r>
          </w:p>
        </w:tc>
        <w:tc>
          <w:tcPr>
            <w:tcW w:w="2381" w:type="dxa"/>
          </w:tcPr>
          <w:p w14:paraId="210E819F" w14:textId="77777777" w:rsidR="001F732A" w:rsidRDefault="001F732A" w:rsidP="00B10EC0"/>
        </w:tc>
        <w:tc>
          <w:tcPr>
            <w:tcW w:w="2381" w:type="dxa"/>
          </w:tcPr>
          <w:p w14:paraId="448F6BF5" w14:textId="77777777" w:rsidR="001F732A" w:rsidRDefault="001F732A" w:rsidP="00B10EC0"/>
        </w:tc>
        <w:tc>
          <w:tcPr>
            <w:tcW w:w="2382" w:type="dxa"/>
          </w:tcPr>
          <w:p w14:paraId="4D2D5C83" w14:textId="77777777" w:rsidR="001F732A" w:rsidRDefault="001F732A" w:rsidP="00B10EC0"/>
        </w:tc>
        <w:tc>
          <w:tcPr>
            <w:tcW w:w="2381" w:type="dxa"/>
          </w:tcPr>
          <w:p w14:paraId="6042E481" w14:textId="77777777" w:rsidR="001F732A" w:rsidRDefault="001F732A" w:rsidP="00B10EC0"/>
        </w:tc>
        <w:tc>
          <w:tcPr>
            <w:tcW w:w="2382" w:type="dxa"/>
          </w:tcPr>
          <w:p w14:paraId="01451DAE" w14:textId="77777777" w:rsidR="001F732A" w:rsidRDefault="001F732A" w:rsidP="00B10EC0"/>
        </w:tc>
      </w:tr>
      <w:tr w:rsidR="001F732A" w14:paraId="5832BD47" w14:textId="77777777" w:rsidTr="00B10EC0">
        <w:trPr>
          <w:cnfStyle w:val="000000010000" w:firstRow="0" w:lastRow="0" w:firstColumn="0" w:lastColumn="0" w:oddVBand="0" w:evenVBand="0" w:oddHBand="0" w:evenHBand="1" w:firstRowFirstColumn="0" w:firstRowLastColumn="0" w:lastRowFirstColumn="0" w:lastRowLastColumn="0"/>
        </w:trPr>
        <w:tc>
          <w:tcPr>
            <w:tcW w:w="2689" w:type="dxa"/>
          </w:tcPr>
          <w:p w14:paraId="635378D7" w14:textId="77777777" w:rsidR="001F732A" w:rsidRPr="002C355E" w:rsidRDefault="00000000" w:rsidP="00B10EC0">
            <w:pPr>
              <w:rPr>
                <w:b/>
                <w:bCs/>
              </w:rPr>
            </w:pPr>
            <w:hyperlink r:id="rId37" w:history="1">
              <w:r w:rsidR="001F732A" w:rsidRPr="002C355E">
                <w:rPr>
                  <w:rStyle w:val="Hyperlink"/>
                  <w:b/>
                  <w:bCs/>
                </w:rPr>
                <w:t>Spelling</w:t>
              </w:r>
            </w:hyperlink>
            <w:r w:rsidR="001F732A" w:rsidRPr="002C355E">
              <w:rPr>
                <w:b/>
                <w:bCs/>
              </w:rPr>
              <w:t xml:space="preserve"> and </w:t>
            </w:r>
            <w:hyperlink r:id="rId38" w:history="1">
              <w:r w:rsidR="001F732A">
                <w:rPr>
                  <w:rStyle w:val="Hyperlink"/>
                  <w:b/>
                  <w:bCs/>
                </w:rPr>
                <w:t>H</w:t>
              </w:r>
              <w:r w:rsidR="001F732A" w:rsidRPr="002C355E">
                <w:rPr>
                  <w:rStyle w:val="Hyperlink"/>
                  <w:b/>
                  <w:bCs/>
                </w:rPr>
                <w:t>andwriting</w:t>
              </w:r>
            </w:hyperlink>
          </w:p>
          <w:p w14:paraId="144FBD94" w14:textId="77777777" w:rsidR="001F732A" w:rsidRDefault="001F732A" w:rsidP="00B10EC0">
            <w:r>
              <w:t>15 minutes</w:t>
            </w:r>
          </w:p>
        </w:tc>
        <w:tc>
          <w:tcPr>
            <w:tcW w:w="2381" w:type="dxa"/>
          </w:tcPr>
          <w:p w14:paraId="522898B4" w14:textId="77777777" w:rsidR="001F732A" w:rsidRDefault="001F732A" w:rsidP="00B10EC0"/>
        </w:tc>
        <w:tc>
          <w:tcPr>
            <w:tcW w:w="2381" w:type="dxa"/>
          </w:tcPr>
          <w:p w14:paraId="7A77053B" w14:textId="77777777" w:rsidR="001F732A" w:rsidRDefault="001F732A" w:rsidP="00B10EC0"/>
        </w:tc>
        <w:tc>
          <w:tcPr>
            <w:tcW w:w="2382" w:type="dxa"/>
          </w:tcPr>
          <w:p w14:paraId="4310B274" w14:textId="77777777" w:rsidR="001F732A" w:rsidRDefault="001F732A" w:rsidP="00B10EC0"/>
        </w:tc>
        <w:tc>
          <w:tcPr>
            <w:tcW w:w="2381" w:type="dxa"/>
          </w:tcPr>
          <w:p w14:paraId="729AD618" w14:textId="77777777" w:rsidR="001F732A" w:rsidRDefault="001F732A" w:rsidP="00B10EC0"/>
        </w:tc>
        <w:tc>
          <w:tcPr>
            <w:tcW w:w="2382" w:type="dxa"/>
          </w:tcPr>
          <w:p w14:paraId="39143B46" w14:textId="77777777" w:rsidR="001F732A" w:rsidRDefault="001F732A" w:rsidP="00B10EC0"/>
        </w:tc>
      </w:tr>
      <w:tr w:rsidR="001F732A" w14:paraId="1AB4F615" w14:textId="77777777" w:rsidTr="00B10EC0">
        <w:trPr>
          <w:cnfStyle w:val="000000100000" w:firstRow="0" w:lastRow="0" w:firstColumn="0" w:lastColumn="0" w:oddVBand="0" w:evenVBand="0" w:oddHBand="1" w:evenHBand="0" w:firstRowFirstColumn="0" w:firstRowLastColumn="0" w:lastRowFirstColumn="0" w:lastRowLastColumn="0"/>
        </w:trPr>
        <w:tc>
          <w:tcPr>
            <w:tcW w:w="2689" w:type="dxa"/>
          </w:tcPr>
          <w:p w14:paraId="2D942642" w14:textId="77777777" w:rsidR="001F732A" w:rsidRPr="002C355E" w:rsidRDefault="00000000" w:rsidP="00B10EC0">
            <w:pPr>
              <w:rPr>
                <w:b/>
                <w:bCs/>
              </w:rPr>
            </w:pPr>
            <w:hyperlink r:id="rId39" w:history="1">
              <w:r w:rsidR="001F732A">
                <w:rPr>
                  <w:rStyle w:val="Hyperlink"/>
                  <w:b/>
                  <w:bCs/>
                </w:rPr>
                <w:t>R</w:t>
              </w:r>
              <w:r w:rsidR="001F732A" w:rsidRPr="002C355E">
                <w:rPr>
                  <w:rStyle w:val="Hyperlink"/>
                  <w:b/>
                  <w:bCs/>
                </w:rPr>
                <w:t>eading comprehension</w:t>
              </w:r>
            </w:hyperlink>
            <w:r w:rsidR="001F732A" w:rsidRPr="002C355E">
              <w:rPr>
                <w:b/>
                <w:bCs/>
              </w:rPr>
              <w:t xml:space="preserve"> and </w:t>
            </w:r>
            <w:hyperlink r:id="rId40" w:history="1">
              <w:r w:rsidR="001F732A">
                <w:rPr>
                  <w:rStyle w:val="Hyperlink"/>
                  <w:b/>
                  <w:bCs/>
                </w:rPr>
                <w:t>R</w:t>
              </w:r>
              <w:r w:rsidR="001F732A" w:rsidRPr="002C355E">
                <w:rPr>
                  <w:rStyle w:val="Hyperlink"/>
                  <w:b/>
                  <w:bCs/>
                </w:rPr>
                <w:t>eading fluency</w:t>
              </w:r>
            </w:hyperlink>
          </w:p>
          <w:p w14:paraId="278C872C" w14:textId="77777777" w:rsidR="001F732A" w:rsidRDefault="001F732A" w:rsidP="00B10EC0">
            <w:r>
              <w:t>30 minutes</w:t>
            </w:r>
          </w:p>
        </w:tc>
        <w:tc>
          <w:tcPr>
            <w:tcW w:w="2381" w:type="dxa"/>
          </w:tcPr>
          <w:p w14:paraId="552A6A9D" w14:textId="77777777" w:rsidR="001F732A" w:rsidRDefault="001F732A" w:rsidP="00B10EC0"/>
        </w:tc>
        <w:tc>
          <w:tcPr>
            <w:tcW w:w="2381" w:type="dxa"/>
          </w:tcPr>
          <w:p w14:paraId="5748FBC0" w14:textId="77777777" w:rsidR="001F732A" w:rsidRDefault="001F732A" w:rsidP="00B10EC0"/>
        </w:tc>
        <w:tc>
          <w:tcPr>
            <w:tcW w:w="2382" w:type="dxa"/>
          </w:tcPr>
          <w:p w14:paraId="25EED21D" w14:textId="77777777" w:rsidR="001F732A" w:rsidRDefault="001F732A" w:rsidP="00B10EC0"/>
        </w:tc>
        <w:tc>
          <w:tcPr>
            <w:tcW w:w="2381" w:type="dxa"/>
          </w:tcPr>
          <w:p w14:paraId="55FF6273" w14:textId="77777777" w:rsidR="001F732A" w:rsidRDefault="001F732A" w:rsidP="00B10EC0"/>
        </w:tc>
        <w:tc>
          <w:tcPr>
            <w:tcW w:w="2382" w:type="dxa"/>
          </w:tcPr>
          <w:p w14:paraId="4170AD4B" w14:textId="77777777" w:rsidR="001F732A" w:rsidRDefault="001F732A" w:rsidP="00B10EC0"/>
        </w:tc>
      </w:tr>
    </w:tbl>
    <w:p w14:paraId="494E8C01" w14:textId="2F3E69CC" w:rsidR="00D535B0" w:rsidRDefault="008229D7" w:rsidP="00DA2826">
      <w:pPr>
        <w:pStyle w:val="Heading3"/>
      </w:pPr>
      <w:bookmarkStart w:id="21" w:name="_Toc132719408"/>
      <w:r>
        <w:lastRenderedPageBreak/>
        <w:t xml:space="preserve">Component B </w:t>
      </w:r>
      <w:r w:rsidR="00D535B0">
        <w:t>teaching and learning</w:t>
      </w:r>
      <w:bookmarkEnd w:id="21"/>
    </w:p>
    <w:p w14:paraId="086D7AB3" w14:textId="3B6B242F" w:rsidR="00AE442C" w:rsidRPr="00AE442C" w:rsidRDefault="00AE442C" w:rsidP="00AE442C">
      <w:r w:rsidRPr="0024551E">
        <w:t xml:space="preserve">The following teaching and learning sequence </w:t>
      </w:r>
      <w:proofErr w:type="gramStart"/>
      <w:r w:rsidRPr="0024551E">
        <w:t>has</w:t>
      </w:r>
      <w:proofErr w:type="gramEnd"/>
      <w:r w:rsidRPr="0024551E">
        <w:t xml:space="preserve"> been designed to address </w:t>
      </w:r>
      <w:hyperlink w:anchor="_Outcomes_and_content_1" w:history="1">
        <w:r w:rsidRPr="0024551E">
          <w:rPr>
            <w:rStyle w:val="Hyperlink"/>
          </w:rPr>
          <w:t>Component B</w:t>
        </w:r>
      </w:hyperlink>
      <w:r w:rsidRPr="0024551E">
        <w:t xml:space="preserve"> outcomes and content. Adapt the sequence as required to best meet the needs of your students.</w:t>
      </w:r>
    </w:p>
    <w:p w14:paraId="655DEDA9" w14:textId="77777777" w:rsidR="00D535B0" w:rsidRPr="00AE442C" w:rsidRDefault="00D535B0" w:rsidP="00AE442C">
      <w:pPr>
        <w:pStyle w:val="Heading4"/>
      </w:pPr>
      <w:r w:rsidRPr="00AE442C">
        <w:t>Learning intention and success criteria</w:t>
      </w:r>
    </w:p>
    <w:p w14:paraId="5F734A6E" w14:textId="2A5FB310" w:rsidR="00D535B0" w:rsidRDefault="00D535B0" w:rsidP="00DA2826">
      <w:r>
        <w:t>Learning intentions and success criteria are best co-constructed with students.</w:t>
      </w:r>
    </w:p>
    <w:p w14:paraId="64FB3639" w14:textId="77777777" w:rsidR="00D535B0" w:rsidRPr="00AE442C" w:rsidRDefault="00D535B0" w:rsidP="00AE442C">
      <w:pPr>
        <w:pStyle w:val="Heading4"/>
      </w:pPr>
      <w:r w:rsidRPr="00AE442C">
        <w:t>Learning intention</w:t>
      </w:r>
    </w:p>
    <w:p w14:paraId="2E720621" w14:textId="4EEEAB8F" w:rsidR="00D535B0" w:rsidRDefault="78714D81" w:rsidP="000B0C7C">
      <w:r>
        <w:t>Students are learning to</w:t>
      </w:r>
      <w:r w:rsidR="79A5696C">
        <w:t xml:space="preserve"> c</w:t>
      </w:r>
      <w:r w:rsidR="00BBEC73">
        <w:t xml:space="preserve">reate a </w:t>
      </w:r>
      <w:r w:rsidR="14E2E641">
        <w:t xml:space="preserve">fictional </w:t>
      </w:r>
      <w:r w:rsidR="00BBEC73">
        <w:t>character</w:t>
      </w:r>
      <w:r w:rsidR="5E734433">
        <w:t xml:space="preserve"> with a personality, wants, emotions</w:t>
      </w:r>
      <w:r w:rsidR="00BA4F51">
        <w:t>,</w:t>
      </w:r>
      <w:r w:rsidR="5E734433">
        <w:t xml:space="preserve"> and feelings</w:t>
      </w:r>
      <w:r w:rsidR="79A5696C">
        <w:t>.</w:t>
      </w:r>
    </w:p>
    <w:p w14:paraId="6761E658" w14:textId="77777777" w:rsidR="00D535B0" w:rsidRPr="00AE442C" w:rsidRDefault="00D535B0" w:rsidP="00AE442C">
      <w:pPr>
        <w:pStyle w:val="Heading4"/>
      </w:pPr>
      <w:r w:rsidRPr="00AE442C">
        <w:t>Success criteria</w:t>
      </w:r>
    </w:p>
    <w:p w14:paraId="31CEAD50" w14:textId="77777777" w:rsidR="00D535B0" w:rsidRDefault="00D535B0" w:rsidP="00DA2826">
      <w:r>
        <w:t>Students can:</w:t>
      </w:r>
    </w:p>
    <w:p w14:paraId="60DBACC1" w14:textId="1DDED9BA" w:rsidR="00D535B0" w:rsidRDefault="6B831E2D" w:rsidP="004439C0">
      <w:pPr>
        <w:pStyle w:val="ListBullet"/>
      </w:pPr>
      <w:r>
        <w:t xml:space="preserve">generate ideas </w:t>
      </w:r>
      <w:r w:rsidR="5A01633E">
        <w:t xml:space="preserve">to create </w:t>
      </w:r>
      <w:r w:rsidR="30C2B124">
        <w:t xml:space="preserve">a </w:t>
      </w:r>
      <w:r>
        <w:t>character</w:t>
      </w:r>
      <w:r w:rsidR="17CF9C21">
        <w:t xml:space="preserve"> with </w:t>
      </w:r>
      <w:r w:rsidR="38A8DE5B">
        <w:t>internal and external traits</w:t>
      </w:r>
    </w:p>
    <w:p w14:paraId="1FE2D2C7" w14:textId="67AD24C2" w:rsidR="65F43F8F" w:rsidRDefault="1AF8D042" w:rsidP="004439C0">
      <w:pPr>
        <w:pStyle w:val="ListBullet"/>
      </w:pPr>
      <w:r>
        <w:t xml:space="preserve">plan </w:t>
      </w:r>
      <w:r w:rsidR="103C7A87">
        <w:t xml:space="preserve">for </w:t>
      </w:r>
      <w:r>
        <w:t>descriptive writing</w:t>
      </w:r>
    </w:p>
    <w:p w14:paraId="7C1EFBC4" w14:textId="7995F0CD" w:rsidR="65F43F8F" w:rsidRDefault="08200489" w:rsidP="004439C0">
      <w:pPr>
        <w:pStyle w:val="ListBullet"/>
      </w:pPr>
      <w:r>
        <w:t>use noun groups to build descriptions</w:t>
      </w:r>
    </w:p>
    <w:p w14:paraId="12676509" w14:textId="54428878" w:rsidR="00FE0817" w:rsidRDefault="4C7FE507" w:rsidP="1C95094F">
      <w:pPr>
        <w:pStyle w:val="ListBullet"/>
        <w:rPr>
          <w:rFonts w:eastAsiaTheme="minorEastAsia"/>
        </w:rPr>
      </w:pPr>
      <w:r>
        <w:t>improve character descriptions using adverbs and adjectives</w:t>
      </w:r>
      <w:r w:rsidR="3804B3F4">
        <w:t>.</w:t>
      </w:r>
    </w:p>
    <w:p w14:paraId="3BFAD4D6" w14:textId="77777777" w:rsidR="00D535B0" w:rsidRPr="00AE442C" w:rsidRDefault="00D535B0" w:rsidP="00AE442C">
      <w:pPr>
        <w:pStyle w:val="Heading4"/>
      </w:pPr>
      <w:r w:rsidRPr="00AE442C">
        <w:t>Resources</w:t>
      </w:r>
    </w:p>
    <w:p w14:paraId="7D393FF8" w14:textId="1352C75D" w:rsidR="004F7ED8" w:rsidRPr="00827879" w:rsidRDefault="16596298" w:rsidP="004439C0">
      <w:pPr>
        <w:pStyle w:val="ListBullet"/>
      </w:pPr>
      <w:r>
        <w:t>A</w:t>
      </w:r>
      <w:r w:rsidR="6D5735A2">
        <w:t xml:space="preserve"> poem or </w:t>
      </w:r>
      <w:r w:rsidR="1259FCAE">
        <w:t xml:space="preserve">story </w:t>
      </w:r>
      <w:r w:rsidR="4A66418B">
        <w:t xml:space="preserve">that includes a strong </w:t>
      </w:r>
      <w:r w:rsidR="725F457C">
        <w:t>character description</w:t>
      </w:r>
      <w:r w:rsidR="7BCCA9D9">
        <w:t xml:space="preserve"> written in a rhythmic style</w:t>
      </w:r>
      <w:r w:rsidR="725F457C">
        <w:t xml:space="preserve">. </w:t>
      </w:r>
      <w:r w:rsidR="77E7C32B">
        <w:t xml:space="preserve">For example, </w:t>
      </w:r>
      <w:r w:rsidR="4B864FCC">
        <w:t xml:space="preserve">Donaldson J (2006) </w:t>
      </w:r>
      <w:r w:rsidR="4B864FCC" w:rsidRPr="78155125">
        <w:rPr>
          <w:i/>
          <w:iCs/>
        </w:rPr>
        <w:t>The Gruffalo</w:t>
      </w:r>
      <w:r w:rsidR="3258E176">
        <w:t>,</w:t>
      </w:r>
      <w:r w:rsidR="4B864FCC">
        <w:t xml:space="preserve"> </w:t>
      </w:r>
      <w:r w:rsidR="76E74D40">
        <w:t>Penguin Young Readers Group</w:t>
      </w:r>
      <w:r w:rsidR="7D71A2A7">
        <w:t>, London</w:t>
      </w:r>
      <w:r w:rsidR="4B864FCC">
        <w:t xml:space="preserve">. ISBN: </w:t>
      </w:r>
      <w:r w:rsidR="000F65B5" w:rsidRPr="000F65B5">
        <w:t>9781509804757</w:t>
      </w:r>
    </w:p>
    <w:p w14:paraId="256B7FB6" w14:textId="7D9338EC" w:rsidR="37E3610C" w:rsidRDefault="00000000" w:rsidP="004439C0">
      <w:pPr>
        <w:pStyle w:val="ListBullet"/>
      </w:pPr>
      <w:hyperlink w:anchor="_Resource_1:_Emoji" w:history="1">
        <w:r w:rsidR="6B9BA945" w:rsidRPr="004C4173">
          <w:rPr>
            <w:rStyle w:val="Hyperlink"/>
          </w:rPr>
          <w:t>Resource 1: Emoji emotions</w:t>
        </w:r>
      </w:hyperlink>
    </w:p>
    <w:p w14:paraId="4A549F72" w14:textId="3C6226E3" w:rsidR="00934896" w:rsidRDefault="00000000" w:rsidP="004439C0">
      <w:pPr>
        <w:pStyle w:val="ListBullet"/>
      </w:pPr>
      <w:hyperlink w:anchor="_Resource_5:_Character_1" w:history="1">
        <w:r w:rsidR="439F921F" w:rsidRPr="004C4173">
          <w:rPr>
            <w:rStyle w:val="Hyperlink"/>
          </w:rPr>
          <w:t>Resource 5: Character questionnaire</w:t>
        </w:r>
      </w:hyperlink>
    </w:p>
    <w:p w14:paraId="04C4AC2C" w14:textId="1B3BFEB9" w:rsidR="00934896" w:rsidRDefault="00000000" w:rsidP="004439C0">
      <w:pPr>
        <w:pStyle w:val="ListBullet"/>
      </w:pPr>
      <w:hyperlink w:anchor="_Resource_1_–_1" w:history="1">
        <w:r w:rsidR="439F921F" w:rsidRPr="004C4173">
          <w:rPr>
            <w:rStyle w:val="Hyperlink"/>
          </w:rPr>
          <w:t>Resource 6: Character plan</w:t>
        </w:r>
      </w:hyperlink>
    </w:p>
    <w:p w14:paraId="439F6C8D" w14:textId="5FF5A3CC" w:rsidR="3A3818CE" w:rsidRDefault="3A3818CE" w:rsidP="1C95094F">
      <w:pPr>
        <w:pStyle w:val="ListBullet"/>
      </w:pPr>
      <w:r>
        <w:t>Poem</w:t>
      </w:r>
      <w:r w:rsidR="00480D16">
        <w:t xml:space="preserve">: </w:t>
      </w:r>
      <w:hyperlink r:id="rId41">
        <w:r w:rsidRPr="1C95094F">
          <w:rPr>
            <w:rStyle w:val="Hyperlink"/>
          </w:rPr>
          <w:t>The Wizard</w:t>
        </w:r>
      </w:hyperlink>
    </w:p>
    <w:p w14:paraId="08C8685B" w14:textId="1BEF1D07" w:rsidR="3A3818CE" w:rsidRDefault="3A3818CE" w:rsidP="1C95094F">
      <w:pPr>
        <w:pStyle w:val="ListBullet"/>
      </w:pPr>
      <w:r>
        <w:t>Poem</w:t>
      </w:r>
      <w:r w:rsidR="00480D16">
        <w:t>:</w:t>
      </w:r>
      <w:r>
        <w:t xml:space="preserve"> </w:t>
      </w:r>
      <w:hyperlink r:id="rId42">
        <w:r w:rsidRPr="1C95094F">
          <w:rPr>
            <w:rStyle w:val="Hyperlink"/>
          </w:rPr>
          <w:t>Crayon Poem</w:t>
        </w:r>
      </w:hyperlink>
    </w:p>
    <w:p w14:paraId="197185CB" w14:textId="09537BC1" w:rsidR="00A85CB6" w:rsidRPr="001F05E3" w:rsidRDefault="34FEB41F" w:rsidP="004439C0">
      <w:pPr>
        <w:pStyle w:val="ListBullet"/>
      </w:pPr>
      <w:r>
        <w:t>A4 paper</w:t>
      </w:r>
    </w:p>
    <w:p w14:paraId="7798D171" w14:textId="62BF6404" w:rsidR="28C28CEE" w:rsidRDefault="6A4C761E" w:rsidP="004439C0">
      <w:pPr>
        <w:pStyle w:val="ListBullet"/>
      </w:pPr>
      <w:r>
        <w:t>D</w:t>
      </w:r>
      <w:r w:rsidR="48C50309">
        <w:t>rawing materials</w:t>
      </w:r>
    </w:p>
    <w:p w14:paraId="332677CA" w14:textId="2E1B45BE" w:rsidR="00BA68B4" w:rsidRDefault="00BA68B4" w:rsidP="00BA68B4">
      <w:pPr>
        <w:pStyle w:val="Heading3"/>
      </w:pPr>
      <w:bookmarkStart w:id="22" w:name="_Toc132719409"/>
      <w:r>
        <w:t>Lesson 6</w:t>
      </w:r>
      <w:r w:rsidR="00432679">
        <w:t>:</w:t>
      </w:r>
      <w:r>
        <w:t xml:space="preserve"> </w:t>
      </w:r>
      <w:r w:rsidR="24601F1D">
        <w:t xml:space="preserve">Developing character descriptions </w:t>
      </w:r>
      <w:r w:rsidR="03BD112A">
        <w:t>using noun groups</w:t>
      </w:r>
      <w:bookmarkEnd w:id="22"/>
      <w:r w:rsidR="03BD112A">
        <w:t xml:space="preserve"> </w:t>
      </w:r>
    </w:p>
    <w:p w14:paraId="0B339CC9" w14:textId="6695CC9A" w:rsidR="00416830" w:rsidRPr="00F65F14" w:rsidRDefault="4CFC6E60" w:rsidP="00AE442C">
      <w:pPr>
        <w:pStyle w:val="ListNumber"/>
        <w:numPr>
          <w:ilvl w:val="0"/>
          <w:numId w:val="41"/>
        </w:numPr>
      </w:pPr>
      <w:r w:rsidRPr="47BE2DBE">
        <w:t>View</w:t>
      </w:r>
      <w:r w:rsidR="5B7816BA" w:rsidRPr="47BE2DBE">
        <w:t xml:space="preserve"> </w:t>
      </w:r>
      <w:r w:rsidR="199E386C" w:rsidRPr="47BE2DBE">
        <w:t xml:space="preserve">a </w:t>
      </w:r>
      <w:r w:rsidR="3754BDC7" w:rsidRPr="47BE2DBE">
        <w:t>text</w:t>
      </w:r>
      <w:r w:rsidR="1A71DFA2" w:rsidRPr="47BE2DBE">
        <w:t xml:space="preserve"> with a strong character description, for example</w:t>
      </w:r>
      <w:r w:rsidR="00BA4F51" w:rsidRPr="47BE2DBE">
        <w:t>,</w:t>
      </w:r>
      <w:r w:rsidR="3E019AA2" w:rsidRPr="47BE2DBE">
        <w:t xml:space="preserve"> </w:t>
      </w:r>
      <w:r w:rsidR="7E6F12C4" w:rsidRPr="00AE442C">
        <w:rPr>
          <w:i/>
          <w:iCs/>
        </w:rPr>
        <w:t>The Gruffalo</w:t>
      </w:r>
      <w:r w:rsidR="1145872D" w:rsidRPr="00AE442C">
        <w:rPr>
          <w:i/>
          <w:iCs/>
        </w:rPr>
        <w:t>.</w:t>
      </w:r>
      <w:r w:rsidR="21025008" w:rsidRPr="47BE2DBE">
        <w:t xml:space="preserve"> </w:t>
      </w:r>
      <w:r w:rsidR="24EBEE1A" w:rsidRPr="47BE2DBE">
        <w:t>Revi</w:t>
      </w:r>
      <w:r w:rsidR="6E0582B0" w:rsidRPr="47BE2DBE">
        <w:t>se</w:t>
      </w:r>
      <w:r w:rsidR="24EBEE1A" w:rsidRPr="47BE2DBE">
        <w:t xml:space="preserve"> the concept of a character as a fictional person or </w:t>
      </w:r>
      <w:r w:rsidR="1B30E9BB" w:rsidRPr="47BE2DBE">
        <w:t xml:space="preserve">thing </w:t>
      </w:r>
      <w:r w:rsidR="24EBEE1A" w:rsidRPr="47BE2DBE">
        <w:t>with an identity</w:t>
      </w:r>
      <w:r w:rsidR="64B5FE41" w:rsidRPr="47BE2DBE">
        <w:t>.</w:t>
      </w:r>
    </w:p>
    <w:p w14:paraId="751C8367" w14:textId="4A84E88F" w:rsidR="00416830" w:rsidRPr="00AE442C" w:rsidRDefault="04212076" w:rsidP="00AE442C">
      <w:pPr>
        <w:pStyle w:val="ListNumber"/>
      </w:pPr>
      <w:r w:rsidRPr="00AE442C">
        <w:t xml:space="preserve">Discuss if the Gruffalo, or alternative character, invites a positive or negative response. </w:t>
      </w:r>
      <w:r w:rsidR="21E69F50" w:rsidRPr="00AE442C">
        <w:t>S</w:t>
      </w:r>
      <w:r w:rsidRPr="00AE442C">
        <w:t xml:space="preserve">tudents select and describe the emotion that best fits their response to </w:t>
      </w:r>
      <w:r w:rsidR="008F250C" w:rsidRPr="00AE442C">
        <w:t>the</w:t>
      </w:r>
      <w:r w:rsidRPr="00AE442C">
        <w:t xml:space="preserve"> character</w:t>
      </w:r>
      <w:r w:rsidR="3496305A" w:rsidRPr="00AE442C">
        <w:t xml:space="preserve"> using </w:t>
      </w:r>
      <w:hyperlink w:anchor="_Resource_1:_Emoji" w:history="1">
        <w:r w:rsidR="3496305A" w:rsidRPr="002E58A2">
          <w:rPr>
            <w:rStyle w:val="Hyperlink"/>
          </w:rPr>
          <w:t>Resource 1: Emoji emotions</w:t>
        </w:r>
      </w:hyperlink>
      <w:r w:rsidRPr="00AE442C">
        <w:t xml:space="preserve">. </w:t>
      </w:r>
      <w:r w:rsidR="002C67CF" w:rsidRPr="00AE442C">
        <w:t>Students</w:t>
      </w:r>
      <w:r w:rsidRPr="00AE442C">
        <w:t xml:space="preserve"> consider the</w:t>
      </w:r>
      <w:r w:rsidR="002C67CF" w:rsidRPr="00AE442C">
        <w:t>ir</w:t>
      </w:r>
      <w:r w:rsidRPr="00AE442C">
        <w:t xml:space="preserve"> response to other characters in the text. Explore the techniques used by the author to elicit these </w:t>
      </w:r>
      <w:r w:rsidR="005C40D3" w:rsidRPr="00AE442C">
        <w:t>feelings or emotions</w:t>
      </w:r>
      <w:r w:rsidRPr="00AE442C">
        <w:t xml:space="preserve"> from the reader.</w:t>
      </w:r>
    </w:p>
    <w:p w14:paraId="24FBC592" w14:textId="132BD417" w:rsidR="00416830" w:rsidRPr="00AE442C" w:rsidRDefault="00EE5B85" w:rsidP="00AE442C">
      <w:pPr>
        <w:pStyle w:val="ListNumber"/>
      </w:pPr>
      <w:r w:rsidRPr="00AE442C">
        <w:t>E</w:t>
      </w:r>
      <w:r w:rsidR="63C0F4B8" w:rsidRPr="00AE442C">
        <w:t xml:space="preserve">xplore adjectives </w:t>
      </w:r>
      <w:r w:rsidRPr="00AE442C">
        <w:t xml:space="preserve">from the text </w:t>
      </w:r>
      <w:r w:rsidR="63C0F4B8" w:rsidRPr="00AE442C">
        <w:t xml:space="preserve">that contain base words with common morphemes added. Draw attention to how the meaning of </w:t>
      </w:r>
      <w:r w:rsidR="00274A6F" w:rsidRPr="00AE442C">
        <w:t>a</w:t>
      </w:r>
      <w:r w:rsidR="63C0F4B8" w:rsidRPr="00AE442C">
        <w:t xml:space="preserve"> word can be worked out though understanding individual units in the word. For example:</w:t>
      </w:r>
    </w:p>
    <w:p w14:paraId="77923A11" w14:textId="4A06E4CF" w:rsidR="00416830" w:rsidRPr="00F65F14" w:rsidRDefault="63C0F4B8" w:rsidP="00AE442C">
      <w:pPr>
        <w:pStyle w:val="ListBullet"/>
        <w:ind w:left="1134"/>
      </w:pPr>
      <w:r w:rsidRPr="75D76F88">
        <w:t>terrible/terror (</w:t>
      </w:r>
      <w:r w:rsidR="002037A0">
        <w:t>-</w:t>
      </w:r>
      <w:proofErr w:type="spellStart"/>
      <w:r w:rsidRPr="75D76F88">
        <w:t>ible</w:t>
      </w:r>
      <w:proofErr w:type="spellEnd"/>
      <w:r w:rsidRPr="75D76F88">
        <w:t xml:space="preserve">: able to) </w:t>
      </w:r>
      <w:r w:rsidR="19D448C7" w:rsidRPr="75D76F88">
        <w:t>–</w:t>
      </w:r>
      <w:r w:rsidRPr="75D76F88">
        <w:t xml:space="preserve"> the terrible tusks are able to cause </w:t>
      </w:r>
      <w:proofErr w:type="gramStart"/>
      <w:r w:rsidRPr="75D76F88">
        <w:t>terror</w:t>
      </w:r>
      <w:proofErr w:type="gramEnd"/>
    </w:p>
    <w:p w14:paraId="29F6AE5E" w14:textId="31DE2715" w:rsidR="00416830" w:rsidRPr="00F65F14" w:rsidRDefault="63C0F4B8" w:rsidP="00AE442C">
      <w:pPr>
        <w:pStyle w:val="ListBullet"/>
        <w:ind w:left="1134"/>
      </w:pPr>
      <w:r w:rsidRPr="75D76F88">
        <w:t>knobbly/knob (</w:t>
      </w:r>
      <w:r w:rsidR="002037A0">
        <w:t>-</w:t>
      </w:r>
      <w:proofErr w:type="spellStart"/>
      <w:r w:rsidR="002037A0">
        <w:t>ly</w:t>
      </w:r>
      <w:proofErr w:type="spellEnd"/>
      <w:r w:rsidRPr="75D76F88">
        <w:t xml:space="preserve">: has the quality of) </w:t>
      </w:r>
      <w:r w:rsidR="0ACDF615" w:rsidRPr="75D76F88">
        <w:t>–</w:t>
      </w:r>
      <w:r w:rsidRPr="75D76F88">
        <w:t xml:space="preserve"> his knee looks like a knob</w:t>
      </w:r>
    </w:p>
    <w:p w14:paraId="1592DBB5" w14:textId="4F2014F1" w:rsidR="00416830" w:rsidRPr="00F65F14" w:rsidRDefault="63C0F4B8" w:rsidP="00AE442C">
      <w:pPr>
        <w:pStyle w:val="ListBullet"/>
        <w:ind w:left="1134"/>
      </w:pPr>
      <w:r w:rsidRPr="75D76F88">
        <w:t>poisonous/poison (</w:t>
      </w:r>
      <w:r w:rsidR="002037A0">
        <w:t>-</w:t>
      </w:r>
      <w:proofErr w:type="spellStart"/>
      <w:r w:rsidRPr="75D76F88">
        <w:t>ous</w:t>
      </w:r>
      <w:proofErr w:type="spellEnd"/>
      <w:r w:rsidRPr="75D76F88">
        <w:t xml:space="preserve">: full of) </w:t>
      </w:r>
      <w:r w:rsidR="10334AA4" w:rsidRPr="75D76F88">
        <w:t>– h</w:t>
      </w:r>
      <w:r w:rsidRPr="75D76F88">
        <w:t>is wart is full of poison</w:t>
      </w:r>
      <w:r w:rsidR="5EA82048" w:rsidRPr="75D76F88">
        <w:t>.</w:t>
      </w:r>
    </w:p>
    <w:p w14:paraId="65D310CA" w14:textId="2A7B3B91" w:rsidR="00416830" w:rsidRPr="00F65F14" w:rsidRDefault="514CEE7F" w:rsidP="00AE442C">
      <w:pPr>
        <w:pStyle w:val="ListNumber"/>
      </w:pPr>
      <w:r>
        <w:lastRenderedPageBreak/>
        <w:t xml:space="preserve">If using </w:t>
      </w:r>
      <w:r w:rsidRPr="1C95094F">
        <w:rPr>
          <w:rStyle w:val="Emphasis"/>
        </w:rPr>
        <w:t>The Gruffalo</w:t>
      </w:r>
      <w:r>
        <w:t xml:space="preserve">, turn to the page where the mouse has seen the </w:t>
      </w:r>
      <w:r w:rsidR="5D06495C">
        <w:t>Gruffalo</w:t>
      </w:r>
      <w:r>
        <w:t xml:space="preserve"> and is describing </w:t>
      </w:r>
      <w:r w:rsidR="223C5A9A">
        <w:t xml:space="preserve">his </w:t>
      </w:r>
      <w:r w:rsidR="354797DB">
        <w:t xml:space="preserve">physical </w:t>
      </w:r>
      <w:r w:rsidR="223C5A9A">
        <w:t xml:space="preserve">features </w:t>
      </w:r>
      <w:r>
        <w:t xml:space="preserve">in a list. </w:t>
      </w:r>
      <w:r w:rsidR="6489E4C3">
        <w:t>Model reading the page using appropriate fluency</w:t>
      </w:r>
      <w:r w:rsidR="2BEC5DC0">
        <w:t xml:space="preserve">, including </w:t>
      </w:r>
      <w:r w:rsidR="6489E4C3">
        <w:t>prosody</w:t>
      </w:r>
      <w:r w:rsidR="511D83A9">
        <w:t>.</w:t>
      </w:r>
      <w:r w:rsidR="6489E4C3">
        <w:t xml:space="preserve"> Chorally read the character description as a class.</w:t>
      </w:r>
      <w:r w:rsidR="79AA00FC">
        <w:t xml:space="preserve"> Share examples of alliteration </w:t>
      </w:r>
      <w:r w:rsidR="4E6F3DF1">
        <w:t>i</w:t>
      </w:r>
      <w:r w:rsidR="79AA00FC">
        <w:t xml:space="preserve">n the description and how </w:t>
      </w:r>
      <w:r w:rsidR="1A95F2A5">
        <w:t>e</w:t>
      </w:r>
      <w:r w:rsidR="35B07AB8">
        <w:t>mphasis</w:t>
      </w:r>
      <w:r w:rsidR="65B6CBA5">
        <w:t>ing</w:t>
      </w:r>
      <w:r w:rsidR="35B07AB8">
        <w:t xml:space="preserve"> these beginning sounds </w:t>
      </w:r>
      <w:r w:rsidR="2508A219">
        <w:t xml:space="preserve">when reciting </w:t>
      </w:r>
      <w:r w:rsidR="35B07AB8">
        <w:t>can enhance enjoyment.</w:t>
      </w:r>
    </w:p>
    <w:p w14:paraId="7C4C9F84" w14:textId="0160EF18" w:rsidR="00416830" w:rsidRPr="00AE442C" w:rsidRDefault="696B9AB2" w:rsidP="00AE442C">
      <w:pPr>
        <w:pStyle w:val="ListNumber"/>
      </w:pPr>
      <w:r w:rsidRPr="00AE442C">
        <w:t>Model drawing a picture of the Gruffalo</w:t>
      </w:r>
      <w:r w:rsidR="00410A1C" w:rsidRPr="00AE442C">
        <w:t>,</w:t>
      </w:r>
      <w:r w:rsidRPr="00AE442C">
        <w:t xml:space="preserve"> or </w:t>
      </w:r>
      <w:r w:rsidR="2AA4A89B" w:rsidRPr="00AE442C">
        <w:t xml:space="preserve">the </w:t>
      </w:r>
      <w:r w:rsidRPr="00AE442C">
        <w:t>character from the chosen supporting text.</w:t>
      </w:r>
    </w:p>
    <w:p w14:paraId="114825E1" w14:textId="1F611409" w:rsidR="00416830" w:rsidRPr="00AE442C" w:rsidRDefault="32B189E3" w:rsidP="00AE442C">
      <w:pPr>
        <w:pStyle w:val="ListNumber"/>
      </w:pPr>
      <w:r w:rsidRPr="00AE442C">
        <w:t xml:space="preserve">Revise </w:t>
      </w:r>
      <w:r w:rsidR="7BD43711" w:rsidRPr="00AE442C">
        <w:t xml:space="preserve">that </w:t>
      </w:r>
      <w:r w:rsidR="36F7695F" w:rsidRPr="00AE442C">
        <w:t xml:space="preserve">a </w:t>
      </w:r>
      <w:r w:rsidRPr="00AE442C">
        <w:t xml:space="preserve">noun group </w:t>
      </w:r>
      <w:r w:rsidR="62E1E2D0" w:rsidRPr="00AE442C">
        <w:t xml:space="preserve">is </w:t>
      </w:r>
      <w:r w:rsidRPr="00AE442C">
        <w:t xml:space="preserve">a group of words that </w:t>
      </w:r>
      <w:r w:rsidR="33ECCDAB" w:rsidRPr="00AE442C">
        <w:t>are built</w:t>
      </w:r>
      <w:r w:rsidRPr="00AE442C">
        <w:t xml:space="preserve"> on a noun and include a pointer (such as ‘his’, ‘her’, ‘the’, ‘a’, ‘an’</w:t>
      </w:r>
      <w:r w:rsidR="00AF0586" w:rsidRPr="00AE442C">
        <w:t>,</w:t>
      </w:r>
      <w:r w:rsidRPr="00AE442C">
        <w:t xml:space="preserve"> ‘that’ or ‘its’) and one or more adjectives or adverbs.</w:t>
      </w:r>
    </w:p>
    <w:p w14:paraId="6BDE2933" w14:textId="42C54726" w:rsidR="00416830" w:rsidRPr="00AE442C" w:rsidRDefault="1DC4101C" w:rsidP="00AE442C">
      <w:pPr>
        <w:pStyle w:val="ListNumber"/>
      </w:pPr>
      <w:r w:rsidRPr="00AE442C">
        <w:t>Us</w:t>
      </w:r>
      <w:r w:rsidR="754DC386" w:rsidRPr="00AE442C">
        <w:t>e</w:t>
      </w:r>
      <w:r w:rsidRPr="00AE442C">
        <w:t xml:space="preserve"> the model text</w:t>
      </w:r>
      <w:r w:rsidR="754DC386" w:rsidRPr="00AE442C">
        <w:t xml:space="preserve"> to</w:t>
      </w:r>
      <w:r w:rsidRPr="00AE442C">
        <w:t xml:space="preserve"> </w:t>
      </w:r>
      <w:r w:rsidR="60BFDBD2" w:rsidRPr="00AE442C">
        <w:t>identify the main noun and any words that come before (or after) it that build description.</w:t>
      </w:r>
      <w:r w:rsidR="68734CB5" w:rsidRPr="00AE442C">
        <w:t xml:space="preserve"> Identify the position of the adjectives that were explored in activity </w:t>
      </w:r>
      <w:r w:rsidR="634E63A2" w:rsidRPr="00AE442C">
        <w:t>3</w:t>
      </w:r>
      <w:r w:rsidR="670EF9C7" w:rsidRPr="00AE442C">
        <w:t>:</w:t>
      </w:r>
    </w:p>
    <w:p w14:paraId="14192164" w14:textId="1A4AA03A" w:rsidR="00416830" w:rsidRPr="00F65F14" w:rsidRDefault="60BFDBD2" w:rsidP="00AE442C">
      <w:pPr>
        <w:ind w:left="567"/>
        <w:rPr>
          <w:lang w:val="en-US"/>
        </w:rPr>
      </w:pPr>
      <w:r w:rsidRPr="1D631F5A">
        <w:rPr>
          <w:lang w:val="en-US"/>
        </w:rPr>
        <w:t xml:space="preserve">He has </w:t>
      </w:r>
      <w:r w:rsidRPr="1D631F5A">
        <w:rPr>
          <w:u w:val="single"/>
          <w:lang w:val="en-US"/>
        </w:rPr>
        <w:t xml:space="preserve">terrible </w:t>
      </w:r>
      <w:r w:rsidRPr="1D631F5A">
        <w:rPr>
          <w:b/>
          <w:bCs/>
          <w:u w:val="single"/>
          <w:lang w:val="en-US"/>
        </w:rPr>
        <w:t>tusks</w:t>
      </w:r>
      <w:r w:rsidRPr="1D631F5A">
        <w:rPr>
          <w:lang w:val="en-US"/>
        </w:rPr>
        <w:t xml:space="preserve">, and </w:t>
      </w:r>
      <w:r w:rsidRPr="1D631F5A">
        <w:rPr>
          <w:u w:val="single"/>
          <w:lang w:val="en-US"/>
        </w:rPr>
        <w:t xml:space="preserve">terrible </w:t>
      </w:r>
      <w:r w:rsidRPr="1D631F5A">
        <w:rPr>
          <w:b/>
          <w:bCs/>
          <w:u w:val="single"/>
          <w:lang w:val="en-US"/>
        </w:rPr>
        <w:t>claws</w:t>
      </w:r>
      <w:r w:rsidRPr="1D631F5A">
        <w:rPr>
          <w:lang w:val="en-US"/>
        </w:rPr>
        <w:t xml:space="preserve">, And </w:t>
      </w:r>
      <w:r w:rsidRPr="1D631F5A">
        <w:rPr>
          <w:u w:val="single"/>
          <w:lang w:val="en-US"/>
        </w:rPr>
        <w:t xml:space="preserve">terrible </w:t>
      </w:r>
      <w:r w:rsidRPr="1D631F5A">
        <w:rPr>
          <w:b/>
          <w:bCs/>
          <w:u w:val="single"/>
          <w:lang w:val="en-US"/>
        </w:rPr>
        <w:t>teeth</w:t>
      </w:r>
      <w:r w:rsidRPr="1D631F5A">
        <w:rPr>
          <w:b/>
          <w:bCs/>
          <w:lang w:val="en-US"/>
        </w:rPr>
        <w:t xml:space="preserve"> </w:t>
      </w:r>
      <w:r w:rsidRPr="1D631F5A">
        <w:rPr>
          <w:lang w:val="en-US"/>
        </w:rPr>
        <w:t xml:space="preserve">in </w:t>
      </w:r>
      <w:r w:rsidRPr="1D631F5A">
        <w:rPr>
          <w:u w:val="single"/>
          <w:lang w:val="en-US"/>
        </w:rPr>
        <w:t xml:space="preserve">his terrible </w:t>
      </w:r>
      <w:r w:rsidRPr="1D631F5A">
        <w:rPr>
          <w:b/>
          <w:bCs/>
          <w:u w:val="single"/>
          <w:lang w:val="en-US"/>
        </w:rPr>
        <w:t>jaws</w:t>
      </w:r>
      <w:r w:rsidRPr="1D631F5A">
        <w:rPr>
          <w:lang w:val="en-US"/>
        </w:rPr>
        <w:t>.</w:t>
      </w:r>
    </w:p>
    <w:p w14:paraId="39C367FA" w14:textId="51CC95F1" w:rsidR="00416830" w:rsidRPr="00F65F14" w:rsidRDefault="32B189E3" w:rsidP="00AE442C">
      <w:pPr>
        <w:ind w:left="567"/>
        <w:rPr>
          <w:lang w:val="en-US"/>
        </w:rPr>
      </w:pPr>
      <w:r w:rsidRPr="75D76F88">
        <w:rPr>
          <w:rFonts w:eastAsia="Arial"/>
          <w:lang w:val="en-US"/>
        </w:rPr>
        <w:t xml:space="preserve">He has </w:t>
      </w:r>
      <w:proofErr w:type="spellStart"/>
      <w:r w:rsidRPr="75D76F88">
        <w:rPr>
          <w:rFonts w:eastAsia="Arial"/>
          <w:u w:val="single"/>
          <w:lang w:val="en-US"/>
        </w:rPr>
        <w:t>knobbly</w:t>
      </w:r>
      <w:proofErr w:type="spellEnd"/>
      <w:r w:rsidRPr="75D76F88">
        <w:rPr>
          <w:rFonts w:eastAsia="Arial"/>
          <w:u w:val="single"/>
          <w:lang w:val="en-US"/>
        </w:rPr>
        <w:t xml:space="preserve"> </w:t>
      </w:r>
      <w:r w:rsidRPr="75D76F88">
        <w:rPr>
          <w:rFonts w:eastAsia="Arial"/>
          <w:b/>
          <w:bCs/>
          <w:u w:val="single"/>
          <w:lang w:val="en-US"/>
        </w:rPr>
        <w:t>knees</w:t>
      </w:r>
      <w:r w:rsidRPr="75D76F88">
        <w:rPr>
          <w:rFonts w:eastAsia="Arial"/>
          <w:lang w:val="en-US"/>
        </w:rPr>
        <w:t xml:space="preserve">, and </w:t>
      </w:r>
      <w:r w:rsidRPr="75D76F88">
        <w:rPr>
          <w:rFonts w:eastAsia="Arial"/>
          <w:u w:val="single"/>
          <w:lang w:val="en-US"/>
        </w:rPr>
        <w:t xml:space="preserve">turned-out </w:t>
      </w:r>
      <w:r w:rsidRPr="75D76F88">
        <w:rPr>
          <w:rFonts w:eastAsia="Arial"/>
          <w:b/>
          <w:bCs/>
          <w:u w:val="single"/>
          <w:lang w:val="en-US"/>
        </w:rPr>
        <w:t>toes</w:t>
      </w:r>
      <w:r w:rsidRPr="75D76F88">
        <w:rPr>
          <w:rFonts w:eastAsia="Arial"/>
          <w:lang w:val="en-US"/>
        </w:rPr>
        <w:t xml:space="preserve">, And </w:t>
      </w:r>
      <w:r w:rsidRPr="75D76F88">
        <w:rPr>
          <w:rFonts w:eastAsia="Arial"/>
          <w:u w:val="single"/>
          <w:lang w:val="en-US"/>
        </w:rPr>
        <w:t xml:space="preserve">a poisonous </w:t>
      </w:r>
      <w:r w:rsidRPr="75D76F88">
        <w:rPr>
          <w:rFonts w:eastAsia="Arial"/>
          <w:b/>
          <w:bCs/>
          <w:u w:val="single"/>
          <w:lang w:val="en-US"/>
        </w:rPr>
        <w:t>wart</w:t>
      </w:r>
      <w:r w:rsidRPr="75D76F88">
        <w:rPr>
          <w:rFonts w:eastAsia="Arial"/>
          <w:b/>
          <w:bCs/>
          <w:lang w:val="en-US"/>
        </w:rPr>
        <w:t xml:space="preserve"> </w:t>
      </w:r>
      <w:r w:rsidRPr="75D76F88">
        <w:rPr>
          <w:rFonts w:eastAsia="Arial"/>
          <w:lang w:val="en-US"/>
        </w:rPr>
        <w:t xml:space="preserve">at the end of </w:t>
      </w:r>
      <w:r w:rsidRPr="75D76F88">
        <w:rPr>
          <w:rFonts w:eastAsia="Arial"/>
          <w:u w:val="single"/>
          <w:lang w:val="en-US"/>
        </w:rPr>
        <w:t xml:space="preserve">his </w:t>
      </w:r>
      <w:r w:rsidRPr="75D76F88">
        <w:rPr>
          <w:rFonts w:eastAsia="Arial"/>
          <w:b/>
          <w:bCs/>
          <w:u w:val="single"/>
          <w:lang w:val="en-US"/>
        </w:rPr>
        <w:t>nose</w:t>
      </w:r>
      <w:r w:rsidRPr="75D76F88">
        <w:rPr>
          <w:rFonts w:eastAsia="Arial"/>
          <w:lang w:val="en-US"/>
        </w:rPr>
        <w:t>.</w:t>
      </w:r>
    </w:p>
    <w:p w14:paraId="61EB0065" w14:textId="7396C664" w:rsidR="00416830" w:rsidRPr="00F65F14" w:rsidRDefault="32B189E3" w:rsidP="00AE442C">
      <w:pPr>
        <w:ind w:left="567"/>
        <w:rPr>
          <w:rFonts w:eastAsia="Arial"/>
          <w:lang w:val="en-US"/>
        </w:rPr>
      </w:pPr>
      <w:r w:rsidRPr="75D76F88">
        <w:rPr>
          <w:rFonts w:eastAsia="Arial"/>
          <w:lang w:val="en-US"/>
        </w:rPr>
        <w:t xml:space="preserve">His </w:t>
      </w:r>
      <w:r w:rsidRPr="75D76F88">
        <w:rPr>
          <w:rFonts w:eastAsia="Arial"/>
          <w:b/>
          <w:bCs/>
          <w:lang w:val="en-US"/>
        </w:rPr>
        <w:t xml:space="preserve">eyes </w:t>
      </w:r>
      <w:r w:rsidRPr="75D76F88">
        <w:rPr>
          <w:rFonts w:eastAsia="Arial"/>
          <w:lang w:val="en-US"/>
        </w:rPr>
        <w:t xml:space="preserve">are </w:t>
      </w:r>
      <w:r w:rsidRPr="75D76F88">
        <w:rPr>
          <w:rFonts w:eastAsia="Arial"/>
          <w:u w:val="single"/>
          <w:lang w:val="en-US"/>
        </w:rPr>
        <w:t>orange</w:t>
      </w:r>
      <w:r w:rsidRPr="75D76F88">
        <w:rPr>
          <w:rFonts w:eastAsia="Arial"/>
          <w:lang w:val="en-US"/>
        </w:rPr>
        <w:t xml:space="preserve">, his </w:t>
      </w:r>
      <w:r w:rsidRPr="75D76F88">
        <w:rPr>
          <w:rFonts w:eastAsia="Arial"/>
          <w:b/>
          <w:bCs/>
          <w:lang w:val="en-US"/>
        </w:rPr>
        <w:t xml:space="preserve">tongue </w:t>
      </w:r>
      <w:r w:rsidRPr="75D76F88">
        <w:rPr>
          <w:rFonts w:eastAsia="Arial"/>
          <w:lang w:val="en-US"/>
        </w:rPr>
        <w:t xml:space="preserve">is </w:t>
      </w:r>
      <w:r w:rsidRPr="75D76F88">
        <w:rPr>
          <w:rFonts w:eastAsia="Arial"/>
          <w:u w:val="single"/>
          <w:lang w:val="en-US"/>
        </w:rPr>
        <w:t>black</w:t>
      </w:r>
      <w:r w:rsidRPr="75D76F88">
        <w:rPr>
          <w:rFonts w:eastAsia="Arial"/>
          <w:lang w:val="en-US"/>
        </w:rPr>
        <w:t xml:space="preserve">, He has </w:t>
      </w:r>
      <w:r w:rsidRPr="002037A0">
        <w:rPr>
          <w:rFonts w:eastAsia="Arial"/>
          <w:u w:val="single"/>
          <w:lang w:val="en-US"/>
        </w:rPr>
        <w:t xml:space="preserve">purple </w:t>
      </w:r>
      <w:r w:rsidRPr="75D76F88">
        <w:rPr>
          <w:rFonts w:eastAsia="Arial"/>
          <w:b/>
          <w:bCs/>
          <w:u w:val="single"/>
          <w:lang w:val="en-US"/>
        </w:rPr>
        <w:t>prickles</w:t>
      </w:r>
      <w:r w:rsidRPr="75D76F88">
        <w:rPr>
          <w:rFonts w:eastAsia="Arial"/>
          <w:lang w:val="en-US"/>
        </w:rPr>
        <w:t xml:space="preserve"> all over </w:t>
      </w:r>
      <w:r w:rsidRPr="75D76F88">
        <w:rPr>
          <w:rFonts w:eastAsia="Arial"/>
          <w:u w:val="single"/>
          <w:lang w:val="en-US"/>
        </w:rPr>
        <w:t xml:space="preserve">his </w:t>
      </w:r>
      <w:r w:rsidRPr="75D76F88">
        <w:rPr>
          <w:rFonts w:eastAsia="Arial"/>
          <w:b/>
          <w:bCs/>
          <w:u w:val="single"/>
          <w:lang w:val="en-US"/>
        </w:rPr>
        <w:t>back</w:t>
      </w:r>
      <w:r w:rsidRPr="75D76F88">
        <w:rPr>
          <w:rFonts w:eastAsia="Arial"/>
          <w:lang w:val="en-US"/>
        </w:rPr>
        <w:t>.</w:t>
      </w:r>
    </w:p>
    <w:p w14:paraId="645B431D" w14:textId="21F6626E" w:rsidR="00416830" w:rsidRPr="00AE442C" w:rsidRDefault="23B259A0" w:rsidP="00AE442C">
      <w:pPr>
        <w:pStyle w:val="ListNumber"/>
      </w:pPr>
      <w:r w:rsidRPr="00AE442C">
        <w:t xml:space="preserve">Label the picture </w:t>
      </w:r>
      <w:r w:rsidR="25A6873C" w:rsidRPr="00AE442C">
        <w:t xml:space="preserve">from activity </w:t>
      </w:r>
      <w:r w:rsidR="1EF22405" w:rsidRPr="00AE442C">
        <w:t>5</w:t>
      </w:r>
      <w:r w:rsidR="25A6873C" w:rsidRPr="00AE442C">
        <w:t xml:space="preserve"> </w:t>
      </w:r>
      <w:r w:rsidRPr="00AE442C">
        <w:t>with the noun groups that were used to describe the character’s physical features</w:t>
      </w:r>
      <w:r w:rsidR="389B1E83" w:rsidRPr="00AE442C">
        <w:t>.</w:t>
      </w:r>
    </w:p>
    <w:p w14:paraId="7A9FCDA4" w14:textId="0D5645A9" w:rsidR="00416830" w:rsidRPr="00AE442C" w:rsidRDefault="3D67D387" w:rsidP="00AE442C">
      <w:pPr>
        <w:pStyle w:val="ListNumber"/>
      </w:pPr>
      <w:r w:rsidRPr="00AE442C">
        <w:t>Discuss and list other noun groups not used in the text that could be used to describe the character.</w:t>
      </w:r>
    </w:p>
    <w:p w14:paraId="7606627A" w14:textId="5507E1F3" w:rsidR="00416830" w:rsidRPr="00AE442C" w:rsidRDefault="319E1D90" w:rsidP="00AE442C">
      <w:pPr>
        <w:pStyle w:val="ListNumber"/>
      </w:pPr>
      <w:r w:rsidRPr="00AE442C">
        <w:t>Explain that students will create their own character with distinctive physical features.</w:t>
      </w:r>
      <w:r w:rsidR="7B19569B" w:rsidRPr="00AE442C">
        <w:t xml:space="preserve"> When creating </w:t>
      </w:r>
      <w:r w:rsidR="65FDED57" w:rsidRPr="00AE442C">
        <w:t>a</w:t>
      </w:r>
      <w:r w:rsidR="7B19569B" w:rsidRPr="00AE442C">
        <w:t xml:space="preserve"> </w:t>
      </w:r>
      <w:r w:rsidR="2F20F7A4" w:rsidRPr="00AE442C">
        <w:t>character</w:t>
      </w:r>
      <w:r w:rsidR="3E2E4BE5" w:rsidRPr="00AE442C">
        <w:t>,</w:t>
      </w:r>
      <w:r w:rsidR="7B19569B" w:rsidRPr="00AE442C">
        <w:t xml:space="preserve"> </w:t>
      </w:r>
      <w:r w:rsidR="365F78FB" w:rsidRPr="00AE442C">
        <w:t>students</w:t>
      </w:r>
      <w:r w:rsidR="7B19569B" w:rsidRPr="00AE442C">
        <w:t xml:space="preserve"> need to consider </w:t>
      </w:r>
      <w:r w:rsidR="3651A5DD" w:rsidRPr="00AE442C">
        <w:t xml:space="preserve">the </w:t>
      </w:r>
      <w:r w:rsidR="2D4EBE8B" w:rsidRPr="00AE442C">
        <w:t>response they would like from readers.</w:t>
      </w:r>
      <w:r w:rsidR="76A1630A" w:rsidRPr="00AE442C">
        <w:t xml:space="preserve"> Place a copy of </w:t>
      </w:r>
      <w:hyperlink w:anchor="_Resource_1:_Emoji" w:history="1">
        <w:r w:rsidR="76A1630A" w:rsidRPr="008E3866">
          <w:rPr>
            <w:rStyle w:val="Hyperlink"/>
          </w:rPr>
          <w:t xml:space="preserve">Resource </w:t>
        </w:r>
        <w:r w:rsidR="53A377E3" w:rsidRPr="008E3866">
          <w:rPr>
            <w:rStyle w:val="Hyperlink"/>
          </w:rPr>
          <w:t>1</w:t>
        </w:r>
        <w:r w:rsidR="76A1630A" w:rsidRPr="008E3866">
          <w:rPr>
            <w:rStyle w:val="Hyperlink"/>
          </w:rPr>
          <w:t>: Emoji emotions</w:t>
        </w:r>
      </w:hyperlink>
      <w:r w:rsidR="76A1630A" w:rsidRPr="00AE442C">
        <w:t xml:space="preserve"> in a </w:t>
      </w:r>
      <w:r w:rsidR="59535EC3" w:rsidRPr="00AE442C">
        <w:t xml:space="preserve">visible location and brainstorm character ideas that may evoke </w:t>
      </w:r>
      <w:r w:rsidR="444A1567" w:rsidRPr="00AE442C">
        <w:t>some</w:t>
      </w:r>
      <w:r w:rsidR="59535EC3" w:rsidRPr="00AE442C">
        <w:t xml:space="preserve"> of the emotions presented.</w:t>
      </w:r>
    </w:p>
    <w:p w14:paraId="3FCD7265" w14:textId="2D87C0FC" w:rsidR="00416830" w:rsidRPr="00AE442C" w:rsidRDefault="0E3F61FB" w:rsidP="00AE442C">
      <w:pPr>
        <w:pStyle w:val="ListNumber"/>
      </w:pPr>
      <w:r w:rsidRPr="00AE442C">
        <w:t>Provide students with a piece of A4 paper folded into quarters to generate ideas for 4 different characters in 4 minutes. Set a timer for one minute. Students sketch one character idea into one box in one minute. Remind students to focus on their idea</w:t>
      </w:r>
      <w:r w:rsidR="001541B2" w:rsidRPr="00AE442C">
        <w:t>s</w:t>
      </w:r>
      <w:r w:rsidRPr="00AE442C">
        <w:t xml:space="preserve"> </w:t>
      </w:r>
      <w:r w:rsidR="001541B2" w:rsidRPr="00AE442C">
        <w:t>for</w:t>
      </w:r>
      <w:r w:rsidRPr="00AE442C">
        <w:t xml:space="preserve"> character</w:t>
      </w:r>
      <w:r w:rsidR="001541B2" w:rsidRPr="00AE442C">
        <w:t>s,</w:t>
      </w:r>
      <w:r w:rsidRPr="00AE442C">
        <w:t xml:space="preserve"> not the detail in their drawing. Repeat this step 4 times until students have </w:t>
      </w:r>
      <w:r w:rsidR="008E3866">
        <w:t>a</w:t>
      </w:r>
      <w:r w:rsidRPr="00AE442C">
        <w:t xml:space="preserve"> different idea sketched into each box.</w:t>
      </w:r>
    </w:p>
    <w:p w14:paraId="5B9F203A" w14:textId="4D8AA5C0" w:rsidR="00416830" w:rsidRPr="00AE442C" w:rsidRDefault="0E3F61FB" w:rsidP="00AE442C">
      <w:pPr>
        <w:pStyle w:val="ListNumber"/>
      </w:pPr>
      <w:r w:rsidRPr="00AE442C">
        <w:lastRenderedPageBreak/>
        <w:t>Students share their ideas</w:t>
      </w:r>
      <w:r w:rsidR="0DD7ADE5" w:rsidRPr="00AE442C">
        <w:t xml:space="preserve"> with a partner</w:t>
      </w:r>
      <w:r w:rsidR="34679F8E" w:rsidRPr="00AE442C">
        <w:t>, including the emotions they would like to evoke</w:t>
      </w:r>
      <w:r w:rsidR="7C146525" w:rsidRPr="00AE442C">
        <w:t>.</w:t>
      </w:r>
      <w:r w:rsidRPr="00AE442C">
        <w:t xml:space="preserve"> </w:t>
      </w:r>
      <w:r w:rsidR="005C4D99" w:rsidRPr="00AE442C">
        <w:t>E</w:t>
      </w:r>
      <w:r w:rsidR="00A0090F" w:rsidRPr="00AE442C">
        <w:t>ncourage</w:t>
      </w:r>
      <w:r w:rsidR="1B287B1B" w:rsidRPr="00AE442C">
        <w:t xml:space="preserve"> </w:t>
      </w:r>
      <w:r w:rsidR="53E3CBAC" w:rsidRPr="00AE442C">
        <w:t>students to describe their characters with adjectives</w:t>
      </w:r>
      <w:r w:rsidR="7F8D1AD6" w:rsidRPr="00AE442C">
        <w:t>,</w:t>
      </w:r>
      <w:r w:rsidR="53E3CBAC" w:rsidRPr="00AE442C">
        <w:t xml:space="preserve"> and </w:t>
      </w:r>
      <w:r w:rsidR="50F55DD3" w:rsidRPr="00AE442C">
        <w:t xml:space="preserve">to </w:t>
      </w:r>
      <w:r w:rsidR="53E3CBAC" w:rsidRPr="00AE442C">
        <w:t>provid</w:t>
      </w:r>
      <w:r w:rsidR="6DADC0EB" w:rsidRPr="00AE442C">
        <w:t>e</w:t>
      </w:r>
      <w:r w:rsidR="53E3CBAC" w:rsidRPr="00AE442C">
        <w:t xml:space="preserve"> supporting details or justifications </w:t>
      </w:r>
      <w:r w:rsidR="41B86CC4" w:rsidRPr="00AE442C">
        <w:t xml:space="preserve">about why </w:t>
      </w:r>
      <w:r w:rsidR="001C7B6E" w:rsidRPr="00AE442C">
        <w:t>their</w:t>
      </w:r>
      <w:r w:rsidR="41B86CC4" w:rsidRPr="00AE442C">
        <w:t xml:space="preserve"> </w:t>
      </w:r>
      <w:r w:rsidR="221B3ABA" w:rsidRPr="00AE442C">
        <w:t>chara</w:t>
      </w:r>
      <w:r w:rsidR="05613D19" w:rsidRPr="00AE442C">
        <w:t>c</w:t>
      </w:r>
      <w:r w:rsidR="221B3ABA" w:rsidRPr="00AE442C">
        <w:t>ter</w:t>
      </w:r>
      <w:r w:rsidR="0046778F" w:rsidRPr="00AE442C">
        <w:t xml:space="preserve"> would be interesting</w:t>
      </w:r>
      <w:r w:rsidR="221B3ABA" w:rsidRPr="00AE442C">
        <w:t>.</w:t>
      </w:r>
    </w:p>
    <w:p w14:paraId="6C239A9A" w14:textId="365A7F3B" w:rsidR="00416830" w:rsidRPr="00AE442C" w:rsidRDefault="300662DE" w:rsidP="00AE442C">
      <w:pPr>
        <w:pStyle w:val="ListNumber"/>
      </w:pPr>
      <w:r w:rsidRPr="00AE442C">
        <w:t xml:space="preserve">Students decide on </w:t>
      </w:r>
      <w:r w:rsidR="7C45B4CB" w:rsidRPr="00AE442C">
        <w:t xml:space="preserve">a </w:t>
      </w:r>
      <w:r w:rsidR="0858F865" w:rsidRPr="00AE442C">
        <w:t xml:space="preserve">character </w:t>
      </w:r>
      <w:r w:rsidR="7CC0796F" w:rsidRPr="00AE442C">
        <w:t>to create</w:t>
      </w:r>
      <w:r w:rsidR="2BF4B14C" w:rsidRPr="00AE442C">
        <w:t>.</w:t>
      </w:r>
      <w:r w:rsidR="348C7967" w:rsidRPr="00AE442C">
        <w:t xml:space="preserve"> If time permits, students can </w:t>
      </w:r>
      <w:r w:rsidR="2FE111A2" w:rsidRPr="00AE442C">
        <w:t>work in small groups to develop chara</w:t>
      </w:r>
      <w:r w:rsidR="310F8B0A" w:rsidRPr="00AE442C">
        <w:t>c</w:t>
      </w:r>
      <w:r w:rsidR="2FE111A2" w:rsidRPr="00AE442C">
        <w:t xml:space="preserve">terisation further with the use of </w:t>
      </w:r>
      <w:hyperlink w:anchor="_Resource_5:_Character_1" w:history="1">
        <w:r w:rsidR="2FE111A2" w:rsidRPr="00DD3F8F">
          <w:rPr>
            <w:rStyle w:val="Hyperlink"/>
          </w:rPr>
          <w:t>Resource 5: Character questionnaire</w:t>
        </w:r>
      </w:hyperlink>
      <w:r w:rsidR="2FE111A2" w:rsidRPr="00AE442C">
        <w:t>.</w:t>
      </w:r>
    </w:p>
    <w:p w14:paraId="75AFF8FF" w14:textId="14EB6ED1" w:rsidR="002400BD" w:rsidRPr="00AE442C" w:rsidRDefault="04C25C81" w:rsidP="00AE442C">
      <w:pPr>
        <w:pStyle w:val="ListNumber"/>
      </w:pPr>
      <w:r w:rsidRPr="00AE442C">
        <w:t xml:space="preserve">Provide students with a copy of </w:t>
      </w:r>
      <w:hyperlink w:anchor="_Resource_1_–_1" w:history="1">
        <w:r w:rsidR="004439C0" w:rsidRPr="00DD3F8F">
          <w:rPr>
            <w:rStyle w:val="Hyperlink"/>
          </w:rPr>
          <w:t>Resource 6: Character plan</w:t>
        </w:r>
      </w:hyperlink>
      <w:r w:rsidRPr="00AE442C">
        <w:t xml:space="preserve">. </w:t>
      </w:r>
      <w:r w:rsidR="00EF08A1" w:rsidRPr="00AE442C">
        <w:t xml:space="preserve">Explain that this plan will help to support the planning of </w:t>
      </w:r>
      <w:r w:rsidR="00722EF8" w:rsidRPr="00AE442C">
        <w:t>an imaginative</w:t>
      </w:r>
      <w:r w:rsidR="002400BD" w:rsidRPr="00AE442C">
        <w:t xml:space="preserve"> text. Discuss the </w:t>
      </w:r>
      <w:r w:rsidR="007F4CE6" w:rsidRPr="00AE442C">
        <w:t xml:space="preserve">elements of the plan and how it may be similar or different to </w:t>
      </w:r>
      <w:r w:rsidR="00775B58" w:rsidRPr="00AE442C">
        <w:t>a plan</w:t>
      </w:r>
      <w:r w:rsidR="00B20F73" w:rsidRPr="00AE442C">
        <w:t xml:space="preserve"> </w:t>
      </w:r>
      <w:r w:rsidR="00775B58" w:rsidRPr="00AE442C">
        <w:t xml:space="preserve">for an </w:t>
      </w:r>
      <w:r w:rsidR="00B20F73" w:rsidRPr="00AE442C">
        <w:t>informative or persuasive text.</w:t>
      </w:r>
    </w:p>
    <w:p w14:paraId="2EBE8738" w14:textId="53A877CB" w:rsidR="00416830" w:rsidRPr="00AE442C" w:rsidRDefault="26F2B96F" w:rsidP="00AE442C">
      <w:pPr>
        <w:pStyle w:val="ListNumber"/>
      </w:pPr>
      <w:r w:rsidRPr="00AE442C">
        <w:t xml:space="preserve">Students draw a picture of their character and </w:t>
      </w:r>
      <w:r w:rsidR="3FEA36B0" w:rsidRPr="00AE442C">
        <w:t xml:space="preserve">label </w:t>
      </w:r>
      <w:r w:rsidR="0DD77A8C" w:rsidRPr="00AE442C">
        <w:t>its physical</w:t>
      </w:r>
      <w:r w:rsidR="258E707C" w:rsidRPr="00AE442C">
        <w:t xml:space="preserve"> </w:t>
      </w:r>
      <w:r w:rsidR="0DD77A8C" w:rsidRPr="00AE442C">
        <w:t xml:space="preserve">features </w:t>
      </w:r>
      <w:r w:rsidR="2AC1058E" w:rsidRPr="00AE442C">
        <w:t>using</w:t>
      </w:r>
      <w:r w:rsidR="3FEA36B0" w:rsidRPr="00AE442C">
        <w:t xml:space="preserve"> noun groups</w:t>
      </w:r>
      <w:r w:rsidR="40F89F5B" w:rsidRPr="00AE442C">
        <w:t>.</w:t>
      </w:r>
    </w:p>
    <w:p w14:paraId="68D2BA5C" w14:textId="303ED3F5" w:rsidR="62A048A3" w:rsidRDefault="62A048A3" w:rsidP="1C95094F">
      <w:pPr>
        <w:pStyle w:val="FeatureBox2"/>
      </w:pPr>
      <w:r w:rsidRPr="1C95094F">
        <w:rPr>
          <w:rStyle w:val="Strong"/>
        </w:rPr>
        <w:t>Too hard?</w:t>
      </w:r>
      <w:r>
        <w:t xml:space="preserve"> Students work in a targeted teaching group to create a collaborative draft.</w:t>
      </w:r>
    </w:p>
    <w:p w14:paraId="6D6DC508" w14:textId="7EEE2C06" w:rsidR="7F4A9960" w:rsidRDefault="7F4A9960" w:rsidP="1C95094F">
      <w:pPr>
        <w:pStyle w:val="FeatureBox2"/>
      </w:pPr>
      <w:r w:rsidRPr="1C95094F">
        <w:rPr>
          <w:rStyle w:val="Strong"/>
        </w:rPr>
        <w:t>Too easy?</w:t>
      </w:r>
      <w:r>
        <w:t xml:space="preserve"> Students create 2 characters that will interact as part of their character description.</w:t>
      </w:r>
    </w:p>
    <w:p w14:paraId="55B09931" w14:textId="2CCB8C8A" w:rsidR="00BA68B4" w:rsidRPr="007039C1" w:rsidRDefault="2BB9F80B" w:rsidP="000978EA">
      <w:pPr>
        <w:pStyle w:val="Heading3"/>
      </w:pPr>
      <w:bookmarkStart w:id="23" w:name="_Lesson_7_–"/>
      <w:bookmarkStart w:id="24" w:name="_Lesson_7:_Creating"/>
      <w:bookmarkStart w:id="25" w:name="_Toc132719410"/>
      <w:bookmarkEnd w:id="23"/>
      <w:r>
        <w:t>Lesson 7</w:t>
      </w:r>
      <w:r w:rsidR="279A780D">
        <w:t>:</w:t>
      </w:r>
      <w:r>
        <w:t xml:space="preserve"> </w:t>
      </w:r>
      <w:r w:rsidR="18482D69">
        <w:t>Developing character descriptions with verbs and adverbs</w:t>
      </w:r>
      <w:bookmarkEnd w:id="24"/>
      <w:bookmarkEnd w:id="25"/>
    </w:p>
    <w:p w14:paraId="2340DDBE" w14:textId="74443AF6" w:rsidR="00600A9C" w:rsidRDefault="00600A9C" w:rsidP="00AE442C">
      <w:pPr>
        <w:pStyle w:val="ListNumber"/>
        <w:numPr>
          <w:ilvl w:val="0"/>
          <w:numId w:val="42"/>
        </w:numPr>
      </w:pPr>
      <w:r>
        <w:t>Re</w:t>
      </w:r>
      <w:r w:rsidR="002D0C15">
        <w:t>-</w:t>
      </w:r>
      <w:r>
        <w:t xml:space="preserve">read the character description from </w:t>
      </w:r>
      <w:r w:rsidR="408FC493" w:rsidRPr="00AE442C">
        <w:rPr>
          <w:i/>
          <w:iCs/>
        </w:rPr>
        <w:t>T</w:t>
      </w:r>
      <w:r w:rsidRPr="00AE442C">
        <w:rPr>
          <w:i/>
          <w:iCs/>
        </w:rPr>
        <w:t xml:space="preserve">he </w:t>
      </w:r>
      <w:r w:rsidR="79C796C3" w:rsidRPr="00AE442C">
        <w:rPr>
          <w:i/>
          <w:iCs/>
        </w:rPr>
        <w:t>Gruffalo</w:t>
      </w:r>
      <w:r w:rsidR="33AC306B" w:rsidRPr="00AE442C">
        <w:rPr>
          <w:i/>
          <w:iCs/>
        </w:rPr>
        <w:t xml:space="preserve"> </w:t>
      </w:r>
      <w:r w:rsidR="33AC306B" w:rsidRPr="1C95094F">
        <w:t>with students. Continue to focus on reading fluency and the elements of prosody.</w:t>
      </w:r>
    </w:p>
    <w:p w14:paraId="6B8CC2EC" w14:textId="589FC00A" w:rsidR="075C39DF" w:rsidRPr="00AE442C" w:rsidRDefault="0DCD4A5A" w:rsidP="00AE442C">
      <w:pPr>
        <w:pStyle w:val="ListNumber"/>
      </w:pPr>
      <w:r w:rsidRPr="00AE442C">
        <w:t>Ask students</w:t>
      </w:r>
      <w:r w:rsidR="22691752" w:rsidRPr="00AE442C">
        <w:t xml:space="preserve"> what </w:t>
      </w:r>
      <w:r w:rsidRPr="00AE442C">
        <w:t>precise verbs and adverbs do</w:t>
      </w:r>
      <w:r w:rsidR="059B96CE" w:rsidRPr="00AE442C">
        <w:t>.</w:t>
      </w:r>
      <w:r w:rsidRPr="00AE442C">
        <w:t xml:space="preserve"> Explain that they </w:t>
      </w:r>
      <w:r w:rsidR="428C518E" w:rsidRPr="00AE442C">
        <w:t>are</w:t>
      </w:r>
      <w:r w:rsidRPr="00AE442C">
        <w:t xml:space="preserve"> use</w:t>
      </w:r>
      <w:r w:rsidR="47063C0E" w:rsidRPr="00AE442C">
        <w:t>d</w:t>
      </w:r>
      <w:r w:rsidRPr="00AE442C">
        <w:t xml:space="preserve"> to form a clear image in </w:t>
      </w:r>
      <w:r w:rsidR="2C40715D" w:rsidRPr="00AE442C">
        <w:t xml:space="preserve">the </w:t>
      </w:r>
      <w:r w:rsidRPr="00AE442C">
        <w:t>reader’s</w:t>
      </w:r>
      <w:r w:rsidR="57E5BCAD" w:rsidRPr="00AE442C">
        <w:t xml:space="preserve"> mind of the actions that are taking place.</w:t>
      </w:r>
      <w:r w:rsidR="2FD1742A" w:rsidRPr="00AE442C">
        <w:t xml:space="preserve"> </w:t>
      </w:r>
      <w:r w:rsidR="12E737BA" w:rsidRPr="00AE442C">
        <w:t xml:space="preserve">Adverbs can tell </w:t>
      </w:r>
      <w:r w:rsidR="32297B86" w:rsidRPr="00AE442C">
        <w:t>readers</w:t>
      </w:r>
      <w:r w:rsidR="12E737BA" w:rsidRPr="00AE442C">
        <w:t xml:space="preserve"> about manner (how), place (where)</w:t>
      </w:r>
      <w:r w:rsidR="08FA14DB" w:rsidRPr="00AE442C">
        <w:t xml:space="preserve"> and</w:t>
      </w:r>
      <w:r w:rsidR="12E737BA" w:rsidRPr="00AE442C">
        <w:t xml:space="preserve"> time (when). </w:t>
      </w:r>
      <w:r w:rsidR="2FD1742A" w:rsidRPr="00AE442C">
        <w:t>They also inform the reader’s understanding of the character and their personality.</w:t>
      </w:r>
      <w:r w:rsidR="23FAFAC7" w:rsidRPr="00AE442C">
        <w:t xml:space="preserve"> By </w:t>
      </w:r>
      <w:r w:rsidR="75EFCD0D" w:rsidRPr="00AE442C">
        <w:t>giv</w:t>
      </w:r>
      <w:r w:rsidR="23FAFAC7" w:rsidRPr="00AE442C">
        <w:t xml:space="preserve">ing </w:t>
      </w:r>
      <w:r w:rsidR="75EFCD0D" w:rsidRPr="00AE442C">
        <w:t xml:space="preserve">details of </w:t>
      </w:r>
      <w:r w:rsidR="23FAFAC7" w:rsidRPr="00AE442C">
        <w:t xml:space="preserve">how </w:t>
      </w:r>
      <w:r w:rsidR="5DDB7C2D" w:rsidRPr="00AE442C">
        <w:t xml:space="preserve">a character </w:t>
      </w:r>
      <w:r w:rsidR="23FAFAC7" w:rsidRPr="00AE442C">
        <w:t>moves</w:t>
      </w:r>
      <w:r w:rsidR="796408EE" w:rsidRPr="00AE442C">
        <w:t>, writers</w:t>
      </w:r>
      <w:r w:rsidR="23FAFAC7" w:rsidRPr="00AE442C">
        <w:t xml:space="preserve"> can make a character appear kind, angry, </w:t>
      </w:r>
      <w:proofErr w:type="gramStart"/>
      <w:r w:rsidR="23FAFAC7" w:rsidRPr="00AE442C">
        <w:t>happy</w:t>
      </w:r>
      <w:proofErr w:type="gramEnd"/>
      <w:r w:rsidR="3B52B5F8" w:rsidRPr="00AE442C">
        <w:t xml:space="preserve"> or sad.</w:t>
      </w:r>
    </w:p>
    <w:p w14:paraId="178C69D8" w14:textId="14CD92A6" w:rsidR="3E217881" w:rsidRPr="00AE442C" w:rsidRDefault="039B295C" w:rsidP="00AE442C">
      <w:pPr>
        <w:pStyle w:val="ListNumber"/>
      </w:pPr>
      <w:r w:rsidRPr="00AE442C">
        <w:t xml:space="preserve">Have students listen and imagine </w:t>
      </w:r>
      <w:r w:rsidR="3877E1DD" w:rsidRPr="00AE442C">
        <w:t xml:space="preserve">the Gruffalo </w:t>
      </w:r>
      <w:r w:rsidRPr="00AE442C">
        <w:t xml:space="preserve">when given </w:t>
      </w:r>
      <w:r w:rsidR="293239A0" w:rsidRPr="00AE442C">
        <w:t xml:space="preserve">3 </w:t>
      </w:r>
      <w:r w:rsidRPr="00AE442C">
        <w:t>different descriptions containing verbs and adverbs</w:t>
      </w:r>
      <w:r w:rsidR="2B3DCEC0" w:rsidRPr="00AE442C">
        <w:t xml:space="preserve"> of manner (how)</w:t>
      </w:r>
      <w:r w:rsidRPr="00AE442C">
        <w:t>. For example:</w:t>
      </w:r>
    </w:p>
    <w:p w14:paraId="296D4C25" w14:textId="5F9FA821" w:rsidR="7979AA5C" w:rsidRDefault="7979AA5C" w:rsidP="00AE442C">
      <w:pPr>
        <w:pStyle w:val="ListBullet"/>
        <w:ind w:left="1134"/>
      </w:pPr>
      <w:r w:rsidRPr="75D76F88">
        <w:lastRenderedPageBreak/>
        <w:t xml:space="preserve">The Gruffalo </w:t>
      </w:r>
      <w:r w:rsidRPr="75D76F88">
        <w:rPr>
          <w:b/>
          <w:bCs/>
        </w:rPr>
        <w:t xml:space="preserve">followed </w:t>
      </w:r>
      <w:r w:rsidRPr="75D76F88">
        <w:t xml:space="preserve">the mouse through the </w:t>
      </w:r>
      <w:r w:rsidR="3AD4C52B" w:rsidRPr="75D76F88">
        <w:t>woods.</w:t>
      </w:r>
    </w:p>
    <w:p w14:paraId="790ADD4D" w14:textId="2AAD8C1A" w:rsidR="6646E6AC" w:rsidRPr="003729FD" w:rsidRDefault="6646E6AC" w:rsidP="00AE442C">
      <w:pPr>
        <w:pStyle w:val="ListBullet"/>
        <w:ind w:left="1134"/>
      </w:pPr>
      <w:r w:rsidRPr="75D76F88">
        <w:t xml:space="preserve">The Gruffalo </w:t>
      </w:r>
      <w:r w:rsidR="4E13A390" w:rsidRPr="75D76F88">
        <w:rPr>
          <w:b/>
          <w:bCs/>
        </w:rPr>
        <w:t xml:space="preserve">walked </w:t>
      </w:r>
      <w:r w:rsidR="4E13A390" w:rsidRPr="75D76F88">
        <w:t xml:space="preserve">through the dark </w:t>
      </w:r>
      <w:r w:rsidR="50F48A22" w:rsidRPr="75D76F88">
        <w:t>woods</w:t>
      </w:r>
      <w:r w:rsidR="16777917" w:rsidRPr="75D76F88">
        <w:t>,</w:t>
      </w:r>
      <w:r w:rsidR="4E13A390" w:rsidRPr="75D76F88">
        <w:t xml:space="preserve"> and t</w:t>
      </w:r>
      <w:r w:rsidR="6493A66D" w:rsidRPr="75D76F88">
        <w:t xml:space="preserve">he mouse </w:t>
      </w:r>
      <w:r w:rsidR="08797CBA" w:rsidRPr="75D76F88">
        <w:rPr>
          <w:b/>
          <w:bCs/>
        </w:rPr>
        <w:t xml:space="preserve">turned </w:t>
      </w:r>
      <w:r w:rsidR="08797CBA" w:rsidRPr="75D76F88">
        <w:t xml:space="preserve">and </w:t>
      </w:r>
      <w:r w:rsidR="08797CBA" w:rsidRPr="75D76F88">
        <w:rPr>
          <w:b/>
          <w:bCs/>
        </w:rPr>
        <w:t xml:space="preserve">walked </w:t>
      </w:r>
      <w:r w:rsidR="08797CBA" w:rsidRPr="003729FD">
        <w:rPr>
          <w:b/>
          <w:bCs/>
        </w:rPr>
        <w:t>away</w:t>
      </w:r>
      <w:r w:rsidR="4E13A390" w:rsidRPr="003729FD">
        <w:t>.</w:t>
      </w:r>
    </w:p>
    <w:p w14:paraId="5932F55B" w14:textId="77DBAAEC" w:rsidR="39DD3E1D" w:rsidRPr="003729FD" w:rsidRDefault="43D2654E" w:rsidP="00AE442C">
      <w:pPr>
        <w:pStyle w:val="ListBullet"/>
        <w:ind w:left="1134"/>
      </w:pPr>
      <w:r w:rsidRPr="1D631F5A">
        <w:t xml:space="preserve">The Gruffalo </w:t>
      </w:r>
      <w:r w:rsidR="14BAC764" w:rsidRPr="1D631F5A">
        <w:rPr>
          <w:b/>
          <w:bCs/>
        </w:rPr>
        <w:t xml:space="preserve">stomped </w:t>
      </w:r>
      <w:r w:rsidR="14BAC764" w:rsidRPr="1D631F5A">
        <w:rPr>
          <w:b/>
          <w:bCs/>
          <w:u w:val="single"/>
        </w:rPr>
        <w:t>no</w:t>
      </w:r>
      <w:r w:rsidR="387FCF49" w:rsidRPr="1D631F5A">
        <w:rPr>
          <w:b/>
          <w:bCs/>
          <w:u w:val="single"/>
        </w:rPr>
        <w:t>i</w:t>
      </w:r>
      <w:r w:rsidR="14BAC764" w:rsidRPr="1D631F5A">
        <w:rPr>
          <w:b/>
          <w:bCs/>
          <w:u w:val="single"/>
        </w:rPr>
        <w:t>sily</w:t>
      </w:r>
      <w:r w:rsidR="14BAC764" w:rsidRPr="1D631F5A">
        <w:t xml:space="preserve"> through the dark </w:t>
      </w:r>
      <w:r w:rsidR="314EBBE9" w:rsidRPr="1D631F5A">
        <w:t>woods</w:t>
      </w:r>
      <w:r w:rsidR="5A28D364" w:rsidRPr="1D631F5A">
        <w:t>,</w:t>
      </w:r>
      <w:r w:rsidR="14BAC764" w:rsidRPr="1D631F5A">
        <w:t xml:space="preserve"> and </w:t>
      </w:r>
      <w:r w:rsidR="4F7356DA" w:rsidRPr="1D631F5A">
        <w:t xml:space="preserve">the mouse </w:t>
      </w:r>
      <w:r w:rsidR="62FD822E" w:rsidRPr="1D631F5A">
        <w:rPr>
          <w:b/>
          <w:bCs/>
          <w:u w:val="single"/>
        </w:rPr>
        <w:t>quickly</w:t>
      </w:r>
      <w:r w:rsidR="62FD822E" w:rsidRPr="1D631F5A">
        <w:rPr>
          <w:b/>
          <w:bCs/>
        </w:rPr>
        <w:t xml:space="preserve"> </w:t>
      </w:r>
      <w:r w:rsidR="40CAA019" w:rsidRPr="1D631F5A">
        <w:rPr>
          <w:b/>
          <w:bCs/>
        </w:rPr>
        <w:t>scurried</w:t>
      </w:r>
      <w:r w:rsidR="248A6A4E" w:rsidRPr="1D631F5A">
        <w:rPr>
          <w:b/>
          <w:bCs/>
        </w:rPr>
        <w:t xml:space="preserve"> </w:t>
      </w:r>
      <w:r w:rsidR="248A6A4E" w:rsidRPr="1D631F5A">
        <w:t>under the nearest rock</w:t>
      </w:r>
      <w:r w:rsidR="4F7356DA" w:rsidRPr="1D631F5A">
        <w:t>.</w:t>
      </w:r>
    </w:p>
    <w:p w14:paraId="561AB9C9" w14:textId="227E1735" w:rsidR="57D293E5" w:rsidRPr="00AE442C" w:rsidRDefault="5E68CDEE" w:rsidP="00AE442C">
      <w:pPr>
        <w:pStyle w:val="ListNumber"/>
      </w:pPr>
      <w:r w:rsidRPr="00AE442C">
        <w:t>Provide time for students to identify the difference between the examples and the scene</w:t>
      </w:r>
      <w:r w:rsidR="656487BA" w:rsidRPr="00AE442C">
        <w:t>s</w:t>
      </w:r>
      <w:r w:rsidRPr="00AE442C">
        <w:t xml:space="preserve"> they are describing.</w:t>
      </w:r>
      <w:r w:rsidR="15C261C1" w:rsidRPr="00AE442C">
        <w:t xml:space="preserve"> </w:t>
      </w:r>
      <w:r w:rsidR="681707E1" w:rsidRPr="00AE442C">
        <w:t xml:space="preserve">Use </w:t>
      </w:r>
      <w:hyperlink w:anchor="_Resource_1:_Emoji" w:history="1">
        <w:r w:rsidR="681707E1" w:rsidRPr="00AF2C6D">
          <w:rPr>
            <w:rStyle w:val="Hyperlink"/>
          </w:rPr>
          <w:t>Resource 1: Emoji</w:t>
        </w:r>
        <w:r w:rsidR="3BEE5EA3" w:rsidRPr="00AF2C6D">
          <w:rPr>
            <w:rStyle w:val="Hyperlink"/>
          </w:rPr>
          <w:t xml:space="preserve"> emotions</w:t>
        </w:r>
      </w:hyperlink>
      <w:r w:rsidR="681707E1" w:rsidRPr="00AE442C">
        <w:t xml:space="preserve"> to promote discussion on the different re</w:t>
      </w:r>
      <w:r w:rsidR="6143FEDC" w:rsidRPr="00AE442C">
        <w:t>actions to the</w:t>
      </w:r>
      <w:r w:rsidR="681707E1" w:rsidRPr="00AE442C">
        <w:t xml:space="preserve"> </w:t>
      </w:r>
      <w:r w:rsidR="6143FEDC" w:rsidRPr="00AE442C">
        <w:t xml:space="preserve">characters </w:t>
      </w:r>
      <w:r w:rsidR="681707E1" w:rsidRPr="00AE442C">
        <w:t xml:space="preserve">that may come from the </w:t>
      </w:r>
      <w:r w:rsidR="11CC59C3" w:rsidRPr="00AE442C">
        <w:t>3</w:t>
      </w:r>
      <w:r w:rsidR="681707E1" w:rsidRPr="00AE442C">
        <w:t xml:space="preserve"> descriptions.</w:t>
      </w:r>
    </w:p>
    <w:p w14:paraId="405D2443" w14:textId="734EBF55" w:rsidR="7BCCA6AE" w:rsidRPr="00AE442C" w:rsidRDefault="75723F44" w:rsidP="00AE442C">
      <w:pPr>
        <w:pStyle w:val="ListNumber"/>
      </w:pPr>
      <w:r w:rsidRPr="00AE442C">
        <w:t xml:space="preserve">Read </w:t>
      </w:r>
      <w:r w:rsidR="3C534531" w:rsidRPr="00AE442C">
        <w:t>the following examples to further</w:t>
      </w:r>
      <w:r w:rsidR="07AC2D7B" w:rsidRPr="00AE442C">
        <w:t xml:space="preserve"> develop </w:t>
      </w:r>
      <w:r w:rsidR="497A69A8" w:rsidRPr="00AE442C">
        <w:t xml:space="preserve">an </w:t>
      </w:r>
      <w:r w:rsidR="07AC2D7B" w:rsidRPr="00AE442C">
        <w:t>understanding of</w:t>
      </w:r>
      <w:r w:rsidR="68757D4E" w:rsidRPr="00AE442C">
        <w:t xml:space="preserve"> characters, their personalities</w:t>
      </w:r>
      <w:r w:rsidR="29B27672" w:rsidRPr="00AE442C">
        <w:t xml:space="preserve">, </w:t>
      </w:r>
      <w:r w:rsidR="68757D4E" w:rsidRPr="00AE442C">
        <w:t>needs and wants</w:t>
      </w:r>
      <w:r w:rsidR="1A0D5C2A" w:rsidRPr="00AE442C">
        <w:t>:</w:t>
      </w:r>
    </w:p>
    <w:p w14:paraId="7E0A5346" w14:textId="2AF8441C" w:rsidR="551BBC2E" w:rsidRDefault="551BBC2E" w:rsidP="00AE442C">
      <w:pPr>
        <w:pStyle w:val="ListBullet"/>
        <w:ind w:left="1134"/>
      </w:pPr>
      <w:r w:rsidRPr="75D76F88">
        <w:t xml:space="preserve">The Gruffalo </w:t>
      </w:r>
      <w:r w:rsidR="003729FD" w:rsidRPr="003729FD">
        <w:rPr>
          <w:b/>
          <w:bCs/>
        </w:rPr>
        <w:t>followed</w:t>
      </w:r>
      <w:r w:rsidR="003729FD">
        <w:t xml:space="preserve"> the mouse</w:t>
      </w:r>
      <w:r w:rsidR="143DA324" w:rsidRPr="75D76F88">
        <w:t xml:space="preserve">, </w:t>
      </w:r>
      <w:r w:rsidR="143DA324" w:rsidRPr="003729FD">
        <w:rPr>
          <w:b/>
          <w:bCs/>
        </w:rPr>
        <w:t>bursting</w:t>
      </w:r>
      <w:r w:rsidR="143DA324" w:rsidRPr="75D76F88">
        <w:t xml:space="preserve"> with</w:t>
      </w:r>
      <w:r w:rsidRPr="75D76F88">
        <w:t xml:space="preserve"> laugh</w:t>
      </w:r>
      <w:r w:rsidR="0DD70CC0" w:rsidRPr="75D76F88">
        <w:t>ter</w:t>
      </w:r>
      <w:r w:rsidRPr="75D76F88">
        <w:t>.</w:t>
      </w:r>
    </w:p>
    <w:p w14:paraId="196F9FDF" w14:textId="2CCE6BED" w:rsidR="3DC1A89D" w:rsidRDefault="3DC1A89D" w:rsidP="00AE442C">
      <w:pPr>
        <w:pStyle w:val="ListBullet"/>
        <w:ind w:left="1134"/>
      </w:pPr>
      <w:r w:rsidRPr="75D76F88">
        <w:t xml:space="preserve">The Gruffalo </w:t>
      </w:r>
      <w:r w:rsidR="55236704" w:rsidRPr="75D76F88">
        <w:rPr>
          <w:b/>
          <w:bCs/>
        </w:rPr>
        <w:t xml:space="preserve">looked </w:t>
      </w:r>
      <w:r w:rsidR="55236704" w:rsidRPr="75D76F88">
        <w:t xml:space="preserve">at the mouse and </w:t>
      </w:r>
      <w:r w:rsidR="55236704" w:rsidRPr="75D76F88">
        <w:rPr>
          <w:b/>
          <w:bCs/>
        </w:rPr>
        <w:t>smiled</w:t>
      </w:r>
      <w:r w:rsidR="55236704" w:rsidRPr="75D76F88">
        <w:t>.</w:t>
      </w:r>
    </w:p>
    <w:p w14:paraId="0047D8A6" w14:textId="04E596F2" w:rsidR="74330337" w:rsidRDefault="74330337" w:rsidP="00AE442C">
      <w:pPr>
        <w:pStyle w:val="ListBullet"/>
        <w:ind w:left="1134"/>
      </w:pPr>
      <w:r w:rsidRPr="75D76F88">
        <w:t xml:space="preserve">The Gruffalo </w:t>
      </w:r>
      <w:r w:rsidR="55236704" w:rsidRPr="75D76F88">
        <w:rPr>
          <w:b/>
          <w:bCs/>
        </w:rPr>
        <w:t xml:space="preserve">glared </w:t>
      </w:r>
      <w:r w:rsidR="55236704" w:rsidRPr="75D76F88">
        <w:rPr>
          <w:b/>
          <w:bCs/>
          <w:u w:val="single"/>
        </w:rPr>
        <w:t>hungrily</w:t>
      </w:r>
      <w:r w:rsidR="55236704" w:rsidRPr="75D76F88">
        <w:t xml:space="preserve"> at the mouse, </w:t>
      </w:r>
      <w:proofErr w:type="gramStart"/>
      <w:r w:rsidR="55236704" w:rsidRPr="75D76F88">
        <w:rPr>
          <w:b/>
          <w:bCs/>
        </w:rPr>
        <w:t>smiled</w:t>
      </w:r>
      <w:proofErr w:type="gramEnd"/>
      <w:r w:rsidR="55236704" w:rsidRPr="75D76F88">
        <w:rPr>
          <w:b/>
          <w:bCs/>
        </w:rPr>
        <w:t xml:space="preserve"> </w:t>
      </w:r>
      <w:r w:rsidR="55236704" w:rsidRPr="75D76F88">
        <w:t xml:space="preserve">and </w:t>
      </w:r>
      <w:r w:rsidR="79772502" w:rsidRPr="75D76F88">
        <w:rPr>
          <w:b/>
          <w:bCs/>
          <w:u w:val="single"/>
        </w:rPr>
        <w:t>slowly</w:t>
      </w:r>
      <w:r w:rsidR="79772502" w:rsidRPr="75D76F88">
        <w:rPr>
          <w:b/>
          <w:bCs/>
        </w:rPr>
        <w:t xml:space="preserve"> </w:t>
      </w:r>
      <w:r w:rsidR="55236704" w:rsidRPr="75D76F88">
        <w:rPr>
          <w:b/>
          <w:bCs/>
        </w:rPr>
        <w:t xml:space="preserve">licked </w:t>
      </w:r>
      <w:r w:rsidR="55236704" w:rsidRPr="75D76F88">
        <w:t>his lips.</w:t>
      </w:r>
    </w:p>
    <w:p w14:paraId="786D308A" w14:textId="7B8AC1A0" w:rsidR="462436C1" w:rsidRPr="00AE442C" w:rsidRDefault="15C261C1" w:rsidP="00AE442C">
      <w:pPr>
        <w:pStyle w:val="ListNumber"/>
      </w:pPr>
      <w:r w:rsidRPr="00AE442C">
        <w:t xml:space="preserve">Ask students to consider what </w:t>
      </w:r>
      <w:r w:rsidR="0FDA0A16" w:rsidRPr="00AE442C">
        <w:t>they</w:t>
      </w:r>
      <w:r w:rsidRPr="00AE442C">
        <w:t xml:space="preserve"> can infer about the characters and their personalities in these examples.</w:t>
      </w:r>
      <w:r w:rsidR="44BE1BF3" w:rsidRPr="00AE442C">
        <w:t xml:space="preserve"> </w:t>
      </w:r>
      <w:r w:rsidR="3664A52C" w:rsidRPr="00AE442C">
        <w:t xml:space="preserve">Ask if </w:t>
      </w:r>
      <w:r w:rsidR="44BE1BF3" w:rsidRPr="00AE442C">
        <w:t>the Gruffalo sound</w:t>
      </w:r>
      <w:r w:rsidR="7CFE491B" w:rsidRPr="00AE442C">
        <w:t>s</w:t>
      </w:r>
      <w:r w:rsidR="44BE1BF3" w:rsidRPr="00AE442C">
        <w:t xml:space="preserve"> warm and welcoming, or </w:t>
      </w:r>
      <w:r w:rsidR="265B9AF7" w:rsidRPr="00AE442C">
        <w:t xml:space="preserve">if </w:t>
      </w:r>
      <w:r w:rsidR="44BE1BF3" w:rsidRPr="00AE442C">
        <w:t>he sound</w:t>
      </w:r>
      <w:r w:rsidR="3742CB4D" w:rsidRPr="00AE442C">
        <w:t>s</w:t>
      </w:r>
      <w:r w:rsidR="44BE1BF3" w:rsidRPr="00AE442C">
        <w:t xml:space="preserve"> menacing and scary</w:t>
      </w:r>
      <w:r w:rsidR="0417A35A" w:rsidRPr="00AE442C">
        <w:t>.</w:t>
      </w:r>
    </w:p>
    <w:p w14:paraId="2AD8B7C2" w14:textId="7C1ADA9E" w:rsidR="19F127BF" w:rsidRPr="00AE442C" w:rsidRDefault="2E79723D" w:rsidP="00AE442C">
      <w:pPr>
        <w:pStyle w:val="ListNumber"/>
      </w:pPr>
      <w:r w:rsidRPr="00AE442C">
        <w:t>H</w:t>
      </w:r>
      <w:r w:rsidR="06C11388" w:rsidRPr="00AE442C">
        <w:t xml:space="preserve">ighlight </w:t>
      </w:r>
      <w:r w:rsidR="121B22B7" w:rsidRPr="00AE442C">
        <w:t>the</w:t>
      </w:r>
      <w:r w:rsidR="06C11388" w:rsidRPr="00AE442C">
        <w:t xml:space="preserve"> verbs and adverbs</w:t>
      </w:r>
      <w:r w:rsidR="0D983CD7" w:rsidRPr="00AE442C">
        <w:t>, discussing their effectiveness in creating a strong character.</w:t>
      </w:r>
      <w:r w:rsidR="7D8C6A05" w:rsidRPr="00AE442C">
        <w:t xml:space="preserve"> Consider if there are even better words that could be used to enhance chara</w:t>
      </w:r>
      <w:r w:rsidR="281FCE10" w:rsidRPr="00AE442C">
        <w:t>c</w:t>
      </w:r>
      <w:r w:rsidR="7D8C6A05" w:rsidRPr="00AE442C">
        <w:t>terisation.</w:t>
      </w:r>
    </w:p>
    <w:p w14:paraId="785D44BB" w14:textId="253429C1" w:rsidR="071B1C79" w:rsidRPr="00AE442C" w:rsidRDefault="161B64E9" w:rsidP="00AE442C">
      <w:pPr>
        <w:pStyle w:val="ListNumber"/>
      </w:pPr>
      <w:r w:rsidRPr="00AE442C">
        <w:t>Support student idea generation for how their own character will move by creating a word bank of action verbs and saying verbs</w:t>
      </w:r>
      <w:r w:rsidR="4F257FCE" w:rsidRPr="00AE442C">
        <w:t>.</w:t>
      </w:r>
      <w:r w:rsidR="251F6B75" w:rsidRPr="00AE442C">
        <w:t xml:space="preserve"> Create simple word families by adding morphemic endings as required for verbs to be in past tense.</w:t>
      </w:r>
      <w:r w:rsidR="4F257FCE" w:rsidRPr="00AE442C">
        <w:t xml:space="preserve"> For example:</w:t>
      </w:r>
    </w:p>
    <w:p w14:paraId="7FAD813F" w14:textId="1E782585" w:rsidR="4293D305" w:rsidRDefault="4F257FCE" w:rsidP="00AE442C">
      <w:pPr>
        <w:pStyle w:val="ListBullet"/>
        <w:ind w:left="1134"/>
      </w:pPr>
      <w:r>
        <w:t>Action verbs: run/r</w:t>
      </w:r>
      <w:r w:rsidR="1635C305">
        <w:t>an</w:t>
      </w:r>
      <w:r>
        <w:t>, stomp</w:t>
      </w:r>
      <w:r w:rsidR="29FA8F38">
        <w:t>/stomped</w:t>
      </w:r>
      <w:r>
        <w:t>, jump</w:t>
      </w:r>
      <w:r w:rsidR="465746E0">
        <w:t>/jumped</w:t>
      </w:r>
      <w:r>
        <w:t>, hop</w:t>
      </w:r>
      <w:r w:rsidR="5C83A2E8">
        <w:t>/hopped</w:t>
      </w:r>
      <w:r>
        <w:t>, flee</w:t>
      </w:r>
      <w:r w:rsidR="4A1B98BE">
        <w:t>/fled</w:t>
      </w:r>
      <w:r>
        <w:t>, leap</w:t>
      </w:r>
      <w:r w:rsidR="4DF6F84D">
        <w:t>/</w:t>
      </w:r>
      <w:r w:rsidR="68325D5E">
        <w:t>leapt</w:t>
      </w:r>
      <w:r>
        <w:t>, explore</w:t>
      </w:r>
      <w:r w:rsidR="49DF794C">
        <w:t>/explored</w:t>
      </w:r>
      <w:r>
        <w:t>, walk</w:t>
      </w:r>
      <w:r w:rsidR="53EC0947">
        <w:t>/walked</w:t>
      </w:r>
    </w:p>
    <w:p w14:paraId="1CEF07B5" w14:textId="59B3FBC9" w:rsidR="4293D305" w:rsidRDefault="7F49B656" w:rsidP="00AE442C">
      <w:pPr>
        <w:pStyle w:val="ListBullet"/>
        <w:ind w:left="1134"/>
      </w:pPr>
      <w:r>
        <w:t>Saying verbs: yell</w:t>
      </w:r>
      <w:r w:rsidR="0BF627E8">
        <w:t>/yelled</w:t>
      </w:r>
      <w:r>
        <w:t>, bellow</w:t>
      </w:r>
      <w:r w:rsidR="40ECC0AB">
        <w:t>/bellowed</w:t>
      </w:r>
      <w:r>
        <w:t>, growl</w:t>
      </w:r>
      <w:r w:rsidR="6037456F">
        <w:t>/growled</w:t>
      </w:r>
      <w:r>
        <w:t>, whisper</w:t>
      </w:r>
      <w:r w:rsidR="07507D24">
        <w:t>/whispered</w:t>
      </w:r>
      <w:r w:rsidR="43D05FA7">
        <w:t>.</w:t>
      </w:r>
    </w:p>
    <w:p w14:paraId="5FB0B1EA" w14:textId="11034629" w:rsidR="33289101" w:rsidRPr="00AE442C" w:rsidRDefault="1312CDFF" w:rsidP="00AE442C">
      <w:pPr>
        <w:pStyle w:val="ListNumber"/>
      </w:pPr>
      <w:r w:rsidRPr="00AE442C">
        <w:t>Revisit how authors sometimes use adverbs to modify the meaning of verb</w:t>
      </w:r>
      <w:r w:rsidR="15C99B28" w:rsidRPr="00AE442C">
        <w:t>s. Use</w:t>
      </w:r>
      <w:r w:rsidR="724FDEC1" w:rsidRPr="00AE442C">
        <w:t xml:space="preserve"> </w:t>
      </w:r>
      <w:r w:rsidR="624D1848" w:rsidRPr="00AE442C">
        <w:t>students</w:t>
      </w:r>
      <w:r w:rsidR="5E855790" w:rsidRPr="00AE442C">
        <w:t>’</w:t>
      </w:r>
      <w:r w:rsidR="724FDEC1" w:rsidRPr="00AE442C">
        <w:t xml:space="preserve"> knowledge of adjectives and the addition of the morpheme </w:t>
      </w:r>
      <w:r w:rsidR="002037A0">
        <w:t>-</w:t>
      </w:r>
      <w:proofErr w:type="spellStart"/>
      <w:r w:rsidR="002037A0">
        <w:t>ly</w:t>
      </w:r>
      <w:proofErr w:type="spellEnd"/>
      <w:r w:rsidR="724FDEC1" w:rsidRPr="00AE442C">
        <w:t xml:space="preserve"> to create word families</w:t>
      </w:r>
      <w:r w:rsidR="5735BD27" w:rsidRPr="00AE442C">
        <w:t xml:space="preserve">. For example, </w:t>
      </w:r>
      <w:r w:rsidR="1B672D55" w:rsidRPr="00AE442C">
        <w:t>quick/</w:t>
      </w:r>
      <w:r w:rsidR="5735BD27" w:rsidRPr="00AE442C">
        <w:t xml:space="preserve">quickly, </w:t>
      </w:r>
      <w:r w:rsidR="73B4CDA1" w:rsidRPr="00AE442C">
        <w:t>slow/</w:t>
      </w:r>
      <w:r w:rsidR="5735BD27" w:rsidRPr="00AE442C">
        <w:t xml:space="preserve">slowly, </w:t>
      </w:r>
      <w:r w:rsidR="3920B75C" w:rsidRPr="00AE442C">
        <w:t>loud/</w:t>
      </w:r>
      <w:r w:rsidR="5735BD27" w:rsidRPr="00AE442C">
        <w:t xml:space="preserve">loudly, </w:t>
      </w:r>
      <w:r w:rsidR="09D7B4A9" w:rsidRPr="00AE442C">
        <w:t>deep/</w:t>
      </w:r>
      <w:r w:rsidR="5735BD27" w:rsidRPr="00AE442C">
        <w:t>deeply.</w:t>
      </w:r>
    </w:p>
    <w:p w14:paraId="5D7A9E91" w14:textId="0C8D981E" w:rsidR="2939A48F" w:rsidRPr="00AE442C" w:rsidRDefault="46D2B783" w:rsidP="00AE442C">
      <w:pPr>
        <w:pStyle w:val="ListNumber"/>
      </w:pPr>
      <w:r w:rsidRPr="00AE442C">
        <w:lastRenderedPageBreak/>
        <w:t xml:space="preserve">Provide </w:t>
      </w:r>
      <w:r w:rsidR="0287BE6B" w:rsidRPr="00AE442C">
        <w:t>students with</w:t>
      </w:r>
      <w:r w:rsidRPr="00AE442C">
        <w:t xml:space="preserve"> time to </w:t>
      </w:r>
      <w:r w:rsidR="7C5CA94C" w:rsidRPr="00AE442C">
        <w:t xml:space="preserve">name their character and </w:t>
      </w:r>
      <w:r w:rsidRPr="00AE442C">
        <w:t xml:space="preserve">reflect on the personal qualities they </w:t>
      </w:r>
      <w:r w:rsidR="39DF5F7A" w:rsidRPr="00AE442C">
        <w:t xml:space="preserve">would like it </w:t>
      </w:r>
      <w:r w:rsidRPr="00AE442C">
        <w:t>to possess. For example, brave</w:t>
      </w:r>
      <w:r w:rsidR="1AFB82E1" w:rsidRPr="00AE442C">
        <w:t>, funny, adventurous,</w:t>
      </w:r>
      <w:r w:rsidR="2ACD62D2" w:rsidRPr="00AE442C">
        <w:t xml:space="preserve"> </w:t>
      </w:r>
      <w:r w:rsidRPr="00AE442C">
        <w:t>curious</w:t>
      </w:r>
      <w:r w:rsidR="11B08EE2" w:rsidRPr="00AE442C">
        <w:t>.</w:t>
      </w:r>
      <w:r w:rsidR="77BDD1C7" w:rsidRPr="00AE442C">
        <w:t xml:space="preserve"> These can be written </w:t>
      </w:r>
      <w:r w:rsidR="31706F0C" w:rsidRPr="00AE442C">
        <w:t xml:space="preserve">in the </w:t>
      </w:r>
      <w:r w:rsidR="51C24250" w:rsidRPr="00AE442C">
        <w:t>space provided on</w:t>
      </w:r>
      <w:r w:rsidR="77BDD1C7" w:rsidRPr="00AE442C">
        <w:t xml:space="preserve"> </w:t>
      </w:r>
      <w:hyperlink w:anchor="_Resource_1_–_1" w:history="1">
        <w:r w:rsidR="09D77EDE" w:rsidRPr="00757469">
          <w:rPr>
            <w:rStyle w:val="Hyperlink"/>
          </w:rPr>
          <w:t>Resource 6: Character plan</w:t>
        </w:r>
      </w:hyperlink>
      <w:r w:rsidR="77BDD1C7" w:rsidRPr="00AE442C">
        <w:t>.</w:t>
      </w:r>
    </w:p>
    <w:p w14:paraId="3F71A626" w14:textId="1993C393" w:rsidR="562FAFD1" w:rsidRPr="00AE442C" w:rsidRDefault="77BDD1C7" w:rsidP="00AE442C">
      <w:pPr>
        <w:pStyle w:val="ListNumber"/>
      </w:pPr>
      <w:r w:rsidRPr="00AE442C">
        <w:t xml:space="preserve">Support students to </w:t>
      </w:r>
      <w:r w:rsidR="392341FE" w:rsidRPr="00AE442C">
        <w:t xml:space="preserve">describe actions that would show their </w:t>
      </w:r>
      <w:r w:rsidRPr="00AE442C">
        <w:t>character’s needs, wants or personality</w:t>
      </w:r>
      <w:r w:rsidR="25D7E877" w:rsidRPr="00AE442C">
        <w:t xml:space="preserve"> traits</w:t>
      </w:r>
      <w:r w:rsidR="733F5D21" w:rsidRPr="00AE442C">
        <w:t>.</w:t>
      </w:r>
      <w:r w:rsidR="3C4FE7BA" w:rsidRPr="00AE442C">
        <w:t xml:space="preserve"> </w:t>
      </w:r>
      <w:r w:rsidR="392341FE" w:rsidRPr="00AE442C">
        <w:t xml:space="preserve">Students can write these </w:t>
      </w:r>
      <w:r w:rsidR="4F5C65DE" w:rsidRPr="00AE442C">
        <w:t xml:space="preserve">as verbs </w:t>
      </w:r>
      <w:r w:rsidR="392341FE" w:rsidRPr="00AE442C">
        <w:t xml:space="preserve">on the character plan, along with </w:t>
      </w:r>
      <w:r w:rsidR="4F5C65DE" w:rsidRPr="00AE442C">
        <w:t xml:space="preserve">paired </w:t>
      </w:r>
      <w:r w:rsidR="392341FE" w:rsidRPr="00AE442C">
        <w:t xml:space="preserve">adverbs </w:t>
      </w:r>
      <w:r w:rsidR="4F5C65DE" w:rsidRPr="00AE442C">
        <w:t>to describe how the actions were carried out.</w:t>
      </w:r>
      <w:r w:rsidR="3C4FE7BA" w:rsidRPr="00AE442C">
        <w:t xml:space="preserve"> </w:t>
      </w:r>
      <w:r w:rsidR="212DBCE2" w:rsidRPr="00AE442C">
        <w:t xml:space="preserve">For example, walked briskly, yelled loudly, </w:t>
      </w:r>
      <w:r w:rsidR="41D3D9EB" w:rsidRPr="00AE442C">
        <w:t>flew quickly.</w:t>
      </w:r>
    </w:p>
    <w:p w14:paraId="298F94F4" w14:textId="13689FB4" w:rsidR="00495292" w:rsidRPr="00AE442C" w:rsidRDefault="1EF60FD8" w:rsidP="00AE442C">
      <w:pPr>
        <w:pStyle w:val="ListNumber"/>
      </w:pPr>
      <w:r w:rsidRPr="00AE442C">
        <w:t>Reflect on the use of the character plan</w:t>
      </w:r>
      <w:r w:rsidR="3AD4DD6D" w:rsidRPr="00AE442C">
        <w:t>. In pairs, students describe what is on their plan and how it will support the</w:t>
      </w:r>
      <w:r w:rsidR="33FA3951" w:rsidRPr="00AE442C">
        <w:t>m to</w:t>
      </w:r>
      <w:r w:rsidR="3AD4DD6D" w:rsidRPr="00AE442C">
        <w:t xml:space="preserve"> writ</w:t>
      </w:r>
      <w:r w:rsidR="34DAFFDC" w:rsidRPr="00AE442C">
        <w:t>e</w:t>
      </w:r>
      <w:r w:rsidR="3AD4DD6D" w:rsidRPr="00AE442C">
        <w:t xml:space="preserve"> an imaginative character description.</w:t>
      </w:r>
    </w:p>
    <w:p w14:paraId="30EE6804" w14:textId="6E26DD8C" w:rsidR="0F59D79D" w:rsidRDefault="0B5AFC07" w:rsidP="47BE2DBE">
      <w:pPr>
        <w:pStyle w:val="Featurepink"/>
      </w:pPr>
      <w:r w:rsidRPr="1C95094F">
        <w:rPr>
          <w:rStyle w:val="Strong"/>
        </w:rPr>
        <w:t xml:space="preserve">Stage 1 Assessment task </w:t>
      </w:r>
      <w:r w:rsidR="7A0ECC1C" w:rsidRPr="1C95094F">
        <w:rPr>
          <w:rStyle w:val="Strong"/>
        </w:rPr>
        <w:t>6</w:t>
      </w:r>
      <w:r w:rsidRPr="1C95094F">
        <w:rPr>
          <w:rStyle w:val="Strong"/>
        </w:rPr>
        <w:t xml:space="preserve"> –</w:t>
      </w:r>
      <w:r>
        <w:t xml:space="preserve"> Observations from this lesson allow students to demonstrate achievement towards the following syllabus outcome</w:t>
      </w:r>
      <w:r w:rsidR="00C25350">
        <w:t>s</w:t>
      </w:r>
      <w:r>
        <w:t xml:space="preserve"> and content point</w:t>
      </w:r>
      <w:r w:rsidR="00757469">
        <w:t>s</w:t>
      </w:r>
      <w:r>
        <w:t>:</w:t>
      </w:r>
    </w:p>
    <w:p w14:paraId="354D1B89" w14:textId="640E4675" w:rsidR="0F59D79D" w:rsidRDefault="0F59D79D" w:rsidP="4A4E0563">
      <w:pPr>
        <w:pStyle w:val="Featurepink"/>
      </w:pPr>
      <w:r w:rsidRPr="4A4E0563">
        <w:rPr>
          <w:rStyle w:val="Strong"/>
        </w:rPr>
        <w:t xml:space="preserve">EN1-VOCAB-01 – </w:t>
      </w:r>
      <w:r>
        <w:t>understands and effectively uses Tier 1, taught Tier 2 and Tier 3 vocabulary to extend and elaborate ideas</w:t>
      </w:r>
    </w:p>
    <w:p w14:paraId="7D97A8E0" w14:textId="0A441C41" w:rsidR="0F59D79D" w:rsidRDefault="0F59D79D" w:rsidP="00AE442C">
      <w:pPr>
        <w:pStyle w:val="Featurepink"/>
        <w:numPr>
          <w:ilvl w:val="0"/>
          <w:numId w:val="35"/>
        </w:numPr>
        <w:ind w:left="567" w:hanging="567"/>
      </w:pPr>
      <w:r>
        <w:t>use taught morphemic knowledge to create word families.</w:t>
      </w:r>
    </w:p>
    <w:p w14:paraId="6D911450" w14:textId="77777777" w:rsidR="00197F9E" w:rsidRDefault="00197F9E" w:rsidP="00197F9E">
      <w:pPr>
        <w:pStyle w:val="Featurepink"/>
        <w:rPr>
          <w:rFonts w:eastAsia="Calibri"/>
        </w:rPr>
      </w:pPr>
      <w:r w:rsidRPr="4A4E0563">
        <w:rPr>
          <w:rStyle w:val="Strong"/>
        </w:rPr>
        <w:t>EN1-CWT-01 –</w:t>
      </w:r>
      <w:r>
        <w:t xml:space="preserve"> plans, creates, and revises texts written for different purposes, including paragraphs, using knowledge of vocabulary, text features and sentence structure</w:t>
      </w:r>
    </w:p>
    <w:p w14:paraId="71C52D55" w14:textId="3F569F47" w:rsidR="00197F9E" w:rsidRDefault="00495292" w:rsidP="00AE442C">
      <w:pPr>
        <w:pStyle w:val="Featurepink"/>
        <w:numPr>
          <w:ilvl w:val="0"/>
          <w:numId w:val="35"/>
        </w:numPr>
        <w:ind w:left="567" w:hanging="567"/>
        <w:rPr>
          <w:rFonts w:eastAsia="Calibri"/>
        </w:rPr>
      </w:pPr>
      <w:r>
        <w:rPr>
          <w:rFonts w:eastAsia="Calibri"/>
        </w:rPr>
        <w:t xml:space="preserve">use knowledge of similarities and differences between imaginative, </w:t>
      </w:r>
      <w:proofErr w:type="gramStart"/>
      <w:r>
        <w:rPr>
          <w:rFonts w:eastAsia="Calibri"/>
        </w:rPr>
        <w:t>informative</w:t>
      </w:r>
      <w:proofErr w:type="gramEnd"/>
      <w:r>
        <w:rPr>
          <w:rFonts w:eastAsia="Calibri"/>
        </w:rPr>
        <w:t xml:space="preserve"> and persuasive texts when planning for writing.</w:t>
      </w:r>
    </w:p>
    <w:p w14:paraId="6706359A" w14:textId="12B1E76D" w:rsidR="00452EB3" w:rsidRPr="005E2CE6" w:rsidRDefault="00452EB3" w:rsidP="00452EB3">
      <w:pPr>
        <w:pStyle w:val="Featurepink"/>
        <w:rPr>
          <w:rFonts w:eastAsia="Calibri"/>
        </w:rPr>
      </w:pPr>
      <w:r w:rsidRPr="4A4E0563">
        <w:rPr>
          <w:rStyle w:val="Strong"/>
        </w:rPr>
        <w:t xml:space="preserve">EN1-UARL-01 – </w:t>
      </w:r>
      <w:r w:rsidRPr="4A4E0563">
        <w:rPr>
          <w:rFonts w:eastAsia="Calibri"/>
        </w:rPr>
        <w:t>understands and responds to literature by creating texts using similar structures, intentional language choices and features appropriate to audience and purpose</w:t>
      </w:r>
    </w:p>
    <w:p w14:paraId="74434C61" w14:textId="1C7CE3D7" w:rsidR="00452EB3" w:rsidRPr="005E2CE6" w:rsidRDefault="00452EB3" w:rsidP="00AE442C">
      <w:pPr>
        <w:pStyle w:val="Featurepink"/>
        <w:numPr>
          <w:ilvl w:val="0"/>
          <w:numId w:val="35"/>
        </w:numPr>
        <w:ind w:left="567" w:hanging="567"/>
      </w:pPr>
      <w:r>
        <w:rPr>
          <w:rFonts w:eastAsia="Calibri"/>
        </w:rPr>
        <w:t xml:space="preserve">identify how </w:t>
      </w:r>
      <w:r w:rsidR="0008637E">
        <w:rPr>
          <w:rFonts w:eastAsia="Calibri"/>
        </w:rPr>
        <w:t>characters can invite positive and negative responses.</w:t>
      </w:r>
    </w:p>
    <w:p w14:paraId="2E8F1D7D" w14:textId="2B4CA4CB" w:rsidR="00BA68B4" w:rsidRDefault="2BB9F80B" w:rsidP="00BA68B4">
      <w:pPr>
        <w:pStyle w:val="Heading3"/>
      </w:pPr>
      <w:bookmarkStart w:id="26" w:name="_Lesson_8_–"/>
      <w:bookmarkStart w:id="27" w:name="_Lesson_8:_Creating"/>
      <w:bookmarkStart w:id="28" w:name="_Toc132719411"/>
      <w:bookmarkEnd w:id="26"/>
      <w:r>
        <w:lastRenderedPageBreak/>
        <w:t>Lesson 8</w:t>
      </w:r>
      <w:r w:rsidR="279A780D">
        <w:t>:</w:t>
      </w:r>
      <w:r>
        <w:t xml:space="preserve"> </w:t>
      </w:r>
      <w:r w:rsidR="1316D4B7">
        <w:t>Creating written texts</w:t>
      </w:r>
      <w:bookmarkEnd w:id="27"/>
      <w:bookmarkEnd w:id="28"/>
    </w:p>
    <w:p w14:paraId="3BF95069" w14:textId="463F0C19" w:rsidR="5C184EF1" w:rsidRPr="00AE442C" w:rsidRDefault="4D79AC04" w:rsidP="00AE442C">
      <w:pPr>
        <w:pStyle w:val="ListNumber"/>
        <w:numPr>
          <w:ilvl w:val="0"/>
          <w:numId w:val="43"/>
        </w:numPr>
      </w:pPr>
      <w:r w:rsidRPr="00AE442C">
        <w:t xml:space="preserve">Introduce students to a </w:t>
      </w:r>
      <w:r w:rsidR="237D2432" w:rsidRPr="00AE442C">
        <w:t xml:space="preserve">new </w:t>
      </w:r>
      <w:r w:rsidRPr="00AE442C">
        <w:t>poem</w:t>
      </w:r>
      <w:r w:rsidR="1A80F434" w:rsidRPr="00AE442C">
        <w:t xml:space="preserve"> that includes a character description</w:t>
      </w:r>
      <w:r w:rsidRPr="00AE442C">
        <w:t>, such as</w:t>
      </w:r>
      <w:r w:rsidR="6540497A" w:rsidRPr="00AE442C">
        <w:t xml:space="preserve"> </w:t>
      </w:r>
      <w:hyperlink r:id="rId43">
        <w:r w:rsidR="6540497A" w:rsidRPr="00AE442C">
          <w:rPr>
            <w:rStyle w:val="Hyperlink"/>
          </w:rPr>
          <w:t>The Wizard</w:t>
        </w:r>
        <w:r w:rsidR="7D2F9F7F" w:rsidRPr="00AE442C">
          <w:rPr>
            <w:rStyle w:val="Hyperlink"/>
          </w:rPr>
          <w:t>.</w:t>
        </w:r>
      </w:hyperlink>
      <w:r w:rsidR="7D2F9F7F" w:rsidRPr="00AE442C">
        <w:t xml:space="preserve"> </w:t>
      </w:r>
      <w:r w:rsidR="30C8583C" w:rsidRPr="00AE442C">
        <w:t>Listen to the online recording and then r</w:t>
      </w:r>
      <w:r w:rsidR="7D2F9F7F" w:rsidRPr="00AE442C">
        <w:t xml:space="preserve">ead the poem together several times adjusting the </w:t>
      </w:r>
      <w:r w:rsidR="496D0855" w:rsidRPr="00AE442C">
        <w:t>pace</w:t>
      </w:r>
      <w:r w:rsidR="45E3EFB2" w:rsidRPr="00AE442C">
        <w:t>,</w:t>
      </w:r>
      <w:r w:rsidR="496D0855" w:rsidRPr="00AE442C">
        <w:t xml:space="preserve"> use of pauses </w:t>
      </w:r>
      <w:r w:rsidR="7D2F9F7F" w:rsidRPr="00AE442C">
        <w:t xml:space="preserve">and emphasis </w:t>
      </w:r>
      <w:r w:rsidR="69108E2B" w:rsidRPr="00AE442C">
        <w:t xml:space="preserve">(loud and soft) </w:t>
      </w:r>
      <w:r w:rsidR="7D2F9F7F" w:rsidRPr="00AE442C">
        <w:t>on different words and phrases</w:t>
      </w:r>
      <w:r w:rsidR="1E7061B1" w:rsidRPr="00AE442C">
        <w:t xml:space="preserve">, including rhyming pairs. </w:t>
      </w:r>
      <w:r w:rsidR="33B98BE9" w:rsidRPr="00AE442C">
        <w:t xml:space="preserve">Discuss </w:t>
      </w:r>
      <w:r w:rsidR="6C12A440" w:rsidRPr="00AE442C">
        <w:t xml:space="preserve">the </w:t>
      </w:r>
      <w:r w:rsidR="5177BF10" w:rsidRPr="00AE442C">
        <w:t>effect on meaning</w:t>
      </w:r>
      <w:r w:rsidR="508588E7" w:rsidRPr="00AE442C">
        <w:t xml:space="preserve"> and engagement</w:t>
      </w:r>
      <w:r w:rsidR="5177BF10" w:rsidRPr="00AE442C">
        <w:t>.</w:t>
      </w:r>
    </w:p>
    <w:p w14:paraId="0F76ADAC" w14:textId="19C616D6" w:rsidR="2D55CD25" w:rsidRPr="00AE442C" w:rsidRDefault="2D55CD25" w:rsidP="00AE442C">
      <w:pPr>
        <w:pStyle w:val="ListNumber"/>
      </w:pPr>
      <w:r w:rsidRPr="00AE442C">
        <w:t>Place students in groups to decide how they will use their expressive voices to read parts of the poem to the rest of the class. Guide groups with modelling</w:t>
      </w:r>
      <w:r w:rsidR="0ADEBC79" w:rsidRPr="00AE442C">
        <w:t xml:space="preserve"> and </w:t>
      </w:r>
      <w:r w:rsidR="06E0CD1D" w:rsidRPr="00AE442C">
        <w:t xml:space="preserve">the </w:t>
      </w:r>
      <w:r w:rsidR="0ADEBC79" w:rsidRPr="00AE442C">
        <w:t xml:space="preserve">explicit use of </w:t>
      </w:r>
      <w:r w:rsidR="49EA7075" w:rsidRPr="00AE442C">
        <w:t>language related to reading fluency.</w:t>
      </w:r>
    </w:p>
    <w:p w14:paraId="589C77B9" w14:textId="54D24F0E" w:rsidR="00F72C41" w:rsidRPr="00AE442C" w:rsidRDefault="5911BF1D" w:rsidP="00AE442C">
      <w:pPr>
        <w:pStyle w:val="ListNumber"/>
      </w:pPr>
      <w:r w:rsidRPr="00AE442C">
        <w:t xml:space="preserve">Use an exemplar </w:t>
      </w:r>
      <w:r w:rsidR="00825B8D" w:rsidRPr="00AE442C">
        <w:t>text</w:t>
      </w:r>
      <w:r w:rsidRPr="00AE442C">
        <w:t xml:space="preserve"> to model</w:t>
      </w:r>
      <w:r w:rsidR="0CF8A6B4" w:rsidRPr="00AE442C">
        <w:t xml:space="preserve"> </w:t>
      </w:r>
      <w:r w:rsidR="44592298" w:rsidRPr="00AE442C">
        <w:t>the features of a character description in a narrative text.</w:t>
      </w:r>
      <w:r w:rsidR="454E00F0" w:rsidRPr="00AE442C">
        <w:t xml:space="preserve"> For example, </w:t>
      </w:r>
      <w:r w:rsidR="6BFC2976" w:rsidRPr="00AE442C">
        <w:t xml:space="preserve">the </w:t>
      </w:r>
      <w:r w:rsidR="454E00F0" w:rsidRPr="00AE442C">
        <w:t>description of</w:t>
      </w:r>
      <w:r w:rsidR="62547C4E" w:rsidRPr="00AE442C">
        <w:t xml:space="preserve"> when the mouse has finally seen </w:t>
      </w:r>
      <w:r w:rsidR="454E00F0" w:rsidRPr="00AE442C">
        <w:t xml:space="preserve">the </w:t>
      </w:r>
      <w:r w:rsidR="6BFC2976" w:rsidRPr="00AE442C">
        <w:t xml:space="preserve">Gruffalo. </w:t>
      </w:r>
      <w:r w:rsidR="35BDA7B9" w:rsidRPr="00AE442C">
        <w:t xml:space="preserve">Co-construct </w:t>
      </w:r>
      <w:r w:rsidR="43F35555" w:rsidRPr="00AE442C">
        <w:t>writing criteria</w:t>
      </w:r>
      <w:r w:rsidR="44592298" w:rsidRPr="00AE442C">
        <w:t xml:space="preserve"> </w:t>
      </w:r>
      <w:r w:rsidR="7514BAE1" w:rsidRPr="00AE442C">
        <w:t xml:space="preserve">for students to refer to </w:t>
      </w:r>
      <w:r w:rsidR="5B41FD8A" w:rsidRPr="00AE442C">
        <w:t xml:space="preserve">as they write their </w:t>
      </w:r>
      <w:r w:rsidR="44592298" w:rsidRPr="00AE442C">
        <w:t xml:space="preserve">own </w:t>
      </w:r>
      <w:r w:rsidR="365EE68E" w:rsidRPr="00AE442C">
        <w:t xml:space="preserve">narrative </w:t>
      </w:r>
      <w:r w:rsidR="5B41FD8A" w:rsidRPr="00AE442C">
        <w:t>character description</w:t>
      </w:r>
      <w:r w:rsidR="35BDA7B9" w:rsidRPr="00AE442C">
        <w:t>.</w:t>
      </w:r>
      <w:r w:rsidR="76DE0EBE" w:rsidRPr="00AE442C">
        <w:t xml:space="preserve"> For example</w:t>
      </w:r>
      <w:r w:rsidR="6C1FC4C5" w:rsidRPr="00AE442C">
        <w:t>:</w:t>
      </w:r>
    </w:p>
    <w:p w14:paraId="73D64B83" w14:textId="327C049B" w:rsidR="00F72C41" w:rsidRPr="009704AB" w:rsidRDefault="53AA2340" w:rsidP="00AE442C">
      <w:pPr>
        <w:pStyle w:val="ListBullet"/>
        <w:ind w:left="1134"/>
      </w:pPr>
      <w:r>
        <w:t xml:space="preserve">write sentences to describe the physical features of </w:t>
      </w:r>
      <w:r w:rsidR="4CC3EB66">
        <w:t>a</w:t>
      </w:r>
      <w:r>
        <w:t xml:space="preserve"> character</w:t>
      </w:r>
    </w:p>
    <w:p w14:paraId="08C3692D" w14:textId="4D7937B3" w:rsidR="00F72C41" w:rsidRPr="009704AB" w:rsidRDefault="53AA2340" w:rsidP="00AE442C">
      <w:pPr>
        <w:pStyle w:val="ListBullet"/>
        <w:ind w:left="1134"/>
      </w:pPr>
      <w:r>
        <w:t xml:space="preserve">write sentences to describe the personal traits of </w:t>
      </w:r>
      <w:r w:rsidR="6F70E9B3">
        <w:t>a</w:t>
      </w:r>
      <w:r>
        <w:t xml:space="preserve"> character</w:t>
      </w:r>
    </w:p>
    <w:p w14:paraId="49787FDB" w14:textId="1D0B0F98" w:rsidR="00F72C41" w:rsidRPr="009704AB" w:rsidRDefault="095C12E4" w:rsidP="00AE442C">
      <w:pPr>
        <w:pStyle w:val="ListBullet"/>
        <w:ind w:left="1134"/>
      </w:pPr>
      <w:r>
        <w:t>include noun groups in descriptions</w:t>
      </w:r>
    </w:p>
    <w:p w14:paraId="11CF0171" w14:textId="6EA1F954" w:rsidR="00F72C41" w:rsidRPr="009704AB" w:rsidRDefault="53AA2340" w:rsidP="00AE442C">
      <w:pPr>
        <w:pStyle w:val="ListBullet"/>
        <w:ind w:left="1134"/>
      </w:pPr>
      <w:r>
        <w:t>use pronouns to refer to the character throughout the text</w:t>
      </w:r>
    </w:p>
    <w:p w14:paraId="31308212" w14:textId="1CEF2FE2" w:rsidR="00F72C41" w:rsidRPr="009704AB" w:rsidRDefault="53AA2340" w:rsidP="00AE442C">
      <w:pPr>
        <w:pStyle w:val="ListBullet"/>
        <w:ind w:left="1134"/>
      </w:pPr>
      <w:r>
        <w:t>use adjectives and adverbs to build meaning.</w:t>
      </w:r>
    </w:p>
    <w:p w14:paraId="2132B895" w14:textId="4FD2F5BB" w:rsidR="00F72C41" w:rsidRPr="00AE442C" w:rsidRDefault="76DE0EBE" w:rsidP="00AE442C">
      <w:pPr>
        <w:pStyle w:val="ListNumber"/>
      </w:pPr>
      <w:r w:rsidRPr="00AE442C">
        <w:t>Select a students’ labe</w:t>
      </w:r>
      <w:r w:rsidR="00C25ED5">
        <w:t>l</w:t>
      </w:r>
      <w:r w:rsidRPr="00AE442C">
        <w:t xml:space="preserve">led diagram of their new character and </w:t>
      </w:r>
      <w:r w:rsidR="20445A5B" w:rsidRPr="00AE442C">
        <w:t>m</w:t>
      </w:r>
      <w:r w:rsidR="0095FD01" w:rsidRPr="00AE442C">
        <w:t>odel writing sentence</w:t>
      </w:r>
      <w:r w:rsidR="3DC35FEC" w:rsidRPr="00AE442C">
        <w:t>s</w:t>
      </w:r>
      <w:r w:rsidR="0095FD01" w:rsidRPr="00AE442C">
        <w:t xml:space="preserve"> </w:t>
      </w:r>
      <w:r w:rsidR="3E0805EC" w:rsidRPr="00AE442C">
        <w:t>to describe it, referring to the success criteria.</w:t>
      </w:r>
    </w:p>
    <w:p w14:paraId="0A39CDFF" w14:textId="77777777" w:rsidR="000A4E99" w:rsidRPr="00AE442C" w:rsidRDefault="29DCC410" w:rsidP="00AE442C">
      <w:pPr>
        <w:pStyle w:val="ListNumber"/>
      </w:pPr>
      <w:r w:rsidRPr="00AE442C">
        <w:t>Using coloured markers, ask students to underline</w:t>
      </w:r>
      <w:r w:rsidR="004093E5" w:rsidRPr="00AE442C">
        <w:t xml:space="preserve"> or </w:t>
      </w:r>
      <w:r w:rsidRPr="00AE442C">
        <w:t>circle</w:t>
      </w:r>
      <w:r w:rsidR="4C9C2A9C" w:rsidRPr="00AE442C">
        <w:t xml:space="preserve"> the </w:t>
      </w:r>
      <w:r w:rsidR="3828A907" w:rsidRPr="00AE442C">
        <w:t xml:space="preserve">writing </w:t>
      </w:r>
      <w:r w:rsidR="4C9C2A9C" w:rsidRPr="00AE442C">
        <w:t xml:space="preserve">criteria </w:t>
      </w:r>
      <w:r w:rsidR="37DB4A19" w:rsidRPr="00AE442C">
        <w:t>represented</w:t>
      </w:r>
      <w:r w:rsidR="4C9C2A9C" w:rsidRPr="00AE442C">
        <w:t xml:space="preserve"> in the example.</w:t>
      </w:r>
    </w:p>
    <w:p w14:paraId="04AB6C31" w14:textId="62F7F490" w:rsidR="008E46D4" w:rsidRPr="00AE442C" w:rsidRDefault="79D46FA6" w:rsidP="00AE442C">
      <w:pPr>
        <w:pStyle w:val="ListNumber"/>
      </w:pPr>
      <w:r w:rsidRPr="00AE442C">
        <w:t>Students</w:t>
      </w:r>
      <w:r w:rsidR="7D30DA43" w:rsidRPr="00AE442C">
        <w:t xml:space="preserve"> </w:t>
      </w:r>
      <w:r w:rsidR="7097AAFC" w:rsidRPr="00AE442C">
        <w:t xml:space="preserve">write </w:t>
      </w:r>
      <w:r w:rsidRPr="00AE442C">
        <w:t xml:space="preserve">sentences to </w:t>
      </w:r>
      <w:r w:rsidR="566228D6" w:rsidRPr="00AE442C">
        <w:t xml:space="preserve">describe </w:t>
      </w:r>
      <w:r w:rsidRPr="00AE442C">
        <w:t xml:space="preserve">their character </w:t>
      </w:r>
      <w:r w:rsidR="220698B9" w:rsidRPr="00AE442C">
        <w:t xml:space="preserve">using their </w:t>
      </w:r>
      <w:r w:rsidR="164F0069" w:rsidRPr="00AE442C">
        <w:t>labelled</w:t>
      </w:r>
      <w:r w:rsidR="220698B9" w:rsidRPr="00AE442C">
        <w:t xml:space="preserve"> </w:t>
      </w:r>
      <w:r w:rsidR="3AF30CCE" w:rsidRPr="00AE442C">
        <w:t>diagram</w:t>
      </w:r>
      <w:r w:rsidR="220698B9" w:rsidRPr="00AE442C">
        <w:t xml:space="preserve"> </w:t>
      </w:r>
      <w:r w:rsidR="62AD8B4B" w:rsidRPr="00AE442C">
        <w:t xml:space="preserve">and draft </w:t>
      </w:r>
      <w:r w:rsidR="00C25ED5">
        <w:t>writing</w:t>
      </w:r>
      <w:r w:rsidR="00C25ED5" w:rsidRPr="00AE442C">
        <w:t xml:space="preserve"> </w:t>
      </w:r>
      <w:r w:rsidR="220698B9" w:rsidRPr="00AE442C">
        <w:t>from</w:t>
      </w:r>
      <w:r w:rsidR="37D2EEF6" w:rsidRPr="00AE442C">
        <w:t xml:space="preserve"> their </w:t>
      </w:r>
      <w:hyperlink w:anchor="_Resource_1_–_1">
        <w:r w:rsidR="09D77EDE" w:rsidRPr="00AE442C">
          <w:rPr>
            <w:rStyle w:val="Hyperlink"/>
          </w:rPr>
          <w:t>Resource 6: Character plan</w:t>
        </w:r>
      </w:hyperlink>
      <w:r w:rsidR="0AD8A07A" w:rsidRPr="00AE442C">
        <w:t xml:space="preserve">. Support students to </w:t>
      </w:r>
      <w:r w:rsidR="6D162568" w:rsidRPr="00AE442C">
        <w:t>refer</w:t>
      </w:r>
      <w:r w:rsidR="220698B9" w:rsidRPr="00AE442C">
        <w:t xml:space="preserve"> to the co-constructed writing criteria</w:t>
      </w:r>
      <w:r w:rsidR="4EBDB21E" w:rsidRPr="00AE442C">
        <w:t xml:space="preserve"> and word bank</w:t>
      </w:r>
      <w:r w:rsidR="16CA4E01" w:rsidRPr="00AE442C">
        <w:t>s as a support</w:t>
      </w:r>
      <w:r w:rsidR="220698B9" w:rsidRPr="00AE442C">
        <w:t>.</w:t>
      </w:r>
    </w:p>
    <w:p w14:paraId="20D91B90" w14:textId="7AF7C285" w:rsidR="008E46D4" w:rsidRDefault="008E46D4" w:rsidP="2CC5EE76">
      <w:pPr>
        <w:pStyle w:val="FeatureBox2"/>
      </w:pPr>
      <w:r w:rsidRPr="75843F7B">
        <w:rPr>
          <w:rStyle w:val="Strong"/>
        </w:rPr>
        <w:lastRenderedPageBreak/>
        <w:t>Too hard?</w:t>
      </w:r>
      <w:r>
        <w:t xml:space="preserve"> </w:t>
      </w:r>
      <w:r w:rsidR="63FEC4E8">
        <w:t xml:space="preserve">Students work in </w:t>
      </w:r>
      <w:r w:rsidR="5F0AC5B4">
        <w:t xml:space="preserve">a targeted teaching group to create a collaborative </w:t>
      </w:r>
      <w:r w:rsidR="63FEC4E8">
        <w:t>draft</w:t>
      </w:r>
      <w:r w:rsidR="71764663">
        <w:t>.</w:t>
      </w:r>
      <w:r w:rsidR="63FEC4E8">
        <w:t xml:space="preserve"> </w:t>
      </w:r>
      <w:r w:rsidR="00D12FF4">
        <w:t xml:space="preserve">Alternatively, reduce the </w:t>
      </w:r>
      <w:r w:rsidR="00B12E08">
        <w:t xml:space="preserve">number of criteria for </w:t>
      </w:r>
      <w:r w:rsidR="000702A7">
        <w:t>the</w:t>
      </w:r>
      <w:r w:rsidR="17AF3C67">
        <w:t xml:space="preserve"> </w:t>
      </w:r>
      <w:r w:rsidR="00ED00E7">
        <w:t>character description.</w:t>
      </w:r>
    </w:p>
    <w:p w14:paraId="56C0BABB" w14:textId="0B7349AF" w:rsidR="2899DBBB" w:rsidRDefault="2899DBBB" w:rsidP="47BE2DBE">
      <w:pPr>
        <w:pStyle w:val="FeatureBox2"/>
      </w:pPr>
      <w:r w:rsidRPr="75D76F88">
        <w:rPr>
          <w:rStyle w:val="Strong"/>
        </w:rPr>
        <w:t>Too easy?</w:t>
      </w:r>
      <w:r>
        <w:t xml:space="preserve"> Students elaborate on their writing by </w:t>
      </w:r>
      <w:r w:rsidR="64F1BFB4">
        <w:t xml:space="preserve">using </w:t>
      </w:r>
      <w:r>
        <w:t>dialogue</w:t>
      </w:r>
      <w:r w:rsidR="3EEDD473">
        <w:t xml:space="preserve"> between</w:t>
      </w:r>
      <w:r w:rsidR="00AF6830">
        <w:t xml:space="preserve"> </w:t>
      </w:r>
      <w:r w:rsidR="3EEDD473">
        <w:t>character</w:t>
      </w:r>
      <w:r w:rsidR="4DE09AB2">
        <w:t>s</w:t>
      </w:r>
      <w:r w:rsidR="14A5ADBD">
        <w:t>.</w:t>
      </w:r>
    </w:p>
    <w:p w14:paraId="51BBF4BA" w14:textId="16391173" w:rsidR="00BA68B4" w:rsidRDefault="2BB9F80B" w:rsidP="00BA68B4">
      <w:pPr>
        <w:pStyle w:val="Heading3"/>
      </w:pPr>
      <w:bookmarkStart w:id="29" w:name="_Lesson_9_–"/>
      <w:bookmarkStart w:id="30" w:name="_Toc132719412"/>
      <w:bookmarkEnd w:id="29"/>
      <w:r>
        <w:t>Lesson 9</w:t>
      </w:r>
      <w:r w:rsidR="279A780D">
        <w:t>:</w:t>
      </w:r>
      <w:r>
        <w:t xml:space="preserve"> </w:t>
      </w:r>
      <w:r w:rsidR="4D4D3902">
        <w:t xml:space="preserve">Revising and editing </w:t>
      </w:r>
      <w:r w:rsidR="7AE3A6A5">
        <w:t>written texts</w:t>
      </w:r>
      <w:bookmarkEnd w:id="30"/>
    </w:p>
    <w:p w14:paraId="1277A04B" w14:textId="517BD3DC" w:rsidR="3707B52C" w:rsidRPr="00AE442C" w:rsidRDefault="29086C65" w:rsidP="00AE442C">
      <w:pPr>
        <w:pStyle w:val="ListNumber"/>
        <w:numPr>
          <w:ilvl w:val="0"/>
          <w:numId w:val="44"/>
        </w:numPr>
      </w:pPr>
      <w:r w:rsidRPr="00AE442C">
        <w:t>Review the use of creative and expressi</w:t>
      </w:r>
      <w:r w:rsidR="5F21E278" w:rsidRPr="00AE442C">
        <w:t>ve</w:t>
      </w:r>
      <w:r w:rsidRPr="00AE442C">
        <w:t xml:space="preserve"> features when reading poetry. </w:t>
      </w:r>
      <w:r w:rsidR="0219B00C" w:rsidRPr="00AE442C">
        <w:t>Re</w:t>
      </w:r>
      <w:r w:rsidR="002D0C15">
        <w:t>-</w:t>
      </w:r>
      <w:r w:rsidR="0219B00C" w:rsidRPr="00AE442C">
        <w:t xml:space="preserve">read </w:t>
      </w:r>
      <w:hyperlink r:id="rId44">
        <w:r w:rsidR="0219B00C" w:rsidRPr="00AE442C">
          <w:rPr>
            <w:rStyle w:val="Hyperlink"/>
          </w:rPr>
          <w:t>The Wizard</w:t>
        </w:r>
      </w:hyperlink>
      <w:r w:rsidR="5E3E1C8F" w:rsidRPr="00AE442C">
        <w:t xml:space="preserve"> </w:t>
      </w:r>
      <w:r w:rsidR="09D3CC98" w:rsidRPr="00AE442C">
        <w:t>chorally with students.</w:t>
      </w:r>
    </w:p>
    <w:p w14:paraId="6A45FBA4" w14:textId="7CCD2953" w:rsidR="633AB2BA" w:rsidRPr="00AE442C" w:rsidRDefault="633AB2BA" w:rsidP="00AE442C">
      <w:pPr>
        <w:pStyle w:val="ListNumber"/>
      </w:pPr>
      <w:r w:rsidRPr="00AE442C">
        <w:t xml:space="preserve">Introduce </w:t>
      </w:r>
      <w:hyperlink r:id="rId45">
        <w:r w:rsidRPr="00AE442C">
          <w:rPr>
            <w:rStyle w:val="Hyperlink"/>
          </w:rPr>
          <w:t>Crayon Poem</w:t>
        </w:r>
      </w:hyperlink>
      <w:r w:rsidRPr="00AE442C">
        <w:t xml:space="preserve"> and explore the use </w:t>
      </w:r>
      <w:r w:rsidR="6A3197CC" w:rsidRPr="00AE442C">
        <w:t xml:space="preserve">of </w:t>
      </w:r>
      <w:r w:rsidR="5B1E2605" w:rsidRPr="00AE442C">
        <w:t>noun groups to describe the objects drawn by the crayons.</w:t>
      </w:r>
    </w:p>
    <w:p w14:paraId="481B9901" w14:textId="4DDC4772" w:rsidR="532F0D91" w:rsidRPr="00AE442C" w:rsidRDefault="532F0D91" w:rsidP="00AE442C">
      <w:pPr>
        <w:pStyle w:val="ListNumber"/>
      </w:pPr>
      <w:r w:rsidRPr="00AE442C">
        <w:t>C</w:t>
      </w:r>
      <w:r w:rsidR="54FCEAF2" w:rsidRPr="00AE442C">
        <w:t xml:space="preserve">o-construct </w:t>
      </w:r>
      <w:r w:rsidRPr="00AE442C">
        <w:t xml:space="preserve">a </w:t>
      </w:r>
      <w:r w:rsidR="35E3C6BE" w:rsidRPr="00AE442C">
        <w:t xml:space="preserve">poetry reading </w:t>
      </w:r>
      <w:r w:rsidR="767CD52F" w:rsidRPr="00AE442C">
        <w:t>success</w:t>
      </w:r>
      <w:r w:rsidRPr="00AE442C">
        <w:t xml:space="preserve"> criteria</w:t>
      </w:r>
      <w:r w:rsidR="0D1172CA" w:rsidRPr="00AE442C">
        <w:t>.</w:t>
      </w:r>
      <w:r w:rsidRPr="00AE442C">
        <w:t xml:space="preserve"> Elements may include attention to volume, </w:t>
      </w:r>
      <w:proofErr w:type="gramStart"/>
      <w:r w:rsidRPr="00AE442C">
        <w:t>pace</w:t>
      </w:r>
      <w:proofErr w:type="gramEnd"/>
      <w:r w:rsidRPr="00AE442C">
        <w:t xml:space="preserve"> and emphasis.</w:t>
      </w:r>
    </w:p>
    <w:p w14:paraId="747BB19F" w14:textId="7FD28678" w:rsidR="5B1E2605" w:rsidRPr="00AE442C" w:rsidRDefault="5B1E2605" w:rsidP="00AE442C">
      <w:pPr>
        <w:pStyle w:val="ListNumber"/>
      </w:pPr>
      <w:r w:rsidRPr="00AE442C">
        <w:t xml:space="preserve">Organise students into groups to discuss and explore </w:t>
      </w:r>
      <w:r w:rsidR="0A48BF78" w:rsidRPr="00AE442C">
        <w:t>how they would read the poem. Provide ti</w:t>
      </w:r>
      <w:r w:rsidR="491D6D30" w:rsidRPr="00AE442C">
        <w:t>m</w:t>
      </w:r>
      <w:r w:rsidR="0A48BF78" w:rsidRPr="00AE442C">
        <w:t>e for students to present the poem to the class.</w:t>
      </w:r>
    </w:p>
    <w:p w14:paraId="78913279" w14:textId="75F13F75" w:rsidR="00755B72" w:rsidRPr="00AE442C" w:rsidRDefault="0BE26A89" w:rsidP="00AE442C">
      <w:pPr>
        <w:pStyle w:val="ListNumber"/>
      </w:pPr>
      <w:r w:rsidRPr="00AE442C">
        <w:t xml:space="preserve">Students </w:t>
      </w:r>
      <w:r w:rsidR="2F34FB0D" w:rsidRPr="00AE442C">
        <w:t xml:space="preserve">finalise their draft writing about </w:t>
      </w:r>
      <w:r w:rsidR="0041C7A8" w:rsidRPr="00AE442C">
        <w:t>their</w:t>
      </w:r>
      <w:r w:rsidR="2F34FB0D" w:rsidRPr="00AE442C">
        <w:t xml:space="preserve"> character.</w:t>
      </w:r>
    </w:p>
    <w:p w14:paraId="5E0E03B0" w14:textId="5EA8AB25" w:rsidR="000A4E99" w:rsidRPr="00AE442C" w:rsidRDefault="62221332" w:rsidP="00AE442C">
      <w:pPr>
        <w:pStyle w:val="ListNumber"/>
      </w:pPr>
      <w:r w:rsidRPr="00AE442C">
        <w:t xml:space="preserve">Revise </w:t>
      </w:r>
      <w:r w:rsidR="72D8773A" w:rsidRPr="00AE442C">
        <w:t xml:space="preserve">the co-constructed writing criteria from </w:t>
      </w:r>
      <w:hyperlink w:anchor="_Lesson_8_–">
        <w:r w:rsidR="20B3A818" w:rsidRPr="00AE442C">
          <w:rPr>
            <w:rStyle w:val="Hyperlink"/>
          </w:rPr>
          <w:t>L</w:t>
        </w:r>
        <w:r w:rsidR="72D8773A" w:rsidRPr="00AE442C">
          <w:rPr>
            <w:rStyle w:val="Hyperlink"/>
          </w:rPr>
          <w:t xml:space="preserve">esson </w:t>
        </w:r>
        <w:r w:rsidR="4541B572" w:rsidRPr="00AE442C">
          <w:rPr>
            <w:rStyle w:val="Hyperlink"/>
          </w:rPr>
          <w:t>8</w:t>
        </w:r>
      </w:hyperlink>
      <w:r w:rsidR="72D8773A" w:rsidRPr="00AE442C">
        <w:t xml:space="preserve"> and discuss points for</w:t>
      </w:r>
      <w:hyperlink r:id="rId46">
        <w:r w:rsidR="3C8C6B40" w:rsidRPr="00AE442C">
          <w:rPr>
            <w:rStyle w:val="Hyperlink"/>
          </w:rPr>
          <w:t xml:space="preserve"> peer and self-assessment</w:t>
        </w:r>
      </w:hyperlink>
      <w:r w:rsidR="72D8773A" w:rsidRPr="00AE442C">
        <w:t>. Facilitate book-on-book feedback</w:t>
      </w:r>
      <w:r w:rsidR="48634F20" w:rsidRPr="00AE442C">
        <w:t>,</w:t>
      </w:r>
      <w:r w:rsidR="72D8773A" w:rsidRPr="00AE442C">
        <w:t xml:space="preserve"> where students sit in pairs with one student’s writing book or writing sample sitting on top of the other. The writer talks about their own writing with reference to the </w:t>
      </w:r>
      <w:r w:rsidR="4541B572" w:rsidRPr="00AE442C">
        <w:t>writing</w:t>
      </w:r>
      <w:r w:rsidR="72D8773A" w:rsidRPr="00AE442C">
        <w:t xml:space="preserve"> criteria, outlining what they think they did well, and what they would improve on.</w:t>
      </w:r>
      <w:r w:rsidR="1954422D" w:rsidRPr="00AE442C">
        <w:t xml:space="preserve"> Their partner then provides feedback</w:t>
      </w:r>
      <w:r w:rsidR="72D8773A" w:rsidRPr="00AE442C">
        <w:t>. The students swap which book is on top and repeat the process. At the end of this process, debrief as a class about the success of the peer</w:t>
      </w:r>
      <w:r w:rsidR="3C8C6B40" w:rsidRPr="00AE442C">
        <w:t xml:space="preserve"> </w:t>
      </w:r>
      <w:r w:rsidR="00DC66B2">
        <w:t>assessment</w:t>
      </w:r>
      <w:r w:rsidR="3C8C6B40" w:rsidRPr="00AE442C">
        <w:t xml:space="preserve"> and self</w:t>
      </w:r>
      <w:r w:rsidR="72D8773A" w:rsidRPr="00AE442C">
        <w:t>-assessment process.</w:t>
      </w:r>
    </w:p>
    <w:p w14:paraId="395447CF" w14:textId="09BFEC90" w:rsidR="00755B72" w:rsidRPr="00AE442C" w:rsidRDefault="530E2228" w:rsidP="00AE442C">
      <w:pPr>
        <w:pStyle w:val="ListNumber"/>
      </w:pPr>
      <w:r w:rsidRPr="00AE442C">
        <w:t xml:space="preserve">Provide time for students to apply </w:t>
      </w:r>
      <w:r w:rsidR="44F2FD21" w:rsidRPr="00AE442C">
        <w:t xml:space="preserve">feedback </w:t>
      </w:r>
      <w:r w:rsidR="7B6BD9BF" w:rsidRPr="00AE442C">
        <w:t>to their character description.</w:t>
      </w:r>
    </w:p>
    <w:p w14:paraId="487E50FB" w14:textId="4DB9BB66" w:rsidR="666DA4CD" w:rsidRDefault="666DA4CD" w:rsidP="47BE2DBE">
      <w:pPr>
        <w:pStyle w:val="FeatureBox2"/>
        <w:rPr>
          <w:rFonts w:eastAsia="Arial"/>
        </w:rPr>
      </w:pPr>
      <w:r w:rsidRPr="4A4E0563">
        <w:rPr>
          <w:rStyle w:val="Strong"/>
          <w:rFonts w:eastAsia="Arial"/>
        </w:rPr>
        <w:t>Too hard?</w:t>
      </w:r>
      <w:r w:rsidRPr="4A4E0563">
        <w:rPr>
          <w:rFonts w:eastAsia="Arial"/>
        </w:rPr>
        <w:t xml:space="preserve"> </w:t>
      </w:r>
      <w:r w:rsidR="006B213E">
        <w:rPr>
          <w:rFonts w:eastAsia="Arial"/>
        </w:rPr>
        <w:t>Students work in a targeted teaching group to create a collaborative character description from the plan.</w:t>
      </w:r>
    </w:p>
    <w:p w14:paraId="302A640C" w14:textId="51DDC9C1" w:rsidR="666DA4CD" w:rsidRDefault="14308373" w:rsidP="47BE2DBE">
      <w:pPr>
        <w:pStyle w:val="FeatureBox2"/>
        <w:rPr>
          <w:rFonts w:eastAsia="Arial"/>
        </w:rPr>
      </w:pPr>
      <w:r w:rsidRPr="1C95094F">
        <w:rPr>
          <w:rStyle w:val="Strong"/>
          <w:rFonts w:eastAsia="Arial"/>
        </w:rPr>
        <w:lastRenderedPageBreak/>
        <w:t>Too easy?</w:t>
      </w:r>
      <w:r w:rsidRPr="1C95094F">
        <w:rPr>
          <w:rFonts w:eastAsia="Arial"/>
        </w:rPr>
        <w:t xml:space="preserve"> </w:t>
      </w:r>
      <w:r w:rsidR="344CD5CF" w:rsidRPr="1C95094F">
        <w:rPr>
          <w:rFonts w:eastAsia="Arial"/>
        </w:rPr>
        <w:t xml:space="preserve">Students use a dialogue checklist to </w:t>
      </w:r>
      <w:r w:rsidR="48D182C6" w:rsidRPr="1C95094F">
        <w:rPr>
          <w:rFonts w:eastAsia="Arial"/>
        </w:rPr>
        <w:t xml:space="preserve">review conventions for dialogue between </w:t>
      </w:r>
      <w:r w:rsidR="5FADC5FD" w:rsidRPr="1C95094F">
        <w:rPr>
          <w:rFonts w:eastAsia="Arial"/>
        </w:rPr>
        <w:t>characters</w:t>
      </w:r>
      <w:r w:rsidR="48D182C6" w:rsidRPr="1C95094F">
        <w:rPr>
          <w:rFonts w:eastAsia="Arial"/>
        </w:rPr>
        <w:t>.</w:t>
      </w:r>
    </w:p>
    <w:p w14:paraId="48048E6A" w14:textId="4DA198F4" w:rsidR="20B33795" w:rsidRDefault="20B33795" w:rsidP="1C95094F">
      <w:pPr>
        <w:pStyle w:val="Featurepink"/>
      </w:pPr>
      <w:r w:rsidRPr="1C95094F">
        <w:rPr>
          <w:rStyle w:val="Strong"/>
        </w:rPr>
        <w:t xml:space="preserve">Stage 1 Assessment task </w:t>
      </w:r>
      <w:r w:rsidR="00C25350">
        <w:rPr>
          <w:rStyle w:val="Strong"/>
        </w:rPr>
        <w:t>7</w:t>
      </w:r>
      <w:r w:rsidRPr="1C95094F">
        <w:rPr>
          <w:rStyle w:val="Strong"/>
        </w:rPr>
        <w:t xml:space="preserve"> –</w:t>
      </w:r>
      <w:r>
        <w:t xml:space="preserve"> Observations and work samples from this lesson allow students to demonstrate achievement towards the following syllabus outcome and content point:</w:t>
      </w:r>
    </w:p>
    <w:p w14:paraId="538B03ED" w14:textId="17440B4E" w:rsidR="20B33795" w:rsidRDefault="20B33795" w:rsidP="1C95094F">
      <w:pPr>
        <w:pStyle w:val="Featurepink"/>
      </w:pPr>
      <w:r w:rsidRPr="1C95094F">
        <w:rPr>
          <w:rStyle w:val="Strong"/>
        </w:rPr>
        <w:t>EN1-OLC-01 –</w:t>
      </w:r>
      <w:r>
        <w:t xml:space="preserve"> communicates effectively by using interpersonal connections and language to extend and elaborate ideas for social and learning interactions</w:t>
      </w:r>
    </w:p>
    <w:p w14:paraId="3B0BF085" w14:textId="3DB73607" w:rsidR="20B33795" w:rsidRDefault="20B33795" w:rsidP="00AE442C">
      <w:pPr>
        <w:pStyle w:val="Featurepink"/>
        <w:numPr>
          <w:ilvl w:val="0"/>
          <w:numId w:val="35"/>
        </w:numPr>
        <w:ind w:left="567" w:hanging="567"/>
      </w:pPr>
      <w:r>
        <w:t>recite poems and rhymes.</w:t>
      </w:r>
    </w:p>
    <w:p w14:paraId="52504E59" w14:textId="290075A9" w:rsidR="784D802D" w:rsidRPr="005E2CE6" w:rsidRDefault="1602ECB7" w:rsidP="54ECE752">
      <w:pPr>
        <w:pStyle w:val="Heading3"/>
        <w:rPr>
          <w:rFonts w:eastAsia="Calibri"/>
        </w:rPr>
      </w:pPr>
      <w:bookmarkStart w:id="31" w:name="_Toc132719413"/>
      <w:r>
        <w:t>Lesson 10</w:t>
      </w:r>
      <w:r w:rsidR="00432679">
        <w:t>:</w:t>
      </w:r>
      <w:r>
        <w:t xml:space="preserve"> Sharing learning</w:t>
      </w:r>
      <w:bookmarkEnd w:id="31"/>
    </w:p>
    <w:p w14:paraId="465B1277" w14:textId="0AF6B93D" w:rsidR="00BE3878" w:rsidRPr="00AE442C" w:rsidRDefault="3FF3EA0F" w:rsidP="00AE442C">
      <w:pPr>
        <w:pStyle w:val="ListNumber"/>
        <w:numPr>
          <w:ilvl w:val="0"/>
          <w:numId w:val="45"/>
        </w:numPr>
      </w:pPr>
      <w:r w:rsidRPr="00AE442C">
        <w:t>Students publis</w:t>
      </w:r>
      <w:r w:rsidR="061C7682" w:rsidRPr="00AE442C">
        <w:t>h</w:t>
      </w:r>
      <w:r w:rsidRPr="00AE442C">
        <w:t xml:space="preserve"> their writing</w:t>
      </w:r>
      <w:r w:rsidR="7D5E8C1B" w:rsidRPr="00AE442C">
        <w:t xml:space="preserve"> and </w:t>
      </w:r>
      <w:r w:rsidR="02F2BADB" w:rsidRPr="00AE442C">
        <w:t xml:space="preserve">create a detailed </w:t>
      </w:r>
      <w:r w:rsidR="254A03D0" w:rsidRPr="00AE442C">
        <w:t>illustration</w:t>
      </w:r>
      <w:r w:rsidR="7D5E8C1B" w:rsidRPr="00AE442C">
        <w:t xml:space="preserve"> of the</w:t>
      </w:r>
      <w:r w:rsidR="2D4190F9" w:rsidRPr="00AE442C">
        <w:t>ir</w:t>
      </w:r>
      <w:r w:rsidR="7D5E8C1B" w:rsidRPr="00AE442C">
        <w:t xml:space="preserve"> new character</w:t>
      </w:r>
      <w:r w:rsidRPr="00AE442C">
        <w:t>.</w:t>
      </w:r>
    </w:p>
    <w:p w14:paraId="58BB7BDB" w14:textId="59D82B21" w:rsidR="00BE3878" w:rsidRPr="00AE442C" w:rsidRDefault="547D2022" w:rsidP="00AE442C">
      <w:pPr>
        <w:pStyle w:val="ListNumber"/>
      </w:pPr>
      <w:r w:rsidRPr="00AE442C">
        <w:t>Students share</w:t>
      </w:r>
      <w:r w:rsidR="3CB7D4A2" w:rsidRPr="00AE442C">
        <w:t xml:space="preserve"> their work in small groups or as a </w:t>
      </w:r>
      <w:hyperlink r:id="rId47" w:history="1">
        <w:r w:rsidR="3CB7D4A2" w:rsidRPr="002903B5">
          <w:rPr>
            <w:rStyle w:val="Hyperlink"/>
          </w:rPr>
          <w:t>gallery walk</w:t>
        </w:r>
      </w:hyperlink>
      <w:r w:rsidR="387B3EE5" w:rsidRPr="002903B5">
        <w:t>.</w:t>
      </w:r>
    </w:p>
    <w:p w14:paraId="7058E86E" w14:textId="0EE657DC" w:rsidR="00BE3878" w:rsidRPr="00AE442C" w:rsidRDefault="417485CB" w:rsidP="00AE442C">
      <w:pPr>
        <w:pStyle w:val="ListNumber"/>
      </w:pPr>
      <w:r w:rsidRPr="00AE442C">
        <w:t>S</w:t>
      </w:r>
      <w:r w:rsidR="355B5832" w:rsidRPr="00AE442C">
        <w:t xml:space="preserve">tudents reflect on what they have learned about </w:t>
      </w:r>
      <w:r w:rsidR="7C81A231" w:rsidRPr="00AE442C">
        <w:t>the textual concept</w:t>
      </w:r>
      <w:r w:rsidR="7C3E88BD" w:rsidRPr="00AE442C">
        <w:t xml:space="preserve"> of</w:t>
      </w:r>
      <w:r w:rsidR="7C81A231" w:rsidRPr="00AE442C">
        <w:t xml:space="preserve"> character. Using</w:t>
      </w:r>
      <w:r w:rsidR="3151980C" w:rsidRPr="00AE442C">
        <w:t xml:space="preserve"> an </w:t>
      </w:r>
      <w:hyperlink r:id="rId48">
        <w:r w:rsidR="6AADF8E2" w:rsidRPr="00AE442C">
          <w:rPr>
            <w:rStyle w:val="Hyperlink"/>
          </w:rPr>
          <w:t>exit slip</w:t>
        </w:r>
      </w:hyperlink>
      <w:r w:rsidR="3151980C" w:rsidRPr="00AE442C">
        <w:t xml:space="preserve">, students respond to </w:t>
      </w:r>
      <w:r w:rsidR="62EF650B" w:rsidRPr="00AE442C">
        <w:t>the prompts</w:t>
      </w:r>
      <w:r w:rsidR="168AEC79" w:rsidRPr="00AE442C">
        <w:t>:</w:t>
      </w:r>
    </w:p>
    <w:p w14:paraId="7F9F0574" w14:textId="5EDB058C" w:rsidR="00BE3878" w:rsidRDefault="097A0C5A" w:rsidP="00AE442C">
      <w:pPr>
        <w:pStyle w:val="ListBullet"/>
        <w:ind w:left="1134"/>
      </w:pPr>
      <w:r>
        <w:t>C</w:t>
      </w:r>
      <w:r w:rsidR="3348C3FE">
        <w:t>haracter</w:t>
      </w:r>
      <w:r w:rsidR="42DFB946">
        <w:t xml:space="preserve">s are important </w:t>
      </w:r>
      <w:r w:rsidR="070050C0">
        <w:t>because</w:t>
      </w:r>
      <w:r w:rsidR="05FC4E94">
        <w:t xml:space="preserve"> __.</w:t>
      </w:r>
    </w:p>
    <w:p w14:paraId="119A489D" w14:textId="134CEC7C" w:rsidR="00CA6765" w:rsidRPr="00607FFD" w:rsidRDefault="097A0C5A" w:rsidP="00AE442C">
      <w:pPr>
        <w:pStyle w:val="ListBullet"/>
        <w:ind w:left="1134"/>
      </w:pPr>
      <w:r>
        <w:t>A</w:t>
      </w:r>
      <w:r w:rsidR="7DD810E3">
        <w:t xml:space="preserve">uthors </w:t>
      </w:r>
      <w:r w:rsidR="4309E3B7">
        <w:t>create characters by</w:t>
      </w:r>
      <w:r w:rsidR="54EDF64C">
        <w:t xml:space="preserve"> __.</w:t>
      </w:r>
    </w:p>
    <w:p w14:paraId="79723CEA" w14:textId="4752B3E8" w:rsidR="5CBD2413" w:rsidRDefault="5CBD2413" w:rsidP="1C95094F">
      <w:pPr>
        <w:pStyle w:val="Featurepink"/>
      </w:pPr>
      <w:r w:rsidRPr="1C95094F">
        <w:rPr>
          <w:rStyle w:val="Strong"/>
        </w:rPr>
        <w:t>Stage 1 Assessment task 8 –</w:t>
      </w:r>
      <w:r>
        <w:t xml:space="preserve"> Collecting work samples from this lesson allows students to demonstrate achievement towards the following syllabus outcomes and content points:</w:t>
      </w:r>
    </w:p>
    <w:p w14:paraId="649526E1" w14:textId="37C3EF32" w:rsidR="5CBD2413" w:rsidRDefault="5CBD2413" w:rsidP="1C95094F">
      <w:pPr>
        <w:pStyle w:val="Featurepink"/>
      </w:pPr>
      <w:r w:rsidRPr="1C95094F">
        <w:rPr>
          <w:rStyle w:val="Strong"/>
        </w:rPr>
        <w:lastRenderedPageBreak/>
        <w:t>EN1-CWT-01 –</w:t>
      </w:r>
      <w:r>
        <w:t xml:space="preserve"> plans, creates, and revises texts written for different purposes, including paragraphs, using knowledge of vocabulary, text features and sentence structure</w:t>
      </w:r>
    </w:p>
    <w:p w14:paraId="06B576B5" w14:textId="7E241113" w:rsidR="5CBD2413" w:rsidRDefault="5CBD2413" w:rsidP="00AE442C">
      <w:pPr>
        <w:pStyle w:val="Featurepink"/>
        <w:numPr>
          <w:ilvl w:val="0"/>
          <w:numId w:val="35"/>
        </w:numPr>
        <w:ind w:left="567" w:hanging="567"/>
      </w:pPr>
      <w:r>
        <w:t>use noun/pronoun-referencing across a text</w:t>
      </w:r>
    </w:p>
    <w:p w14:paraId="2F5A64CF" w14:textId="48AFF180" w:rsidR="5CBD2413" w:rsidRDefault="5CBD2413" w:rsidP="00AE442C">
      <w:pPr>
        <w:pStyle w:val="Featurepink"/>
        <w:numPr>
          <w:ilvl w:val="0"/>
          <w:numId w:val="35"/>
        </w:numPr>
        <w:ind w:left="567" w:hanging="567"/>
        <w:rPr>
          <w:rFonts w:eastAsia="Calibri"/>
        </w:rPr>
      </w:pPr>
      <w:r w:rsidRPr="1C95094F">
        <w:rPr>
          <w:rFonts w:eastAsia="Calibri"/>
        </w:rPr>
        <w:t>use noun groups to build descriptions of people and things</w:t>
      </w:r>
    </w:p>
    <w:p w14:paraId="4D2B096B" w14:textId="20D08F0C" w:rsidR="5CBD2413" w:rsidRDefault="5CBD2413" w:rsidP="00AE442C">
      <w:pPr>
        <w:pStyle w:val="Featurepink"/>
        <w:numPr>
          <w:ilvl w:val="0"/>
          <w:numId w:val="35"/>
        </w:numPr>
        <w:ind w:left="567" w:hanging="567"/>
        <w:rPr>
          <w:rFonts w:eastAsia="Calibri"/>
        </w:rPr>
      </w:pPr>
      <w:r w:rsidRPr="1C95094F">
        <w:rPr>
          <w:rFonts w:eastAsia="Calibri"/>
        </w:rPr>
        <w:t>use adverbs to modify the meaning of verbs and adjectives.</w:t>
      </w:r>
    </w:p>
    <w:p w14:paraId="14EF8582" w14:textId="4ACCABA4" w:rsidR="5CBD2413" w:rsidRDefault="5CBD2413" w:rsidP="1C95094F">
      <w:pPr>
        <w:pStyle w:val="Featurepink"/>
        <w:rPr>
          <w:rFonts w:eastAsia="Calibri"/>
        </w:rPr>
      </w:pPr>
      <w:r w:rsidRPr="1C95094F">
        <w:rPr>
          <w:rStyle w:val="Strong"/>
        </w:rPr>
        <w:t xml:space="preserve">EN1-UARL-01 – </w:t>
      </w:r>
      <w:r w:rsidRPr="1C95094F">
        <w:rPr>
          <w:rFonts w:eastAsia="Calibri"/>
        </w:rPr>
        <w:t>understands and responds to literature by creating texts using similar structures, intentional language choices and features appropriate to audience and purpose</w:t>
      </w:r>
    </w:p>
    <w:p w14:paraId="341DC253" w14:textId="1D754292" w:rsidR="5CBD2413" w:rsidRDefault="5CBD2413" w:rsidP="00AE442C">
      <w:pPr>
        <w:pStyle w:val="Featurepink"/>
        <w:numPr>
          <w:ilvl w:val="0"/>
          <w:numId w:val="35"/>
        </w:numPr>
        <w:ind w:left="567" w:hanging="567"/>
      </w:pPr>
      <w:r w:rsidRPr="1C95094F">
        <w:rPr>
          <w:rFonts w:eastAsia="Calibri"/>
        </w:rPr>
        <w:t>create and re-create characters in texts that demonstrate understanding of character traits.</w:t>
      </w:r>
    </w:p>
    <w:p w14:paraId="54ACEE07" w14:textId="77777777" w:rsidR="00637203" w:rsidRPr="00637203" w:rsidRDefault="4A4E0563" w:rsidP="00637203">
      <w:bookmarkStart w:id="32" w:name="_Resource_1_–"/>
      <w:bookmarkStart w:id="33" w:name="_￼Resource_1:_Emoji"/>
      <w:bookmarkEnd w:id="32"/>
      <w:r>
        <w:br w:type="page"/>
      </w:r>
    </w:p>
    <w:p w14:paraId="24A837AC" w14:textId="29E1C0C4" w:rsidR="4A4E0563" w:rsidRPr="00AE442C" w:rsidRDefault="13AB268B" w:rsidP="00AE442C">
      <w:pPr>
        <w:pStyle w:val="Heading2"/>
      </w:pPr>
      <w:bookmarkStart w:id="34" w:name="_Resource_1:_Emoji"/>
      <w:bookmarkStart w:id="35" w:name="_Toc132719414"/>
      <w:bookmarkEnd w:id="34"/>
      <w:r w:rsidRPr="00AE442C">
        <w:lastRenderedPageBreak/>
        <w:t>Resource 1: Emoji emotions</w:t>
      </w:r>
      <w:bookmarkEnd w:id="33"/>
      <w:bookmarkEnd w:id="35"/>
    </w:p>
    <w:p w14:paraId="4E4A0355" w14:textId="51351222" w:rsidR="0030175A" w:rsidRDefault="009542B6">
      <w:r w:rsidRPr="009542B6">
        <w:rPr>
          <w:noProof/>
        </w:rPr>
        <w:drawing>
          <wp:inline distT="0" distB="0" distL="0" distR="0" wp14:anchorId="037B02E2" wp14:editId="08FC1403">
            <wp:extent cx="7724775" cy="4156311"/>
            <wp:effectExtent l="0" t="0" r="0" b="0"/>
            <wp:docPr id="1" name="Picture 1" descr="A table with 8 emoji icons showing different emotions, laughing, smiling, sad, pained, worried, disappointed, shocked and frust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table with 8 emoji icons showing different emotions, laughing, smiling, sad, pained, worried, disappointed, shocked and frustrated."/>
                    <pic:cNvPicPr/>
                  </pic:nvPicPr>
                  <pic:blipFill>
                    <a:blip r:embed="rId49"/>
                    <a:stretch>
                      <a:fillRect/>
                    </a:stretch>
                  </pic:blipFill>
                  <pic:spPr>
                    <a:xfrm>
                      <a:off x="0" y="0"/>
                      <a:ext cx="7736455" cy="4162595"/>
                    </a:xfrm>
                    <a:prstGeom prst="rect">
                      <a:avLst/>
                    </a:prstGeom>
                  </pic:spPr>
                </pic:pic>
              </a:graphicData>
            </a:graphic>
          </wp:inline>
        </w:drawing>
      </w:r>
    </w:p>
    <w:p w14:paraId="7C05736C" w14:textId="5FD42C59" w:rsidR="0030175A" w:rsidRPr="0030175A" w:rsidRDefault="0030175A">
      <w:pPr>
        <w:rPr>
          <w:rStyle w:val="SubtleReference"/>
        </w:rPr>
      </w:pPr>
      <w:r w:rsidRPr="0030175A">
        <w:rPr>
          <w:rStyle w:val="SubtleReference"/>
        </w:rPr>
        <w:t>Emojis from Microsoft Word for the Web</w:t>
      </w:r>
    </w:p>
    <w:p w14:paraId="0336948A" w14:textId="49A15BC2" w:rsidR="4A4E0563" w:rsidRDefault="4A4E0563">
      <w:r>
        <w:br w:type="page"/>
      </w:r>
    </w:p>
    <w:p w14:paraId="08ED2309" w14:textId="053820F2" w:rsidR="0000394D" w:rsidRPr="00AE442C" w:rsidRDefault="74AE7939" w:rsidP="00AE442C">
      <w:pPr>
        <w:pStyle w:val="Heading2"/>
      </w:pPr>
      <w:bookmarkStart w:id="36" w:name="_Resource_2:_Character_1"/>
      <w:bookmarkStart w:id="37" w:name="_Resource_2:_Character"/>
      <w:bookmarkStart w:id="38" w:name="_Toc132719415"/>
      <w:bookmarkEnd w:id="36"/>
      <w:r w:rsidRPr="00AE442C">
        <w:lastRenderedPageBreak/>
        <w:t xml:space="preserve">Resource </w:t>
      </w:r>
      <w:r w:rsidR="4257302E" w:rsidRPr="00AE442C">
        <w:t>2</w:t>
      </w:r>
      <w:r w:rsidRPr="00AE442C">
        <w:t xml:space="preserve">: </w:t>
      </w:r>
      <w:r w:rsidR="646497BF" w:rsidRPr="00AE442C">
        <w:t>Character d</w:t>
      </w:r>
      <w:r w:rsidRPr="00AE442C">
        <w:t>escriptions</w:t>
      </w:r>
      <w:bookmarkEnd w:id="37"/>
      <w:bookmarkEnd w:id="38"/>
    </w:p>
    <w:tbl>
      <w:tblPr>
        <w:tblStyle w:val="TableGrid"/>
        <w:tblW w:w="0" w:type="auto"/>
        <w:tblLook w:val="06A0" w:firstRow="1" w:lastRow="0" w:firstColumn="1" w:lastColumn="0" w:noHBand="1" w:noVBand="1"/>
        <w:tblDescription w:val="A table with the names of the people and animals that Three meets and the way that he describes them"/>
      </w:tblPr>
      <w:tblGrid>
        <w:gridCol w:w="1822"/>
        <w:gridCol w:w="5459"/>
        <w:gridCol w:w="1481"/>
        <w:gridCol w:w="5800"/>
      </w:tblGrid>
      <w:tr w:rsidR="75D76F88" w14:paraId="730711D6" w14:textId="77777777" w:rsidTr="1C95094F">
        <w:trPr>
          <w:trHeight w:val="975"/>
        </w:trPr>
        <w:tc>
          <w:tcPr>
            <w:tcW w:w="1824" w:type="dxa"/>
            <w:vAlign w:val="center"/>
          </w:tcPr>
          <w:p w14:paraId="08852337" w14:textId="52620BD1" w:rsidR="0F8BC75B" w:rsidRDefault="0F8BC75B" w:rsidP="75D76F88">
            <w:pPr>
              <w:jc w:val="center"/>
              <w:rPr>
                <w:b/>
                <w:bCs/>
                <w:sz w:val="28"/>
                <w:szCs w:val="28"/>
              </w:rPr>
            </w:pPr>
            <w:r w:rsidRPr="75D76F88">
              <w:rPr>
                <w:b/>
                <w:bCs/>
                <w:sz w:val="28"/>
                <w:szCs w:val="28"/>
              </w:rPr>
              <w:t>insect</w:t>
            </w:r>
          </w:p>
        </w:tc>
        <w:tc>
          <w:tcPr>
            <w:tcW w:w="5466" w:type="dxa"/>
            <w:vAlign w:val="center"/>
          </w:tcPr>
          <w:p w14:paraId="2C8D42D8" w14:textId="723C01E0" w:rsidR="3C3DF66F" w:rsidRDefault="3C3DF66F" w:rsidP="75D76F88">
            <w:pPr>
              <w:rPr>
                <w:sz w:val="28"/>
                <w:szCs w:val="28"/>
              </w:rPr>
            </w:pPr>
            <w:r w:rsidRPr="75D76F88">
              <w:rPr>
                <w:sz w:val="28"/>
                <w:szCs w:val="28"/>
              </w:rPr>
              <w:t xml:space="preserve">a </w:t>
            </w:r>
            <w:r w:rsidR="75D76F88" w:rsidRPr="75D76F88">
              <w:rPr>
                <w:sz w:val="28"/>
                <w:szCs w:val="28"/>
              </w:rPr>
              <w:t>six leg</w:t>
            </w:r>
          </w:p>
        </w:tc>
        <w:tc>
          <w:tcPr>
            <w:tcW w:w="1481" w:type="dxa"/>
            <w:vAlign w:val="center"/>
          </w:tcPr>
          <w:p w14:paraId="6DE54603" w14:textId="6F1E6917" w:rsidR="50F51B43" w:rsidRDefault="50F51B43" w:rsidP="75D76F88">
            <w:pPr>
              <w:jc w:val="center"/>
              <w:rPr>
                <w:b/>
                <w:bCs/>
                <w:sz w:val="28"/>
                <w:szCs w:val="28"/>
              </w:rPr>
            </w:pPr>
            <w:r w:rsidRPr="75D76F88">
              <w:rPr>
                <w:b/>
                <w:bCs/>
                <w:sz w:val="28"/>
                <w:szCs w:val="28"/>
              </w:rPr>
              <w:t>spider</w:t>
            </w:r>
          </w:p>
        </w:tc>
        <w:tc>
          <w:tcPr>
            <w:tcW w:w="5808" w:type="dxa"/>
            <w:vAlign w:val="center"/>
          </w:tcPr>
          <w:p w14:paraId="62EB7633" w14:textId="1F5F2359" w:rsidR="50F51B43" w:rsidRDefault="50F51B43" w:rsidP="75D76F88">
            <w:pPr>
              <w:rPr>
                <w:b/>
                <w:bCs/>
                <w:sz w:val="36"/>
                <w:szCs w:val="36"/>
              </w:rPr>
            </w:pPr>
            <w:r w:rsidRPr="75D76F88">
              <w:rPr>
                <w:sz w:val="28"/>
                <w:szCs w:val="28"/>
              </w:rPr>
              <w:t>an eight leg</w:t>
            </w:r>
          </w:p>
        </w:tc>
      </w:tr>
      <w:tr w:rsidR="75D76F88" w14:paraId="0B083EE0" w14:textId="77777777" w:rsidTr="1C95094F">
        <w:trPr>
          <w:trHeight w:val="975"/>
        </w:trPr>
        <w:tc>
          <w:tcPr>
            <w:tcW w:w="1824" w:type="dxa"/>
            <w:vAlign w:val="center"/>
          </w:tcPr>
          <w:p w14:paraId="55C01F3F" w14:textId="45D8989E" w:rsidR="0D962FB4" w:rsidRDefault="0D962FB4" w:rsidP="75D76F88">
            <w:pPr>
              <w:jc w:val="center"/>
              <w:rPr>
                <w:b/>
                <w:bCs/>
                <w:sz w:val="28"/>
                <w:szCs w:val="28"/>
              </w:rPr>
            </w:pPr>
            <w:r w:rsidRPr="75D76F88">
              <w:rPr>
                <w:b/>
                <w:bCs/>
                <w:sz w:val="28"/>
                <w:szCs w:val="28"/>
              </w:rPr>
              <w:t>human</w:t>
            </w:r>
          </w:p>
        </w:tc>
        <w:tc>
          <w:tcPr>
            <w:tcW w:w="5466" w:type="dxa"/>
            <w:vAlign w:val="center"/>
          </w:tcPr>
          <w:p w14:paraId="37FF5565" w14:textId="04FF6AB7" w:rsidR="50F51B43" w:rsidRDefault="3C46184C" w:rsidP="75D76F88">
            <w:pPr>
              <w:rPr>
                <w:b/>
                <w:bCs/>
                <w:sz w:val="36"/>
                <w:szCs w:val="36"/>
              </w:rPr>
            </w:pPr>
            <w:r w:rsidRPr="1C95094F">
              <w:rPr>
                <w:sz w:val="28"/>
                <w:szCs w:val="28"/>
              </w:rPr>
              <w:t>a two leg</w:t>
            </w:r>
          </w:p>
        </w:tc>
        <w:tc>
          <w:tcPr>
            <w:tcW w:w="1481" w:type="dxa"/>
            <w:vAlign w:val="center"/>
          </w:tcPr>
          <w:p w14:paraId="2B2458CA" w14:textId="0F147695" w:rsidR="50F51B43" w:rsidRDefault="50F51B43" w:rsidP="75D76F88">
            <w:pPr>
              <w:jc w:val="center"/>
              <w:rPr>
                <w:b/>
                <w:bCs/>
                <w:sz w:val="28"/>
                <w:szCs w:val="28"/>
              </w:rPr>
            </w:pPr>
            <w:r w:rsidRPr="75D76F88">
              <w:rPr>
                <w:b/>
                <w:bCs/>
                <w:sz w:val="28"/>
                <w:szCs w:val="28"/>
              </w:rPr>
              <w:t>country</w:t>
            </w:r>
          </w:p>
        </w:tc>
        <w:tc>
          <w:tcPr>
            <w:tcW w:w="5808" w:type="dxa"/>
            <w:vAlign w:val="center"/>
          </w:tcPr>
          <w:p w14:paraId="7DCAB427" w14:textId="4D57CB1F" w:rsidR="50F51B43" w:rsidRDefault="50F51B43" w:rsidP="75D76F88">
            <w:pPr>
              <w:rPr>
                <w:sz w:val="28"/>
                <w:szCs w:val="28"/>
              </w:rPr>
            </w:pPr>
            <w:r w:rsidRPr="75D76F88">
              <w:rPr>
                <w:sz w:val="28"/>
                <w:szCs w:val="28"/>
              </w:rPr>
              <w:t xml:space="preserve">a place where the green rolled </w:t>
            </w:r>
            <w:proofErr w:type="gramStart"/>
            <w:r w:rsidRPr="75D76F88">
              <w:rPr>
                <w:sz w:val="28"/>
                <w:szCs w:val="28"/>
              </w:rPr>
              <w:t>slowly</w:t>
            </w:r>
            <w:proofErr w:type="gramEnd"/>
            <w:r w:rsidRPr="75D76F88">
              <w:rPr>
                <w:sz w:val="28"/>
                <w:szCs w:val="28"/>
              </w:rPr>
              <w:t xml:space="preserve"> and the cars were not so many</w:t>
            </w:r>
          </w:p>
        </w:tc>
      </w:tr>
      <w:tr w:rsidR="75D76F88" w14:paraId="42FAB801" w14:textId="77777777" w:rsidTr="1C95094F">
        <w:trPr>
          <w:trHeight w:val="975"/>
        </w:trPr>
        <w:tc>
          <w:tcPr>
            <w:tcW w:w="1824" w:type="dxa"/>
            <w:vAlign w:val="center"/>
          </w:tcPr>
          <w:p w14:paraId="2F8048AF" w14:textId="438CFAEA" w:rsidR="15398087" w:rsidRDefault="15398087" w:rsidP="75D76F88">
            <w:pPr>
              <w:jc w:val="center"/>
              <w:rPr>
                <w:b/>
                <w:bCs/>
                <w:sz w:val="28"/>
                <w:szCs w:val="28"/>
              </w:rPr>
            </w:pPr>
            <w:r w:rsidRPr="75D76F88">
              <w:rPr>
                <w:b/>
                <w:bCs/>
                <w:sz w:val="28"/>
                <w:szCs w:val="28"/>
              </w:rPr>
              <w:t>cow</w:t>
            </w:r>
          </w:p>
        </w:tc>
        <w:tc>
          <w:tcPr>
            <w:tcW w:w="5466" w:type="dxa"/>
            <w:vAlign w:val="center"/>
          </w:tcPr>
          <w:p w14:paraId="16119A61" w14:textId="759ED190" w:rsidR="50F51B43" w:rsidRDefault="50F51B43" w:rsidP="75D76F88">
            <w:pPr>
              <w:rPr>
                <w:sz w:val="28"/>
                <w:szCs w:val="28"/>
              </w:rPr>
            </w:pPr>
            <w:r w:rsidRPr="75D76F88">
              <w:rPr>
                <w:sz w:val="28"/>
                <w:szCs w:val="28"/>
              </w:rPr>
              <w:t>a four leg with two spikes on its head</w:t>
            </w:r>
          </w:p>
        </w:tc>
        <w:tc>
          <w:tcPr>
            <w:tcW w:w="1481" w:type="dxa"/>
            <w:vAlign w:val="center"/>
          </w:tcPr>
          <w:p w14:paraId="11A26823" w14:textId="429A5FD8" w:rsidR="50F51B43" w:rsidRDefault="50F51B43" w:rsidP="75D76F88">
            <w:pPr>
              <w:jc w:val="center"/>
              <w:rPr>
                <w:b/>
                <w:bCs/>
                <w:sz w:val="28"/>
                <w:szCs w:val="28"/>
              </w:rPr>
            </w:pPr>
            <w:r w:rsidRPr="75D76F88">
              <w:rPr>
                <w:b/>
                <w:bCs/>
                <w:sz w:val="28"/>
                <w:szCs w:val="28"/>
              </w:rPr>
              <w:t>chicken</w:t>
            </w:r>
          </w:p>
        </w:tc>
        <w:tc>
          <w:tcPr>
            <w:tcW w:w="5808" w:type="dxa"/>
            <w:vAlign w:val="center"/>
          </w:tcPr>
          <w:p w14:paraId="23121EAA" w14:textId="5619FE8E" w:rsidR="50F51B43" w:rsidRDefault="50F51B43" w:rsidP="75D76F88">
            <w:pPr>
              <w:rPr>
                <w:sz w:val="28"/>
                <w:szCs w:val="28"/>
              </w:rPr>
            </w:pPr>
            <w:r w:rsidRPr="75D76F88">
              <w:rPr>
                <w:sz w:val="28"/>
                <w:szCs w:val="28"/>
              </w:rPr>
              <w:t>a winged two leg, that laid eggs</w:t>
            </w:r>
          </w:p>
        </w:tc>
      </w:tr>
      <w:tr w:rsidR="75D76F88" w14:paraId="7E8F71DA" w14:textId="77777777" w:rsidTr="1C95094F">
        <w:trPr>
          <w:trHeight w:val="975"/>
        </w:trPr>
        <w:tc>
          <w:tcPr>
            <w:tcW w:w="1824" w:type="dxa"/>
            <w:vAlign w:val="center"/>
          </w:tcPr>
          <w:p w14:paraId="766A5365" w14:textId="7A831A14" w:rsidR="0342B25D" w:rsidRDefault="0342B25D" w:rsidP="75D76F88">
            <w:pPr>
              <w:jc w:val="center"/>
              <w:rPr>
                <w:b/>
                <w:bCs/>
                <w:sz w:val="28"/>
                <w:szCs w:val="28"/>
              </w:rPr>
            </w:pPr>
            <w:r w:rsidRPr="75D76F88">
              <w:rPr>
                <w:b/>
                <w:bCs/>
                <w:sz w:val="28"/>
                <w:szCs w:val="28"/>
              </w:rPr>
              <w:t>pig</w:t>
            </w:r>
          </w:p>
        </w:tc>
        <w:tc>
          <w:tcPr>
            <w:tcW w:w="5466" w:type="dxa"/>
            <w:vAlign w:val="center"/>
          </w:tcPr>
          <w:p w14:paraId="34D8CAAD" w14:textId="47527A16" w:rsidR="50F51B43" w:rsidRDefault="50F51B43" w:rsidP="75D76F88">
            <w:pPr>
              <w:rPr>
                <w:sz w:val="28"/>
                <w:szCs w:val="28"/>
              </w:rPr>
            </w:pPr>
            <w:r w:rsidRPr="75D76F88">
              <w:rPr>
                <w:sz w:val="28"/>
                <w:szCs w:val="28"/>
              </w:rPr>
              <w:t>a pink four leg that snorted through its flat, friendly nose</w:t>
            </w:r>
          </w:p>
        </w:tc>
        <w:tc>
          <w:tcPr>
            <w:tcW w:w="1481" w:type="dxa"/>
            <w:vAlign w:val="center"/>
          </w:tcPr>
          <w:p w14:paraId="0766DD59" w14:textId="612E4B0E" w:rsidR="50F51B43" w:rsidRDefault="50F51B43" w:rsidP="75D76F88">
            <w:pPr>
              <w:jc w:val="center"/>
              <w:rPr>
                <w:b/>
                <w:bCs/>
                <w:sz w:val="28"/>
                <w:szCs w:val="28"/>
              </w:rPr>
            </w:pPr>
            <w:r w:rsidRPr="75D76F88">
              <w:rPr>
                <w:b/>
                <w:bCs/>
                <w:sz w:val="28"/>
                <w:szCs w:val="28"/>
              </w:rPr>
              <w:t>rabbit</w:t>
            </w:r>
          </w:p>
        </w:tc>
        <w:tc>
          <w:tcPr>
            <w:tcW w:w="5808" w:type="dxa"/>
            <w:vAlign w:val="center"/>
          </w:tcPr>
          <w:p w14:paraId="69B84ADE" w14:textId="4365EAC2" w:rsidR="50F51B43" w:rsidRDefault="50F51B43" w:rsidP="75D76F88">
            <w:pPr>
              <w:rPr>
                <w:sz w:val="28"/>
                <w:szCs w:val="28"/>
              </w:rPr>
            </w:pPr>
            <w:r w:rsidRPr="75D76F88">
              <w:rPr>
                <w:sz w:val="28"/>
                <w:szCs w:val="28"/>
              </w:rPr>
              <w:t>a little something that had two big ears and two big feet</w:t>
            </w:r>
          </w:p>
        </w:tc>
      </w:tr>
      <w:tr w:rsidR="75D76F88" w14:paraId="6E69BC9E" w14:textId="77777777" w:rsidTr="1C95094F">
        <w:trPr>
          <w:trHeight w:val="975"/>
        </w:trPr>
        <w:tc>
          <w:tcPr>
            <w:tcW w:w="1824" w:type="dxa"/>
            <w:vAlign w:val="center"/>
          </w:tcPr>
          <w:p w14:paraId="63BC30CD" w14:textId="068330EC" w:rsidR="4CE91A69" w:rsidRDefault="4CE91A69" w:rsidP="75D76F88">
            <w:pPr>
              <w:jc w:val="center"/>
              <w:rPr>
                <w:b/>
                <w:bCs/>
                <w:sz w:val="28"/>
                <w:szCs w:val="28"/>
              </w:rPr>
            </w:pPr>
            <w:r w:rsidRPr="75D76F88">
              <w:rPr>
                <w:b/>
                <w:bCs/>
                <w:sz w:val="28"/>
                <w:szCs w:val="28"/>
              </w:rPr>
              <w:t>Fern</w:t>
            </w:r>
          </w:p>
        </w:tc>
        <w:tc>
          <w:tcPr>
            <w:tcW w:w="5466" w:type="dxa"/>
            <w:vAlign w:val="center"/>
          </w:tcPr>
          <w:p w14:paraId="10DB0643" w14:textId="05BD858C" w:rsidR="50F51B43" w:rsidRDefault="50F51B43" w:rsidP="75D76F88">
            <w:pPr>
              <w:rPr>
                <w:sz w:val="28"/>
                <w:szCs w:val="28"/>
              </w:rPr>
            </w:pPr>
            <w:r w:rsidRPr="75D76F88">
              <w:rPr>
                <w:sz w:val="28"/>
                <w:szCs w:val="28"/>
              </w:rPr>
              <w:t xml:space="preserve">a </w:t>
            </w:r>
            <w:proofErr w:type="gramStart"/>
            <w:r w:rsidRPr="75D76F88">
              <w:rPr>
                <w:sz w:val="28"/>
                <w:szCs w:val="28"/>
              </w:rPr>
              <w:t>two leg</w:t>
            </w:r>
            <w:proofErr w:type="gramEnd"/>
            <w:r w:rsidRPr="75D76F88">
              <w:rPr>
                <w:sz w:val="28"/>
                <w:szCs w:val="28"/>
              </w:rPr>
              <w:t xml:space="preserve"> pretending to be a three leg</w:t>
            </w:r>
          </w:p>
        </w:tc>
        <w:tc>
          <w:tcPr>
            <w:tcW w:w="1481" w:type="dxa"/>
            <w:vAlign w:val="center"/>
          </w:tcPr>
          <w:p w14:paraId="59C1A7BC" w14:textId="7BD51CB7" w:rsidR="50F51B43" w:rsidRDefault="50F51B43" w:rsidP="75D76F88">
            <w:pPr>
              <w:jc w:val="center"/>
              <w:rPr>
                <w:b/>
                <w:bCs/>
                <w:sz w:val="28"/>
                <w:szCs w:val="28"/>
              </w:rPr>
            </w:pPr>
            <w:r w:rsidRPr="75D76F88">
              <w:rPr>
                <w:b/>
                <w:bCs/>
                <w:sz w:val="28"/>
                <w:szCs w:val="28"/>
              </w:rPr>
              <w:t>frog</w:t>
            </w:r>
          </w:p>
        </w:tc>
        <w:tc>
          <w:tcPr>
            <w:tcW w:w="5808" w:type="dxa"/>
            <w:vAlign w:val="center"/>
          </w:tcPr>
          <w:p w14:paraId="43EC40E3" w14:textId="69602E79" w:rsidR="50F51B43" w:rsidRDefault="50F51B43" w:rsidP="75D76F88">
            <w:pPr>
              <w:rPr>
                <w:sz w:val="28"/>
                <w:szCs w:val="28"/>
              </w:rPr>
            </w:pPr>
            <w:r w:rsidRPr="75D76F88">
              <w:rPr>
                <w:sz w:val="28"/>
                <w:szCs w:val="28"/>
              </w:rPr>
              <w:t>a hopping four legs</w:t>
            </w:r>
          </w:p>
        </w:tc>
      </w:tr>
      <w:tr w:rsidR="75D76F88" w14:paraId="621D8EC9" w14:textId="77777777" w:rsidTr="1C95094F">
        <w:trPr>
          <w:trHeight w:val="975"/>
        </w:trPr>
        <w:tc>
          <w:tcPr>
            <w:tcW w:w="1824" w:type="dxa"/>
            <w:vAlign w:val="center"/>
          </w:tcPr>
          <w:p w14:paraId="27CD4B02" w14:textId="2308BCA9" w:rsidR="0536FB67" w:rsidRDefault="0536FB67" w:rsidP="75D76F88">
            <w:pPr>
              <w:jc w:val="center"/>
              <w:rPr>
                <w:b/>
                <w:bCs/>
                <w:sz w:val="28"/>
                <w:szCs w:val="28"/>
              </w:rPr>
            </w:pPr>
            <w:r w:rsidRPr="75D76F88">
              <w:rPr>
                <w:b/>
                <w:bCs/>
                <w:sz w:val="28"/>
                <w:szCs w:val="28"/>
              </w:rPr>
              <w:t>bugs</w:t>
            </w:r>
          </w:p>
        </w:tc>
        <w:tc>
          <w:tcPr>
            <w:tcW w:w="5466" w:type="dxa"/>
            <w:vAlign w:val="center"/>
          </w:tcPr>
          <w:p w14:paraId="18F1AC0E" w14:textId="68DB4C8F" w:rsidR="50F51B43" w:rsidRDefault="50F51B43" w:rsidP="75D76F88">
            <w:pPr>
              <w:rPr>
                <w:sz w:val="28"/>
                <w:szCs w:val="28"/>
              </w:rPr>
            </w:pPr>
            <w:r w:rsidRPr="75D76F88">
              <w:rPr>
                <w:sz w:val="28"/>
                <w:szCs w:val="28"/>
              </w:rPr>
              <w:t>a flying six legs</w:t>
            </w:r>
          </w:p>
        </w:tc>
        <w:tc>
          <w:tcPr>
            <w:tcW w:w="1481" w:type="dxa"/>
            <w:vAlign w:val="center"/>
          </w:tcPr>
          <w:p w14:paraId="7AED4D4F" w14:textId="58BE5E43" w:rsidR="50F51B43" w:rsidRDefault="50F51B43" w:rsidP="75D76F88">
            <w:pPr>
              <w:jc w:val="center"/>
              <w:rPr>
                <w:b/>
                <w:bCs/>
                <w:sz w:val="28"/>
                <w:szCs w:val="28"/>
              </w:rPr>
            </w:pPr>
            <w:r w:rsidRPr="75D76F88">
              <w:rPr>
                <w:b/>
                <w:bCs/>
                <w:sz w:val="28"/>
                <w:szCs w:val="28"/>
              </w:rPr>
              <w:t>snail</w:t>
            </w:r>
          </w:p>
        </w:tc>
        <w:tc>
          <w:tcPr>
            <w:tcW w:w="5808" w:type="dxa"/>
            <w:vAlign w:val="center"/>
          </w:tcPr>
          <w:p w14:paraId="69ACC636" w14:textId="204CCADC" w:rsidR="50F51B43" w:rsidRDefault="50F51B43" w:rsidP="75D76F88">
            <w:pPr>
              <w:rPr>
                <w:sz w:val="28"/>
                <w:szCs w:val="28"/>
              </w:rPr>
            </w:pPr>
            <w:r w:rsidRPr="75D76F88">
              <w:rPr>
                <w:sz w:val="28"/>
                <w:szCs w:val="28"/>
              </w:rPr>
              <w:t>a sliding no legs</w:t>
            </w:r>
          </w:p>
        </w:tc>
      </w:tr>
      <w:tr w:rsidR="75D76F88" w14:paraId="34D1347B" w14:textId="77777777" w:rsidTr="1C95094F">
        <w:trPr>
          <w:trHeight w:val="975"/>
        </w:trPr>
        <w:tc>
          <w:tcPr>
            <w:tcW w:w="1824" w:type="dxa"/>
            <w:vAlign w:val="center"/>
          </w:tcPr>
          <w:p w14:paraId="3D195715" w14:textId="1F13FD92" w:rsidR="138C0B32" w:rsidRDefault="138C0B32" w:rsidP="75D76F88">
            <w:pPr>
              <w:jc w:val="center"/>
              <w:rPr>
                <w:b/>
                <w:bCs/>
                <w:sz w:val="28"/>
                <w:szCs w:val="28"/>
              </w:rPr>
            </w:pPr>
            <w:r w:rsidRPr="75D76F88">
              <w:rPr>
                <w:b/>
                <w:bCs/>
                <w:sz w:val="28"/>
                <w:szCs w:val="28"/>
              </w:rPr>
              <w:t>Mum and Fern</w:t>
            </w:r>
          </w:p>
        </w:tc>
        <w:tc>
          <w:tcPr>
            <w:tcW w:w="5466" w:type="dxa"/>
            <w:vAlign w:val="center"/>
          </w:tcPr>
          <w:p w14:paraId="3F062BC9" w14:textId="5DB1090D" w:rsidR="50F51B43" w:rsidRDefault="50F51B43" w:rsidP="75D76F88">
            <w:pPr>
              <w:rPr>
                <w:sz w:val="28"/>
                <w:szCs w:val="28"/>
              </w:rPr>
            </w:pPr>
            <w:r w:rsidRPr="75D76F88">
              <w:rPr>
                <w:sz w:val="28"/>
                <w:szCs w:val="28"/>
              </w:rPr>
              <w:t>a one-legged and a twelve-legged creature</w:t>
            </w:r>
          </w:p>
        </w:tc>
        <w:tc>
          <w:tcPr>
            <w:tcW w:w="1481" w:type="dxa"/>
            <w:vAlign w:val="center"/>
          </w:tcPr>
          <w:p w14:paraId="5C6248EF" w14:textId="3ADC16C9" w:rsidR="50F51B43" w:rsidRDefault="50F51B43" w:rsidP="75D76F88">
            <w:pPr>
              <w:jc w:val="center"/>
              <w:rPr>
                <w:b/>
                <w:bCs/>
                <w:sz w:val="28"/>
                <w:szCs w:val="28"/>
              </w:rPr>
            </w:pPr>
            <w:r w:rsidRPr="75D76F88">
              <w:rPr>
                <w:b/>
                <w:bCs/>
                <w:sz w:val="28"/>
                <w:szCs w:val="28"/>
              </w:rPr>
              <w:t>family</w:t>
            </w:r>
          </w:p>
        </w:tc>
        <w:tc>
          <w:tcPr>
            <w:tcW w:w="5808" w:type="dxa"/>
            <w:vAlign w:val="center"/>
          </w:tcPr>
          <w:p w14:paraId="22C5717A" w14:textId="246B4922" w:rsidR="50F51B43" w:rsidRDefault="50F51B43" w:rsidP="75D76F88">
            <w:pPr>
              <w:rPr>
                <w:sz w:val="28"/>
                <w:szCs w:val="28"/>
              </w:rPr>
            </w:pPr>
            <w:r w:rsidRPr="75D76F88">
              <w:rPr>
                <w:sz w:val="28"/>
                <w:szCs w:val="28"/>
              </w:rPr>
              <w:t>a perfect four</w:t>
            </w:r>
          </w:p>
        </w:tc>
      </w:tr>
    </w:tbl>
    <w:p w14:paraId="7BA95A4C" w14:textId="3025FF9E" w:rsidR="4A4E0563" w:rsidRDefault="4A4E0563">
      <w:r>
        <w:br w:type="page"/>
      </w:r>
    </w:p>
    <w:p w14:paraId="41D4BA49" w14:textId="0F449B10" w:rsidR="004A46B3" w:rsidRPr="00AE442C" w:rsidRDefault="43F9A2F9" w:rsidP="00AE442C">
      <w:pPr>
        <w:pStyle w:val="Heading2"/>
      </w:pPr>
      <w:bookmarkStart w:id="39" w:name="_Resource_3:_Characteristic_1"/>
      <w:bookmarkStart w:id="40" w:name="_Resource_3:_Characteristic"/>
      <w:bookmarkStart w:id="41" w:name="_Toc132719416"/>
      <w:bookmarkEnd w:id="39"/>
      <w:r w:rsidRPr="00AE442C">
        <w:lastRenderedPageBreak/>
        <w:t xml:space="preserve">Resource </w:t>
      </w:r>
      <w:r w:rsidR="61BFA247" w:rsidRPr="00AE442C">
        <w:t>3</w:t>
      </w:r>
      <w:r w:rsidRPr="00AE442C">
        <w:t>: Characteristic cards</w:t>
      </w:r>
      <w:bookmarkEnd w:id="40"/>
      <w:bookmarkEnd w:id="41"/>
    </w:p>
    <w:tbl>
      <w:tblPr>
        <w:tblStyle w:val="TableGrid"/>
        <w:tblW w:w="0" w:type="auto"/>
        <w:tblLook w:val="06A0" w:firstRow="1" w:lastRow="0" w:firstColumn="1" w:lastColumn="0" w:noHBand="1" w:noVBand="1"/>
        <w:tblDescription w:val="A list of character traits"/>
      </w:tblPr>
      <w:tblGrid>
        <w:gridCol w:w="3640"/>
        <w:gridCol w:w="3640"/>
        <w:gridCol w:w="3641"/>
        <w:gridCol w:w="3641"/>
      </w:tblGrid>
      <w:tr w:rsidR="75D76F88" w14:paraId="20C1DE9F" w14:textId="77777777" w:rsidTr="1C95094F">
        <w:trPr>
          <w:trHeight w:val="1005"/>
        </w:trPr>
        <w:tc>
          <w:tcPr>
            <w:tcW w:w="3641" w:type="dxa"/>
            <w:vAlign w:val="center"/>
          </w:tcPr>
          <w:p w14:paraId="6E5550DC" w14:textId="78C3B4AB" w:rsidR="04B27EF4" w:rsidRDefault="04B27EF4" w:rsidP="75D76F88">
            <w:pPr>
              <w:jc w:val="center"/>
              <w:rPr>
                <w:b/>
                <w:bCs/>
                <w:sz w:val="36"/>
                <w:szCs w:val="36"/>
              </w:rPr>
            </w:pPr>
            <w:r w:rsidRPr="75D76F88">
              <w:rPr>
                <w:b/>
                <w:bCs/>
                <w:sz w:val="32"/>
                <w:szCs w:val="32"/>
              </w:rPr>
              <w:t>happy</w:t>
            </w:r>
          </w:p>
        </w:tc>
        <w:tc>
          <w:tcPr>
            <w:tcW w:w="3641" w:type="dxa"/>
            <w:vAlign w:val="center"/>
          </w:tcPr>
          <w:p w14:paraId="0C01EFD3" w14:textId="5DF6A776" w:rsidR="04B27EF4" w:rsidRDefault="04B27EF4" w:rsidP="75D76F88">
            <w:pPr>
              <w:jc w:val="center"/>
              <w:rPr>
                <w:b/>
                <w:bCs/>
                <w:sz w:val="32"/>
                <w:szCs w:val="32"/>
              </w:rPr>
            </w:pPr>
            <w:r w:rsidRPr="75D76F88">
              <w:rPr>
                <w:b/>
                <w:bCs/>
                <w:sz w:val="32"/>
                <w:szCs w:val="32"/>
              </w:rPr>
              <w:t>scary</w:t>
            </w:r>
          </w:p>
        </w:tc>
        <w:tc>
          <w:tcPr>
            <w:tcW w:w="3641" w:type="dxa"/>
            <w:vAlign w:val="center"/>
          </w:tcPr>
          <w:p w14:paraId="3FE4C71C" w14:textId="1FBD8D71" w:rsidR="119D3E68" w:rsidRDefault="119D3E68" w:rsidP="75D76F88">
            <w:pPr>
              <w:jc w:val="center"/>
              <w:rPr>
                <w:b/>
                <w:bCs/>
                <w:sz w:val="32"/>
                <w:szCs w:val="32"/>
              </w:rPr>
            </w:pPr>
            <w:r w:rsidRPr="75D76F88">
              <w:rPr>
                <w:b/>
                <w:bCs/>
                <w:sz w:val="32"/>
                <w:szCs w:val="32"/>
              </w:rPr>
              <w:t>welcoming</w:t>
            </w:r>
          </w:p>
        </w:tc>
        <w:tc>
          <w:tcPr>
            <w:tcW w:w="3641" w:type="dxa"/>
            <w:vAlign w:val="center"/>
          </w:tcPr>
          <w:p w14:paraId="75E64540" w14:textId="7CFD80F7" w:rsidR="75D76F88" w:rsidRDefault="75D76F88" w:rsidP="75D76F88">
            <w:pPr>
              <w:jc w:val="center"/>
              <w:rPr>
                <w:b/>
                <w:bCs/>
                <w:sz w:val="36"/>
                <w:szCs w:val="36"/>
              </w:rPr>
            </w:pPr>
            <w:r w:rsidRPr="75D76F88">
              <w:rPr>
                <w:b/>
                <w:bCs/>
                <w:sz w:val="32"/>
                <w:szCs w:val="32"/>
              </w:rPr>
              <w:t>grateful</w:t>
            </w:r>
          </w:p>
        </w:tc>
      </w:tr>
      <w:tr w:rsidR="75D76F88" w14:paraId="074FFE99" w14:textId="77777777" w:rsidTr="1C95094F">
        <w:trPr>
          <w:trHeight w:val="1005"/>
        </w:trPr>
        <w:tc>
          <w:tcPr>
            <w:tcW w:w="3641" w:type="dxa"/>
            <w:vAlign w:val="center"/>
          </w:tcPr>
          <w:p w14:paraId="32976FE1" w14:textId="11716F44" w:rsidR="75D76F88" w:rsidRDefault="75D76F88" w:rsidP="75D76F88">
            <w:pPr>
              <w:jc w:val="center"/>
              <w:rPr>
                <w:b/>
                <w:bCs/>
                <w:sz w:val="36"/>
                <w:szCs w:val="36"/>
              </w:rPr>
            </w:pPr>
            <w:r w:rsidRPr="75D76F88">
              <w:rPr>
                <w:b/>
                <w:bCs/>
                <w:sz w:val="32"/>
                <w:szCs w:val="32"/>
              </w:rPr>
              <w:t>curious</w:t>
            </w:r>
          </w:p>
        </w:tc>
        <w:tc>
          <w:tcPr>
            <w:tcW w:w="3641" w:type="dxa"/>
            <w:vAlign w:val="center"/>
          </w:tcPr>
          <w:p w14:paraId="6030720F" w14:textId="3B913DF7" w:rsidR="4BEFFE04" w:rsidRDefault="4BEFFE04" w:rsidP="75D76F88">
            <w:pPr>
              <w:jc w:val="center"/>
              <w:rPr>
                <w:b/>
                <w:bCs/>
                <w:sz w:val="32"/>
                <w:szCs w:val="32"/>
              </w:rPr>
            </w:pPr>
            <w:r w:rsidRPr="75D76F88">
              <w:rPr>
                <w:b/>
                <w:bCs/>
                <w:sz w:val="32"/>
                <w:szCs w:val="32"/>
              </w:rPr>
              <w:t>hungry</w:t>
            </w:r>
          </w:p>
        </w:tc>
        <w:tc>
          <w:tcPr>
            <w:tcW w:w="3641" w:type="dxa"/>
            <w:vAlign w:val="center"/>
          </w:tcPr>
          <w:p w14:paraId="128B38AF" w14:textId="61195A0B" w:rsidR="0D7A1465" w:rsidRDefault="0D7A1465" w:rsidP="75D76F88">
            <w:pPr>
              <w:jc w:val="center"/>
              <w:rPr>
                <w:b/>
                <w:bCs/>
                <w:sz w:val="32"/>
                <w:szCs w:val="32"/>
                <w:highlight w:val="yellow"/>
              </w:rPr>
            </w:pPr>
            <w:r w:rsidRPr="75D76F88">
              <w:rPr>
                <w:b/>
                <w:bCs/>
                <w:sz w:val="32"/>
                <w:szCs w:val="32"/>
              </w:rPr>
              <w:t>loving</w:t>
            </w:r>
          </w:p>
        </w:tc>
        <w:tc>
          <w:tcPr>
            <w:tcW w:w="3641" w:type="dxa"/>
            <w:vAlign w:val="center"/>
          </w:tcPr>
          <w:p w14:paraId="25AEFD13" w14:textId="24E68FA6" w:rsidR="75D76F88" w:rsidRDefault="75D76F88" w:rsidP="75D76F88">
            <w:pPr>
              <w:jc w:val="center"/>
              <w:rPr>
                <w:b/>
                <w:bCs/>
                <w:sz w:val="32"/>
                <w:szCs w:val="32"/>
              </w:rPr>
            </w:pPr>
            <w:r w:rsidRPr="75D76F88">
              <w:rPr>
                <w:b/>
                <w:bCs/>
                <w:sz w:val="32"/>
                <w:szCs w:val="32"/>
              </w:rPr>
              <w:t>thoughtful</w:t>
            </w:r>
          </w:p>
        </w:tc>
      </w:tr>
      <w:tr w:rsidR="75D76F88" w14:paraId="665D6F6C" w14:textId="77777777" w:rsidTr="1C95094F">
        <w:trPr>
          <w:trHeight w:val="1005"/>
        </w:trPr>
        <w:tc>
          <w:tcPr>
            <w:tcW w:w="3641" w:type="dxa"/>
            <w:vAlign w:val="center"/>
          </w:tcPr>
          <w:p w14:paraId="4889A494" w14:textId="181F82DD" w:rsidR="54FF767D" w:rsidRDefault="54FF767D" w:rsidP="75D76F88">
            <w:pPr>
              <w:jc w:val="center"/>
              <w:rPr>
                <w:b/>
                <w:bCs/>
                <w:sz w:val="36"/>
                <w:szCs w:val="36"/>
              </w:rPr>
            </w:pPr>
            <w:r w:rsidRPr="75D76F88">
              <w:rPr>
                <w:b/>
                <w:bCs/>
                <w:sz w:val="32"/>
                <w:szCs w:val="32"/>
              </w:rPr>
              <w:t>sad</w:t>
            </w:r>
          </w:p>
        </w:tc>
        <w:tc>
          <w:tcPr>
            <w:tcW w:w="3641" w:type="dxa"/>
            <w:vAlign w:val="center"/>
          </w:tcPr>
          <w:p w14:paraId="6AFBF6C5" w14:textId="456885B2" w:rsidR="458967A0" w:rsidRDefault="458967A0" w:rsidP="75D76F88">
            <w:pPr>
              <w:jc w:val="center"/>
              <w:rPr>
                <w:b/>
                <w:bCs/>
                <w:sz w:val="32"/>
                <w:szCs w:val="32"/>
              </w:rPr>
            </w:pPr>
            <w:r w:rsidRPr="75D76F88">
              <w:rPr>
                <w:b/>
                <w:bCs/>
                <w:sz w:val="32"/>
                <w:szCs w:val="32"/>
              </w:rPr>
              <w:t>greedy</w:t>
            </w:r>
          </w:p>
        </w:tc>
        <w:tc>
          <w:tcPr>
            <w:tcW w:w="3641" w:type="dxa"/>
            <w:vAlign w:val="center"/>
          </w:tcPr>
          <w:p w14:paraId="557BFC69" w14:textId="71C8C1E6" w:rsidR="301197F6" w:rsidRDefault="301197F6" w:rsidP="75D76F88">
            <w:pPr>
              <w:jc w:val="center"/>
              <w:rPr>
                <w:b/>
                <w:bCs/>
                <w:sz w:val="32"/>
                <w:szCs w:val="32"/>
                <w:highlight w:val="yellow"/>
              </w:rPr>
            </w:pPr>
            <w:r w:rsidRPr="75D76F88">
              <w:rPr>
                <w:b/>
                <w:bCs/>
                <w:sz w:val="32"/>
                <w:szCs w:val="32"/>
              </w:rPr>
              <w:t>inquisitive</w:t>
            </w:r>
          </w:p>
        </w:tc>
        <w:tc>
          <w:tcPr>
            <w:tcW w:w="3641" w:type="dxa"/>
            <w:vAlign w:val="center"/>
          </w:tcPr>
          <w:p w14:paraId="60C36CD0" w14:textId="6774A434" w:rsidR="2AB1CE24" w:rsidRDefault="2AB1CE24" w:rsidP="75D76F88">
            <w:pPr>
              <w:jc w:val="center"/>
              <w:rPr>
                <w:b/>
                <w:bCs/>
                <w:sz w:val="32"/>
                <w:szCs w:val="32"/>
              </w:rPr>
            </w:pPr>
            <w:r w:rsidRPr="75D76F88">
              <w:rPr>
                <w:b/>
                <w:bCs/>
                <w:sz w:val="32"/>
                <w:szCs w:val="32"/>
              </w:rPr>
              <w:t>careful</w:t>
            </w:r>
          </w:p>
        </w:tc>
      </w:tr>
      <w:tr w:rsidR="75D76F88" w14:paraId="64CFFE83" w14:textId="77777777" w:rsidTr="1C95094F">
        <w:trPr>
          <w:trHeight w:val="1005"/>
        </w:trPr>
        <w:tc>
          <w:tcPr>
            <w:tcW w:w="3641" w:type="dxa"/>
            <w:vAlign w:val="center"/>
          </w:tcPr>
          <w:p w14:paraId="52DA935E" w14:textId="53F609C6" w:rsidR="33E23ADA" w:rsidRDefault="33E23ADA" w:rsidP="75D76F88">
            <w:pPr>
              <w:jc w:val="center"/>
              <w:rPr>
                <w:b/>
                <w:bCs/>
                <w:sz w:val="36"/>
                <w:szCs w:val="36"/>
              </w:rPr>
            </w:pPr>
            <w:r w:rsidRPr="75D76F88">
              <w:rPr>
                <w:b/>
                <w:bCs/>
                <w:sz w:val="32"/>
                <w:szCs w:val="32"/>
              </w:rPr>
              <w:t>brave</w:t>
            </w:r>
          </w:p>
        </w:tc>
        <w:tc>
          <w:tcPr>
            <w:tcW w:w="3641" w:type="dxa"/>
            <w:vAlign w:val="center"/>
          </w:tcPr>
          <w:p w14:paraId="5E49B1FD" w14:textId="6ED33924" w:rsidR="6E5C5DCC" w:rsidRDefault="6E5C5DCC" w:rsidP="75D76F88">
            <w:pPr>
              <w:jc w:val="center"/>
              <w:rPr>
                <w:b/>
                <w:bCs/>
                <w:sz w:val="32"/>
                <w:szCs w:val="32"/>
              </w:rPr>
            </w:pPr>
            <w:r w:rsidRPr="75D76F88">
              <w:rPr>
                <w:b/>
                <w:bCs/>
                <w:sz w:val="32"/>
                <w:szCs w:val="32"/>
              </w:rPr>
              <w:t>cosy</w:t>
            </w:r>
          </w:p>
        </w:tc>
        <w:tc>
          <w:tcPr>
            <w:tcW w:w="3641" w:type="dxa"/>
            <w:vAlign w:val="center"/>
          </w:tcPr>
          <w:p w14:paraId="06100D40" w14:textId="5FBBBE8B" w:rsidR="0F844CAC" w:rsidRDefault="0F844CAC" w:rsidP="75D76F88">
            <w:pPr>
              <w:jc w:val="center"/>
              <w:rPr>
                <w:b/>
                <w:bCs/>
                <w:sz w:val="32"/>
                <w:szCs w:val="32"/>
              </w:rPr>
            </w:pPr>
            <w:r w:rsidRPr="75D76F88">
              <w:rPr>
                <w:b/>
                <w:bCs/>
                <w:sz w:val="32"/>
                <w:szCs w:val="32"/>
              </w:rPr>
              <w:t>creative</w:t>
            </w:r>
          </w:p>
        </w:tc>
        <w:tc>
          <w:tcPr>
            <w:tcW w:w="3641" w:type="dxa"/>
            <w:vAlign w:val="center"/>
          </w:tcPr>
          <w:p w14:paraId="154AD5F1" w14:textId="164B8269" w:rsidR="1BC0D6FB" w:rsidRDefault="1BC0D6FB" w:rsidP="75D76F88">
            <w:pPr>
              <w:jc w:val="center"/>
              <w:rPr>
                <w:b/>
                <w:bCs/>
                <w:sz w:val="32"/>
                <w:szCs w:val="32"/>
              </w:rPr>
            </w:pPr>
            <w:r w:rsidRPr="75D76F88">
              <w:rPr>
                <w:b/>
                <w:bCs/>
                <w:sz w:val="32"/>
                <w:szCs w:val="32"/>
              </w:rPr>
              <w:t>fearful</w:t>
            </w:r>
          </w:p>
        </w:tc>
      </w:tr>
      <w:tr w:rsidR="75D76F88" w14:paraId="749D2C2D" w14:textId="77777777" w:rsidTr="1C95094F">
        <w:trPr>
          <w:trHeight w:val="1005"/>
        </w:trPr>
        <w:tc>
          <w:tcPr>
            <w:tcW w:w="3641" w:type="dxa"/>
            <w:vAlign w:val="center"/>
          </w:tcPr>
          <w:p w14:paraId="1CCA12A3" w14:textId="3EC5117F" w:rsidR="50B0CA15" w:rsidRDefault="50B0CA15" w:rsidP="75D76F88">
            <w:pPr>
              <w:jc w:val="center"/>
              <w:rPr>
                <w:b/>
                <w:bCs/>
                <w:sz w:val="36"/>
                <w:szCs w:val="36"/>
              </w:rPr>
            </w:pPr>
            <w:r w:rsidRPr="75D76F88">
              <w:rPr>
                <w:b/>
                <w:bCs/>
                <w:sz w:val="32"/>
                <w:szCs w:val="32"/>
              </w:rPr>
              <w:t>kind</w:t>
            </w:r>
          </w:p>
        </w:tc>
        <w:tc>
          <w:tcPr>
            <w:tcW w:w="3641" w:type="dxa"/>
            <w:vAlign w:val="center"/>
          </w:tcPr>
          <w:p w14:paraId="70FAD3D2" w14:textId="3DBA36A1" w:rsidR="3BF23A27" w:rsidRDefault="3BF23A27" w:rsidP="75D76F88">
            <w:pPr>
              <w:jc w:val="center"/>
              <w:rPr>
                <w:b/>
                <w:bCs/>
                <w:sz w:val="32"/>
                <w:szCs w:val="32"/>
              </w:rPr>
            </w:pPr>
            <w:r w:rsidRPr="75D76F88">
              <w:rPr>
                <w:b/>
                <w:bCs/>
                <w:sz w:val="32"/>
                <w:szCs w:val="32"/>
              </w:rPr>
              <w:t>angry</w:t>
            </w:r>
          </w:p>
        </w:tc>
        <w:tc>
          <w:tcPr>
            <w:tcW w:w="3641" w:type="dxa"/>
            <w:vAlign w:val="center"/>
          </w:tcPr>
          <w:p w14:paraId="0B2D6297" w14:textId="6B7CD82D" w:rsidR="3BF23A27" w:rsidRDefault="3BF23A27" w:rsidP="75D76F88">
            <w:pPr>
              <w:jc w:val="center"/>
              <w:rPr>
                <w:b/>
                <w:bCs/>
                <w:sz w:val="32"/>
                <w:szCs w:val="32"/>
                <w:highlight w:val="yellow"/>
              </w:rPr>
            </w:pPr>
            <w:r w:rsidRPr="75D76F88">
              <w:rPr>
                <w:b/>
                <w:bCs/>
                <w:sz w:val="32"/>
                <w:szCs w:val="32"/>
              </w:rPr>
              <w:t>imaginative</w:t>
            </w:r>
          </w:p>
        </w:tc>
        <w:tc>
          <w:tcPr>
            <w:tcW w:w="3641" w:type="dxa"/>
            <w:vAlign w:val="center"/>
          </w:tcPr>
          <w:p w14:paraId="5761217F" w14:textId="1C5062D8" w:rsidR="1B3CA4D9" w:rsidRDefault="1B3CA4D9" w:rsidP="75D76F88">
            <w:pPr>
              <w:jc w:val="center"/>
              <w:rPr>
                <w:b/>
                <w:bCs/>
                <w:sz w:val="36"/>
                <w:szCs w:val="36"/>
              </w:rPr>
            </w:pPr>
            <w:r w:rsidRPr="75D76F88">
              <w:rPr>
                <w:b/>
                <w:bCs/>
                <w:sz w:val="32"/>
                <w:szCs w:val="32"/>
              </w:rPr>
              <w:t>thankful</w:t>
            </w:r>
          </w:p>
        </w:tc>
      </w:tr>
      <w:tr w:rsidR="75D76F88" w14:paraId="66D08A9B" w14:textId="77777777" w:rsidTr="1C95094F">
        <w:trPr>
          <w:trHeight w:val="1005"/>
        </w:trPr>
        <w:tc>
          <w:tcPr>
            <w:tcW w:w="3641" w:type="dxa"/>
            <w:vAlign w:val="center"/>
          </w:tcPr>
          <w:p w14:paraId="73EE7FA3" w14:textId="5C333E00" w:rsidR="39EFB7E1" w:rsidRDefault="39EFB7E1" w:rsidP="75D76F88">
            <w:pPr>
              <w:jc w:val="center"/>
              <w:rPr>
                <w:b/>
                <w:bCs/>
                <w:sz w:val="32"/>
                <w:szCs w:val="32"/>
              </w:rPr>
            </w:pPr>
            <w:r w:rsidRPr="75D76F88">
              <w:rPr>
                <w:b/>
                <w:bCs/>
                <w:sz w:val="32"/>
                <w:szCs w:val="32"/>
              </w:rPr>
              <w:t>quiet</w:t>
            </w:r>
          </w:p>
        </w:tc>
        <w:tc>
          <w:tcPr>
            <w:tcW w:w="3641" w:type="dxa"/>
            <w:vAlign w:val="center"/>
          </w:tcPr>
          <w:p w14:paraId="20BCD38E" w14:textId="10DCBE23" w:rsidR="3C007341" w:rsidRDefault="3C007341" w:rsidP="75D76F88">
            <w:pPr>
              <w:jc w:val="center"/>
              <w:rPr>
                <w:b/>
                <w:bCs/>
                <w:sz w:val="32"/>
                <w:szCs w:val="32"/>
              </w:rPr>
            </w:pPr>
            <w:r w:rsidRPr="75D76F88">
              <w:rPr>
                <w:b/>
                <w:bCs/>
                <w:sz w:val="32"/>
                <w:szCs w:val="32"/>
              </w:rPr>
              <w:t>lucky</w:t>
            </w:r>
          </w:p>
        </w:tc>
        <w:tc>
          <w:tcPr>
            <w:tcW w:w="3641" w:type="dxa"/>
            <w:vAlign w:val="center"/>
          </w:tcPr>
          <w:p w14:paraId="1780593D" w14:textId="542B8460" w:rsidR="6DC3825B" w:rsidRDefault="6DC3825B" w:rsidP="75D76F88">
            <w:pPr>
              <w:jc w:val="center"/>
              <w:rPr>
                <w:b/>
                <w:bCs/>
                <w:sz w:val="32"/>
                <w:szCs w:val="32"/>
              </w:rPr>
            </w:pPr>
            <w:r w:rsidRPr="75D76F88">
              <w:rPr>
                <w:b/>
                <w:bCs/>
                <w:sz w:val="32"/>
                <w:szCs w:val="32"/>
              </w:rPr>
              <w:t>lonely</w:t>
            </w:r>
          </w:p>
        </w:tc>
        <w:tc>
          <w:tcPr>
            <w:tcW w:w="3641" w:type="dxa"/>
            <w:vAlign w:val="center"/>
          </w:tcPr>
          <w:p w14:paraId="462A5A00" w14:textId="02926CB4" w:rsidR="7FCC010E" w:rsidRDefault="7FCC010E" w:rsidP="75D76F88">
            <w:pPr>
              <w:jc w:val="center"/>
              <w:rPr>
                <w:b/>
                <w:bCs/>
                <w:sz w:val="36"/>
                <w:szCs w:val="36"/>
              </w:rPr>
            </w:pPr>
            <w:r w:rsidRPr="75D76F88">
              <w:rPr>
                <w:b/>
                <w:bCs/>
                <w:sz w:val="32"/>
                <w:szCs w:val="32"/>
              </w:rPr>
              <w:t>hopeful</w:t>
            </w:r>
          </w:p>
        </w:tc>
      </w:tr>
      <w:tr w:rsidR="75D76F88" w14:paraId="24EA2BE4" w14:textId="77777777" w:rsidTr="1C95094F">
        <w:trPr>
          <w:trHeight w:val="1005"/>
        </w:trPr>
        <w:tc>
          <w:tcPr>
            <w:tcW w:w="3641" w:type="dxa"/>
            <w:vAlign w:val="center"/>
          </w:tcPr>
          <w:p w14:paraId="7ACB4FAB" w14:textId="7DA1B500" w:rsidR="0EEE1187" w:rsidRDefault="0EEE1187" w:rsidP="75D76F88">
            <w:pPr>
              <w:jc w:val="center"/>
              <w:rPr>
                <w:b/>
                <w:bCs/>
                <w:sz w:val="32"/>
                <w:szCs w:val="32"/>
              </w:rPr>
            </w:pPr>
            <w:r w:rsidRPr="75D76F88">
              <w:rPr>
                <w:b/>
                <w:bCs/>
                <w:sz w:val="32"/>
                <w:szCs w:val="32"/>
              </w:rPr>
              <w:t>rude</w:t>
            </w:r>
          </w:p>
        </w:tc>
        <w:tc>
          <w:tcPr>
            <w:tcW w:w="3641" w:type="dxa"/>
            <w:vAlign w:val="center"/>
          </w:tcPr>
          <w:p w14:paraId="5A5D8D33" w14:textId="6B67DEDD" w:rsidR="6CE5F107" w:rsidRDefault="6CE5F107" w:rsidP="75D76F88">
            <w:pPr>
              <w:jc w:val="center"/>
              <w:rPr>
                <w:b/>
                <w:bCs/>
                <w:sz w:val="32"/>
                <w:szCs w:val="32"/>
              </w:rPr>
            </w:pPr>
            <w:r w:rsidRPr="75D76F88">
              <w:rPr>
                <w:b/>
                <w:bCs/>
                <w:sz w:val="32"/>
                <w:szCs w:val="32"/>
              </w:rPr>
              <w:t>cheeky</w:t>
            </w:r>
          </w:p>
        </w:tc>
        <w:tc>
          <w:tcPr>
            <w:tcW w:w="3641" w:type="dxa"/>
            <w:vAlign w:val="center"/>
          </w:tcPr>
          <w:p w14:paraId="1A81FA9C" w14:textId="028669D3" w:rsidR="1B57B6C4" w:rsidRDefault="1B57B6C4" w:rsidP="75D76F88">
            <w:pPr>
              <w:jc w:val="center"/>
              <w:rPr>
                <w:b/>
                <w:bCs/>
                <w:sz w:val="32"/>
                <w:szCs w:val="32"/>
              </w:rPr>
            </w:pPr>
            <w:r w:rsidRPr="75D76F88">
              <w:rPr>
                <w:b/>
                <w:bCs/>
                <w:sz w:val="32"/>
                <w:szCs w:val="32"/>
              </w:rPr>
              <w:t>friendly</w:t>
            </w:r>
          </w:p>
        </w:tc>
        <w:tc>
          <w:tcPr>
            <w:tcW w:w="3641" w:type="dxa"/>
            <w:vAlign w:val="center"/>
          </w:tcPr>
          <w:p w14:paraId="02CEA402" w14:textId="5575F0F4" w:rsidR="32C7CD93" w:rsidRDefault="32C7CD93" w:rsidP="75D76F88">
            <w:pPr>
              <w:jc w:val="center"/>
              <w:rPr>
                <w:b/>
                <w:bCs/>
                <w:sz w:val="32"/>
                <w:szCs w:val="32"/>
              </w:rPr>
            </w:pPr>
            <w:r w:rsidRPr="75D76F88">
              <w:rPr>
                <w:b/>
                <w:bCs/>
                <w:sz w:val="32"/>
                <w:szCs w:val="32"/>
              </w:rPr>
              <w:t>help</w:t>
            </w:r>
            <w:r w:rsidR="73A5E69D" w:rsidRPr="75D76F88">
              <w:rPr>
                <w:b/>
                <w:bCs/>
                <w:sz w:val="32"/>
                <w:szCs w:val="32"/>
              </w:rPr>
              <w:t>ful</w:t>
            </w:r>
          </w:p>
        </w:tc>
      </w:tr>
    </w:tbl>
    <w:p w14:paraId="05370430" w14:textId="004A58DE" w:rsidR="75D76F88" w:rsidRDefault="75D76F88" w:rsidP="00AE442C">
      <w:pPr>
        <w:pStyle w:val="Heading2"/>
      </w:pPr>
      <w:bookmarkStart w:id="42" w:name="_Resource_4:_Adverbs"/>
      <w:bookmarkStart w:id="43" w:name="_￼Resource_4:_Adverbs"/>
      <w:bookmarkEnd w:id="42"/>
      <w:r>
        <w:br w:type="page"/>
      </w:r>
      <w:bookmarkStart w:id="44" w:name="_Toc132719417"/>
      <w:r w:rsidR="1A5589B2" w:rsidRPr="00AE442C">
        <w:lastRenderedPageBreak/>
        <w:t>Resource 4: Adverbs of time</w:t>
      </w:r>
      <w:bookmarkEnd w:id="43"/>
      <w:bookmarkEnd w:id="44"/>
    </w:p>
    <w:tbl>
      <w:tblPr>
        <w:tblStyle w:val="TableGrid"/>
        <w:tblW w:w="0" w:type="auto"/>
        <w:tblLook w:val="0420" w:firstRow="1" w:lastRow="0" w:firstColumn="0" w:lastColumn="0" w:noHBand="0" w:noVBand="1"/>
        <w:tblDescription w:val="A table with 2 columns with a list of adverbs that tell us when things happen, and how often things happen"/>
      </w:tblPr>
      <w:tblGrid>
        <w:gridCol w:w="7281"/>
        <w:gridCol w:w="7281"/>
      </w:tblGrid>
      <w:tr w:rsidR="00781E52" w14:paraId="4CA4B97B" w14:textId="77777777" w:rsidTr="00781E52">
        <w:tc>
          <w:tcPr>
            <w:tcW w:w="7281" w:type="dxa"/>
          </w:tcPr>
          <w:p w14:paraId="2DCA0C5D" w14:textId="6ED6DFE6" w:rsidR="00781E52" w:rsidRPr="00781E52" w:rsidRDefault="00781E52" w:rsidP="00781E52">
            <w:pPr>
              <w:jc w:val="center"/>
              <w:rPr>
                <w:sz w:val="40"/>
                <w:szCs w:val="36"/>
              </w:rPr>
            </w:pPr>
            <w:r w:rsidRPr="00781E52">
              <w:rPr>
                <w:sz w:val="40"/>
                <w:szCs w:val="36"/>
              </w:rPr>
              <w:t xml:space="preserve">Tell us </w:t>
            </w:r>
            <w:r w:rsidRPr="00781E52">
              <w:rPr>
                <w:b/>
                <w:bCs/>
                <w:sz w:val="40"/>
                <w:szCs w:val="36"/>
              </w:rPr>
              <w:t>when</w:t>
            </w:r>
          </w:p>
          <w:p w14:paraId="04174331" w14:textId="3B491178" w:rsidR="00781E52" w:rsidRPr="00781E52" w:rsidRDefault="00781E52" w:rsidP="00781E52">
            <w:pPr>
              <w:jc w:val="center"/>
              <w:rPr>
                <w:sz w:val="40"/>
                <w:szCs w:val="36"/>
              </w:rPr>
            </w:pPr>
            <w:r w:rsidRPr="00781E52">
              <w:rPr>
                <w:sz w:val="40"/>
                <w:szCs w:val="36"/>
              </w:rPr>
              <w:t>things happen</w:t>
            </w:r>
          </w:p>
        </w:tc>
        <w:tc>
          <w:tcPr>
            <w:tcW w:w="7281" w:type="dxa"/>
          </w:tcPr>
          <w:p w14:paraId="7D2FFF95" w14:textId="77777777" w:rsidR="00781E52" w:rsidRPr="00781E52" w:rsidRDefault="00781E52" w:rsidP="00781E52">
            <w:pPr>
              <w:jc w:val="center"/>
              <w:rPr>
                <w:sz w:val="40"/>
                <w:szCs w:val="36"/>
              </w:rPr>
            </w:pPr>
            <w:r w:rsidRPr="00781E52">
              <w:rPr>
                <w:sz w:val="40"/>
                <w:szCs w:val="36"/>
              </w:rPr>
              <w:t xml:space="preserve">These tell us </w:t>
            </w:r>
            <w:r w:rsidRPr="00781E52">
              <w:rPr>
                <w:b/>
                <w:bCs/>
                <w:sz w:val="40"/>
                <w:szCs w:val="36"/>
              </w:rPr>
              <w:t>how often</w:t>
            </w:r>
          </w:p>
          <w:p w14:paraId="0B796F05" w14:textId="356CF2E9" w:rsidR="00781E52" w:rsidRPr="00781E52" w:rsidRDefault="00781E52" w:rsidP="00781E52">
            <w:pPr>
              <w:jc w:val="center"/>
              <w:rPr>
                <w:sz w:val="40"/>
                <w:szCs w:val="36"/>
              </w:rPr>
            </w:pPr>
            <w:r w:rsidRPr="00781E52">
              <w:rPr>
                <w:sz w:val="40"/>
                <w:szCs w:val="36"/>
              </w:rPr>
              <w:t>things happen</w:t>
            </w:r>
          </w:p>
        </w:tc>
      </w:tr>
      <w:tr w:rsidR="00781E52" w14:paraId="50272064" w14:textId="77777777" w:rsidTr="00781E52">
        <w:tc>
          <w:tcPr>
            <w:tcW w:w="7281" w:type="dxa"/>
          </w:tcPr>
          <w:p w14:paraId="2FAFB12F" w14:textId="77777777" w:rsidR="00781E52" w:rsidRPr="00781E52" w:rsidRDefault="00781E52" w:rsidP="00781E52">
            <w:pPr>
              <w:jc w:val="center"/>
              <w:rPr>
                <w:sz w:val="40"/>
                <w:szCs w:val="36"/>
              </w:rPr>
            </w:pPr>
            <w:r w:rsidRPr="00781E52">
              <w:rPr>
                <w:sz w:val="40"/>
                <w:szCs w:val="36"/>
              </w:rPr>
              <w:t>yesterday</w:t>
            </w:r>
          </w:p>
          <w:p w14:paraId="022D1811" w14:textId="77777777" w:rsidR="00781E52" w:rsidRPr="00781E52" w:rsidRDefault="00781E52" w:rsidP="00781E52">
            <w:pPr>
              <w:jc w:val="center"/>
              <w:rPr>
                <w:sz w:val="40"/>
                <w:szCs w:val="36"/>
              </w:rPr>
            </w:pPr>
            <w:r w:rsidRPr="00781E52">
              <w:rPr>
                <w:sz w:val="40"/>
                <w:szCs w:val="36"/>
              </w:rPr>
              <w:t>a long time ago</w:t>
            </w:r>
          </w:p>
          <w:p w14:paraId="1700FC4D" w14:textId="77777777" w:rsidR="00781E52" w:rsidRPr="00781E52" w:rsidRDefault="00781E52" w:rsidP="00781E52">
            <w:pPr>
              <w:jc w:val="center"/>
              <w:rPr>
                <w:sz w:val="40"/>
                <w:szCs w:val="36"/>
              </w:rPr>
            </w:pPr>
            <w:r w:rsidRPr="00781E52">
              <w:rPr>
                <w:sz w:val="40"/>
                <w:szCs w:val="36"/>
              </w:rPr>
              <w:t>on Tuesday</w:t>
            </w:r>
          </w:p>
          <w:p w14:paraId="666C7308" w14:textId="1BDBCB54" w:rsidR="00781E52" w:rsidRPr="00781E52" w:rsidRDefault="00781E52" w:rsidP="00781E52">
            <w:pPr>
              <w:jc w:val="center"/>
              <w:rPr>
                <w:sz w:val="40"/>
                <w:szCs w:val="36"/>
              </w:rPr>
            </w:pPr>
            <w:r w:rsidRPr="00781E52">
              <w:rPr>
                <w:sz w:val="40"/>
                <w:szCs w:val="36"/>
              </w:rPr>
              <w:t>last year</w:t>
            </w:r>
          </w:p>
        </w:tc>
        <w:tc>
          <w:tcPr>
            <w:tcW w:w="7281" w:type="dxa"/>
          </w:tcPr>
          <w:p w14:paraId="5A140638" w14:textId="77777777" w:rsidR="00781E52" w:rsidRPr="00781E52" w:rsidRDefault="00781E52" w:rsidP="00781E52">
            <w:pPr>
              <w:jc w:val="center"/>
              <w:rPr>
                <w:sz w:val="40"/>
                <w:szCs w:val="36"/>
              </w:rPr>
            </w:pPr>
            <w:r w:rsidRPr="00781E52">
              <w:rPr>
                <w:sz w:val="40"/>
                <w:szCs w:val="36"/>
              </w:rPr>
              <w:t>sometimes</w:t>
            </w:r>
          </w:p>
          <w:p w14:paraId="4D3F6EBB" w14:textId="77777777" w:rsidR="00781E52" w:rsidRPr="00781E52" w:rsidRDefault="00781E52" w:rsidP="00781E52">
            <w:pPr>
              <w:jc w:val="center"/>
              <w:rPr>
                <w:sz w:val="40"/>
                <w:szCs w:val="36"/>
              </w:rPr>
            </w:pPr>
            <w:r w:rsidRPr="00781E52">
              <w:rPr>
                <w:sz w:val="40"/>
                <w:szCs w:val="36"/>
              </w:rPr>
              <w:t>occasionally</w:t>
            </w:r>
          </w:p>
          <w:p w14:paraId="1587D45A" w14:textId="77777777" w:rsidR="00781E52" w:rsidRPr="00781E52" w:rsidRDefault="00781E52" w:rsidP="00781E52">
            <w:pPr>
              <w:jc w:val="center"/>
              <w:rPr>
                <w:sz w:val="40"/>
                <w:szCs w:val="36"/>
              </w:rPr>
            </w:pPr>
            <w:r w:rsidRPr="00781E52">
              <w:rPr>
                <w:sz w:val="40"/>
                <w:szCs w:val="36"/>
              </w:rPr>
              <w:t>usually</w:t>
            </w:r>
          </w:p>
          <w:p w14:paraId="6985E174" w14:textId="16EA4110" w:rsidR="00781E52" w:rsidRPr="00781E52" w:rsidRDefault="00781E52" w:rsidP="00781E52">
            <w:pPr>
              <w:jc w:val="center"/>
              <w:rPr>
                <w:sz w:val="40"/>
                <w:szCs w:val="36"/>
              </w:rPr>
            </w:pPr>
            <w:r w:rsidRPr="00781E52">
              <w:rPr>
                <w:sz w:val="40"/>
                <w:szCs w:val="36"/>
              </w:rPr>
              <w:t>always</w:t>
            </w:r>
          </w:p>
        </w:tc>
      </w:tr>
    </w:tbl>
    <w:p w14:paraId="1657457C" w14:textId="77777777" w:rsidR="00DD3F8F" w:rsidRPr="00DD3F8F" w:rsidRDefault="75D76F88" w:rsidP="00DD3F8F">
      <w:bookmarkStart w:id="45" w:name="_Resource_5:_Character"/>
      <w:bookmarkStart w:id="46" w:name="_￼Resource_5:_Character"/>
      <w:bookmarkEnd w:id="45"/>
      <w:r>
        <w:br w:type="page"/>
      </w:r>
    </w:p>
    <w:p w14:paraId="707480E4" w14:textId="58A03D29" w:rsidR="75D76F88" w:rsidRPr="00AE442C" w:rsidRDefault="1E3D57D1" w:rsidP="00AE442C">
      <w:pPr>
        <w:pStyle w:val="Heading2"/>
      </w:pPr>
      <w:bookmarkStart w:id="47" w:name="_Resource_5:_Character_1"/>
      <w:bookmarkStart w:id="48" w:name="_Toc132719418"/>
      <w:bookmarkEnd w:id="47"/>
      <w:r w:rsidRPr="00AE442C">
        <w:lastRenderedPageBreak/>
        <w:t xml:space="preserve">Resource </w:t>
      </w:r>
      <w:r w:rsidR="4263BB19" w:rsidRPr="00AE442C">
        <w:t>5</w:t>
      </w:r>
      <w:r w:rsidRPr="00AE442C">
        <w:t>: Character questionnaire</w:t>
      </w:r>
      <w:bookmarkEnd w:id="46"/>
      <w:bookmarkEnd w:id="48"/>
    </w:p>
    <w:p w14:paraId="78FE7527" w14:textId="5AF4BB2C" w:rsidR="45F4235A" w:rsidRPr="00AE442C" w:rsidRDefault="45F4235A" w:rsidP="00AE442C">
      <w:pPr>
        <w:pStyle w:val="ListNumber"/>
        <w:numPr>
          <w:ilvl w:val="0"/>
          <w:numId w:val="47"/>
        </w:numPr>
        <w:rPr>
          <w:sz w:val="36"/>
          <w:szCs w:val="36"/>
          <w:lang w:val="en-US"/>
        </w:rPr>
      </w:pPr>
      <w:r w:rsidRPr="00AE442C">
        <w:rPr>
          <w:sz w:val="36"/>
          <w:szCs w:val="36"/>
          <w:lang w:val="en-US"/>
        </w:rPr>
        <w:t>What is your name?</w:t>
      </w:r>
    </w:p>
    <w:p w14:paraId="45515A5A" w14:textId="054C1D32" w:rsidR="45F4235A" w:rsidRPr="00AE442C" w:rsidRDefault="45F4235A" w:rsidP="00AE442C">
      <w:pPr>
        <w:pStyle w:val="ListNumber"/>
        <w:rPr>
          <w:sz w:val="36"/>
          <w:szCs w:val="36"/>
          <w:lang w:val="en-US"/>
        </w:rPr>
      </w:pPr>
      <w:r w:rsidRPr="00AE442C">
        <w:rPr>
          <w:sz w:val="36"/>
          <w:szCs w:val="36"/>
          <w:lang w:val="en-US"/>
        </w:rPr>
        <w:t>Where do you live?</w:t>
      </w:r>
    </w:p>
    <w:p w14:paraId="1DC822FE" w14:textId="070C65C6" w:rsidR="45F4235A" w:rsidRPr="00AE442C" w:rsidRDefault="45F4235A" w:rsidP="00AE442C">
      <w:pPr>
        <w:pStyle w:val="ListNumber"/>
        <w:rPr>
          <w:sz w:val="36"/>
          <w:szCs w:val="36"/>
          <w:lang w:val="en-US"/>
        </w:rPr>
      </w:pPr>
      <w:r w:rsidRPr="00AE442C">
        <w:rPr>
          <w:sz w:val="36"/>
          <w:szCs w:val="36"/>
          <w:lang w:val="en-US"/>
        </w:rPr>
        <w:t>What is a problem you are facing, or a goal you are working towards?</w:t>
      </w:r>
    </w:p>
    <w:p w14:paraId="6D09A6FA" w14:textId="0D52C7E4" w:rsidR="45F4235A" w:rsidRPr="00AE442C" w:rsidRDefault="45F4235A" w:rsidP="00AE442C">
      <w:pPr>
        <w:pStyle w:val="ListNumber"/>
        <w:rPr>
          <w:sz w:val="36"/>
          <w:szCs w:val="36"/>
          <w:lang w:val="en-US"/>
        </w:rPr>
      </w:pPr>
      <w:r w:rsidRPr="00AE442C">
        <w:rPr>
          <w:sz w:val="36"/>
          <w:szCs w:val="36"/>
          <w:lang w:val="en-US"/>
        </w:rPr>
        <w:t>What 3 words would you use to describe yourself?</w:t>
      </w:r>
    </w:p>
    <w:p w14:paraId="4B30AE58" w14:textId="50158D3A" w:rsidR="45F4235A" w:rsidRPr="00AE442C" w:rsidRDefault="45F4235A" w:rsidP="00AE442C">
      <w:pPr>
        <w:pStyle w:val="ListNumber"/>
        <w:rPr>
          <w:sz w:val="36"/>
          <w:szCs w:val="36"/>
          <w:lang w:val="en-US"/>
        </w:rPr>
      </w:pPr>
      <w:r w:rsidRPr="00AE442C">
        <w:rPr>
          <w:sz w:val="36"/>
          <w:szCs w:val="36"/>
          <w:lang w:val="en-US"/>
        </w:rPr>
        <w:t>How do you help other people or other characters?</w:t>
      </w:r>
    </w:p>
    <w:p w14:paraId="2BA5D8A4" w14:textId="36FC7DCA" w:rsidR="45F4235A" w:rsidRPr="00AE442C" w:rsidRDefault="45F4235A" w:rsidP="00AE442C">
      <w:pPr>
        <w:pStyle w:val="ListNumber"/>
        <w:rPr>
          <w:sz w:val="36"/>
          <w:szCs w:val="36"/>
          <w:lang w:val="en-US"/>
        </w:rPr>
      </w:pPr>
      <w:r w:rsidRPr="00AE442C">
        <w:rPr>
          <w:sz w:val="36"/>
          <w:szCs w:val="36"/>
          <w:lang w:val="en-US"/>
        </w:rPr>
        <w:t>What is one thing you are afraid of?</w:t>
      </w:r>
    </w:p>
    <w:p w14:paraId="159D00CD" w14:textId="50E4BB14" w:rsidR="45F4235A" w:rsidRPr="00AE442C" w:rsidRDefault="45F4235A" w:rsidP="00AE442C">
      <w:pPr>
        <w:pStyle w:val="ListNumber"/>
        <w:rPr>
          <w:sz w:val="36"/>
          <w:szCs w:val="36"/>
          <w:lang w:val="en-US"/>
        </w:rPr>
      </w:pPr>
      <w:r w:rsidRPr="00AE442C">
        <w:rPr>
          <w:sz w:val="36"/>
          <w:szCs w:val="36"/>
          <w:lang w:val="en-US"/>
        </w:rPr>
        <w:t>If you had a superpower, what would it be?</w:t>
      </w:r>
    </w:p>
    <w:p w14:paraId="41F9139D" w14:textId="19674851" w:rsidR="45F4235A" w:rsidRPr="00AE442C" w:rsidRDefault="45F4235A" w:rsidP="00AE442C">
      <w:pPr>
        <w:pStyle w:val="ListNumber"/>
        <w:rPr>
          <w:sz w:val="36"/>
          <w:szCs w:val="36"/>
          <w:lang w:val="en-US"/>
        </w:rPr>
      </w:pPr>
      <w:r w:rsidRPr="00AE442C">
        <w:rPr>
          <w:sz w:val="36"/>
          <w:szCs w:val="36"/>
          <w:lang w:val="en-US"/>
        </w:rPr>
        <w:t>Who is one person or animal you really like, and why do you like them?</w:t>
      </w:r>
    </w:p>
    <w:p w14:paraId="61822F85" w14:textId="40F9D911" w:rsidR="75D76F88" w:rsidRPr="00AE442C" w:rsidRDefault="1E3D57D1" w:rsidP="00AE442C">
      <w:pPr>
        <w:pStyle w:val="ListNumber"/>
        <w:rPr>
          <w:sz w:val="36"/>
          <w:szCs w:val="36"/>
          <w:lang w:val="en-US"/>
        </w:rPr>
      </w:pPr>
      <w:r w:rsidRPr="00AE442C">
        <w:rPr>
          <w:sz w:val="36"/>
          <w:szCs w:val="36"/>
          <w:lang w:val="en-US"/>
        </w:rPr>
        <w:t>What is your best quality?</w:t>
      </w:r>
    </w:p>
    <w:p w14:paraId="30915149" w14:textId="78DD789D" w:rsidR="75D76F88" w:rsidRDefault="75D76F88">
      <w:r>
        <w:br w:type="page"/>
      </w:r>
    </w:p>
    <w:p w14:paraId="2F78D186" w14:textId="2ED20720" w:rsidR="00575629" w:rsidRPr="00AE442C" w:rsidRDefault="1D7F2B36" w:rsidP="00AE442C">
      <w:pPr>
        <w:pStyle w:val="Heading2"/>
      </w:pPr>
      <w:bookmarkStart w:id="49" w:name="_Resource_1_–_1"/>
      <w:bookmarkStart w:id="50" w:name="_Resource_6:_Character"/>
      <w:bookmarkStart w:id="51" w:name="_Resource_1:_Character"/>
      <w:bookmarkStart w:id="52" w:name="_Toc132719419"/>
      <w:bookmarkEnd w:id="49"/>
      <w:bookmarkEnd w:id="50"/>
      <w:r w:rsidRPr="00AE442C">
        <w:lastRenderedPageBreak/>
        <w:t xml:space="preserve">Resource </w:t>
      </w:r>
      <w:r w:rsidR="00E76681" w:rsidRPr="00AE442C">
        <w:t>6</w:t>
      </w:r>
      <w:r w:rsidR="01F9FF8E" w:rsidRPr="00AE442C">
        <w:t>:</w:t>
      </w:r>
      <w:r w:rsidR="22E77E20" w:rsidRPr="00AE442C">
        <w:t xml:space="preserve"> </w:t>
      </w:r>
      <w:r w:rsidR="16D41E31" w:rsidRPr="00AE442C">
        <w:t xml:space="preserve">Character </w:t>
      </w:r>
      <w:r w:rsidR="48AA58F7" w:rsidRPr="00AE442C">
        <w:t>plan</w:t>
      </w:r>
      <w:bookmarkEnd w:id="51"/>
      <w:bookmarkEnd w:id="52"/>
    </w:p>
    <w:p w14:paraId="0982E903" w14:textId="495F3DDE" w:rsidR="5771EF22" w:rsidRDefault="645A610E" w:rsidP="75D76F88">
      <w:r>
        <w:rPr>
          <w:noProof/>
        </w:rPr>
        <w:drawing>
          <wp:inline distT="0" distB="0" distL="0" distR="0" wp14:anchorId="57225586" wp14:editId="3D3C4C23">
            <wp:extent cx="9252855" cy="4587874"/>
            <wp:effectExtent l="0" t="0" r="0" b="0"/>
            <wp:docPr id="1480274621" name="Picture 1480274621" descr="A table with space for drawing a character and writing noun groups to match. There are also 2 cells for writing internal characteristics and character a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274621" name="Picture 1480274621" descr="A table with space for drawing a character and writing noun groups to match. There are also 2 cells for writing internal characteristics and character actions"/>
                    <pic:cNvPicPr/>
                  </pic:nvPicPr>
                  <pic:blipFill>
                    <a:blip r:embed="rId50">
                      <a:extLst>
                        <a:ext uri="{28A0092B-C50C-407E-A947-70E740481C1C}">
                          <a14:useLocalDpi xmlns:a14="http://schemas.microsoft.com/office/drawing/2010/main" val="0"/>
                        </a:ext>
                      </a:extLst>
                    </a:blip>
                    <a:stretch>
                      <a:fillRect/>
                    </a:stretch>
                  </pic:blipFill>
                  <pic:spPr>
                    <a:xfrm>
                      <a:off x="0" y="0"/>
                      <a:ext cx="9252855" cy="4587874"/>
                    </a:xfrm>
                    <a:prstGeom prst="rect">
                      <a:avLst/>
                    </a:prstGeom>
                  </pic:spPr>
                </pic:pic>
              </a:graphicData>
            </a:graphic>
          </wp:inline>
        </w:drawing>
      </w:r>
    </w:p>
    <w:p w14:paraId="12243DF1" w14:textId="70522C20" w:rsidR="75D76F88" w:rsidRDefault="75D76F88">
      <w:r>
        <w:br w:type="page"/>
      </w:r>
    </w:p>
    <w:p w14:paraId="3C797021" w14:textId="0965D03B" w:rsidR="00041AF7" w:rsidRPr="00AE442C" w:rsidRDefault="00041AF7" w:rsidP="00AE442C">
      <w:pPr>
        <w:pStyle w:val="Heading2"/>
      </w:pPr>
      <w:bookmarkStart w:id="53" w:name="_Toc132719420"/>
      <w:r w:rsidRPr="00AE442C">
        <w:lastRenderedPageBreak/>
        <w:t>References</w:t>
      </w:r>
      <w:bookmarkEnd w:id="53"/>
    </w:p>
    <w:p w14:paraId="19CF6E0C" w14:textId="77777777" w:rsidR="00041AF7" w:rsidRPr="00041AF7" w:rsidRDefault="00041AF7" w:rsidP="00DA2826">
      <w:pPr>
        <w:pStyle w:val="FeatureBox2"/>
        <w:rPr>
          <w:rStyle w:val="Strong"/>
        </w:rPr>
      </w:pPr>
      <w:r w:rsidRPr="00041AF7">
        <w:rPr>
          <w:rStyle w:val="Strong"/>
        </w:rPr>
        <w:t>Links to third-party material and websites</w:t>
      </w:r>
    </w:p>
    <w:p w14:paraId="45BD747D" w14:textId="744916A7" w:rsidR="00041AF7" w:rsidRDefault="00041AF7" w:rsidP="00DA2826">
      <w:pPr>
        <w:pStyle w:val="FeatureBox2"/>
      </w:pPr>
      <w:r>
        <w:t xml:space="preserve">Please note that the provided (reading/viewing material/list/links/texts) are a suggestion only and implies no endorsement, by the New South Wales Department of Education, of any author, </w:t>
      </w:r>
      <w:r w:rsidR="00AE442C">
        <w:t>publisher,</w:t>
      </w:r>
      <w:r>
        <w:t xml:space="preserve"> or book title. School principals and teachers are best placed to assess the suitability of resources that would complement the curriculum and reflect the needs and interests of their students. </w:t>
      </w:r>
    </w:p>
    <w:p w14:paraId="102AA6BF" w14:textId="47048D78" w:rsidR="00041AF7" w:rsidRDefault="00041AF7" w:rsidP="00DA2826">
      <w:pPr>
        <w:pStyle w:val="FeatureBox2"/>
      </w:pPr>
      <w:r>
        <w:t>If you use the links provided in this document to access a third</w:t>
      </w:r>
      <w:r w:rsidR="00AE442C">
        <w:t>-</w:t>
      </w:r>
      <w:r>
        <w:t>party's website, you acknowledge that the terms of use, including licence terms set out on the third</w:t>
      </w:r>
      <w:r w:rsidR="00AE442C">
        <w:t>-</w:t>
      </w:r>
      <w:r>
        <w:t xml:space="preserve">party's website apply to the use which may be made of the materials on that third-party website or </w:t>
      </w:r>
      <w:proofErr w:type="gramStart"/>
      <w:r>
        <w:t>where</w:t>
      </w:r>
      <w:proofErr w:type="gramEnd"/>
      <w:r>
        <w:t xml:space="preserve"> permitted by the </w:t>
      </w:r>
      <w:r w:rsidRPr="00041AF7">
        <w:rPr>
          <w:rStyle w:val="Emphasis"/>
        </w:rPr>
        <w:t>Copyright Act 1968</w:t>
      </w:r>
      <w:r>
        <w:t xml:space="preserve"> (</w:t>
      </w:r>
      <w:proofErr w:type="spellStart"/>
      <w:r>
        <w:t>Cth</w:t>
      </w:r>
      <w:proofErr w:type="spellEnd"/>
      <w:r>
        <w:t>). The department accepts no responsibility for content on third-party websites.</w:t>
      </w:r>
    </w:p>
    <w:p w14:paraId="79949AC3" w14:textId="646CDFD1" w:rsidR="001F732A" w:rsidRPr="00566011" w:rsidRDefault="001F732A" w:rsidP="001F732A">
      <w:r w:rsidRPr="00566011">
        <w:t xml:space="preserve">Except as otherwise noted, all material is </w:t>
      </w:r>
      <w:hyperlink r:id="rId51" w:history="1">
        <w:r w:rsidRPr="001F732A">
          <w:rPr>
            <w:rStyle w:val="Hyperlink"/>
          </w:rPr>
          <w:t>© State of New South Wales (Department of Education), 2021</w:t>
        </w:r>
      </w:hyperlink>
      <w:r w:rsidRPr="00566011">
        <w:t xml:space="preserve"> and licensed under the </w:t>
      </w:r>
      <w:hyperlink r:id="rId52" w:history="1">
        <w:r w:rsidRPr="00566011">
          <w:rPr>
            <w:rStyle w:val="Hyperlink"/>
          </w:rPr>
          <w:t>Creative Commons Attribution 4.0 International Licen</w:t>
        </w:r>
        <w:r>
          <w:rPr>
            <w:rStyle w:val="Hyperlink"/>
          </w:rPr>
          <w:t>s</w:t>
        </w:r>
        <w:r w:rsidRPr="00566011">
          <w:rPr>
            <w:rStyle w:val="Hyperlink"/>
          </w:rPr>
          <w:t>e</w:t>
        </w:r>
      </w:hyperlink>
      <w:r w:rsidRPr="00566011">
        <w:t>. All other material (third-party material) is used with permission or under licence. Where the copyright owner of third-party material has not licensed their material under a Creative Commons or similar licence, you should contact them directly for permission to reuse their material.</w:t>
      </w:r>
    </w:p>
    <w:p w14:paraId="55021D08" w14:textId="77777777" w:rsidR="001F732A" w:rsidRDefault="001F732A" w:rsidP="001F732A">
      <w:pPr>
        <w:tabs>
          <w:tab w:val="left" w:pos="11250"/>
        </w:tabs>
      </w:pPr>
      <w:r>
        <w:rPr>
          <w:noProof/>
        </w:rPr>
        <w:drawing>
          <wp:inline distT="0" distB="0" distL="0" distR="0" wp14:anchorId="75151DF4" wp14:editId="462B14E6">
            <wp:extent cx="800100" cy="295275"/>
            <wp:effectExtent l="0" t="0" r="0" b="9525"/>
            <wp:docPr id="8" name="Picture 8" descr="CC BY NC 4.0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C BY NC 4.0 licence"/>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800100" cy="295275"/>
                    </a:xfrm>
                    <a:prstGeom prst="rect">
                      <a:avLst/>
                    </a:prstGeom>
                    <a:noFill/>
                    <a:ln>
                      <a:noFill/>
                    </a:ln>
                  </pic:spPr>
                </pic:pic>
              </a:graphicData>
            </a:graphic>
          </wp:inline>
        </w:drawing>
      </w:r>
    </w:p>
    <w:p w14:paraId="4D208EDA" w14:textId="77777777" w:rsidR="001F732A" w:rsidRDefault="00000000" w:rsidP="001F732A">
      <w:pPr>
        <w:tabs>
          <w:tab w:val="left" w:pos="11250"/>
        </w:tabs>
      </w:pPr>
      <w:hyperlink r:id="rId54" w:history="1">
        <w:r w:rsidR="001F732A">
          <w:rPr>
            <w:rStyle w:val="Hyperlink"/>
          </w:rPr>
          <w:t>English K–10 Syllabus</w:t>
        </w:r>
      </w:hyperlink>
      <w:r w:rsidR="001F732A">
        <w:t xml:space="preserve"> © 2022 NSW Education Standards Authority (NESA) for and on behalf of the Crown in right of the State of New South Wales.</w:t>
      </w:r>
    </w:p>
    <w:p w14:paraId="13462675" w14:textId="270BA078" w:rsidR="00DE3FB3" w:rsidRDefault="00000000" w:rsidP="00DE3FB3">
      <w:pPr>
        <w:rPr>
          <w:rFonts w:eastAsia="Calibri"/>
        </w:rPr>
      </w:pPr>
      <w:hyperlink r:id="rId55">
        <w:r w:rsidR="00DE3FB3" w:rsidRPr="3A3407A2">
          <w:rPr>
            <w:rStyle w:val="Hyperlink"/>
          </w:rPr>
          <w:t>Creative Arts K</w:t>
        </w:r>
        <w:r w:rsidR="001F732A">
          <w:rPr>
            <w:rStyle w:val="Hyperlink"/>
          </w:rPr>
          <w:t>–</w:t>
        </w:r>
        <w:r w:rsidR="00DE3FB3" w:rsidRPr="3A3407A2">
          <w:rPr>
            <w:rStyle w:val="Hyperlink"/>
          </w:rPr>
          <w:t>6 syllabus © 2000</w:t>
        </w:r>
      </w:hyperlink>
      <w:r w:rsidR="00DE3FB3" w:rsidRPr="23A6B4CE">
        <w:rPr>
          <w:rFonts w:eastAsia="Calibri"/>
        </w:rPr>
        <w:t xml:space="preserve"> </w:t>
      </w:r>
      <w:r w:rsidR="00DE3FB3">
        <w:t>NSW Education Standards Authority (NESA) for and on behalf of the Crown in right of the State of New South Wales.</w:t>
      </w:r>
    </w:p>
    <w:p w14:paraId="5C005192" w14:textId="20EB51A7" w:rsidR="00DE3FB3" w:rsidRDefault="00000000" w:rsidP="322E5E8F">
      <w:pPr>
        <w:rPr>
          <w:rFonts w:eastAsia="Arial"/>
        </w:rPr>
      </w:pPr>
      <w:hyperlink r:id="rId56">
        <w:r w:rsidR="00DE3FB3">
          <w:rPr>
            <w:rStyle w:val="Hyperlink"/>
            <w:rFonts w:eastAsia="Arial"/>
          </w:rPr>
          <w:t>PDHPE K</w:t>
        </w:r>
        <w:r w:rsidR="001F732A">
          <w:rPr>
            <w:rStyle w:val="Hyperlink"/>
            <w:rFonts w:eastAsia="Arial"/>
          </w:rPr>
          <w:t>–</w:t>
        </w:r>
        <w:r w:rsidR="00DE3FB3">
          <w:rPr>
            <w:rStyle w:val="Hyperlink"/>
            <w:rFonts w:eastAsia="Arial"/>
          </w:rPr>
          <w:t>10 Syllabus © 2018</w:t>
        </w:r>
      </w:hyperlink>
      <w:r w:rsidR="00DE3FB3" w:rsidRPr="322E5E8F">
        <w:rPr>
          <w:rFonts w:eastAsia="Arial"/>
        </w:rPr>
        <w:t xml:space="preserve"> NSW Education Standards Authority (NESA) for and on behalf of the Crown in right of the State of New South Wales.</w:t>
      </w:r>
    </w:p>
    <w:p w14:paraId="366409F2" w14:textId="055A02A4" w:rsidR="00781E52" w:rsidRDefault="00000000" w:rsidP="00781E52">
      <w:pPr>
        <w:tabs>
          <w:tab w:val="left" w:pos="11250"/>
        </w:tabs>
      </w:pPr>
      <w:hyperlink r:id="rId57" w:history="1">
        <w:r w:rsidR="00781E52" w:rsidRPr="00C17FF6">
          <w:rPr>
            <w:rStyle w:val="Hyperlink"/>
          </w:rPr>
          <w:t>© 2021 NSW Education Standards Authority</w:t>
        </w:r>
      </w:hyperlink>
      <w:r w:rsidR="00781E52">
        <w:t>. This document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36DE63A7" w14:textId="77777777" w:rsidR="00781E52" w:rsidRDefault="00781E52" w:rsidP="00781E52">
      <w:r>
        <w:t xml:space="preserve">Please refer to the </w:t>
      </w:r>
      <w:hyperlink r:id="rId58" w:history="1">
        <w:r w:rsidRPr="00BE2514">
          <w:rPr>
            <w:rStyle w:val="Hyperlink"/>
          </w:rPr>
          <w:t>NESA Copyright Disclaimer</w:t>
        </w:r>
      </w:hyperlink>
      <w:r>
        <w:t xml:space="preserve"> for more information.</w:t>
      </w:r>
    </w:p>
    <w:p w14:paraId="0CA1D63D" w14:textId="77777777" w:rsidR="00781E52" w:rsidRDefault="00781E52" w:rsidP="00781E52">
      <w:r>
        <w:t xml:space="preserve">NESA holds the only official and up-to-date versions of the NSW Curriculum and syllabus documents. Please visit the </w:t>
      </w:r>
      <w:hyperlink r:id="rId59" w:history="1">
        <w:r w:rsidRPr="00BE2514">
          <w:rPr>
            <w:rStyle w:val="Hyperlink"/>
          </w:rPr>
          <w:t>NSW Education Standards Authority (NESA)</w:t>
        </w:r>
      </w:hyperlink>
      <w:r>
        <w:t xml:space="preserve"> website and the </w:t>
      </w:r>
      <w:hyperlink r:id="rId60" w:history="1">
        <w:r w:rsidRPr="00BE2514">
          <w:rPr>
            <w:rStyle w:val="Hyperlink"/>
          </w:rPr>
          <w:t>NSW Curriculum</w:t>
        </w:r>
      </w:hyperlink>
      <w:r>
        <w:t xml:space="preserve"> website.</w:t>
      </w:r>
    </w:p>
    <w:p w14:paraId="37A48A19" w14:textId="7181934C" w:rsidR="00781E52" w:rsidRDefault="00000000" w:rsidP="00781E52">
      <w:pPr>
        <w:tabs>
          <w:tab w:val="left" w:pos="11250"/>
        </w:tabs>
      </w:pPr>
      <w:hyperlink r:id="rId61" w:history="1">
        <w:r w:rsidR="00781E52" w:rsidRPr="00586E6F">
          <w:rPr>
            <w:rStyle w:val="Hyperlink"/>
          </w:rPr>
          <w:t>National Literacy Learning Progression</w:t>
        </w:r>
      </w:hyperlink>
      <w:r w:rsidR="00781E52">
        <w:t xml:space="preserve"> © Australian Curriculum, Assessment and Reporting Authority (ACARA) 2010 to present, unless otherwise indicated. This material was downloaded from the </w:t>
      </w:r>
      <w:hyperlink r:id="rId62" w:history="1">
        <w:r w:rsidR="00781E52" w:rsidRPr="005E07BE">
          <w:rPr>
            <w:rStyle w:val="Hyperlink"/>
          </w:rPr>
          <w:t>Australian Curriculum</w:t>
        </w:r>
      </w:hyperlink>
      <w:r w:rsidR="00781E52">
        <w:t xml:space="preserve"> website (National Literacy Learning Progression) (accessed 19 December 2022) and </w:t>
      </w:r>
      <w:r w:rsidR="00781E52" w:rsidRPr="00781E52">
        <w:t>was not</w:t>
      </w:r>
      <w:r w:rsidR="00781E52">
        <w:t xml:space="preserve"> modified. The material is licensed under </w:t>
      </w:r>
      <w:hyperlink r:id="rId63" w:history="1">
        <w:r w:rsidR="00781E52" w:rsidRPr="005E07BE">
          <w:rPr>
            <w:rStyle w:val="Hyperlink"/>
          </w:rPr>
          <w:t>CC BY 4.0</w:t>
        </w:r>
      </w:hyperlink>
      <w:r w:rsidR="00781E52">
        <w:t xml:space="preserve">. Version updates are tracked in the ‘Curriculum version history’ section on the </w:t>
      </w:r>
      <w:hyperlink r:id="rId64" w:history="1">
        <w:r w:rsidR="00781E52" w:rsidRPr="005E07BE">
          <w:rPr>
            <w:rStyle w:val="Hyperlink"/>
          </w:rPr>
          <w:t>'About the Australian Curriculum'</w:t>
        </w:r>
      </w:hyperlink>
      <w:r w:rsidR="00781E52">
        <w:t xml:space="preserve"> page of the Australian Curriculum website.</w:t>
      </w:r>
    </w:p>
    <w:p w14:paraId="3E52B3CE" w14:textId="77777777" w:rsidR="00781E52" w:rsidRDefault="00781E52" w:rsidP="00781E52">
      <w:pPr>
        <w:tabs>
          <w:tab w:val="left" w:pos="11250"/>
        </w:tabs>
      </w:pPr>
      <w:r>
        <w:t xml:space="preserve">ACARA does not endorse any product that uses the Australian Curriculum or make any representations as to the quality of such products. Any product that uses material published on this website should not be taken to be affiliated with ACARA or have the sponsorship or approval of ACARA. It is up to each person to make their own assessment of the product, </w:t>
      </w:r>
      <w:proofErr w:type="gramStart"/>
      <w:r>
        <w:t>taking into account</w:t>
      </w:r>
      <w:proofErr w:type="gramEnd"/>
      <w:r>
        <w:t xml:space="preserve"> matters including, but not limited to, the version number and the degree to which the materials align with the content descriptions and achievement standards (where relevant). Where there is a claim of alignment, it is important to check that the materials align with the content descriptions and achievement standards (endorsed by all education Ministers), not the elaborations (examples provided by ACARA).</w:t>
      </w:r>
    </w:p>
    <w:p w14:paraId="415DB1CF" w14:textId="05D45385" w:rsidR="00781E52" w:rsidRDefault="00781E52" w:rsidP="003939C0">
      <w:r w:rsidRPr="00B66B30">
        <w:t xml:space="preserve">Carter J (2011) </w:t>
      </w:r>
      <w:r w:rsidR="00DC66B2" w:rsidRPr="00B66B30">
        <w:t>‘</w:t>
      </w:r>
      <w:hyperlink r:id="rId65" w:history="1">
        <w:r w:rsidRPr="00B66B30">
          <w:rPr>
            <w:rStyle w:val="Hyperlink"/>
            <w:i/>
            <w:iCs/>
          </w:rPr>
          <w:t>Crayon Poem</w:t>
        </w:r>
      </w:hyperlink>
      <w:r w:rsidR="00DC66B2" w:rsidRPr="00B66B30">
        <w:rPr>
          <w:i/>
          <w:iCs/>
        </w:rPr>
        <w:t>’</w:t>
      </w:r>
      <w:r w:rsidRPr="00B66B30">
        <w:t xml:space="preserve">, </w:t>
      </w:r>
      <w:r w:rsidR="00DC66B2" w:rsidRPr="00B66B30">
        <w:rPr>
          <w:i/>
          <w:iCs/>
        </w:rPr>
        <w:t>Hey, Little Bug! Poems for Little Creatures</w:t>
      </w:r>
      <w:r w:rsidR="00DC66B2" w:rsidRPr="00B66B30">
        <w:t>,</w:t>
      </w:r>
      <w:r w:rsidR="003939C0">
        <w:t xml:space="preserve"> Frances Lincoln Publishers Ltd, London, reproduced on</w:t>
      </w:r>
      <w:r w:rsidR="00DC66B2" w:rsidRPr="00B66B30">
        <w:t xml:space="preserve"> </w:t>
      </w:r>
      <w:r w:rsidRPr="00B66B30">
        <w:t xml:space="preserve">The Children’s Poetry Archive </w:t>
      </w:r>
      <w:r w:rsidR="00DC66B2" w:rsidRPr="00B66B30">
        <w:t>w</w:t>
      </w:r>
      <w:r w:rsidRPr="00B66B30">
        <w:t>ebsite, accessed 1</w:t>
      </w:r>
      <w:r w:rsidR="00DC66B2" w:rsidRPr="00B66B30">
        <w:t>9</w:t>
      </w:r>
      <w:r w:rsidRPr="00B66B30">
        <w:t xml:space="preserve"> December 2022</w:t>
      </w:r>
      <w:r w:rsidR="00AE3918" w:rsidRPr="00B66B30">
        <w:t>.</w:t>
      </w:r>
    </w:p>
    <w:p w14:paraId="0888BB26" w14:textId="78DB8624" w:rsidR="00781E52" w:rsidRDefault="00781E52" w:rsidP="00781E52">
      <w:r>
        <w:lastRenderedPageBreak/>
        <w:t xml:space="preserve">CBCA (14 July 2020) </w:t>
      </w:r>
      <w:hyperlink r:id="rId66">
        <w:r w:rsidRPr="1C95094F">
          <w:rPr>
            <w:rStyle w:val="Hyperlink"/>
          </w:rPr>
          <w:t>‘Stephen Michael King on “Three”’ [video]</w:t>
        </w:r>
      </w:hyperlink>
      <w:r>
        <w:t xml:space="preserve">, </w:t>
      </w:r>
      <w:r w:rsidRPr="1C95094F">
        <w:rPr>
          <w:rStyle w:val="Emphasis"/>
        </w:rPr>
        <w:t>Children's Book Council of Australia</w:t>
      </w:r>
      <w:r>
        <w:t xml:space="preserve">, YouTube, accessed </w:t>
      </w:r>
      <w:r w:rsidR="00027480" w:rsidRPr="00B66B30">
        <w:t>19 December</w:t>
      </w:r>
      <w:r>
        <w:t xml:space="preserve"> 2022</w:t>
      </w:r>
      <w:r w:rsidR="00AE3918" w:rsidRPr="00B66B30">
        <w:t>.</w:t>
      </w:r>
    </w:p>
    <w:p w14:paraId="42559D30" w14:textId="5B6FB656" w:rsidR="48F12CDC" w:rsidRDefault="48F12CDC">
      <w:r>
        <w:t>ETA (English Teachers Association) and NSW Department of Education (201</w:t>
      </w:r>
      <w:r w:rsidR="559F09DF">
        <w:t>6</w:t>
      </w:r>
      <w:r>
        <w:t xml:space="preserve">) </w:t>
      </w:r>
      <w:hyperlink r:id="rId67" w:history="1">
        <w:r w:rsidRPr="00B66B30">
          <w:rPr>
            <w:rStyle w:val="Hyperlink"/>
            <w:i/>
          </w:rPr>
          <w:t>The Textual Concepts and Processes resource</w:t>
        </w:r>
      </w:hyperlink>
      <w:r>
        <w:t xml:space="preserve">, English Textual Concepts website, accessed </w:t>
      </w:r>
      <w:r w:rsidR="00950252">
        <w:t xml:space="preserve">19 December </w:t>
      </w:r>
      <w:r>
        <w:t>2022</w:t>
      </w:r>
      <w:r w:rsidR="00AE3918" w:rsidRPr="00B66B30">
        <w:t>.</w:t>
      </w:r>
    </w:p>
    <w:p w14:paraId="60F1EF8D" w14:textId="60CED8C9" w:rsidR="00AE3918" w:rsidRPr="00B66B30" w:rsidRDefault="00AE3918" w:rsidP="00AE3918">
      <w:r w:rsidRPr="00B66B30">
        <w:t xml:space="preserve">DisneyMusicVevo (16 September 2015) </w:t>
      </w:r>
      <w:hyperlink r:id="rId68" w:history="1">
        <w:r w:rsidRPr="00B66B30">
          <w:rPr>
            <w:rStyle w:val="Hyperlink"/>
          </w:rPr>
          <w:t>'Disney Music – Lava (Official Lyric Video from “Lava”)'</w:t>
        </w:r>
      </w:hyperlink>
      <w:r w:rsidRPr="00B66B30">
        <w:t xml:space="preserve"> [video], </w:t>
      </w:r>
      <w:r w:rsidRPr="00B66B30">
        <w:rPr>
          <w:rStyle w:val="Emphasis"/>
        </w:rPr>
        <w:t>DisneyMusicVevo</w:t>
      </w:r>
      <w:r w:rsidRPr="00B66B30">
        <w:t xml:space="preserve">, YouTube, accessed </w:t>
      </w:r>
      <w:r w:rsidR="00102701" w:rsidRPr="00B66B30">
        <w:t>19 December</w:t>
      </w:r>
      <w:r w:rsidRPr="00B66B30">
        <w:t xml:space="preserve"> 2022.</w:t>
      </w:r>
    </w:p>
    <w:p w14:paraId="2D2CFFB1" w14:textId="447ABF2D" w:rsidR="5BBB1B5C" w:rsidRDefault="5BBB1B5C">
      <w:r>
        <w:t xml:space="preserve">Donaldson J (2006) </w:t>
      </w:r>
      <w:r w:rsidRPr="0E08989E">
        <w:rPr>
          <w:rStyle w:val="Emphasis"/>
        </w:rPr>
        <w:t xml:space="preserve">The Gruffalo </w:t>
      </w:r>
      <w:r>
        <w:t>(Scheffler A, illus.), Penguin Young Readers Group, London</w:t>
      </w:r>
      <w:r w:rsidR="00AE3918" w:rsidRPr="00B66B30">
        <w:t>.</w:t>
      </w:r>
    </w:p>
    <w:p w14:paraId="0572918C" w14:textId="23329B52" w:rsidR="000F65B5" w:rsidRPr="000F65B5" w:rsidRDefault="000F65B5" w:rsidP="000F65B5">
      <w:r w:rsidRPr="000F65B5">
        <w:t xml:space="preserve">John J (2019) </w:t>
      </w:r>
      <w:r w:rsidRPr="000F65B5">
        <w:rPr>
          <w:i/>
          <w:iCs/>
        </w:rPr>
        <w:t>The Good Egg</w:t>
      </w:r>
      <w:r>
        <w:rPr>
          <w:i/>
          <w:iCs/>
        </w:rPr>
        <w:t xml:space="preserve">, </w:t>
      </w:r>
      <w:r w:rsidRPr="000F65B5">
        <w:t xml:space="preserve">(Oswald P, </w:t>
      </w:r>
      <w:proofErr w:type="spellStart"/>
      <w:r w:rsidRPr="000F65B5">
        <w:t>illus</w:t>
      </w:r>
      <w:proofErr w:type="spellEnd"/>
      <w:r w:rsidRPr="000F65B5">
        <w:t>), HarperCollins Publishers, US.</w:t>
      </w:r>
    </w:p>
    <w:p w14:paraId="7EC33DE6" w14:textId="77777777" w:rsidR="00AE3918" w:rsidRPr="00B66B30" w:rsidRDefault="00AE3918" w:rsidP="00AE3918">
      <w:r w:rsidRPr="00B66B30">
        <w:t xml:space="preserve">King SM (2019) </w:t>
      </w:r>
      <w:r w:rsidRPr="00B66B30">
        <w:rPr>
          <w:rStyle w:val="Emphasis"/>
        </w:rPr>
        <w:t>Three</w:t>
      </w:r>
      <w:r w:rsidRPr="00B66B30">
        <w:t>, Scholastic Australia Pty Ltd, Sydney.</w:t>
      </w:r>
    </w:p>
    <w:p w14:paraId="0A56C0A5" w14:textId="3605DF1B" w:rsidR="138B690F" w:rsidRDefault="35FCB6DE">
      <w:r>
        <w:t>Lee</w:t>
      </w:r>
      <w:r w:rsidRPr="00B66B30">
        <w:t xml:space="preserve"> D </w:t>
      </w:r>
      <w:r w:rsidR="00874F70" w:rsidRPr="00B66B30">
        <w:t>(</w:t>
      </w:r>
      <w:r w:rsidRPr="00B66B30">
        <w:t>2015</w:t>
      </w:r>
      <w:r w:rsidR="00874F70" w:rsidRPr="00B66B30">
        <w:t>)</w:t>
      </w:r>
      <w:r w:rsidRPr="00B66B30">
        <w:t xml:space="preserve"> </w:t>
      </w:r>
      <w:r w:rsidR="00874F70" w:rsidRPr="00B66B30">
        <w:t>‘</w:t>
      </w:r>
      <w:hyperlink r:id="rId69" w:history="1">
        <w:r w:rsidRPr="00B66B30">
          <w:rPr>
            <w:rStyle w:val="Hyperlink"/>
          </w:rPr>
          <w:t>The Wizard</w:t>
        </w:r>
      </w:hyperlink>
      <w:r w:rsidR="00874F70" w:rsidRPr="00B66B30">
        <w:t>’</w:t>
      </w:r>
      <w:r w:rsidR="51D8E464" w:rsidRPr="00B66B30">
        <w:t xml:space="preserve">, </w:t>
      </w:r>
      <w:proofErr w:type="spellStart"/>
      <w:r w:rsidR="00874F70" w:rsidRPr="00B66B30">
        <w:rPr>
          <w:i/>
          <w:iCs/>
        </w:rPr>
        <w:t>Melvis</w:t>
      </w:r>
      <w:proofErr w:type="spellEnd"/>
      <w:r w:rsidR="00874F70" w:rsidRPr="00B66B30">
        <w:rPr>
          <w:i/>
          <w:iCs/>
        </w:rPr>
        <w:t xml:space="preserve"> and Elvis</w:t>
      </w:r>
      <w:r w:rsidR="00874F70" w:rsidRPr="00B66B30">
        <w:t xml:space="preserve">, </w:t>
      </w:r>
      <w:r w:rsidR="003939C0">
        <w:t xml:space="preserve">Harper Collins, Australia, reproduced on </w:t>
      </w:r>
      <w:r w:rsidR="51D8E464" w:rsidRPr="00B66B30">
        <w:t xml:space="preserve">The Children’s Poetry Archive </w:t>
      </w:r>
      <w:r w:rsidR="00874F70" w:rsidRPr="00B66B30">
        <w:t>w</w:t>
      </w:r>
      <w:r w:rsidR="51D8E464" w:rsidRPr="00B66B30">
        <w:t>ebsite</w:t>
      </w:r>
      <w:r w:rsidR="107DC996" w:rsidRPr="00B66B30">
        <w:t xml:space="preserve">, accessed </w:t>
      </w:r>
      <w:r w:rsidR="00874F70" w:rsidRPr="00B66B30">
        <w:t>19</w:t>
      </w:r>
      <w:r w:rsidR="107DC996" w:rsidRPr="00B66B30">
        <w:t xml:space="preserve"> December 2022</w:t>
      </w:r>
      <w:r w:rsidR="00AE3918" w:rsidRPr="00B66B30">
        <w:t>.</w:t>
      </w:r>
    </w:p>
    <w:p w14:paraId="35CB517E" w14:textId="41DD1183" w:rsidR="000F65B5" w:rsidRPr="000F65B5" w:rsidRDefault="000F65B5" w:rsidP="000F65B5">
      <w:r w:rsidRPr="000F65B5">
        <w:t xml:space="preserve">Rosenthal AK (2010) </w:t>
      </w:r>
      <w:r w:rsidRPr="000F65B5">
        <w:rPr>
          <w:i/>
          <w:iCs/>
        </w:rPr>
        <w:t>Spoon</w:t>
      </w:r>
      <w:r w:rsidRPr="000F65B5">
        <w:t xml:space="preserve">, </w:t>
      </w:r>
      <w:r>
        <w:t xml:space="preserve">(Magoon S, </w:t>
      </w:r>
      <w:proofErr w:type="spellStart"/>
      <w:r>
        <w:t>illus</w:t>
      </w:r>
      <w:proofErr w:type="spellEnd"/>
      <w:r>
        <w:t xml:space="preserve">), </w:t>
      </w:r>
      <w:r w:rsidRPr="000F65B5">
        <w:t>Disney Hyperion</w:t>
      </w:r>
      <w:r w:rsidR="00E008C1">
        <w:t>, US.</w:t>
      </w:r>
    </w:p>
    <w:sectPr w:rsidR="000F65B5" w:rsidRPr="000F65B5" w:rsidSect="006D3342">
      <w:footerReference w:type="even" r:id="rId70"/>
      <w:footerReference w:type="default" r:id="rId71"/>
      <w:headerReference w:type="first" r:id="rId72"/>
      <w:footerReference w:type="first" r:id="rId73"/>
      <w:pgSz w:w="16840" w:h="11900" w:orient="landscape"/>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AE1D4" w14:textId="77777777" w:rsidR="007C6543" w:rsidRDefault="007C6543" w:rsidP="00DA2826">
      <w:r>
        <w:separator/>
      </w:r>
    </w:p>
    <w:p w14:paraId="45665F27" w14:textId="77777777" w:rsidR="007C6543" w:rsidRDefault="007C6543" w:rsidP="00DA2826"/>
    <w:p w14:paraId="035D2C8B" w14:textId="77777777" w:rsidR="007C6543" w:rsidRDefault="007C6543" w:rsidP="00DA2826"/>
    <w:p w14:paraId="28828E04" w14:textId="77777777" w:rsidR="007C6543" w:rsidRDefault="007C6543" w:rsidP="00DA2826"/>
  </w:endnote>
  <w:endnote w:type="continuationSeparator" w:id="0">
    <w:p w14:paraId="0C5F6DBB" w14:textId="77777777" w:rsidR="007C6543" w:rsidRDefault="007C6543" w:rsidP="00DA2826">
      <w:r>
        <w:continuationSeparator/>
      </w:r>
    </w:p>
    <w:p w14:paraId="440152A2" w14:textId="77777777" w:rsidR="007C6543" w:rsidRDefault="007C6543" w:rsidP="00DA2826"/>
    <w:p w14:paraId="01CBF76F" w14:textId="77777777" w:rsidR="007C6543" w:rsidRDefault="007C6543" w:rsidP="00DA2826"/>
    <w:p w14:paraId="08E003FE" w14:textId="77777777" w:rsidR="007C6543" w:rsidRDefault="007C6543" w:rsidP="00DA2826"/>
  </w:endnote>
  <w:endnote w:type="continuationNotice" w:id="1">
    <w:p w14:paraId="1B137286" w14:textId="77777777" w:rsidR="007C6543" w:rsidRDefault="007C654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Arial Bold">
    <w:altName w:val="Arial"/>
    <w:panose1 w:val="020B0704020202020204"/>
    <w:charset w:val="00"/>
    <w:family w:val="auto"/>
    <w:pitch w:val="variable"/>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918FE" w14:textId="31FE0412" w:rsidR="00033792" w:rsidRPr="00383430" w:rsidRDefault="00033792" w:rsidP="00383430">
    <w:pPr>
      <w:pStyle w:val="Footer"/>
    </w:pPr>
    <w:r w:rsidRPr="00383430">
      <w:fldChar w:fldCharType="begin"/>
    </w:r>
    <w:r w:rsidRPr="00383430">
      <w:instrText xml:space="preserve"> PAGE </w:instrText>
    </w:r>
    <w:r w:rsidRPr="00383430">
      <w:fldChar w:fldCharType="separate"/>
    </w:r>
    <w:r w:rsidRPr="00383430">
      <w:t>4</w:t>
    </w:r>
    <w:r w:rsidRPr="00383430">
      <w:fldChar w:fldCharType="end"/>
    </w:r>
    <w:r w:rsidRPr="00383430">
      <w:ptab w:relativeTo="margin" w:alignment="right" w:leader="none"/>
    </w:r>
    <w:r w:rsidRPr="00383430">
      <w:t>English</w:t>
    </w:r>
    <w:r w:rsidR="003C6A6D" w:rsidRPr="00383430">
      <w:t xml:space="preserve"> </w:t>
    </w:r>
    <w:r w:rsidRPr="00383430">
      <w:t>– Stage 1 –</w:t>
    </w:r>
    <w:r w:rsidR="00AF108F" w:rsidRPr="00383430">
      <w:t xml:space="preserve"> </w:t>
    </w:r>
    <w:r w:rsidRPr="00383430">
      <w:t>Unit 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4FEFB" w14:textId="7D07F3EE" w:rsidR="00033792" w:rsidRPr="00383430" w:rsidRDefault="00033792" w:rsidP="00383430">
    <w:pPr>
      <w:pStyle w:val="Footer"/>
    </w:pPr>
    <w:r w:rsidRPr="00383430">
      <w:t xml:space="preserve">© NSW Department of Education, </w:t>
    </w:r>
    <w:r w:rsidRPr="00383430">
      <w:fldChar w:fldCharType="begin"/>
    </w:r>
    <w:r w:rsidRPr="00383430">
      <w:instrText xml:space="preserve"> DATE \@ "MMM-yy" </w:instrText>
    </w:r>
    <w:r w:rsidRPr="00383430">
      <w:fldChar w:fldCharType="separate"/>
    </w:r>
    <w:r w:rsidR="006C2BDB">
      <w:rPr>
        <w:noProof/>
      </w:rPr>
      <w:t>May-23</w:t>
    </w:r>
    <w:r w:rsidRPr="00383430">
      <w:fldChar w:fldCharType="end"/>
    </w:r>
    <w:r w:rsidRPr="00383430">
      <w:ptab w:relativeTo="margin" w:alignment="right" w:leader="none"/>
    </w:r>
    <w:r w:rsidRPr="00383430">
      <w:fldChar w:fldCharType="begin"/>
    </w:r>
    <w:r w:rsidRPr="00383430">
      <w:instrText xml:space="preserve"> PAGE </w:instrText>
    </w:r>
    <w:r w:rsidRPr="00383430">
      <w:fldChar w:fldCharType="separate"/>
    </w:r>
    <w:r w:rsidRPr="00383430">
      <w:t>3</w:t>
    </w:r>
    <w:r w:rsidRPr="0038343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53C37" w14:textId="77777777" w:rsidR="00033792" w:rsidRPr="00383430" w:rsidRDefault="00033792" w:rsidP="00383430">
    <w:pPr>
      <w:pStyle w:val="Logo"/>
    </w:pPr>
    <w:r w:rsidRPr="00383430">
      <w:t>education.nsw.gov.au</w:t>
    </w:r>
    <w:r w:rsidRPr="00383430">
      <w:ptab w:relativeTo="margin" w:alignment="right" w:leader="none"/>
    </w:r>
    <w:r w:rsidRPr="00383430">
      <w:rPr>
        <w:noProof/>
      </w:rPr>
      <w:drawing>
        <wp:inline distT="0" distB="0" distL="0" distR="0" wp14:anchorId="4F162041" wp14:editId="1EE0325C">
          <wp:extent cx="507600" cy="540000"/>
          <wp:effectExtent l="0" t="0" r="635" b="6350"/>
          <wp:docPr id="20" name="Picture 20"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34995" w14:textId="77777777" w:rsidR="007C6543" w:rsidRDefault="007C6543" w:rsidP="00DA2826">
      <w:r>
        <w:separator/>
      </w:r>
    </w:p>
    <w:p w14:paraId="022AD37E" w14:textId="77777777" w:rsidR="007C6543" w:rsidRDefault="007C6543" w:rsidP="00DA2826"/>
    <w:p w14:paraId="40002DB7" w14:textId="77777777" w:rsidR="007C6543" w:rsidRDefault="007C6543" w:rsidP="00DA2826"/>
    <w:p w14:paraId="61E68E03" w14:textId="77777777" w:rsidR="007C6543" w:rsidRDefault="007C6543" w:rsidP="00DA2826"/>
  </w:footnote>
  <w:footnote w:type="continuationSeparator" w:id="0">
    <w:p w14:paraId="719E19CF" w14:textId="77777777" w:rsidR="007C6543" w:rsidRDefault="007C6543" w:rsidP="00DA2826">
      <w:r>
        <w:continuationSeparator/>
      </w:r>
    </w:p>
    <w:p w14:paraId="595105CC" w14:textId="77777777" w:rsidR="007C6543" w:rsidRDefault="007C6543" w:rsidP="00DA2826"/>
    <w:p w14:paraId="145836A8" w14:textId="77777777" w:rsidR="007C6543" w:rsidRDefault="007C6543" w:rsidP="00DA2826"/>
    <w:p w14:paraId="173592D1" w14:textId="77777777" w:rsidR="007C6543" w:rsidRDefault="007C6543" w:rsidP="00DA2826"/>
  </w:footnote>
  <w:footnote w:type="continuationNotice" w:id="1">
    <w:p w14:paraId="36C2F351" w14:textId="77777777" w:rsidR="007C6543" w:rsidRDefault="007C654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93431" w14:textId="77777777" w:rsidR="00033792" w:rsidRDefault="00033792" w:rsidP="00DA2826">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417E"/>
    <w:multiLevelType w:val="hybridMultilevel"/>
    <w:tmpl w:val="656EA194"/>
    <w:lvl w:ilvl="0" w:tplc="17FC9E2C">
      <w:start w:val="1"/>
      <w:numFmt w:val="decimal"/>
      <w:lvlText w:val="%1."/>
      <w:lvlJc w:val="left"/>
      <w:pPr>
        <w:ind w:left="720" w:hanging="360"/>
      </w:pPr>
    </w:lvl>
    <w:lvl w:ilvl="1" w:tplc="68C836DA">
      <w:start w:val="1"/>
      <w:numFmt w:val="lowerLetter"/>
      <w:lvlText w:val="%2."/>
      <w:lvlJc w:val="left"/>
      <w:pPr>
        <w:ind w:left="1440" w:hanging="360"/>
      </w:pPr>
    </w:lvl>
    <w:lvl w:ilvl="2" w:tplc="B594643E">
      <w:start w:val="1"/>
      <w:numFmt w:val="lowerRoman"/>
      <w:lvlText w:val="%3."/>
      <w:lvlJc w:val="right"/>
      <w:pPr>
        <w:ind w:left="2160" w:hanging="180"/>
      </w:pPr>
    </w:lvl>
    <w:lvl w:ilvl="3" w:tplc="28C205FE">
      <w:start w:val="1"/>
      <w:numFmt w:val="decimal"/>
      <w:lvlText w:val="%4."/>
      <w:lvlJc w:val="left"/>
      <w:pPr>
        <w:ind w:left="2880" w:hanging="360"/>
      </w:pPr>
    </w:lvl>
    <w:lvl w:ilvl="4" w:tplc="1AA6CE26">
      <w:start w:val="1"/>
      <w:numFmt w:val="lowerLetter"/>
      <w:lvlText w:val="%5."/>
      <w:lvlJc w:val="left"/>
      <w:pPr>
        <w:ind w:left="3600" w:hanging="360"/>
      </w:pPr>
    </w:lvl>
    <w:lvl w:ilvl="5" w:tplc="2F345C64">
      <w:start w:val="1"/>
      <w:numFmt w:val="lowerRoman"/>
      <w:lvlText w:val="%6."/>
      <w:lvlJc w:val="right"/>
      <w:pPr>
        <w:ind w:left="4320" w:hanging="180"/>
      </w:pPr>
    </w:lvl>
    <w:lvl w:ilvl="6" w:tplc="FD987048">
      <w:start w:val="1"/>
      <w:numFmt w:val="decimal"/>
      <w:lvlText w:val="%7."/>
      <w:lvlJc w:val="left"/>
      <w:pPr>
        <w:ind w:left="5040" w:hanging="360"/>
      </w:pPr>
    </w:lvl>
    <w:lvl w:ilvl="7" w:tplc="1C74FA24">
      <w:start w:val="1"/>
      <w:numFmt w:val="lowerLetter"/>
      <w:lvlText w:val="%8."/>
      <w:lvlJc w:val="left"/>
      <w:pPr>
        <w:ind w:left="5760" w:hanging="360"/>
      </w:pPr>
    </w:lvl>
    <w:lvl w:ilvl="8" w:tplc="C0E257A0">
      <w:start w:val="1"/>
      <w:numFmt w:val="lowerRoman"/>
      <w:lvlText w:val="%9."/>
      <w:lvlJc w:val="right"/>
      <w:pPr>
        <w:ind w:left="6480" w:hanging="180"/>
      </w:pPr>
    </w:lvl>
  </w:abstractNum>
  <w:abstractNum w:abstractNumId="1" w15:restartNumberingAfterBreak="0">
    <w:nsid w:val="0072C99B"/>
    <w:multiLevelType w:val="hybridMultilevel"/>
    <w:tmpl w:val="ECDA1434"/>
    <w:lvl w:ilvl="0" w:tplc="87DEEC22">
      <w:start w:val="1"/>
      <w:numFmt w:val="decimal"/>
      <w:lvlText w:val="%1."/>
      <w:lvlJc w:val="left"/>
      <w:pPr>
        <w:ind w:left="360" w:hanging="360"/>
      </w:pPr>
    </w:lvl>
    <w:lvl w:ilvl="1" w:tplc="93C0AE14">
      <w:start w:val="1"/>
      <w:numFmt w:val="lowerLetter"/>
      <w:lvlText w:val="%2."/>
      <w:lvlJc w:val="left"/>
      <w:pPr>
        <w:ind w:left="1080" w:hanging="360"/>
      </w:pPr>
    </w:lvl>
    <w:lvl w:ilvl="2" w:tplc="BA50368C">
      <w:start w:val="1"/>
      <w:numFmt w:val="lowerRoman"/>
      <w:lvlText w:val="%3."/>
      <w:lvlJc w:val="right"/>
      <w:pPr>
        <w:ind w:left="1800" w:hanging="180"/>
      </w:pPr>
    </w:lvl>
    <w:lvl w:ilvl="3" w:tplc="08D8C4BA">
      <w:start w:val="1"/>
      <w:numFmt w:val="decimal"/>
      <w:lvlText w:val="%4."/>
      <w:lvlJc w:val="left"/>
      <w:pPr>
        <w:ind w:left="2520" w:hanging="360"/>
      </w:pPr>
    </w:lvl>
    <w:lvl w:ilvl="4" w:tplc="CD42E83A">
      <w:start w:val="1"/>
      <w:numFmt w:val="lowerLetter"/>
      <w:lvlText w:val="%5."/>
      <w:lvlJc w:val="left"/>
      <w:pPr>
        <w:ind w:left="3240" w:hanging="360"/>
      </w:pPr>
    </w:lvl>
    <w:lvl w:ilvl="5" w:tplc="861C3F40">
      <w:start w:val="1"/>
      <w:numFmt w:val="lowerRoman"/>
      <w:lvlText w:val="%6."/>
      <w:lvlJc w:val="right"/>
      <w:pPr>
        <w:ind w:left="3960" w:hanging="180"/>
      </w:pPr>
    </w:lvl>
    <w:lvl w:ilvl="6" w:tplc="F8846DD0">
      <w:start w:val="1"/>
      <w:numFmt w:val="decimal"/>
      <w:lvlText w:val="%7."/>
      <w:lvlJc w:val="left"/>
      <w:pPr>
        <w:ind w:left="4680" w:hanging="360"/>
      </w:pPr>
    </w:lvl>
    <w:lvl w:ilvl="7" w:tplc="5A2A8876">
      <w:start w:val="1"/>
      <w:numFmt w:val="lowerLetter"/>
      <w:lvlText w:val="%8."/>
      <w:lvlJc w:val="left"/>
      <w:pPr>
        <w:ind w:left="5400" w:hanging="360"/>
      </w:pPr>
    </w:lvl>
    <w:lvl w:ilvl="8" w:tplc="B6F671A4">
      <w:start w:val="1"/>
      <w:numFmt w:val="lowerRoman"/>
      <w:lvlText w:val="%9."/>
      <w:lvlJc w:val="right"/>
      <w:pPr>
        <w:ind w:left="6120" w:hanging="180"/>
      </w:pPr>
    </w:lvl>
  </w:abstractNum>
  <w:abstractNum w:abstractNumId="2" w15:restartNumberingAfterBreak="0">
    <w:nsid w:val="1AF0D5DF"/>
    <w:multiLevelType w:val="hybridMultilevel"/>
    <w:tmpl w:val="C2606B46"/>
    <w:lvl w:ilvl="0" w:tplc="FEA47B32">
      <w:start w:val="1"/>
      <w:numFmt w:val="decimal"/>
      <w:lvlText w:val="%1."/>
      <w:lvlJc w:val="left"/>
      <w:pPr>
        <w:ind w:left="360" w:hanging="360"/>
      </w:pPr>
    </w:lvl>
    <w:lvl w:ilvl="1" w:tplc="C2DA99D8">
      <w:start w:val="1"/>
      <w:numFmt w:val="lowerLetter"/>
      <w:lvlText w:val="%2."/>
      <w:lvlJc w:val="left"/>
      <w:pPr>
        <w:ind w:left="1080" w:hanging="360"/>
      </w:pPr>
    </w:lvl>
    <w:lvl w:ilvl="2" w:tplc="5BAC485C">
      <w:start w:val="1"/>
      <w:numFmt w:val="lowerRoman"/>
      <w:lvlText w:val="%3."/>
      <w:lvlJc w:val="right"/>
      <w:pPr>
        <w:ind w:left="1800" w:hanging="180"/>
      </w:pPr>
    </w:lvl>
    <w:lvl w:ilvl="3" w:tplc="82A223F0">
      <w:start w:val="1"/>
      <w:numFmt w:val="decimal"/>
      <w:lvlText w:val="%4."/>
      <w:lvlJc w:val="left"/>
      <w:pPr>
        <w:ind w:left="2520" w:hanging="360"/>
      </w:pPr>
    </w:lvl>
    <w:lvl w:ilvl="4" w:tplc="38F6C766">
      <w:start w:val="1"/>
      <w:numFmt w:val="lowerLetter"/>
      <w:lvlText w:val="%5."/>
      <w:lvlJc w:val="left"/>
      <w:pPr>
        <w:ind w:left="3240" w:hanging="360"/>
      </w:pPr>
    </w:lvl>
    <w:lvl w:ilvl="5" w:tplc="39F87026">
      <w:start w:val="1"/>
      <w:numFmt w:val="lowerRoman"/>
      <w:lvlText w:val="%6."/>
      <w:lvlJc w:val="right"/>
      <w:pPr>
        <w:ind w:left="3960" w:hanging="180"/>
      </w:pPr>
    </w:lvl>
    <w:lvl w:ilvl="6" w:tplc="EDF68D78">
      <w:start w:val="1"/>
      <w:numFmt w:val="decimal"/>
      <w:lvlText w:val="%7."/>
      <w:lvlJc w:val="left"/>
      <w:pPr>
        <w:ind w:left="4680" w:hanging="360"/>
      </w:pPr>
    </w:lvl>
    <w:lvl w:ilvl="7" w:tplc="D1AA2052">
      <w:start w:val="1"/>
      <w:numFmt w:val="lowerLetter"/>
      <w:lvlText w:val="%8."/>
      <w:lvlJc w:val="left"/>
      <w:pPr>
        <w:ind w:left="5400" w:hanging="360"/>
      </w:pPr>
    </w:lvl>
    <w:lvl w:ilvl="8" w:tplc="491C12AA">
      <w:start w:val="1"/>
      <w:numFmt w:val="lowerRoman"/>
      <w:lvlText w:val="%9."/>
      <w:lvlJc w:val="right"/>
      <w:pPr>
        <w:ind w:left="6120" w:hanging="180"/>
      </w:pPr>
    </w:lvl>
  </w:abstractNum>
  <w:abstractNum w:abstractNumId="3" w15:restartNumberingAfterBreak="0">
    <w:nsid w:val="1B19A5D9"/>
    <w:multiLevelType w:val="hybridMultilevel"/>
    <w:tmpl w:val="59E05A5C"/>
    <w:lvl w:ilvl="0" w:tplc="1228FE4E">
      <w:start w:val="1"/>
      <w:numFmt w:val="decimal"/>
      <w:lvlText w:val="%1."/>
      <w:lvlJc w:val="left"/>
      <w:pPr>
        <w:ind w:left="567" w:hanging="360"/>
      </w:pPr>
    </w:lvl>
    <w:lvl w:ilvl="1" w:tplc="C38429A0">
      <w:start w:val="1"/>
      <w:numFmt w:val="lowerLetter"/>
      <w:lvlText w:val="%2."/>
      <w:lvlJc w:val="left"/>
      <w:pPr>
        <w:ind w:left="1582" w:hanging="360"/>
      </w:pPr>
    </w:lvl>
    <w:lvl w:ilvl="2" w:tplc="51ACAB14">
      <w:start w:val="1"/>
      <w:numFmt w:val="lowerRoman"/>
      <w:lvlText w:val="%3."/>
      <w:lvlJc w:val="right"/>
      <w:pPr>
        <w:ind w:left="2302" w:hanging="180"/>
      </w:pPr>
    </w:lvl>
    <w:lvl w:ilvl="3" w:tplc="B366BC56">
      <w:start w:val="1"/>
      <w:numFmt w:val="decimal"/>
      <w:lvlText w:val="%4."/>
      <w:lvlJc w:val="left"/>
      <w:pPr>
        <w:ind w:left="3022" w:hanging="360"/>
      </w:pPr>
    </w:lvl>
    <w:lvl w:ilvl="4" w:tplc="C6265512">
      <w:start w:val="1"/>
      <w:numFmt w:val="lowerLetter"/>
      <w:lvlText w:val="%5."/>
      <w:lvlJc w:val="left"/>
      <w:pPr>
        <w:ind w:left="3742" w:hanging="360"/>
      </w:pPr>
    </w:lvl>
    <w:lvl w:ilvl="5" w:tplc="F54E4F5E">
      <w:start w:val="1"/>
      <w:numFmt w:val="lowerRoman"/>
      <w:lvlText w:val="%6."/>
      <w:lvlJc w:val="right"/>
      <w:pPr>
        <w:ind w:left="4462" w:hanging="180"/>
      </w:pPr>
    </w:lvl>
    <w:lvl w:ilvl="6" w:tplc="50BA41A4">
      <w:start w:val="1"/>
      <w:numFmt w:val="decimal"/>
      <w:lvlText w:val="%7."/>
      <w:lvlJc w:val="left"/>
      <w:pPr>
        <w:ind w:left="5182" w:hanging="360"/>
      </w:pPr>
    </w:lvl>
    <w:lvl w:ilvl="7" w:tplc="930E106E">
      <w:start w:val="1"/>
      <w:numFmt w:val="lowerLetter"/>
      <w:lvlText w:val="%8."/>
      <w:lvlJc w:val="left"/>
      <w:pPr>
        <w:ind w:left="5902" w:hanging="360"/>
      </w:pPr>
    </w:lvl>
    <w:lvl w:ilvl="8" w:tplc="B62E7986">
      <w:start w:val="1"/>
      <w:numFmt w:val="lowerRoman"/>
      <w:lvlText w:val="%9."/>
      <w:lvlJc w:val="right"/>
      <w:pPr>
        <w:ind w:left="6622" w:hanging="180"/>
      </w:pPr>
    </w:lvl>
  </w:abstractNum>
  <w:abstractNum w:abstractNumId="4" w15:restartNumberingAfterBreak="0">
    <w:nsid w:val="1C71595F"/>
    <w:multiLevelType w:val="multilevel"/>
    <w:tmpl w:val="F7FE7092"/>
    <w:lvl w:ilvl="0">
      <w:start w:val="1"/>
      <w:numFmt w:val="bullet"/>
      <w:pStyle w:val="ListBullet"/>
      <w:lvlText w:val=""/>
      <w:lvlJc w:val="left"/>
      <w:pPr>
        <w:ind w:left="567" w:hanging="567"/>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F2047E6"/>
    <w:multiLevelType w:val="hybridMultilevel"/>
    <w:tmpl w:val="32BEEE12"/>
    <w:lvl w:ilvl="0" w:tplc="F45E3A3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AA4BC0"/>
    <w:multiLevelType w:val="hybridMultilevel"/>
    <w:tmpl w:val="040ECCB0"/>
    <w:lvl w:ilvl="0" w:tplc="23E8D70C">
      <w:start w:val="1"/>
      <w:numFmt w:val="bullet"/>
      <w:lvlText w:val="o"/>
      <w:lvlJc w:val="left"/>
      <w:pPr>
        <w:ind w:left="720" w:hanging="360"/>
      </w:pPr>
      <w:rPr>
        <w:rFonts w:ascii="Courier New" w:hAnsi="Courier New" w:hint="default"/>
      </w:rPr>
    </w:lvl>
    <w:lvl w:ilvl="1" w:tplc="851A9A02">
      <w:start w:val="1"/>
      <w:numFmt w:val="bullet"/>
      <w:lvlText w:val="o"/>
      <w:lvlJc w:val="left"/>
      <w:pPr>
        <w:ind w:left="1440" w:hanging="360"/>
      </w:pPr>
      <w:rPr>
        <w:rFonts w:ascii="Courier New" w:hAnsi="Courier New" w:hint="default"/>
      </w:rPr>
    </w:lvl>
    <w:lvl w:ilvl="2" w:tplc="A9B6361A">
      <w:start w:val="1"/>
      <w:numFmt w:val="bullet"/>
      <w:lvlText w:val=""/>
      <w:lvlJc w:val="left"/>
      <w:pPr>
        <w:ind w:left="2160" w:hanging="360"/>
      </w:pPr>
      <w:rPr>
        <w:rFonts w:ascii="Wingdings" w:hAnsi="Wingdings" w:hint="default"/>
      </w:rPr>
    </w:lvl>
    <w:lvl w:ilvl="3" w:tplc="D1CABF0A">
      <w:start w:val="1"/>
      <w:numFmt w:val="bullet"/>
      <w:lvlText w:val=""/>
      <w:lvlJc w:val="left"/>
      <w:pPr>
        <w:ind w:left="2880" w:hanging="360"/>
      </w:pPr>
      <w:rPr>
        <w:rFonts w:ascii="Symbol" w:hAnsi="Symbol" w:hint="default"/>
      </w:rPr>
    </w:lvl>
    <w:lvl w:ilvl="4" w:tplc="8DE40744">
      <w:start w:val="1"/>
      <w:numFmt w:val="bullet"/>
      <w:lvlText w:val="o"/>
      <w:lvlJc w:val="left"/>
      <w:pPr>
        <w:ind w:left="3600" w:hanging="360"/>
      </w:pPr>
      <w:rPr>
        <w:rFonts w:ascii="Courier New" w:hAnsi="Courier New" w:hint="default"/>
      </w:rPr>
    </w:lvl>
    <w:lvl w:ilvl="5" w:tplc="185AB300">
      <w:start w:val="1"/>
      <w:numFmt w:val="bullet"/>
      <w:lvlText w:val=""/>
      <w:lvlJc w:val="left"/>
      <w:pPr>
        <w:ind w:left="4320" w:hanging="360"/>
      </w:pPr>
      <w:rPr>
        <w:rFonts w:ascii="Wingdings" w:hAnsi="Wingdings" w:hint="default"/>
      </w:rPr>
    </w:lvl>
    <w:lvl w:ilvl="6" w:tplc="8DDA8582">
      <w:start w:val="1"/>
      <w:numFmt w:val="bullet"/>
      <w:lvlText w:val=""/>
      <w:lvlJc w:val="left"/>
      <w:pPr>
        <w:ind w:left="5040" w:hanging="360"/>
      </w:pPr>
      <w:rPr>
        <w:rFonts w:ascii="Symbol" w:hAnsi="Symbol" w:hint="default"/>
      </w:rPr>
    </w:lvl>
    <w:lvl w:ilvl="7" w:tplc="5D806576">
      <w:start w:val="1"/>
      <w:numFmt w:val="bullet"/>
      <w:lvlText w:val="o"/>
      <w:lvlJc w:val="left"/>
      <w:pPr>
        <w:ind w:left="5760" w:hanging="360"/>
      </w:pPr>
      <w:rPr>
        <w:rFonts w:ascii="Courier New" w:hAnsi="Courier New" w:hint="default"/>
      </w:rPr>
    </w:lvl>
    <w:lvl w:ilvl="8" w:tplc="C5364CB2">
      <w:start w:val="1"/>
      <w:numFmt w:val="bullet"/>
      <w:lvlText w:val=""/>
      <w:lvlJc w:val="left"/>
      <w:pPr>
        <w:ind w:left="6480" w:hanging="360"/>
      </w:pPr>
      <w:rPr>
        <w:rFonts w:ascii="Wingdings" w:hAnsi="Wingdings" w:hint="default"/>
      </w:rPr>
    </w:lvl>
  </w:abstractNum>
  <w:abstractNum w:abstractNumId="7" w15:restartNumberingAfterBreak="0">
    <w:nsid w:val="21CE048E"/>
    <w:multiLevelType w:val="hybridMultilevel"/>
    <w:tmpl w:val="ED207622"/>
    <w:lvl w:ilvl="0" w:tplc="FFFFFFFF">
      <w:start w:val="1"/>
      <w:numFmt w:val="decimal"/>
      <w:lvlText w:val="%1"/>
      <w:lvlJc w:val="left"/>
      <w:pPr>
        <w:ind w:left="360" w:hanging="360"/>
      </w:pPr>
      <w:rPr>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7AA096D"/>
    <w:multiLevelType w:val="hybridMultilevel"/>
    <w:tmpl w:val="824C1D7C"/>
    <w:lvl w:ilvl="0" w:tplc="6750CCCC">
      <w:start w:val="1"/>
      <w:numFmt w:val="bullet"/>
      <w:lvlText w:val=""/>
      <w:lvlJc w:val="left"/>
      <w:pPr>
        <w:ind w:left="720" w:hanging="360"/>
      </w:pPr>
      <w:rPr>
        <w:rFonts w:ascii="Symbol" w:hAnsi="Symbol" w:hint="default"/>
      </w:rPr>
    </w:lvl>
    <w:lvl w:ilvl="1" w:tplc="49A6CA92">
      <w:start w:val="1"/>
      <w:numFmt w:val="bullet"/>
      <w:lvlText w:val="o"/>
      <w:lvlJc w:val="left"/>
      <w:pPr>
        <w:ind w:left="1440" w:hanging="360"/>
      </w:pPr>
      <w:rPr>
        <w:rFonts w:ascii="Courier New" w:hAnsi="Courier New" w:hint="default"/>
      </w:rPr>
    </w:lvl>
    <w:lvl w:ilvl="2" w:tplc="F4284C9C">
      <w:start w:val="1"/>
      <w:numFmt w:val="bullet"/>
      <w:lvlText w:val=""/>
      <w:lvlJc w:val="left"/>
      <w:pPr>
        <w:ind w:left="2160" w:hanging="360"/>
      </w:pPr>
      <w:rPr>
        <w:rFonts w:ascii="Wingdings" w:hAnsi="Wingdings" w:hint="default"/>
      </w:rPr>
    </w:lvl>
    <w:lvl w:ilvl="3" w:tplc="6150900E">
      <w:start w:val="1"/>
      <w:numFmt w:val="bullet"/>
      <w:lvlText w:val=""/>
      <w:lvlJc w:val="left"/>
      <w:pPr>
        <w:ind w:left="2880" w:hanging="360"/>
      </w:pPr>
      <w:rPr>
        <w:rFonts w:ascii="Symbol" w:hAnsi="Symbol" w:hint="default"/>
      </w:rPr>
    </w:lvl>
    <w:lvl w:ilvl="4" w:tplc="E3908948">
      <w:start w:val="1"/>
      <w:numFmt w:val="bullet"/>
      <w:lvlText w:val="o"/>
      <w:lvlJc w:val="left"/>
      <w:pPr>
        <w:ind w:left="3600" w:hanging="360"/>
      </w:pPr>
      <w:rPr>
        <w:rFonts w:ascii="Courier New" w:hAnsi="Courier New" w:hint="default"/>
      </w:rPr>
    </w:lvl>
    <w:lvl w:ilvl="5" w:tplc="F224E8BC">
      <w:start w:val="1"/>
      <w:numFmt w:val="bullet"/>
      <w:lvlText w:val=""/>
      <w:lvlJc w:val="left"/>
      <w:pPr>
        <w:ind w:left="4320" w:hanging="360"/>
      </w:pPr>
      <w:rPr>
        <w:rFonts w:ascii="Wingdings" w:hAnsi="Wingdings" w:hint="default"/>
      </w:rPr>
    </w:lvl>
    <w:lvl w:ilvl="6" w:tplc="1FCAD0D8">
      <w:start w:val="1"/>
      <w:numFmt w:val="bullet"/>
      <w:lvlText w:val=""/>
      <w:lvlJc w:val="left"/>
      <w:pPr>
        <w:ind w:left="5040" w:hanging="360"/>
      </w:pPr>
      <w:rPr>
        <w:rFonts w:ascii="Symbol" w:hAnsi="Symbol" w:hint="default"/>
      </w:rPr>
    </w:lvl>
    <w:lvl w:ilvl="7" w:tplc="6930D7BC">
      <w:start w:val="1"/>
      <w:numFmt w:val="bullet"/>
      <w:lvlText w:val="o"/>
      <w:lvlJc w:val="left"/>
      <w:pPr>
        <w:ind w:left="5760" w:hanging="360"/>
      </w:pPr>
      <w:rPr>
        <w:rFonts w:ascii="Courier New" w:hAnsi="Courier New" w:hint="default"/>
      </w:rPr>
    </w:lvl>
    <w:lvl w:ilvl="8" w:tplc="D408F01C">
      <w:start w:val="1"/>
      <w:numFmt w:val="bullet"/>
      <w:lvlText w:val=""/>
      <w:lvlJc w:val="left"/>
      <w:pPr>
        <w:ind w:left="6480" w:hanging="360"/>
      </w:pPr>
      <w:rPr>
        <w:rFonts w:ascii="Wingdings" w:hAnsi="Wingdings" w:hint="default"/>
      </w:rPr>
    </w:lvl>
  </w:abstractNum>
  <w:abstractNum w:abstractNumId="9" w15:restartNumberingAfterBreak="0">
    <w:nsid w:val="2C183F24"/>
    <w:multiLevelType w:val="multilevel"/>
    <w:tmpl w:val="D578FB76"/>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0E91648"/>
    <w:multiLevelType w:val="hybridMultilevel"/>
    <w:tmpl w:val="DFA8D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2BE4FE0"/>
    <w:multiLevelType w:val="hybridMultilevel"/>
    <w:tmpl w:val="442C9E1E"/>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3331A5F4"/>
    <w:multiLevelType w:val="hybridMultilevel"/>
    <w:tmpl w:val="EA4E46F2"/>
    <w:lvl w:ilvl="0" w:tplc="2EF6DEBA">
      <w:start w:val="1"/>
      <w:numFmt w:val="decimal"/>
      <w:lvlText w:val="%1."/>
      <w:lvlJc w:val="left"/>
      <w:pPr>
        <w:ind w:left="567" w:hanging="360"/>
      </w:pPr>
    </w:lvl>
    <w:lvl w:ilvl="1" w:tplc="FE7EE810">
      <w:start w:val="1"/>
      <w:numFmt w:val="lowerLetter"/>
      <w:lvlText w:val="%2."/>
      <w:lvlJc w:val="left"/>
      <w:pPr>
        <w:ind w:left="1582" w:hanging="360"/>
      </w:pPr>
    </w:lvl>
    <w:lvl w:ilvl="2" w:tplc="48EAA3BA">
      <w:start w:val="1"/>
      <w:numFmt w:val="lowerRoman"/>
      <w:lvlText w:val="%3."/>
      <w:lvlJc w:val="right"/>
      <w:pPr>
        <w:ind w:left="2302" w:hanging="180"/>
      </w:pPr>
    </w:lvl>
    <w:lvl w:ilvl="3" w:tplc="9A4E2810">
      <w:start w:val="1"/>
      <w:numFmt w:val="decimal"/>
      <w:lvlText w:val="%4."/>
      <w:lvlJc w:val="left"/>
      <w:pPr>
        <w:ind w:left="3022" w:hanging="360"/>
      </w:pPr>
    </w:lvl>
    <w:lvl w:ilvl="4" w:tplc="6F2EC04E">
      <w:start w:val="1"/>
      <w:numFmt w:val="lowerLetter"/>
      <w:lvlText w:val="%5."/>
      <w:lvlJc w:val="left"/>
      <w:pPr>
        <w:ind w:left="3742" w:hanging="360"/>
      </w:pPr>
    </w:lvl>
    <w:lvl w:ilvl="5" w:tplc="24808B32">
      <w:start w:val="1"/>
      <w:numFmt w:val="lowerRoman"/>
      <w:lvlText w:val="%6."/>
      <w:lvlJc w:val="right"/>
      <w:pPr>
        <w:ind w:left="4462" w:hanging="180"/>
      </w:pPr>
    </w:lvl>
    <w:lvl w:ilvl="6" w:tplc="9F5C2732">
      <w:start w:val="1"/>
      <w:numFmt w:val="decimal"/>
      <w:lvlText w:val="%7."/>
      <w:lvlJc w:val="left"/>
      <w:pPr>
        <w:ind w:left="5182" w:hanging="360"/>
      </w:pPr>
    </w:lvl>
    <w:lvl w:ilvl="7" w:tplc="33CEB1D4">
      <w:start w:val="1"/>
      <w:numFmt w:val="lowerLetter"/>
      <w:lvlText w:val="%8."/>
      <w:lvlJc w:val="left"/>
      <w:pPr>
        <w:ind w:left="5902" w:hanging="360"/>
      </w:pPr>
    </w:lvl>
    <w:lvl w:ilvl="8" w:tplc="BB30B924">
      <w:start w:val="1"/>
      <w:numFmt w:val="lowerRoman"/>
      <w:lvlText w:val="%9."/>
      <w:lvlJc w:val="right"/>
      <w:pPr>
        <w:ind w:left="6622" w:hanging="180"/>
      </w:pPr>
    </w:lvl>
  </w:abstractNum>
  <w:abstractNum w:abstractNumId="13" w15:restartNumberingAfterBreak="0">
    <w:nsid w:val="367F61FE"/>
    <w:multiLevelType w:val="hybridMultilevel"/>
    <w:tmpl w:val="7D104F76"/>
    <w:lvl w:ilvl="0" w:tplc="CB74D476">
      <w:start w:val="1"/>
      <w:numFmt w:val="decimal"/>
      <w:lvlText w:val="%1."/>
      <w:lvlJc w:val="left"/>
      <w:pPr>
        <w:ind w:left="567" w:hanging="360"/>
      </w:pPr>
    </w:lvl>
    <w:lvl w:ilvl="1" w:tplc="47DADA5C">
      <w:start w:val="1"/>
      <w:numFmt w:val="lowerLetter"/>
      <w:lvlText w:val="%2."/>
      <w:lvlJc w:val="left"/>
      <w:pPr>
        <w:ind w:left="1582" w:hanging="360"/>
      </w:pPr>
    </w:lvl>
    <w:lvl w:ilvl="2" w:tplc="73C49816">
      <w:start w:val="1"/>
      <w:numFmt w:val="lowerRoman"/>
      <w:lvlText w:val="%3."/>
      <w:lvlJc w:val="right"/>
      <w:pPr>
        <w:ind w:left="2302" w:hanging="180"/>
      </w:pPr>
    </w:lvl>
    <w:lvl w:ilvl="3" w:tplc="F7C4CF98">
      <w:start w:val="1"/>
      <w:numFmt w:val="decimal"/>
      <w:lvlText w:val="%4."/>
      <w:lvlJc w:val="left"/>
      <w:pPr>
        <w:ind w:left="3022" w:hanging="360"/>
      </w:pPr>
    </w:lvl>
    <w:lvl w:ilvl="4" w:tplc="860A8D66">
      <w:start w:val="1"/>
      <w:numFmt w:val="lowerLetter"/>
      <w:lvlText w:val="%5."/>
      <w:lvlJc w:val="left"/>
      <w:pPr>
        <w:ind w:left="3742" w:hanging="360"/>
      </w:pPr>
    </w:lvl>
    <w:lvl w:ilvl="5" w:tplc="0916FB94">
      <w:start w:val="1"/>
      <w:numFmt w:val="lowerRoman"/>
      <w:lvlText w:val="%6."/>
      <w:lvlJc w:val="right"/>
      <w:pPr>
        <w:ind w:left="4462" w:hanging="180"/>
      </w:pPr>
    </w:lvl>
    <w:lvl w:ilvl="6" w:tplc="0D5AB832">
      <w:start w:val="1"/>
      <w:numFmt w:val="decimal"/>
      <w:lvlText w:val="%7."/>
      <w:lvlJc w:val="left"/>
      <w:pPr>
        <w:ind w:left="5182" w:hanging="360"/>
      </w:pPr>
    </w:lvl>
    <w:lvl w:ilvl="7" w:tplc="EB628EBA">
      <w:start w:val="1"/>
      <w:numFmt w:val="lowerLetter"/>
      <w:lvlText w:val="%8."/>
      <w:lvlJc w:val="left"/>
      <w:pPr>
        <w:ind w:left="5902" w:hanging="360"/>
      </w:pPr>
    </w:lvl>
    <w:lvl w:ilvl="8" w:tplc="D8223DEC">
      <w:start w:val="1"/>
      <w:numFmt w:val="lowerRoman"/>
      <w:lvlText w:val="%9."/>
      <w:lvlJc w:val="right"/>
      <w:pPr>
        <w:ind w:left="6622" w:hanging="180"/>
      </w:pPr>
    </w:lvl>
  </w:abstractNum>
  <w:abstractNum w:abstractNumId="14" w15:restartNumberingAfterBreak="0">
    <w:nsid w:val="39C451BB"/>
    <w:multiLevelType w:val="hybridMultilevel"/>
    <w:tmpl w:val="73864262"/>
    <w:lvl w:ilvl="0" w:tplc="F45E3A3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C8166F8"/>
    <w:multiLevelType w:val="multilevel"/>
    <w:tmpl w:val="3DA451BA"/>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6" w15:restartNumberingAfterBreak="0">
    <w:nsid w:val="42B84BF1"/>
    <w:multiLevelType w:val="multilevel"/>
    <w:tmpl w:val="0F0A3046"/>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D9B8EDE"/>
    <w:multiLevelType w:val="hybridMultilevel"/>
    <w:tmpl w:val="4CC45768"/>
    <w:lvl w:ilvl="0" w:tplc="8E1A0234">
      <w:start w:val="1"/>
      <w:numFmt w:val="decimal"/>
      <w:lvlText w:val="%1."/>
      <w:lvlJc w:val="left"/>
      <w:pPr>
        <w:ind w:left="567" w:hanging="360"/>
      </w:pPr>
    </w:lvl>
    <w:lvl w:ilvl="1" w:tplc="021A029E">
      <w:start w:val="1"/>
      <w:numFmt w:val="lowerLetter"/>
      <w:lvlText w:val="%2."/>
      <w:lvlJc w:val="left"/>
      <w:pPr>
        <w:ind w:left="1582" w:hanging="360"/>
      </w:pPr>
    </w:lvl>
    <w:lvl w:ilvl="2" w:tplc="E77E60F2">
      <w:start w:val="1"/>
      <w:numFmt w:val="lowerRoman"/>
      <w:lvlText w:val="%3."/>
      <w:lvlJc w:val="right"/>
      <w:pPr>
        <w:ind w:left="2302" w:hanging="180"/>
      </w:pPr>
    </w:lvl>
    <w:lvl w:ilvl="3" w:tplc="A25408B4">
      <w:start w:val="1"/>
      <w:numFmt w:val="decimal"/>
      <w:lvlText w:val="%4."/>
      <w:lvlJc w:val="left"/>
      <w:pPr>
        <w:ind w:left="3022" w:hanging="360"/>
      </w:pPr>
    </w:lvl>
    <w:lvl w:ilvl="4" w:tplc="31DC232E">
      <w:start w:val="1"/>
      <w:numFmt w:val="lowerLetter"/>
      <w:lvlText w:val="%5."/>
      <w:lvlJc w:val="left"/>
      <w:pPr>
        <w:ind w:left="3742" w:hanging="360"/>
      </w:pPr>
    </w:lvl>
    <w:lvl w:ilvl="5" w:tplc="1CA2CA9C">
      <w:start w:val="1"/>
      <w:numFmt w:val="lowerRoman"/>
      <w:lvlText w:val="%6."/>
      <w:lvlJc w:val="right"/>
      <w:pPr>
        <w:ind w:left="4462" w:hanging="180"/>
      </w:pPr>
    </w:lvl>
    <w:lvl w:ilvl="6" w:tplc="588EAEDC">
      <w:start w:val="1"/>
      <w:numFmt w:val="decimal"/>
      <w:lvlText w:val="%7."/>
      <w:lvlJc w:val="left"/>
      <w:pPr>
        <w:ind w:left="5182" w:hanging="360"/>
      </w:pPr>
    </w:lvl>
    <w:lvl w:ilvl="7" w:tplc="E09C71A0">
      <w:start w:val="1"/>
      <w:numFmt w:val="lowerLetter"/>
      <w:lvlText w:val="%8."/>
      <w:lvlJc w:val="left"/>
      <w:pPr>
        <w:ind w:left="5902" w:hanging="360"/>
      </w:pPr>
    </w:lvl>
    <w:lvl w:ilvl="8" w:tplc="959855D4">
      <w:start w:val="1"/>
      <w:numFmt w:val="lowerRoman"/>
      <w:lvlText w:val="%9."/>
      <w:lvlJc w:val="right"/>
      <w:pPr>
        <w:ind w:left="6622" w:hanging="180"/>
      </w:pPr>
    </w:lvl>
  </w:abstractNum>
  <w:abstractNum w:abstractNumId="18" w15:restartNumberingAfterBreak="0">
    <w:nsid w:val="4DB39325"/>
    <w:multiLevelType w:val="hybridMultilevel"/>
    <w:tmpl w:val="8C1EC142"/>
    <w:lvl w:ilvl="0" w:tplc="751042EA">
      <w:start w:val="1"/>
      <w:numFmt w:val="decimal"/>
      <w:lvlText w:val="%1."/>
      <w:lvlJc w:val="left"/>
      <w:pPr>
        <w:ind w:left="360" w:hanging="360"/>
      </w:pPr>
    </w:lvl>
    <w:lvl w:ilvl="1" w:tplc="946EC290">
      <w:start w:val="1"/>
      <w:numFmt w:val="lowerLetter"/>
      <w:lvlText w:val="%2."/>
      <w:lvlJc w:val="left"/>
      <w:pPr>
        <w:ind w:left="1080" w:hanging="360"/>
      </w:pPr>
    </w:lvl>
    <w:lvl w:ilvl="2" w:tplc="A65ED0F4">
      <w:start w:val="1"/>
      <w:numFmt w:val="lowerRoman"/>
      <w:lvlText w:val="%3."/>
      <w:lvlJc w:val="right"/>
      <w:pPr>
        <w:ind w:left="1800" w:hanging="180"/>
      </w:pPr>
    </w:lvl>
    <w:lvl w:ilvl="3" w:tplc="DB4C85AA">
      <w:start w:val="1"/>
      <w:numFmt w:val="decimal"/>
      <w:lvlText w:val="%4."/>
      <w:lvlJc w:val="left"/>
      <w:pPr>
        <w:ind w:left="2520" w:hanging="360"/>
      </w:pPr>
    </w:lvl>
    <w:lvl w:ilvl="4" w:tplc="5BB6ABFA">
      <w:start w:val="1"/>
      <w:numFmt w:val="lowerLetter"/>
      <w:lvlText w:val="%5."/>
      <w:lvlJc w:val="left"/>
      <w:pPr>
        <w:ind w:left="3240" w:hanging="360"/>
      </w:pPr>
    </w:lvl>
    <w:lvl w:ilvl="5" w:tplc="4104A680">
      <w:start w:val="1"/>
      <w:numFmt w:val="lowerRoman"/>
      <w:lvlText w:val="%6."/>
      <w:lvlJc w:val="right"/>
      <w:pPr>
        <w:ind w:left="3960" w:hanging="180"/>
      </w:pPr>
    </w:lvl>
    <w:lvl w:ilvl="6" w:tplc="065678F8">
      <w:start w:val="1"/>
      <w:numFmt w:val="decimal"/>
      <w:lvlText w:val="%7."/>
      <w:lvlJc w:val="left"/>
      <w:pPr>
        <w:ind w:left="4680" w:hanging="360"/>
      </w:pPr>
    </w:lvl>
    <w:lvl w:ilvl="7" w:tplc="471C683C">
      <w:start w:val="1"/>
      <w:numFmt w:val="lowerLetter"/>
      <w:lvlText w:val="%8."/>
      <w:lvlJc w:val="left"/>
      <w:pPr>
        <w:ind w:left="5400" w:hanging="360"/>
      </w:pPr>
    </w:lvl>
    <w:lvl w:ilvl="8" w:tplc="341A2BC2">
      <w:start w:val="1"/>
      <w:numFmt w:val="lowerRoman"/>
      <w:lvlText w:val="%9."/>
      <w:lvlJc w:val="right"/>
      <w:pPr>
        <w:ind w:left="6120" w:hanging="180"/>
      </w:pPr>
    </w:lvl>
  </w:abstractNum>
  <w:abstractNum w:abstractNumId="19" w15:restartNumberingAfterBreak="0">
    <w:nsid w:val="56A51B5D"/>
    <w:multiLevelType w:val="hybridMultilevel"/>
    <w:tmpl w:val="DBD03C16"/>
    <w:lvl w:ilvl="0" w:tplc="8D020D7A">
      <w:start w:val="1"/>
      <w:numFmt w:val="decimal"/>
      <w:lvlText w:val="%1."/>
      <w:lvlJc w:val="left"/>
      <w:pPr>
        <w:ind w:left="360" w:hanging="360"/>
      </w:pPr>
    </w:lvl>
    <w:lvl w:ilvl="1" w:tplc="778A65B0">
      <w:start w:val="1"/>
      <w:numFmt w:val="bullet"/>
      <w:lvlText w:val=""/>
      <w:lvlJc w:val="left"/>
      <w:pPr>
        <w:ind w:left="1080" w:hanging="360"/>
      </w:pPr>
      <w:rPr>
        <w:rFonts w:ascii="Symbol" w:hAnsi="Symbol" w:hint="default"/>
      </w:rPr>
    </w:lvl>
    <w:lvl w:ilvl="2" w:tplc="9664E45C">
      <w:start w:val="1"/>
      <w:numFmt w:val="lowerRoman"/>
      <w:lvlText w:val="%3."/>
      <w:lvlJc w:val="right"/>
      <w:pPr>
        <w:ind w:left="1800" w:hanging="180"/>
      </w:pPr>
    </w:lvl>
    <w:lvl w:ilvl="3" w:tplc="4760AC26">
      <w:start w:val="1"/>
      <w:numFmt w:val="decimal"/>
      <w:lvlText w:val="%4."/>
      <w:lvlJc w:val="left"/>
      <w:pPr>
        <w:ind w:left="2520" w:hanging="360"/>
      </w:pPr>
    </w:lvl>
    <w:lvl w:ilvl="4" w:tplc="AD2ACB22">
      <w:start w:val="1"/>
      <w:numFmt w:val="lowerLetter"/>
      <w:lvlText w:val="%5."/>
      <w:lvlJc w:val="left"/>
      <w:pPr>
        <w:ind w:left="3240" w:hanging="360"/>
      </w:pPr>
    </w:lvl>
    <w:lvl w:ilvl="5" w:tplc="70A25E00">
      <w:start w:val="1"/>
      <w:numFmt w:val="lowerRoman"/>
      <w:lvlText w:val="%6."/>
      <w:lvlJc w:val="right"/>
      <w:pPr>
        <w:ind w:left="3960" w:hanging="180"/>
      </w:pPr>
    </w:lvl>
    <w:lvl w:ilvl="6" w:tplc="8BF60496">
      <w:start w:val="1"/>
      <w:numFmt w:val="decimal"/>
      <w:lvlText w:val="%7."/>
      <w:lvlJc w:val="left"/>
      <w:pPr>
        <w:ind w:left="4680" w:hanging="360"/>
      </w:pPr>
    </w:lvl>
    <w:lvl w:ilvl="7" w:tplc="6F44F8AA">
      <w:start w:val="1"/>
      <w:numFmt w:val="lowerLetter"/>
      <w:lvlText w:val="%8."/>
      <w:lvlJc w:val="left"/>
      <w:pPr>
        <w:ind w:left="5400" w:hanging="360"/>
      </w:pPr>
    </w:lvl>
    <w:lvl w:ilvl="8" w:tplc="2890728E">
      <w:start w:val="1"/>
      <w:numFmt w:val="lowerRoman"/>
      <w:lvlText w:val="%9."/>
      <w:lvlJc w:val="right"/>
      <w:pPr>
        <w:ind w:left="6120" w:hanging="180"/>
      </w:pPr>
    </w:lvl>
  </w:abstractNum>
  <w:abstractNum w:abstractNumId="20" w15:restartNumberingAfterBreak="0">
    <w:nsid w:val="57211D8C"/>
    <w:multiLevelType w:val="hybridMultilevel"/>
    <w:tmpl w:val="5C8A9FDC"/>
    <w:lvl w:ilvl="0" w:tplc="5EF69CD8">
      <w:start w:val="1"/>
      <w:numFmt w:val="decimal"/>
      <w:lvlText w:val="%1."/>
      <w:lvlJc w:val="left"/>
      <w:pPr>
        <w:ind w:left="567" w:hanging="360"/>
      </w:pPr>
    </w:lvl>
    <w:lvl w:ilvl="1" w:tplc="A40260E4">
      <w:start w:val="1"/>
      <w:numFmt w:val="lowerLetter"/>
      <w:lvlText w:val="%2."/>
      <w:lvlJc w:val="left"/>
      <w:pPr>
        <w:ind w:left="1582" w:hanging="360"/>
      </w:pPr>
    </w:lvl>
    <w:lvl w:ilvl="2" w:tplc="A8C0446C">
      <w:start w:val="1"/>
      <w:numFmt w:val="lowerRoman"/>
      <w:lvlText w:val="%3."/>
      <w:lvlJc w:val="right"/>
      <w:pPr>
        <w:ind w:left="2302" w:hanging="180"/>
      </w:pPr>
    </w:lvl>
    <w:lvl w:ilvl="3" w:tplc="689E09B6">
      <w:start w:val="1"/>
      <w:numFmt w:val="decimal"/>
      <w:lvlText w:val="%4."/>
      <w:lvlJc w:val="left"/>
      <w:pPr>
        <w:ind w:left="3022" w:hanging="360"/>
      </w:pPr>
    </w:lvl>
    <w:lvl w:ilvl="4" w:tplc="E51E5B32">
      <w:start w:val="1"/>
      <w:numFmt w:val="lowerLetter"/>
      <w:lvlText w:val="%5."/>
      <w:lvlJc w:val="left"/>
      <w:pPr>
        <w:ind w:left="3742" w:hanging="360"/>
      </w:pPr>
    </w:lvl>
    <w:lvl w:ilvl="5" w:tplc="1BB8A8A2">
      <w:start w:val="1"/>
      <w:numFmt w:val="lowerRoman"/>
      <w:lvlText w:val="%6."/>
      <w:lvlJc w:val="right"/>
      <w:pPr>
        <w:ind w:left="4462" w:hanging="180"/>
      </w:pPr>
    </w:lvl>
    <w:lvl w:ilvl="6" w:tplc="E642FA62">
      <w:start w:val="1"/>
      <w:numFmt w:val="decimal"/>
      <w:lvlText w:val="%7."/>
      <w:lvlJc w:val="left"/>
      <w:pPr>
        <w:ind w:left="5182" w:hanging="360"/>
      </w:pPr>
    </w:lvl>
    <w:lvl w:ilvl="7" w:tplc="03A07A9C">
      <w:start w:val="1"/>
      <w:numFmt w:val="lowerLetter"/>
      <w:lvlText w:val="%8."/>
      <w:lvlJc w:val="left"/>
      <w:pPr>
        <w:ind w:left="5902" w:hanging="360"/>
      </w:pPr>
    </w:lvl>
    <w:lvl w:ilvl="8" w:tplc="477E3818">
      <w:start w:val="1"/>
      <w:numFmt w:val="lowerRoman"/>
      <w:lvlText w:val="%9."/>
      <w:lvlJc w:val="right"/>
      <w:pPr>
        <w:ind w:left="6622" w:hanging="180"/>
      </w:pPr>
    </w:lvl>
  </w:abstractNum>
  <w:abstractNum w:abstractNumId="21" w15:restartNumberingAfterBreak="0">
    <w:nsid w:val="5BAC9AA9"/>
    <w:multiLevelType w:val="hybridMultilevel"/>
    <w:tmpl w:val="7B52750E"/>
    <w:lvl w:ilvl="0" w:tplc="0A9E9968">
      <w:start w:val="1"/>
      <w:numFmt w:val="decimal"/>
      <w:lvlText w:val="%1."/>
      <w:lvlJc w:val="left"/>
      <w:pPr>
        <w:ind w:left="567" w:hanging="360"/>
      </w:pPr>
    </w:lvl>
    <w:lvl w:ilvl="1" w:tplc="9646A0D2">
      <w:start w:val="1"/>
      <w:numFmt w:val="lowerLetter"/>
      <w:lvlText w:val="%2."/>
      <w:lvlJc w:val="left"/>
      <w:pPr>
        <w:ind w:left="1582" w:hanging="360"/>
      </w:pPr>
    </w:lvl>
    <w:lvl w:ilvl="2" w:tplc="00D2C568">
      <w:start w:val="1"/>
      <w:numFmt w:val="lowerRoman"/>
      <w:lvlText w:val="%3."/>
      <w:lvlJc w:val="right"/>
      <w:pPr>
        <w:ind w:left="2302" w:hanging="180"/>
      </w:pPr>
    </w:lvl>
    <w:lvl w:ilvl="3" w:tplc="D36C8266">
      <w:start w:val="1"/>
      <w:numFmt w:val="decimal"/>
      <w:lvlText w:val="%4."/>
      <w:lvlJc w:val="left"/>
      <w:pPr>
        <w:ind w:left="3022" w:hanging="360"/>
      </w:pPr>
    </w:lvl>
    <w:lvl w:ilvl="4" w:tplc="04D012A0">
      <w:start w:val="1"/>
      <w:numFmt w:val="lowerLetter"/>
      <w:lvlText w:val="%5."/>
      <w:lvlJc w:val="left"/>
      <w:pPr>
        <w:ind w:left="3742" w:hanging="360"/>
      </w:pPr>
    </w:lvl>
    <w:lvl w:ilvl="5" w:tplc="0352DC16">
      <w:start w:val="1"/>
      <w:numFmt w:val="lowerRoman"/>
      <w:lvlText w:val="%6."/>
      <w:lvlJc w:val="right"/>
      <w:pPr>
        <w:ind w:left="4462" w:hanging="180"/>
      </w:pPr>
    </w:lvl>
    <w:lvl w:ilvl="6" w:tplc="F31ACBB4">
      <w:start w:val="1"/>
      <w:numFmt w:val="decimal"/>
      <w:lvlText w:val="%7."/>
      <w:lvlJc w:val="left"/>
      <w:pPr>
        <w:ind w:left="5182" w:hanging="360"/>
      </w:pPr>
    </w:lvl>
    <w:lvl w:ilvl="7" w:tplc="6F08E816">
      <w:start w:val="1"/>
      <w:numFmt w:val="lowerLetter"/>
      <w:lvlText w:val="%8."/>
      <w:lvlJc w:val="left"/>
      <w:pPr>
        <w:ind w:left="5902" w:hanging="360"/>
      </w:pPr>
    </w:lvl>
    <w:lvl w:ilvl="8" w:tplc="1C34591E">
      <w:start w:val="1"/>
      <w:numFmt w:val="lowerRoman"/>
      <w:lvlText w:val="%9."/>
      <w:lvlJc w:val="right"/>
      <w:pPr>
        <w:ind w:left="6622" w:hanging="180"/>
      </w:pPr>
    </w:lvl>
  </w:abstractNum>
  <w:abstractNum w:abstractNumId="22" w15:restartNumberingAfterBreak="0">
    <w:nsid w:val="617768CF"/>
    <w:multiLevelType w:val="hybridMultilevel"/>
    <w:tmpl w:val="6A5CD7C6"/>
    <w:lvl w:ilvl="0" w:tplc="F7D0A7BC">
      <w:start w:val="1"/>
      <w:numFmt w:val="bullet"/>
      <w:lvlText w:val="-"/>
      <w:lvlJc w:val="left"/>
      <w:pPr>
        <w:ind w:left="720" w:hanging="360"/>
      </w:pPr>
      <w:rPr>
        <w:rFonts w:ascii="Arial" w:eastAsiaTheme="minorHAnsi" w:hAnsi="Arial" w:cs="Aria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4" w15:restartNumberingAfterBreak="0">
    <w:nsid w:val="659DAE19"/>
    <w:multiLevelType w:val="hybridMultilevel"/>
    <w:tmpl w:val="3CC24768"/>
    <w:lvl w:ilvl="0" w:tplc="AC502678">
      <w:start w:val="1"/>
      <w:numFmt w:val="bullet"/>
      <w:lvlText w:val="-"/>
      <w:lvlJc w:val="left"/>
      <w:pPr>
        <w:ind w:left="720" w:hanging="360"/>
      </w:pPr>
      <w:rPr>
        <w:rFonts w:ascii="Calibri" w:hAnsi="Calibri" w:hint="default"/>
      </w:rPr>
    </w:lvl>
    <w:lvl w:ilvl="1" w:tplc="44A60E78">
      <w:start w:val="1"/>
      <w:numFmt w:val="bullet"/>
      <w:lvlText w:val="o"/>
      <w:lvlJc w:val="left"/>
      <w:pPr>
        <w:ind w:left="1440" w:hanging="360"/>
      </w:pPr>
      <w:rPr>
        <w:rFonts w:ascii="Courier New" w:hAnsi="Courier New" w:hint="default"/>
      </w:rPr>
    </w:lvl>
    <w:lvl w:ilvl="2" w:tplc="739477EC">
      <w:start w:val="1"/>
      <w:numFmt w:val="bullet"/>
      <w:lvlText w:val=""/>
      <w:lvlJc w:val="left"/>
      <w:pPr>
        <w:ind w:left="2160" w:hanging="360"/>
      </w:pPr>
      <w:rPr>
        <w:rFonts w:ascii="Wingdings" w:hAnsi="Wingdings" w:hint="default"/>
      </w:rPr>
    </w:lvl>
    <w:lvl w:ilvl="3" w:tplc="0F2EC17C">
      <w:start w:val="1"/>
      <w:numFmt w:val="bullet"/>
      <w:lvlText w:val=""/>
      <w:lvlJc w:val="left"/>
      <w:pPr>
        <w:ind w:left="2880" w:hanging="360"/>
      </w:pPr>
      <w:rPr>
        <w:rFonts w:ascii="Symbol" w:hAnsi="Symbol" w:hint="default"/>
      </w:rPr>
    </w:lvl>
    <w:lvl w:ilvl="4" w:tplc="23D614DE">
      <w:start w:val="1"/>
      <w:numFmt w:val="bullet"/>
      <w:lvlText w:val="o"/>
      <w:lvlJc w:val="left"/>
      <w:pPr>
        <w:ind w:left="3600" w:hanging="360"/>
      </w:pPr>
      <w:rPr>
        <w:rFonts w:ascii="Courier New" w:hAnsi="Courier New" w:hint="default"/>
      </w:rPr>
    </w:lvl>
    <w:lvl w:ilvl="5" w:tplc="02E21ADE">
      <w:start w:val="1"/>
      <w:numFmt w:val="bullet"/>
      <w:lvlText w:val=""/>
      <w:lvlJc w:val="left"/>
      <w:pPr>
        <w:ind w:left="4320" w:hanging="360"/>
      </w:pPr>
      <w:rPr>
        <w:rFonts w:ascii="Wingdings" w:hAnsi="Wingdings" w:hint="default"/>
      </w:rPr>
    </w:lvl>
    <w:lvl w:ilvl="6" w:tplc="1B667DD4">
      <w:start w:val="1"/>
      <w:numFmt w:val="bullet"/>
      <w:lvlText w:val=""/>
      <w:lvlJc w:val="left"/>
      <w:pPr>
        <w:ind w:left="5040" w:hanging="360"/>
      </w:pPr>
      <w:rPr>
        <w:rFonts w:ascii="Symbol" w:hAnsi="Symbol" w:hint="default"/>
      </w:rPr>
    </w:lvl>
    <w:lvl w:ilvl="7" w:tplc="8DB84C0E">
      <w:start w:val="1"/>
      <w:numFmt w:val="bullet"/>
      <w:lvlText w:val="o"/>
      <w:lvlJc w:val="left"/>
      <w:pPr>
        <w:ind w:left="5760" w:hanging="360"/>
      </w:pPr>
      <w:rPr>
        <w:rFonts w:ascii="Courier New" w:hAnsi="Courier New" w:hint="default"/>
      </w:rPr>
    </w:lvl>
    <w:lvl w:ilvl="8" w:tplc="2180992C">
      <w:start w:val="1"/>
      <w:numFmt w:val="bullet"/>
      <w:lvlText w:val=""/>
      <w:lvlJc w:val="left"/>
      <w:pPr>
        <w:ind w:left="6480" w:hanging="360"/>
      </w:pPr>
      <w:rPr>
        <w:rFonts w:ascii="Wingdings" w:hAnsi="Wingdings" w:hint="default"/>
      </w:rPr>
    </w:lvl>
  </w:abstractNum>
  <w:abstractNum w:abstractNumId="25" w15:restartNumberingAfterBreak="0">
    <w:nsid w:val="66993DE0"/>
    <w:multiLevelType w:val="multilevel"/>
    <w:tmpl w:val="AC82A0A8"/>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6D187DFE"/>
    <w:multiLevelType w:val="hybridMultilevel"/>
    <w:tmpl w:val="5DA03100"/>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7" w15:restartNumberingAfterBreak="0">
    <w:nsid w:val="6E6A19B6"/>
    <w:multiLevelType w:val="hybridMultilevel"/>
    <w:tmpl w:val="8C24CCA2"/>
    <w:lvl w:ilvl="0" w:tplc="F45E3A3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BB4FC5"/>
    <w:multiLevelType w:val="multilevel"/>
    <w:tmpl w:val="1AAA4DFC"/>
    <w:lvl w:ilvl="0">
      <w:start w:val="1"/>
      <w:numFmt w:val="decimal"/>
      <w:lvlText w:val="%1."/>
      <w:lvlJc w:val="left"/>
      <w:pPr>
        <w:ind w:left="567" w:hanging="567"/>
      </w:pPr>
      <w:rPr>
        <w:rFonts w:ascii="Arial" w:hAnsi="Arial" w:hint="default"/>
        <w:b w:val="0"/>
        <w:i w:val="0"/>
        <w:sz w:val="24"/>
      </w:rPr>
    </w:lvl>
    <w:lvl w:ilvl="1">
      <w:start w:val="1"/>
      <w:numFmt w:val="lowerLetter"/>
      <w:lvlText w:val="%2."/>
      <w:lvlJc w:val="left"/>
      <w:pPr>
        <w:ind w:left="1582" w:hanging="360"/>
      </w:pPr>
      <w:rPr>
        <w:rFonts w:hint="default"/>
      </w:rPr>
    </w:lvl>
    <w:lvl w:ilvl="2">
      <w:start w:val="1"/>
      <w:numFmt w:val="lowerRoman"/>
      <w:lvlText w:val="%3."/>
      <w:lvlJc w:val="right"/>
      <w:pPr>
        <w:ind w:left="2302" w:hanging="180"/>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29" w15:restartNumberingAfterBreak="0">
    <w:nsid w:val="7D020501"/>
    <w:multiLevelType w:val="hybridMultilevel"/>
    <w:tmpl w:val="5AD8A532"/>
    <w:lvl w:ilvl="0" w:tplc="0C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num w:numId="1" w16cid:durableId="1919554417">
    <w:abstractNumId w:val="24"/>
  </w:num>
  <w:num w:numId="2" w16cid:durableId="77025286">
    <w:abstractNumId w:val="8"/>
  </w:num>
  <w:num w:numId="3" w16cid:durableId="610673127">
    <w:abstractNumId w:val="0"/>
  </w:num>
  <w:num w:numId="4" w16cid:durableId="1074013752">
    <w:abstractNumId w:val="19"/>
  </w:num>
  <w:num w:numId="5" w16cid:durableId="1468472158">
    <w:abstractNumId w:val="3"/>
  </w:num>
  <w:num w:numId="6" w16cid:durableId="967509285">
    <w:abstractNumId w:val="13"/>
  </w:num>
  <w:num w:numId="7" w16cid:durableId="502402691">
    <w:abstractNumId w:val="21"/>
  </w:num>
  <w:num w:numId="8" w16cid:durableId="403843210">
    <w:abstractNumId w:val="17"/>
  </w:num>
  <w:num w:numId="9" w16cid:durableId="638001945">
    <w:abstractNumId w:val="12"/>
  </w:num>
  <w:num w:numId="10" w16cid:durableId="165247301">
    <w:abstractNumId w:val="20"/>
  </w:num>
  <w:num w:numId="11" w16cid:durableId="1632520598">
    <w:abstractNumId w:val="1"/>
  </w:num>
  <w:num w:numId="12" w16cid:durableId="474492179">
    <w:abstractNumId w:val="18"/>
  </w:num>
  <w:num w:numId="13" w16cid:durableId="1730882253">
    <w:abstractNumId w:val="2"/>
  </w:num>
  <w:num w:numId="14" w16cid:durableId="36662293">
    <w:abstractNumId w:val="6"/>
  </w:num>
  <w:num w:numId="15" w16cid:durableId="2033796321">
    <w:abstractNumId w:val="23"/>
  </w:num>
  <w:num w:numId="16" w16cid:durableId="1907834948">
    <w:abstractNumId w:val="7"/>
  </w:num>
  <w:num w:numId="17" w16cid:durableId="2069374574">
    <w:abstractNumId w:val="15"/>
  </w:num>
  <w:num w:numId="18" w16cid:durableId="1220823362">
    <w:abstractNumId w:val="28"/>
  </w:num>
  <w:num w:numId="19" w16cid:durableId="23960642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7795839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09368437">
    <w:abstractNumId w:val="4"/>
  </w:num>
  <w:num w:numId="22" w16cid:durableId="226765937">
    <w:abstractNumId w:val="11"/>
  </w:num>
  <w:num w:numId="23" w16cid:durableId="1532570757">
    <w:abstractNumId w:val="26"/>
  </w:num>
  <w:num w:numId="24" w16cid:durableId="812990909">
    <w:abstractNumId w:val="29"/>
  </w:num>
  <w:num w:numId="25" w16cid:durableId="101384517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89714803">
    <w:abstractNumId w:val="22"/>
  </w:num>
  <w:num w:numId="27" w16cid:durableId="545606781">
    <w:abstractNumId w:val="16"/>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8" w16cid:durableId="574586728">
    <w:abstractNumId w:val="4"/>
  </w:num>
  <w:num w:numId="29" w16cid:durableId="2124765003">
    <w:abstractNumId w:val="25"/>
  </w:num>
  <w:num w:numId="30" w16cid:durableId="746654849">
    <w:abstractNumId w:val="9"/>
  </w:num>
  <w:num w:numId="31" w16cid:durableId="2672779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648118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504173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12241186">
    <w:abstractNumId w:val="10"/>
  </w:num>
  <w:num w:numId="35" w16cid:durableId="70123692">
    <w:abstractNumId w:val="27"/>
  </w:num>
  <w:num w:numId="36" w16cid:durableId="8205389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902830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42253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348322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04032133">
    <w:abstractNumId w:val="14"/>
  </w:num>
  <w:num w:numId="41" w16cid:durableId="14121907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838182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94447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949077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273633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3018240">
    <w:abstractNumId w:val="5"/>
  </w:num>
  <w:num w:numId="47" w16cid:durableId="6635129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gutterAtTop/>
  <w:activeWritingStyle w:appName="MSWord" w:lang="en-AU" w:vendorID="64" w:dllVersion="0" w:nlCheck="1" w:checkStyle="0"/>
  <w:activeWritingStyle w:appName="MSWord" w:lang="en-US" w:vendorID="64" w:dllVersion="0" w:nlCheck="1" w:checkStyle="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DE2"/>
    <w:rsid w:val="0000031A"/>
    <w:rsid w:val="00001748"/>
    <w:rsid w:val="000018F1"/>
    <w:rsid w:val="00001C08"/>
    <w:rsid w:val="000028A5"/>
    <w:rsid w:val="00002BF1"/>
    <w:rsid w:val="000032F7"/>
    <w:rsid w:val="0000355F"/>
    <w:rsid w:val="00003707"/>
    <w:rsid w:val="0000394D"/>
    <w:rsid w:val="00003C16"/>
    <w:rsid w:val="000045DC"/>
    <w:rsid w:val="00004C8B"/>
    <w:rsid w:val="00004DC4"/>
    <w:rsid w:val="00006220"/>
    <w:rsid w:val="000062F4"/>
    <w:rsid w:val="000066EC"/>
    <w:rsid w:val="00006CD7"/>
    <w:rsid w:val="00006D87"/>
    <w:rsid w:val="000075D6"/>
    <w:rsid w:val="000101DC"/>
    <w:rsid w:val="000103FC"/>
    <w:rsid w:val="00010746"/>
    <w:rsid w:val="00010CF1"/>
    <w:rsid w:val="00010E09"/>
    <w:rsid w:val="00011DBF"/>
    <w:rsid w:val="000120FA"/>
    <w:rsid w:val="00014358"/>
    <w:rsid w:val="000143DF"/>
    <w:rsid w:val="00014550"/>
    <w:rsid w:val="000151F8"/>
    <w:rsid w:val="00015356"/>
    <w:rsid w:val="00015D43"/>
    <w:rsid w:val="00016801"/>
    <w:rsid w:val="000169ED"/>
    <w:rsid w:val="00017738"/>
    <w:rsid w:val="00020597"/>
    <w:rsid w:val="000206AB"/>
    <w:rsid w:val="00021171"/>
    <w:rsid w:val="0002172A"/>
    <w:rsid w:val="00021BD7"/>
    <w:rsid w:val="00021EBB"/>
    <w:rsid w:val="00023790"/>
    <w:rsid w:val="000237B3"/>
    <w:rsid w:val="00024602"/>
    <w:rsid w:val="0002463B"/>
    <w:rsid w:val="000252F9"/>
    <w:rsid w:val="000252FF"/>
    <w:rsid w:val="000253AE"/>
    <w:rsid w:val="00025494"/>
    <w:rsid w:val="000255A4"/>
    <w:rsid w:val="000256BB"/>
    <w:rsid w:val="00025F74"/>
    <w:rsid w:val="00026312"/>
    <w:rsid w:val="00027480"/>
    <w:rsid w:val="0002755C"/>
    <w:rsid w:val="00030CB2"/>
    <w:rsid w:val="00030EBC"/>
    <w:rsid w:val="0003183F"/>
    <w:rsid w:val="00031DB0"/>
    <w:rsid w:val="000326E1"/>
    <w:rsid w:val="00032BB4"/>
    <w:rsid w:val="000331B6"/>
    <w:rsid w:val="00033792"/>
    <w:rsid w:val="00033DBF"/>
    <w:rsid w:val="00034F5E"/>
    <w:rsid w:val="0003541F"/>
    <w:rsid w:val="000356A0"/>
    <w:rsid w:val="000357EE"/>
    <w:rsid w:val="00035F0A"/>
    <w:rsid w:val="00035F31"/>
    <w:rsid w:val="00036394"/>
    <w:rsid w:val="00036C11"/>
    <w:rsid w:val="00036C4B"/>
    <w:rsid w:val="00036D5A"/>
    <w:rsid w:val="00037C16"/>
    <w:rsid w:val="00037DEE"/>
    <w:rsid w:val="00040BF3"/>
    <w:rsid w:val="00041AF7"/>
    <w:rsid w:val="00042019"/>
    <w:rsid w:val="000423E3"/>
    <w:rsid w:val="0004271B"/>
    <w:rsid w:val="000427B9"/>
    <w:rsid w:val="0004292D"/>
    <w:rsid w:val="00042D30"/>
    <w:rsid w:val="00043FA0"/>
    <w:rsid w:val="00044628"/>
    <w:rsid w:val="0004485A"/>
    <w:rsid w:val="00044C5D"/>
    <w:rsid w:val="00044D23"/>
    <w:rsid w:val="0004518E"/>
    <w:rsid w:val="00045B52"/>
    <w:rsid w:val="00046473"/>
    <w:rsid w:val="00047481"/>
    <w:rsid w:val="000507E6"/>
    <w:rsid w:val="0005163D"/>
    <w:rsid w:val="00051D6B"/>
    <w:rsid w:val="000534F4"/>
    <w:rsid w:val="000535B7"/>
    <w:rsid w:val="00053726"/>
    <w:rsid w:val="00054EE8"/>
    <w:rsid w:val="000557DA"/>
    <w:rsid w:val="000562A7"/>
    <w:rsid w:val="00056485"/>
    <w:rsid w:val="000564F8"/>
    <w:rsid w:val="00056A42"/>
    <w:rsid w:val="00057BC8"/>
    <w:rsid w:val="00057C5E"/>
    <w:rsid w:val="000604B9"/>
    <w:rsid w:val="00061232"/>
    <w:rsid w:val="000613C4"/>
    <w:rsid w:val="000616F0"/>
    <w:rsid w:val="00061868"/>
    <w:rsid w:val="000620E8"/>
    <w:rsid w:val="000621F4"/>
    <w:rsid w:val="0006237E"/>
    <w:rsid w:val="00062708"/>
    <w:rsid w:val="00062950"/>
    <w:rsid w:val="00062E25"/>
    <w:rsid w:val="00064045"/>
    <w:rsid w:val="000656B7"/>
    <w:rsid w:val="00065A10"/>
    <w:rsid w:val="00065A16"/>
    <w:rsid w:val="00066D0E"/>
    <w:rsid w:val="000671A2"/>
    <w:rsid w:val="000702A7"/>
    <w:rsid w:val="00071D06"/>
    <w:rsid w:val="0007214A"/>
    <w:rsid w:val="00072B6E"/>
    <w:rsid w:val="00072DFB"/>
    <w:rsid w:val="00072E27"/>
    <w:rsid w:val="00074237"/>
    <w:rsid w:val="0007526C"/>
    <w:rsid w:val="00075B4E"/>
    <w:rsid w:val="00075E1F"/>
    <w:rsid w:val="00077A7C"/>
    <w:rsid w:val="0007FF4A"/>
    <w:rsid w:val="00080949"/>
    <w:rsid w:val="000819B0"/>
    <w:rsid w:val="00081DB1"/>
    <w:rsid w:val="00081E94"/>
    <w:rsid w:val="00082738"/>
    <w:rsid w:val="00082948"/>
    <w:rsid w:val="00082A9C"/>
    <w:rsid w:val="00082E53"/>
    <w:rsid w:val="000830F0"/>
    <w:rsid w:val="00083838"/>
    <w:rsid w:val="0008441B"/>
    <w:rsid w:val="000844F9"/>
    <w:rsid w:val="00084830"/>
    <w:rsid w:val="00085F77"/>
    <w:rsid w:val="0008606A"/>
    <w:rsid w:val="0008637E"/>
    <w:rsid w:val="00086656"/>
    <w:rsid w:val="00086D87"/>
    <w:rsid w:val="000872D6"/>
    <w:rsid w:val="00090628"/>
    <w:rsid w:val="00090ACE"/>
    <w:rsid w:val="0009165E"/>
    <w:rsid w:val="00091674"/>
    <w:rsid w:val="00091A84"/>
    <w:rsid w:val="00091E40"/>
    <w:rsid w:val="0009330F"/>
    <w:rsid w:val="00093AC9"/>
    <w:rsid w:val="0009452F"/>
    <w:rsid w:val="0009489F"/>
    <w:rsid w:val="000952B4"/>
    <w:rsid w:val="00096701"/>
    <w:rsid w:val="000975B7"/>
    <w:rsid w:val="00097760"/>
    <w:rsid w:val="000978EA"/>
    <w:rsid w:val="000A0006"/>
    <w:rsid w:val="000A0C05"/>
    <w:rsid w:val="000A2426"/>
    <w:rsid w:val="000A286A"/>
    <w:rsid w:val="000A3260"/>
    <w:rsid w:val="000A3327"/>
    <w:rsid w:val="000A33D4"/>
    <w:rsid w:val="000A41E7"/>
    <w:rsid w:val="000A451E"/>
    <w:rsid w:val="000A4E99"/>
    <w:rsid w:val="000A5036"/>
    <w:rsid w:val="000A5040"/>
    <w:rsid w:val="000A59C5"/>
    <w:rsid w:val="000A78C4"/>
    <w:rsid w:val="000A796C"/>
    <w:rsid w:val="000A7A61"/>
    <w:rsid w:val="000B05A0"/>
    <w:rsid w:val="000B09C8"/>
    <w:rsid w:val="000B0B1F"/>
    <w:rsid w:val="000B0C7C"/>
    <w:rsid w:val="000B1FC2"/>
    <w:rsid w:val="000B2886"/>
    <w:rsid w:val="000B2DF9"/>
    <w:rsid w:val="000B30E1"/>
    <w:rsid w:val="000B3F48"/>
    <w:rsid w:val="000B4291"/>
    <w:rsid w:val="000B4ABF"/>
    <w:rsid w:val="000B4B16"/>
    <w:rsid w:val="000B4BAE"/>
    <w:rsid w:val="000B4CB1"/>
    <w:rsid w:val="000B4F65"/>
    <w:rsid w:val="000B60D0"/>
    <w:rsid w:val="000B6313"/>
    <w:rsid w:val="000B645B"/>
    <w:rsid w:val="000B6666"/>
    <w:rsid w:val="000B6944"/>
    <w:rsid w:val="000B7460"/>
    <w:rsid w:val="000B75CB"/>
    <w:rsid w:val="000B75FB"/>
    <w:rsid w:val="000B7D49"/>
    <w:rsid w:val="000C0BC3"/>
    <w:rsid w:val="000C0FB5"/>
    <w:rsid w:val="000C1078"/>
    <w:rsid w:val="000C16A7"/>
    <w:rsid w:val="000C1709"/>
    <w:rsid w:val="000C1BCD"/>
    <w:rsid w:val="000C250C"/>
    <w:rsid w:val="000C43DF"/>
    <w:rsid w:val="000C44A1"/>
    <w:rsid w:val="000C4948"/>
    <w:rsid w:val="000C575E"/>
    <w:rsid w:val="000C5FC3"/>
    <w:rsid w:val="000C60DB"/>
    <w:rsid w:val="000C61FB"/>
    <w:rsid w:val="000C63AA"/>
    <w:rsid w:val="000C6F89"/>
    <w:rsid w:val="000C7D4F"/>
    <w:rsid w:val="000C7EC1"/>
    <w:rsid w:val="000D0BB4"/>
    <w:rsid w:val="000D119B"/>
    <w:rsid w:val="000D2063"/>
    <w:rsid w:val="000D24EC"/>
    <w:rsid w:val="000D263D"/>
    <w:rsid w:val="000D27BC"/>
    <w:rsid w:val="000D2C3A"/>
    <w:rsid w:val="000D408C"/>
    <w:rsid w:val="000D48A8"/>
    <w:rsid w:val="000D4B5A"/>
    <w:rsid w:val="000D52DA"/>
    <w:rsid w:val="000D55B1"/>
    <w:rsid w:val="000D5708"/>
    <w:rsid w:val="000D5F19"/>
    <w:rsid w:val="000D64D8"/>
    <w:rsid w:val="000D7A43"/>
    <w:rsid w:val="000E0B7B"/>
    <w:rsid w:val="000E0BF6"/>
    <w:rsid w:val="000E0C56"/>
    <w:rsid w:val="000E0FB4"/>
    <w:rsid w:val="000E122D"/>
    <w:rsid w:val="000E23D8"/>
    <w:rsid w:val="000E362C"/>
    <w:rsid w:val="000E3C1C"/>
    <w:rsid w:val="000E41B7"/>
    <w:rsid w:val="000E468C"/>
    <w:rsid w:val="000E4E55"/>
    <w:rsid w:val="000E6BA0"/>
    <w:rsid w:val="000E7078"/>
    <w:rsid w:val="000E71D9"/>
    <w:rsid w:val="000E7423"/>
    <w:rsid w:val="000F0105"/>
    <w:rsid w:val="000F05D1"/>
    <w:rsid w:val="000F06DC"/>
    <w:rsid w:val="000F1257"/>
    <w:rsid w:val="000F1693"/>
    <w:rsid w:val="000F174A"/>
    <w:rsid w:val="000F3348"/>
    <w:rsid w:val="000F4501"/>
    <w:rsid w:val="000F464A"/>
    <w:rsid w:val="000F58E8"/>
    <w:rsid w:val="000F5E49"/>
    <w:rsid w:val="000F65B5"/>
    <w:rsid w:val="000F66D6"/>
    <w:rsid w:val="000F690A"/>
    <w:rsid w:val="000F7960"/>
    <w:rsid w:val="00100232"/>
    <w:rsid w:val="001002ED"/>
    <w:rsid w:val="001005A1"/>
    <w:rsid w:val="00100B59"/>
    <w:rsid w:val="00100DC5"/>
    <w:rsid w:val="00100E27"/>
    <w:rsid w:val="00100E5A"/>
    <w:rsid w:val="00100F8B"/>
    <w:rsid w:val="00101135"/>
    <w:rsid w:val="00101D6D"/>
    <w:rsid w:val="0010259B"/>
    <w:rsid w:val="00102701"/>
    <w:rsid w:val="00102963"/>
    <w:rsid w:val="00102D74"/>
    <w:rsid w:val="00103540"/>
    <w:rsid w:val="00103A68"/>
    <w:rsid w:val="00103D80"/>
    <w:rsid w:val="00104A05"/>
    <w:rsid w:val="00105018"/>
    <w:rsid w:val="001053BB"/>
    <w:rsid w:val="001059BB"/>
    <w:rsid w:val="00106009"/>
    <w:rsid w:val="001061ED"/>
    <w:rsid w:val="001061F9"/>
    <w:rsid w:val="001068B3"/>
    <w:rsid w:val="00106A3B"/>
    <w:rsid w:val="00110EAA"/>
    <w:rsid w:val="001113CC"/>
    <w:rsid w:val="001125E2"/>
    <w:rsid w:val="00112D2D"/>
    <w:rsid w:val="00113763"/>
    <w:rsid w:val="001138B3"/>
    <w:rsid w:val="00113B7A"/>
    <w:rsid w:val="00114B7D"/>
    <w:rsid w:val="00115CAC"/>
    <w:rsid w:val="00115FFC"/>
    <w:rsid w:val="0011671C"/>
    <w:rsid w:val="001169DD"/>
    <w:rsid w:val="001177C4"/>
    <w:rsid w:val="00117B7D"/>
    <w:rsid w:val="00117FF3"/>
    <w:rsid w:val="0012093E"/>
    <w:rsid w:val="00121493"/>
    <w:rsid w:val="00121A39"/>
    <w:rsid w:val="00122C95"/>
    <w:rsid w:val="001230F3"/>
    <w:rsid w:val="00123C76"/>
    <w:rsid w:val="001245CC"/>
    <w:rsid w:val="001246D2"/>
    <w:rsid w:val="0012572B"/>
    <w:rsid w:val="00125C6C"/>
    <w:rsid w:val="00127101"/>
    <w:rsid w:val="00127258"/>
    <w:rsid w:val="00127648"/>
    <w:rsid w:val="0013032B"/>
    <w:rsid w:val="001305EA"/>
    <w:rsid w:val="00131425"/>
    <w:rsid w:val="00131B8A"/>
    <w:rsid w:val="001328FA"/>
    <w:rsid w:val="00132A84"/>
    <w:rsid w:val="00133340"/>
    <w:rsid w:val="001333BD"/>
    <w:rsid w:val="0013419A"/>
    <w:rsid w:val="0013467E"/>
    <w:rsid w:val="00134700"/>
    <w:rsid w:val="00134E23"/>
    <w:rsid w:val="00135E80"/>
    <w:rsid w:val="00136B20"/>
    <w:rsid w:val="00136FA4"/>
    <w:rsid w:val="0013706C"/>
    <w:rsid w:val="00140753"/>
    <w:rsid w:val="0014146A"/>
    <w:rsid w:val="0014239C"/>
    <w:rsid w:val="0014264E"/>
    <w:rsid w:val="001427A4"/>
    <w:rsid w:val="00143921"/>
    <w:rsid w:val="00143CF1"/>
    <w:rsid w:val="00144779"/>
    <w:rsid w:val="001450A1"/>
    <w:rsid w:val="00146700"/>
    <w:rsid w:val="0014691E"/>
    <w:rsid w:val="00146F04"/>
    <w:rsid w:val="00147108"/>
    <w:rsid w:val="00147140"/>
    <w:rsid w:val="00150166"/>
    <w:rsid w:val="00150C3E"/>
    <w:rsid w:val="00150EBC"/>
    <w:rsid w:val="001516A8"/>
    <w:rsid w:val="00151AED"/>
    <w:rsid w:val="001520B0"/>
    <w:rsid w:val="0015372A"/>
    <w:rsid w:val="001541B2"/>
    <w:rsid w:val="0015446A"/>
    <w:rsid w:val="0015487C"/>
    <w:rsid w:val="00155144"/>
    <w:rsid w:val="001551BA"/>
    <w:rsid w:val="00156696"/>
    <w:rsid w:val="0015712E"/>
    <w:rsid w:val="00161421"/>
    <w:rsid w:val="001617EB"/>
    <w:rsid w:val="00162C3A"/>
    <w:rsid w:val="0016479C"/>
    <w:rsid w:val="00165839"/>
    <w:rsid w:val="001658C8"/>
    <w:rsid w:val="00165FF0"/>
    <w:rsid w:val="00166C88"/>
    <w:rsid w:val="0017075C"/>
    <w:rsid w:val="00170989"/>
    <w:rsid w:val="00170CB5"/>
    <w:rsid w:val="00170D7F"/>
    <w:rsid w:val="00171601"/>
    <w:rsid w:val="00171CF7"/>
    <w:rsid w:val="0017217B"/>
    <w:rsid w:val="00173225"/>
    <w:rsid w:val="00174183"/>
    <w:rsid w:val="00174219"/>
    <w:rsid w:val="00174506"/>
    <w:rsid w:val="00174679"/>
    <w:rsid w:val="00174CF9"/>
    <w:rsid w:val="0017507F"/>
    <w:rsid w:val="00175806"/>
    <w:rsid w:val="001760C1"/>
    <w:rsid w:val="00176C65"/>
    <w:rsid w:val="00177933"/>
    <w:rsid w:val="00177EEE"/>
    <w:rsid w:val="001809B8"/>
    <w:rsid w:val="00180A15"/>
    <w:rsid w:val="001810F4"/>
    <w:rsid w:val="00181128"/>
    <w:rsid w:val="0018179E"/>
    <w:rsid w:val="00181D5C"/>
    <w:rsid w:val="00181F58"/>
    <w:rsid w:val="0018212B"/>
    <w:rsid w:val="00182B46"/>
    <w:rsid w:val="001839C3"/>
    <w:rsid w:val="00183B80"/>
    <w:rsid w:val="00183DB2"/>
    <w:rsid w:val="00183E9C"/>
    <w:rsid w:val="00184191"/>
    <w:rsid w:val="001841F1"/>
    <w:rsid w:val="00184239"/>
    <w:rsid w:val="0018571A"/>
    <w:rsid w:val="001859B6"/>
    <w:rsid w:val="001859C5"/>
    <w:rsid w:val="001865A0"/>
    <w:rsid w:val="001865C5"/>
    <w:rsid w:val="00186A9A"/>
    <w:rsid w:val="00187FFC"/>
    <w:rsid w:val="00190070"/>
    <w:rsid w:val="0019093B"/>
    <w:rsid w:val="001911E7"/>
    <w:rsid w:val="00191383"/>
    <w:rsid w:val="00191C5B"/>
    <w:rsid w:val="00191C7D"/>
    <w:rsid w:val="00191D2F"/>
    <w:rsid w:val="00191F45"/>
    <w:rsid w:val="00192664"/>
    <w:rsid w:val="00192AFD"/>
    <w:rsid w:val="00192D49"/>
    <w:rsid w:val="00193503"/>
    <w:rsid w:val="001939CA"/>
    <w:rsid w:val="00193B82"/>
    <w:rsid w:val="0019600C"/>
    <w:rsid w:val="0019627C"/>
    <w:rsid w:val="0019660E"/>
    <w:rsid w:val="00196CF1"/>
    <w:rsid w:val="001972DF"/>
    <w:rsid w:val="00197B41"/>
    <w:rsid w:val="00197F9E"/>
    <w:rsid w:val="001A03EA"/>
    <w:rsid w:val="001A0CE7"/>
    <w:rsid w:val="001A2572"/>
    <w:rsid w:val="001A3627"/>
    <w:rsid w:val="001A3ED1"/>
    <w:rsid w:val="001A45CE"/>
    <w:rsid w:val="001A6C33"/>
    <w:rsid w:val="001A7C24"/>
    <w:rsid w:val="001B07F5"/>
    <w:rsid w:val="001B0CC5"/>
    <w:rsid w:val="001B1928"/>
    <w:rsid w:val="001B1B04"/>
    <w:rsid w:val="001B1D4E"/>
    <w:rsid w:val="001B2C81"/>
    <w:rsid w:val="001B2C9B"/>
    <w:rsid w:val="001B3065"/>
    <w:rsid w:val="001B33C0"/>
    <w:rsid w:val="001B36BD"/>
    <w:rsid w:val="001B3C3D"/>
    <w:rsid w:val="001B4A46"/>
    <w:rsid w:val="001B57D8"/>
    <w:rsid w:val="001B5E34"/>
    <w:rsid w:val="001B67BB"/>
    <w:rsid w:val="001B6C76"/>
    <w:rsid w:val="001B7C09"/>
    <w:rsid w:val="001C0729"/>
    <w:rsid w:val="001C281D"/>
    <w:rsid w:val="001C2997"/>
    <w:rsid w:val="001C318C"/>
    <w:rsid w:val="001C35DE"/>
    <w:rsid w:val="001C373B"/>
    <w:rsid w:val="001C4135"/>
    <w:rsid w:val="001C4DB7"/>
    <w:rsid w:val="001C5498"/>
    <w:rsid w:val="001C5977"/>
    <w:rsid w:val="001C5DC3"/>
    <w:rsid w:val="001C65A4"/>
    <w:rsid w:val="001C6C9B"/>
    <w:rsid w:val="001C7909"/>
    <w:rsid w:val="001C7B6E"/>
    <w:rsid w:val="001C7D6E"/>
    <w:rsid w:val="001D09B9"/>
    <w:rsid w:val="001D10B2"/>
    <w:rsid w:val="001D1659"/>
    <w:rsid w:val="001D1731"/>
    <w:rsid w:val="001D1821"/>
    <w:rsid w:val="001D272F"/>
    <w:rsid w:val="001D3092"/>
    <w:rsid w:val="001D3E4F"/>
    <w:rsid w:val="001D45B9"/>
    <w:rsid w:val="001D4835"/>
    <w:rsid w:val="001D4CD1"/>
    <w:rsid w:val="001D5533"/>
    <w:rsid w:val="001D66C2"/>
    <w:rsid w:val="001E0A70"/>
    <w:rsid w:val="001E0B40"/>
    <w:rsid w:val="001E0E22"/>
    <w:rsid w:val="001E0FFC"/>
    <w:rsid w:val="001E1F93"/>
    <w:rsid w:val="001E20BC"/>
    <w:rsid w:val="001E219A"/>
    <w:rsid w:val="001E24CF"/>
    <w:rsid w:val="001E29D0"/>
    <w:rsid w:val="001E3097"/>
    <w:rsid w:val="001E4B06"/>
    <w:rsid w:val="001E4D51"/>
    <w:rsid w:val="001E5556"/>
    <w:rsid w:val="001E5E91"/>
    <w:rsid w:val="001E5F98"/>
    <w:rsid w:val="001E703E"/>
    <w:rsid w:val="001E7F9C"/>
    <w:rsid w:val="001F01F4"/>
    <w:rsid w:val="001F03FC"/>
    <w:rsid w:val="001F05E3"/>
    <w:rsid w:val="001F0A81"/>
    <w:rsid w:val="001F0F26"/>
    <w:rsid w:val="001F1235"/>
    <w:rsid w:val="001F1F93"/>
    <w:rsid w:val="001F2232"/>
    <w:rsid w:val="001F2D3F"/>
    <w:rsid w:val="001F4560"/>
    <w:rsid w:val="001F51E8"/>
    <w:rsid w:val="001F64BE"/>
    <w:rsid w:val="001F6960"/>
    <w:rsid w:val="001F6D7B"/>
    <w:rsid w:val="001F6ED0"/>
    <w:rsid w:val="001F7070"/>
    <w:rsid w:val="001F7253"/>
    <w:rsid w:val="001F732A"/>
    <w:rsid w:val="001F7807"/>
    <w:rsid w:val="001F7E3B"/>
    <w:rsid w:val="002007C8"/>
    <w:rsid w:val="00200AD3"/>
    <w:rsid w:val="00200EF2"/>
    <w:rsid w:val="002016B9"/>
    <w:rsid w:val="00201825"/>
    <w:rsid w:val="00201B89"/>
    <w:rsid w:val="00201CB2"/>
    <w:rsid w:val="00202266"/>
    <w:rsid w:val="002024B0"/>
    <w:rsid w:val="0020317F"/>
    <w:rsid w:val="002036DB"/>
    <w:rsid w:val="002037A0"/>
    <w:rsid w:val="002046F7"/>
    <w:rsid w:val="0020478D"/>
    <w:rsid w:val="00204B86"/>
    <w:rsid w:val="00204FA6"/>
    <w:rsid w:val="00205107"/>
    <w:rsid w:val="002052F0"/>
    <w:rsid w:val="002054D0"/>
    <w:rsid w:val="0020566C"/>
    <w:rsid w:val="002063DA"/>
    <w:rsid w:val="00206EFD"/>
    <w:rsid w:val="00207387"/>
    <w:rsid w:val="0020756A"/>
    <w:rsid w:val="002077F9"/>
    <w:rsid w:val="00207816"/>
    <w:rsid w:val="00207A07"/>
    <w:rsid w:val="00207E62"/>
    <w:rsid w:val="00210D95"/>
    <w:rsid w:val="00211BCD"/>
    <w:rsid w:val="00212C09"/>
    <w:rsid w:val="002132CF"/>
    <w:rsid w:val="002136B3"/>
    <w:rsid w:val="002146F6"/>
    <w:rsid w:val="00214B7D"/>
    <w:rsid w:val="0021586C"/>
    <w:rsid w:val="00215BD9"/>
    <w:rsid w:val="00216273"/>
    <w:rsid w:val="002162F6"/>
    <w:rsid w:val="00216957"/>
    <w:rsid w:val="00217731"/>
    <w:rsid w:val="00217AE6"/>
    <w:rsid w:val="00221257"/>
    <w:rsid w:val="00221777"/>
    <w:rsid w:val="00221998"/>
    <w:rsid w:val="00221E1A"/>
    <w:rsid w:val="00222436"/>
    <w:rsid w:val="002224C2"/>
    <w:rsid w:val="00222781"/>
    <w:rsid w:val="002228E3"/>
    <w:rsid w:val="00223B3B"/>
    <w:rsid w:val="00223B8C"/>
    <w:rsid w:val="00224261"/>
    <w:rsid w:val="00224B16"/>
    <w:rsid w:val="00224D61"/>
    <w:rsid w:val="002265BD"/>
    <w:rsid w:val="002270CC"/>
    <w:rsid w:val="00227421"/>
    <w:rsid w:val="00227778"/>
    <w:rsid w:val="00227894"/>
    <w:rsid w:val="0022791F"/>
    <w:rsid w:val="00227BEE"/>
    <w:rsid w:val="002300E2"/>
    <w:rsid w:val="00230A53"/>
    <w:rsid w:val="00231C8B"/>
    <w:rsid w:val="00231E53"/>
    <w:rsid w:val="002335EE"/>
    <w:rsid w:val="00233BFB"/>
    <w:rsid w:val="00234830"/>
    <w:rsid w:val="00234BB8"/>
    <w:rsid w:val="0023515B"/>
    <w:rsid w:val="00235E82"/>
    <w:rsid w:val="002368C7"/>
    <w:rsid w:val="0023726F"/>
    <w:rsid w:val="00237E6A"/>
    <w:rsid w:val="0023D578"/>
    <w:rsid w:val="002400BD"/>
    <w:rsid w:val="0024021C"/>
    <w:rsid w:val="00240348"/>
    <w:rsid w:val="0024041A"/>
    <w:rsid w:val="00240F0B"/>
    <w:rsid w:val="002410C8"/>
    <w:rsid w:val="00241BAC"/>
    <w:rsid w:val="00241C93"/>
    <w:rsid w:val="00241D07"/>
    <w:rsid w:val="0024214A"/>
    <w:rsid w:val="00242183"/>
    <w:rsid w:val="002432BC"/>
    <w:rsid w:val="00243ED6"/>
    <w:rsid w:val="002441F2"/>
    <w:rsid w:val="0024438F"/>
    <w:rsid w:val="0024475E"/>
    <w:rsid w:val="002447C2"/>
    <w:rsid w:val="002450F4"/>
    <w:rsid w:val="00245128"/>
    <w:rsid w:val="002458D0"/>
    <w:rsid w:val="00245EC0"/>
    <w:rsid w:val="002462B7"/>
    <w:rsid w:val="002463E6"/>
    <w:rsid w:val="0024641B"/>
    <w:rsid w:val="00247C2A"/>
    <w:rsid w:val="00247FF0"/>
    <w:rsid w:val="0024E76A"/>
    <w:rsid w:val="00250C2E"/>
    <w:rsid w:val="00250E8E"/>
    <w:rsid w:val="00250F38"/>
    <w:rsid w:val="00250F4A"/>
    <w:rsid w:val="00251349"/>
    <w:rsid w:val="00253532"/>
    <w:rsid w:val="0025378C"/>
    <w:rsid w:val="00253A8A"/>
    <w:rsid w:val="00253B12"/>
    <w:rsid w:val="00253CDD"/>
    <w:rsid w:val="00253FCD"/>
    <w:rsid w:val="002540D3"/>
    <w:rsid w:val="00254437"/>
    <w:rsid w:val="00254B2A"/>
    <w:rsid w:val="00255237"/>
    <w:rsid w:val="002556DB"/>
    <w:rsid w:val="00255860"/>
    <w:rsid w:val="002560F3"/>
    <w:rsid w:val="00256D4F"/>
    <w:rsid w:val="00257130"/>
    <w:rsid w:val="002574CA"/>
    <w:rsid w:val="00260EE8"/>
    <w:rsid w:val="00260F28"/>
    <w:rsid w:val="00260FC4"/>
    <w:rsid w:val="0026131D"/>
    <w:rsid w:val="00263542"/>
    <w:rsid w:val="00265053"/>
    <w:rsid w:val="00265A7E"/>
    <w:rsid w:val="002664BD"/>
    <w:rsid w:val="00266738"/>
    <w:rsid w:val="00266D0C"/>
    <w:rsid w:val="00266F40"/>
    <w:rsid w:val="00267013"/>
    <w:rsid w:val="00267532"/>
    <w:rsid w:val="002713F6"/>
    <w:rsid w:val="00271F41"/>
    <w:rsid w:val="002728BF"/>
    <w:rsid w:val="00273F94"/>
    <w:rsid w:val="00274895"/>
    <w:rsid w:val="00274A6F"/>
    <w:rsid w:val="00275887"/>
    <w:rsid w:val="002760B7"/>
    <w:rsid w:val="00276BA1"/>
    <w:rsid w:val="0028080D"/>
    <w:rsid w:val="002810D3"/>
    <w:rsid w:val="002813D6"/>
    <w:rsid w:val="002818F2"/>
    <w:rsid w:val="00283059"/>
    <w:rsid w:val="00283407"/>
    <w:rsid w:val="002847AE"/>
    <w:rsid w:val="002847E0"/>
    <w:rsid w:val="002849A0"/>
    <w:rsid w:val="00284DD6"/>
    <w:rsid w:val="002858CE"/>
    <w:rsid w:val="002866F5"/>
    <w:rsid w:val="002870F2"/>
    <w:rsid w:val="00287650"/>
    <w:rsid w:val="00287DBF"/>
    <w:rsid w:val="0029008E"/>
    <w:rsid w:val="00290154"/>
    <w:rsid w:val="002903B5"/>
    <w:rsid w:val="002913F8"/>
    <w:rsid w:val="00291A57"/>
    <w:rsid w:val="00294CD4"/>
    <w:rsid w:val="00294DF7"/>
    <w:rsid w:val="00294F88"/>
    <w:rsid w:val="00294FCC"/>
    <w:rsid w:val="0029548A"/>
    <w:rsid w:val="00295516"/>
    <w:rsid w:val="00295ABE"/>
    <w:rsid w:val="00295C75"/>
    <w:rsid w:val="00296CB0"/>
    <w:rsid w:val="00296FBA"/>
    <w:rsid w:val="002A10A1"/>
    <w:rsid w:val="002A1818"/>
    <w:rsid w:val="002A1BCC"/>
    <w:rsid w:val="002A1C99"/>
    <w:rsid w:val="002A2D02"/>
    <w:rsid w:val="002A3161"/>
    <w:rsid w:val="002A3410"/>
    <w:rsid w:val="002A4054"/>
    <w:rsid w:val="002A44D1"/>
    <w:rsid w:val="002A4631"/>
    <w:rsid w:val="002A5BA6"/>
    <w:rsid w:val="002A6843"/>
    <w:rsid w:val="002A6A8E"/>
    <w:rsid w:val="002A6EA6"/>
    <w:rsid w:val="002B108B"/>
    <w:rsid w:val="002B11BE"/>
    <w:rsid w:val="002B12DE"/>
    <w:rsid w:val="002B1B51"/>
    <w:rsid w:val="002B202E"/>
    <w:rsid w:val="002B270D"/>
    <w:rsid w:val="002B2D06"/>
    <w:rsid w:val="002B3375"/>
    <w:rsid w:val="002B4123"/>
    <w:rsid w:val="002B4355"/>
    <w:rsid w:val="002B4477"/>
    <w:rsid w:val="002B46E5"/>
    <w:rsid w:val="002B4745"/>
    <w:rsid w:val="002B480D"/>
    <w:rsid w:val="002B4845"/>
    <w:rsid w:val="002B4AC3"/>
    <w:rsid w:val="002B54F5"/>
    <w:rsid w:val="002B651C"/>
    <w:rsid w:val="002B6C83"/>
    <w:rsid w:val="002B7744"/>
    <w:rsid w:val="002B798C"/>
    <w:rsid w:val="002B7A13"/>
    <w:rsid w:val="002C0339"/>
    <w:rsid w:val="002C05AC"/>
    <w:rsid w:val="002C305A"/>
    <w:rsid w:val="002C3953"/>
    <w:rsid w:val="002C56A0"/>
    <w:rsid w:val="002C5912"/>
    <w:rsid w:val="002C59E8"/>
    <w:rsid w:val="002C67CF"/>
    <w:rsid w:val="002C697B"/>
    <w:rsid w:val="002C7496"/>
    <w:rsid w:val="002C7847"/>
    <w:rsid w:val="002C79AF"/>
    <w:rsid w:val="002D07D1"/>
    <w:rsid w:val="002D0C15"/>
    <w:rsid w:val="002D0E49"/>
    <w:rsid w:val="002D12E8"/>
    <w:rsid w:val="002D12FF"/>
    <w:rsid w:val="002D1F3A"/>
    <w:rsid w:val="002D2005"/>
    <w:rsid w:val="002D21A5"/>
    <w:rsid w:val="002D2DCD"/>
    <w:rsid w:val="002D4413"/>
    <w:rsid w:val="002D53C0"/>
    <w:rsid w:val="002D5E5E"/>
    <w:rsid w:val="002D6CAD"/>
    <w:rsid w:val="002D7247"/>
    <w:rsid w:val="002E05DF"/>
    <w:rsid w:val="002E0A62"/>
    <w:rsid w:val="002E0B52"/>
    <w:rsid w:val="002E23E3"/>
    <w:rsid w:val="002E26F3"/>
    <w:rsid w:val="002E296F"/>
    <w:rsid w:val="002E2BEC"/>
    <w:rsid w:val="002E34CB"/>
    <w:rsid w:val="002E3552"/>
    <w:rsid w:val="002E4059"/>
    <w:rsid w:val="002E4292"/>
    <w:rsid w:val="002E4D5B"/>
    <w:rsid w:val="002E5474"/>
    <w:rsid w:val="002E5699"/>
    <w:rsid w:val="002E5832"/>
    <w:rsid w:val="002E58A2"/>
    <w:rsid w:val="002E5E30"/>
    <w:rsid w:val="002E633F"/>
    <w:rsid w:val="002F001B"/>
    <w:rsid w:val="002F0BF7"/>
    <w:rsid w:val="002F0D60"/>
    <w:rsid w:val="002F104E"/>
    <w:rsid w:val="002F113A"/>
    <w:rsid w:val="002F1BD9"/>
    <w:rsid w:val="002F2295"/>
    <w:rsid w:val="002F2503"/>
    <w:rsid w:val="002F38D5"/>
    <w:rsid w:val="002F3A6D"/>
    <w:rsid w:val="002F4476"/>
    <w:rsid w:val="002F5192"/>
    <w:rsid w:val="002F749C"/>
    <w:rsid w:val="002F7964"/>
    <w:rsid w:val="003000D6"/>
    <w:rsid w:val="00301731"/>
    <w:rsid w:val="0030175A"/>
    <w:rsid w:val="0030224F"/>
    <w:rsid w:val="00302784"/>
    <w:rsid w:val="0030342C"/>
    <w:rsid w:val="00303813"/>
    <w:rsid w:val="00303A0C"/>
    <w:rsid w:val="00304147"/>
    <w:rsid w:val="00306430"/>
    <w:rsid w:val="0030671A"/>
    <w:rsid w:val="003072CB"/>
    <w:rsid w:val="00307E7D"/>
    <w:rsid w:val="00310348"/>
    <w:rsid w:val="00310791"/>
    <w:rsid w:val="00310EE6"/>
    <w:rsid w:val="00311628"/>
    <w:rsid w:val="00311E73"/>
    <w:rsid w:val="003120A1"/>
    <w:rsid w:val="0031221D"/>
    <w:rsid w:val="00312344"/>
    <w:rsid w:val="003123F7"/>
    <w:rsid w:val="00313978"/>
    <w:rsid w:val="00314A01"/>
    <w:rsid w:val="00314B9D"/>
    <w:rsid w:val="00314DD8"/>
    <w:rsid w:val="00315000"/>
    <w:rsid w:val="0031511D"/>
    <w:rsid w:val="003155A3"/>
    <w:rsid w:val="00315B35"/>
    <w:rsid w:val="00315DC7"/>
    <w:rsid w:val="003160FA"/>
    <w:rsid w:val="00316A7F"/>
    <w:rsid w:val="00317B24"/>
    <w:rsid w:val="00317D8D"/>
    <w:rsid w:val="00317D8E"/>
    <w:rsid w:val="00317E8F"/>
    <w:rsid w:val="00320752"/>
    <w:rsid w:val="003209E8"/>
    <w:rsid w:val="003211F4"/>
    <w:rsid w:val="0032193F"/>
    <w:rsid w:val="003219A4"/>
    <w:rsid w:val="00322186"/>
    <w:rsid w:val="00322962"/>
    <w:rsid w:val="00322B78"/>
    <w:rsid w:val="00322DBD"/>
    <w:rsid w:val="00323003"/>
    <w:rsid w:val="00323805"/>
    <w:rsid w:val="00323D6D"/>
    <w:rsid w:val="0032403E"/>
    <w:rsid w:val="0032489F"/>
    <w:rsid w:val="003248BE"/>
    <w:rsid w:val="00324B68"/>
    <w:rsid w:val="00324D73"/>
    <w:rsid w:val="00325B7B"/>
    <w:rsid w:val="00326708"/>
    <w:rsid w:val="00326C57"/>
    <w:rsid w:val="00326FB3"/>
    <w:rsid w:val="003309C1"/>
    <w:rsid w:val="003310C7"/>
    <w:rsid w:val="0033147A"/>
    <w:rsid w:val="003315A7"/>
    <w:rsid w:val="0033188A"/>
    <w:rsid w:val="0033193C"/>
    <w:rsid w:val="0033259C"/>
    <w:rsid w:val="00332B30"/>
    <w:rsid w:val="00333303"/>
    <w:rsid w:val="00333FF1"/>
    <w:rsid w:val="0033443A"/>
    <w:rsid w:val="00334AB8"/>
    <w:rsid w:val="00335062"/>
    <w:rsid w:val="0033532B"/>
    <w:rsid w:val="0033546C"/>
    <w:rsid w:val="00336661"/>
    <w:rsid w:val="00336799"/>
    <w:rsid w:val="00336EB6"/>
    <w:rsid w:val="00337929"/>
    <w:rsid w:val="00337DFE"/>
    <w:rsid w:val="00340003"/>
    <w:rsid w:val="00340FE0"/>
    <w:rsid w:val="00341C12"/>
    <w:rsid w:val="00342548"/>
    <w:rsid w:val="003429B7"/>
    <w:rsid w:val="00342A8B"/>
    <w:rsid w:val="00342B92"/>
    <w:rsid w:val="00343B23"/>
    <w:rsid w:val="0034415C"/>
    <w:rsid w:val="00344348"/>
    <w:rsid w:val="003444A9"/>
    <w:rsid w:val="003445F2"/>
    <w:rsid w:val="00344950"/>
    <w:rsid w:val="00345EB0"/>
    <w:rsid w:val="00346364"/>
    <w:rsid w:val="00346597"/>
    <w:rsid w:val="00346F73"/>
    <w:rsid w:val="0034764B"/>
    <w:rsid w:val="0034780A"/>
    <w:rsid w:val="00347CBE"/>
    <w:rsid w:val="003503AC"/>
    <w:rsid w:val="003506E9"/>
    <w:rsid w:val="00352686"/>
    <w:rsid w:val="00352AA3"/>
    <w:rsid w:val="00352EB7"/>
    <w:rsid w:val="003532B0"/>
    <w:rsid w:val="003534AD"/>
    <w:rsid w:val="00353EAA"/>
    <w:rsid w:val="00355C31"/>
    <w:rsid w:val="003562C6"/>
    <w:rsid w:val="00356CFA"/>
    <w:rsid w:val="00357136"/>
    <w:rsid w:val="00357322"/>
    <w:rsid w:val="003576EB"/>
    <w:rsid w:val="00357C37"/>
    <w:rsid w:val="00360C67"/>
    <w:rsid w:val="00360E65"/>
    <w:rsid w:val="0036114F"/>
    <w:rsid w:val="0036206B"/>
    <w:rsid w:val="00362DCB"/>
    <w:rsid w:val="0036308C"/>
    <w:rsid w:val="003632B5"/>
    <w:rsid w:val="00363E8F"/>
    <w:rsid w:val="00364CAC"/>
    <w:rsid w:val="00365118"/>
    <w:rsid w:val="003653CC"/>
    <w:rsid w:val="00365E03"/>
    <w:rsid w:val="003661D3"/>
    <w:rsid w:val="00366467"/>
    <w:rsid w:val="00367331"/>
    <w:rsid w:val="00367463"/>
    <w:rsid w:val="00367E74"/>
    <w:rsid w:val="00370563"/>
    <w:rsid w:val="003713D2"/>
    <w:rsid w:val="00371AF4"/>
    <w:rsid w:val="00371CDB"/>
    <w:rsid w:val="003729FD"/>
    <w:rsid w:val="00372A4F"/>
    <w:rsid w:val="00372B9F"/>
    <w:rsid w:val="00372C0D"/>
    <w:rsid w:val="00372E55"/>
    <w:rsid w:val="00373265"/>
    <w:rsid w:val="0037330A"/>
    <w:rsid w:val="003737D3"/>
    <w:rsid w:val="0037384B"/>
    <w:rsid w:val="00373892"/>
    <w:rsid w:val="003743CE"/>
    <w:rsid w:val="00374E2C"/>
    <w:rsid w:val="00374F27"/>
    <w:rsid w:val="0037538E"/>
    <w:rsid w:val="00375EE2"/>
    <w:rsid w:val="00376766"/>
    <w:rsid w:val="003772EB"/>
    <w:rsid w:val="00377CDF"/>
    <w:rsid w:val="00380284"/>
    <w:rsid w:val="003807AF"/>
    <w:rsid w:val="00380856"/>
    <w:rsid w:val="00380E60"/>
    <w:rsid w:val="00380EAE"/>
    <w:rsid w:val="00381109"/>
    <w:rsid w:val="00381ED5"/>
    <w:rsid w:val="00381F8F"/>
    <w:rsid w:val="0038268A"/>
    <w:rsid w:val="00382A6F"/>
    <w:rsid w:val="00382B13"/>
    <w:rsid w:val="00382C57"/>
    <w:rsid w:val="00383430"/>
    <w:rsid w:val="00383812"/>
    <w:rsid w:val="00383B5F"/>
    <w:rsid w:val="00384483"/>
    <w:rsid w:val="0038499A"/>
    <w:rsid w:val="00384F53"/>
    <w:rsid w:val="00386287"/>
    <w:rsid w:val="00386336"/>
    <w:rsid w:val="00386D58"/>
    <w:rsid w:val="00387053"/>
    <w:rsid w:val="0038775D"/>
    <w:rsid w:val="00393402"/>
    <w:rsid w:val="003939C0"/>
    <w:rsid w:val="00394AB8"/>
    <w:rsid w:val="00395451"/>
    <w:rsid w:val="00395716"/>
    <w:rsid w:val="00395B1D"/>
    <w:rsid w:val="00396B0E"/>
    <w:rsid w:val="0039717E"/>
    <w:rsid w:val="0039731B"/>
    <w:rsid w:val="0039766F"/>
    <w:rsid w:val="00397CDF"/>
    <w:rsid w:val="003A01C8"/>
    <w:rsid w:val="003A087A"/>
    <w:rsid w:val="003A1238"/>
    <w:rsid w:val="003A1937"/>
    <w:rsid w:val="003A1E91"/>
    <w:rsid w:val="003A2601"/>
    <w:rsid w:val="003A3943"/>
    <w:rsid w:val="003A3FE2"/>
    <w:rsid w:val="003A43B0"/>
    <w:rsid w:val="003A45EA"/>
    <w:rsid w:val="003A4F65"/>
    <w:rsid w:val="003A5071"/>
    <w:rsid w:val="003A5895"/>
    <w:rsid w:val="003A5964"/>
    <w:rsid w:val="003A5E30"/>
    <w:rsid w:val="003A6344"/>
    <w:rsid w:val="003A6624"/>
    <w:rsid w:val="003A695D"/>
    <w:rsid w:val="003A6A25"/>
    <w:rsid w:val="003A6F6B"/>
    <w:rsid w:val="003A796F"/>
    <w:rsid w:val="003A7F7E"/>
    <w:rsid w:val="003B0B33"/>
    <w:rsid w:val="003B0B51"/>
    <w:rsid w:val="003B14CA"/>
    <w:rsid w:val="003B225F"/>
    <w:rsid w:val="003B2BA5"/>
    <w:rsid w:val="003B2D27"/>
    <w:rsid w:val="003B3CB0"/>
    <w:rsid w:val="003B3D8A"/>
    <w:rsid w:val="003B410B"/>
    <w:rsid w:val="003B5778"/>
    <w:rsid w:val="003B57D7"/>
    <w:rsid w:val="003B5BC6"/>
    <w:rsid w:val="003B639B"/>
    <w:rsid w:val="003B6CE4"/>
    <w:rsid w:val="003B7BBB"/>
    <w:rsid w:val="003B7DA9"/>
    <w:rsid w:val="003C0FB3"/>
    <w:rsid w:val="003C1901"/>
    <w:rsid w:val="003C25A8"/>
    <w:rsid w:val="003C3990"/>
    <w:rsid w:val="003C434B"/>
    <w:rsid w:val="003C489D"/>
    <w:rsid w:val="003C54B8"/>
    <w:rsid w:val="003C5D10"/>
    <w:rsid w:val="003C61AB"/>
    <w:rsid w:val="003C687F"/>
    <w:rsid w:val="003C6A6D"/>
    <w:rsid w:val="003C723C"/>
    <w:rsid w:val="003C7E05"/>
    <w:rsid w:val="003D09A7"/>
    <w:rsid w:val="003D0F7F"/>
    <w:rsid w:val="003D13E1"/>
    <w:rsid w:val="003D22E3"/>
    <w:rsid w:val="003D2E6C"/>
    <w:rsid w:val="003D3299"/>
    <w:rsid w:val="003D3918"/>
    <w:rsid w:val="003D3CF0"/>
    <w:rsid w:val="003D42DC"/>
    <w:rsid w:val="003D471E"/>
    <w:rsid w:val="003D4A0E"/>
    <w:rsid w:val="003D53BF"/>
    <w:rsid w:val="003D5690"/>
    <w:rsid w:val="003D618A"/>
    <w:rsid w:val="003D6797"/>
    <w:rsid w:val="003D7623"/>
    <w:rsid w:val="003D779D"/>
    <w:rsid w:val="003D7846"/>
    <w:rsid w:val="003D78A2"/>
    <w:rsid w:val="003E00F1"/>
    <w:rsid w:val="003E03FD"/>
    <w:rsid w:val="003E15EE"/>
    <w:rsid w:val="003E1713"/>
    <w:rsid w:val="003E1EB9"/>
    <w:rsid w:val="003E27F3"/>
    <w:rsid w:val="003E2A3B"/>
    <w:rsid w:val="003E32A6"/>
    <w:rsid w:val="003E3532"/>
    <w:rsid w:val="003E378F"/>
    <w:rsid w:val="003E38E7"/>
    <w:rsid w:val="003E3C37"/>
    <w:rsid w:val="003E3E5E"/>
    <w:rsid w:val="003E3FEB"/>
    <w:rsid w:val="003E47B7"/>
    <w:rsid w:val="003E4F23"/>
    <w:rsid w:val="003E6088"/>
    <w:rsid w:val="003E62AA"/>
    <w:rsid w:val="003E6401"/>
    <w:rsid w:val="003E6AE0"/>
    <w:rsid w:val="003E71C3"/>
    <w:rsid w:val="003F0971"/>
    <w:rsid w:val="003F236A"/>
    <w:rsid w:val="003F28DA"/>
    <w:rsid w:val="003F2993"/>
    <w:rsid w:val="003F2C2F"/>
    <w:rsid w:val="003F35B8"/>
    <w:rsid w:val="003F3674"/>
    <w:rsid w:val="003F3F97"/>
    <w:rsid w:val="003F42CF"/>
    <w:rsid w:val="003F4A04"/>
    <w:rsid w:val="003F4E32"/>
    <w:rsid w:val="003F4EA0"/>
    <w:rsid w:val="003F51E7"/>
    <w:rsid w:val="003F56BE"/>
    <w:rsid w:val="003F69BE"/>
    <w:rsid w:val="003F6C71"/>
    <w:rsid w:val="003F6EAE"/>
    <w:rsid w:val="003F7025"/>
    <w:rsid w:val="003F7D20"/>
    <w:rsid w:val="00400123"/>
    <w:rsid w:val="00400CD1"/>
    <w:rsid w:val="00400EB0"/>
    <w:rsid w:val="004013F6"/>
    <w:rsid w:val="00401CB4"/>
    <w:rsid w:val="0040337B"/>
    <w:rsid w:val="00403672"/>
    <w:rsid w:val="00405801"/>
    <w:rsid w:val="004067EA"/>
    <w:rsid w:val="00406846"/>
    <w:rsid w:val="00406CF1"/>
    <w:rsid w:val="00407474"/>
    <w:rsid w:val="00407ACA"/>
    <w:rsid w:val="00407D2F"/>
    <w:rsid w:val="00407ED4"/>
    <w:rsid w:val="004093E5"/>
    <w:rsid w:val="00410433"/>
    <w:rsid w:val="00410A1C"/>
    <w:rsid w:val="00410F19"/>
    <w:rsid w:val="00411D68"/>
    <w:rsid w:val="004128F0"/>
    <w:rsid w:val="00412F26"/>
    <w:rsid w:val="004132B0"/>
    <w:rsid w:val="00413CD3"/>
    <w:rsid w:val="004141AF"/>
    <w:rsid w:val="00414A98"/>
    <w:rsid w:val="00414B15"/>
    <w:rsid w:val="00414D3E"/>
    <w:rsid w:val="00414D5B"/>
    <w:rsid w:val="004163AD"/>
    <w:rsid w:val="0041645A"/>
    <w:rsid w:val="00416830"/>
    <w:rsid w:val="00417B17"/>
    <w:rsid w:val="00417BB8"/>
    <w:rsid w:val="00417EF6"/>
    <w:rsid w:val="0041C7A8"/>
    <w:rsid w:val="00420300"/>
    <w:rsid w:val="004205E5"/>
    <w:rsid w:val="00420B56"/>
    <w:rsid w:val="00421196"/>
    <w:rsid w:val="004211C6"/>
    <w:rsid w:val="00421716"/>
    <w:rsid w:val="00421CC4"/>
    <w:rsid w:val="00422093"/>
    <w:rsid w:val="00422AA0"/>
    <w:rsid w:val="00422EE0"/>
    <w:rsid w:val="0042354D"/>
    <w:rsid w:val="004240E6"/>
    <w:rsid w:val="004252CF"/>
    <w:rsid w:val="00425407"/>
    <w:rsid w:val="0042544F"/>
    <w:rsid w:val="004259A6"/>
    <w:rsid w:val="00425CCF"/>
    <w:rsid w:val="00425D35"/>
    <w:rsid w:val="004264A3"/>
    <w:rsid w:val="00427611"/>
    <w:rsid w:val="00430208"/>
    <w:rsid w:val="00430797"/>
    <w:rsid w:val="004307C6"/>
    <w:rsid w:val="00430B9C"/>
    <w:rsid w:val="00430D80"/>
    <w:rsid w:val="004317B5"/>
    <w:rsid w:val="00431E3D"/>
    <w:rsid w:val="00432679"/>
    <w:rsid w:val="0043376A"/>
    <w:rsid w:val="004339E3"/>
    <w:rsid w:val="00433B1B"/>
    <w:rsid w:val="00433D10"/>
    <w:rsid w:val="004341C9"/>
    <w:rsid w:val="00434782"/>
    <w:rsid w:val="00434BD5"/>
    <w:rsid w:val="00435259"/>
    <w:rsid w:val="004355AB"/>
    <w:rsid w:val="00435C73"/>
    <w:rsid w:val="00435CD1"/>
    <w:rsid w:val="00436B23"/>
    <w:rsid w:val="00436E88"/>
    <w:rsid w:val="0043705D"/>
    <w:rsid w:val="00437714"/>
    <w:rsid w:val="00440977"/>
    <w:rsid w:val="00441338"/>
    <w:rsid w:val="0044175B"/>
    <w:rsid w:val="00441C88"/>
    <w:rsid w:val="00442026"/>
    <w:rsid w:val="00442448"/>
    <w:rsid w:val="00442BEC"/>
    <w:rsid w:val="004439C0"/>
    <w:rsid w:val="00443CD4"/>
    <w:rsid w:val="004440BB"/>
    <w:rsid w:val="004450B6"/>
    <w:rsid w:val="00445612"/>
    <w:rsid w:val="004479D8"/>
    <w:rsid w:val="00447C97"/>
    <w:rsid w:val="00447E5E"/>
    <w:rsid w:val="0044A9FE"/>
    <w:rsid w:val="00451168"/>
    <w:rsid w:val="00451506"/>
    <w:rsid w:val="00452D84"/>
    <w:rsid w:val="00452EB3"/>
    <w:rsid w:val="004535A0"/>
    <w:rsid w:val="004536E7"/>
    <w:rsid w:val="00453739"/>
    <w:rsid w:val="00455C5D"/>
    <w:rsid w:val="0045627B"/>
    <w:rsid w:val="00456C90"/>
    <w:rsid w:val="00456F0E"/>
    <w:rsid w:val="00457160"/>
    <w:rsid w:val="0045724D"/>
    <w:rsid w:val="00457799"/>
    <w:rsid w:val="004578CC"/>
    <w:rsid w:val="0045CA24"/>
    <w:rsid w:val="004601B5"/>
    <w:rsid w:val="004605F9"/>
    <w:rsid w:val="00460720"/>
    <w:rsid w:val="00460E7C"/>
    <w:rsid w:val="004624DF"/>
    <w:rsid w:val="004626E2"/>
    <w:rsid w:val="00463BFC"/>
    <w:rsid w:val="00463D6B"/>
    <w:rsid w:val="004647F5"/>
    <w:rsid w:val="00465056"/>
    <w:rsid w:val="004657D6"/>
    <w:rsid w:val="00465B80"/>
    <w:rsid w:val="00466F77"/>
    <w:rsid w:val="00467259"/>
    <w:rsid w:val="0046778F"/>
    <w:rsid w:val="00471496"/>
    <w:rsid w:val="00471A11"/>
    <w:rsid w:val="004728AA"/>
    <w:rsid w:val="004730D6"/>
    <w:rsid w:val="00473346"/>
    <w:rsid w:val="00474683"/>
    <w:rsid w:val="0047538D"/>
    <w:rsid w:val="00475CAD"/>
    <w:rsid w:val="00476168"/>
    <w:rsid w:val="00476284"/>
    <w:rsid w:val="00476ECD"/>
    <w:rsid w:val="004782F5"/>
    <w:rsid w:val="00480333"/>
    <w:rsid w:val="0048084F"/>
    <w:rsid w:val="00480D16"/>
    <w:rsid w:val="004810BD"/>
    <w:rsid w:val="0048175E"/>
    <w:rsid w:val="00481AE1"/>
    <w:rsid w:val="0048291F"/>
    <w:rsid w:val="00482A54"/>
    <w:rsid w:val="00483513"/>
    <w:rsid w:val="00483B44"/>
    <w:rsid w:val="00483CA9"/>
    <w:rsid w:val="00484185"/>
    <w:rsid w:val="004841A0"/>
    <w:rsid w:val="004850B9"/>
    <w:rsid w:val="0048525B"/>
    <w:rsid w:val="004852B2"/>
    <w:rsid w:val="0048598F"/>
    <w:rsid w:val="00485CCD"/>
    <w:rsid w:val="00485DB5"/>
    <w:rsid w:val="00485F17"/>
    <w:rsid w:val="004860C5"/>
    <w:rsid w:val="00486D2B"/>
    <w:rsid w:val="00486F88"/>
    <w:rsid w:val="00487102"/>
    <w:rsid w:val="0048755B"/>
    <w:rsid w:val="004878FA"/>
    <w:rsid w:val="00490172"/>
    <w:rsid w:val="0049043C"/>
    <w:rsid w:val="00490D60"/>
    <w:rsid w:val="00493120"/>
    <w:rsid w:val="00493B8B"/>
    <w:rsid w:val="004941E2"/>
    <w:rsid w:val="0049420E"/>
    <w:rsid w:val="004949C7"/>
    <w:rsid w:val="00494FDC"/>
    <w:rsid w:val="00495292"/>
    <w:rsid w:val="004962A4"/>
    <w:rsid w:val="004966E9"/>
    <w:rsid w:val="004A0489"/>
    <w:rsid w:val="004A0499"/>
    <w:rsid w:val="004A0E06"/>
    <w:rsid w:val="004A161B"/>
    <w:rsid w:val="004A29B3"/>
    <w:rsid w:val="004A3449"/>
    <w:rsid w:val="004A3E91"/>
    <w:rsid w:val="004A4146"/>
    <w:rsid w:val="004A46B3"/>
    <w:rsid w:val="004A478D"/>
    <w:rsid w:val="004A47DB"/>
    <w:rsid w:val="004A5AAE"/>
    <w:rsid w:val="004A672A"/>
    <w:rsid w:val="004A6878"/>
    <w:rsid w:val="004A69C4"/>
    <w:rsid w:val="004A6AB7"/>
    <w:rsid w:val="004A718C"/>
    <w:rsid w:val="004A7284"/>
    <w:rsid w:val="004A7645"/>
    <w:rsid w:val="004A7E1A"/>
    <w:rsid w:val="004B0073"/>
    <w:rsid w:val="004B135C"/>
    <w:rsid w:val="004B1541"/>
    <w:rsid w:val="004B22A8"/>
    <w:rsid w:val="004B240E"/>
    <w:rsid w:val="004B29F4"/>
    <w:rsid w:val="004B3D1B"/>
    <w:rsid w:val="004B424F"/>
    <w:rsid w:val="004B4A90"/>
    <w:rsid w:val="004B4C27"/>
    <w:rsid w:val="004B5B0F"/>
    <w:rsid w:val="004B5C55"/>
    <w:rsid w:val="004B6407"/>
    <w:rsid w:val="004B6923"/>
    <w:rsid w:val="004B6967"/>
    <w:rsid w:val="004B7240"/>
    <w:rsid w:val="004B7495"/>
    <w:rsid w:val="004B780F"/>
    <w:rsid w:val="004B7B56"/>
    <w:rsid w:val="004C098E"/>
    <w:rsid w:val="004C0FD6"/>
    <w:rsid w:val="004C1FD3"/>
    <w:rsid w:val="004C20CF"/>
    <w:rsid w:val="004C2507"/>
    <w:rsid w:val="004C299C"/>
    <w:rsid w:val="004C2E2E"/>
    <w:rsid w:val="004C4173"/>
    <w:rsid w:val="004C4BD7"/>
    <w:rsid w:val="004C4D54"/>
    <w:rsid w:val="004C5216"/>
    <w:rsid w:val="004C5F7C"/>
    <w:rsid w:val="004C628F"/>
    <w:rsid w:val="004C7023"/>
    <w:rsid w:val="004C745D"/>
    <w:rsid w:val="004C7513"/>
    <w:rsid w:val="004D02AC"/>
    <w:rsid w:val="004D0383"/>
    <w:rsid w:val="004D0A18"/>
    <w:rsid w:val="004D10F9"/>
    <w:rsid w:val="004D1F3F"/>
    <w:rsid w:val="004D2D19"/>
    <w:rsid w:val="004D333E"/>
    <w:rsid w:val="004D3A72"/>
    <w:rsid w:val="004D3DBD"/>
    <w:rsid w:val="004D3EE2"/>
    <w:rsid w:val="004D4394"/>
    <w:rsid w:val="004D485D"/>
    <w:rsid w:val="004D4BFF"/>
    <w:rsid w:val="004D589A"/>
    <w:rsid w:val="004D5BBA"/>
    <w:rsid w:val="004D5D37"/>
    <w:rsid w:val="004D6540"/>
    <w:rsid w:val="004D69C0"/>
    <w:rsid w:val="004D7AE5"/>
    <w:rsid w:val="004D7B60"/>
    <w:rsid w:val="004E02BA"/>
    <w:rsid w:val="004E18A5"/>
    <w:rsid w:val="004E1C2A"/>
    <w:rsid w:val="004E1ED6"/>
    <w:rsid w:val="004E2ACB"/>
    <w:rsid w:val="004E363E"/>
    <w:rsid w:val="004E38B0"/>
    <w:rsid w:val="004E3BE3"/>
    <w:rsid w:val="004E3C28"/>
    <w:rsid w:val="004E4332"/>
    <w:rsid w:val="004E4A5F"/>
    <w:rsid w:val="004E4D89"/>
    <w:rsid w:val="004E4E0B"/>
    <w:rsid w:val="004E543A"/>
    <w:rsid w:val="004E5825"/>
    <w:rsid w:val="004E6098"/>
    <w:rsid w:val="004E6856"/>
    <w:rsid w:val="004E6FB4"/>
    <w:rsid w:val="004F0977"/>
    <w:rsid w:val="004F109E"/>
    <w:rsid w:val="004F1408"/>
    <w:rsid w:val="004F15C5"/>
    <w:rsid w:val="004F2166"/>
    <w:rsid w:val="004F2AE7"/>
    <w:rsid w:val="004F2BD4"/>
    <w:rsid w:val="004F49DD"/>
    <w:rsid w:val="004F4E1D"/>
    <w:rsid w:val="004F6257"/>
    <w:rsid w:val="004F6995"/>
    <w:rsid w:val="004F6A25"/>
    <w:rsid w:val="004F6AB0"/>
    <w:rsid w:val="004F6B4D"/>
    <w:rsid w:val="004F6F40"/>
    <w:rsid w:val="004F71CB"/>
    <w:rsid w:val="004F78A7"/>
    <w:rsid w:val="004F7ED8"/>
    <w:rsid w:val="005000BD"/>
    <w:rsid w:val="005000DD"/>
    <w:rsid w:val="005005BB"/>
    <w:rsid w:val="00501BB2"/>
    <w:rsid w:val="00501DB8"/>
    <w:rsid w:val="00503015"/>
    <w:rsid w:val="00503104"/>
    <w:rsid w:val="00503948"/>
    <w:rsid w:val="00503B09"/>
    <w:rsid w:val="005042E3"/>
    <w:rsid w:val="00504765"/>
    <w:rsid w:val="00504F5C"/>
    <w:rsid w:val="00505110"/>
    <w:rsid w:val="00505262"/>
    <w:rsid w:val="0050597B"/>
    <w:rsid w:val="00505DE2"/>
    <w:rsid w:val="00505E55"/>
    <w:rsid w:val="005060D5"/>
    <w:rsid w:val="00506DF8"/>
    <w:rsid w:val="005070D1"/>
    <w:rsid w:val="00507451"/>
    <w:rsid w:val="00511F4D"/>
    <w:rsid w:val="0051269A"/>
    <w:rsid w:val="005127F3"/>
    <w:rsid w:val="00513D8F"/>
    <w:rsid w:val="00513DC1"/>
    <w:rsid w:val="005145B5"/>
    <w:rsid w:val="00514D6B"/>
    <w:rsid w:val="00514D98"/>
    <w:rsid w:val="0051574E"/>
    <w:rsid w:val="00516E83"/>
    <w:rsid w:val="005171BB"/>
    <w:rsid w:val="0051725F"/>
    <w:rsid w:val="00520095"/>
    <w:rsid w:val="00520645"/>
    <w:rsid w:val="005208DD"/>
    <w:rsid w:val="0052168D"/>
    <w:rsid w:val="00523736"/>
    <w:rsid w:val="0052396A"/>
    <w:rsid w:val="00524789"/>
    <w:rsid w:val="005255CC"/>
    <w:rsid w:val="005257EE"/>
    <w:rsid w:val="00525B76"/>
    <w:rsid w:val="00525D6A"/>
    <w:rsid w:val="00526FAF"/>
    <w:rsid w:val="0052782C"/>
    <w:rsid w:val="00527880"/>
    <w:rsid w:val="005279D0"/>
    <w:rsid w:val="00527A41"/>
    <w:rsid w:val="00530E46"/>
    <w:rsid w:val="005314E8"/>
    <w:rsid w:val="005324EF"/>
    <w:rsid w:val="0053286B"/>
    <w:rsid w:val="00533147"/>
    <w:rsid w:val="005334D3"/>
    <w:rsid w:val="0053379D"/>
    <w:rsid w:val="00533EA3"/>
    <w:rsid w:val="00534CF2"/>
    <w:rsid w:val="00534F08"/>
    <w:rsid w:val="00536369"/>
    <w:rsid w:val="0053639F"/>
    <w:rsid w:val="00536B71"/>
    <w:rsid w:val="00537894"/>
    <w:rsid w:val="00537922"/>
    <w:rsid w:val="005400FF"/>
    <w:rsid w:val="00540E99"/>
    <w:rsid w:val="00541130"/>
    <w:rsid w:val="005419B7"/>
    <w:rsid w:val="00542D6E"/>
    <w:rsid w:val="0054328D"/>
    <w:rsid w:val="005439CB"/>
    <w:rsid w:val="005440FF"/>
    <w:rsid w:val="00544256"/>
    <w:rsid w:val="005463ED"/>
    <w:rsid w:val="00546A8B"/>
    <w:rsid w:val="00546D5E"/>
    <w:rsid w:val="00546F02"/>
    <w:rsid w:val="0054770B"/>
    <w:rsid w:val="00551073"/>
    <w:rsid w:val="00551DA4"/>
    <w:rsid w:val="0055213A"/>
    <w:rsid w:val="00553089"/>
    <w:rsid w:val="00553789"/>
    <w:rsid w:val="005542CC"/>
    <w:rsid w:val="00554956"/>
    <w:rsid w:val="00555A71"/>
    <w:rsid w:val="00555DAC"/>
    <w:rsid w:val="005561BE"/>
    <w:rsid w:val="0055628E"/>
    <w:rsid w:val="00557622"/>
    <w:rsid w:val="00557BE6"/>
    <w:rsid w:val="005600BC"/>
    <w:rsid w:val="00561DBA"/>
    <w:rsid w:val="00563104"/>
    <w:rsid w:val="0056397D"/>
    <w:rsid w:val="00563C1B"/>
    <w:rsid w:val="00564553"/>
    <w:rsid w:val="005646C1"/>
    <w:rsid w:val="005646CC"/>
    <w:rsid w:val="00564E6C"/>
    <w:rsid w:val="005652E4"/>
    <w:rsid w:val="005654D4"/>
    <w:rsid w:val="00565616"/>
    <w:rsid w:val="00565730"/>
    <w:rsid w:val="00566671"/>
    <w:rsid w:val="00566A77"/>
    <w:rsid w:val="00566BE8"/>
    <w:rsid w:val="00567B22"/>
    <w:rsid w:val="00567B62"/>
    <w:rsid w:val="00567E2C"/>
    <w:rsid w:val="00570174"/>
    <w:rsid w:val="00570455"/>
    <w:rsid w:val="00570624"/>
    <w:rsid w:val="00570F38"/>
    <w:rsid w:val="0057134C"/>
    <w:rsid w:val="005719DF"/>
    <w:rsid w:val="0057331C"/>
    <w:rsid w:val="00573328"/>
    <w:rsid w:val="00573F07"/>
    <w:rsid w:val="00573F2A"/>
    <w:rsid w:val="00574289"/>
    <w:rsid w:val="005747FF"/>
    <w:rsid w:val="00575629"/>
    <w:rsid w:val="00575A6A"/>
    <w:rsid w:val="00576286"/>
    <w:rsid w:val="00576415"/>
    <w:rsid w:val="005805A0"/>
    <w:rsid w:val="00580AC5"/>
    <w:rsid w:val="00580D0F"/>
    <w:rsid w:val="005823CB"/>
    <w:rsid w:val="005824C0"/>
    <w:rsid w:val="00582560"/>
    <w:rsid w:val="00582FD7"/>
    <w:rsid w:val="005832ED"/>
    <w:rsid w:val="00583524"/>
    <w:rsid w:val="005835A2"/>
    <w:rsid w:val="00583853"/>
    <w:rsid w:val="005838CB"/>
    <w:rsid w:val="00583D38"/>
    <w:rsid w:val="0058481F"/>
    <w:rsid w:val="005857A8"/>
    <w:rsid w:val="00586973"/>
    <w:rsid w:val="00586FAE"/>
    <w:rsid w:val="0058713B"/>
    <w:rsid w:val="005876D2"/>
    <w:rsid w:val="00587DE4"/>
    <w:rsid w:val="0059056C"/>
    <w:rsid w:val="00590D12"/>
    <w:rsid w:val="0059130B"/>
    <w:rsid w:val="00591727"/>
    <w:rsid w:val="0059290A"/>
    <w:rsid w:val="005932D4"/>
    <w:rsid w:val="0059361B"/>
    <w:rsid w:val="00593745"/>
    <w:rsid w:val="0059510E"/>
    <w:rsid w:val="005951F2"/>
    <w:rsid w:val="00596689"/>
    <w:rsid w:val="00596B0E"/>
    <w:rsid w:val="005A06E4"/>
    <w:rsid w:val="005A0712"/>
    <w:rsid w:val="005A12EE"/>
    <w:rsid w:val="005A16FB"/>
    <w:rsid w:val="005A1A68"/>
    <w:rsid w:val="005A2A5A"/>
    <w:rsid w:val="005A3076"/>
    <w:rsid w:val="005A34C0"/>
    <w:rsid w:val="005A34D9"/>
    <w:rsid w:val="005A39FC"/>
    <w:rsid w:val="005A3B66"/>
    <w:rsid w:val="005A42E3"/>
    <w:rsid w:val="005A481E"/>
    <w:rsid w:val="005A4929"/>
    <w:rsid w:val="005A5472"/>
    <w:rsid w:val="005A5F04"/>
    <w:rsid w:val="005A62AD"/>
    <w:rsid w:val="005A6DC2"/>
    <w:rsid w:val="005A6DF0"/>
    <w:rsid w:val="005B0870"/>
    <w:rsid w:val="005B1397"/>
    <w:rsid w:val="005B14BF"/>
    <w:rsid w:val="005B1762"/>
    <w:rsid w:val="005B39FF"/>
    <w:rsid w:val="005B4613"/>
    <w:rsid w:val="005B4B88"/>
    <w:rsid w:val="005B4CF6"/>
    <w:rsid w:val="005B5605"/>
    <w:rsid w:val="005B5906"/>
    <w:rsid w:val="005B5D60"/>
    <w:rsid w:val="005B5DA0"/>
    <w:rsid w:val="005B5E31"/>
    <w:rsid w:val="005B60C8"/>
    <w:rsid w:val="005B6143"/>
    <w:rsid w:val="005B64AE"/>
    <w:rsid w:val="005B6E3D"/>
    <w:rsid w:val="005B7220"/>
    <w:rsid w:val="005B7298"/>
    <w:rsid w:val="005B7B91"/>
    <w:rsid w:val="005B7BFB"/>
    <w:rsid w:val="005C1BFC"/>
    <w:rsid w:val="005C40D3"/>
    <w:rsid w:val="005C4D99"/>
    <w:rsid w:val="005C552B"/>
    <w:rsid w:val="005C5BFE"/>
    <w:rsid w:val="005C69EC"/>
    <w:rsid w:val="005C7472"/>
    <w:rsid w:val="005C78AC"/>
    <w:rsid w:val="005C7B55"/>
    <w:rsid w:val="005D0175"/>
    <w:rsid w:val="005D036E"/>
    <w:rsid w:val="005D0CDF"/>
    <w:rsid w:val="005D1CC4"/>
    <w:rsid w:val="005D1E19"/>
    <w:rsid w:val="005D1E53"/>
    <w:rsid w:val="005D2D62"/>
    <w:rsid w:val="005D2F32"/>
    <w:rsid w:val="005D306A"/>
    <w:rsid w:val="005D36C7"/>
    <w:rsid w:val="005D422E"/>
    <w:rsid w:val="005D4CA7"/>
    <w:rsid w:val="005D5A09"/>
    <w:rsid w:val="005D5A78"/>
    <w:rsid w:val="005D5B5A"/>
    <w:rsid w:val="005D5DB0"/>
    <w:rsid w:val="005D61AB"/>
    <w:rsid w:val="005E0B43"/>
    <w:rsid w:val="005E0F80"/>
    <w:rsid w:val="005E1571"/>
    <w:rsid w:val="005E16F0"/>
    <w:rsid w:val="005E1CB7"/>
    <w:rsid w:val="005E1DD2"/>
    <w:rsid w:val="005E2601"/>
    <w:rsid w:val="005E2C3E"/>
    <w:rsid w:val="005E2CE6"/>
    <w:rsid w:val="005E45FC"/>
    <w:rsid w:val="005E4742"/>
    <w:rsid w:val="005E4F28"/>
    <w:rsid w:val="005E5DAA"/>
    <w:rsid w:val="005E6829"/>
    <w:rsid w:val="005E7CEA"/>
    <w:rsid w:val="005F10D4"/>
    <w:rsid w:val="005F248F"/>
    <w:rsid w:val="005F26E8"/>
    <w:rsid w:val="005F275A"/>
    <w:rsid w:val="005F2E08"/>
    <w:rsid w:val="005F3126"/>
    <w:rsid w:val="005F32B3"/>
    <w:rsid w:val="005F41BC"/>
    <w:rsid w:val="005F54AA"/>
    <w:rsid w:val="005F575F"/>
    <w:rsid w:val="005F5BC2"/>
    <w:rsid w:val="005F7466"/>
    <w:rsid w:val="005F7689"/>
    <w:rsid w:val="005F78DD"/>
    <w:rsid w:val="005F7A4D"/>
    <w:rsid w:val="00600A9C"/>
    <w:rsid w:val="00601B68"/>
    <w:rsid w:val="00602CD6"/>
    <w:rsid w:val="00602F84"/>
    <w:rsid w:val="00603571"/>
    <w:rsid w:val="0060359B"/>
    <w:rsid w:val="00603F69"/>
    <w:rsid w:val="00603F70"/>
    <w:rsid w:val="006040DA"/>
    <w:rsid w:val="006047BD"/>
    <w:rsid w:val="00604C80"/>
    <w:rsid w:val="00606022"/>
    <w:rsid w:val="00606D3C"/>
    <w:rsid w:val="00607675"/>
    <w:rsid w:val="00607FFD"/>
    <w:rsid w:val="00610835"/>
    <w:rsid w:val="00610F53"/>
    <w:rsid w:val="00611CD7"/>
    <w:rsid w:val="00612834"/>
    <w:rsid w:val="00612E3F"/>
    <w:rsid w:val="00613208"/>
    <w:rsid w:val="00613DC1"/>
    <w:rsid w:val="00614DC6"/>
    <w:rsid w:val="006160DA"/>
    <w:rsid w:val="00616767"/>
    <w:rsid w:val="00616838"/>
    <w:rsid w:val="0061698B"/>
    <w:rsid w:val="00616F61"/>
    <w:rsid w:val="006207E9"/>
    <w:rsid w:val="00620917"/>
    <w:rsid w:val="0062163D"/>
    <w:rsid w:val="0062215B"/>
    <w:rsid w:val="00623A9E"/>
    <w:rsid w:val="0062421A"/>
    <w:rsid w:val="0062460D"/>
    <w:rsid w:val="00624A20"/>
    <w:rsid w:val="00624C9B"/>
    <w:rsid w:val="00624CAF"/>
    <w:rsid w:val="00625468"/>
    <w:rsid w:val="00625DBA"/>
    <w:rsid w:val="00625F82"/>
    <w:rsid w:val="00626F20"/>
    <w:rsid w:val="006270F8"/>
    <w:rsid w:val="00630BB3"/>
    <w:rsid w:val="00631ACD"/>
    <w:rsid w:val="00631C5E"/>
    <w:rsid w:val="00632182"/>
    <w:rsid w:val="006335DF"/>
    <w:rsid w:val="00634717"/>
    <w:rsid w:val="00634B3F"/>
    <w:rsid w:val="00636477"/>
    <w:rsid w:val="0063670E"/>
    <w:rsid w:val="00636A9C"/>
    <w:rsid w:val="00637181"/>
    <w:rsid w:val="00637203"/>
    <w:rsid w:val="00637AF8"/>
    <w:rsid w:val="00640DCE"/>
    <w:rsid w:val="006412BE"/>
    <w:rsid w:val="0064144D"/>
    <w:rsid w:val="00641609"/>
    <w:rsid w:val="0064160E"/>
    <w:rsid w:val="0064177C"/>
    <w:rsid w:val="00642389"/>
    <w:rsid w:val="0064328E"/>
    <w:rsid w:val="006439ED"/>
    <w:rsid w:val="00643A2F"/>
    <w:rsid w:val="00643BFD"/>
    <w:rsid w:val="00643E2C"/>
    <w:rsid w:val="00644306"/>
    <w:rsid w:val="00644B0A"/>
    <w:rsid w:val="006450E2"/>
    <w:rsid w:val="006453D6"/>
    <w:rsid w:val="006453D8"/>
    <w:rsid w:val="00645B7E"/>
    <w:rsid w:val="00650503"/>
    <w:rsid w:val="0065112D"/>
    <w:rsid w:val="00651559"/>
    <w:rsid w:val="00651A1C"/>
    <w:rsid w:val="00651E73"/>
    <w:rsid w:val="006522FD"/>
    <w:rsid w:val="00652800"/>
    <w:rsid w:val="00653AB0"/>
    <w:rsid w:val="00653C5D"/>
    <w:rsid w:val="006544A7"/>
    <w:rsid w:val="0065499C"/>
    <w:rsid w:val="006552BE"/>
    <w:rsid w:val="006576FA"/>
    <w:rsid w:val="00657766"/>
    <w:rsid w:val="006611F3"/>
    <w:rsid w:val="006618E3"/>
    <w:rsid w:val="00661D06"/>
    <w:rsid w:val="00662562"/>
    <w:rsid w:val="00662926"/>
    <w:rsid w:val="00662934"/>
    <w:rsid w:val="006638B4"/>
    <w:rsid w:val="006638CC"/>
    <w:rsid w:val="0066400D"/>
    <w:rsid w:val="006644C4"/>
    <w:rsid w:val="00666582"/>
    <w:rsid w:val="0066665B"/>
    <w:rsid w:val="006667BB"/>
    <w:rsid w:val="00667898"/>
    <w:rsid w:val="00670EE3"/>
    <w:rsid w:val="006711FD"/>
    <w:rsid w:val="006718BA"/>
    <w:rsid w:val="00671FAD"/>
    <w:rsid w:val="00671FDA"/>
    <w:rsid w:val="0067248F"/>
    <w:rsid w:val="00672DF9"/>
    <w:rsid w:val="006732AB"/>
    <w:rsid w:val="0067331F"/>
    <w:rsid w:val="00673F06"/>
    <w:rsid w:val="006742E8"/>
    <w:rsid w:val="0067482E"/>
    <w:rsid w:val="006750BC"/>
    <w:rsid w:val="0067525F"/>
    <w:rsid w:val="00675260"/>
    <w:rsid w:val="0067529A"/>
    <w:rsid w:val="006753FC"/>
    <w:rsid w:val="006764C4"/>
    <w:rsid w:val="00676872"/>
    <w:rsid w:val="00677792"/>
    <w:rsid w:val="00677ACC"/>
    <w:rsid w:val="00677D21"/>
    <w:rsid w:val="00677DDB"/>
    <w:rsid w:val="00677EF0"/>
    <w:rsid w:val="00680FA4"/>
    <w:rsid w:val="006814BF"/>
    <w:rsid w:val="00681A67"/>
    <w:rsid w:val="00681F32"/>
    <w:rsid w:val="006823D5"/>
    <w:rsid w:val="00682E60"/>
    <w:rsid w:val="00683AEC"/>
    <w:rsid w:val="00684672"/>
    <w:rsid w:val="0068481E"/>
    <w:rsid w:val="00684E24"/>
    <w:rsid w:val="00685D3D"/>
    <w:rsid w:val="0068666F"/>
    <w:rsid w:val="00686E1F"/>
    <w:rsid w:val="0068780A"/>
    <w:rsid w:val="00690267"/>
    <w:rsid w:val="006906E7"/>
    <w:rsid w:val="00691298"/>
    <w:rsid w:val="006914F5"/>
    <w:rsid w:val="00694585"/>
    <w:rsid w:val="00694846"/>
    <w:rsid w:val="006953B0"/>
    <w:rsid w:val="006954D4"/>
    <w:rsid w:val="0069598B"/>
    <w:rsid w:val="00695AF0"/>
    <w:rsid w:val="00696953"/>
    <w:rsid w:val="006A0990"/>
    <w:rsid w:val="006A1A19"/>
    <w:rsid w:val="006A1A8E"/>
    <w:rsid w:val="006A1CF6"/>
    <w:rsid w:val="006A24DA"/>
    <w:rsid w:val="006A2663"/>
    <w:rsid w:val="006A2B30"/>
    <w:rsid w:val="006A2D9E"/>
    <w:rsid w:val="006A3326"/>
    <w:rsid w:val="006A36DB"/>
    <w:rsid w:val="006A3923"/>
    <w:rsid w:val="006A39F8"/>
    <w:rsid w:val="006A3B80"/>
    <w:rsid w:val="006A3EF2"/>
    <w:rsid w:val="006A3F40"/>
    <w:rsid w:val="006A4381"/>
    <w:rsid w:val="006A44D0"/>
    <w:rsid w:val="006A48C1"/>
    <w:rsid w:val="006A510D"/>
    <w:rsid w:val="006A51A4"/>
    <w:rsid w:val="006A6F45"/>
    <w:rsid w:val="006A7A32"/>
    <w:rsid w:val="006A7E9B"/>
    <w:rsid w:val="006B0163"/>
    <w:rsid w:val="006B06B2"/>
    <w:rsid w:val="006B12B0"/>
    <w:rsid w:val="006B1FFA"/>
    <w:rsid w:val="006B213E"/>
    <w:rsid w:val="006B2399"/>
    <w:rsid w:val="006B2CF2"/>
    <w:rsid w:val="006B3564"/>
    <w:rsid w:val="006B37E6"/>
    <w:rsid w:val="006B3D8F"/>
    <w:rsid w:val="006B42E3"/>
    <w:rsid w:val="006B44E9"/>
    <w:rsid w:val="006B4643"/>
    <w:rsid w:val="006B483A"/>
    <w:rsid w:val="006B59EC"/>
    <w:rsid w:val="006B60EB"/>
    <w:rsid w:val="006B61F2"/>
    <w:rsid w:val="006B699E"/>
    <w:rsid w:val="006B6A49"/>
    <w:rsid w:val="006B6DDD"/>
    <w:rsid w:val="006B73DC"/>
    <w:rsid w:val="006B73E5"/>
    <w:rsid w:val="006B7600"/>
    <w:rsid w:val="006B79A2"/>
    <w:rsid w:val="006B7FD4"/>
    <w:rsid w:val="006C00A3"/>
    <w:rsid w:val="006C2BDB"/>
    <w:rsid w:val="006C2EEB"/>
    <w:rsid w:val="006C320C"/>
    <w:rsid w:val="006C3C7C"/>
    <w:rsid w:val="006C4103"/>
    <w:rsid w:val="006C4402"/>
    <w:rsid w:val="006C6684"/>
    <w:rsid w:val="006C7AB5"/>
    <w:rsid w:val="006D0279"/>
    <w:rsid w:val="006D062E"/>
    <w:rsid w:val="006D0817"/>
    <w:rsid w:val="006D0996"/>
    <w:rsid w:val="006D09C9"/>
    <w:rsid w:val="006D1079"/>
    <w:rsid w:val="006D1309"/>
    <w:rsid w:val="006D1739"/>
    <w:rsid w:val="006D1994"/>
    <w:rsid w:val="006D2405"/>
    <w:rsid w:val="006D2787"/>
    <w:rsid w:val="006D3342"/>
    <w:rsid w:val="006D3907"/>
    <w:rsid w:val="006D3A0E"/>
    <w:rsid w:val="006D4833"/>
    <w:rsid w:val="006D4A39"/>
    <w:rsid w:val="006D53A4"/>
    <w:rsid w:val="006D586A"/>
    <w:rsid w:val="006D5D56"/>
    <w:rsid w:val="006D6748"/>
    <w:rsid w:val="006D693E"/>
    <w:rsid w:val="006D6CA7"/>
    <w:rsid w:val="006D7033"/>
    <w:rsid w:val="006D7C30"/>
    <w:rsid w:val="006D7CD7"/>
    <w:rsid w:val="006E08A7"/>
    <w:rsid w:val="006E08C4"/>
    <w:rsid w:val="006E091B"/>
    <w:rsid w:val="006E2054"/>
    <w:rsid w:val="006E2313"/>
    <w:rsid w:val="006E2552"/>
    <w:rsid w:val="006E27D3"/>
    <w:rsid w:val="006E42C8"/>
    <w:rsid w:val="006E4800"/>
    <w:rsid w:val="006E4BB7"/>
    <w:rsid w:val="006E4D22"/>
    <w:rsid w:val="006E560F"/>
    <w:rsid w:val="006E5B90"/>
    <w:rsid w:val="006E60D3"/>
    <w:rsid w:val="006E6379"/>
    <w:rsid w:val="006E6A42"/>
    <w:rsid w:val="006E7876"/>
    <w:rsid w:val="006E79B6"/>
    <w:rsid w:val="006F054E"/>
    <w:rsid w:val="006F144A"/>
    <w:rsid w:val="006F15D8"/>
    <w:rsid w:val="006F1645"/>
    <w:rsid w:val="006F18E2"/>
    <w:rsid w:val="006F1B19"/>
    <w:rsid w:val="006F2540"/>
    <w:rsid w:val="006F2C5C"/>
    <w:rsid w:val="006F3431"/>
    <w:rsid w:val="006F3613"/>
    <w:rsid w:val="006F3839"/>
    <w:rsid w:val="006F402B"/>
    <w:rsid w:val="006F4503"/>
    <w:rsid w:val="006F5CEF"/>
    <w:rsid w:val="006F66FF"/>
    <w:rsid w:val="00701C17"/>
    <w:rsid w:val="00701DAC"/>
    <w:rsid w:val="00701DD8"/>
    <w:rsid w:val="00702AD4"/>
    <w:rsid w:val="00702CDA"/>
    <w:rsid w:val="00703827"/>
    <w:rsid w:val="007039C1"/>
    <w:rsid w:val="007041A0"/>
    <w:rsid w:val="00704642"/>
    <w:rsid w:val="00704694"/>
    <w:rsid w:val="007058CD"/>
    <w:rsid w:val="00705D75"/>
    <w:rsid w:val="00705FF3"/>
    <w:rsid w:val="00706256"/>
    <w:rsid w:val="0070723B"/>
    <w:rsid w:val="007079CE"/>
    <w:rsid w:val="0071031D"/>
    <w:rsid w:val="007115F1"/>
    <w:rsid w:val="007120AA"/>
    <w:rsid w:val="00712DA7"/>
    <w:rsid w:val="00714956"/>
    <w:rsid w:val="007149D5"/>
    <w:rsid w:val="00714F11"/>
    <w:rsid w:val="00715BA4"/>
    <w:rsid w:val="00715C5D"/>
    <w:rsid w:val="00715F89"/>
    <w:rsid w:val="0071653F"/>
    <w:rsid w:val="0071670B"/>
    <w:rsid w:val="00716FB7"/>
    <w:rsid w:val="00717C66"/>
    <w:rsid w:val="00719B00"/>
    <w:rsid w:val="00721120"/>
    <w:rsid w:val="0072144B"/>
    <w:rsid w:val="00722D6B"/>
    <w:rsid w:val="00722EF8"/>
    <w:rsid w:val="00723914"/>
    <w:rsid w:val="00723956"/>
    <w:rsid w:val="00724203"/>
    <w:rsid w:val="007248C6"/>
    <w:rsid w:val="007258DA"/>
    <w:rsid w:val="00725C3B"/>
    <w:rsid w:val="00725D14"/>
    <w:rsid w:val="007266FB"/>
    <w:rsid w:val="00726C2D"/>
    <w:rsid w:val="00727B24"/>
    <w:rsid w:val="00727B6C"/>
    <w:rsid w:val="00730F04"/>
    <w:rsid w:val="0073174F"/>
    <w:rsid w:val="00732073"/>
    <w:rsid w:val="00732127"/>
    <w:rsid w:val="0073212B"/>
    <w:rsid w:val="0073291B"/>
    <w:rsid w:val="00733651"/>
    <w:rsid w:val="00733D6A"/>
    <w:rsid w:val="00734065"/>
    <w:rsid w:val="00734223"/>
    <w:rsid w:val="00734894"/>
    <w:rsid w:val="0073519E"/>
    <w:rsid w:val="00735288"/>
    <w:rsid w:val="00735327"/>
    <w:rsid w:val="00735451"/>
    <w:rsid w:val="00735656"/>
    <w:rsid w:val="00740573"/>
    <w:rsid w:val="00741479"/>
    <w:rsid w:val="007414DA"/>
    <w:rsid w:val="00741A1A"/>
    <w:rsid w:val="00742936"/>
    <w:rsid w:val="00743E02"/>
    <w:rsid w:val="007448D2"/>
    <w:rsid w:val="00744A73"/>
    <w:rsid w:val="00744DB8"/>
    <w:rsid w:val="00744E18"/>
    <w:rsid w:val="00745C28"/>
    <w:rsid w:val="00745C6F"/>
    <w:rsid w:val="007460FF"/>
    <w:rsid w:val="007464B5"/>
    <w:rsid w:val="00746CE2"/>
    <w:rsid w:val="007474D4"/>
    <w:rsid w:val="007474DB"/>
    <w:rsid w:val="007478B1"/>
    <w:rsid w:val="00747F04"/>
    <w:rsid w:val="007507A8"/>
    <w:rsid w:val="0075322D"/>
    <w:rsid w:val="00753D56"/>
    <w:rsid w:val="0075434D"/>
    <w:rsid w:val="007552B9"/>
    <w:rsid w:val="007556D3"/>
    <w:rsid w:val="00755B72"/>
    <w:rsid w:val="007564AE"/>
    <w:rsid w:val="00756D95"/>
    <w:rsid w:val="00757469"/>
    <w:rsid w:val="00757591"/>
    <w:rsid w:val="00757633"/>
    <w:rsid w:val="007579A1"/>
    <w:rsid w:val="00757A59"/>
    <w:rsid w:val="00757DD5"/>
    <w:rsid w:val="00757E50"/>
    <w:rsid w:val="00760A41"/>
    <w:rsid w:val="007617A7"/>
    <w:rsid w:val="00761F0B"/>
    <w:rsid w:val="00762125"/>
    <w:rsid w:val="00762B12"/>
    <w:rsid w:val="00762E21"/>
    <w:rsid w:val="007635C3"/>
    <w:rsid w:val="007645CE"/>
    <w:rsid w:val="00764758"/>
    <w:rsid w:val="00765E06"/>
    <w:rsid w:val="00765F79"/>
    <w:rsid w:val="00766995"/>
    <w:rsid w:val="00766E0C"/>
    <w:rsid w:val="00767467"/>
    <w:rsid w:val="007676CC"/>
    <w:rsid w:val="007677B4"/>
    <w:rsid w:val="00767CED"/>
    <w:rsid w:val="007706FF"/>
    <w:rsid w:val="00770891"/>
    <w:rsid w:val="00770C61"/>
    <w:rsid w:val="00771029"/>
    <w:rsid w:val="00772BA3"/>
    <w:rsid w:val="00772DFE"/>
    <w:rsid w:val="00773B69"/>
    <w:rsid w:val="007743E0"/>
    <w:rsid w:val="00775B58"/>
    <w:rsid w:val="007763FE"/>
    <w:rsid w:val="007767F1"/>
    <w:rsid w:val="00776998"/>
    <w:rsid w:val="00776DA5"/>
    <w:rsid w:val="00776E09"/>
    <w:rsid w:val="00777416"/>
    <w:rsid w:val="007776A2"/>
    <w:rsid w:val="00777849"/>
    <w:rsid w:val="00780A99"/>
    <w:rsid w:val="007810E8"/>
    <w:rsid w:val="007813F1"/>
    <w:rsid w:val="00781C4F"/>
    <w:rsid w:val="00781E52"/>
    <w:rsid w:val="007820C6"/>
    <w:rsid w:val="00782487"/>
    <w:rsid w:val="00782A2E"/>
    <w:rsid w:val="00782B11"/>
    <w:rsid w:val="00783314"/>
    <w:rsid w:val="007836C0"/>
    <w:rsid w:val="0078667E"/>
    <w:rsid w:val="00786A4E"/>
    <w:rsid w:val="007878A4"/>
    <w:rsid w:val="00787F76"/>
    <w:rsid w:val="007919DC"/>
    <w:rsid w:val="00791B72"/>
    <w:rsid w:val="00791C7F"/>
    <w:rsid w:val="007937AA"/>
    <w:rsid w:val="00793F2A"/>
    <w:rsid w:val="00796052"/>
    <w:rsid w:val="00796454"/>
    <w:rsid w:val="00796888"/>
    <w:rsid w:val="00797473"/>
    <w:rsid w:val="007A1326"/>
    <w:rsid w:val="007A2064"/>
    <w:rsid w:val="007A245E"/>
    <w:rsid w:val="007A2B7B"/>
    <w:rsid w:val="007A3356"/>
    <w:rsid w:val="007A36F3"/>
    <w:rsid w:val="007A4550"/>
    <w:rsid w:val="007A4CEF"/>
    <w:rsid w:val="007A55A8"/>
    <w:rsid w:val="007A5CF6"/>
    <w:rsid w:val="007A7187"/>
    <w:rsid w:val="007B082A"/>
    <w:rsid w:val="007B0AE6"/>
    <w:rsid w:val="007B24C4"/>
    <w:rsid w:val="007B2592"/>
    <w:rsid w:val="007B2ED1"/>
    <w:rsid w:val="007B3165"/>
    <w:rsid w:val="007B4B98"/>
    <w:rsid w:val="007B4CD1"/>
    <w:rsid w:val="007B50E4"/>
    <w:rsid w:val="007B5236"/>
    <w:rsid w:val="007B5EB3"/>
    <w:rsid w:val="007B6B2F"/>
    <w:rsid w:val="007C0073"/>
    <w:rsid w:val="007C0190"/>
    <w:rsid w:val="007C057B"/>
    <w:rsid w:val="007C1108"/>
    <w:rsid w:val="007C1170"/>
    <w:rsid w:val="007C1661"/>
    <w:rsid w:val="007C1A9E"/>
    <w:rsid w:val="007C2076"/>
    <w:rsid w:val="007C2FB0"/>
    <w:rsid w:val="007C34EE"/>
    <w:rsid w:val="007C3A9E"/>
    <w:rsid w:val="007C3CE0"/>
    <w:rsid w:val="007C443B"/>
    <w:rsid w:val="007C52E1"/>
    <w:rsid w:val="007C562A"/>
    <w:rsid w:val="007C5653"/>
    <w:rsid w:val="007C5D15"/>
    <w:rsid w:val="007C6543"/>
    <w:rsid w:val="007C6E38"/>
    <w:rsid w:val="007C75DB"/>
    <w:rsid w:val="007C7771"/>
    <w:rsid w:val="007D074E"/>
    <w:rsid w:val="007D0AE9"/>
    <w:rsid w:val="007D1041"/>
    <w:rsid w:val="007D15E3"/>
    <w:rsid w:val="007D212E"/>
    <w:rsid w:val="007D23BA"/>
    <w:rsid w:val="007D3A7D"/>
    <w:rsid w:val="007D3ED4"/>
    <w:rsid w:val="007D458F"/>
    <w:rsid w:val="007D4D3A"/>
    <w:rsid w:val="007D5655"/>
    <w:rsid w:val="007D5A52"/>
    <w:rsid w:val="007D5FDE"/>
    <w:rsid w:val="007D71A6"/>
    <w:rsid w:val="007D72E2"/>
    <w:rsid w:val="007D7981"/>
    <w:rsid w:val="007D7CF5"/>
    <w:rsid w:val="007D7E58"/>
    <w:rsid w:val="007E11F1"/>
    <w:rsid w:val="007E2296"/>
    <w:rsid w:val="007E36EF"/>
    <w:rsid w:val="007E41AD"/>
    <w:rsid w:val="007E50E5"/>
    <w:rsid w:val="007E59D1"/>
    <w:rsid w:val="007E5E5A"/>
    <w:rsid w:val="007E5E9E"/>
    <w:rsid w:val="007F08BA"/>
    <w:rsid w:val="007F1493"/>
    <w:rsid w:val="007F14AB"/>
    <w:rsid w:val="007F15BC"/>
    <w:rsid w:val="007F1611"/>
    <w:rsid w:val="007F1903"/>
    <w:rsid w:val="007F3524"/>
    <w:rsid w:val="007F4B21"/>
    <w:rsid w:val="007F4BD2"/>
    <w:rsid w:val="007F4CE6"/>
    <w:rsid w:val="007F576D"/>
    <w:rsid w:val="007F637A"/>
    <w:rsid w:val="007F66A6"/>
    <w:rsid w:val="007F6886"/>
    <w:rsid w:val="007F6C18"/>
    <w:rsid w:val="007F76BF"/>
    <w:rsid w:val="007F7E2B"/>
    <w:rsid w:val="008003CD"/>
    <w:rsid w:val="00800512"/>
    <w:rsid w:val="00801687"/>
    <w:rsid w:val="008019EE"/>
    <w:rsid w:val="00802022"/>
    <w:rsid w:val="0080207C"/>
    <w:rsid w:val="008028A3"/>
    <w:rsid w:val="00802B1A"/>
    <w:rsid w:val="00803243"/>
    <w:rsid w:val="008032F9"/>
    <w:rsid w:val="00803793"/>
    <w:rsid w:val="00803E9F"/>
    <w:rsid w:val="00804CB4"/>
    <w:rsid w:val="00804F05"/>
    <w:rsid w:val="00805343"/>
    <w:rsid w:val="0080565B"/>
    <w:rsid w:val="008059C1"/>
    <w:rsid w:val="00806615"/>
    <w:rsid w:val="0080662F"/>
    <w:rsid w:val="00806C91"/>
    <w:rsid w:val="00806D55"/>
    <w:rsid w:val="008079B9"/>
    <w:rsid w:val="0081065F"/>
    <w:rsid w:val="00810E72"/>
    <w:rsid w:val="008111D5"/>
    <w:rsid w:val="0081179B"/>
    <w:rsid w:val="00811ACB"/>
    <w:rsid w:val="00812D51"/>
    <w:rsid w:val="00812DCB"/>
    <w:rsid w:val="00813CD8"/>
    <w:rsid w:val="00813FA5"/>
    <w:rsid w:val="008141A1"/>
    <w:rsid w:val="0081523F"/>
    <w:rsid w:val="00815C8E"/>
    <w:rsid w:val="00816151"/>
    <w:rsid w:val="0081700A"/>
    <w:rsid w:val="00817268"/>
    <w:rsid w:val="008177B4"/>
    <w:rsid w:val="008179E3"/>
    <w:rsid w:val="00817C52"/>
    <w:rsid w:val="00817E44"/>
    <w:rsid w:val="008203B7"/>
    <w:rsid w:val="00820619"/>
    <w:rsid w:val="00820BB7"/>
    <w:rsid w:val="008212BE"/>
    <w:rsid w:val="008218CF"/>
    <w:rsid w:val="0082220D"/>
    <w:rsid w:val="00822289"/>
    <w:rsid w:val="008229D7"/>
    <w:rsid w:val="00822B61"/>
    <w:rsid w:val="00823E05"/>
    <w:rsid w:val="008248E7"/>
    <w:rsid w:val="00824E4C"/>
    <w:rsid w:val="00824F02"/>
    <w:rsid w:val="00825459"/>
    <w:rsid w:val="00825494"/>
    <w:rsid w:val="00825595"/>
    <w:rsid w:val="008256B2"/>
    <w:rsid w:val="008259F5"/>
    <w:rsid w:val="00825B8D"/>
    <w:rsid w:val="00826BD1"/>
    <w:rsid w:val="00826C4F"/>
    <w:rsid w:val="00827461"/>
    <w:rsid w:val="00827879"/>
    <w:rsid w:val="008299A3"/>
    <w:rsid w:val="00830639"/>
    <w:rsid w:val="00830A48"/>
    <w:rsid w:val="0083144C"/>
    <w:rsid w:val="0083198B"/>
    <w:rsid w:val="00831C89"/>
    <w:rsid w:val="00832DA5"/>
    <w:rsid w:val="00832F4B"/>
    <w:rsid w:val="0083305B"/>
    <w:rsid w:val="00833A2E"/>
    <w:rsid w:val="00833A74"/>
    <w:rsid w:val="00833EDF"/>
    <w:rsid w:val="00834038"/>
    <w:rsid w:val="00835433"/>
    <w:rsid w:val="00835BFE"/>
    <w:rsid w:val="008364C6"/>
    <w:rsid w:val="0083690B"/>
    <w:rsid w:val="00836E49"/>
    <w:rsid w:val="008377AF"/>
    <w:rsid w:val="00837A0B"/>
    <w:rsid w:val="00837BA9"/>
    <w:rsid w:val="008404C4"/>
    <w:rsid w:val="0084056D"/>
    <w:rsid w:val="00841080"/>
    <w:rsid w:val="008412F7"/>
    <w:rsid w:val="008414BB"/>
    <w:rsid w:val="00841AB4"/>
    <w:rsid w:val="00841B54"/>
    <w:rsid w:val="00841C3D"/>
    <w:rsid w:val="00842780"/>
    <w:rsid w:val="008434A7"/>
    <w:rsid w:val="00843DA2"/>
    <w:rsid w:val="00843ED1"/>
    <w:rsid w:val="0084404B"/>
    <w:rsid w:val="008445D8"/>
    <w:rsid w:val="008455DA"/>
    <w:rsid w:val="008464D9"/>
    <w:rsid w:val="008467D0"/>
    <w:rsid w:val="008470D0"/>
    <w:rsid w:val="0084792F"/>
    <w:rsid w:val="00847E6D"/>
    <w:rsid w:val="00850229"/>
    <w:rsid w:val="008505DC"/>
    <w:rsid w:val="008509F0"/>
    <w:rsid w:val="00851599"/>
    <w:rsid w:val="00851875"/>
    <w:rsid w:val="00851A52"/>
    <w:rsid w:val="00851E3D"/>
    <w:rsid w:val="00852357"/>
    <w:rsid w:val="00852446"/>
    <w:rsid w:val="00852B7B"/>
    <w:rsid w:val="008539EC"/>
    <w:rsid w:val="0085414A"/>
    <w:rsid w:val="0085448C"/>
    <w:rsid w:val="0085495E"/>
    <w:rsid w:val="00855048"/>
    <w:rsid w:val="00855099"/>
    <w:rsid w:val="00855144"/>
    <w:rsid w:val="0085545A"/>
    <w:rsid w:val="00855A35"/>
    <w:rsid w:val="00855D44"/>
    <w:rsid w:val="00856005"/>
    <w:rsid w:val="008563D3"/>
    <w:rsid w:val="00856E64"/>
    <w:rsid w:val="008609B8"/>
    <w:rsid w:val="00860A52"/>
    <w:rsid w:val="00860B3D"/>
    <w:rsid w:val="00861575"/>
    <w:rsid w:val="00862128"/>
    <w:rsid w:val="00862960"/>
    <w:rsid w:val="00863532"/>
    <w:rsid w:val="008637B4"/>
    <w:rsid w:val="00863BCC"/>
    <w:rsid w:val="00863FA2"/>
    <w:rsid w:val="008641E8"/>
    <w:rsid w:val="008641F2"/>
    <w:rsid w:val="0086569B"/>
    <w:rsid w:val="008659A9"/>
    <w:rsid w:val="00865EC3"/>
    <w:rsid w:val="0086629C"/>
    <w:rsid w:val="00866415"/>
    <w:rsid w:val="0086672A"/>
    <w:rsid w:val="00866B41"/>
    <w:rsid w:val="00867469"/>
    <w:rsid w:val="00867C81"/>
    <w:rsid w:val="00870838"/>
    <w:rsid w:val="00870A3D"/>
    <w:rsid w:val="00870EF9"/>
    <w:rsid w:val="008736AC"/>
    <w:rsid w:val="00874C1F"/>
    <w:rsid w:val="00874F70"/>
    <w:rsid w:val="00875BA2"/>
    <w:rsid w:val="00876504"/>
    <w:rsid w:val="00876635"/>
    <w:rsid w:val="0087685C"/>
    <w:rsid w:val="00876B81"/>
    <w:rsid w:val="00877921"/>
    <w:rsid w:val="0087B404"/>
    <w:rsid w:val="0088088E"/>
    <w:rsid w:val="00880A08"/>
    <w:rsid w:val="00880D50"/>
    <w:rsid w:val="00881243"/>
    <w:rsid w:val="008813A0"/>
    <w:rsid w:val="00881F08"/>
    <w:rsid w:val="0088224A"/>
    <w:rsid w:val="00882A01"/>
    <w:rsid w:val="00882E98"/>
    <w:rsid w:val="00883242"/>
    <w:rsid w:val="00883A53"/>
    <w:rsid w:val="00885797"/>
    <w:rsid w:val="00885C59"/>
    <w:rsid w:val="00886C51"/>
    <w:rsid w:val="00887E0D"/>
    <w:rsid w:val="00890197"/>
    <w:rsid w:val="00890B28"/>
    <w:rsid w:val="00890B72"/>
    <w:rsid w:val="00890C47"/>
    <w:rsid w:val="00890FC9"/>
    <w:rsid w:val="0089221F"/>
    <w:rsid w:val="0089256F"/>
    <w:rsid w:val="0089280F"/>
    <w:rsid w:val="00893CDB"/>
    <w:rsid w:val="00893D12"/>
    <w:rsid w:val="0089468F"/>
    <w:rsid w:val="008946E6"/>
    <w:rsid w:val="00894DCE"/>
    <w:rsid w:val="00895105"/>
    <w:rsid w:val="00895316"/>
    <w:rsid w:val="00895861"/>
    <w:rsid w:val="00895A4C"/>
    <w:rsid w:val="008964C0"/>
    <w:rsid w:val="00896EF9"/>
    <w:rsid w:val="00897B91"/>
    <w:rsid w:val="00897EDB"/>
    <w:rsid w:val="008A00A0"/>
    <w:rsid w:val="008A0836"/>
    <w:rsid w:val="008A21F0"/>
    <w:rsid w:val="008A32FB"/>
    <w:rsid w:val="008A3E27"/>
    <w:rsid w:val="008A4900"/>
    <w:rsid w:val="008A4FDF"/>
    <w:rsid w:val="008A5DE5"/>
    <w:rsid w:val="008A6867"/>
    <w:rsid w:val="008A79F6"/>
    <w:rsid w:val="008A7B88"/>
    <w:rsid w:val="008B0AF5"/>
    <w:rsid w:val="008B0D15"/>
    <w:rsid w:val="008B109A"/>
    <w:rsid w:val="008B1FDB"/>
    <w:rsid w:val="008B262C"/>
    <w:rsid w:val="008B2A5B"/>
    <w:rsid w:val="008B31E1"/>
    <w:rsid w:val="008B367A"/>
    <w:rsid w:val="008B3D74"/>
    <w:rsid w:val="008B411B"/>
    <w:rsid w:val="008B430F"/>
    <w:rsid w:val="008B44C9"/>
    <w:rsid w:val="008B4DA3"/>
    <w:rsid w:val="008B4FF4"/>
    <w:rsid w:val="008B527E"/>
    <w:rsid w:val="008B58D3"/>
    <w:rsid w:val="008B6037"/>
    <w:rsid w:val="008B619D"/>
    <w:rsid w:val="008B646E"/>
    <w:rsid w:val="008B6729"/>
    <w:rsid w:val="008B7073"/>
    <w:rsid w:val="008B7F83"/>
    <w:rsid w:val="008C048A"/>
    <w:rsid w:val="008C0825"/>
    <w:rsid w:val="008C085A"/>
    <w:rsid w:val="008C1A20"/>
    <w:rsid w:val="008C2FB5"/>
    <w:rsid w:val="008C302C"/>
    <w:rsid w:val="008C30C3"/>
    <w:rsid w:val="008C3987"/>
    <w:rsid w:val="008C3F63"/>
    <w:rsid w:val="008C4284"/>
    <w:rsid w:val="008C47C7"/>
    <w:rsid w:val="008C47F2"/>
    <w:rsid w:val="008C4CAB"/>
    <w:rsid w:val="008C532D"/>
    <w:rsid w:val="008C59A8"/>
    <w:rsid w:val="008C60AF"/>
    <w:rsid w:val="008C6461"/>
    <w:rsid w:val="008C6BA4"/>
    <w:rsid w:val="008C6F82"/>
    <w:rsid w:val="008C766F"/>
    <w:rsid w:val="008C776C"/>
    <w:rsid w:val="008C7CBC"/>
    <w:rsid w:val="008D0067"/>
    <w:rsid w:val="008D0584"/>
    <w:rsid w:val="008D125E"/>
    <w:rsid w:val="008D13DA"/>
    <w:rsid w:val="008D5308"/>
    <w:rsid w:val="008D5387"/>
    <w:rsid w:val="008D55BF"/>
    <w:rsid w:val="008D59A2"/>
    <w:rsid w:val="008D5CED"/>
    <w:rsid w:val="008D61E0"/>
    <w:rsid w:val="008D66A9"/>
    <w:rsid w:val="008D6722"/>
    <w:rsid w:val="008D6978"/>
    <w:rsid w:val="008D6E1D"/>
    <w:rsid w:val="008D73F9"/>
    <w:rsid w:val="008D740E"/>
    <w:rsid w:val="008D79BC"/>
    <w:rsid w:val="008D7AB2"/>
    <w:rsid w:val="008D7AB4"/>
    <w:rsid w:val="008E0259"/>
    <w:rsid w:val="008E0EC0"/>
    <w:rsid w:val="008E25E2"/>
    <w:rsid w:val="008E3291"/>
    <w:rsid w:val="008E3339"/>
    <w:rsid w:val="008E3866"/>
    <w:rsid w:val="008E3A00"/>
    <w:rsid w:val="008E43E0"/>
    <w:rsid w:val="008E46D4"/>
    <w:rsid w:val="008E49B3"/>
    <w:rsid w:val="008E4A0E"/>
    <w:rsid w:val="008E4E59"/>
    <w:rsid w:val="008E4F1B"/>
    <w:rsid w:val="008E64C3"/>
    <w:rsid w:val="008E65D6"/>
    <w:rsid w:val="008E6A39"/>
    <w:rsid w:val="008E7BC3"/>
    <w:rsid w:val="008F0115"/>
    <w:rsid w:val="008F0383"/>
    <w:rsid w:val="008F0A6C"/>
    <w:rsid w:val="008F0BC1"/>
    <w:rsid w:val="008F1039"/>
    <w:rsid w:val="008F15D5"/>
    <w:rsid w:val="008F1C21"/>
    <w:rsid w:val="008F1C31"/>
    <w:rsid w:val="008F1E13"/>
    <w:rsid w:val="008F1F6A"/>
    <w:rsid w:val="008F250C"/>
    <w:rsid w:val="008F28E7"/>
    <w:rsid w:val="008F3167"/>
    <w:rsid w:val="008F3B09"/>
    <w:rsid w:val="008F3EDF"/>
    <w:rsid w:val="008F4443"/>
    <w:rsid w:val="008F475F"/>
    <w:rsid w:val="008F56DB"/>
    <w:rsid w:val="008F5948"/>
    <w:rsid w:val="008F6956"/>
    <w:rsid w:val="008F6DE2"/>
    <w:rsid w:val="0090053B"/>
    <w:rsid w:val="00900E59"/>
    <w:rsid w:val="00900FCF"/>
    <w:rsid w:val="00901298"/>
    <w:rsid w:val="009019BB"/>
    <w:rsid w:val="00902919"/>
    <w:rsid w:val="00902A3F"/>
    <w:rsid w:val="009030A1"/>
    <w:rsid w:val="0090315B"/>
    <w:rsid w:val="009031DB"/>
    <w:rsid w:val="009033B0"/>
    <w:rsid w:val="00904350"/>
    <w:rsid w:val="00904A62"/>
    <w:rsid w:val="00905258"/>
    <w:rsid w:val="00905926"/>
    <w:rsid w:val="00905F8D"/>
    <w:rsid w:val="0090604A"/>
    <w:rsid w:val="0090608B"/>
    <w:rsid w:val="00906997"/>
    <w:rsid w:val="00906DFF"/>
    <w:rsid w:val="009078AB"/>
    <w:rsid w:val="0091055E"/>
    <w:rsid w:val="0091081C"/>
    <w:rsid w:val="009109F2"/>
    <w:rsid w:val="00910FF1"/>
    <w:rsid w:val="00912C5D"/>
    <w:rsid w:val="00912EC7"/>
    <w:rsid w:val="00913D40"/>
    <w:rsid w:val="00914271"/>
    <w:rsid w:val="009153A2"/>
    <w:rsid w:val="0091571A"/>
    <w:rsid w:val="00915AC4"/>
    <w:rsid w:val="00917469"/>
    <w:rsid w:val="00917E2C"/>
    <w:rsid w:val="00920A1E"/>
    <w:rsid w:val="00920C71"/>
    <w:rsid w:val="00920D7C"/>
    <w:rsid w:val="0092104A"/>
    <w:rsid w:val="009216B0"/>
    <w:rsid w:val="009217E3"/>
    <w:rsid w:val="00921C6E"/>
    <w:rsid w:val="00922267"/>
    <w:rsid w:val="009227DD"/>
    <w:rsid w:val="00923015"/>
    <w:rsid w:val="009234D0"/>
    <w:rsid w:val="009240F4"/>
    <w:rsid w:val="0092424C"/>
    <w:rsid w:val="0092484C"/>
    <w:rsid w:val="00924BB8"/>
    <w:rsid w:val="00925013"/>
    <w:rsid w:val="00925024"/>
    <w:rsid w:val="0092561A"/>
    <w:rsid w:val="00925655"/>
    <w:rsid w:val="00925733"/>
    <w:rsid w:val="009257A8"/>
    <w:rsid w:val="009261C8"/>
    <w:rsid w:val="0092645F"/>
    <w:rsid w:val="00926D03"/>
    <w:rsid w:val="00926F76"/>
    <w:rsid w:val="00927B23"/>
    <w:rsid w:val="00927CF2"/>
    <w:rsid w:val="00927DB3"/>
    <w:rsid w:val="00927E08"/>
    <w:rsid w:val="00927F82"/>
    <w:rsid w:val="00930D17"/>
    <w:rsid w:val="00930ED6"/>
    <w:rsid w:val="00930FFF"/>
    <w:rsid w:val="00931206"/>
    <w:rsid w:val="00931A6A"/>
    <w:rsid w:val="00931EA1"/>
    <w:rsid w:val="00932033"/>
    <w:rsid w:val="00932077"/>
    <w:rsid w:val="00932A03"/>
    <w:rsid w:val="00932A4C"/>
    <w:rsid w:val="0093313E"/>
    <w:rsid w:val="009331F9"/>
    <w:rsid w:val="00934012"/>
    <w:rsid w:val="0093423A"/>
    <w:rsid w:val="009344A0"/>
    <w:rsid w:val="00934896"/>
    <w:rsid w:val="009349DB"/>
    <w:rsid w:val="0093530F"/>
    <w:rsid w:val="0093592F"/>
    <w:rsid w:val="009363F0"/>
    <w:rsid w:val="0093688D"/>
    <w:rsid w:val="0094088B"/>
    <w:rsid w:val="009411DA"/>
    <w:rsid w:val="0094165A"/>
    <w:rsid w:val="00941EE6"/>
    <w:rsid w:val="00942056"/>
    <w:rsid w:val="00942127"/>
    <w:rsid w:val="0094216D"/>
    <w:rsid w:val="009429D1"/>
    <w:rsid w:val="00942E67"/>
    <w:rsid w:val="009430B5"/>
    <w:rsid w:val="00943241"/>
    <w:rsid w:val="0094326A"/>
    <w:rsid w:val="00943299"/>
    <w:rsid w:val="009438A7"/>
    <w:rsid w:val="00943995"/>
    <w:rsid w:val="00943B1B"/>
    <w:rsid w:val="00943B51"/>
    <w:rsid w:val="00943BA7"/>
    <w:rsid w:val="00943FED"/>
    <w:rsid w:val="00944B8B"/>
    <w:rsid w:val="009458AF"/>
    <w:rsid w:val="00946445"/>
    <w:rsid w:val="00946555"/>
    <w:rsid w:val="00946AE7"/>
    <w:rsid w:val="009478FA"/>
    <w:rsid w:val="00947FDF"/>
    <w:rsid w:val="00950252"/>
    <w:rsid w:val="009506C6"/>
    <w:rsid w:val="009520A1"/>
    <w:rsid w:val="009522E2"/>
    <w:rsid w:val="0095259D"/>
    <w:rsid w:val="009528C1"/>
    <w:rsid w:val="009532C7"/>
    <w:rsid w:val="00953558"/>
    <w:rsid w:val="00953891"/>
    <w:rsid w:val="00953C9E"/>
    <w:rsid w:val="00953E82"/>
    <w:rsid w:val="009542B6"/>
    <w:rsid w:val="009549F7"/>
    <w:rsid w:val="009550C7"/>
    <w:rsid w:val="00955887"/>
    <w:rsid w:val="0095589B"/>
    <w:rsid w:val="00955D6C"/>
    <w:rsid w:val="009569DD"/>
    <w:rsid w:val="009577F6"/>
    <w:rsid w:val="0095FD01"/>
    <w:rsid w:val="00960547"/>
    <w:rsid w:val="00960CCA"/>
    <w:rsid w:val="00960E03"/>
    <w:rsid w:val="009624AB"/>
    <w:rsid w:val="009631E4"/>
    <w:rsid w:val="009634F6"/>
    <w:rsid w:val="00963579"/>
    <w:rsid w:val="00963C5F"/>
    <w:rsid w:val="00963CA4"/>
    <w:rsid w:val="00964075"/>
    <w:rsid w:val="0096422F"/>
    <w:rsid w:val="00964AE3"/>
    <w:rsid w:val="00965F05"/>
    <w:rsid w:val="009662BC"/>
    <w:rsid w:val="0096720F"/>
    <w:rsid w:val="00970293"/>
    <w:rsid w:val="0097036E"/>
    <w:rsid w:val="009704AB"/>
    <w:rsid w:val="00970550"/>
    <w:rsid w:val="009718BF"/>
    <w:rsid w:val="009720C8"/>
    <w:rsid w:val="0097243D"/>
    <w:rsid w:val="0097290B"/>
    <w:rsid w:val="0097293D"/>
    <w:rsid w:val="00972A5F"/>
    <w:rsid w:val="009732A1"/>
    <w:rsid w:val="00973DB2"/>
    <w:rsid w:val="00974C38"/>
    <w:rsid w:val="00974E73"/>
    <w:rsid w:val="009753C5"/>
    <w:rsid w:val="00975651"/>
    <w:rsid w:val="00975D5F"/>
    <w:rsid w:val="00975E08"/>
    <w:rsid w:val="00976CDC"/>
    <w:rsid w:val="00977EF1"/>
    <w:rsid w:val="009800D4"/>
    <w:rsid w:val="00981300"/>
    <w:rsid w:val="00981475"/>
    <w:rsid w:val="00981668"/>
    <w:rsid w:val="0098167D"/>
    <w:rsid w:val="009823CD"/>
    <w:rsid w:val="00982BF1"/>
    <w:rsid w:val="00982F40"/>
    <w:rsid w:val="0098318D"/>
    <w:rsid w:val="0098393B"/>
    <w:rsid w:val="00983A5B"/>
    <w:rsid w:val="00983E3C"/>
    <w:rsid w:val="00984331"/>
    <w:rsid w:val="00984C07"/>
    <w:rsid w:val="0098536D"/>
    <w:rsid w:val="00985F69"/>
    <w:rsid w:val="00987813"/>
    <w:rsid w:val="00987CCE"/>
    <w:rsid w:val="00987F93"/>
    <w:rsid w:val="00990376"/>
    <w:rsid w:val="00990C18"/>
    <w:rsid w:val="00990C46"/>
    <w:rsid w:val="0099135C"/>
    <w:rsid w:val="00991973"/>
    <w:rsid w:val="00991DEF"/>
    <w:rsid w:val="00992659"/>
    <w:rsid w:val="0099359F"/>
    <w:rsid w:val="00993B98"/>
    <w:rsid w:val="00993F37"/>
    <w:rsid w:val="009941AC"/>
    <w:rsid w:val="009944F9"/>
    <w:rsid w:val="00995954"/>
    <w:rsid w:val="00995E81"/>
    <w:rsid w:val="00996243"/>
    <w:rsid w:val="00996470"/>
    <w:rsid w:val="009964DE"/>
    <w:rsid w:val="00996603"/>
    <w:rsid w:val="009974B3"/>
    <w:rsid w:val="00997F5D"/>
    <w:rsid w:val="009A0008"/>
    <w:rsid w:val="009A0028"/>
    <w:rsid w:val="009A0379"/>
    <w:rsid w:val="009A09AC"/>
    <w:rsid w:val="009A10F1"/>
    <w:rsid w:val="009A158B"/>
    <w:rsid w:val="009A17DD"/>
    <w:rsid w:val="009A1BBC"/>
    <w:rsid w:val="009A1EA1"/>
    <w:rsid w:val="009A2864"/>
    <w:rsid w:val="009A2952"/>
    <w:rsid w:val="009A313E"/>
    <w:rsid w:val="009A35DA"/>
    <w:rsid w:val="009A3685"/>
    <w:rsid w:val="009A37AB"/>
    <w:rsid w:val="009A3926"/>
    <w:rsid w:val="009A3EAC"/>
    <w:rsid w:val="009A40D9"/>
    <w:rsid w:val="009A40FD"/>
    <w:rsid w:val="009A52F1"/>
    <w:rsid w:val="009A552B"/>
    <w:rsid w:val="009A69C4"/>
    <w:rsid w:val="009A87D1"/>
    <w:rsid w:val="009B01B9"/>
    <w:rsid w:val="009B08F7"/>
    <w:rsid w:val="009B123B"/>
    <w:rsid w:val="009B165F"/>
    <w:rsid w:val="009B1E29"/>
    <w:rsid w:val="009B215C"/>
    <w:rsid w:val="009B2966"/>
    <w:rsid w:val="009B2E67"/>
    <w:rsid w:val="009B3C74"/>
    <w:rsid w:val="009B417F"/>
    <w:rsid w:val="009B4483"/>
    <w:rsid w:val="009B48B1"/>
    <w:rsid w:val="009B5879"/>
    <w:rsid w:val="009B5A96"/>
    <w:rsid w:val="009B6030"/>
    <w:rsid w:val="009B623E"/>
    <w:rsid w:val="009B6BDE"/>
    <w:rsid w:val="009B6DAA"/>
    <w:rsid w:val="009C012B"/>
    <w:rsid w:val="009C0698"/>
    <w:rsid w:val="009C078D"/>
    <w:rsid w:val="009C098A"/>
    <w:rsid w:val="009C0DA0"/>
    <w:rsid w:val="009C0DC6"/>
    <w:rsid w:val="009C15AA"/>
    <w:rsid w:val="009C1693"/>
    <w:rsid w:val="009C1AD9"/>
    <w:rsid w:val="009C1FCA"/>
    <w:rsid w:val="009C2667"/>
    <w:rsid w:val="009C2B77"/>
    <w:rsid w:val="009C2F1A"/>
    <w:rsid w:val="009C3001"/>
    <w:rsid w:val="009C31C0"/>
    <w:rsid w:val="009C44C9"/>
    <w:rsid w:val="009C575A"/>
    <w:rsid w:val="009C6148"/>
    <w:rsid w:val="009C65D7"/>
    <w:rsid w:val="009C69B7"/>
    <w:rsid w:val="009C6AB9"/>
    <w:rsid w:val="009C72FE"/>
    <w:rsid w:val="009C7379"/>
    <w:rsid w:val="009C794A"/>
    <w:rsid w:val="009C7FCF"/>
    <w:rsid w:val="009D084D"/>
    <w:rsid w:val="009D0C17"/>
    <w:rsid w:val="009D0F39"/>
    <w:rsid w:val="009D1512"/>
    <w:rsid w:val="009D162D"/>
    <w:rsid w:val="009D1EBE"/>
    <w:rsid w:val="009D2409"/>
    <w:rsid w:val="009D2983"/>
    <w:rsid w:val="009D2A6D"/>
    <w:rsid w:val="009D3634"/>
    <w:rsid w:val="009D36ED"/>
    <w:rsid w:val="009D4150"/>
    <w:rsid w:val="009D442F"/>
    <w:rsid w:val="009D488A"/>
    <w:rsid w:val="009D4F4A"/>
    <w:rsid w:val="009D572A"/>
    <w:rsid w:val="009D58A0"/>
    <w:rsid w:val="009D58D3"/>
    <w:rsid w:val="009D67D9"/>
    <w:rsid w:val="009D6B66"/>
    <w:rsid w:val="009D7742"/>
    <w:rsid w:val="009D7C57"/>
    <w:rsid w:val="009D7D50"/>
    <w:rsid w:val="009D7DF8"/>
    <w:rsid w:val="009E037B"/>
    <w:rsid w:val="009E055C"/>
    <w:rsid w:val="009E05EC"/>
    <w:rsid w:val="009E0CF8"/>
    <w:rsid w:val="009E104E"/>
    <w:rsid w:val="009E1360"/>
    <w:rsid w:val="009E16BB"/>
    <w:rsid w:val="009E1ED8"/>
    <w:rsid w:val="009E20A3"/>
    <w:rsid w:val="009E2DEC"/>
    <w:rsid w:val="009E368B"/>
    <w:rsid w:val="009E38F4"/>
    <w:rsid w:val="009E398A"/>
    <w:rsid w:val="009E4017"/>
    <w:rsid w:val="009E56EB"/>
    <w:rsid w:val="009E6A76"/>
    <w:rsid w:val="009E6AB6"/>
    <w:rsid w:val="009E6B21"/>
    <w:rsid w:val="009E7192"/>
    <w:rsid w:val="009E7D10"/>
    <w:rsid w:val="009E7E7D"/>
    <w:rsid w:val="009E7F27"/>
    <w:rsid w:val="009F0093"/>
    <w:rsid w:val="009F0546"/>
    <w:rsid w:val="009F08B3"/>
    <w:rsid w:val="009F123A"/>
    <w:rsid w:val="009F1261"/>
    <w:rsid w:val="009F1444"/>
    <w:rsid w:val="009F1A7D"/>
    <w:rsid w:val="009F1DCB"/>
    <w:rsid w:val="009F3431"/>
    <w:rsid w:val="009F34ED"/>
    <w:rsid w:val="009F3838"/>
    <w:rsid w:val="009F3ECD"/>
    <w:rsid w:val="009F4B19"/>
    <w:rsid w:val="009F5731"/>
    <w:rsid w:val="009F5F05"/>
    <w:rsid w:val="009F6BC3"/>
    <w:rsid w:val="009F7315"/>
    <w:rsid w:val="009F73D1"/>
    <w:rsid w:val="00A0090F"/>
    <w:rsid w:val="00A00D40"/>
    <w:rsid w:val="00A0104E"/>
    <w:rsid w:val="00A01CED"/>
    <w:rsid w:val="00A03DB3"/>
    <w:rsid w:val="00A041E1"/>
    <w:rsid w:val="00A0487B"/>
    <w:rsid w:val="00A04A55"/>
    <w:rsid w:val="00A04A93"/>
    <w:rsid w:val="00A04C74"/>
    <w:rsid w:val="00A05AEE"/>
    <w:rsid w:val="00A05CC0"/>
    <w:rsid w:val="00A07569"/>
    <w:rsid w:val="00A07749"/>
    <w:rsid w:val="00A078FB"/>
    <w:rsid w:val="00A10CE1"/>
    <w:rsid w:val="00A10CED"/>
    <w:rsid w:val="00A11238"/>
    <w:rsid w:val="00A11C80"/>
    <w:rsid w:val="00A121F8"/>
    <w:rsid w:val="00A128C6"/>
    <w:rsid w:val="00A13120"/>
    <w:rsid w:val="00A1339C"/>
    <w:rsid w:val="00A1383C"/>
    <w:rsid w:val="00A140E5"/>
    <w:rsid w:val="00A143CE"/>
    <w:rsid w:val="00A14F52"/>
    <w:rsid w:val="00A16D9B"/>
    <w:rsid w:val="00A17A38"/>
    <w:rsid w:val="00A20B09"/>
    <w:rsid w:val="00A21300"/>
    <w:rsid w:val="00A21A49"/>
    <w:rsid w:val="00A231E9"/>
    <w:rsid w:val="00A26577"/>
    <w:rsid w:val="00A2763F"/>
    <w:rsid w:val="00A307AE"/>
    <w:rsid w:val="00A34114"/>
    <w:rsid w:val="00A351F2"/>
    <w:rsid w:val="00A35210"/>
    <w:rsid w:val="00A35E8B"/>
    <w:rsid w:val="00A3669F"/>
    <w:rsid w:val="00A37BFF"/>
    <w:rsid w:val="00A37C6E"/>
    <w:rsid w:val="00A405FA"/>
    <w:rsid w:val="00A40D84"/>
    <w:rsid w:val="00A41A01"/>
    <w:rsid w:val="00A425CF"/>
    <w:rsid w:val="00A429A9"/>
    <w:rsid w:val="00A43CFF"/>
    <w:rsid w:val="00A441A6"/>
    <w:rsid w:val="00A4548C"/>
    <w:rsid w:val="00A455F8"/>
    <w:rsid w:val="00A456B4"/>
    <w:rsid w:val="00A46621"/>
    <w:rsid w:val="00A46A03"/>
    <w:rsid w:val="00A47719"/>
    <w:rsid w:val="00A47EAB"/>
    <w:rsid w:val="00A5068D"/>
    <w:rsid w:val="00A509B4"/>
    <w:rsid w:val="00A51057"/>
    <w:rsid w:val="00A529A9"/>
    <w:rsid w:val="00A5427A"/>
    <w:rsid w:val="00A54C7B"/>
    <w:rsid w:val="00A54CEB"/>
    <w:rsid w:val="00A54CFD"/>
    <w:rsid w:val="00A55880"/>
    <w:rsid w:val="00A561DA"/>
    <w:rsid w:val="00A5639F"/>
    <w:rsid w:val="00A569DD"/>
    <w:rsid w:val="00A57040"/>
    <w:rsid w:val="00A57086"/>
    <w:rsid w:val="00A60064"/>
    <w:rsid w:val="00A637E5"/>
    <w:rsid w:val="00A63801"/>
    <w:rsid w:val="00A64F90"/>
    <w:rsid w:val="00A65A2B"/>
    <w:rsid w:val="00A677BA"/>
    <w:rsid w:val="00A70170"/>
    <w:rsid w:val="00A70DB7"/>
    <w:rsid w:val="00A71194"/>
    <w:rsid w:val="00A71674"/>
    <w:rsid w:val="00A726C7"/>
    <w:rsid w:val="00A729F9"/>
    <w:rsid w:val="00A73DA3"/>
    <w:rsid w:val="00A7409C"/>
    <w:rsid w:val="00A74C8D"/>
    <w:rsid w:val="00A74FDD"/>
    <w:rsid w:val="00A752B5"/>
    <w:rsid w:val="00A755D9"/>
    <w:rsid w:val="00A76C2B"/>
    <w:rsid w:val="00A774B4"/>
    <w:rsid w:val="00A775F5"/>
    <w:rsid w:val="00A77927"/>
    <w:rsid w:val="00A80144"/>
    <w:rsid w:val="00A805B2"/>
    <w:rsid w:val="00A80E6F"/>
    <w:rsid w:val="00A81734"/>
    <w:rsid w:val="00A81791"/>
    <w:rsid w:val="00A8195D"/>
    <w:rsid w:val="00A81A01"/>
    <w:rsid w:val="00A81A77"/>
    <w:rsid w:val="00A81DC9"/>
    <w:rsid w:val="00A82923"/>
    <w:rsid w:val="00A82A98"/>
    <w:rsid w:val="00A8372C"/>
    <w:rsid w:val="00A83D1F"/>
    <w:rsid w:val="00A84FF4"/>
    <w:rsid w:val="00A855FA"/>
    <w:rsid w:val="00A85CB6"/>
    <w:rsid w:val="00A863DE"/>
    <w:rsid w:val="00A869CD"/>
    <w:rsid w:val="00A875B4"/>
    <w:rsid w:val="00A87AD3"/>
    <w:rsid w:val="00A905C6"/>
    <w:rsid w:val="00A90A0B"/>
    <w:rsid w:val="00A90CFC"/>
    <w:rsid w:val="00A91418"/>
    <w:rsid w:val="00A9145C"/>
    <w:rsid w:val="00A91A18"/>
    <w:rsid w:val="00A92092"/>
    <w:rsid w:val="00A92276"/>
    <w:rsid w:val="00A9244B"/>
    <w:rsid w:val="00A92E45"/>
    <w:rsid w:val="00A932DF"/>
    <w:rsid w:val="00A9446D"/>
    <w:rsid w:val="00A947CF"/>
    <w:rsid w:val="00A94AFB"/>
    <w:rsid w:val="00A95276"/>
    <w:rsid w:val="00A95E34"/>
    <w:rsid w:val="00A95F3A"/>
    <w:rsid w:val="00A95F5B"/>
    <w:rsid w:val="00A96D9C"/>
    <w:rsid w:val="00A97222"/>
    <w:rsid w:val="00A9772A"/>
    <w:rsid w:val="00A97EE7"/>
    <w:rsid w:val="00AA052C"/>
    <w:rsid w:val="00AA065F"/>
    <w:rsid w:val="00AA0BE1"/>
    <w:rsid w:val="00AA1406"/>
    <w:rsid w:val="00AA1645"/>
    <w:rsid w:val="00AA18E2"/>
    <w:rsid w:val="00AA22B0"/>
    <w:rsid w:val="00AA24D2"/>
    <w:rsid w:val="00AA2B19"/>
    <w:rsid w:val="00AA3B89"/>
    <w:rsid w:val="00AA4349"/>
    <w:rsid w:val="00AA5E50"/>
    <w:rsid w:val="00AA642B"/>
    <w:rsid w:val="00AA6F37"/>
    <w:rsid w:val="00AA749B"/>
    <w:rsid w:val="00AB0652"/>
    <w:rsid w:val="00AB0677"/>
    <w:rsid w:val="00AB0995"/>
    <w:rsid w:val="00AB102F"/>
    <w:rsid w:val="00AB133D"/>
    <w:rsid w:val="00AB1790"/>
    <w:rsid w:val="00AB1983"/>
    <w:rsid w:val="00AB1D2E"/>
    <w:rsid w:val="00AB1E48"/>
    <w:rsid w:val="00AB2012"/>
    <w:rsid w:val="00AB23C3"/>
    <w:rsid w:val="00AB24DB"/>
    <w:rsid w:val="00AB35D0"/>
    <w:rsid w:val="00AB3A3E"/>
    <w:rsid w:val="00AB596C"/>
    <w:rsid w:val="00AB628E"/>
    <w:rsid w:val="00AB642F"/>
    <w:rsid w:val="00AB6775"/>
    <w:rsid w:val="00AB76E3"/>
    <w:rsid w:val="00AB77E7"/>
    <w:rsid w:val="00AB7A96"/>
    <w:rsid w:val="00AB7F5A"/>
    <w:rsid w:val="00AC06BF"/>
    <w:rsid w:val="00AC093F"/>
    <w:rsid w:val="00AC1A46"/>
    <w:rsid w:val="00AC1D42"/>
    <w:rsid w:val="00AC1DCF"/>
    <w:rsid w:val="00AC23B1"/>
    <w:rsid w:val="00AC260E"/>
    <w:rsid w:val="00AC2AF9"/>
    <w:rsid w:val="00AC2F71"/>
    <w:rsid w:val="00AC340C"/>
    <w:rsid w:val="00AC433A"/>
    <w:rsid w:val="00AC47A6"/>
    <w:rsid w:val="00AC4CB4"/>
    <w:rsid w:val="00AC6068"/>
    <w:rsid w:val="00AC60C5"/>
    <w:rsid w:val="00AC63F7"/>
    <w:rsid w:val="00AC670E"/>
    <w:rsid w:val="00AC741C"/>
    <w:rsid w:val="00AC78ED"/>
    <w:rsid w:val="00AC7DEF"/>
    <w:rsid w:val="00AD0006"/>
    <w:rsid w:val="00AD02D3"/>
    <w:rsid w:val="00AD2D1F"/>
    <w:rsid w:val="00AD3533"/>
    <w:rsid w:val="00AD3675"/>
    <w:rsid w:val="00AD56A9"/>
    <w:rsid w:val="00AD56B7"/>
    <w:rsid w:val="00AD64C4"/>
    <w:rsid w:val="00AD6929"/>
    <w:rsid w:val="00AD69C4"/>
    <w:rsid w:val="00AD6A37"/>
    <w:rsid w:val="00AD6C1C"/>
    <w:rsid w:val="00AD6F0C"/>
    <w:rsid w:val="00AD77FD"/>
    <w:rsid w:val="00AE0404"/>
    <w:rsid w:val="00AE08BD"/>
    <w:rsid w:val="00AE1C5F"/>
    <w:rsid w:val="00AE23DD"/>
    <w:rsid w:val="00AE2B12"/>
    <w:rsid w:val="00AE3899"/>
    <w:rsid w:val="00AE3918"/>
    <w:rsid w:val="00AE397F"/>
    <w:rsid w:val="00AE3B7E"/>
    <w:rsid w:val="00AE3EF0"/>
    <w:rsid w:val="00AE442C"/>
    <w:rsid w:val="00AE4DC7"/>
    <w:rsid w:val="00AE5911"/>
    <w:rsid w:val="00AE63BF"/>
    <w:rsid w:val="00AE6CD2"/>
    <w:rsid w:val="00AE6CDE"/>
    <w:rsid w:val="00AE6D24"/>
    <w:rsid w:val="00AE6EB0"/>
    <w:rsid w:val="00AE7164"/>
    <w:rsid w:val="00AE7198"/>
    <w:rsid w:val="00AE74B7"/>
    <w:rsid w:val="00AE776A"/>
    <w:rsid w:val="00AF0586"/>
    <w:rsid w:val="00AF108F"/>
    <w:rsid w:val="00AF1C91"/>
    <w:rsid w:val="00AF1DC0"/>
    <w:rsid w:val="00AF1F68"/>
    <w:rsid w:val="00AF27B7"/>
    <w:rsid w:val="00AF2BB2"/>
    <w:rsid w:val="00AF2C6D"/>
    <w:rsid w:val="00AF31B6"/>
    <w:rsid w:val="00AF39A5"/>
    <w:rsid w:val="00AF3C5D"/>
    <w:rsid w:val="00AF4135"/>
    <w:rsid w:val="00AF45C6"/>
    <w:rsid w:val="00AF4EB0"/>
    <w:rsid w:val="00AF54F5"/>
    <w:rsid w:val="00AF584A"/>
    <w:rsid w:val="00AF5ECA"/>
    <w:rsid w:val="00AF6830"/>
    <w:rsid w:val="00AF726A"/>
    <w:rsid w:val="00AF78CF"/>
    <w:rsid w:val="00AF7AB4"/>
    <w:rsid w:val="00AF7B91"/>
    <w:rsid w:val="00AF7D4A"/>
    <w:rsid w:val="00B00015"/>
    <w:rsid w:val="00B00CFA"/>
    <w:rsid w:val="00B01509"/>
    <w:rsid w:val="00B019BA"/>
    <w:rsid w:val="00B03967"/>
    <w:rsid w:val="00B0425D"/>
    <w:rsid w:val="00B043A6"/>
    <w:rsid w:val="00B04FB2"/>
    <w:rsid w:val="00B05214"/>
    <w:rsid w:val="00B05E1E"/>
    <w:rsid w:val="00B06757"/>
    <w:rsid w:val="00B06DE8"/>
    <w:rsid w:val="00B0713B"/>
    <w:rsid w:val="00B0746B"/>
    <w:rsid w:val="00B075D9"/>
    <w:rsid w:val="00B07AE1"/>
    <w:rsid w:val="00B07D23"/>
    <w:rsid w:val="00B112DC"/>
    <w:rsid w:val="00B11567"/>
    <w:rsid w:val="00B121D6"/>
    <w:rsid w:val="00B127E2"/>
    <w:rsid w:val="00B12823"/>
    <w:rsid w:val="00B128AE"/>
    <w:rsid w:val="00B12968"/>
    <w:rsid w:val="00B12C2B"/>
    <w:rsid w:val="00B12E08"/>
    <w:rsid w:val="00B131FF"/>
    <w:rsid w:val="00B13498"/>
    <w:rsid w:val="00B13DA2"/>
    <w:rsid w:val="00B1672A"/>
    <w:rsid w:val="00B16C61"/>
    <w:rsid w:val="00B16E6E"/>
    <w:rsid w:val="00B16E71"/>
    <w:rsid w:val="00B17355"/>
    <w:rsid w:val="00B173C7"/>
    <w:rsid w:val="00B174A5"/>
    <w:rsid w:val="00B174BD"/>
    <w:rsid w:val="00B174FC"/>
    <w:rsid w:val="00B2018D"/>
    <w:rsid w:val="00B20690"/>
    <w:rsid w:val="00B207BA"/>
    <w:rsid w:val="00B20B2A"/>
    <w:rsid w:val="00B20F73"/>
    <w:rsid w:val="00B2129B"/>
    <w:rsid w:val="00B22418"/>
    <w:rsid w:val="00B229EB"/>
    <w:rsid w:val="00B22FA7"/>
    <w:rsid w:val="00B23067"/>
    <w:rsid w:val="00B24845"/>
    <w:rsid w:val="00B2527F"/>
    <w:rsid w:val="00B254A5"/>
    <w:rsid w:val="00B258EB"/>
    <w:rsid w:val="00B25D5E"/>
    <w:rsid w:val="00B26370"/>
    <w:rsid w:val="00B267BB"/>
    <w:rsid w:val="00B27039"/>
    <w:rsid w:val="00B2783D"/>
    <w:rsid w:val="00B27D18"/>
    <w:rsid w:val="00B300DB"/>
    <w:rsid w:val="00B31AC9"/>
    <w:rsid w:val="00B31F6B"/>
    <w:rsid w:val="00B32160"/>
    <w:rsid w:val="00B32BEC"/>
    <w:rsid w:val="00B32E05"/>
    <w:rsid w:val="00B33D2D"/>
    <w:rsid w:val="00B34099"/>
    <w:rsid w:val="00B34E1F"/>
    <w:rsid w:val="00B35B87"/>
    <w:rsid w:val="00B36AEA"/>
    <w:rsid w:val="00B36E56"/>
    <w:rsid w:val="00B40556"/>
    <w:rsid w:val="00B4076E"/>
    <w:rsid w:val="00B40924"/>
    <w:rsid w:val="00B40FEA"/>
    <w:rsid w:val="00B43107"/>
    <w:rsid w:val="00B44C9D"/>
    <w:rsid w:val="00B45722"/>
    <w:rsid w:val="00B45AC4"/>
    <w:rsid w:val="00B45E0A"/>
    <w:rsid w:val="00B4682C"/>
    <w:rsid w:val="00B46E23"/>
    <w:rsid w:val="00B46EE0"/>
    <w:rsid w:val="00B471AF"/>
    <w:rsid w:val="00B4759F"/>
    <w:rsid w:val="00B47A18"/>
    <w:rsid w:val="00B47AC6"/>
    <w:rsid w:val="00B50AF9"/>
    <w:rsid w:val="00B50BB0"/>
    <w:rsid w:val="00B50BD9"/>
    <w:rsid w:val="00B51BA7"/>
    <w:rsid w:val="00B51CD5"/>
    <w:rsid w:val="00B522B6"/>
    <w:rsid w:val="00B5236B"/>
    <w:rsid w:val="00B525D8"/>
    <w:rsid w:val="00B53824"/>
    <w:rsid w:val="00B53857"/>
    <w:rsid w:val="00B54009"/>
    <w:rsid w:val="00B54B6C"/>
    <w:rsid w:val="00B55385"/>
    <w:rsid w:val="00B5547D"/>
    <w:rsid w:val="00B55600"/>
    <w:rsid w:val="00B560C3"/>
    <w:rsid w:val="00B56B75"/>
    <w:rsid w:val="00B56FB1"/>
    <w:rsid w:val="00B57101"/>
    <w:rsid w:val="00B57CE2"/>
    <w:rsid w:val="00B60233"/>
    <w:rsid w:val="00B606CB"/>
    <w:rsid w:val="00B6083F"/>
    <w:rsid w:val="00B61504"/>
    <w:rsid w:val="00B627AF"/>
    <w:rsid w:val="00B62E95"/>
    <w:rsid w:val="00B6382D"/>
    <w:rsid w:val="00B63ABC"/>
    <w:rsid w:val="00B64A9C"/>
    <w:rsid w:val="00B64D3D"/>
    <w:rsid w:val="00B64F0A"/>
    <w:rsid w:val="00B6562C"/>
    <w:rsid w:val="00B664E6"/>
    <w:rsid w:val="00B66B30"/>
    <w:rsid w:val="00B66BC2"/>
    <w:rsid w:val="00B66C96"/>
    <w:rsid w:val="00B6729E"/>
    <w:rsid w:val="00B67D44"/>
    <w:rsid w:val="00B7093E"/>
    <w:rsid w:val="00B70EF8"/>
    <w:rsid w:val="00B720C9"/>
    <w:rsid w:val="00B726A6"/>
    <w:rsid w:val="00B731F6"/>
    <w:rsid w:val="00B73215"/>
    <w:rsid w:val="00B7391B"/>
    <w:rsid w:val="00B73ACC"/>
    <w:rsid w:val="00B743E7"/>
    <w:rsid w:val="00B74B80"/>
    <w:rsid w:val="00B768A9"/>
    <w:rsid w:val="00B76AAE"/>
    <w:rsid w:val="00B76E90"/>
    <w:rsid w:val="00B7742E"/>
    <w:rsid w:val="00B8005C"/>
    <w:rsid w:val="00B82342"/>
    <w:rsid w:val="00B82E4F"/>
    <w:rsid w:val="00B82E5F"/>
    <w:rsid w:val="00B83A0B"/>
    <w:rsid w:val="00B83FFD"/>
    <w:rsid w:val="00B84ABE"/>
    <w:rsid w:val="00B86187"/>
    <w:rsid w:val="00B8666B"/>
    <w:rsid w:val="00B86AD1"/>
    <w:rsid w:val="00B87463"/>
    <w:rsid w:val="00B904F4"/>
    <w:rsid w:val="00B90A80"/>
    <w:rsid w:val="00B90B2F"/>
    <w:rsid w:val="00B90BD1"/>
    <w:rsid w:val="00B91A09"/>
    <w:rsid w:val="00B91BA1"/>
    <w:rsid w:val="00B92536"/>
    <w:rsid w:val="00B9274D"/>
    <w:rsid w:val="00B92BDC"/>
    <w:rsid w:val="00B9304B"/>
    <w:rsid w:val="00B934DC"/>
    <w:rsid w:val="00B93545"/>
    <w:rsid w:val="00B9378B"/>
    <w:rsid w:val="00B94207"/>
    <w:rsid w:val="00B945D4"/>
    <w:rsid w:val="00B94A54"/>
    <w:rsid w:val="00B94D8B"/>
    <w:rsid w:val="00B9506C"/>
    <w:rsid w:val="00B9529F"/>
    <w:rsid w:val="00B95479"/>
    <w:rsid w:val="00B9630C"/>
    <w:rsid w:val="00B96A5D"/>
    <w:rsid w:val="00B974B3"/>
    <w:rsid w:val="00B9769D"/>
    <w:rsid w:val="00B97B50"/>
    <w:rsid w:val="00B97C7F"/>
    <w:rsid w:val="00BA00A4"/>
    <w:rsid w:val="00BA01D2"/>
    <w:rsid w:val="00BA1010"/>
    <w:rsid w:val="00BA135A"/>
    <w:rsid w:val="00BA1508"/>
    <w:rsid w:val="00BA1E34"/>
    <w:rsid w:val="00BA2476"/>
    <w:rsid w:val="00BA3959"/>
    <w:rsid w:val="00BA3D09"/>
    <w:rsid w:val="00BA4596"/>
    <w:rsid w:val="00BA487D"/>
    <w:rsid w:val="00BA4A5E"/>
    <w:rsid w:val="00BA4F51"/>
    <w:rsid w:val="00BA5338"/>
    <w:rsid w:val="00BA563D"/>
    <w:rsid w:val="00BA5BC0"/>
    <w:rsid w:val="00BA64B6"/>
    <w:rsid w:val="00BA6738"/>
    <w:rsid w:val="00BA68B4"/>
    <w:rsid w:val="00BB01D5"/>
    <w:rsid w:val="00BB1855"/>
    <w:rsid w:val="00BB1B7D"/>
    <w:rsid w:val="00BB1BB6"/>
    <w:rsid w:val="00BB1EC8"/>
    <w:rsid w:val="00BB2332"/>
    <w:rsid w:val="00BB239F"/>
    <w:rsid w:val="00BB2494"/>
    <w:rsid w:val="00BB2522"/>
    <w:rsid w:val="00BB27BC"/>
    <w:rsid w:val="00BB28A3"/>
    <w:rsid w:val="00BB28BE"/>
    <w:rsid w:val="00BB3F40"/>
    <w:rsid w:val="00BB4F84"/>
    <w:rsid w:val="00BB5218"/>
    <w:rsid w:val="00BB5B9C"/>
    <w:rsid w:val="00BB6530"/>
    <w:rsid w:val="00BB72C0"/>
    <w:rsid w:val="00BB7CA6"/>
    <w:rsid w:val="00BB7FF3"/>
    <w:rsid w:val="00BBEC73"/>
    <w:rsid w:val="00BC0AF1"/>
    <w:rsid w:val="00BC1628"/>
    <w:rsid w:val="00BC1D50"/>
    <w:rsid w:val="00BC27BE"/>
    <w:rsid w:val="00BC29D0"/>
    <w:rsid w:val="00BC3779"/>
    <w:rsid w:val="00BC3D23"/>
    <w:rsid w:val="00BC3E32"/>
    <w:rsid w:val="00BC41A0"/>
    <w:rsid w:val="00BC4249"/>
    <w:rsid w:val="00BC43D8"/>
    <w:rsid w:val="00BC48E7"/>
    <w:rsid w:val="00BC5D39"/>
    <w:rsid w:val="00BD0186"/>
    <w:rsid w:val="00BD12CF"/>
    <w:rsid w:val="00BD1661"/>
    <w:rsid w:val="00BD192D"/>
    <w:rsid w:val="00BD3291"/>
    <w:rsid w:val="00BD3899"/>
    <w:rsid w:val="00BD399B"/>
    <w:rsid w:val="00BD46CD"/>
    <w:rsid w:val="00BD4729"/>
    <w:rsid w:val="00BD492D"/>
    <w:rsid w:val="00BD6178"/>
    <w:rsid w:val="00BD6348"/>
    <w:rsid w:val="00BE147F"/>
    <w:rsid w:val="00BE16E7"/>
    <w:rsid w:val="00BE18E5"/>
    <w:rsid w:val="00BE1BBC"/>
    <w:rsid w:val="00BE356C"/>
    <w:rsid w:val="00BE3878"/>
    <w:rsid w:val="00BE46B5"/>
    <w:rsid w:val="00BE6663"/>
    <w:rsid w:val="00BE6771"/>
    <w:rsid w:val="00BE69DC"/>
    <w:rsid w:val="00BE6D3F"/>
    <w:rsid w:val="00BE6E4A"/>
    <w:rsid w:val="00BE7A1F"/>
    <w:rsid w:val="00BE7ABB"/>
    <w:rsid w:val="00BF0917"/>
    <w:rsid w:val="00BF0C7B"/>
    <w:rsid w:val="00BF0CD7"/>
    <w:rsid w:val="00BF12F3"/>
    <w:rsid w:val="00BF143E"/>
    <w:rsid w:val="00BF15CE"/>
    <w:rsid w:val="00BF1CBA"/>
    <w:rsid w:val="00BF1D7D"/>
    <w:rsid w:val="00BF2157"/>
    <w:rsid w:val="00BF26AA"/>
    <w:rsid w:val="00BF2FC3"/>
    <w:rsid w:val="00BF316B"/>
    <w:rsid w:val="00BF3551"/>
    <w:rsid w:val="00BF37C3"/>
    <w:rsid w:val="00BF4F07"/>
    <w:rsid w:val="00BF5002"/>
    <w:rsid w:val="00BF5D3D"/>
    <w:rsid w:val="00BF5EE4"/>
    <w:rsid w:val="00BF695B"/>
    <w:rsid w:val="00BF6A14"/>
    <w:rsid w:val="00BF71B0"/>
    <w:rsid w:val="00BF7A63"/>
    <w:rsid w:val="00C0038F"/>
    <w:rsid w:val="00C0161F"/>
    <w:rsid w:val="00C0188C"/>
    <w:rsid w:val="00C0199F"/>
    <w:rsid w:val="00C01E2B"/>
    <w:rsid w:val="00C02660"/>
    <w:rsid w:val="00C027A1"/>
    <w:rsid w:val="00C02FA7"/>
    <w:rsid w:val="00C02FB9"/>
    <w:rsid w:val="00C030BD"/>
    <w:rsid w:val="00C036C3"/>
    <w:rsid w:val="00C03CBE"/>
    <w:rsid w:val="00C03CCA"/>
    <w:rsid w:val="00C03CE5"/>
    <w:rsid w:val="00C03F23"/>
    <w:rsid w:val="00C040E8"/>
    <w:rsid w:val="00C047A3"/>
    <w:rsid w:val="00C0499E"/>
    <w:rsid w:val="00C04F4A"/>
    <w:rsid w:val="00C06484"/>
    <w:rsid w:val="00C073B8"/>
    <w:rsid w:val="00C07776"/>
    <w:rsid w:val="00C07C0D"/>
    <w:rsid w:val="00C10210"/>
    <w:rsid w:val="00C1035C"/>
    <w:rsid w:val="00C10742"/>
    <w:rsid w:val="00C1140E"/>
    <w:rsid w:val="00C1174E"/>
    <w:rsid w:val="00C12117"/>
    <w:rsid w:val="00C126EE"/>
    <w:rsid w:val="00C12EF7"/>
    <w:rsid w:val="00C13454"/>
    <w:rsid w:val="00C1358F"/>
    <w:rsid w:val="00C13C2A"/>
    <w:rsid w:val="00C13CE8"/>
    <w:rsid w:val="00C14187"/>
    <w:rsid w:val="00C149FA"/>
    <w:rsid w:val="00C15151"/>
    <w:rsid w:val="00C15380"/>
    <w:rsid w:val="00C15654"/>
    <w:rsid w:val="00C15945"/>
    <w:rsid w:val="00C16DA7"/>
    <w:rsid w:val="00C179BC"/>
    <w:rsid w:val="00C17F8C"/>
    <w:rsid w:val="00C20205"/>
    <w:rsid w:val="00C211E6"/>
    <w:rsid w:val="00C216DF"/>
    <w:rsid w:val="00C22446"/>
    <w:rsid w:val="00C22681"/>
    <w:rsid w:val="00C22877"/>
    <w:rsid w:val="00C22FB5"/>
    <w:rsid w:val="00C23F9D"/>
    <w:rsid w:val="00C24236"/>
    <w:rsid w:val="00C24CBF"/>
    <w:rsid w:val="00C25350"/>
    <w:rsid w:val="00C25C66"/>
    <w:rsid w:val="00C25ED5"/>
    <w:rsid w:val="00C26121"/>
    <w:rsid w:val="00C2710B"/>
    <w:rsid w:val="00C279C2"/>
    <w:rsid w:val="00C3183E"/>
    <w:rsid w:val="00C32455"/>
    <w:rsid w:val="00C32B6E"/>
    <w:rsid w:val="00C33531"/>
    <w:rsid w:val="00C33B9E"/>
    <w:rsid w:val="00C34173"/>
    <w:rsid w:val="00C34194"/>
    <w:rsid w:val="00C34A52"/>
    <w:rsid w:val="00C34B06"/>
    <w:rsid w:val="00C35EF7"/>
    <w:rsid w:val="00C36193"/>
    <w:rsid w:val="00C36C38"/>
    <w:rsid w:val="00C36D3F"/>
    <w:rsid w:val="00C36E05"/>
    <w:rsid w:val="00C36F56"/>
    <w:rsid w:val="00C37BAE"/>
    <w:rsid w:val="00C402C1"/>
    <w:rsid w:val="00C4043D"/>
    <w:rsid w:val="00C40DAA"/>
    <w:rsid w:val="00C41380"/>
    <w:rsid w:val="00C4185A"/>
    <w:rsid w:val="00C41F7E"/>
    <w:rsid w:val="00C4202C"/>
    <w:rsid w:val="00C42A1B"/>
    <w:rsid w:val="00C42B41"/>
    <w:rsid w:val="00C42C1F"/>
    <w:rsid w:val="00C43BF6"/>
    <w:rsid w:val="00C44A8D"/>
    <w:rsid w:val="00C44CF8"/>
    <w:rsid w:val="00C4553A"/>
    <w:rsid w:val="00C45B91"/>
    <w:rsid w:val="00C460A1"/>
    <w:rsid w:val="00C4672A"/>
    <w:rsid w:val="00C46F87"/>
    <w:rsid w:val="00C4789C"/>
    <w:rsid w:val="00C47E9D"/>
    <w:rsid w:val="00C50A41"/>
    <w:rsid w:val="00C50C2A"/>
    <w:rsid w:val="00C51E38"/>
    <w:rsid w:val="00C51F1E"/>
    <w:rsid w:val="00C52066"/>
    <w:rsid w:val="00C52C02"/>
    <w:rsid w:val="00C52DCB"/>
    <w:rsid w:val="00C531F0"/>
    <w:rsid w:val="00C55DEB"/>
    <w:rsid w:val="00C56A2B"/>
    <w:rsid w:val="00C571FB"/>
    <w:rsid w:val="00C57EE8"/>
    <w:rsid w:val="00C60674"/>
    <w:rsid w:val="00C61072"/>
    <w:rsid w:val="00C61487"/>
    <w:rsid w:val="00C6243C"/>
    <w:rsid w:val="00C62F54"/>
    <w:rsid w:val="00C63656"/>
    <w:rsid w:val="00C63AEA"/>
    <w:rsid w:val="00C64676"/>
    <w:rsid w:val="00C654BD"/>
    <w:rsid w:val="00C658E2"/>
    <w:rsid w:val="00C661E5"/>
    <w:rsid w:val="00C669F8"/>
    <w:rsid w:val="00C676F8"/>
    <w:rsid w:val="00C67BBF"/>
    <w:rsid w:val="00C70168"/>
    <w:rsid w:val="00C705A7"/>
    <w:rsid w:val="00C705CF"/>
    <w:rsid w:val="00C70B7A"/>
    <w:rsid w:val="00C710C8"/>
    <w:rsid w:val="00C715AE"/>
    <w:rsid w:val="00C718DD"/>
    <w:rsid w:val="00C71AFB"/>
    <w:rsid w:val="00C71CFC"/>
    <w:rsid w:val="00C72BB0"/>
    <w:rsid w:val="00C735BD"/>
    <w:rsid w:val="00C73BC1"/>
    <w:rsid w:val="00C73E2F"/>
    <w:rsid w:val="00C7452C"/>
    <w:rsid w:val="00C74707"/>
    <w:rsid w:val="00C761FE"/>
    <w:rsid w:val="00C767C7"/>
    <w:rsid w:val="00C779FD"/>
    <w:rsid w:val="00C77D84"/>
    <w:rsid w:val="00C77FD6"/>
    <w:rsid w:val="00C8052D"/>
    <w:rsid w:val="00C80B9E"/>
    <w:rsid w:val="00C80D8E"/>
    <w:rsid w:val="00C8187F"/>
    <w:rsid w:val="00C8197B"/>
    <w:rsid w:val="00C829B8"/>
    <w:rsid w:val="00C841B7"/>
    <w:rsid w:val="00C84A35"/>
    <w:rsid w:val="00C84A6C"/>
    <w:rsid w:val="00C852B2"/>
    <w:rsid w:val="00C85EF9"/>
    <w:rsid w:val="00C8667D"/>
    <w:rsid w:val="00C86967"/>
    <w:rsid w:val="00C90115"/>
    <w:rsid w:val="00C9088A"/>
    <w:rsid w:val="00C90F90"/>
    <w:rsid w:val="00C91D81"/>
    <w:rsid w:val="00C91F1D"/>
    <w:rsid w:val="00C91FD9"/>
    <w:rsid w:val="00C9206A"/>
    <w:rsid w:val="00C928A8"/>
    <w:rsid w:val="00C929B4"/>
    <w:rsid w:val="00C92E9D"/>
    <w:rsid w:val="00C93044"/>
    <w:rsid w:val="00C9482A"/>
    <w:rsid w:val="00C95246"/>
    <w:rsid w:val="00C9623C"/>
    <w:rsid w:val="00C96914"/>
    <w:rsid w:val="00CA103E"/>
    <w:rsid w:val="00CA3928"/>
    <w:rsid w:val="00CA3CA3"/>
    <w:rsid w:val="00CA4D19"/>
    <w:rsid w:val="00CA5AAA"/>
    <w:rsid w:val="00CA64E7"/>
    <w:rsid w:val="00CA6765"/>
    <w:rsid w:val="00CA6C45"/>
    <w:rsid w:val="00CA74F6"/>
    <w:rsid w:val="00CA7603"/>
    <w:rsid w:val="00CA7CC3"/>
    <w:rsid w:val="00CB1834"/>
    <w:rsid w:val="00CB2703"/>
    <w:rsid w:val="00CB2842"/>
    <w:rsid w:val="00CB2F8A"/>
    <w:rsid w:val="00CB364E"/>
    <w:rsid w:val="00CB37B8"/>
    <w:rsid w:val="00CB3888"/>
    <w:rsid w:val="00CB39D4"/>
    <w:rsid w:val="00CB4F1A"/>
    <w:rsid w:val="00CB5209"/>
    <w:rsid w:val="00CB58B4"/>
    <w:rsid w:val="00CB5EAC"/>
    <w:rsid w:val="00CB62A2"/>
    <w:rsid w:val="00CB6577"/>
    <w:rsid w:val="00CB6768"/>
    <w:rsid w:val="00CB71E0"/>
    <w:rsid w:val="00CB74C7"/>
    <w:rsid w:val="00CB7F7B"/>
    <w:rsid w:val="00CC1FE9"/>
    <w:rsid w:val="00CC3B49"/>
    <w:rsid w:val="00CC3D04"/>
    <w:rsid w:val="00CC4AF7"/>
    <w:rsid w:val="00CC53B4"/>
    <w:rsid w:val="00CC54E5"/>
    <w:rsid w:val="00CC6B96"/>
    <w:rsid w:val="00CC6F04"/>
    <w:rsid w:val="00CC76C3"/>
    <w:rsid w:val="00CC7B94"/>
    <w:rsid w:val="00CD0A84"/>
    <w:rsid w:val="00CD1B49"/>
    <w:rsid w:val="00CD1CD3"/>
    <w:rsid w:val="00CD28C2"/>
    <w:rsid w:val="00CD386F"/>
    <w:rsid w:val="00CD4137"/>
    <w:rsid w:val="00CD594A"/>
    <w:rsid w:val="00CD67D4"/>
    <w:rsid w:val="00CD6E71"/>
    <w:rsid w:val="00CD6E8E"/>
    <w:rsid w:val="00CD73CE"/>
    <w:rsid w:val="00CD9070"/>
    <w:rsid w:val="00CD96BB"/>
    <w:rsid w:val="00CE1549"/>
    <w:rsid w:val="00CE161F"/>
    <w:rsid w:val="00CE1E9D"/>
    <w:rsid w:val="00CE2AA0"/>
    <w:rsid w:val="00CE2CC6"/>
    <w:rsid w:val="00CE305A"/>
    <w:rsid w:val="00CE3100"/>
    <w:rsid w:val="00CE3529"/>
    <w:rsid w:val="00CE4320"/>
    <w:rsid w:val="00CE4A68"/>
    <w:rsid w:val="00CE5515"/>
    <w:rsid w:val="00CE59AD"/>
    <w:rsid w:val="00CE5D9A"/>
    <w:rsid w:val="00CE6DD5"/>
    <w:rsid w:val="00CE76CD"/>
    <w:rsid w:val="00CF01C7"/>
    <w:rsid w:val="00CF026F"/>
    <w:rsid w:val="00CF0417"/>
    <w:rsid w:val="00CF0865"/>
    <w:rsid w:val="00CF0A7B"/>
    <w:rsid w:val="00CF0B65"/>
    <w:rsid w:val="00CF0E87"/>
    <w:rsid w:val="00CF18EB"/>
    <w:rsid w:val="00CF1C1F"/>
    <w:rsid w:val="00CF2F79"/>
    <w:rsid w:val="00CF3B5E"/>
    <w:rsid w:val="00CF3BA6"/>
    <w:rsid w:val="00CF4D3F"/>
    <w:rsid w:val="00CF4D9B"/>
    <w:rsid w:val="00CF4E8C"/>
    <w:rsid w:val="00CF5FE8"/>
    <w:rsid w:val="00CF615F"/>
    <w:rsid w:val="00CF6913"/>
    <w:rsid w:val="00CF7AA7"/>
    <w:rsid w:val="00CFA3A0"/>
    <w:rsid w:val="00D00575"/>
    <w:rsid w:val="00D006CF"/>
    <w:rsid w:val="00D007DF"/>
    <w:rsid w:val="00D008A6"/>
    <w:rsid w:val="00D00960"/>
    <w:rsid w:val="00D00B74"/>
    <w:rsid w:val="00D015F0"/>
    <w:rsid w:val="00D0179B"/>
    <w:rsid w:val="00D01FC4"/>
    <w:rsid w:val="00D021AC"/>
    <w:rsid w:val="00D033CA"/>
    <w:rsid w:val="00D0374B"/>
    <w:rsid w:val="00D0447B"/>
    <w:rsid w:val="00D04894"/>
    <w:rsid w:val="00D048A2"/>
    <w:rsid w:val="00D04F95"/>
    <w:rsid w:val="00D053CE"/>
    <w:rsid w:val="00D055EB"/>
    <w:rsid w:val="00D056FE"/>
    <w:rsid w:val="00D05B56"/>
    <w:rsid w:val="00D05D60"/>
    <w:rsid w:val="00D066AB"/>
    <w:rsid w:val="00D06C62"/>
    <w:rsid w:val="00D114B2"/>
    <w:rsid w:val="00D11E46"/>
    <w:rsid w:val="00D1205E"/>
    <w:rsid w:val="00D121C4"/>
    <w:rsid w:val="00D123E3"/>
    <w:rsid w:val="00D12FF4"/>
    <w:rsid w:val="00D1324B"/>
    <w:rsid w:val="00D1340B"/>
    <w:rsid w:val="00D13EEB"/>
    <w:rsid w:val="00D14274"/>
    <w:rsid w:val="00D14E09"/>
    <w:rsid w:val="00D1512F"/>
    <w:rsid w:val="00D153D4"/>
    <w:rsid w:val="00D15E5B"/>
    <w:rsid w:val="00D166AD"/>
    <w:rsid w:val="00D170B0"/>
    <w:rsid w:val="00D17C62"/>
    <w:rsid w:val="00D2116E"/>
    <w:rsid w:val="00D21586"/>
    <w:rsid w:val="00D2180B"/>
    <w:rsid w:val="00D21EA5"/>
    <w:rsid w:val="00D22306"/>
    <w:rsid w:val="00D22B2E"/>
    <w:rsid w:val="00D22F9B"/>
    <w:rsid w:val="00D23A38"/>
    <w:rsid w:val="00D2574C"/>
    <w:rsid w:val="00D264A5"/>
    <w:rsid w:val="00D26C39"/>
    <w:rsid w:val="00D26D79"/>
    <w:rsid w:val="00D279C9"/>
    <w:rsid w:val="00D27C2B"/>
    <w:rsid w:val="00D2F690"/>
    <w:rsid w:val="00D303B1"/>
    <w:rsid w:val="00D325BD"/>
    <w:rsid w:val="00D327F1"/>
    <w:rsid w:val="00D330EB"/>
    <w:rsid w:val="00D33363"/>
    <w:rsid w:val="00D3367C"/>
    <w:rsid w:val="00D3429F"/>
    <w:rsid w:val="00D34943"/>
    <w:rsid w:val="00D34A2B"/>
    <w:rsid w:val="00D34CCA"/>
    <w:rsid w:val="00D35409"/>
    <w:rsid w:val="00D359D4"/>
    <w:rsid w:val="00D3702C"/>
    <w:rsid w:val="00D4137E"/>
    <w:rsid w:val="00D418A6"/>
    <w:rsid w:val="00D41B88"/>
    <w:rsid w:val="00D41E23"/>
    <w:rsid w:val="00D429EC"/>
    <w:rsid w:val="00D43092"/>
    <w:rsid w:val="00D43227"/>
    <w:rsid w:val="00D43D44"/>
    <w:rsid w:val="00D43EBB"/>
    <w:rsid w:val="00D4417D"/>
    <w:rsid w:val="00D448D0"/>
    <w:rsid w:val="00D44E4E"/>
    <w:rsid w:val="00D452BE"/>
    <w:rsid w:val="00D453AB"/>
    <w:rsid w:val="00D462C6"/>
    <w:rsid w:val="00D46465"/>
    <w:rsid w:val="00D46D26"/>
    <w:rsid w:val="00D50ECA"/>
    <w:rsid w:val="00D50FC1"/>
    <w:rsid w:val="00D51254"/>
    <w:rsid w:val="00D51627"/>
    <w:rsid w:val="00D516E9"/>
    <w:rsid w:val="00D51E1A"/>
    <w:rsid w:val="00D51F53"/>
    <w:rsid w:val="00D52344"/>
    <w:rsid w:val="00D52BB0"/>
    <w:rsid w:val="00D535B0"/>
    <w:rsid w:val="00D54AAC"/>
    <w:rsid w:val="00D54B32"/>
    <w:rsid w:val="00D54E8B"/>
    <w:rsid w:val="00D55C49"/>
    <w:rsid w:val="00D55C84"/>
    <w:rsid w:val="00D55DF0"/>
    <w:rsid w:val="00D56104"/>
    <w:rsid w:val="00D563E1"/>
    <w:rsid w:val="00D56BB6"/>
    <w:rsid w:val="00D574A9"/>
    <w:rsid w:val="00D5757A"/>
    <w:rsid w:val="00D5771D"/>
    <w:rsid w:val="00D5780A"/>
    <w:rsid w:val="00D6022B"/>
    <w:rsid w:val="00D6049A"/>
    <w:rsid w:val="00D6060F"/>
    <w:rsid w:val="00D609B5"/>
    <w:rsid w:val="00D60C40"/>
    <w:rsid w:val="00D6138D"/>
    <w:rsid w:val="00D6166E"/>
    <w:rsid w:val="00D61FA1"/>
    <w:rsid w:val="00D63126"/>
    <w:rsid w:val="00D63A67"/>
    <w:rsid w:val="00D64074"/>
    <w:rsid w:val="00D646C9"/>
    <w:rsid w:val="00D648CF"/>
    <w:rsid w:val="00D6492E"/>
    <w:rsid w:val="00D650D3"/>
    <w:rsid w:val="00D65845"/>
    <w:rsid w:val="00D66446"/>
    <w:rsid w:val="00D678EB"/>
    <w:rsid w:val="00D67A7B"/>
    <w:rsid w:val="00D70087"/>
    <w:rsid w:val="00D7079E"/>
    <w:rsid w:val="00D707BD"/>
    <w:rsid w:val="00D70823"/>
    <w:rsid w:val="00D70AB1"/>
    <w:rsid w:val="00D70F23"/>
    <w:rsid w:val="00D718FF"/>
    <w:rsid w:val="00D721A2"/>
    <w:rsid w:val="00D72B3F"/>
    <w:rsid w:val="00D73DD6"/>
    <w:rsid w:val="00D745F5"/>
    <w:rsid w:val="00D75392"/>
    <w:rsid w:val="00D7585E"/>
    <w:rsid w:val="00D759A3"/>
    <w:rsid w:val="00D75BA0"/>
    <w:rsid w:val="00D76437"/>
    <w:rsid w:val="00D76A82"/>
    <w:rsid w:val="00D7770E"/>
    <w:rsid w:val="00D807B8"/>
    <w:rsid w:val="00D80C1C"/>
    <w:rsid w:val="00D81073"/>
    <w:rsid w:val="00D81FD7"/>
    <w:rsid w:val="00D82E32"/>
    <w:rsid w:val="00D83034"/>
    <w:rsid w:val="00D835B8"/>
    <w:rsid w:val="00D83974"/>
    <w:rsid w:val="00D83A5B"/>
    <w:rsid w:val="00D83A6A"/>
    <w:rsid w:val="00D84133"/>
    <w:rsid w:val="00D8431C"/>
    <w:rsid w:val="00D845C3"/>
    <w:rsid w:val="00D85133"/>
    <w:rsid w:val="00D851D9"/>
    <w:rsid w:val="00D85337"/>
    <w:rsid w:val="00D85CD5"/>
    <w:rsid w:val="00D86767"/>
    <w:rsid w:val="00D90AA8"/>
    <w:rsid w:val="00D91607"/>
    <w:rsid w:val="00D91828"/>
    <w:rsid w:val="00D91DA7"/>
    <w:rsid w:val="00D92111"/>
    <w:rsid w:val="00D92846"/>
    <w:rsid w:val="00D92C82"/>
    <w:rsid w:val="00D931D0"/>
    <w:rsid w:val="00D93336"/>
    <w:rsid w:val="00D940E9"/>
    <w:rsid w:val="00D94314"/>
    <w:rsid w:val="00D94972"/>
    <w:rsid w:val="00D94F84"/>
    <w:rsid w:val="00D959A4"/>
    <w:rsid w:val="00D95BC7"/>
    <w:rsid w:val="00D95C17"/>
    <w:rsid w:val="00D95D3A"/>
    <w:rsid w:val="00D95D3F"/>
    <w:rsid w:val="00D96043"/>
    <w:rsid w:val="00D97779"/>
    <w:rsid w:val="00DA0974"/>
    <w:rsid w:val="00DA1A88"/>
    <w:rsid w:val="00DA1F5E"/>
    <w:rsid w:val="00DA26BD"/>
    <w:rsid w:val="00DA2826"/>
    <w:rsid w:val="00DA355F"/>
    <w:rsid w:val="00DA369A"/>
    <w:rsid w:val="00DA3D1B"/>
    <w:rsid w:val="00DA4D70"/>
    <w:rsid w:val="00DA4D90"/>
    <w:rsid w:val="00DA52F5"/>
    <w:rsid w:val="00DA6CB0"/>
    <w:rsid w:val="00DA73A3"/>
    <w:rsid w:val="00DA79F8"/>
    <w:rsid w:val="00DB015C"/>
    <w:rsid w:val="00DB0B47"/>
    <w:rsid w:val="00DB195D"/>
    <w:rsid w:val="00DB2468"/>
    <w:rsid w:val="00DB3080"/>
    <w:rsid w:val="00DB3BBD"/>
    <w:rsid w:val="00DB45B9"/>
    <w:rsid w:val="00DB4E12"/>
    <w:rsid w:val="00DB542D"/>
    <w:rsid w:val="00DB557B"/>
    <w:rsid w:val="00DB5771"/>
    <w:rsid w:val="00DB7BC2"/>
    <w:rsid w:val="00DB7D1A"/>
    <w:rsid w:val="00DC03C0"/>
    <w:rsid w:val="00DC0407"/>
    <w:rsid w:val="00DC0AB6"/>
    <w:rsid w:val="00DC0FE6"/>
    <w:rsid w:val="00DC21CF"/>
    <w:rsid w:val="00DC2E9F"/>
    <w:rsid w:val="00DC3395"/>
    <w:rsid w:val="00DC3664"/>
    <w:rsid w:val="00DC467B"/>
    <w:rsid w:val="00DC4B9B"/>
    <w:rsid w:val="00DC5928"/>
    <w:rsid w:val="00DC5C09"/>
    <w:rsid w:val="00DC6069"/>
    <w:rsid w:val="00DC66B2"/>
    <w:rsid w:val="00DC6EFC"/>
    <w:rsid w:val="00DC709A"/>
    <w:rsid w:val="00DC7238"/>
    <w:rsid w:val="00DC7354"/>
    <w:rsid w:val="00DC75EB"/>
    <w:rsid w:val="00DC7C6E"/>
    <w:rsid w:val="00DC7CDE"/>
    <w:rsid w:val="00DD195B"/>
    <w:rsid w:val="00DD212F"/>
    <w:rsid w:val="00DD243F"/>
    <w:rsid w:val="00DD3F8F"/>
    <w:rsid w:val="00DD46E9"/>
    <w:rsid w:val="00DD4711"/>
    <w:rsid w:val="00DD4812"/>
    <w:rsid w:val="00DD4B00"/>
    <w:rsid w:val="00DD4BDF"/>
    <w:rsid w:val="00DD4CA7"/>
    <w:rsid w:val="00DD4F2B"/>
    <w:rsid w:val="00DD5398"/>
    <w:rsid w:val="00DD735D"/>
    <w:rsid w:val="00DD7E1C"/>
    <w:rsid w:val="00DE0097"/>
    <w:rsid w:val="00DE00F3"/>
    <w:rsid w:val="00DE05AE"/>
    <w:rsid w:val="00DE0979"/>
    <w:rsid w:val="00DE12E9"/>
    <w:rsid w:val="00DE2630"/>
    <w:rsid w:val="00DE301D"/>
    <w:rsid w:val="00DE33EC"/>
    <w:rsid w:val="00DE3518"/>
    <w:rsid w:val="00DE3CBC"/>
    <w:rsid w:val="00DE3FB3"/>
    <w:rsid w:val="00DE43F4"/>
    <w:rsid w:val="00DE53F8"/>
    <w:rsid w:val="00DE60E6"/>
    <w:rsid w:val="00DE67CC"/>
    <w:rsid w:val="00DE6C9B"/>
    <w:rsid w:val="00DE6CA6"/>
    <w:rsid w:val="00DE74DC"/>
    <w:rsid w:val="00DE7D5A"/>
    <w:rsid w:val="00DF08F9"/>
    <w:rsid w:val="00DF0A94"/>
    <w:rsid w:val="00DF18BD"/>
    <w:rsid w:val="00DF1EC4"/>
    <w:rsid w:val="00DF247C"/>
    <w:rsid w:val="00DF29F2"/>
    <w:rsid w:val="00DF3F4F"/>
    <w:rsid w:val="00DF5702"/>
    <w:rsid w:val="00DF5E26"/>
    <w:rsid w:val="00DF6FF9"/>
    <w:rsid w:val="00DF707E"/>
    <w:rsid w:val="00DF70A1"/>
    <w:rsid w:val="00DF759D"/>
    <w:rsid w:val="00DF7F83"/>
    <w:rsid w:val="00E003AF"/>
    <w:rsid w:val="00E00482"/>
    <w:rsid w:val="00E008C1"/>
    <w:rsid w:val="00E018C3"/>
    <w:rsid w:val="00E01C15"/>
    <w:rsid w:val="00E02901"/>
    <w:rsid w:val="00E02D89"/>
    <w:rsid w:val="00E030C3"/>
    <w:rsid w:val="00E033DD"/>
    <w:rsid w:val="00E0407C"/>
    <w:rsid w:val="00E04F6B"/>
    <w:rsid w:val="00E052B1"/>
    <w:rsid w:val="00E05499"/>
    <w:rsid w:val="00E05886"/>
    <w:rsid w:val="00E0686F"/>
    <w:rsid w:val="00E0695F"/>
    <w:rsid w:val="00E06A2C"/>
    <w:rsid w:val="00E06F9E"/>
    <w:rsid w:val="00E104C6"/>
    <w:rsid w:val="00E10C02"/>
    <w:rsid w:val="00E11A2B"/>
    <w:rsid w:val="00E11E8C"/>
    <w:rsid w:val="00E12095"/>
    <w:rsid w:val="00E1297E"/>
    <w:rsid w:val="00E137F4"/>
    <w:rsid w:val="00E13A66"/>
    <w:rsid w:val="00E13CE4"/>
    <w:rsid w:val="00E14167"/>
    <w:rsid w:val="00E164F2"/>
    <w:rsid w:val="00E16CD3"/>
    <w:rsid w:val="00E16E71"/>
    <w:rsid w:val="00E16F61"/>
    <w:rsid w:val="00E178A7"/>
    <w:rsid w:val="00E17990"/>
    <w:rsid w:val="00E1D684"/>
    <w:rsid w:val="00E2093C"/>
    <w:rsid w:val="00E20F6A"/>
    <w:rsid w:val="00E20F9C"/>
    <w:rsid w:val="00E21319"/>
    <w:rsid w:val="00E21A25"/>
    <w:rsid w:val="00E23303"/>
    <w:rsid w:val="00E23CD6"/>
    <w:rsid w:val="00E248FA"/>
    <w:rsid w:val="00E24D0F"/>
    <w:rsid w:val="00E253CA"/>
    <w:rsid w:val="00E25748"/>
    <w:rsid w:val="00E2741C"/>
    <w:rsid w:val="00E2771C"/>
    <w:rsid w:val="00E2790B"/>
    <w:rsid w:val="00E305DF"/>
    <w:rsid w:val="00E3068B"/>
    <w:rsid w:val="00E30E74"/>
    <w:rsid w:val="00E31D50"/>
    <w:rsid w:val="00E324D9"/>
    <w:rsid w:val="00E32D05"/>
    <w:rsid w:val="00E331FB"/>
    <w:rsid w:val="00E336FB"/>
    <w:rsid w:val="00E33DF4"/>
    <w:rsid w:val="00E3498D"/>
    <w:rsid w:val="00E35EDE"/>
    <w:rsid w:val="00E36047"/>
    <w:rsid w:val="00E36528"/>
    <w:rsid w:val="00E3742B"/>
    <w:rsid w:val="00E37571"/>
    <w:rsid w:val="00E406E0"/>
    <w:rsid w:val="00E409B4"/>
    <w:rsid w:val="00E40CF7"/>
    <w:rsid w:val="00E413B8"/>
    <w:rsid w:val="00E416B4"/>
    <w:rsid w:val="00E41779"/>
    <w:rsid w:val="00E41FA0"/>
    <w:rsid w:val="00E434EB"/>
    <w:rsid w:val="00E437ED"/>
    <w:rsid w:val="00E43BF2"/>
    <w:rsid w:val="00E43D1B"/>
    <w:rsid w:val="00E440C0"/>
    <w:rsid w:val="00E454B3"/>
    <w:rsid w:val="00E4553B"/>
    <w:rsid w:val="00E4600B"/>
    <w:rsid w:val="00E464C4"/>
    <w:rsid w:val="00E4683D"/>
    <w:rsid w:val="00E46CA0"/>
    <w:rsid w:val="00E47FC0"/>
    <w:rsid w:val="00E504A1"/>
    <w:rsid w:val="00E51231"/>
    <w:rsid w:val="00E52000"/>
    <w:rsid w:val="00E52A67"/>
    <w:rsid w:val="00E53672"/>
    <w:rsid w:val="00E53728"/>
    <w:rsid w:val="00E54795"/>
    <w:rsid w:val="00E54A36"/>
    <w:rsid w:val="00E54AD2"/>
    <w:rsid w:val="00E5697F"/>
    <w:rsid w:val="00E57782"/>
    <w:rsid w:val="00E57877"/>
    <w:rsid w:val="00E57CFA"/>
    <w:rsid w:val="00E60187"/>
    <w:rsid w:val="00E602A7"/>
    <w:rsid w:val="00E60470"/>
    <w:rsid w:val="00E619E1"/>
    <w:rsid w:val="00E6204B"/>
    <w:rsid w:val="00E62325"/>
    <w:rsid w:val="00E62FBE"/>
    <w:rsid w:val="00E63389"/>
    <w:rsid w:val="00E64597"/>
    <w:rsid w:val="00E65767"/>
    <w:rsid w:val="00E65780"/>
    <w:rsid w:val="00E6613A"/>
    <w:rsid w:val="00E661F9"/>
    <w:rsid w:val="00E66AA1"/>
    <w:rsid w:val="00E66B6A"/>
    <w:rsid w:val="00E71243"/>
    <w:rsid w:val="00E71362"/>
    <w:rsid w:val="00E714D8"/>
    <w:rsid w:val="00E7168A"/>
    <w:rsid w:val="00E71D25"/>
    <w:rsid w:val="00E71D7D"/>
    <w:rsid w:val="00E7295C"/>
    <w:rsid w:val="00E73306"/>
    <w:rsid w:val="00E73685"/>
    <w:rsid w:val="00E74817"/>
    <w:rsid w:val="00E74B6E"/>
    <w:rsid w:val="00E74C0F"/>
    <w:rsid w:val="00E74D3A"/>
    <w:rsid w:val="00E74FE4"/>
    <w:rsid w:val="00E75313"/>
    <w:rsid w:val="00E757F6"/>
    <w:rsid w:val="00E76681"/>
    <w:rsid w:val="00E7738D"/>
    <w:rsid w:val="00E77F3C"/>
    <w:rsid w:val="00E80547"/>
    <w:rsid w:val="00E80E00"/>
    <w:rsid w:val="00E8142F"/>
    <w:rsid w:val="00E81633"/>
    <w:rsid w:val="00E818E9"/>
    <w:rsid w:val="00E82973"/>
    <w:rsid w:val="00E82AED"/>
    <w:rsid w:val="00E82FCC"/>
    <w:rsid w:val="00E831A3"/>
    <w:rsid w:val="00E841D8"/>
    <w:rsid w:val="00E84516"/>
    <w:rsid w:val="00E84607"/>
    <w:rsid w:val="00E85542"/>
    <w:rsid w:val="00E85604"/>
    <w:rsid w:val="00E8619F"/>
    <w:rsid w:val="00E862B5"/>
    <w:rsid w:val="00E86733"/>
    <w:rsid w:val="00E86927"/>
    <w:rsid w:val="00E8700D"/>
    <w:rsid w:val="00E87094"/>
    <w:rsid w:val="00E87285"/>
    <w:rsid w:val="00E8734E"/>
    <w:rsid w:val="00E87636"/>
    <w:rsid w:val="00E87F66"/>
    <w:rsid w:val="00E8CAEB"/>
    <w:rsid w:val="00E9108A"/>
    <w:rsid w:val="00E91ED3"/>
    <w:rsid w:val="00E91EEF"/>
    <w:rsid w:val="00E92117"/>
    <w:rsid w:val="00E92243"/>
    <w:rsid w:val="00E93BF6"/>
    <w:rsid w:val="00E93F16"/>
    <w:rsid w:val="00E9402D"/>
    <w:rsid w:val="00E94803"/>
    <w:rsid w:val="00E94B69"/>
    <w:rsid w:val="00E9588E"/>
    <w:rsid w:val="00E95D75"/>
    <w:rsid w:val="00E96813"/>
    <w:rsid w:val="00E96E9B"/>
    <w:rsid w:val="00EA140D"/>
    <w:rsid w:val="00EA17B9"/>
    <w:rsid w:val="00EA1D18"/>
    <w:rsid w:val="00EA279E"/>
    <w:rsid w:val="00EA2BA6"/>
    <w:rsid w:val="00EA315D"/>
    <w:rsid w:val="00EA3321"/>
    <w:rsid w:val="00EA33B1"/>
    <w:rsid w:val="00EA3EFF"/>
    <w:rsid w:val="00EA464E"/>
    <w:rsid w:val="00EA504C"/>
    <w:rsid w:val="00EA74F2"/>
    <w:rsid w:val="00EA7552"/>
    <w:rsid w:val="00EA7F5C"/>
    <w:rsid w:val="00EB0FE8"/>
    <w:rsid w:val="00EB12D1"/>
    <w:rsid w:val="00EB193D"/>
    <w:rsid w:val="00EB2A71"/>
    <w:rsid w:val="00EB32CF"/>
    <w:rsid w:val="00EB3896"/>
    <w:rsid w:val="00EB4DDA"/>
    <w:rsid w:val="00EB53AA"/>
    <w:rsid w:val="00EB625E"/>
    <w:rsid w:val="00EB69AD"/>
    <w:rsid w:val="00EB7598"/>
    <w:rsid w:val="00EB7885"/>
    <w:rsid w:val="00EC0998"/>
    <w:rsid w:val="00EC18F0"/>
    <w:rsid w:val="00EC1D20"/>
    <w:rsid w:val="00EC2805"/>
    <w:rsid w:val="00EC2CFF"/>
    <w:rsid w:val="00EC3100"/>
    <w:rsid w:val="00EC328C"/>
    <w:rsid w:val="00EC3D02"/>
    <w:rsid w:val="00EC437B"/>
    <w:rsid w:val="00EC45D3"/>
    <w:rsid w:val="00EC4CBD"/>
    <w:rsid w:val="00EC546E"/>
    <w:rsid w:val="00EC55FA"/>
    <w:rsid w:val="00EC68CE"/>
    <w:rsid w:val="00EC7026"/>
    <w:rsid w:val="00EC703B"/>
    <w:rsid w:val="00EC70D8"/>
    <w:rsid w:val="00EC78F8"/>
    <w:rsid w:val="00ED0083"/>
    <w:rsid w:val="00ED00E7"/>
    <w:rsid w:val="00ED026C"/>
    <w:rsid w:val="00ED1008"/>
    <w:rsid w:val="00ED1338"/>
    <w:rsid w:val="00ED1475"/>
    <w:rsid w:val="00ED1AB4"/>
    <w:rsid w:val="00ED2402"/>
    <w:rsid w:val="00ED288C"/>
    <w:rsid w:val="00ED2C23"/>
    <w:rsid w:val="00ED2CBC"/>
    <w:rsid w:val="00ED2CF0"/>
    <w:rsid w:val="00ED3F05"/>
    <w:rsid w:val="00ED437D"/>
    <w:rsid w:val="00ED4B78"/>
    <w:rsid w:val="00ED4B84"/>
    <w:rsid w:val="00ED4CB9"/>
    <w:rsid w:val="00ED4DC5"/>
    <w:rsid w:val="00ED52EF"/>
    <w:rsid w:val="00ED66D1"/>
    <w:rsid w:val="00ED6D87"/>
    <w:rsid w:val="00ED78BB"/>
    <w:rsid w:val="00EE0627"/>
    <w:rsid w:val="00EE0CAD"/>
    <w:rsid w:val="00EE1058"/>
    <w:rsid w:val="00EE1089"/>
    <w:rsid w:val="00EE1E50"/>
    <w:rsid w:val="00EE1E5E"/>
    <w:rsid w:val="00EE26FB"/>
    <w:rsid w:val="00EE3260"/>
    <w:rsid w:val="00EE3C98"/>
    <w:rsid w:val="00EE3CF3"/>
    <w:rsid w:val="00EE4EC1"/>
    <w:rsid w:val="00EE50F0"/>
    <w:rsid w:val="00EE586E"/>
    <w:rsid w:val="00EE5B85"/>
    <w:rsid w:val="00EE5BCC"/>
    <w:rsid w:val="00EE5BEB"/>
    <w:rsid w:val="00EE6524"/>
    <w:rsid w:val="00EE7644"/>
    <w:rsid w:val="00EE788B"/>
    <w:rsid w:val="00EE794A"/>
    <w:rsid w:val="00EF00ED"/>
    <w:rsid w:val="00EF0192"/>
    <w:rsid w:val="00EF0196"/>
    <w:rsid w:val="00EF06A8"/>
    <w:rsid w:val="00EF08A1"/>
    <w:rsid w:val="00EF0943"/>
    <w:rsid w:val="00EF0EAD"/>
    <w:rsid w:val="00EF13DC"/>
    <w:rsid w:val="00EF167F"/>
    <w:rsid w:val="00EF16B5"/>
    <w:rsid w:val="00EF1DAF"/>
    <w:rsid w:val="00EF2BDB"/>
    <w:rsid w:val="00EF3508"/>
    <w:rsid w:val="00EF396A"/>
    <w:rsid w:val="00EF426E"/>
    <w:rsid w:val="00EF4CB1"/>
    <w:rsid w:val="00EF4F74"/>
    <w:rsid w:val="00EF544C"/>
    <w:rsid w:val="00EF5798"/>
    <w:rsid w:val="00EF60A5"/>
    <w:rsid w:val="00EF60E5"/>
    <w:rsid w:val="00EF6807"/>
    <w:rsid w:val="00EF6A0C"/>
    <w:rsid w:val="00EF6C6C"/>
    <w:rsid w:val="00EF6E7F"/>
    <w:rsid w:val="00EF705A"/>
    <w:rsid w:val="00F00545"/>
    <w:rsid w:val="00F00F32"/>
    <w:rsid w:val="00F01D8F"/>
    <w:rsid w:val="00F01D93"/>
    <w:rsid w:val="00F0316E"/>
    <w:rsid w:val="00F04A4D"/>
    <w:rsid w:val="00F04B16"/>
    <w:rsid w:val="00F050BB"/>
    <w:rsid w:val="00F05A4D"/>
    <w:rsid w:val="00F06BB9"/>
    <w:rsid w:val="00F10446"/>
    <w:rsid w:val="00F10D1B"/>
    <w:rsid w:val="00F11B51"/>
    <w:rsid w:val="00F121C4"/>
    <w:rsid w:val="00F128E8"/>
    <w:rsid w:val="00F13777"/>
    <w:rsid w:val="00F142EB"/>
    <w:rsid w:val="00F14548"/>
    <w:rsid w:val="00F148AC"/>
    <w:rsid w:val="00F14DCC"/>
    <w:rsid w:val="00F155B8"/>
    <w:rsid w:val="00F1565B"/>
    <w:rsid w:val="00F15A8A"/>
    <w:rsid w:val="00F1699F"/>
    <w:rsid w:val="00F17235"/>
    <w:rsid w:val="00F17AFC"/>
    <w:rsid w:val="00F20B40"/>
    <w:rsid w:val="00F21C17"/>
    <w:rsid w:val="00F21C6C"/>
    <w:rsid w:val="00F221C2"/>
    <w:rsid w:val="00F2269A"/>
    <w:rsid w:val="00F22775"/>
    <w:rsid w:val="00F228A5"/>
    <w:rsid w:val="00F23249"/>
    <w:rsid w:val="00F23306"/>
    <w:rsid w:val="00F23469"/>
    <w:rsid w:val="00F246D4"/>
    <w:rsid w:val="00F255F4"/>
    <w:rsid w:val="00F262BD"/>
    <w:rsid w:val="00F269DC"/>
    <w:rsid w:val="00F27386"/>
    <w:rsid w:val="00F277CB"/>
    <w:rsid w:val="00F30016"/>
    <w:rsid w:val="00F304D9"/>
    <w:rsid w:val="00F309E2"/>
    <w:rsid w:val="00F30C2D"/>
    <w:rsid w:val="00F3149C"/>
    <w:rsid w:val="00F318BD"/>
    <w:rsid w:val="00F32557"/>
    <w:rsid w:val="00F3267C"/>
    <w:rsid w:val="00F32CE9"/>
    <w:rsid w:val="00F32EA6"/>
    <w:rsid w:val="00F332EF"/>
    <w:rsid w:val="00F33A6A"/>
    <w:rsid w:val="00F3422C"/>
    <w:rsid w:val="00F34376"/>
    <w:rsid w:val="00F34CED"/>
    <w:rsid w:val="00F34D8E"/>
    <w:rsid w:val="00F35095"/>
    <w:rsid w:val="00F3515A"/>
    <w:rsid w:val="00F36056"/>
    <w:rsid w:val="00F3674D"/>
    <w:rsid w:val="00F37587"/>
    <w:rsid w:val="00F375D0"/>
    <w:rsid w:val="00F4079E"/>
    <w:rsid w:val="00F40B14"/>
    <w:rsid w:val="00F41828"/>
    <w:rsid w:val="00F42101"/>
    <w:rsid w:val="00F42AF5"/>
    <w:rsid w:val="00F42EAA"/>
    <w:rsid w:val="00F42EE0"/>
    <w:rsid w:val="00F434A9"/>
    <w:rsid w:val="00F437C4"/>
    <w:rsid w:val="00F446A0"/>
    <w:rsid w:val="00F457B0"/>
    <w:rsid w:val="00F45DD6"/>
    <w:rsid w:val="00F467F4"/>
    <w:rsid w:val="00F46C98"/>
    <w:rsid w:val="00F46DF8"/>
    <w:rsid w:val="00F470F9"/>
    <w:rsid w:val="00F47A0A"/>
    <w:rsid w:val="00F47A79"/>
    <w:rsid w:val="00F47F5C"/>
    <w:rsid w:val="00F50119"/>
    <w:rsid w:val="00F50D9B"/>
    <w:rsid w:val="00F51189"/>
    <w:rsid w:val="00F51928"/>
    <w:rsid w:val="00F51A34"/>
    <w:rsid w:val="00F51EB3"/>
    <w:rsid w:val="00F5275A"/>
    <w:rsid w:val="00F53095"/>
    <w:rsid w:val="00F543B3"/>
    <w:rsid w:val="00F543CE"/>
    <w:rsid w:val="00F5467A"/>
    <w:rsid w:val="00F54ED9"/>
    <w:rsid w:val="00F55C35"/>
    <w:rsid w:val="00F56334"/>
    <w:rsid w:val="00F5643A"/>
    <w:rsid w:val="00F56596"/>
    <w:rsid w:val="00F565B0"/>
    <w:rsid w:val="00F56EB6"/>
    <w:rsid w:val="00F57DC3"/>
    <w:rsid w:val="00F62236"/>
    <w:rsid w:val="00F642AF"/>
    <w:rsid w:val="00F64753"/>
    <w:rsid w:val="00F650B4"/>
    <w:rsid w:val="00F65901"/>
    <w:rsid w:val="00F65F14"/>
    <w:rsid w:val="00F668DA"/>
    <w:rsid w:val="00F66B95"/>
    <w:rsid w:val="00F6788C"/>
    <w:rsid w:val="00F67AB3"/>
    <w:rsid w:val="00F70302"/>
    <w:rsid w:val="00F706AA"/>
    <w:rsid w:val="00F715D0"/>
    <w:rsid w:val="00F717C6"/>
    <w:rsid w:val="00F717E7"/>
    <w:rsid w:val="00F724A1"/>
    <w:rsid w:val="00F7281A"/>
    <w:rsid w:val="00F7288E"/>
    <w:rsid w:val="00F72C41"/>
    <w:rsid w:val="00F72ED1"/>
    <w:rsid w:val="00F73160"/>
    <w:rsid w:val="00F7320E"/>
    <w:rsid w:val="00F740FA"/>
    <w:rsid w:val="00F75715"/>
    <w:rsid w:val="00F75B35"/>
    <w:rsid w:val="00F7632C"/>
    <w:rsid w:val="00F76FDC"/>
    <w:rsid w:val="00F771C6"/>
    <w:rsid w:val="00F77621"/>
    <w:rsid w:val="00F77ED7"/>
    <w:rsid w:val="00F7E325"/>
    <w:rsid w:val="00F804BA"/>
    <w:rsid w:val="00F808CD"/>
    <w:rsid w:val="00F80F5D"/>
    <w:rsid w:val="00F813AA"/>
    <w:rsid w:val="00F829F6"/>
    <w:rsid w:val="00F82E19"/>
    <w:rsid w:val="00F83143"/>
    <w:rsid w:val="00F83B8B"/>
    <w:rsid w:val="00F84564"/>
    <w:rsid w:val="00F85062"/>
    <w:rsid w:val="00F853F3"/>
    <w:rsid w:val="00F8591B"/>
    <w:rsid w:val="00F85A7D"/>
    <w:rsid w:val="00F85C31"/>
    <w:rsid w:val="00F8655C"/>
    <w:rsid w:val="00F87574"/>
    <w:rsid w:val="00F87744"/>
    <w:rsid w:val="00F87C44"/>
    <w:rsid w:val="00F87D02"/>
    <w:rsid w:val="00F90B62"/>
    <w:rsid w:val="00F90BCA"/>
    <w:rsid w:val="00F90E1A"/>
    <w:rsid w:val="00F91B79"/>
    <w:rsid w:val="00F920D7"/>
    <w:rsid w:val="00F928BE"/>
    <w:rsid w:val="00F92EA0"/>
    <w:rsid w:val="00F94B27"/>
    <w:rsid w:val="00F95B51"/>
    <w:rsid w:val="00F96626"/>
    <w:rsid w:val="00F96946"/>
    <w:rsid w:val="00F96B5D"/>
    <w:rsid w:val="00F97131"/>
    <w:rsid w:val="00F9720F"/>
    <w:rsid w:val="00F97A21"/>
    <w:rsid w:val="00F97B4B"/>
    <w:rsid w:val="00F97C84"/>
    <w:rsid w:val="00FA0156"/>
    <w:rsid w:val="00FA025A"/>
    <w:rsid w:val="00FA166A"/>
    <w:rsid w:val="00FA1A4B"/>
    <w:rsid w:val="00FA1AAD"/>
    <w:rsid w:val="00FA2308"/>
    <w:rsid w:val="00FA2CF6"/>
    <w:rsid w:val="00FA3065"/>
    <w:rsid w:val="00FA3EBB"/>
    <w:rsid w:val="00FA4E06"/>
    <w:rsid w:val="00FA52F9"/>
    <w:rsid w:val="00FA5EFC"/>
    <w:rsid w:val="00FA6D01"/>
    <w:rsid w:val="00FA6FBB"/>
    <w:rsid w:val="00FA79AE"/>
    <w:rsid w:val="00FB0154"/>
    <w:rsid w:val="00FB0346"/>
    <w:rsid w:val="00FB0E61"/>
    <w:rsid w:val="00FB10FF"/>
    <w:rsid w:val="00FB11A4"/>
    <w:rsid w:val="00FB1AF9"/>
    <w:rsid w:val="00FB1D69"/>
    <w:rsid w:val="00FB25D5"/>
    <w:rsid w:val="00FB25E8"/>
    <w:rsid w:val="00FB2678"/>
    <w:rsid w:val="00FB2812"/>
    <w:rsid w:val="00FB2B10"/>
    <w:rsid w:val="00FB3570"/>
    <w:rsid w:val="00FB486F"/>
    <w:rsid w:val="00FB51F3"/>
    <w:rsid w:val="00FB5F39"/>
    <w:rsid w:val="00FB6AB4"/>
    <w:rsid w:val="00FB6AB5"/>
    <w:rsid w:val="00FB6E6D"/>
    <w:rsid w:val="00FB7100"/>
    <w:rsid w:val="00FB71BC"/>
    <w:rsid w:val="00FB773C"/>
    <w:rsid w:val="00FC0061"/>
    <w:rsid w:val="00FC0636"/>
    <w:rsid w:val="00FC0C6F"/>
    <w:rsid w:val="00FC14C7"/>
    <w:rsid w:val="00FC1BE6"/>
    <w:rsid w:val="00FC2758"/>
    <w:rsid w:val="00FC2BBB"/>
    <w:rsid w:val="00FC3523"/>
    <w:rsid w:val="00FC3C3B"/>
    <w:rsid w:val="00FC44C4"/>
    <w:rsid w:val="00FC4D9D"/>
    <w:rsid w:val="00FC4E41"/>
    <w:rsid w:val="00FC4F7B"/>
    <w:rsid w:val="00FC539C"/>
    <w:rsid w:val="00FC5588"/>
    <w:rsid w:val="00FC5CB6"/>
    <w:rsid w:val="00FC5F04"/>
    <w:rsid w:val="00FC620A"/>
    <w:rsid w:val="00FC6652"/>
    <w:rsid w:val="00FC755A"/>
    <w:rsid w:val="00FC7812"/>
    <w:rsid w:val="00FD0162"/>
    <w:rsid w:val="00FD05FD"/>
    <w:rsid w:val="00FD0FEF"/>
    <w:rsid w:val="00FD126C"/>
    <w:rsid w:val="00FD1F94"/>
    <w:rsid w:val="00FD21A7"/>
    <w:rsid w:val="00FD3317"/>
    <w:rsid w:val="00FD3347"/>
    <w:rsid w:val="00FD3762"/>
    <w:rsid w:val="00FD3A66"/>
    <w:rsid w:val="00FD3E3A"/>
    <w:rsid w:val="00FD3F35"/>
    <w:rsid w:val="00FD3FBA"/>
    <w:rsid w:val="00FD40E9"/>
    <w:rsid w:val="00FD46F3"/>
    <w:rsid w:val="00FD495B"/>
    <w:rsid w:val="00FD4CE0"/>
    <w:rsid w:val="00FD60AE"/>
    <w:rsid w:val="00FD7195"/>
    <w:rsid w:val="00FD7800"/>
    <w:rsid w:val="00FD7EC3"/>
    <w:rsid w:val="00FE0817"/>
    <w:rsid w:val="00FE0C73"/>
    <w:rsid w:val="00FE0F38"/>
    <w:rsid w:val="00FE108E"/>
    <w:rsid w:val="00FE10F9"/>
    <w:rsid w:val="00FE126B"/>
    <w:rsid w:val="00FE12AF"/>
    <w:rsid w:val="00FE1325"/>
    <w:rsid w:val="00FE19E0"/>
    <w:rsid w:val="00FE2018"/>
    <w:rsid w:val="00FE2356"/>
    <w:rsid w:val="00FE2629"/>
    <w:rsid w:val="00FE3266"/>
    <w:rsid w:val="00FE405C"/>
    <w:rsid w:val="00FE40B5"/>
    <w:rsid w:val="00FE4B2A"/>
    <w:rsid w:val="00FE55EF"/>
    <w:rsid w:val="00FE660C"/>
    <w:rsid w:val="00FE695C"/>
    <w:rsid w:val="00FE6FBA"/>
    <w:rsid w:val="00FF0F2A"/>
    <w:rsid w:val="00FF2757"/>
    <w:rsid w:val="00FF47E4"/>
    <w:rsid w:val="00FF492B"/>
    <w:rsid w:val="00FF5837"/>
    <w:rsid w:val="00FF5EC7"/>
    <w:rsid w:val="00FF7522"/>
    <w:rsid w:val="00FF7815"/>
    <w:rsid w:val="00FF7892"/>
    <w:rsid w:val="00FF797C"/>
    <w:rsid w:val="00FF79E0"/>
    <w:rsid w:val="00FF7BB8"/>
    <w:rsid w:val="01003BD0"/>
    <w:rsid w:val="0117ABF6"/>
    <w:rsid w:val="0117F209"/>
    <w:rsid w:val="0118BB2C"/>
    <w:rsid w:val="01259019"/>
    <w:rsid w:val="012F71F6"/>
    <w:rsid w:val="013C1BAD"/>
    <w:rsid w:val="013F4480"/>
    <w:rsid w:val="013F951F"/>
    <w:rsid w:val="01401555"/>
    <w:rsid w:val="0150238C"/>
    <w:rsid w:val="0153BE37"/>
    <w:rsid w:val="01562EDB"/>
    <w:rsid w:val="0157D59A"/>
    <w:rsid w:val="015D28D8"/>
    <w:rsid w:val="0161B4AB"/>
    <w:rsid w:val="016282A1"/>
    <w:rsid w:val="016719FD"/>
    <w:rsid w:val="016AA0A2"/>
    <w:rsid w:val="016B4BE7"/>
    <w:rsid w:val="016F24AB"/>
    <w:rsid w:val="016F5C0F"/>
    <w:rsid w:val="016FF67A"/>
    <w:rsid w:val="017304ED"/>
    <w:rsid w:val="017F8BFF"/>
    <w:rsid w:val="01800BE5"/>
    <w:rsid w:val="0189AC71"/>
    <w:rsid w:val="01AAF30F"/>
    <w:rsid w:val="01AC13E4"/>
    <w:rsid w:val="01AEE486"/>
    <w:rsid w:val="01B15A36"/>
    <w:rsid w:val="01B70939"/>
    <w:rsid w:val="01B83D44"/>
    <w:rsid w:val="01BCB44B"/>
    <w:rsid w:val="01BEBACE"/>
    <w:rsid w:val="01C45178"/>
    <w:rsid w:val="01CB3964"/>
    <w:rsid w:val="01CCFDA7"/>
    <w:rsid w:val="01D1AC33"/>
    <w:rsid w:val="01DE9A21"/>
    <w:rsid w:val="01E30E28"/>
    <w:rsid w:val="01F0DFA2"/>
    <w:rsid w:val="01F10760"/>
    <w:rsid w:val="01F5675C"/>
    <w:rsid w:val="01F64414"/>
    <w:rsid w:val="01F9FF8E"/>
    <w:rsid w:val="02005DCD"/>
    <w:rsid w:val="0217BD6D"/>
    <w:rsid w:val="0219B00C"/>
    <w:rsid w:val="0223E13A"/>
    <w:rsid w:val="0232E744"/>
    <w:rsid w:val="0238C056"/>
    <w:rsid w:val="02411FAA"/>
    <w:rsid w:val="0242B72D"/>
    <w:rsid w:val="0245BB3A"/>
    <w:rsid w:val="02467406"/>
    <w:rsid w:val="0248C649"/>
    <w:rsid w:val="024C5BEF"/>
    <w:rsid w:val="024D68F5"/>
    <w:rsid w:val="026257AC"/>
    <w:rsid w:val="02688301"/>
    <w:rsid w:val="0269B6C0"/>
    <w:rsid w:val="02726859"/>
    <w:rsid w:val="02787E87"/>
    <w:rsid w:val="0282C9E7"/>
    <w:rsid w:val="0286AB6C"/>
    <w:rsid w:val="0287BE6B"/>
    <w:rsid w:val="028EFE24"/>
    <w:rsid w:val="028F3303"/>
    <w:rsid w:val="029211E8"/>
    <w:rsid w:val="0296859C"/>
    <w:rsid w:val="02A28C68"/>
    <w:rsid w:val="02A6E30C"/>
    <w:rsid w:val="02A7B225"/>
    <w:rsid w:val="02A9D6CD"/>
    <w:rsid w:val="02B15D5C"/>
    <w:rsid w:val="02C031CD"/>
    <w:rsid w:val="02C040AF"/>
    <w:rsid w:val="02C371C6"/>
    <w:rsid w:val="02CF0C5E"/>
    <w:rsid w:val="02D54CE7"/>
    <w:rsid w:val="02DB14E1"/>
    <w:rsid w:val="02EFCA3C"/>
    <w:rsid w:val="02F010AB"/>
    <w:rsid w:val="02F12B6A"/>
    <w:rsid w:val="02F2BADB"/>
    <w:rsid w:val="02F3472F"/>
    <w:rsid w:val="030246F3"/>
    <w:rsid w:val="0306304D"/>
    <w:rsid w:val="030A75FC"/>
    <w:rsid w:val="030FB757"/>
    <w:rsid w:val="0318AEEB"/>
    <w:rsid w:val="031A50E0"/>
    <w:rsid w:val="0320DE3C"/>
    <w:rsid w:val="03299379"/>
    <w:rsid w:val="032AA1E9"/>
    <w:rsid w:val="033B10B1"/>
    <w:rsid w:val="03415046"/>
    <w:rsid w:val="0342B25D"/>
    <w:rsid w:val="03489839"/>
    <w:rsid w:val="034B238C"/>
    <w:rsid w:val="03532A89"/>
    <w:rsid w:val="03535C38"/>
    <w:rsid w:val="035884AC"/>
    <w:rsid w:val="035CE986"/>
    <w:rsid w:val="035DD692"/>
    <w:rsid w:val="035DEE5C"/>
    <w:rsid w:val="035FBC7F"/>
    <w:rsid w:val="0360089D"/>
    <w:rsid w:val="036D49A1"/>
    <w:rsid w:val="037111AF"/>
    <w:rsid w:val="038DEC02"/>
    <w:rsid w:val="03916FB7"/>
    <w:rsid w:val="0393DFFE"/>
    <w:rsid w:val="03978B4E"/>
    <w:rsid w:val="039B295C"/>
    <w:rsid w:val="03A445D6"/>
    <w:rsid w:val="03AA4219"/>
    <w:rsid w:val="03B01B89"/>
    <w:rsid w:val="03B5ABDD"/>
    <w:rsid w:val="03BBEF72"/>
    <w:rsid w:val="03BD112A"/>
    <w:rsid w:val="03D50E00"/>
    <w:rsid w:val="03E6FA36"/>
    <w:rsid w:val="03EBBBD4"/>
    <w:rsid w:val="03F79C48"/>
    <w:rsid w:val="040DCE06"/>
    <w:rsid w:val="04161E9B"/>
    <w:rsid w:val="0417A35A"/>
    <w:rsid w:val="04188F1E"/>
    <w:rsid w:val="04212076"/>
    <w:rsid w:val="04236C64"/>
    <w:rsid w:val="042411CA"/>
    <w:rsid w:val="0426FC6B"/>
    <w:rsid w:val="04366F43"/>
    <w:rsid w:val="0436F8F9"/>
    <w:rsid w:val="0442B36D"/>
    <w:rsid w:val="044649DD"/>
    <w:rsid w:val="0447DE6C"/>
    <w:rsid w:val="045752AA"/>
    <w:rsid w:val="04616A32"/>
    <w:rsid w:val="046DF32A"/>
    <w:rsid w:val="046E04C8"/>
    <w:rsid w:val="0475979E"/>
    <w:rsid w:val="0476C124"/>
    <w:rsid w:val="04778A76"/>
    <w:rsid w:val="047DE32A"/>
    <w:rsid w:val="0481FBEF"/>
    <w:rsid w:val="048A8213"/>
    <w:rsid w:val="0494B296"/>
    <w:rsid w:val="04A2A0A3"/>
    <w:rsid w:val="04A426E4"/>
    <w:rsid w:val="04A6AD6E"/>
    <w:rsid w:val="04AFA988"/>
    <w:rsid w:val="04B27EF4"/>
    <w:rsid w:val="04B52C55"/>
    <w:rsid w:val="04B7C8FE"/>
    <w:rsid w:val="04B9F3BE"/>
    <w:rsid w:val="04C17467"/>
    <w:rsid w:val="04C17CA4"/>
    <w:rsid w:val="04C25C81"/>
    <w:rsid w:val="04CA9379"/>
    <w:rsid w:val="04E0EB45"/>
    <w:rsid w:val="04E7CDFA"/>
    <w:rsid w:val="04E82986"/>
    <w:rsid w:val="04EB83E4"/>
    <w:rsid w:val="04F4550D"/>
    <w:rsid w:val="04F68694"/>
    <w:rsid w:val="05002456"/>
    <w:rsid w:val="0515F1E7"/>
    <w:rsid w:val="051C7DA4"/>
    <w:rsid w:val="05213C64"/>
    <w:rsid w:val="05224B58"/>
    <w:rsid w:val="05259711"/>
    <w:rsid w:val="0536FB67"/>
    <w:rsid w:val="053F5D0F"/>
    <w:rsid w:val="05418376"/>
    <w:rsid w:val="0543CDB0"/>
    <w:rsid w:val="0547DB86"/>
    <w:rsid w:val="054C4BD0"/>
    <w:rsid w:val="05525781"/>
    <w:rsid w:val="055D2894"/>
    <w:rsid w:val="05606447"/>
    <w:rsid w:val="05613D19"/>
    <w:rsid w:val="0567F1A2"/>
    <w:rsid w:val="056E39A0"/>
    <w:rsid w:val="0589DDB9"/>
    <w:rsid w:val="058A08F5"/>
    <w:rsid w:val="0596167D"/>
    <w:rsid w:val="0598F2FF"/>
    <w:rsid w:val="059B96CE"/>
    <w:rsid w:val="059E3E5A"/>
    <w:rsid w:val="05AAFFD7"/>
    <w:rsid w:val="05BA7B0A"/>
    <w:rsid w:val="05BB40A9"/>
    <w:rsid w:val="05C1E71C"/>
    <w:rsid w:val="05CCA041"/>
    <w:rsid w:val="05D93374"/>
    <w:rsid w:val="05DFE830"/>
    <w:rsid w:val="05E18438"/>
    <w:rsid w:val="05E25920"/>
    <w:rsid w:val="05E9F7D5"/>
    <w:rsid w:val="05EF752C"/>
    <w:rsid w:val="05F4D51D"/>
    <w:rsid w:val="05FC4E94"/>
    <w:rsid w:val="0601F696"/>
    <w:rsid w:val="0607AB4C"/>
    <w:rsid w:val="06133B23"/>
    <w:rsid w:val="06171531"/>
    <w:rsid w:val="0619729F"/>
    <w:rsid w:val="061C7682"/>
    <w:rsid w:val="062035D3"/>
    <w:rsid w:val="0629280B"/>
    <w:rsid w:val="062F3BF2"/>
    <w:rsid w:val="063525CE"/>
    <w:rsid w:val="063C2E0E"/>
    <w:rsid w:val="063D2372"/>
    <w:rsid w:val="064724E9"/>
    <w:rsid w:val="0649F362"/>
    <w:rsid w:val="064BA06F"/>
    <w:rsid w:val="064C1701"/>
    <w:rsid w:val="064CFAD7"/>
    <w:rsid w:val="065A6515"/>
    <w:rsid w:val="065BF4D5"/>
    <w:rsid w:val="06673E48"/>
    <w:rsid w:val="066F2E0D"/>
    <w:rsid w:val="06715514"/>
    <w:rsid w:val="0676FD11"/>
    <w:rsid w:val="06780F5A"/>
    <w:rsid w:val="0679CBF4"/>
    <w:rsid w:val="067BEABA"/>
    <w:rsid w:val="067DF616"/>
    <w:rsid w:val="068255A9"/>
    <w:rsid w:val="068A6BDC"/>
    <w:rsid w:val="068C5B3B"/>
    <w:rsid w:val="068F0AA7"/>
    <w:rsid w:val="0690256E"/>
    <w:rsid w:val="069D00C5"/>
    <w:rsid w:val="06A5A246"/>
    <w:rsid w:val="06AA2E7D"/>
    <w:rsid w:val="06B1C248"/>
    <w:rsid w:val="06BE91AA"/>
    <w:rsid w:val="06C11388"/>
    <w:rsid w:val="06C4B96C"/>
    <w:rsid w:val="06CE57DE"/>
    <w:rsid w:val="06CEE331"/>
    <w:rsid w:val="06D32EB7"/>
    <w:rsid w:val="06D8999C"/>
    <w:rsid w:val="06DB1C0B"/>
    <w:rsid w:val="06DE7A99"/>
    <w:rsid w:val="06DECC29"/>
    <w:rsid w:val="06DF4DEB"/>
    <w:rsid w:val="06E062EF"/>
    <w:rsid w:val="06E0CD1D"/>
    <w:rsid w:val="06E90BE3"/>
    <w:rsid w:val="06EDCC03"/>
    <w:rsid w:val="06EF4470"/>
    <w:rsid w:val="06F6DFF4"/>
    <w:rsid w:val="070050C0"/>
    <w:rsid w:val="070E1C3B"/>
    <w:rsid w:val="0718303E"/>
    <w:rsid w:val="071B1C79"/>
    <w:rsid w:val="071E098C"/>
    <w:rsid w:val="0729A457"/>
    <w:rsid w:val="072B1572"/>
    <w:rsid w:val="072BDB3A"/>
    <w:rsid w:val="072E5F26"/>
    <w:rsid w:val="072E81EC"/>
    <w:rsid w:val="07325666"/>
    <w:rsid w:val="07380A33"/>
    <w:rsid w:val="07507D24"/>
    <w:rsid w:val="0757DD86"/>
    <w:rsid w:val="075AC9DA"/>
    <w:rsid w:val="075C39DF"/>
    <w:rsid w:val="075DA553"/>
    <w:rsid w:val="0764B142"/>
    <w:rsid w:val="0765C9BA"/>
    <w:rsid w:val="076EF24C"/>
    <w:rsid w:val="076F8659"/>
    <w:rsid w:val="077AE599"/>
    <w:rsid w:val="07854CA3"/>
    <w:rsid w:val="078843EB"/>
    <w:rsid w:val="078970EA"/>
    <w:rsid w:val="0791DDCF"/>
    <w:rsid w:val="0794A430"/>
    <w:rsid w:val="0797AB8A"/>
    <w:rsid w:val="079DE48E"/>
    <w:rsid w:val="079FB66D"/>
    <w:rsid w:val="07A9DC0C"/>
    <w:rsid w:val="07A9EC15"/>
    <w:rsid w:val="07AC2D7B"/>
    <w:rsid w:val="07D27F23"/>
    <w:rsid w:val="07D6F5AF"/>
    <w:rsid w:val="07D74D0D"/>
    <w:rsid w:val="07DA0362"/>
    <w:rsid w:val="07EE5E71"/>
    <w:rsid w:val="07EFF94B"/>
    <w:rsid w:val="08024987"/>
    <w:rsid w:val="080405AB"/>
    <w:rsid w:val="0811F02F"/>
    <w:rsid w:val="081CF868"/>
    <w:rsid w:val="08200489"/>
    <w:rsid w:val="08209ED4"/>
    <w:rsid w:val="0823FA89"/>
    <w:rsid w:val="082C02B4"/>
    <w:rsid w:val="082C64C6"/>
    <w:rsid w:val="08483553"/>
    <w:rsid w:val="08509821"/>
    <w:rsid w:val="08519894"/>
    <w:rsid w:val="0852BD27"/>
    <w:rsid w:val="085649D4"/>
    <w:rsid w:val="0858F865"/>
    <w:rsid w:val="086B86DE"/>
    <w:rsid w:val="086C6870"/>
    <w:rsid w:val="086D6B81"/>
    <w:rsid w:val="087898FC"/>
    <w:rsid w:val="087970C1"/>
    <w:rsid w:val="08797CBA"/>
    <w:rsid w:val="087BC29E"/>
    <w:rsid w:val="087CCAFC"/>
    <w:rsid w:val="0886EE5A"/>
    <w:rsid w:val="08987D64"/>
    <w:rsid w:val="08A198B5"/>
    <w:rsid w:val="08AB4330"/>
    <w:rsid w:val="08B4F8A1"/>
    <w:rsid w:val="08C0C049"/>
    <w:rsid w:val="08C195F3"/>
    <w:rsid w:val="08C314F9"/>
    <w:rsid w:val="08C4A8A6"/>
    <w:rsid w:val="08C7F42E"/>
    <w:rsid w:val="08CE5E35"/>
    <w:rsid w:val="08D0D312"/>
    <w:rsid w:val="08DDECA5"/>
    <w:rsid w:val="08DFF443"/>
    <w:rsid w:val="08E52BB2"/>
    <w:rsid w:val="08EF699B"/>
    <w:rsid w:val="08F3ADE7"/>
    <w:rsid w:val="08FA14DB"/>
    <w:rsid w:val="08FD658F"/>
    <w:rsid w:val="08FE9B4C"/>
    <w:rsid w:val="090E1DB8"/>
    <w:rsid w:val="0910A50A"/>
    <w:rsid w:val="09264B6C"/>
    <w:rsid w:val="092893E9"/>
    <w:rsid w:val="092FCBB7"/>
    <w:rsid w:val="09442B48"/>
    <w:rsid w:val="094B1825"/>
    <w:rsid w:val="0959DD93"/>
    <w:rsid w:val="095C12E4"/>
    <w:rsid w:val="096D3156"/>
    <w:rsid w:val="097495C9"/>
    <w:rsid w:val="0977735B"/>
    <w:rsid w:val="097A0C5A"/>
    <w:rsid w:val="097B085F"/>
    <w:rsid w:val="09836A43"/>
    <w:rsid w:val="0985DEAF"/>
    <w:rsid w:val="0989BFEE"/>
    <w:rsid w:val="098DF4B1"/>
    <w:rsid w:val="098E8555"/>
    <w:rsid w:val="098FCD79"/>
    <w:rsid w:val="099246E5"/>
    <w:rsid w:val="099FD60C"/>
    <w:rsid w:val="09A0C957"/>
    <w:rsid w:val="09A1EC5F"/>
    <w:rsid w:val="09B091CA"/>
    <w:rsid w:val="09B2663E"/>
    <w:rsid w:val="09C13FD1"/>
    <w:rsid w:val="09C260B0"/>
    <w:rsid w:val="09C9E9E2"/>
    <w:rsid w:val="09CB6B84"/>
    <w:rsid w:val="09CBC9B0"/>
    <w:rsid w:val="09D0C6A2"/>
    <w:rsid w:val="09D3CC98"/>
    <w:rsid w:val="09D4A4A6"/>
    <w:rsid w:val="09D77EDE"/>
    <w:rsid w:val="09D7B4A9"/>
    <w:rsid w:val="09DF962E"/>
    <w:rsid w:val="09EB81C2"/>
    <w:rsid w:val="09EDF4D2"/>
    <w:rsid w:val="09EE0D88"/>
    <w:rsid w:val="09F62B40"/>
    <w:rsid w:val="0A0181A5"/>
    <w:rsid w:val="0A022088"/>
    <w:rsid w:val="0A0E20FB"/>
    <w:rsid w:val="0A0F91F2"/>
    <w:rsid w:val="0A11D99C"/>
    <w:rsid w:val="0A14F3C9"/>
    <w:rsid w:val="0A19281A"/>
    <w:rsid w:val="0A2423FA"/>
    <w:rsid w:val="0A2A63FB"/>
    <w:rsid w:val="0A2FFC89"/>
    <w:rsid w:val="0A33F415"/>
    <w:rsid w:val="0A361E3A"/>
    <w:rsid w:val="0A472832"/>
    <w:rsid w:val="0A48BF78"/>
    <w:rsid w:val="0A4AC90E"/>
    <w:rsid w:val="0A4E1CA6"/>
    <w:rsid w:val="0A5554D3"/>
    <w:rsid w:val="0A5AB091"/>
    <w:rsid w:val="0A5DF4C9"/>
    <w:rsid w:val="0A70A17E"/>
    <w:rsid w:val="0A70E721"/>
    <w:rsid w:val="0A73B58F"/>
    <w:rsid w:val="0A75640D"/>
    <w:rsid w:val="0A8099C7"/>
    <w:rsid w:val="0A8A2942"/>
    <w:rsid w:val="0A8BDEC4"/>
    <w:rsid w:val="0A8EA86E"/>
    <w:rsid w:val="0A9475F0"/>
    <w:rsid w:val="0A98B289"/>
    <w:rsid w:val="0A9A818E"/>
    <w:rsid w:val="0A9BA5F4"/>
    <w:rsid w:val="0A9D82F9"/>
    <w:rsid w:val="0A9FB7FE"/>
    <w:rsid w:val="0AA1FFD0"/>
    <w:rsid w:val="0AA5412C"/>
    <w:rsid w:val="0AA5B0C7"/>
    <w:rsid w:val="0AAA3CF1"/>
    <w:rsid w:val="0AB66737"/>
    <w:rsid w:val="0ABFF35C"/>
    <w:rsid w:val="0AC44BB5"/>
    <w:rsid w:val="0ACDF615"/>
    <w:rsid w:val="0AD0810B"/>
    <w:rsid w:val="0AD75934"/>
    <w:rsid w:val="0AD8A07A"/>
    <w:rsid w:val="0ADD6EF9"/>
    <w:rsid w:val="0ADEBC79"/>
    <w:rsid w:val="0AE45B5C"/>
    <w:rsid w:val="0AEF0C1A"/>
    <w:rsid w:val="0AF31861"/>
    <w:rsid w:val="0B07B83C"/>
    <w:rsid w:val="0B1F8B61"/>
    <w:rsid w:val="0B2068DB"/>
    <w:rsid w:val="0B208211"/>
    <w:rsid w:val="0B229BB1"/>
    <w:rsid w:val="0B368F9A"/>
    <w:rsid w:val="0B3A10B0"/>
    <w:rsid w:val="0B3FC42D"/>
    <w:rsid w:val="0B448BF5"/>
    <w:rsid w:val="0B4871FC"/>
    <w:rsid w:val="0B4B153B"/>
    <w:rsid w:val="0B55C6CC"/>
    <w:rsid w:val="0B56BECE"/>
    <w:rsid w:val="0B5AFC07"/>
    <w:rsid w:val="0B618079"/>
    <w:rsid w:val="0B61B6C4"/>
    <w:rsid w:val="0B679A11"/>
    <w:rsid w:val="0B6A41EB"/>
    <w:rsid w:val="0B6CD7B5"/>
    <w:rsid w:val="0B816BDB"/>
    <w:rsid w:val="0B89DDE9"/>
    <w:rsid w:val="0B8D137B"/>
    <w:rsid w:val="0B91F065"/>
    <w:rsid w:val="0B97E281"/>
    <w:rsid w:val="0B9914EF"/>
    <w:rsid w:val="0B9DF0E9"/>
    <w:rsid w:val="0BA6CC84"/>
    <w:rsid w:val="0BA7E502"/>
    <w:rsid w:val="0BAB07F1"/>
    <w:rsid w:val="0BB03234"/>
    <w:rsid w:val="0BB9A388"/>
    <w:rsid w:val="0BBF1227"/>
    <w:rsid w:val="0BC91EB6"/>
    <w:rsid w:val="0BD3A728"/>
    <w:rsid w:val="0BD79EBD"/>
    <w:rsid w:val="0BD8EF99"/>
    <w:rsid w:val="0BDA7909"/>
    <w:rsid w:val="0BDDD0B7"/>
    <w:rsid w:val="0BE1AA47"/>
    <w:rsid w:val="0BE26A89"/>
    <w:rsid w:val="0BF627E8"/>
    <w:rsid w:val="0BFBDA31"/>
    <w:rsid w:val="0C06DB32"/>
    <w:rsid w:val="0C0E7756"/>
    <w:rsid w:val="0C0F149C"/>
    <w:rsid w:val="0C0F1B11"/>
    <w:rsid w:val="0C110503"/>
    <w:rsid w:val="0C152FED"/>
    <w:rsid w:val="0C1BAA58"/>
    <w:rsid w:val="0C307991"/>
    <w:rsid w:val="0C312A40"/>
    <w:rsid w:val="0C383365"/>
    <w:rsid w:val="0C3CFD4C"/>
    <w:rsid w:val="0C43348C"/>
    <w:rsid w:val="0C444530"/>
    <w:rsid w:val="0C470C38"/>
    <w:rsid w:val="0C4CA999"/>
    <w:rsid w:val="0C541161"/>
    <w:rsid w:val="0C55AB09"/>
    <w:rsid w:val="0C62758D"/>
    <w:rsid w:val="0C6DB424"/>
    <w:rsid w:val="0C848BF2"/>
    <w:rsid w:val="0C90EE79"/>
    <w:rsid w:val="0C93F175"/>
    <w:rsid w:val="0C9B2115"/>
    <w:rsid w:val="0C9FDB84"/>
    <w:rsid w:val="0CAA563E"/>
    <w:rsid w:val="0CB27A03"/>
    <w:rsid w:val="0CB3913B"/>
    <w:rsid w:val="0CBD7F71"/>
    <w:rsid w:val="0CC28A41"/>
    <w:rsid w:val="0CCDC857"/>
    <w:rsid w:val="0CCF5DB7"/>
    <w:rsid w:val="0CF8A6B4"/>
    <w:rsid w:val="0D040639"/>
    <w:rsid w:val="0D1172CA"/>
    <w:rsid w:val="0D12301E"/>
    <w:rsid w:val="0D13ED19"/>
    <w:rsid w:val="0D1866A6"/>
    <w:rsid w:val="0D1A02CA"/>
    <w:rsid w:val="0D1AD79A"/>
    <w:rsid w:val="0D20093F"/>
    <w:rsid w:val="0D2E621E"/>
    <w:rsid w:val="0D2FC88A"/>
    <w:rsid w:val="0D3744C9"/>
    <w:rsid w:val="0D40DCA4"/>
    <w:rsid w:val="0D43E52A"/>
    <w:rsid w:val="0D445E7A"/>
    <w:rsid w:val="0D4FED91"/>
    <w:rsid w:val="0D559CA6"/>
    <w:rsid w:val="0D6662E5"/>
    <w:rsid w:val="0D72B6D7"/>
    <w:rsid w:val="0D773511"/>
    <w:rsid w:val="0D7A1465"/>
    <w:rsid w:val="0D7D9374"/>
    <w:rsid w:val="0D7DBBE7"/>
    <w:rsid w:val="0D844B9D"/>
    <w:rsid w:val="0D89F47E"/>
    <w:rsid w:val="0D8CC2CD"/>
    <w:rsid w:val="0D934BC8"/>
    <w:rsid w:val="0D962FB4"/>
    <w:rsid w:val="0D97053B"/>
    <w:rsid w:val="0D983CD7"/>
    <w:rsid w:val="0DA2B92B"/>
    <w:rsid w:val="0DA3D884"/>
    <w:rsid w:val="0DA65807"/>
    <w:rsid w:val="0DA72553"/>
    <w:rsid w:val="0DB0DBA0"/>
    <w:rsid w:val="0DB36566"/>
    <w:rsid w:val="0DB3780B"/>
    <w:rsid w:val="0DB74063"/>
    <w:rsid w:val="0DBF7E24"/>
    <w:rsid w:val="0DC38A3A"/>
    <w:rsid w:val="0DC50FED"/>
    <w:rsid w:val="0DC81144"/>
    <w:rsid w:val="0DCB3112"/>
    <w:rsid w:val="0DCD4A5A"/>
    <w:rsid w:val="0DD0D9E0"/>
    <w:rsid w:val="0DD55A62"/>
    <w:rsid w:val="0DD70CC0"/>
    <w:rsid w:val="0DD77A8C"/>
    <w:rsid w:val="0DD7ADE5"/>
    <w:rsid w:val="0DE4E044"/>
    <w:rsid w:val="0DE664C0"/>
    <w:rsid w:val="0DEFE94C"/>
    <w:rsid w:val="0DF011CB"/>
    <w:rsid w:val="0DF1BC96"/>
    <w:rsid w:val="0DF57814"/>
    <w:rsid w:val="0DFA3764"/>
    <w:rsid w:val="0E003E48"/>
    <w:rsid w:val="0E02BE10"/>
    <w:rsid w:val="0E08989E"/>
    <w:rsid w:val="0E09AC79"/>
    <w:rsid w:val="0E0FDEB1"/>
    <w:rsid w:val="0E18CC17"/>
    <w:rsid w:val="0E1B9BE3"/>
    <w:rsid w:val="0E35E4A9"/>
    <w:rsid w:val="0E3BB741"/>
    <w:rsid w:val="0E3F61FB"/>
    <w:rsid w:val="0E48C691"/>
    <w:rsid w:val="0E500F1B"/>
    <w:rsid w:val="0E5A3C73"/>
    <w:rsid w:val="0E75B5A6"/>
    <w:rsid w:val="0E76BA7E"/>
    <w:rsid w:val="0E7EF841"/>
    <w:rsid w:val="0E814585"/>
    <w:rsid w:val="0E883E4E"/>
    <w:rsid w:val="0E8ABD11"/>
    <w:rsid w:val="0E9EBB6C"/>
    <w:rsid w:val="0EA6912E"/>
    <w:rsid w:val="0EB90C9D"/>
    <w:rsid w:val="0EB94FE2"/>
    <w:rsid w:val="0EBEC6F2"/>
    <w:rsid w:val="0ED1DBC5"/>
    <w:rsid w:val="0EDD0781"/>
    <w:rsid w:val="0EDE6D46"/>
    <w:rsid w:val="0EE1F33F"/>
    <w:rsid w:val="0EE70D5A"/>
    <w:rsid w:val="0EEE1187"/>
    <w:rsid w:val="0EEFC07C"/>
    <w:rsid w:val="0EF65A46"/>
    <w:rsid w:val="0F005097"/>
    <w:rsid w:val="0F00625F"/>
    <w:rsid w:val="0F00EA42"/>
    <w:rsid w:val="0F08656C"/>
    <w:rsid w:val="0F1C3DAB"/>
    <w:rsid w:val="0F1ED461"/>
    <w:rsid w:val="0F395D4F"/>
    <w:rsid w:val="0F40CE01"/>
    <w:rsid w:val="0F4960AD"/>
    <w:rsid w:val="0F503AFE"/>
    <w:rsid w:val="0F51A5EE"/>
    <w:rsid w:val="0F59D79D"/>
    <w:rsid w:val="0F5CE5FE"/>
    <w:rsid w:val="0F6C7234"/>
    <w:rsid w:val="0F6CAA41"/>
    <w:rsid w:val="0F7921EA"/>
    <w:rsid w:val="0F844CAC"/>
    <w:rsid w:val="0F867A1D"/>
    <w:rsid w:val="0F8BC75B"/>
    <w:rsid w:val="0F9012C8"/>
    <w:rsid w:val="0F9C2559"/>
    <w:rsid w:val="0F9D7C27"/>
    <w:rsid w:val="0FA4ABBB"/>
    <w:rsid w:val="0FC471FC"/>
    <w:rsid w:val="0FCEBC7B"/>
    <w:rsid w:val="0FD9D427"/>
    <w:rsid w:val="0FDA0A16"/>
    <w:rsid w:val="0FE37B05"/>
    <w:rsid w:val="0FFA3C17"/>
    <w:rsid w:val="1014C976"/>
    <w:rsid w:val="10224642"/>
    <w:rsid w:val="10303797"/>
    <w:rsid w:val="10334AA4"/>
    <w:rsid w:val="1034BEB0"/>
    <w:rsid w:val="103ADFE2"/>
    <w:rsid w:val="103C7A87"/>
    <w:rsid w:val="10440DF9"/>
    <w:rsid w:val="1046AE5E"/>
    <w:rsid w:val="10515633"/>
    <w:rsid w:val="10539C5C"/>
    <w:rsid w:val="1054D574"/>
    <w:rsid w:val="105E8F3C"/>
    <w:rsid w:val="106B8927"/>
    <w:rsid w:val="106D9845"/>
    <w:rsid w:val="107DC996"/>
    <w:rsid w:val="109513E8"/>
    <w:rsid w:val="10992B6A"/>
    <w:rsid w:val="109E03A7"/>
    <w:rsid w:val="10A4AEE3"/>
    <w:rsid w:val="10B28702"/>
    <w:rsid w:val="10B51B6A"/>
    <w:rsid w:val="10B56B92"/>
    <w:rsid w:val="10BC4105"/>
    <w:rsid w:val="10BD10E4"/>
    <w:rsid w:val="10C4598A"/>
    <w:rsid w:val="10D4486C"/>
    <w:rsid w:val="10E4AE14"/>
    <w:rsid w:val="10E6CFD7"/>
    <w:rsid w:val="10F5E031"/>
    <w:rsid w:val="1105849A"/>
    <w:rsid w:val="110A4955"/>
    <w:rsid w:val="111A2A40"/>
    <w:rsid w:val="111E8DC3"/>
    <w:rsid w:val="11246EEB"/>
    <w:rsid w:val="11248510"/>
    <w:rsid w:val="112C30BE"/>
    <w:rsid w:val="113C318B"/>
    <w:rsid w:val="1145872D"/>
    <w:rsid w:val="1159C206"/>
    <w:rsid w:val="11662B73"/>
    <w:rsid w:val="116CF1E7"/>
    <w:rsid w:val="11735803"/>
    <w:rsid w:val="1174574F"/>
    <w:rsid w:val="1176F592"/>
    <w:rsid w:val="117A3B92"/>
    <w:rsid w:val="117D8A3C"/>
    <w:rsid w:val="11877D68"/>
    <w:rsid w:val="1189CC40"/>
    <w:rsid w:val="1194051D"/>
    <w:rsid w:val="119B77FE"/>
    <w:rsid w:val="119D3E68"/>
    <w:rsid w:val="119E8A0E"/>
    <w:rsid w:val="11A1D6C2"/>
    <w:rsid w:val="11B08EE2"/>
    <w:rsid w:val="11B094D3"/>
    <w:rsid w:val="11BD0C81"/>
    <w:rsid w:val="11C05353"/>
    <w:rsid w:val="11C09E05"/>
    <w:rsid w:val="11C5A0BE"/>
    <w:rsid w:val="11C5BC17"/>
    <w:rsid w:val="11CC56E8"/>
    <w:rsid w:val="11CC59C3"/>
    <w:rsid w:val="11CCB1EE"/>
    <w:rsid w:val="11D09CE8"/>
    <w:rsid w:val="11D4E1BE"/>
    <w:rsid w:val="11DEBC4F"/>
    <w:rsid w:val="11DFDE5A"/>
    <w:rsid w:val="11ECB0ED"/>
    <w:rsid w:val="11F0AD5F"/>
    <w:rsid w:val="11F7C0D3"/>
    <w:rsid w:val="11FD7DD1"/>
    <w:rsid w:val="1202EBB4"/>
    <w:rsid w:val="120D4309"/>
    <w:rsid w:val="121B22B7"/>
    <w:rsid w:val="12265981"/>
    <w:rsid w:val="122A3AE6"/>
    <w:rsid w:val="123121DA"/>
    <w:rsid w:val="1241F713"/>
    <w:rsid w:val="1247794C"/>
    <w:rsid w:val="1250310C"/>
    <w:rsid w:val="1250EBCB"/>
    <w:rsid w:val="12512E27"/>
    <w:rsid w:val="12576DAF"/>
    <w:rsid w:val="1259FCAE"/>
    <w:rsid w:val="12678774"/>
    <w:rsid w:val="126B9B68"/>
    <w:rsid w:val="127A8572"/>
    <w:rsid w:val="12809AC6"/>
    <w:rsid w:val="128886D3"/>
    <w:rsid w:val="128EA251"/>
    <w:rsid w:val="129F87D5"/>
    <w:rsid w:val="12A002D6"/>
    <w:rsid w:val="12B46DE9"/>
    <w:rsid w:val="12C6144C"/>
    <w:rsid w:val="12C85AC9"/>
    <w:rsid w:val="12CB6A8D"/>
    <w:rsid w:val="12DF0873"/>
    <w:rsid w:val="12E59F1C"/>
    <w:rsid w:val="12E737BA"/>
    <w:rsid w:val="12E9CBBC"/>
    <w:rsid w:val="12E9EBDF"/>
    <w:rsid w:val="12EAE56D"/>
    <w:rsid w:val="12EF1733"/>
    <w:rsid w:val="12EFDBA3"/>
    <w:rsid w:val="12F04B54"/>
    <w:rsid w:val="1300AF4A"/>
    <w:rsid w:val="1301E29B"/>
    <w:rsid w:val="1312CDFF"/>
    <w:rsid w:val="1314A78A"/>
    <w:rsid w:val="1316D4B7"/>
    <w:rsid w:val="131755DA"/>
    <w:rsid w:val="131C28E8"/>
    <w:rsid w:val="131E13BC"/>
    <w:rsid w:val="131F1A86"/>
    <w:rsid w:val="13206C83"/>
    <w:rsid w:val="1321EAA5"/>
    <w:rsid w:val="132223F0"/>
    <w:rsid w:val="13278117"/>
    <w:rsid w:val="132CB33B"/>
    <w:rsid w:val="13321A1C"/>
    <w:rsid w:val="13332361"/>
    <w:rsid w:val="13420E8C"/>
    <w:rsid w:val="134422B0"/>
    <w:rsid w:val="13445C4C"/>
    <w:rsid w:val="134E2B36"/>
    <w:rsid w:val="134F6593"/>
    <w:rsid w:val="1354790B"/>
    <w:rsid w:val="1356BA84"/>
    <w:rsid w:val="1359E9C6"/>
    <w:rsid w:val="136348BD"/>
    <w:rsid w:val="136E6545"/>
    <w:rsid w:val="13764495"/>
    <w:rsid w:val="137A43A0"/>
    <w:rsid w:val="137BAEBB"/>
    <w:rsid w:val="1381CD43"/>
    <w:rsid w:val="138B690F"/>
    <w:rsid w:val="138C0B32"/>
    <w:rsid w:val="1393D47E"/>
    <w:rsid w:val="1395B016"/>
    <w:rsid w:val="13962FDE"/>
    <w:rsid w:val="139832D6"/>
    <w:rsid w:val="13A2D496"/>
    <w:rsid w:val="13A49EA5"/>
    <w:rsid w:val="13A7742F"/>
    <w:rsid w:val="13AB268B"/>
    <w:rsid w:val="13B01E28"/>
    <w:rsid w:val="13B0A30C"/>
    <w:rsid w:val="13B38F53"/>
    <w:rsid w:val="13B89092"/>
    <w:rsid w:val="13CC9388"/>
    <w:rsid w:val="13CD6A3F"/>
    <w:rsid w:val="13D68043"/>
    <w:rsid w:val="13D87585"/>
    <w:rsid w:val="13E8A2F3"/>
    <w:rsid w:val="13EDE647"/>
    <w:rsid w:val="13F4B1A6"/>
    <w:rsid w:val="13FD380A"/>
    <w:rsid w:val="140662C7"/>
    <w:rsid w:val="1409F56F"/>
    <w:rsid w:val="1412B73E"/>
    <w:rsid w:val="14180E43"/>
    <w:rsid w:val="1422A972"/>
    <w:rsid w:val="142F755A"/>
    <w:rsid w:val="14308373"/>
    <w:rsid w:val="143B08FC"/>
    <w:rsid w:val="143CBBF9"/>
    <w:rsid w:val="143CF14B"/>
    <w:rsid w:val="143DA324"/>
    <w:rsid w:val="144360D2"/>
    <w:rsid w:val="144F01A1"/>
    <w:rsid w:val="145570AD"/>
    <w:rsid w:val="1461F84B"/>
    <w:rsid w:val="146D4E82"/>
    <w:rsid w:val="146DA41B"/>
    <w:rsid w:val="1474662F"/>
    <w:rsid w:val="1474ECBE"/>
    <w:rsid w:val="148B454B"/>
    <w:rsid w:val="1498FF79"/>
    <w:rsid w:val="14A5ADBD"/>
    <w:rsid w:val="14A82712"/>
    <w:rsid w:val="14AC35E0"/>
    <w:rsid w:val="14B04D8D"/>
    <w:rsid w:val="14B78DB3"/>
    <w:rsid w:val="14BAC764"/>
    <w:rsid w:val="14C0B8EC"/>
    <w:rsid w:val="14C77414"/>
    <w:rsid w:val="14CE2267"/>
    <w:rsid w:val="14D510A5"/>
    <w:rsid w:val="14D92171"/>
    <w:rsid w:val="14E2E641"/>
    <w:rsid w:val="14E4D2F3"/>
    <w:rsid w:val="14E4E8E5"/>
    <w:rsid w:val="14F464A4"/>
    <w:rsid w:val="14F5F02B"/>
    <w:rsid w:val="15120590"/>
    <w:rsid w:val="1512A6A4"/>
    <w:rsid w:val="1514C109"/>
    <w:rsid w:val="15306C01"/>
    <w:rsid w:val="1530EC29"/>
    <w:rsid w:val="15398087"/>
    <w:rsid w:val="15473B78"/>
    <w:rsid w:val="154C856B"/>
    <w:rsid w:val="1559663C"/>
    <w:rsid w:val="156BED45"/>
    <w:rsid w:val="1573A6AF"/>
    <w:rsid w:val="15752E74"/>
    <w:rsid w:val="15754876"/>
    <w:rsid w:val="157759AA"/>
    <w:rsid w:val="15783020"/>
    <w:rsid w:val="157D3DF1"/>
    <w:rsid w:val="158067BC"/>
    <w:rsid w:val="158407A1"/>
    <w:rsid w:val="1584C594"/>
    <w:rsid w:val="15937BA9"/>
    <w:rsid w:val="15976DF0"/>
    <w:rsid w:val="159AC531"/>
    <w:rsid w:val="15A05EBF"/>
    <w:rsid w:val="15A33C2A"/>
    <w:rsid w:val="15A38552"/>
    <w:rsid w:val="15A53188"/>
    <w:rsid w:val="15BA309A"/>
    <w:rsid w:val="15BE5407"/>
    <w:rsid w:val="15BF68D2"/>
    <w:rsid w:val="15C261C1"/>
    <w:rsid w:val="15C99B28"/>
    <w:rsid w:val="15CCBEC8"/>
    <w:rsid w:val="15D73EF1"/>
    <w:rsid w:val="15E5136D"/>
    <w:rsid w:val="15E7371F"/>
    <w:rsid w:val="15E75DF0"/>
    <w:rsid w:val="15F1D51E"/>
    <w:rsid w:val="15F3EC55"/>
    <w:rsid w:val="1602ECB7"/>
    <w:rsid w:val="16116097"/>
    <w:rsid w:val="1619CA5D"/>
    <w:rsid w:val="161B64E9"/>
    <w:rsid w:val="1633B48B"/>
    <w:rsid w:val="1635C305"/>
    <w:rsid w:val="1635D461"/>
    <w:rsid w:val="1644CDC1"/>
    <w:rsid w:val="16450ED6"/>
    <w:rsid w:val="164F0069"/>
    <w:rsid w:val="16542D43"/>
    <w:rsid w:val="16596298"/>
    <w:rsid w:val="16663DB0"/>
    <w:rsid w:val="16746A66"/>
    <w:rsid w:val="1674F992"/>
    <w:rsid w:val="16777917"/>
    <w:rsid w:val="1678A83B"/>
    <w:rsid w:val="167B5FDA"/>
    <w:rsid w:val="168444FA"/>
    <w:rsid w:val="1684D0F6"/>
    <w:rsid w:val="168AEC79"/>
    <w:rsid w:val="169CA94E"/>
    <w:rsid w:val="16A12330"/>
    <w:rsid w:val="16A5F51A"/>
    <w:rsid w:val="16AB4E97"/>
    <w:rsid w:val="16AEE42F"/>
    <w:rsid w:val="16AF7222"/>
    <w:rsid w:val="16B13AED"/>
    <w:rsid w:val="16B777E2"/>
    <w:rsid w:val="16C7855E"/>
    <w:rsid w:val="16CA4E01"/>
    <w:rsid w:val="16D292C3"/>
    <w:rsid w:val="16D41E31"/>
    <w:rsid w:val="16D81BC8"/>
    <w:rsid w:val="16DF7B4C"/>
    <w:rsid w:val="16ED94FC"/>
    <w:rsid w:val="16FCD672"/>
    <w:rsid w:val="16FDAC09"/>
    <w:rsid w:val="17050B01"/>
    <w:rsid w:val="170C3932"/>
    <w:rsid w:val="17145BE1"/>
    <w:rsid w:val="171C0CB0"/>
    <w:rsid w:val="1725C511"/>
    <w:rsid w:val="17281B51"/>
    <w:rsid w:val="173A051A"/>
    <w:rsid w:val="174B4A1D"/>
    <w:rsid w:val="174E64EE"/>
    <w:rsid w:val="1752F938"/>
    <w:rsid w:val="17595B53"/>
    <w:rsid w:val="175AE98F"/>
    <w:rsid w:val="175B4BAE"/>
    <w:rsid w:val="1760594B"/>
    <w:rsid w:val="1768CF8A"/>
    <w:rsid w:val="17702E1E"/>
    <w:rsid w:val="17766C63"/>
    <w:rsid w:val="17832E51"/>
    <w:rsid w:val="1789EE24"/>
    <w:rsid w:val="178DDCB3"/>
    <w:rsid w:val="178EBC29"/>
    <w:rsid w:val="178FD86C"/>
    <w:rsid w:val="1790E7C1"/>
    <w:rsid w:val="179F3687"/>
    <w:rsid w:val="17A34D4F"/>
    <w:rsid w:val="17A7D6D8"/>
    <w:rsid w:val="17AF3C67"/>
    <w:rsid w:val="17BC449A"/>
    <w:rsid w:val="17C325D9"/>
    <w:rsid w:val="17C7E83A"/>
    <w:rsid w:val="17C81F32"/>
    <w:rsid w:val="17CF9C21"/>
    <w:rsid w:val="17D935BA"/>
    <w:rsid w:val="17DB3AFC"/>
    <w:rsid w:val="17DE4121"/>
    <w:rsid w:val="17DF043A"/>
    <w:rsid w:val="17E910F9"/>
    <w:rsid w:val="17F7700C"/>
    <w:rsid w:val="1810ABDB"/>
    <w:rsid w:val="1812F7AD"/>
    <w:rsid w:val="18139672"/>
    <w:rsid w:val="1822DE80"/>
    <w:rsid w:val="1833D37E"/>
    <w:rsid w:val="183DADB2"/>
    <w:rsid w:val="184501C9"/>
    <w:rsid w:val="18482D69"/>
    <w:rsid w:val="184C1257"/>
    <w:rsid w:val="185ACA67"/>
    <w:rsid w:val="185F014C"/>
    <w:rsid w:val="1869169A"/>
    <w:rsid w:val="18755CFA"/>
    <w:rsid w:val="18779526"/>
    <w:rsid w:val="1882E1B1"/>
    <w:rsid w:val="18838F4B"/>
    <w:rsid w:val="1893AF4B"/>
    <w:rsid w:val="18A88D77"/>
    <w:rsid w:val="18A9F2C3"/>
    <w:rsid w:val="18AA0728"/>
    <w:rsid w:val="18AB361C"/>
    <w:rsid w:val="18AD463C"/>
    <w:rsid w:val="18AED0A9"/>
    <w:rsid w:val="18C502B6"/>
    <w:rsid w:val="18C6A1E2"/>
    <w:rsid w:val="18CB1E52"/>
    <w:rsid w:val="18CC8F3C"/>
    <w:rsid w:val="18D78ABE"/>
    <w:rsid w:val="18EE9985"/>
    <w:rsid w:val="18F5B9E1"/>
    <w:rsid w:val="18F5E2DB"/>
    <w:rsid w:val="18FE56DF"/>
    <w:rsid w:val="19071ABD"/>
    <w:rsid w:val="190A4667"/>
    <w:rsid w:val="190A5684"/>
    <w:rsid w:val="190B4CAB"/>
    <w:rsid w:val="190C1C31"/>
    <w:rsid w:val="190CC7BC"/>
    <w:rsid w:val="190E37FD"/>
    <w:rsid w:val="190F530F"/>
    <w:rsid w:val="1913779A"/>
    <w:rsid w:val="19143406"/>
    <w:rsid w:val="19158BE9"/>
    <w:rsid w:val="191D247F"/>
    <w:rsid w:val="191E867F"/>
    <w:rsid w:val="1921AA32"/>
    <w:rsid w:val="19254ACF"/>
    <w:rsid w:val="1929AD14"/>
    <w:rsid w:val="192AA99D"/>
    <w:rsid w:val="1954422D"/>
    <w:rsid w:val="195814FB"/>
    <w:rsid w:val="195E5F00"/>
    <w:rsid w:val="1963BDBD"/>
    <w:rsid w:val="196BAA5A"/>
    <w:rsid w:val="196C98D5"/>
    <w:rsid w:val="1970094F"/>
    <w:rsid w:val="1993CB22"/>
    <w:rsid w:val="1996AB85"/>
    <w:rsid w:val="19999949"/>
    <w:rsid w:val="199D5434"/>
    <w:rsid w:val="199E386C"/>
    <w:rsid w:val="19C3FE79"/>
    <w:rsid w:val="19D1BFBF"/>
    <w:rsid w:val="19D448C7"/>
    <w:rsid w:val="19D46FFC"/>
    <w:rsid w:val="19DB1366"/>
    <w:rsid w:val="19E59F50"/>
    <w:rsid w:val="19EF6D2F"/>
    <w:rsid w:val="19EFD327"/>
    <w:rsid w:val="19F00FF4"/>
    <w:rsid w:val="19F127BF"/>
    <w:rsid w:val="19F3F008"/>
    <w:rsid w:val="19F795EC"/>
    <w:rsid w:val="19FB8856"/>
    <w:rsid w:val="19FE86DE"/>
    <w:rsid w:val="19FF8C2F"/>
    <w:rsid w:val="1A028C4C"/>
    <w:rsid w:val="1A06E2F0"/>
    <w:rsid w:val="1A09D6B1"/>
    <w:rsid w:val="1A09E76A"/>
    <w:rsid w:val="1A0D5C2A"/>
    <w:rsid w:val="1A0EC9B0"/>
    <w:rsid w:val="1A18E126"/>
    <w:rsid w:val="1A2522B1"/>
    <w:rsid w:val="1A26025E"/>
    <w:rsid w:val="1A36DCDC"/>
    <w:rsid w:val="1A3F3593"/>
    <w:rsid w:val="1A543730"/>
    <w:rsid w:val="1A5589B2"/>
    <w:rsid w:val="1A566524"/>
    <w:rsid w:val="1A68034C"/>
    <w:rsid w:val="1A68FE4B"/>
    <w:rsid w:val="1A6B3E25"/>
    <w:rsid w:val="1A6E1DB7"/>
    <w:rsid w:val="1A6EDFD3"/>
    <w:rsid w:val="1A71DFA2"/>
    <w:rsid w:val="1A73A1CA"/>
    <w:rsid w:val="1A74FE55"/>
    <w:rsid w:val="1A76AD4D"/>
    <w:rsid w:val="1A7940DD"/>
    <w:rsid w:val="1A7FC202"/>
    <w:rsid w:val="1A80F434"/>
    <w:rsid w:val="1A89529D"/>
    <w:rsid w:val="1A89CD6F"/>
    <w:rsid w:val="1A8D035A"/>
    <w:rsid w:val="1A918A42"/>
    <w:rsid w:val="1A91B33C"/>
    <w:rsid w:val="1A92D9F5"/>
    <w:rsid w:val="1A95F2A5"/>
    <w:rsid w:val="1A9FFDBC"/>
    <w:rsid w:val="1AA0EFF2"/>
    <w:rsid w:val="1AA39CDE"/>
    <w:rsid w:val="1AAA3AEF"/>
    <w:rsid w:val="1AAC00B7"/>
    <w:rsid w:val="1AB19B52"/>
    <w:rsid w:val="1ABC5D78"/>
    <w:rsid w:val="1ABE4325"/>
    <w:rsid w:val="1ABF957C"/>
    <w:rsid w:val="1AC1490E"/>
    <w:rsid w:val="1AC943DC"/>
    <w:rsid w:val="1AD67C72"/>
    <w:rsid w:val="1ADA155D"/>
    <w:rsid w:val="1ADE37F3"/>
    <w:rsid w:val="1AE4A5AF"/>
    <w:rsid w:val="1AE69CF5"/>
    <w:rsid w:val="1AEA0887"/>
    <w:rsid w:val="1AF65D52"/>
    <w:rsid w:val="1AF8D042"/>
    <w:rsid w:val="1AFB82E1"/>
    <w:rsid w:val="1B01EA6B"/>
    <w:rsid w:val="1B0C81F0"/>
    <w:rsid w:val="1B12D56F"/>
    <w:rsid w:val="1B159466"/>
    <w:rsid w:val="1B16B5E9"/>
    <w:rsid w:val="1B1F8C4C"/>
    <w:rsid w:val="1B1F8F6B"/>
    <w:rsid w:val="1B22369D"/>
    <w:rsid w:val="1B22C3A1"/>
    <w:rsid w:val="1B2862DB"/>
    <w:rsid w:val="1B287B1B"/>
    <w:rsid w:val="1B30E9BB"/>
    <w:rsid w:val="1B33DBE3"/>
    <w:rsid w:val="1B3CA4D9"/>
    <w:rsid w:val="1B49FDB7"/>
    <w:rsid w:val="1B4FAAAA"/>
    <w:rsid w:val="1B531696"/>
    <w:rsid w:val="1B573352"/>
    <w:rsid w:val="1B57B6C4"/>
    <w:rsid w:val="1B57C9D4"/>
    <w:rsid w:val="1B64EE40"/>
    <w:rsid w:val="1B672D55"/>
    <w:rsid w:val="1B6E4126"/>
    <w:rsid w:val="1B74B244"/>
    <w:rsid w:val="1B7C54AC"/>
    <w:rsid w:val="1B80B185"/>
    <w:rsid w:val="1B86D956"/>
    <w:rsid w:val="1B96E927"/>
    <w:rsid w:val="1B9EA319"/>
    <w:rsid w:val="1BB003F6"/>
    <w:rsid w:val="1BB04A96"/>
    <w:rsid w:val="1BB6920C"/>
    <w:rsid w:val="1BBB5BBC"/>
    <w:rsid w:val="1BBF5C9B"/>
    <w:rsid w:val="1BBF8D2F"/>
    <w:rsid w:val="1BC07C04"/>
    <w:rsid w:val="1BC0D6FB"/>
    <w:rsid w:val="1BC74EF9"/>
    <w:rsid w:val="1BC9F4F0"/>
    <w:rsid w:val="1BCF30ED"/>
    <w:rsid w:val="1BD2669A"/>
    <w:rsid w:val="1BD535C7"/>
    <w:rsid w:val="1BD991FA"/>
    <w:rsid w:val="1BDEBE80"/>
    <w:rsid w:val="1BDF1214"/>
    <w:rsid w:val="1BE122D7"/>
    <w:rsid w:val="1BE1B161"/>
    <w:rsid w:val="1BE1CB23"/>
    <w:rsid w:val="1BF105D3"/>
    <w:rsid w:val="1BFB4B65"/>
    <w:rsid w:val="1BFD1D94"/>
    <w:rsid w:val="1C077652"/>
    <w:rsid w:val="1C0F15CC"/>
    <w:rsid w:val="1C232BCB"/>
    <w:rsid w:val="1C259DD0"/>
    <w:rsid w:val="1C362FC8"/>
    <w:rsid w:val="1C381DA2"/>
    <w:rsid w:val="1C3E3D9F"/>
    <w:rsid w:val="1C4786B7"/>
    <w:rsid w:val="1C47CDDE"/>
    <w:rsid w:val="1C49C278"/>
    <w:rsid w:val="1C4AA9DE"/>
    <w:rsid w:val="1C4E3C98"/>
    <w:rsid w:val="1C5021B1"/>
    <w:rsid w:val="1C554B80"/>
    <w:rsid w:val="1C55B51D"/>
    <w:rsid w:val="1C57289F"/>
    <w:rsid w:val="1C5BB35E"/>
    <w:rsid w:val="1C5E07E4"/>
    <w:rsid w:val="1C6AA0A6"/>
    <w:rsid w:val="1C6DD460"/>
    <w:rsid w:val="1C7122A2"/>
    <w:rsid w:val="1C7AA5B7"/>
    <w:rsid w:val="1C810AC4"/>
    <w:rsid w:val="1C8384A9"/>
    <w:rsid w:val="1C91D664"/>
    <w:rsid w:val="1C921FA0"/>
    <w:rsid w:val="1C95094F"/>
    <w:rsid w:val="1C964F87"/>
    <w:rsid w:val="1C9769B2"/>
    <w:rsid w:val="1C9B0D06"/>
    <w:rsid w:val="1C9E68B1"/>
    <w:rsid w:val="1C9E9A7F"/>
    <w:rsid w:val="1CA47706"/>
    <w:rsid w:val="1CBEBC52"/>
    <w:rsid w:val="1CC72587"/>
    <w:rsid w:val="1CD1B487"/>
    <w:rsid w:val="1CD47C92"/>
    <w:rsid w:val="1CD7E4D0"/>
    <w:rsid w:val="1CD888C9"/>
    <w:rsid w:val="1CD889E9"/>
    <w:rsid w:val="1CE3ACBC"/>
    <w:rsid w:val="1CEB741B"/>
    <w:rsid w:val="1CF181E4"/>
    <w:rsid w:val="1D033FB2"/>
    <w:rsid w:val="1D059EBE"/>
    <w:rsid w:val="1D0C51C8"/>
    <w:rsid w:val="1D0E6073"/>
    <w:rsid w:val="1D15478B"/>
    <w:rsid w:val="1D17F692"/>
    <w:rsid w:val="1D22D5B1"/>
    <w:rsid w:val="1D236720"/>
    <w:rsid w:val="1D27ACAC"/>
    <w:rsid w:val="1D2AB60F"/>
    <w:rsid w:val="1D392CD6"/>
    <w:rsid w:val="1D434C51"/>
    <w:rsid w:val="1D46B8DD"/>
    <w:rsid w:val="1D481948"/>
    <w:rsid w:val="1D5A3B29"/>
    <w:rsid w:val="1D631F5A"/>
    <w:rsid w:val="1D64FE12"/>
    <w:rsid w:val="1D7976AA"/>
    <w:rsid w:val="1D7F2B36"/>
    <w:rsid w:val="1D8562FF"/>
    <w:rsid w:val="1D8C7D58"/>
    <w:rsid w:val="1D90B0FD"/>
    <w:rsid w:val="1D9198F8"/>
    <w:rsid w:val="1D91B9A2"/>
    <w:rsid w:val="1D9C8EBF"/>
    <w:rsid w:val="1DA27A8E"/>
    <w:rsid w:val="1DA7C948"/>
    <w:rsid w:val="1DB0919A"/>
    <w:rsid w:val="1DB16E5F"/>
    <w:rsid w:val="1DB65599"/>
    <w:rsid w:val="1DC146C9"/>
    <w:rsid w:val="1DC4101C"/>
    <w:rsid w:val="1DC47B38"/>
    <w:rsid w:val="1DCA7AB7"/>
    <w:rsid w:val="1DCE2EAA"/>
    <w:rsid w:val="1DD03431"/>
    <w:rsid w:val="1DD63913"/>
    <w:rsid w:val="1DD8F0EC"/>
    <w:rsid w:val="1DE20DB0"/>
    <w:rsid w:val="1DED3582"/>
    <w:rsid w:val="1DF3CFEB"/>
    <w:rsid w:val="1DFB62D9"/>
    <w:rsid w:val="1E052874"/>
    <w:rsid w:val="1E092506"/>
    <w:rsid w:val="1E0B71B9"/>
    <w:rsid w:val="1E10F461"/>
    <w:rsid w:val="1E119219"/>
    <w:rsid w:val="1E1430C8"/>
    <w:rsid w:val="1E1AC2F5"/>
    <w:rsid w:val="1E36DD67"/>
    <w:rsid w:val="1E3C9701"/>
    <w:rsid w:val="1E3D57D1"/>
    <w:rsid w:val="1E3F4DF6"/>
    <w:rsid w:val="1E43CF29"/>
    <w:rsid w:val="1E458452"/>
    <w:rsid w:val="1E466AB6"/>
    <w:rsid w:val="1E568BA1"/>
    <w:rsid w:val="1E5B1F23"/>
    <w:rsid w:val="1E6ADF7A"/>
    <w:rsid w:val="1E6BA104"/>
    <w:rsid w:val="1E6F5E69"/>
    <w:rsid w:val="1E7061B1"/>
    <w:rsid w:val="1EA1F98A"/>
    <w:rsid w:val="1EA5DEDB"/>
    <w:rsid w:val="1EA73132"/>
    <w:rsid w:val="1EBDB901"/>
    <w:rsid w:val="1EBEA612"/>
    <w:rsid w:val="1EDA5413"/>
    <w:rsid w:val="1EDE78F4"/>
    <w:rsid w:val="1EDEFEA8"/>
    <w:rsid w:val="1EDF84AF"/>
    <w:rsid w:val="1EE03B7B"/>
    <w:rsid w:val="1EF22405"/>
    <w:rsid w:val="1EF5D955"/>
    <w:rsid w:val="1EF60FD8"/>
    <w:rsid w:val="1EF80666"/>
    <w:rsid w:val="1EF81709"/>
    <w:rsid w:val="1EFA45AF"/>
    <w:rsid w:val="1EFABC9F"/>
    <w:rsid w:val="1EFC7E96"/>
    <w:rsid w:val="1F13B5DB"/>
    <w:rsid w:val="1F1A04D9"/>
    <w:rsid w:val="1F1A77A0"/>
    <w:rsid w:val="1F1ABD11"/>
    <w:rsid w:val="1F1C94A7"/>
    <w:rsid w:val="1F22194B"/>
    <w:rsid w:val="1F285876"/>
    <w:rsid w:val="1F2B08D8"/>
    <w:rsid w:val="1F2B6A76"/>
    <w:rsid w:val="1F3AF5F0"/>
    <w:rsid w:val="1F3E4E14"/>
    <w:rsid w:val="1F4DDD28"/>
    <w:rsid w:val="1F544F43"/>
    <w:rsid w:val="1F54E6CF"/>
    <w:rsid w:val="1F593520"/>
    <w:rsid w:val="1F5A5095"/>
    <w:rsid w:val="1F6112E0"/>
    <w:rsid w:val="1F69D40F"/>
    <w:rsid w:val="1F69FD09"/>
    <w:rsid w:val="1F791CAD"/>
    <w:rsid w:val="1F7F8F07"/>
    <w:rsid w:val="1F82E9EA"/>
    <w:rsid w:val="1F909A0F"/>
    <w:rsid w:val="1F9195D2"/>
    <w:rsid w:val="1F930654"/>
    <w:rsid w:val="1F9B4D72"/>
    <w:rsid w:val="1FA2DC39"/>
    <w:rsid w:val="1FA57A72"/>
    <w:rsid w:val="1FAC5E41"/>
    <w:rsid w:val="1FB00129"/>
    <w:rsid w:val="1FB4477A"/>
    <w:rsid w:val="1FB842DD"/>
    <w:rsid w:val="1FBD79BD"/>
    <w:rsid w:val="1FBE80DC"/>
    <w:rsid w:val="1FCFD8D8"/>
    <w:rsid w:val="1FD2507E"/>
    <w:rsid w:val="1FD2ADC8"/>
    <w:rsid w:val="1FDBC282"/>
    <w:rsid w:val="1FDE440B"/>
    <w:rsid w:val="1FE1C650"/>
    <w:rsid w:val="1FE662EF"/>
    <w:rsid w:val="1FEFC06C"/>
    <w:rsid w:val="1FF4E7C9"/>
    <w:rsid w:val="20030CCD"/>
    <w:rsid w:val="200349B4"/>
    <w:rsid w:val="2003C3D2"/>
    <w:rsid w:val="200985B6"/>
    <w:rsid w:val="200F691F"/>
    <w:rsid w:val="2014F6B4"/>
    <w:rsid w:val="2017C40F"/>
    <w:rsid w:val="201B58F0"/>
    <w:rsid w:val="201D204D"/>
    <w:rsid w:val="20272347"/>
    <w:rsid w:val="20305889"/>
    <w:rsid w:val="2031456F"/>
    <w:rsid w:val="2033ADA4"/>
    <w:rsid w:val="204205EB"/>
    <w:rsid w:val="20445A5B"/>
    <w:rsid w:val="20592F29"/>
    <w:rsid w:val="205EA4E3"/>
    <w:rsid w:val="205EF598"/>
    <w:rsid w:val="206092F9"/>
    <w:rsid w:val="20624602"/>
    <w:rsid w:val="2067E230"/>
    <w:rsid w:val="206EF019"/>
    <w:rsid w:val="207578D3"/>
    <w:rsid w:val="20762474"/>
    <w:rsid w:val="2076DB22"/>
    <w:rsid w:val="207CB8BB"/>
    <w:rsid w:val="20806CC3"/>
    <w:rsid w:val="2092BAAE"/>
    <w:rsid w:val="2099973C"/>
    <w:rsid w:val="20A7C799"/>
    <w:rsid w:val="20AB6987"/>
    <w:rsid w:val="20AB729B"/>
    <w:rsid w:val="20B158E0"/>
    <w:rsid w:val="20B2E1C4"/>
    <w:rsid w:val="20B33795"/>
    <w:rsid w:val="20B3A818"/>
    <w:rsid w:val="20BBE2F9"/>
    <w:rsid w:val="20BC0507"/>
    <w:rsid w:val="20BED4AE"/>
    <w:rsid w:val="20CB2E4E"/>
    <w:rsid w:val="20CF35FB"/>
    <w:rsid w:val="20D0B195"/>
    <w:rsid w:val="20E40E1C"/>
    <w:rsid w:val="20E45D93"/>
    <w:rsid w:val="20E802D8"/>
    <w:rsid w:val="20F0083B"/>
    <w:rsid w:val="20F01FA4"/>
    <w:rsid w:val="21025008"/>
    <w:rsid w:val="2102D7E7"/>
    <w:rsid w:val="21073131"/>
    <w:rsid w:val="2108F5BA"/>
    <w:rsid w:val="210B4322"/>
    <w:rsid w:val="212135B7"/>
    <w:rsid w:val="21220F30"/>
    <w:rsid w:val="21298CA6"/>
    <w:rsid w:val="212DBCE2"/>
    <w:rsid w:val="2132A92D"/>
    <w:rsid w:val="2133039B"/>
    <w:rsid w:val="2135A0C0"/>
    <w:rsid w:val="21389FA3"/>
    <w:rsid w:val="213A36F5"/>
    <w:rsid w:val="213F8A6B"/>
    <w:rsid w:val="2140EF18"/>
    <w:rsid w:val="2143C290"/>
    <w:rsid w:val="2149ABEA"/>
    <w:rsid w:val="214C1EE6"/>
    <w:rsid w:val="214E0D6C"/>
    <w:rsid w:val="214FCF09"/>
    <w:rsid w:val="2152890F"/>
    <w:rsid w:val="215AF671"/>
    <w:rsid w:val="215DA33D"/>
    <w:rsid w:val="215DCE50"/>
    <w:rsid w:val="215E4AD7"/>
    <w:rsid w:val="216ECFA2"/>
    <w:rsid w:val="217461B7"/>
    <w:rsid w:val="217FB3FF"/>
    <w:rsid w:val="218035F4"/>
    <w:rsid w:val="21835FA3"/>
    <w:rsid w:val="2196C4AB"/>
    <w:rsid w:val="219D0550"/>
    <w:rsid w:val="219F63CB"/>
    <w:rsid w:val="21A29DC2"/>
    <w:rsid w:val="21A2BE0B"/>
    <w:rsid w:val="21AB13DA"/>
    <w:rsid w:val="21AD9A09"/>
    <w:rsid w:val="21AE1C8A"/>
    <w:rsid w:val="21B3ED73"/>
    <w:rsid w:val="21BEA156"/>
    <w:rsid w:val="21D0F558"/>
    <w:rsid w:val="21D7061B"/>
    <w:rsid w:val="21DC4FFE"/>
    <w:rsid w:val="21E60EF3"/>
    <w:rsid w:val="21E69F50"/>
    <w:rsid w:val="21F157CE"/>
    <w:rsid w:val="21F2E918"/>
    <w:rsid w:val="21F696D4"/>
    <w:rsid w:val="21F70FA9"/>
    <w:rsid w:val="220698B9"/>
    <w:rsid w:val="22077658"/>
    <w:rsid w:val="2210C761"/>
    <w:rsid w:val="22114934"/>
    <w:rsid w:val="2213AAFA"/>
    <w:rsid w:val="22145B53"/>
    <w:rsid w:val="221B3ABA"/>
    <w:rsid w:val="22348A23"/>
    <w:rsid w:val="223C5A9A"/>
    <w:rsid w:val="22421F1E"/>
    <w:rsid w:val="2243DE8A"/>
    <w:rsid w:val="224626EC"/>
    <w:rsid w:val="2246DE22"/>
    <w:rsid w:val="2247EFDA"/>
    <w:rsid w:val="22521862"/>
    <w:rsid w:val="22525DD3"/>
    <w:rsid w:val="2254D3CA"/>
    <w:rsid w:val="22570407"/>
    <w:rsid w:val="225C9858"/>
    <w:rsid w:val="22634762"/>
    <w:rsid w:val="22680B5F"/>
    <w:rsid w:val="22691752"/>
    <w:rsid w:val="226B67F9"/>
    <w:rsid w:val="226D5E77"/>
    <w:rsid w:val="2273BF67"/>
    <w:rsid w:val="228058F6"/>
    <w:rsid w:val="22829B95"/>
    <w:rsid w:val="228518EC"/>
    <w:rsid w:val="228BF005"/>
    <w:rsid w:val="228EB2E2"/>
    <w:rsid w:val="229BDF03"/>
    <w:rsid w:val="229F4425"/>
    <w:rsid w:val="22A0E650"/>
    <w:rsid w:val="22A5C50A"/>
    <w:rsid w:val="22A695CE"/>
    <w:rsid w:val="22AF71C7"/>
    <w:rsid w:val="22B37786"/>
    <w:rsid w:val="22B50E4B"/>
    <w:rsid w:val="22B5C6B0"/>
    <w:rsid w:val="22B5F0FB"/>
    <w:rsid w:val="22C41941"/>
    <w:rsid w:val="22C58639"/>
    <w:rsid w:val="22CED3FC"/>
    <w:rsid w:val="22D7778A"/>
    <w:rsid w:val="22DD9CE0"/>
    <w:rsid w:val="22DE1500"/>
    <w:rsid w:val="22E0A6FC"/>
    <w:rsid w:val="22E50E6F"/>
    <w:rsid w:val="22E6F5DE"/>
    <w:rsid w:val="22E77E20"/>
    <w:rsid w:val="22EEC802"/>
    <w:rsid w:val="22F09DAD"/>
    <w:rsid w:val="22F610AF"/>
    <w:rsid w:val="22F6A71E"/>
    <w:rsid w:val="22F9996D"/>
    <w:rsid w:val="2303430A"/>
    <w:rsid w:val="23045E78"/>
    <w:rsid w:val="23088E3A"/>
    <w:rsid w:val="230AA003"/>
    <w:rsid w:val="230DDEFE"/>
    <w:rsid w:val="230FE671"/>
    <w:rsid w:val="23192B99"/>
    <w:rsid w:val="231961EF"/>
    <w:rsid w:val="231DF71B"/>
    <w:rsid w:val="2322E221"/>
    <w:rsid w:val="232698FD"/>
    <w:rsid w:val="23292E1F"/>
    <w:rsid w:val="232A9268"/>
    <w:rsid w:val="232D021C"/>
    <w:rsid w:val="23410DD2"/>
    <w:rsid w:val="2341AA2B"/>
    <w:rsid w:val="23614BB8"/>
    <w:rsid w:val="2362C802"/>
    <w:rsid w:val="23760A80"/>
    <w:rsid w:val="237D2432"/>
    <w:rsid w:val="238290D1"/>
    <w:rsid w:val="23837862"/>
    <w:rsid w:val="238F617A"/>
    <w:rsid w:val="238FD0ED"/>
    <w:rsid w:val="2391165A"/>
    <w:rsid w:val="2396A4E6"/>
    <w:rsid w:val="239DF010"/>
    <w:rsid w:val="23A44514"/>
    <w:rsid w:val="23A8B366"/>
    <w:rsid w:val="23AE56A0"/>
    <w:rsid w:val="23B259A0"/>
    <w:rsid w:val="23B48E6D"/>
    <w:rsid w:val="23B80FA1"/>
    <w:rsid w:val="23C10C5B"/>
    <w:rsid w:val="23C49870"/>
    <w:rsid w:val="23C5E701"/>
    <w:rsid w:val="23C66F3B"/>
    <w:rsid w:val="23CEB45C"/>
    <w:rsid w:val="23D10491"/>
    <w:rsid w:val="23D3AC54"/>
    <w:rsid w:val="23D90BEC"/>
    <w:rsid w:val="23DB41DB"/>
    <w:rsid w:val="23E0757C"/>
    <w:rsid w:val="23E6B306"/>
    <w:rsid w:val="23EFCC4D"/>
    <w:rsid w:val="23F211A3"/>
    <w:rsid w:val="23F7143E"/>
    <w:rsid w:val="23FAFAC7"/>
    <w:rsid w:val="23FC9858"/>
    <w:rsid w:val="24046736"/>
    <w:rsid w:val="2404D675"/>
    <w:rsid w:val="240AA54D"/>
    <w:rsid w:val="241113DC"/>
    <w:rsid w:val="24137DE6"/>
    <w:rsid w:val="242E705B"/>
    <w:rsid w:val="2437AF64"/>
    <w:rsid w:val="244343A9"/>
    <w:rsid w:val="244BDEE5"/>
    <w:rsid w:val="2452C880"/>
    <w:rsid w:val="245E9612"/>
    <w:rsid w:val="245F3E2D"/>
    <w:rsid w:val="24601F1D"/>
    <w:rsid w:val="24627B00"/>
    <w:rsid w:val="2462F067"/>
    <w:rsid w:val="246833D8"/>
    <w:rsid w:val="24795C37"/>
    <w:rsid w:val="24812C23"/>
    <w:rsid w:val="2485DD45"/>
    <w:rsid w:val="248A6A4E"/>
    <w:rsid w:val="2498BBE7"/>
    <w:rsid w:val="249962CD"/>
    <w:rsid w:val="249AAE69"/>
    <w:rsid w:val="249C4CCA"/>
    <w:rsid w:val="24A1A794"/>
    <w:rsid w:val="24A5C1A1"/>
    <w:rsid w:val="24B3EFFF"/>
    <w:rsid w:val="24BCFFAB"/>
    <w:rsid w:val="24C46AFB"/>
    <w:rsid w:val="24C4E159"/>
    <w:rsid w:val="24C56509"/>
    <w:rsid w:val="24DC289C"/>
    <w:rsid w:val="24E0AAA9"/>
    <w:rsid w:val="24E8C048"/>
    <w:rsid w:val="24E9702D"/>
    <w:rsid w:val="24EBEE1A"/>
    <w:rsid w:val="24ECB8AC"/>
    <w:rsid w:val="24F09170"/>
    <w:rsid w:val="24FC3A73"/>
    <w:rsid w:val="2508A219"/>
    <w:rsid w:val="2511CE02"/>
    <w:rsid w:val="251B9045"/>
    <w:rsid w:val="251F6B75"/>
    <w:rsid w:val="2535239F"/>
    <w:rsid w:val="253733EF"/>
    <w:rsid w:val="25419C3D"/>
    <w:rsid w:val="254A03D0"/>
    <w:rsid w:val="254C2157"/>
    <w:rsid w:val="254D3D7F"/>
    <w:rsid w:val="254EBC93"/>
    <w:rsid w:val="2552FBC9"/>
    <w:rsid w:val="255AAC6B"/>
    <w:rsid w:val="255EF911"/>
    <w:rsid w:val="255FF9DA"/>
    <w:rsid w:val="25629737"/>
    <w:rsid w:val="25645F71"/>
    <w:rsid w:val="257039ED"/>
    <w:rsid w:val="257121AB"/>
    <w:rsid w:val="2573969C"/>
    <w:rsid w:val="2574DC4D"/>
    <w:rsid w:val="257A6E57"/>
    <w:rsid w:val="2588A17F"/>
    <w:rsid w:val="258C676F"/>
    <w:rsid w:val="258E707C"/>
    <w:rsid w:val="258FF75B"/>
    <w:rsid w:val="25949FA5"/>
    <w:rsid w:val="259868B9"/>
    <w:rsid w:val="259CA431"/>
    <w:rsid w:val="25A6873C"/>
    <w:rsid w:val="25A90101"/>
    <w:rsid w:val="25AF4E47"/>
    <w:rsid w:val="25B65471"/>
    <w:rsid w:val="25BA3C57"/>
    <w:rsid w:val="25C57CF0"/>
    <w:rsid w:val="25C9E9A2"/>
    <w:rsid w:val="25D53CF8"/>
    <w:rsid w:val="25D7E877"/>
    <w:rsid w:val="25D8DA7F"/>
    <w:rsid w:val="25DCAD20"/>
    <w:rsid w:val="25DD6ED2"/>
    <w:rsid w:val="25DDB690"/>
    <w:rsid w:val="25DEF4D1"/>
    <w:rsid w:val="25E2C02A"/>
    <w:rsid w:val="25EC1FA2"/>
    <w:rsid w:val="25EDBBCF"/>
    <w:rsid w:val="25EF86DA"/>
    <w:rsid w:val="25F4B60A"/>
    <w:rsid w:val="25FCDB7B"/>
    <w:rsid w:val="25FD26FB"/>
    <w:rsid w:val="26061A50"/>
    <w:rsid w:val="2610621A"/>
    <w:rsid w:val="26153392"/>
    <w:rsid w:val="2618FFB4"/>
    <w:rsid w:val="2620806E"/>
    <w:rsid w:val="2623D11B"/>
    <w:rsid w:val="262AFC0D"/>
    <w:rsid w:val="262EC285"/>
    <w:rsid w:val="26311460"/>
    <w:rsid w:val="263531DA"/>
    <w:rsid w:val="263E4139"/>
    <w:rsid w:val="2640BB4E"/>
    <w:rsid w:val="264240C5"/>
    <w:rsid w:val="26504360"/>
    <w:rsid w:val="26565A2A"/>
    <w:rsid w:val="265662CC"/>
    <w:rsid w:val="265ACFBB"/>
    <w:rsid w:val="265AF1B8"/>
    <w:rsid w:val="265B50DC"/>
    <w:rsid w:val="265B9AF7"/>
    <w:rsid w:val="2666FAB5"/>
    <w:rsid w:val="266747D5"/>
    <w:rsid w:val="26694AAA"/>
    <w:rsid w:val="26697E53"/>
    <w:rsid w:val="266A28D4"/>
    <w:rsid w:val="266C2646"/>
    <w:rsid w:val="26794AED"/>
    <w:rsid w:val="267E84FD"/>
    <w:rsid w:val="26906ABD"/>
    <w:rsid w:val="26992456"/>
    <w:rsid w:val="269A2FC6"/>
    <w:rsid w:val="269B611D"/>
    <w:rsid w:val="26B1EA9D"/>
    <w:rsid w:val="26B98016"/>
    <w:rsid w:val="26C98BFD"/>
    <w:rsid w:val="26CA03E9"/>
    <w:rsid w:val="26CDE3A8"/>
    <w:rsid w:val="26DCACD0"/>
    <w:rsid w:val="26DF1833"/>
    <w:rsid w:val="26DF8E58"/>
    <w:rsid w:val="26E10404"/>
    <w:rsid w:val="26ED838A"/>
    <w:rsid w:val="26EFB063"/>
    <w:rsid w:val="26F0E247"/>
    <w:rsid w:val="26F1F58E"/>
    <w:rsid w:val="26F2B96F"/>
    <w:rsid w:val="26F7531A"/>
    <w:rsid w:val="2706551E"/>
    <w:rsid w:val="2707BF89"/>
    <w:rsid w:val="270E65B9"/>
    <w:rsid w:val="271A6464"/>
    <w:rsid w:val="27380A6F"/>
    <w:rsid w:val="273C7737"/>
    <w:rsid w:val="2741D7FC"/>
    <w:rsid w:val="2742F5FC"/>
    <w:rsid w:val="274881C7"/>
    <w:rsid w:val="274A1D91"/>
    <w:rsid w:val="274B97CB"/>
    <w:rsid w:val="274FE6FD"/>
    <w:rsid w:val="27509440"/>
    <w:rsid w:val="2755E5C2"/>
    <w:rsid w:val="27672960"/>
    <w:rsid w:val="27779046"/>
    <w:rsid w:val="2779D1E8"/>
    <w:rsid w:val="2787ABE3"/>
    <w:rsid w:val="278873C6"/>
    <w:rsid w:val="278AA849"/>
    <w:rsid w:val="278CB4B0"/>
    <w:rsid w:val="278D33E2"/>
    <w:rsid w:val="2792A26E"/>
    <w:rsid w:val="27935338"/>
    <w:rsid w:val="279A780D"/>
    <w:rsid w:val="279BB71A"/>
    <w:rsid w:val="27A08D5C"/>
    <w:rsid w:val="27A5449A"/>
    <w:rsid w:val="27A75C38"/>
    <w:rsid w:val="27B0F391"/>
    <w:rsid w:val="27B7CBE2"/>
    <w:rsid w:val="27CCB7FC"/>
    <w:rsid w:val="27CCF4E4"/>
    <w:rsid w:val="27DD5CC2"/>
    <w:rsid w:val="27E03E6B"/>
    <w:rsid w:val="27E3AAC5"/>
    <w:rsid w:val="27F87C06"/>
    <w:rsid w:val="27F9F10E"/>
    <w:rsid w:val="27FC1E21"/>
    <w:rsid w:val="28011AFE"/>
    <w:rsid w:val="2805F935"/>
    <w:rsid w:val="2809546F"/>
    <w:rsid w:val="28103A22"/>
    <w:rsid w:val="28151B4E"/>
    <w:rsid w:val="28194C78"/>
    <w:rsid w:val="281FCE10"/>
    <w:rsid w:val="28370B63"/>
    <w:rsid w:val="283755DF"/>
    <w:rsid w:val="28441734"/>
    <w:rsid w:val="28443ABA"/>
    <w:rsid w:val="2849263E"/>
    <w:rsid w:val="284D0588"/>
    <w:rsid w:val="284E66F0"/>
    <w:rsid w:val="28689F66"/>
    <w:rsid w:val="286F45ED"/>
    <w:rsid w:val="2871A22E"/>
    <w:rsid w:val="287EFEC1"/>
    <w:rsid w:val="28860E5C"/>
    <w:rsid w:val="28870771"/>
    <w:rsid w:val="288A0BD5"/>
    <w:rsid w:val="2899DBBB"/>
    <w:rsid w:val="289BAD45"/>
    <w:rsid w:val="289CC551"/>
    <w:rsid w:val="28A4A921"/>
    <w:rsid w:val="28A70E33"/>
    <w:rsid w:val="28A876FA"/>
    <w:rsid w:val="28B3CD8E"/>
    <w:rsid w:val="28BE74AE"/>
    <w:rsid w:val="28C28CEE"/>
    <w:rsid w:val="28C94ACC"/>
    <w:rsid w:val="28CDE232"/>
    <w:rsid w:val="28CF1C86"/>
    <w:rsid w:val="28D357E7"/>
    <w:rsid w:val="28D7E2F1"/>
    <w:rsid w:val="28FD04DB"/>
    <w:rsid w:val="29076499"/>
    <w:rsid w:val="29086C65"/>
    <w:rsid w:val="29147D63"/>
    <w:rsid w:val="29198983"/>
    <w:rsid w:val="291C423F"/>
    <w:rsid w:val="2924B645"/>
    <w:rsid w:val="29299EF4"/>
    <w:rsid w:val="292D2FFC"/>
    <w:rsid w:val="292E72CF"/>
    <w:rsid w:val="292E9C07"/>
    <w:rsid w:val="2931E5A5"/>
    <w:rsid w:val="293239A0"/>
    <w:rsid w:val="2939A48F"/>
    <w:rsid w:val="29456420"/>
    <w:rsid w:val="295B8D98"/>
    <w:rsid w:val="295D3998"/>
    <w:rsid w:val="296976B4"/>
    <w:rsid w:val="29697C6B"/>
    <w:rsid w:val="296FBDED"/>
    <w:rsid w:val="2974A827"/>
    <w:rsid w:val="297A0475"/>
    <w:rsid w:val="297D764D"/>
    <w:rsid w:val="297E5820"/>
    <w:rsid w:val="29804FC4"/>
    <w:rsid w:val="298E3176"/>
    <w:rsid w:val="2997DC1E"/>
    <w:rsid w:val="29A3EF0F"/>
    <w:rsid w:val="29AB6690"/>
    <w:rsid w:val="29ADA2B6"/>
    <w:rsid w:val="29AF8BF5"/>
    <w:rsid w:val="29B27672"/>
    <w:rsid w:val="29B413C4"/>
    <w:rsid w:val="29C44715"/>
    <w:rsid w:val="29C53BD9"/>
    <w:rsid w:val="29CB4BDD"/>
    <w:rsid w:val="29D17A9A"/>
    <w:rsid w:val="29D8FF37"/>
    <w:rsid w:val="29DCC410"/>
    <w:rsid w:val="29E5370E"/>
    <w:rsid w:val="29F28038"/>
    <w:rsid w:val="29FA8F38"/>
    <w:rsid w:val="29FD85EC"/>
    <w:rsid w:val="2A003466"/>
    <w:rsid w:val="2A112CC1"/>
    <w:rsid w:val="2A1CCE1D"/>
    <w:rsid w:val="2A25A56F"/>
    <w:rsid w:val="2A261430"/>
    <w:rsid w:val="2A366D30"/>
    <w:rsid w:val="2A3955BD"/>
    <w:rsid w:val="2A3A6295"/>
    <w:rsid w:val="2A4E7668"/>
    <w:rsid w:val="2A50C162"/>
    <w:rsid w:val="2A568A9A"/>
    <w:rsid w:val="2A579B1A"/>
    <w:rsid w:val="2A6A289C"/>
    <w:rsid w:val="2A732FCE"/>
    <w:rsid w:val="2A782F00"/>
    <w:rsid w:val="2A7A52F5"/>
    <w:rsid w:val="2A81EA89"/>
    <w:rsid w:val="2A853B53"/>
    <w:rsid w:val="2A9C0223"/>
    <w:rsid w:val="2A9CD6D1"/>
    <w:rsid w:val="2A9FDAA1"/>
    <w:rsid w:val="2AA4A89B"/>
    <w:rsid w:val="2AB1CE24"/>
    <w:rsid w:val="2AB1FF10"/>
    <w:rsid w:val="2AB478EF"/>
    <w:rsid w:val="2AB75522"/>
    <w:rsid w:val="2ABF8A0C"/>
    <w:rsid w:val="2AC1058E"/>
    <w:rsid w:val="2AC6B581"/>
    <w:rsid w:val="2ACD62D2"/>
    <w:rsid w:val="2ACDD6C5"/>
    <w:rsid w:val="2ACE7FB1"/>
    <w:rsid w:val="2ACF8A2D"/>
    <w:rsid w:val="2ACFD272"/>
    <w:rsid w:val="2AD4E6BE"/>
    <w:rsid w:val="2ADBC7EB"/>
    <w:rsid w:val="2AE129AC"/>
    <w:rsid w:val="2AE45A47"/>
    <w:rsid w:val="2AF2A7D9"/>
    <w:rsid w:val="2B04EFB4"/>
    <w:rsid w:val="2B06B0D5"/>
    <w:rsid w:val="2B175692"/>
    <w:rsid w:val="2B19729A"/>
    <w:rsid w:val="2B1F038D"/>
    <w:rsid w:val="2B296963"/>
    <w:rsid w:val="2B2C5C52"/>
    <w:rsid w:val="2B2E7C00"/>
    <w:rsid w:val="2B2E9C93"/>
    <w:rsid w:val="2B2ECFF1"/>
    <w:rsid w:val="2B39C0A6"/>
    <w:rsid w:val="2B3DCEC0"/>
    <w:rsid w:val="2B42129C"/>
    <w:rsid w:val="2B442F05"/>
    <w:rsid w:val="2B47877A"/>
    <w:rsid w:val="2B4CF8D7"/>
    <w:rsid w:val="2B4F8D37"/>
    <w:rsid w:val="2B50BB37"/>
    <w:rsid w:val="2B510E7E"/>
    <w:rsid w:val="2B5658E2"/>
    <w:rsid w:val="2B5988B3"/>
    <w:rsid w:val="2B704FD0"/>
    <w:rsid w:val="2B7289FE"/>
    <w:rsid w:val="2B85A178"/>
    <w:rsid w:val="2B89A8BF"/>
    <w:rsid w:val="2B8F10BE"/>
    <w:rsid w:val="2B9038FD"/>
    <w:rsid w:val="2B903B21"/>
    <w:rsid w:val="2B98AAF2"/>
    <w:rsid w:val="2B99FB4F"/>
    <w:rsid w:val="2BA652AC"/>
    <w:rsid w:val="2BB53CF7"/>
    <w:rsid w:val="2BB9F80B"/>
    <w:rsid w:val="2BBA789E"/>
    <w:rsid w:val="2BBB97F4"/>
    <w:rsid w:val="2BC7BD33"/>
    <w:rsid w:val="2BC81BDA"/>
    <w:rsid w:val="2BD00A48"/>
    <w:rsid w:val="2BD594E8"/>
    <w:rsid w:val="2BE37216"/>
    <w:rsid w:val="2BE67F2A"/>
    <w:rsid w:val="2BE684B2"/>
    <w:rsid w:val="2BE8DB4E"/>
    <w:rsid w:val="2BEC5DC0"/>
    <w:rsid w:val="2BF13BC6"/>
    <w:rsid w:val="2BF4B14C"/>
    <w:rsid w:val="2BFC9FBD"/>
    <w:rsid w:val="2BFDCC19"/>
    <w:rsid w:val="2C032AE2"/>
    <w:rsid w:val="2C06FFAF"/>
    <w:rsid w:val="2C11D195"/>
    <w:rsid w:val="2C16D3C9"/>
    <w:rsid w:val="2C177EE0"/>
    <w:rsid w:val="2C1A417A"/>
    <w:rsid w:val="2C1BECB8"/>
    <w:rsid w:val="2C352847"/>
    <w:rsid w:val="2C3E8B76"/>
    <w:rsid w:val="2C40715D"/>
    <w:rsid w:val="2C477CA8"/>
    <w:rsid w:val="2C485A38"/>
    <w:rsid w:val="2C4D51F2"/>
    <w:rsid w:val="2C51E4EF"/>
    <w:rsid w:val="2C52D41C"/>
    <w:rsid w:val="2C532583"/>
    <w:rsid w:val="2C53E4A6"/>
    <w:rsid w:val="2C58A5DC"/>
    <w:rsid w:val="2C5C6512"/>
    <w:rsid w:val="2C60F59C"/>
    <w:rsid w:val="2C705EC5"/>
    <w:rsid w:val="2C71642A"/>
    <w:rsid w:val="2C888B52"/>
    <w:rsid w:val="2C8DED1E"/>
    <w:rsid w:val="2C920B49"/>
    <w:rsid w:val="2C97FBC1"/>
    <w:rsid w:val="2C9BB3E0"/>
    <w:rsid w:val="2C9D05A0"/>
    <w:rsid w:val="2C9E4F62"/>
    <w:rsid w:val="2CA3062A"/>
    <w:rsid w:val="2CA60B33"/>
    <w:rsid w:val="2CB7F086"/>
    <w:rsid w:val="2CBAF39D"/>
    <w:rsid w:val="2CC5C26B"/>
    <w:rsid w:val="2CC5EE76"/>
    <w:rsid w:val="2CC8F9CA"/>
    <w:rsid w:val="2CDBBB3F"/>
    <w:rsid w:val="2CDC9B1C"/>
    <w:rsid w:val="2CE5D73C"/>
    <w:rsid w:val="2CE72CB7"/>
    <w:rsid w:val="2CEA6410"/>
    <w:rsid w:val="2CED75BE"/>
    <w:rsid w:val="2CF1A99A"/>
    <w:rsid w:val="2CF6A01A"/>
    <w:rsid w:val="2CF72FF1"/>
    <w:rsid w:val="2CF9AC2B"/>
    <w:rsid w:val="2D0BDC63"/>
    <w:rsid w:val="2D0D9BEC"/>
    <w:rsid w:val="2D109FF9"/>
    <w:rsid w:val="2D17A183"/>
    <w:rsid w:val="2D1F57D0"/>
    <w:rsid w:val="2D23B4D3"/>
    <w:rsid w:val="2D254494"/>
    <w:rsid w:val="2D2BCC9C"/>
    <w:rsid w:val="2D340BC3"/>
    <w:rsid w:val="2D3446B8"/>
    <w:rsid w:val="2D4190F9"/>
    <w:rsid w:val="2D475DD4"/>
    <w:rsid w:val="2D4EBE8B"/>
    <w:rsid w:val="2D50B683"/>
    <w:rsid w:val="2D54A77C"/>
    <w:rsid w:val="2D55CD25"/>
    <w:rsid w:val="2D6AA669"/>
    <w:rsid w:val="2D6E9632"/>
    <w:rsid w:val="2D777DB7"/>
    <w:rsid w:val="2D793178"/>
    <w:rsid w:val="2D8415F2"/>
    <w:rsid w:val="2D8AFEDD"/>
    <w:rsid w:val="2D8F1FB2"/>
    <w:rsid w:val="2D8F4DF1"/>
    <w:rsid w:val="2D8F85D9"/>
    <w:rsid w:val="2D94940A"/>
    <w:rsid w:val="2D9D7B76"/>
    <w:rsid w:val="2DA6C90A"/>
    <w:rsid w:val="2DB7E02C"/>
    <w:rsid w:val="2DD866D8"/>
    <w:rsid w:val="2DDA6A83"/>
    <w:rsid w:val="2DFD80F2"/>
    <w:rsid w:val="2E062E02"/>
    <w:rsid w:val="2E0855D6"/>
    <w:rsid w:val="2E0CF332"/>
    <w:rsid w:val="2E30CE17"/>
    <w:rsid w:val="2E3708DB"/>
    <w:rsid w:val="2E38A963"/>
    <w:rsid w:val="2E3B6910"/>
    <w:rsid w:val="2E3B6C1C"/>
    <w:rsid w:val="2E3C9076"/>
    <w:rsid w:val="2E3CED8E"/>
    <w:rsid w:val="2E4843B2"/>
    <w:rsid w:val="2E57434C"/>
    <w:rsid w:val="2E6C784B"/>
    <w:rsid w:val="2E6CDE23"/>
    <w:rsid w:val="2E70A3BC"/>
    <w:rsid w:val="2E726765"/>
    <w:rsid w:val="2E79723D"/>
    <w:rsid w:val="2E821B18"/>
    <w:rsid w:val="2E8323EA"/>
    <w:rsid w:val="2E837D2E"/>
    <w:rsid w:val="2E895AA9"/>
    <w:rsid w:val="2E8A4DA1"/>
    <w:rsid w:val="2E923697"/>
    <w:rsid w:val="2E943984"/>
    <w:rsid w:val="2EA04A81"/>
    <w:rsid w:val="2EA64C03"/>
    <w:rsid w:val="2EA8B1E8"/>
    <w:rsid w:val="2EA93D42"/>
    <w:rsid w:val="2EADA2F9"/>
    <w:rsid w:val="2EAE01FE"/>
    <w:rsid w:val="2EB2B6A6"/>
    <w:rsid w:val="2EB52949"/>
    <w:rsid w:val="2EBFD6F9"/>
    <w:rsid w:val="2EC12729"/>
    <w:rsid w:val="2EC1F887"/>
    <w:rsid w:val="2ECE2883"/>
    <w:rsid w:val="2ED37294"/>
    <w:rsid w:val="2ED7E412"/>
    <w:rsid w:val="2EE3D4C0"/>
    <w:rsid w:val="2EE57C1F"/>
    <w:rsid w:val="2EEAFE70"/>
    <w:rsid w:val="2EEC2139"/>
    <w:rsid w:val="2EEDDC97"/>
    <w:rsid w:val="2EF077DD"/>
    <w:rsid w:val="2EF6210D"/>
    <w:rsid w:val="2EFC3AB5"/>
    <w:rsid w:val="2EFE75C8"/>
    <w:rsid w:val="2EFEFAC8"/>
    <w:rsid w:val="2F0D500D"/>
    <w:rsid w:val="2F13EAA5"/>
    <w:rsid w:val="2F13F808"/>
    <w:rsid w:val="2F14D2DE"/>
    <w:rsid w:val="2F20F7A4"/>
    <w:rsid w:val="2F26CF3E"/>
    <w:rsid w:val="2F34FB0D"/>
    <w:rsid w:val="2F35CBB5"/>
    <w:rsid w:val="2F3CBC82"/>
    <w:rsid w:val="2F4A2EE9"/>
    <w:rsid w:val="2F4E949B"/>
    <w:rsid w:val="2F534855"/>
    <w:rsid w:val="2F5742D6"/>
    <w:rsid w:val="2F5D8D9E"/>
    <w:rsid w:val="2F67A671"/>
    <w:rsid w:val="2F67D216"/>
    <w:rsid w:val="2F6F99A7"/>
    <w:rsid w:val="2F7CA7D2"/>
    <w:rsid w:val="2F801FE7"/>
    <w:rsid w:val="2F893A4D"/>
    <w:rsid w:val="2F8D1A18"/>
    <w:rsid w:val="2F981679"/>
    <w:rsid w:val="2FC028F3"/>
    <w:rsid w:val="2FC3C472"/>
    <w:rsid w:val="2FC5D4F9"/>
    <w:rsid w:val="2FC6BBCF"/>
    <w:rsid w:val="2FD1742A"/>
    <w:rsid w:val="2FD3D814"/>
    <w:rsid w:val="2FD87717"/>
    <w:rsid w:val="2FDA51A8"/>
    <w:rsid w:val="2FDDED10"/>
    <w:rsid w:val="2FE111A2"/>
    <w:rsid w:val="2FE6943A"/>
    <w:rsid w:val="2FEFFD65"/>
    <w:rsid w:val="2FF946C9"/>
    <w:rsid w:val="2FF9DCEF"/>
    <w:rsid w:val="300662DE"/>
    <w:rsid w:val="300BF3FE"/>
    <w:rsid w:val="300D4A34"/>
    <w:rsid w:val="301197F6"/>
    <w:rsid w:val="3022E274"/>
    <w:rsid w:val="302E437D"/>
    <w:rsid w:val="30394EDD"/>
    <w:rsid w:val="303A638B"/>
    <w:rsid w:val="303C1AE2"/>
    <w:rsid w:val="30480822"/>
    <w:rsid w:val="305AEED4"/>
    <w:rsid w:val="305FB36C"/>
    <w:rsid w:val="3062EEA0"/>
    <w:rsid w:val="306603D5"/>
    <w:rsid w:val="306968D0"/>
    <w:rsid w:val="307C4E9F"/>
    <w:rsid w:val="307F8A9C"/>
    <w:rsid w:val="308792CF"/>
    <w:rsid w:val="3087F19A"/>
    <w:rsid w:val="30938A23"/>
    <w:rsid w:val="309692A9"/>
    <w:rsid w:val="309A2E2C"/>
    <w:rsid w:val="30A751B6"/>
    <w:rsid w:val="30AF47E5"/>
    <w:rsid w:val="30BA7EC2"/>
    <w:rsid w:val="30BBD4F5"/>
    <w:rsid w:val="30C2B124"/>
    <w:rsid w:val="30C30EDE"/>
    <w:rsid w:val="30C8583C"/>
    <w:rsid w:val="30D66E65"/>
    <w:rsid w:val="30E53770"/>
    <w:rsid w:val="30EACD6C"/>
    <w:rsid w:val="30FCBD8C"/>
    <w:rsid w:val="3100C1D7"/>
    <w:rsid w:val="310DF91F"/>
    <w:rsid w:val="310F8B0A"/>
    <w:rsid w:val="3112CA0E"/>
    <w:rsid w:val="31187833"/>
    <w:rsid w:val="311F5954"/>
    <w:rsid w:val="312203CF"/>
    <w:rsid w:val="312BEB25"/>
    <w:rsid w:val="312F7DEA"/>
    <w:rsid w:val="31353F66"/>
    <w:rsid w:val="313959DD"/>
    <w:rsid w:val="3140E8A9"/>
    <w:rsid w:val="314B63B8"/>
    <w:rsid w:val="314D7491"/>
    <w:rsid w:val="314E0599"/>
    <w:rsid w:val="314EBBE9"/>
    <w:rsid w:val="3151980C"/>
    <w:rsid w:val="3156CEC9"/>
    <w:rsid w:val="315798D2"/>
    <w:rsid w:val="315A0628"/>
    <w:rsid w:val="315ACF4C"/>
    <w:rsid w:val="315B8B5C"/>
    <w:rsid w:val="315BE93A"/>
    <w:rsid w:val="31606B76"/>
    <w:rsid w:val="3164D808"/>
    <w:rsid w:val="31680FD3"/>
    <w:rsid w:val="316FF00C"/>
    <w:rsid w:val="31706F0C"/>
    <w:rsid w:val="31707507"/>
    <w:rsid w:val="317A02BB"/>
    <w:rsid w:val="317B5739"/>
    <w:rsid w:val="31811F3A"/>
    <w:rsid w:val="3184A5CA"/>
    <w:rsid w:val="3189ED06"/>
    <w:rsid w:val="318FCE1F"/>
    <w:rsid w:val="3190CE01"/>
    <w:rsid w:val="3196DCC0"/>
    <w:rsid w:val="319E1D90"/>
    <w:rsid w:val="31A9730F"/>
    <w:rsid w:val="31AB303D"/>
    <w:rsid w:val="31B32BF4"/>
    <w:rsid w:val="31B70659"/>
    <w:rsid w:val="31C2EA26"/>
    <w:rsid w:val="31C6AA34"/>
    <w:rsid w:val="31C83EEE"/>
    <w:rsid w:val="31CC7972"/>
    <w:rsid w:val="31D23B8D"/>
    <w:rsid w:val="31D2B1BD"/>
    <w:rsid w:val="31DC60C0"/>
    <w:rsid w:val="31E1D5C3"/>
    <w:rsid w:val="31F0FA18"/>
    <w:rsid w:val="31F26069"/>
    <w:rsid w:val="31F75336"/>
    <w:rsid w:val="31F757CC"/>
    <w:rsid w:val="31F7B9BE"/>
    <w:rsid w:val="31FACC66"/>
    <w:rsid w:val="31FF8C4D"/>
    <w:rsid w:val="32081E67"/>
    <w:rsid w:val="320BFD61"/>
    <w:rsid w:val="3219CEB2"/>
    <w:rsid w:val="321AFC9C"/>
    <w:rsid w:val="321FBC47"/>
    <w:rsid w:val="32297B86"/>
    <w:rsid w:val="322B8927"/>
    <w:rsid w:val="322D7733"/>
    <w:rsid w:val="322E5E8F"/>
    <w:rsid w:val="32318E8B"/>
    <w:rsid w:val="323ED0B7"/>
    <w:rsid w:val="3243D959"/>
    <w:rsid w:val="3244A593"/>
    <w:rsid w:val="32487B02"/>
    <w:rsid w:val="3258E176"/>
    <w:rsid w:val="326B7F19"/>
    <w:rsid w:val="327A4651"/>
    <w:rsid w:val="327C9F68"/>
    <w:rsid w:val="327D2DF0"/>
    <w:rsid w:val="3283144E"/>
    <w:rsid w:val="328564DA"/>
    <w:rsid w:val="328931CB"/>
    <w:rsid w:val="32971BA6"/>
    <w:rsid w:val="329A97A3"/>
    <w:rsid w:val="32A012FD"/>
    <w:rsid w:val="32A3FC90"/>
    <w:rsid w:val="32A6E992"/>
    <w:rsid w:val="32AF6B0B"/>
    <w:rsid w:val="32B17A4D"/>
    <w:rsid w:val="32B189E3"/>
    <w:rsid w:val="32B4258B"/>
    <w:rsid w:val="32B64400"/>
    <w:rsid w:val="32B7B601"/>
    <w:rsid w:val="32BAE9E5"/>
    <w:rsid w:val="32C6E05E"/>
    <w:rsid w:val="32C7CD93"/>
    <w:rsid w:val="32C90FBA"/>
    <w:rsid w:val="32CC5B21"/>
    <w:rsid w:val="32DAA64E"/>
    <w:rsid w:val="32DDFB9A"/>
    <w:rsid w:val="32E98E6B"/>
    <w:rsid w:val="32F0146A"/>
    <w:rsid w:val="32F6D93C"/>
    <w:rsid w:val="32FED01C"/>
    <w:rsid w:val="3301F20D"/>
    <w:rsid w:val="330B320C"/>
    <w:rsid w:val="330C15BD"/>
    <w:rsid w:val="330EDA33"/>
    <w:rsid w:val="33100199"/>
    <w:rsid w:val="331BDB92"/>
    <w:rsid w:val="331F6767"/>
    <w:rsid w:val="33289101"/>
    <w:rsid w:val="332BE71B"/>
    <w:rsid w:val="332C9E62"/>
    <w:rsid w:val="332DC037"/>
    <w:rsid w:val="332DECE7"/>
    <w:rsid w:val="33304B83"/>
    <w:rsid w:val="3338B5DD"/>
    <w:rsid w:val="333ACC7D"/>
    <w:rsid w:val="333D3F4B"/>
    <w:rsid w:val="333EBE64"/>
    <w:rsid w:val="333FC831"/>
    <w:rsid w:val="3348C3FE"/>
    <w:rsid w:val="334A1216"/>
    <w:rsid w:val="335E41D3"/>
    <w:rsid w:val="3376D43B"/>
    <w:rsid w:val="33783305"/>
    <w:rsid w:val="3383DBED"/>
    <w:rsid w:val="3387C8B3"/>
    <w:rsid w:val="338C888A"/>
    <w:rsid w:val="338CB1FC"/>
    <w:rsid w:val="339AE3DD"/>
    <w:rsid w:val="339EA0BF"/>
    <w:rsid w:val="33A1B237"/>
    <w:rsid w:val="33A2BB8F"/>
    <w:rsid w:val="33A46862"/>
    <w:rsid w:val="33A8F353"/>
    <w:rsid w:val="33AC306B"/>
    <w:rsid w:val="33B744EB"/>
    <w:rsid w:val="33B98BE9"/>
    <w:rsid w:val="33BB02BB"/>
    <w:rsid w:val="33C16938"/>
    <w:rsid w:val="33CDDA45"/>
    <w:rsid w:val="33CDF9EA"/>
    <w:rsid w:val="33CF8F45"/>
    <w:rsid w:val="33D8C053"/>
    <w:rsid w:val="33DC69AC"/>
    <w:rsid w:val="33DEF278"/>
    <w:rsid w:val="33E23ADA"/>
    <w:rsid w:val="33E36026"/>
    <w:rsid w:val="33E7692B"/>
    <w:rsid w:val="33ECCDAB"/>
    <w:rsid w:val="33F0A136"/>
    <w:rsid w:val="33FA3951"/>
    <w:rsid w:val="33FB5E63"/>
    <w:rsid w:val="34014E10"/>
    <w:rsid w:val="3401CFC7"/>
    <w:rsid w:val="3405C60B"/>
    <w:rsid w:val="340E7ABC"/>
    <w:rsid w:val="341407C8"/>
    <w:rsid w:val="34192E96"/>
    <w:rsid w:val="3422065B"/>
    <w:rsid w:val="3423D867"/>
    <w:rsid w:val="34390A24"/>
    <w:rsid w:val="34396CF6"/>
    <w:rsid w:val="343AAB4B"/>
    <w:rsid w:val="343DB3A7"/>
    <w:rsid w:val="344B73FF"/>
    <w:rsid w:val="344CD5CF"/>
    <w:rsid w:val="3453CBDE"/>
    <w:rsid w:val="3454532D"/>
    <w:rsid w:val="34597A8A"/>
    <w:rsid w:val="3465F029"/>
    <w:rsid w:val="3466FE69"/>
    <w:rsid w:val="34679F8E"/>
    <w:rsid w:val="34698EAD"/>
    <w:rsid w:val="347FB197"/>
    <w:rsid w:val="348266DF"/>
    <w:rsid w:val="3484FC17"/>
    <w:rsid w:val="348AC69D"/>
    <w:rsid w:val="348C7967"/>
    <w:rsid w:val="3490E0B6"/>
    <w:rsid w:val="3496305A"/>
    <w:rsid w:val="34972CD5"/>
    <w:rsid w:val="349B0301"/>
    <w:rsid w:val="349F4FB9"/>
    <w:rsid w:val="34A8D7D1"/>
    <w:rsid w:val="34AAA5F1"/>
    <w:rsid w:val="34AAAA94"/>
    <w:rsid w:val="34C9F564"/>
    <w:rsid w:val="34CCD339"/>
    <w:rsid w:val="34CD4DD2"/>
    <w:rsid w:val="34D356F7"/>
    <w:rsid w:val="34DA650D"/>
    <w:rsid w:val="34DAFFDC"/>
    <w:rsid w:val="34E7C1B3"/>
    <w:rsid w:val="34F198DC"/>
    <w:rsid w:val="34F8CCFB"/>
    <w:rsid w:val="34F920CB"/>
    <w:rsid w:val="34FEB41F"/>
    <w:rsid w:val="35036765"/>
    <w:rsid w:val="350D49D9"/>
    <w:rsid w:val="35168A33"/>
    <w:rsid w:val="351AAA58"/>
    <w:rsid w:val="352852BF"/>
    <w:rsid w:val="35286DC4"/>
    <w:rsid w:val="35355693"/>
    <w:rsid w:val="3537AEF8"/>
    <w:rsid w:val="353E2EEF"/>
    <w:rsid w:val="354192C8"/>
    <w:rsid w:val="354797DB"/>
    <w:rsid w:val="35482E70"/>
    <w:rsid w:val="354A584E"/>
    <w:rsid w:val="3552EA48"/>
    <w:rsid w:val="35553C20"/>
    <w:rsid w:val="355B5832"/>
    <w:rsid w:val="35632435"/>
    <w:rsid w:val="3571F152"/>
    <w:rsid w:val="35735993"/>
    <w:rsid w:val="3573F302"/>
    <w:rsid w:val="357E79C8"/>
    <w:rsid w:val="357FE783"/>
    <w:rsid w:val="3582226A"/>
    <w:rsid w:val="3585E7C0"/>
    <w:rsid w:val="358E3A77"/>
    <w:rsid w:val="359DDBA7"/>
    <w:rsid w:val="359FED25"/>
    <w:rsid w:val="35A75440"/>
    <w:rsid w:val="35AA85DC"/>
    <w:rsid w:val="35B07AB8"/>
    <w:rsid w:val="35BCFD38"/>
    <w:rsid w:val="35BDA7B9"/>
    <w:rsid w:val="35BE6D91"/>
    <w:rsid w:val="35C7B126"/>
    <w:rsid w:val="35CBA0E8"/>
    <w:rsid w:val="35E14FD0"/>
    <w:rsid w:val="35E3C6BE"/>
    <w:rsid w:val="35E6F7CD"/>
    <w:rsid w:val="35E9C946"/>
    <w:rsid w:val="35EAA0A4"/>
    <w:rsid w:val="35EBDCE6"/>
    <w:rsid w:val="35EF56C3"/>
    <w:rsid w:val="35EF882C"/>
    <w:rsid w:val="35F3FF6B"/>
    <w:rsid w:val="35FCB6DE"/>
    <w:rsid w:val="360AFEE6"/>
    <w:rsid w:val="3610241D"/>
    <w:rsid w:val="361440B9"/>
    <w:rsid w:val="3616A9E4"/>
    <w:rsid w:val="36190556"/>
    <w:rsid w:val="36191FDE"/>
    <w:rsid w:val="361C4001"/>
    <w:rsid w:val="361D7BDB"/>
    <w:rsid w:val="361F4114"/>
    <w:rsid w:val="36279672"/>
    <w:rsid w:val="36421AC0"/>
    <w:rsid w:val="3642AECF"/>
    <w:rsid w:val="3645EBA6"/>
    <w:rsid w:val="36467AF5"/>
    <w:rsid w:val="3651A5DD"/>
    <w:rsid w:val="3654417E"/>
    <w:rsid w:val="36598D47"/>
    <w:rsid w:val="365E6904"/>
    <w:rsid w:val="365EE68E"/>
    <w:rsid w:val="365F78FB"/>
    <w:rsid w:val="366400D9"/>
    <w:rsid w:val="3664A52C"/>
    <w:rsid w:val="36804C9E"/>
    <w:rsid w:val="368B7E05"/>
    <w:rsid w:val="369116A6"/>
    <w:rsid w:val="36923409"/>
    <w:rsid w:val="36989BAC"/>
    <w:rsid w:val="36A22C89"/>
    <w:rsid w:val="36AF0FBF"/>
    <w:rsid w:val="36AFEE58"/>
    <w:rsid w:val="36BE8985"/>
    <w:rsid w:val="36CCEAFB"/>
    <w:rsid w:val="36D57135"/>
    <w:rsid w:val="36D7F26E"/>
    <w:rsid w:val="36DCB3E5"/>
    <w:rsid w:val="36E6DC36"/>
    <w:rsid w:val="36EF2601"/>
    <w:rsid w:val="36F2DA19"/>
    <w:rsid w:val="36F7695F"/>
    <w:rsid w:val="36F8B748"/>
    <w:rsid w:val="36FF5B5D"/>
    <w:rsid w:val="37037748"/>
    <w:rsid w:val="3707B52C"/>
    <w:rsid w:val="370861A9"/>
    <w:rsid w:val="370C13E6"/>
    <w:rsid w:val="3714C1F8"/>
    <w:rsid w:val="3717DB5C"/>
    <w:rsid w:val="371851E1"/>
    <w:rsid w:val="371D670D"/>
    <w:rsid w:val="371E80C0"/>
    <w:rsid w:val="3721B37E"/>
    <w:rsid w:val="37250591"/>
    <w:rsid w:val="373D04C9"/>
    <w:rsid w:val="3742CB4D"/>
    <w:rsid w:val="374806E7"/>
    <w:rsid w:val="374AE456"/>
    <w:rsid w:val="37507A6F"/>
    <w:rsid w:val="3754BD44"/>
    <w:rsid w:val="3754BDC7"/>
    <w:rsid w:val="375E0469"/>
    <w:rsid w:val="375E39BB"/>
    <w:rsid w:val="3775702C"/>
    <w:rsid w:val="37902ABB"/>
    <w:rsid w:val="37914553"/>
    <w:rsid w:val="3791A099"/>
    <w:rsid w:val="3792B097"/>
    <w:rsid w:val="3792B3F6"/>
    <w:rsid w:val="37949D1F"/>
    <w:rsid w:val="37997342"/>
    <w:rsid w:val="37A31222"/>
    <w:rsid w:val="37A64475"/>
    <w:rsid w:val="37AD8A6A"/>
    <w:rsid w:val="37AEF173"/>
    <w:rsid w:val="37AF865E"/>
    <w:rsid w:val="37B54241"/>
    <w:rsid w:val="37BC1829"/>
    <w:rsid w:val="37C19ED6"/>
    <w:rsid w:val="37CC4942"/>
    <w:rsid w:val="37D1CDB4"/>
    <w:rsid w:val="37D2EEF6"/>
    <w:rsid w:val="37D67BF5"/>
    <w:rsid w:val="37DB4A19"/>
    <w:rsid w:val="37E3610C"/>
    <w:rsid w:val="37E6E728"/>
    <w:rsid w:val="37EF3D70"/>
    <w:rsid w:val="3803D386"/>
    <w:rsid w:val="3804B3F4"/>
    <w:rsid w:val="380D8B80"/>
    <w:rsid w:val="38106885"/>
    <w:rsid w:val="381A1D0D"/>
    <w:rsid w:val="381DC84D"/>
    <w:rsid w:val="3821B320"/>
    <w:rsid w:val="38279F3F"/>
    <w:rsid w:val="3828A907"/>
    <w:rsid w:val="382CE707"/>
    <w:rsid w:val="383033F2"/>
    <w:rsid w:val="38337EF4"/>
    <w:rsid w:val="383B7B0E"/>
    <w:rsid w:val="384B5C63"/>
    <w:rsid w:val="3852607A"/>
    <w:rsid w:val="3855F0C8"/>
    <w:rsid w:val="385D7922"/>
    <w:rsid w:val="38636C8F"/>
    <w:rsid w:val="38674689"/>
    <w:rsid w:val="3877E1DD"/>
    <w:rsid w:val="387B3EE5"/>
    <w:rsid w:val="387DC33A"/>
    <w:rsid w:val="387ED1CB"/>
    <w:rsid w:val="387FB0A4"/>
    <w:rsid w:val="387FCF49"/>
    <w:rsid w:val="388F1F22"/>
    <w:rsid w:val="3892DAAC"/>
    <w:rsid w:val="389B1E83"/>
    <w:rsid w:val="38A51547"/>
    <w:rsid w:val="38A7E5E3"/>
    <w:rsid w:val="38A8DE5B"/>
    <w:rsid w:val="38B05E7D"/>
    <w:rsid w:val="38C42249"/>
    <w:rsid w:val="38CD7462"/>
    <w:rsid w:val="38CFAC37"/>
    <w:rsid w:val="38D1305F"/>
    <w:rsid w:val="38DACF7B"/>
    <w:rsid w:val="390DCF28"/>
    <w:rsid w:val="390F3A6B"/>
    <w:rsid w:val="3920164F"/>
    <w:rsid w:val="3920B75C"/>
    <w:rsid w:val="392341FE"/>
    <w:rsid w:val="392A2B69"/>
    <w:rsid w:val="3930E976"/>
    <w:rsid w:val="3938A3E8"/>
    <w:rsid w:val="3941F1AE"/>
    <w:rsid w:val="39496279"/>
    <w:rsid w:val="394A5422"/>
    <w:rsid w:val="39521863"/>
    <w:rsid w:val="39574CD5"/>
    <w:rsid w:val="395C4C0B"/>
    <w:rsid w:val="395CD1AE"/>
    <w:rsid w:val="3970C745"/>
    <w:rsid w:val="3972D2FC"/>
    <w:rsid w:val="3979BB82"/>
    <w:rsid w:val="3982B789"/>
    <w:rsid w:val="39839EE0"/>
    <w:rsid w:val="39851569"/>
    <w:rsid w:val="39873A83"/>
    <w:rsid w:val="399CF19F"/>
    <w:rsid w:val="399E60CF"/>
    <w:rsid w:val="39A7EFBE"/>
    <w:rsid w:val="39ADFFE8"/>
    <w:rsid w:val="39B171BF"/>
    <w:rsid w:val="39B66C6A"/>
    <w:rsid w:val="39B74173"/>
    <w:rsid w:val="39B7D3CE"/>
    <w:rsid w:val="39B7E53C"/>
    <w:rsid w:val="39C8B768"/>
    <w:rsid w:val="39D1175F"/>
    <w:rsid w:val="39D4C75F"/>
    <w:rsid w:val="39DD3E1D"/>
    <w:rsid w:val="39DF5F7A"/>
    <w:rsid w:val="39EC40F0"/>
    <w:rsid w:val="39EFB7E1"/>
    <w:rsid w:val="39F03741"/>
    <w:rsid w:val="3A00AD72"/>
    <w:rsid w:val="3A02F25E"/>
    <w:rsid w:val="3A04FA62"/>
    <w:rsid w:val="3A0695B2"/>
    <w:rsid w:val="3A114640"/>
    <w:rsid w:val="3A1ACE2F"/>
    <w:rsid w:val="3A1AE25B"/>
    <w:rsid w:val="3A1BCEA9"/>
    <w:rsid w:val="3A26F76F"/>
    <w:rsid w:val="3A2DCBEA"/>
    <w:rsid w:val="3A3818CE"/>
    <w:rsid w:val="3A385988"/>
    <w:rsid w:val="3A3C960D"/>
    <w:rsid w:val="3A420CEE"/>
    <w:rsid w:val="3A55A354"/>
    <w:rsid w:val="3A5EDDEC"/>
    <w:rsid w:val="3A69336E"/>
    <w:rsid w:val="3A8CEBCF"/>
    <w:rsid w:val="3A94AD6F"/>
    <w:rsid w:val="3AA0E1EA"/>
    <w:rsid w:val="3AA5AE8A"/>
    <w:rsid w:val="3ABFA65E"/>
    <w:rsid w:val="3AC57C66"/>
    <w:rsid w:val="3ACA1F98"/>
    <w:rsid w:val="3ACDDA69"/>
    <w:rsid w:val="3AD2A7BC"/>
    <w:rsid w:val="3AD4C52B"/>
    <w:rsid w:val="3AD4DD6D"/>
    <w:rsid w:val="3AE71403"/>
    <w:rsid w:val="3AF30CCE"/>
    <w:rsid w:val="3AF70630"/>
    <w:rsid w:val="3B06C015"/>
    <w:rsid w:val="3B0CA5AD"/>
    <w:rsid w:val="3B148534"/>
    <w:rsid w:val="3B2A4F4D"/>
    <w:rsid w:val="3B34B4FD"/>
    <w:rsid w:val="3B35C4B2"/>
    <w:rsid w:val="3B52B5F8"/>
    <w:rsid w:val="3B5EA2DD"/>
    <w:rsid w:val="3B6F2134"/>
    <w:rsid w:val="3B72C2DA"/>
    <w:rsid w:val="3B73402D"/>
    <w:rsid w:val="3B79BD71"/>
    <w:rsid w:val="3B7B50A4"/>
    <w:rsid w:val="3B867322"/>
    <w:rsid w:val="3B876BE1"/>
    <w:rsid w:val="3B88B163"/>
    <w:rsid w:val="3B8B08C3"/>
    <w:rsid w:val="3B8F87AA"/>
    <w:rsid w:val="3B9BFB94"/>
    <w:rsid w:val="3B9D0A02"/>
    <w:rsid w:val="3BA09F5C"/>
    <w:rsid w:val="3BA321FB"/>
    <w:rsid w:val="3BA5F5C2"/>
    <w:rsid w:val="3BAB986E"/>
    <w:rsid w:val="3BABB36B"/>
    <w:rsid w:val="3BB1296A"/>
    <w:rsid w:val="3BB9B336"/>
    <w:rsid w:val="3BBF43D5"/>
    <w:rsid w:val="3BC6FE0B"/>
    <w:rsid w:val="3BC75440"/>
    <w:rsid w:val="3BC96357"/>
    <w:rsid w:val="3BCE6D07"/>
    <w:rsid w:val="3BDFDC7F"/>
    <w:rsid w:val="3BE237BF"/>
    <w:rsid w:val="3BEE5EA3"/>
    <w:rsid w:val="3BF15DC9"/>
    <w:rsid w:val="3BF23A27"/>
    <w:rsid w:val="3BF29717"/>
    <w:rsid w:val="3C007341"/>
    <w:rsid w:val="3C0A38E8"/>
    <w:rsid w:val="3C0AE7D9"/>
    <w:rsid w:val="3C0C507B"/>
    <w:rsid w:val="3C184D2F"/>
    <w:rsid w:val="3C1C3462"/>
    <w:rsid w:val="3C213569"/>
    <w:rsid w:val="3C21BA0F"/>
    <w:rsid w:val="3C226C61"/>
    <w:rsid w:val="3C2A12D7"/>
    <w:rsid w:val="3C307DD0"/>
    <w:rsid w:val="3C369F20"/>
    <w:rsid w:val="3C370232"/>
    <w:rsid w:val="3C3BCC3A"/>
    <w:rsid w:val="3C3DF66F"/>
    <w:rsid w:val="3C406E09"/>
    <w:rsid w:val="3C41200D"/>
    <w:rsid w:val="3C42B480"/>
    <w:rsid w:val="3C46184C"/>
    <w:rsid w:val="3C48F9C0"/>
    <w:rsid w:val="3C49676F"/>
    <w:rsid w:val="3C4EF7E2"/>
    <w:rsid w:val="3C4FE7BA"/>
    <w:rsid w:val="3C50F8B2"/>
    <w:rsid w:val="3C534531"/>
    <w:rsid w:val="3C558835"/>
    <w:rsid w:val="3C5DA072"/>
    <w:rsid w:val="3C6693C9"/>
    <w:rsid w:val="3C6C84DA"/>
    <w:rsid w:val="3C7DAF99"/>
    <w:rsid w:val="3C807311"/>
    <w:rsid w:val="3C8105AE"/>
    <w:rsid w:val="3C8C6B40"/>
    <w:rsid w:val="3C95AD2E"/>
    <w:rsid w:val="3CB7D4A2"/>
    <w:rsid w:val="3CB8FCF0"/>
    <w:rsid w:val="3CB9C6CA"/>
    <w:rsid w:val="3CBBE081"/>
    <w:rsid w:val="3CC60F5F"/>
    <w:rsid w:val="3CC6111D"/>
    <w:rsid w:val="3CCC93DD"/>
    <w:rsid w:val="3CCD0843"/>
    <w:rsid w:val="3CCF9974"/>
    <w:rsid w:val="3CD681E5"/>
    <w:rsid w:val="3CE34C1C"/>
    <w:rsid w:val="3CFD3A56"/>
    <w:rsid w:val="3CFE9163"/>
    <w:rsid w:val="3D00582A"/>
    <w:rsid w:val="3D06C8A6"/>
    <w:rsid w:val="3D0769D3"/>
    <w:rsid w:val="3D0ED4F6"/>
    <w:rsid w:val="3D121DA8"/>
    <w:rsid w:val="3D1A574C"/>
    <w:rsid w:val="3D1C147F"/>
    <w:rsid w:val="3D2A89B5"/>
    <w:rsid w:val="3D2D3D89"/>
    <w:rsid w:val="3D3B8881"/>
    <w:rsid w:val="3D663F21"/>
    <w:rsid w:val="3D67D387"/>
    <w:rsid w:val="3D7436CF"/>
    <w:rsid w:val="3D7515B1"/>
    <w:rsid w:val="3D7ABB2E"/>
    <w:rsid w:val="3D7D67CF"/>
    <w:rsid w:val="3D7FFD11"/>
    <w:rsid w:val="3D81BBBA"/>
    <w:rsid w:val="3D84A1CC"/>
    <w:rsid w:val="3D877421"/>
    <w:rsid w:val="3D8A5E1E"/>
    <w:rsid w:val="3D8ADE94"/>
    <w:rsid w:val="3D99B3FC"/>
    <w:rsid w:val="3DA97F6C"/>
    <w:rsid w:val="3DB41D90"/>
    <w:rsid w:val="3DB55298"/>
    <w:rsid w:val="3DB74BF2"/>
    <w:rsid w:val="3DBC6833"/>
    <w:rsid w:val="3DBE413E"/>
    <w:rsid w:val="3DC1A89D"/>
    <w:rsid w:val="3DC35FEC"/>
    <w:rsid w:val="3DC50003"/>
    <w:rsid w:val="3DCC4E31"/>
    <w:rsid w:val="3DD2E087"/>
    <w:rsid w:val="3DD7175B"/>
    <w:rsid w:val="3DD86AF8"/>
    <w:rsid w:val="3DF2C01D"/>
    <w:rsid w:val="3DF9B2E7"/>
    <w:rsid w:val="3DFB49F2"/>
    <w:rsid w:val="3DFE1E1C"/>
    <w:rsid w:val="3E019AA2"/>
    <w:rsid w:val="3E05463D"/>
    <w:rsid w:val="3E0805EC"/>
    <w:rsid w:val="3E12897B"/>
    <w:rsid w:val="3E147333"/>
    <w:rsid w:val="3E187F59"/>
    <w:rsid w:val="3E1D4413"/>
    <w:rsid w:val="3E217881"/>
    <w:rsid w:val="3E285DEC"/>
    <w:rsid w:val="3E2CBF77"/>
    <w:rsid w:val="3E2D1BC2"/>
    <w:rsid w:val="3E2E4BE5"/>
    <w:rsid w:val="3E2EA6F2"/>
    <w:rsid w:val="3E3E0F1B"/>
    <w:rsid w:val="3E3E60D7"/>
    <w:rsid w:val="3E3F4956"/>
    <w:rsid w:val="3E4A8F9D"/>
    <w:rsid w:val="3E4D2CA5"/>
    <w:rsid w:val="3E4E3B58"/>
    <w:rsid w:val="3E518CDA"/>
    <w:rsid w:val="3E58868C"/>
    <w:rsid w:val="3E58AD01"/>
    <w:rsid w:val="3E59618F"/>
    <w:rsid w:val="3E5A9DAD"/>
    <w:rsid w:val="3E678CB5"/>
    <w:rsid w:val="3E68C737"/>
    <w:rsid w:val="3E6915C0"/>
    <w:rsid w:val="3E6B1760"/>
    <w:rsid w:val="3E70C9D7"/>
    <w:rsid w:val="3E723993"/>
    <w:rsid w:val="3E73C945"/>
    <w:rsid w:val="3E776B53"/>
    <w:rsid w:val="3E7A795E"/>
    <w:rsid w:val="3E7DC198"/>
    <w:rsid w:val="3E87C299"/>
    <w:rsid w:val="3E8B5AFB"/>
    <w:rsid w:val="3E91B5A4"/>
    <w:rsid w:val="3E97EAFC"/>
    <w:rsid w:val="3E99503A"/>
    <w:rsid w:val="3EA3FF42"/>
    <w:rsid w:val="3EA6237F"/>
    <w:rsid w:val="3EC1A1FE"/>
    <w:rsid w:val="3EC1C06B"/>
    <w:rsid w:val="3EC8CBFE"/>
    <w:rsid w:val="3EDD1FB4"/>
    <w:rsid w:val="3EE6F162"/>
    <w:rsid w:val="3EEDD473"/>
    <w:rsid w:val="3EF15F7F"/>
    <w:rsid w:val="3EF37E24"/>
    <w:rsid w:val="3EFAD45B"/>
    <w:rsid w:val="3EFEF502"/>
    <w:rsid w:val="3F015E43"/>
    <w:rsid w:val="3F03CB16"/>
    <w:rsid w:val="3F15B12D"/>
    <w:rsid w:val="3F18F12F"/>
    <w:rsid w:val="3F1AC30E"/>
    <w:rsid w:val="3F1AE4D7"/>
    <w:rsid w:val="3F267BA2"/>
    <w:rsid w:val="3F2C43B6"/>
    <w:rsid w:val="3F3A17AE"/>
    <w:rsid w:val="3F3F3941"/>
    <w:rsid w:val="3F44B2D3"/>
    <w:rsid w:val="3F4ED257"/>
    <w:rsid w:val="3F4FC5BD"/>
    <w:rsid w:val="3F57DF94"/>
    <w:rsid w:val="3F64F639"/>
    <w:rsid w:val="3F6B82E1"/>
    <w:rsid w:val="3F6EBDD2"/>
    <w:rsid w:val="3F730535"/>
    <w:rsid w:val="3F7FE525"/>
    <w:rsid w:val="3F808A9F"/>
    <w:rsid w:val="3F8B3F9D"/>
    <w:rsid w:val="3F8DB80D"/>
    <w:rsid w:val="3F96284C"/>
    <w:rsid w:val="3F97EA50"/>
    <w:rsid w:val="3F9CC382"/>
    <w:rsid w:val="3F9E0C9E"/>
    <w:rsid w:val="3FA1218E"/>
    <w:rsid w:val="3FAA1997"/>
    <w:rsid w:val="3FB4E81D"/>
    <w:rsid w:val="3FB66BE8"/>
    <w:rsid w:val="3FB846D8"/>
    <w:rsid w:val="3FBE4ED0"/>
    <w:rsid w:val="3FC2702F"/>
    <w:rsid w:val="3FC2B8AB"/>
    <w:rsid w:val="3FCA1965"/>
    <w:rsid w:val="3FCB1BD5"/>
    <w:rsid w:val="3FCD49C8"/>
    <w:rsid w:val="3FD64473"/>
    <w:rsid w:val="3FDB19B7"/>
    <w:rsid w:val="3FE2C9C1"/>
    <w:rsid w:val="3FEA36B0"/>
    <w:rsid w:val="3FF077F4"/>
    <w:rsid w:val="3FF3EA0F"/>
    <w:rsid w:val="3FFAFCFA"/>
    <w:rsid w:val="3FFE9218"/>
    <w:rsid w:val="4020FA78"/>
    <w:rsid w:val="40219F3B"/>
    <w:rsid w:val="40245385"/>
    <w:rsid w:val="40252EF2"/>
    <w:rsid w:val="402E07E8"/>
    <w:rsid w:val="402F1C6A"/>
    <w:rsid w:val="4032DC3E"/>
    <w:rsid w:val="403ACFB4"/>
    <w:rsid w:val="403E219A"/>
    <w:rsid w:val="4048EADB"/>
    <w:rsid w:val="405C7C17"/>
    <w:rsid w:val="4067CBAF"/>
    <w:rsid w:val="4072F545"/>
    <w:rsid w:val="4073CD41"/>
    <w:rsid w:val="4074961F"/>
    <w:rsid w:val="4077C907"/>
    <w:rsid w:val="408378D4"/>
    <w:rsid w:val="4084C434"/>
    <w:rsid w:val="4084ED07"/>
    <w:rsid w:val="4085DBBD"/>
    <w:rsid w:val="4086A865"/>
    <w:rsid w:val="408FC493"/>
    <w:rsid w:val="40930CBB"/>
    <w:rsid w:val="40936C6E"/>
    <w:rsid w:val="4094F349"/>
    <w:rsid w:val="4096271B"/>
    <w:rsid w:val="40A101B1"/>
    <w:rsid w:val="40A24DF9"/>
    <w:rsid w:val="40ACBC0C"/>
    <w:rsid w:val="40BC77E7"/>
    <w:rsid w:val="40BF34E2"/>
    <w:rsid w:val="40C3C742"/>
    <w:rsid w:val="40C87DD2"/>
    <w:rsid w:val="40CAA019"/>
    <w:rsid w:val="40D04903"/>
    <w:rsid w:val="40D30ADD"/>
    <w:rsid w:val="40ECC0AB"/>
    <w:rsid w:val="40F61500"/>
    <w:rsid w:val="40F89F5B"/>
    <w:rsid w:val="40FED17C"/>
    <w:rsid w:val="4114250B"/>
    <w:rsid w:val="411AF1D7"/>
    <w:rsid w:val="4122081B"/>
    <w:rsid w:val="4123C835"/>
    <w:rsid w:val="412B7DE0"/>
    <w:rsid w:val="412FEFA0"/>
    <w:rsid w:val="4142F92C"/>
    <w:rsid w:val="4146D651"/>
    <w:rsid w:val="4146D92D"/>
    <w:rsid w:val="414E4C87"/>
    <w:rsid w:val="415071CC"/>
    <w:rsid w:val="415CCC2D"/>
    <w:rsid w:val="4160A489"/>
    <w:rsid w:val="416134CF"/>
    <w:rsid w:val="4161ACA3"/>
    <w:rsid w:val="4162C85B"/>
    <w:rsid w:val="41668E63"/>
    <w:rsid w:val="416DFFCE"/>
    <w:rsid w:val="417238D1"/>
    <w:rsid w:val="4174064C"/>
    <w:rsid w:val="417485CB"/>
    <w:rsid w:val="417CEE01"/>
    <w:rsid w:val="41832F9E"/>
    <w:rsid w:val="4184CD67"/>
    <w:rsid w:val="418608C4"/>
    <w:rsid w:val="4187C3B7"/>
    <w:rsid w:val="418DC96E"/>
    <w:rsid w:val="41989773"/>
    <w:rsid w:val="41991938"/>
    <w:rsid w:val="4199665A"/>
    <w:rsid w:val="419B7211"/>
    <w:rsid w:val="419F9528"/>
    <w:rsid w:val="41A21E7D"/>
    <w:rsid w:val="41A704DB"/>
    <w:rsid w:val="41B86CC4"/>
    <w:rsid w:val="41C2F721"/>
    <w:rsid w:val="41C2FF77"/>
    <w:rsid w:val="41D3D9EB"/>
    <w:rsid w:val="41D417DD"/>
    <w:rsid w:val="41DECCC0"/>
    <w:rsid w:val="41E0300F"/>
    <w:rsid w:val="41E62BA8"/>
    <w:rsid w:val="41E7AC01"/>
    <w:rsid w:val="41EA81AF"/>
    <w:rsid w:val="41EDC86F"/>
    <w:rsid w:val="41EF85A2"/>
    <w:rsid w:val="41FA4901"/>
    <w:rsid w:val="42006CC0"/>
    <w:rsid w:val="4205338E"/>
    <w:rsid w:val="42100C47"/>
    <w:rsid w:val="421052B6"/>
    <w:rsid w:val="422022A8"/>
    <w:rsid w:val="42231726"/>
    <w:rsid w:val="4226B32E"/>
    <w:rsid w:val="422A923D"/>
    <w:rsid w:val="4247910E"/>
    <w:rsid w:val="424CB884"/>
    <w:rsid w:val="42507522"/>
    <w:rsid w:val="4250C3C4"/>
    <w:rsid w:val="42551B90"/>
    <w:rsid w:val="4257302E"/>
    <w:rsid w:val="425E848C"/>
    <w:rsid w:val="42619B75"/>
    <w:rsid w:val="4263BB19"/>
    <w:rsid w:val="4264ADC5"/>
    <w:rsid w:val="4266B0B9"/>
    <w:rsid w:val="426A6693"/>
    <w:rsid w:val="427966C6"/>
    <w:rsid w:val="427E5352"/>
    <w:rsid w:val="428C518E"/>
    <w:rsid w:val="4293D305"/>
    <w:rsid w:val="4295BE1A"/>
    <w:rsid w:val="4295DD04"/>
    <w:rsid w:val="429A9802"/>
    <w:rsid w:val="429B254D"/>
    <w:rsid w:val="429FDAEC"/>
    <w:rsid w:val="42A0C37D"/>
    <w:rsid w:val="42B6293D"/>
    <w:rsid w:val="42B6C238"/>
    <w:rsid w:val="42BBB613"/>
    <w:rsid w:val="42BF9896"/>
    <w:rsid w:val="42DFAA22"/>
    <w:rsid w:val="42DFB946"/>
    <w:rsid w:val="42E9E21C"/>
    <w:rsid w:val="42EE6F61"/>
    <w:rsid w:val="42F6C958"/>
    <w:rsid w:val="42F845FD"/>
    <w:rsid w:val="43062E10"/>
    <w:rsid w:val="4309E3B7"/>
    <w:rsid w:val="430EAAE0"/>
    <w:rsid w:val="430EFF39"/>
    <w:rsid w:val="43129C3D"/>
    <w:rsid w:val="431EE1BA"/>
    <w:rsid w:val="432018E4"/>
    <w:rsid w:val="432EFA07"/>
    <w:rsid w:val="432F7F94"/>
    <w:rsid w:val="433E72CA"/>
    <w:rsid w:val="43470D83"/>
    <w:rsid w:val="43509FD5"/>
    <w:rsid w:val="436E1568"/>
    <w:rsid w:val="4376D1AC"/>
    <w:rsid w:val="4378FEBA"/>
    <w:rsid w:val="4393315B"/>
    <w:rsid w:val="439691A7"/>
    <w:rsid w:val="439F921F"/>
    <w:rsid w:val="43A97388"/>
    <w:rsid w:val="43AD78BF"/>
    <w:rsid w:val="43AE933F"/>
    <w:rsid w:val="43AFF8B8"/>
    <w:rsid w:val="43CB90D1"/>
    <w:rsid w:val="43D05FA7"/>
    <w:rsid w:val="43D15B4C"/>
    <w:rsid w:val="43D2654E"/>
    <w:rsid w:val="43E03E80"/>
    <w:rsid w:val="43E37853"/>
    <w:rsid w:val="43EB07C6"/>
    <w:rsid w:val="43F14CE8"/>
    <w:rsid w:val="43F1803F"/>
    <w:rsid w:val="43F35555"/>
    <w:rsid w:val="43F39662"/>
    <w:rsid w:val="43F81799"/>
    <w:rsid w:val="43F9A2F9"/>
    <w:rsid w:val="43FD22BE"/>
    <w:rsid w:val="4400654E"/>
    <w:rsid w:val="440B5631"/>
    <w:rsid w:val="4419A189"/>
    <w:rsid w:val="441AA07F"/>
    <w:rsid w:val="442AE1B3"/>
    <w:rsid w:val="4430AC64"/>
    <w:rsid w:val="44316A41"/>
    <w:rsid w:val="44326C13"/>
    <w:rsid w:val="44341BDE"/>
    <w:rsid w:val="44391332"/>
    <w:rsid w:val="443F468B"/>
    <w:rsid w:val="4442CE8D"/>
    <w:rsid w:val="4443BB23"/>
    <w:rsid w:val="44468977"/>
    <w:rsid w:val="444A1567"/>
    <w:rsid w:val="444F4F7A"/>
    <w:rsid w:val="44547954"/>
    <w:rsid w:val="44572BC7"/>
    <w:rsid w:val="44592298"/>
    <w:rsid w:val="445C61D2"/>
    <w:rsid w:val="446637D4"/>
    <w:rsid w:val="4467F6B7"/>
    <w:rsid w:val="446E4C13"/>
    <w:rsid w:val="447120C0"/>
    <w:rsid w:val="4471AB69"/>
    <w:rsid w:val="44778C0D"/>
    <w:rsid w:val="44882FFB"/>
    <w:rsid w:val="44948F4A"/>
    <w:rsid w:val="4495BE94"/>
    <w:rsid w:val="4498F585"/>
    <w:rsid w:val="4499C973"/>
    <w:rsid w:val="44A5DFE1"/>
    <w:rsid w:val="44BE1BF3"/>
    <w:rsid w:val="44C2D594"/>
    <w:rsid w:val="44C5D989"/>
    <w:rsid w:val="44C716C0"/>
    <w:rsid w:val="44C92E31"/>
    <w:rsid w:val="44CAADE5"/>
    <w:rsid w:val="44D49B14"/>
    <w:rsid w:val="44D59686"/>
    <w:rsid w:val="44DBE801"/>
    <w:rsid w:val="44E6D7A8"/>
    <w:rsid w:val="44EF09E1"/>
    <w:rsid w:val="44F05D0D"/>
    <w:rsid w:val="44F2FD21"/>
    <w:rsid w:val="44F8A015"/>
    <w:rsid w:val="44FC6896"/>
    <w:rsid w:val="45037665"/>
    <w:rsid w:val="450786BF"/>
    <w:rsid w:val="451336E6"/>
    <w:rsid w:val="45143E50"/>
    <w:rsid w:val="4514BA29"/>
    <w:rsid w:val="45254613"/>
    <w:rsid w:val="4525FCBC"/>
    <w:rsid w:val="452F6E51"/>
    <w:rsid w:val="4538F3A0"/>
    <w:rsid w:val="453CE58F"/>
    <w:rsid w:val="4541B572"/>
    <w:rsid w:val="45427C1D"/>
    <w:rsid w:val="4547AD09"/>
    <w:rsid w:val="45480878"/>
    <w:rsid w:val="454A08A2"/>
    <w:rsid w:val="454E00F0"/>
    <w:rsid w:val="45535F16"/>
    <w:rsid w:val="4564EC60"/>
    <w:rsid w:val="456C729C"/>
    <w:rsid w:val="457CAA67"/>
    <w:rsid w:val="457CAE2C"/>
    <w:rsid w:val="457D083A"/>
    <w:rsid w:val="457F0CE0"/>
    <w:rsid w:val="45832E6E"/>
    <w:rsid w:val="4588DFF8"/>
    <w:rsid w:val="458967A0"/>
    <w:rsid w:val="458DB5A8"/>
    <w:rsid w:val="45AEA6F8"/>
    <w:rsid w:val="45B8721D"/>
    <w:rsid w:val="45BFCA9A"/>
    <w:rsid w:val="45C5AE62"/>
    <w:rsid w:val="45C72118"/>
    <w:rsid w:val="45C8BA75"/>
    <w:rsid w:val="45CE25CB"/>
    <w:rsid w:val="45DC812D"/>
    <w:rsid w:val="45E3EFB2"/>
    <w:rsid w:val="45F4235A"/>
    <w:rsid w:val="45F9EA04"/>
    <w:rsid w:val="45FE405C"/>
    <w:rsid w:val="460E2509"/>
    <w:rsid w:val="461479F4"/>
    <w:rsid w:val="46195B1B"/>
    <w:rsid w:val="462234FA"/>
    <w:rsid w:val="46234A39"/>
    <w:rsid w:val="462436C1"/>
    <w:rsid w:val="46269894"/>
    <w:rsid w:val="462AE618"/>
    <w:rsid w:val="46379DAC"/>
    <w:rsid w:val="464A984D"/>
    <w:rsid w:val="464C8B4E"/>
    <w:rsid w:val="464D763D"/>
    <w:rsid w:val="465746E0"/>
    <w:rsid w:val="46583E8A"/>
    <w:rsid w:val="46593DBE"/>
    <w:rsid w:val="465979E7"/>
    <w:rsid w:val="465DBCCA"/>
    <w:rsid w:val="466086BA"/>
    <w:rsid w:val="4664FE92"/>
    <w:rsid w:val="46676F70"/>
    <w:rsid w:val="466BA1A2"/>
    <w:rsid w:val="466EF1DE"/>
    <w:rsid w:val="466FE09F"/>
    <w:rsid w:val="4673F7EC"/>
    <w:rsid w:val="467BBE77"/>
    <w:rsid w:val="467D746C"/>
    <w:rsid w:val="467EAE45"/>
    <w:rsid w:val="4680D34B"/>
    <w:rsid w:val="4680EC53"/>
    <w:rsid w:val="46845F52"/>
    <w:rsid w:val="468909ED"/>
    <w:rsid w:val="468ABF9E"/>
    <w:rsid w:val="4691596B"/>
    <w:rsid w:val="4695D35A"/>
    <w:rsid w:val="4697ABB0"/>
    <w:rsid w:val="46A48F86"/>
    <w:rsid w:val="46AAD827"/>
    <w:rsid w:val="46AF0747"/>
    <w:rsid w:val="46BC7B33"/>
    <w:rsid w:val="46CB0E6D"/>
    <w:rsid w:val="46D19F21"/>
    <w:rsid w:val="46D2B783"/>
    <w:rsid w:val="46D53E50"/>
    <w:rsid w:val="46D63A3F"/>
    <w:rsid w:val="46E06269"/>
    <w:rsid w:val="46E9082A"/>
    <w:rsid w:val="46F6A05F"/>
    <w:rsid w:val="46F96680"/>
    <w:rsid w:val="47009210"/>
    <w:rsid w:val="4704FAAC"/>
    <w:rsid w:val="47063C0E"/>
    <w:rsid w:val="4707E0E5"/>
    <w:rsid w:val="470D56E8"/>
    <w:rsid w:val="470FC57C"/>
    <w:rsid w:val="47164DE9"/>
    <w:rsid w:val="47303589"/>
    <w:rsid w:val="47321AAD"/>
    <w:rsid w:val="473908AD"/>
    <w:rsid w:val="473F91A2"/>
    <w:rsid w:val="4751424B"/>
    <w:rsid w:val="475299CB"/>
    <w:rsid w:val="4757468B"/>
    <w:rsid w:val="4765ED3E"/>
    <w:rsid w:val="47668A3C"/>
    <w:rsid w:val="47691554"/>
    <w:rsid w:val="476E005C"/>
    <w:rsid w:val="4779E780"/>
    <w:rsid w:val="477E8C41"/>
    <w:rsid w:val="47887B43"/>
    <w:rsid w:val="478AD326"/>
    <w:rsid w:val="478DE5AD"/>
    <w:rsid w:val="47921F20"/>
    <w:rsid w:val="4793C089"/>
    <w:rsid w:val="47998089"/>
    <w:rsid w:val="4799B9D8"/>
    <w:rsid w:val="479AAB45"/>
    <w:rsid w:val="47A803F7"/>
    <w:rsid w:val="47AD6F91"/>
    <w:rsid w:val="47BE2DBE"/>
    <w:rsid w:val="47C1ED39"/>
    <w:rsid w:val="47CA1043"/>
    <w:rsid w:val="47D85BAD"/>
    <w:rsid w:val="47DDE409"/>
    <w:rsid w:val="47EBF801"/>
    <w:rsid w:val="47EE00B8"/>
    <w:rsid w:val="47EF4712"/>
    <w:rsid w:val="47F90CEC"/>
    <w:rsid w:val="47FC320D"/>
    <w:rsid w:val="47FE8013"/>
    <w:rsid w:val="47FEAFF8"/>
    <w:rsid w:val="48025430"/>
    <w:rsid w:val="480A5967"/>
    <w:rsid w:val="480C70E8"/>
    <w:rsid w:val="4813444D"/>
    <w:rsid w:val="48237387"/>
    <w:rsid w:val="482B9A3B"/>
    <w:rsid w:val="483238A5"/>
    <w:rsid w:val="483FEBA0"/>
    <w:rsid w:val="4849F8F3"/>
    <w:rsid w:val="484CEA6C"/>
    <w:rsid w:val="4852DC33"/>
    <w:rsid w:val="485DC681"/>
    <w:rsid w:val="4861722E"/>
    <w:rsid w:val="48634F20"/>
    <w:rsid w:val="4863CAFB"/>
    <w:rsid w:val="48641033"/>
    <w:rsid w:val="4864DD59"/>
    <w:rsid w:val="487524C3"/>
    <w:rsid w:val="487ADAF5"/>
    <w:rsid w:val="4885334D"/>
    <w:rsid w:val="488555F6"/>
    <w:rsid w:val="48877BDB"/>
    <w:rsid w:val="488FD619"/>
    <w:rsid w:val="4892D1C8"/>
    <w:rsid w:val="4898E594"/>
    <w:rsid w:val="48A04B98"/>
    <w:rsid w:val="48A7588E"/>
    <w:rsid w:val="48AA58F7"/>
    <w:rsid w:val="48B55255"/>
    <w:rsid w:val="48B98DC8"/>
    <w:rsid w:val="48C347B7"/>
    <w:rsid w:val="48C50309"/>
    <w:rsid w:val="48C52E8F"/>
    <w:rsid w:val="48C74374"/>
    <w:rsid w:val="48D182C6"/>
    <w:rsid w:val="48D8B454"/>
    <w:rsid w:val="48D92D9A"/>
    <w:rsid w:val="48E49941"/>
    <w:rsid w:val="48E84A50"/>
    <w:rsid w:val="48EF2353"/>
    <w:rsid w:val="48EF5846"/>
    <w:rsid w:val="48F12CDC"/>
    <w:rsid w:val="48F22C53"/>
    <w:rsid w:val="48FB3648"/>
    <w:rsid w:val="48FDDDA6"/>
    <w:rsid w:val="48FE0C2F"/>
    <w:rsid w:val="490238C2"/>
    <w:rsid w:val="490CD4A4"/>
    <w:rsid w:val="490CF00E"/>
    <w:rsid w:val="491D6D30"/>
    <w:rsid w:val="4928F363"/>
    <w:rsid w:val="492BFE22"/>
    <w:rsid w:val="492EE729"/>
    <w:rsid w:val="4933083B"/>
    <w:rsid w:val="4935AD73"/>
    <w:rsid w:val="49361C85"/>
    <w:rsid w:val="49459B8C"/>
    <w:rsid w:val="495520A6"/>
    <w:rsid w:val="49567FAD"/>
    <w:rsid w:val="496D0855"/>
    <w:rsid w:val="4972DC5B"/>
    <w:rsid w:val="49776F16"/>
    <w:rsid w:val="49782602"/>
    <w:rsid w:val="4978B750"/>
    <w:rsid w:val="49793CB8"/>
    <w:rsid w:val="497A69A8"/>
    <w:rsid w:val="497D37FD"/>
    <w:rsid w:val="4987517E"/>
    <w:rsid w:val="4988E48B"/>
    <w:rsid w:val="498FF1E0"/>
    <w:rsid w:val="4990CE75"/>
    <w:rsid w:val="49A2108D"/>
    <w:rsid w:val="49A54787"/>
    <w:rsid w:val="49AEBCCE"/>
    <w:rsid w:val="49AF5924"/>
    <w:rsid w:val="49B2D3F3"/>
    <w:rsid w:val="49C3D324"/>
    <w:rsid w:val="49CA9B43"/>
    <w:rsid w:val="49CB4E10"/>
    <w:rsid w:val="49CC0885"/>
    <w:rsid w:val="49D78334"/>
    <w:rsid w:val="49DAF7E2"/>
    <w:rsid w:val="49DF794C"/>
    <w:rsid w:val="49E313AF"/>
    <w:rsid w:val="49E47363"/>
    <w:rsid w:val="49E58D17"/>
    <w:rsid w:val="49EA7075"/>
    <w:rsid w:val="49F78E19"/>
    <w:rsid w:val="49FB5A00"/>
    <w:rsid w:val="49FD9C79"/>
    <w:rsid w:val="4A08AA0E"/>
    <w:rsid w:val="4A0B9C12"/>
    <w:rsid w:val="4A0F057C"/>
    <w:rsid w:val="4A1B98BE"/>
    <w:rsid w:val="4A2103AE"/>
    <w:rsid w:val="4A250136"/>
    <w:rsid w:val="4A2A8254"/>
    <w:rsid w:val="4A2FB71F"/>
    <w:rsid w:val="4A34B97B"/>
    <w:rsid w:val="4A34C975"/>
    <w:rsid w:val="4A3BBEDD"/>
    <w:rsid w:val="4A416478"/>
    <w:rsid w:val="4A424B49"/>
    <w:rsid w:val="4A4E0563"/>
    <w:rsid w:val="4A5CEE17"/>
    <w:rsid w:val="4A624120"/>
    <w:rsid w:val="4A634483"/>
    <w:rsid w:val="4A66418B"/>
    <w:rsid w:val="4A6B57F5"/>
    <w:rsid w:val="4A71ABEB"/>
    <w:rsid w:val="4A7253CA"/>
    <w:rsid w:val="4A7E095B"/>
    <w:rsid w:val="4A7F94C1"/>
    <w:rsid w:val="4A804734"/>
    <w:rsid w:val="4A859FCC"/>
    <w:rsid w:val="4A8C7993"/>
    <w:rsid w:val="4A8E434C"/>
    <w:rsid w:val="4A93EDEA"/>
    <w:rsid w:val="4A9FC815"/>
    <w:rsid w:val="4AB76AC4"/>
    <w:rsid w:val="4AC5B294"/>
    <w:rsid w:val="4AC78B81"/>
    <w:rsid w:val="4ACBC1DC"/>
    <w:rsid w:val="4AD009C7"/>
    <w:rsid w:val="4AD7290B"/>
    <w:rsid w:val="4AD887E3"/>
    <w:rsid w:val="4AE81179"/>
    <w:rsid w:val="4AF26201"/>
    <w:rsid w:val="4AF81798"/>
    <w:rsid w:val="4AF85F9D"/>
    <w:rsid w:val="4B0E5769"/>
    <w:rsid w:val="4B107C6F"/>
    <w:rsid w:val="4B1568B1"/>
    <w:rsid w:val="4B193AEE"/>
    <w:rsid w:val="4B1A08B6"/>
    <w:rsid w:val="4B28EC1B"/>
    <w:rsid w:val="4B2B8545"/>
    <w:rsid w:val="4B2C0B0B"/>
    <w:rsid w:val="4B2C9AD1"/>
    <w:rsid w:val="4B2E8971"/>
    <w:rsid w:val="4B328723"/>
    <w:rsid w:val="4B3EFE17"/>
    <w:rsid w:val="4B499960"/>
    <w:rsid w:val="4B5138A8"/>
    <w:rsid w:val="4B59C111"/>
    <w:rsid w:val="4B6CF46A"/>
    <w:rsid w:val="4B708942"/>
    <w:rsid w:val="4B74790C"/>
    <w:rsid w:val="4B864FCC"/>
    <w:rsid w:val="4B8D5854"/>
    <w:rsid w:val="4B9BB49E"/>
    <w:rsid w:val="4B9D0BB3"/>
    <w:rsid w:val="4BA24B02"/>
    <w:rsid w:val="4BA2F4DF"/>
    <w:rsid w:val="4BA5A8B1"/>
    <w:rsid w:val="4BA6F9C3"/>
    <w:rsid w:val="4BAFF922"/>
    <w:rsid w:val="4BB0CADC"/>
    <w:rsid w:val="4BB67B31"/>
    <w:rsid w:val="4BBB1318"/>
    <w:rsid w:val="4BCF8D34"/>
    <w:rsid w:val="4BCFA845"/>
    <w:rsid w:val="4BD089DC"/>
    <w:rsid w:val="4BD18569"/>
    <w:rsid w:val="4BDFD614"/>
    <w:rsid w:val="4BE8DD02"/>
    <w:rsid w:val="4BE91C09"/>
    <w:rsid w:val="4BEEED50"/>
    <w:rsid w:val="4BEFFE04"/>
    <w:rsid w:val="4BFD1A9E"/>
    <w:rsid w:val="4BFF5DE0"/>
    <w:rsid w:val="4C070BEF"/>
    <w:rsid w:val="4C17CB32"/>
    <w:rsid w:val="4C249719"/>
    <w:rsid w:val="4C297C69"/>
    <w:rsid w:val="4C32F855"/>
    <w:rsid w:val="4C3F6670"/>
    <w:rsid w:val="4C52C79A"/>
    <w:rsid w:val="4C5528B5"/>
    <w:rsid w:val="4C57D37F"/>
    <w:rsid w:val="4C57D53F"/>
    <w:rsid w:val="4C5ED663"/>
    <w:rsid w:val="4C658343"/>
    <w:rsid w:val="4C67FB86"/>
    <w:rsid w:val="4C6B50B2"/>
    <w:rsid w:val="4C779A17"/>
    <w:rsid w:val="4C7FE507"/>
    <w:rsid w:val="4C909A93"/>
    <w:rsid w:val="4C91767E"/>
    <w:rsid w:val="4C93177C"/>
    <w:rsid w:val="4C9C2A9C"/>
    <w:rsid w:val="4C9D2577"/>
    <w:rsid w:val="4CA53022"/>
    <w:rsid w:val="4CA93989"/>
    <w:rsid w:val="4CB09702"/>
    <w:rsid w:val="4CBB62A1"/>
    <w:rsid w:val="4CBCE6CB"/>
    <w:rsid w:val="4CC32602"/>
    <w:rsid w:val="4CC3EB66"/>
    <w:rsid w:val="4CC51B2E"/>
    <w:rsid w:val="4CC67254"/>
    <w:rsid w:val="4CC67957"/>
    <w:rsid w:val="4CC7E4DA"/>
    <w:rsid w:val="4CD4E329"/>
    <w:rsid w:val="4CD50E19"/>
    <w:rsid w:val="4CDC2E8D"/>
    <w:rsid w:val="4CDCBC49"/>
    <w:rsid w:val="4CE91A69"/>
    <w:rsid w:val="4CE92CFC"/>
    <w:rsid w:val="4CF05517"/>
    <w:rsid w:val="4CF48E22"/>
    <w:rsid w:val="4CFACA73"/>
    <w:rsid w:val="4CFBD8A0"/>
    <w:rsid w:val="4CFC6E60"/>
    <w:rsid w:val="4D05206E"/>
    <w:rsid w:val="4D06BE9D"/>
    <w:rsid w:val="4D071931"/>
    <w:rsid w:val="4D10A0D2"/>
    <w:rsid w:val="4D149EA9"/>
    <w:rsid w:val="4D19DACB"/>
    <w:rsid w:val="4D3465A5"/>
    <w:rsid w:val="4D377BC0"/>
    <w:rsid w:val="4D387459"/>
    <w:rsid w:val="4D467002"/>
    <w:rsid w:val="4D4A914A"/>
    <w:rsid w:val="4D4BDCC9"/>
    <w:rsid w:val="4D4D3902"/>
    <w:rsid w:val="4D50FE1A"/>
    <w:rsid w:val="4D59D61B"/>
    <w:rsid w:val="4D59F592"/>
    <w:rsid w:val="4D63700F"/>
    <w:rsid w:val="4D6D2C91"/>
    <w:rsid w:val="4D6DF869"/>
    <w:rsid w:val="4D76269C"/>
    <w:rsid w:val="4D77858E"/>
    <w:rsid w:val="4D79AC04"/>
    <w:rsid w:val="4D7E8073"/>
    <w:rsid w:val="4D81DB3C"/>
    <w:rsid w:val="4D8B19E4"/>
    <w:rsid w:val="4D8E79E2"/>
    <w:rsid w:val="4D95EDDE"/>
    <w:rsid w:val="4D984121"/>
    <w:rsid w:val="4D9B2E41"/>
    <w:rsid w:val="4DA28906"/>
    <w:rsid w:val="4DC092E2"/>
    <w:rsid w:val="4DC69CE8"/>
    <w:rsid w:val="4DCC2709"/>
    <w:rsid w:val="4DD0C9A1"/>
    <w:rsid w:val="4DD20852"/>
    <w:rsid w:val="4DD89417"/>
    <w:rsid w:val="4DD96FFA"/>
    <w:rsid w:val="4DDCA7B4"/>
    <w:rsid w:val="4DDE4C90"/>
    <w:rsid w:val="4DE09AB2"/>
    <w:rsid w:val="4DF6F84D"/>
    <w:rsid w:val="4DFCE6D2"/>
    <w:rsid w:val="4E06293B"/>
    <w:rsid w:val="4E07D3BE"/>
    <w:rsid w:val="4E13A390"/>
    <w:rsid w:val="4E17AE76"/>
    <w:rsid w:val="4E1AB660"/>
    <w:rsid w:val="4E1C668F"/>
    <w:rsid w:val="4E2A4CA1"/>
    <w:rsid w:val="4E2B6711"/>
    <w:rsid w:val="4E30544B"/>
    <w:rsid w:val="4E347AA6"/>
    <w:rsid w:val="4E37360D"/>
    <w:rsid w:val="4E37914A"/>
    <w:rsid w:val="4E42C120"/>
    <w:rsid w:val="4E479D31"/>
    <w:rsid w:val="4E4C2DBB"/>
    <w:rsid w:val="4E4D5CC4"/>
    <w:rsid w:val="4E55BBB5"/>
    <w:rsid w:val="4E6F3DF1"/>
    <w:rsid w:val="4E74AAA4"/>
    <w:rsid w:val="4E78B8AA"/>
    <w:rsid w:val="4E822DF1"/>
    <w:rsid w:val="4E925F97"/>
    <w:rsid w:val="4EA2BF82"/>
    <w:rsid w:val="4EA633A1"/>
    <w:rsid w:val="4EBDB21E"/>
    <w:rsid w:val="4EBE7CBF"/>
    <w:rsid w:val="4EC7447E"/>
    <w:rsid w:val="4ECE7C35"/>
    <w:rsid w:val="4ED27910"/>
    <w:rsid w:val="4ED92C21"/>
    <w:rsid w:val="4ED9EBC4"/>
    <w:rsid w:val="4EDD3507"/>
    <w:rsid w:val="4EDFB34E"/>
    <w:rsid w:val="4EDFE26A"/>
    <w:rsid w:val="4EEF9DBF"/>
    <w:rsid w:val="4EF0A020"/>
    <w:rsid w:val="4EF14537"/>
    <w:rsid w:val="4EF7BF78"/>
    <w:rsid w:val="4EFEBF52"/>
    <w:rsid w:val="4F032842"/>
    <w:rsid w:val="4F074907"/>
    <w:rsid w:val="4F0E83A5"/>
    <w:rsid w:val="4F182FF3"/>
    <w:rsid w:val="4F257FCE"/>
    <w:rsid w:val="4F2B8239"/>
    <w:rsid w:val="4F2C54B9"/>
    <w:rsid w:val="4F3222EB"/>
    <w:rsid w:val="4F37A718"/>
    <w:rsid w:val="4F4101D5"/>
    <w:rsid w:val="4F4189CA"/>
    <w:rsid w:val="4F475D0A"/>
    <w:rsid w:val="4F573FCA"/>
    <w:rsid w:val="4F58935B"/>
    <w:rsid w:val="4F5B7397"/>
    <w:rsid w:val="4F5C65DE"/>
    <w:rsid w:val="4F7356DA"/>
    <w:rsid w:val="4F7ADCCC"/>
    <w:rsid w:val="4F843EC0"/>
    <w:rsid w:val="4F87B03C"/>
    <w:rsid w:val="4F908D31"/>
    <w:rsid w:val="4F96201B"/>
    <w:rsid w:val="4FA7B24E"/>
    <w:rsid w:val="4FB9DDB6"/>
    <w:rsid w:val="4FC29853"/>
    <w:rsid w:val="4FC3CDDB"/>
    <w:rsid w:val="4FC5D0E1"/>
    <w:rsid w:val="4FCF5585"/>
    <w:rsid w:val="4FD7D969"/>
    <w:rsid w:val="4FE878E5"/>
    <w:rsid w:val="4FEEB6FA"/>
    <w:rsid w:val="4FF83A00"/>
    <w:rsid w:val="50011EC5"/>
    <w:rsid w:val="50070E56"/>
    <w:rsid w:val="500B2751"/>
    <w:rsid w:val="500DA754"/>
    <w:rsid w:val="50100A5D"/>
    <w:rsid w:val="5014A507"/>
    <w:rsid w:val="501C4E01"/>
    <w:rsid w:val="501F06C8"/>
    <w:rsid w:val="50227DB0"/>
    <w:rsid w:val="502391A8"/>
    <w:rsid w:val="50278582"/>
    <w:rsid w:val="50332778"/>
    <w:rsid w:val="503AFF08"/>
    <w:rsid w:val="5040E59D"/>
    <w:rsid w:val="504655E0"/>
    <w:rsid w:val="5048B658"/>
    <w:rsid w:val="504DB9B5"/>
    <w:rsid w:val="5053E260"/>
    <w:rsid w:val="5059DAD5"/>
    <w:rsid w:val="505A219B"/>
    <w:rsid w:val="505E6416"/>
    <w:rsid w:val="506246BC"/>
    <w:rsid w:val="5062D166"/>
    <w:rsid w:val="506A48CC"/>
    <w:rsid w:val="508588E7"/>
    <w:rsid w:val="508A5FB0"/>
    <w:rsid w:val="50926E93"/>
    <w:rsid w:val="5093112A"/>
    <w:rsid w:val="509E6899"/>
    <w:rsid w:val="50AA5406"/>
    <w:rsid w:val="50B06F94"/>
    <w:rsid w:val="50B0C084"/>
    <w:rsid w:val="50B0CA15"/>
    <w:rsid w:val="50B5FDD3"/>
    <w:rsid w:val="50B9A6A6"/>
    <w:rsid w:val="50BBC86D"/>
    <w:rsid w:val="50BDAADE"/>
    <w:rsid w:val="50CAC7C3"/>
    <w:rsid w:val="50CDE5E7"/>
    <w:rsid w:val="50D1115C"/>
    <w:rsid w:val="50D1FF35"/>
    <w:rsid w:val="50DAB9CA"/>
    <w:rsid w:val="50E053B4"/>
    <w:rsid w:val="50F2E3C3"/>
    <w:rsid w:val="50F48A22"/>
    <w:rsid w:val="50F51B43"/>
    <w:rsid w:val="50F55DD3"/>
    <w:rsid w:val="50F6038C"/>
    <w:rsid w:val="50FED290"/>
    <w:rsid w:val="510320FF"/>
    <w:rsid w:val="5108292C"/>
    <w:rsid w:val="511D83A9"/>
    <w:rsid w:val="512B2760"/>
    <w:rsid w:val="513737D9"/>
    <w:rsid w:val="513C5631"/>
    <w:rsid w:val="5140C873"/>
    <w:rsid w:val="5141BFCD"/>
    <w:rsid w:val="5145FCAA"/>
    <w:rsid w:val="514CEE7F"/>
    <w:rsid w:val="514EB1B8"/>
    <w:rsid w:val="514F7C9D"/>
    <w:rsid w:val="5165D47E"/>
    <w:rsid w:val="5174CFA6"/>
    <w:rsid w:val="5177BF10"/>
    <w:rsid w:val="517BD29D"/>
    <w:rsid w:val="517DB3FE"/>
    <w:rsid w:val="517DDF59"/>
    <w:rsid w:val="518848EE"/>
    <w:rsid w:val="51908F22"/>
    <w:rsid w:val="5196627F"/>
    <w:rsid w:val="5199EA7A"/>
    <w:rsid w:val="519B17EE"/>
    <w:rsid w:val="51A21F68"/>
    <w:rsid w:val="51A45684"/>
    <w:rsid w:val="51AF9CAD"/>
    <w:rsid w:val="51AFD223"/>
    <w:rsid w:val="51B32C49"/>
    <w:rsid w:val="51B95424"/>
    <w:rsid w:val="51BE29E1"/>
    <w:rsid w:val="51C05775"/>
    <w:rsid w:val="51C24250"/>
    <w:rsid w:val="51D601A1"/>
    <w:rsid w:val="51D8E464"/>
    <w:rsid w:val="51E0CD54"/>
    <w:rsid w:val="51E3AE18"/>
    <w:rsid w:val="51E605AC"/>
    <w:rsid w:val="51FC34C4"/>
    <w:rsid w:val="5203AA9D"/>
    <w:rsid w:val="5206E403"/>
    <w:rsid w:val="520EC118"/>
    <w:rsid w:val="520FA86C"/>
    <w:rsid w:val="521927BE"/>
    <w:rsid w:val="521C6BDC"/>
    <w:rsid w:val="5225BCB5"/>
    <w:rsid w:val="52273E81"/>
    <w:rsid w:val="52311E8E"/>
    <w:rsid w:val="52339131"/>
    <w:rsid w:val="5238244A"/>
    <w:rsid w:val="523AE4BB"/>
    <w:rsid w:val="523E89D6"/>
    <w:rsid w:val="52493312"/>
    <w:rsid w:val="524A5FC8"/>
    <w:rsid w:val="524EDD40"/>
    <w:rsid w:val="52579CA7"/>
    <w:rsid w:val="5258A759"/>
    <w:rsid w:val="525D1494"/>
    <w:rsid w:val="5261D032"/>
    <w:rsid w:val="52666E3D"/>
    <w:rsid w:val="52689169"/>
    <w:rsid w:val="52697312"/>
    <w:rsid w:val="526E02D7"/>
    <w:rsid w:val="5279EBFC"/>
    <w:rsid w:val="528B87F4"/>
    <w:rsid w:val="528CCD36"/>
    <w:rsid w:val="52A493AB"/>
    <w:rsid w:val="52AEE884"/>
    <w:rsid w:val="52B73E09"/>
    <w:rsid w:val="52BE6BA3"/>
    <w:rsid w:val="52C4CB73"/>
    <w:rsid w:val="52C6AB6E"/>
    <w:rsid w:val="52CAB05B"/>
    <w:rsid w:val="52CF854F"/>
    <w:rsid w:val="52D341AF"/>
    <w:rsid w:val="52E082C0"/>
    <w:rsid w:val="52EB4E29"/>
    <w:rsid w:val="52F2A64A"/>
    <w:rsid w:val="52F8309A"/>
    <w:rsid w:val="53001107"/>
    <w:rsid w:val="5304DC35"/>
    <w:rsid w:val="53064FEE"/>
    <w:rsid w:val="5309F4F3"/>
    <w:rsid w:val="530B6375"/>
    <w:rsid w:val="530C8D98"/>
    <w:rsid w:val="530E2228"/>
    <w:rsid w:val="530E9169"/>
    <w:rsid w:val="5312B686"/>
    <w:rsid w:val="532506BD"/>
    <w:rsid w:val="532F0D91"/>
    <w:rsid w:val="532F2E05"/>
    <w:rsid w:val="533268A6"/>
    <w:rsid w:val="53478A00"/>
    <w:rsid w:val="534EFE62"/>
    <w:rsid w:val="53558F27"/>
    <w:rsid w:val="53587547"/>
    <w:rsid w:val="535D3016"/>
    <w:rsid w:val="5362AE53"/>
    <w:rsid w:val="5369BB32"/>
    <w:rsid w:val="536BCEAC"/>
    <w:rsid w:val="536C049B"/>
    <w:rsid w:val="536ED944"/>
    <w:rsid w:val="537D7124"/>
    <w:rsid w:val="5380712F"/>
    <w:rsid w:val="538479ED"/>
    <w:rsid w:val="5390C290"/>
    <w:rsid w:val="539114D0"/>
    <w:rsid w:val="5398B027"/>
    <w:rsid w:val="5398B2E1"/>
    <w:rsid w:val="5399DB99"/>
    <w:rsid w:val="539BCC1E"/>
    <w:rsid w:val="53A03C22"/>
    <w:rsid w:val="53A32E04"/>
    <w:rsid w:val="53A377E3"/>
    <w:rsid w:val="53A41A9D"/>
    <w:rsid w:val="53A59FFE"/>
    <w:rsid w:val="53AA2340"/>
    <w:rsid w:val="53AD5CE7"/>
    <w:rsid w:val="53AE96DC"/>
    <w:rsid w:val="53B08F83"/>
    <w:rsid w:val="53B09138"/>
    <w:rsid w:val="53B0F896"/>
    <w:rsid w:val="53B2887D"/>
    <w:rsid w:val="53B374AF"/>
    <w:rsid w:val="53BC43F0"/>
    <w:rsid w:val="53C06AC0"/>
    <w:rsid w:val="53C20072"/>
    <w:rsid w:val="53C9A21E"/>
    <w:rsid w:val="53CAF484"/>
    <w:rsid w:val="53D18544"/>
    <w:rsid w:val="53D69965"/>
    <w:rsid w:val="53D78404"/>
    <w:rsid w:val="53DEF5BD"/>
    <w:rsid w:val="53E3CBAC"/>
    <w:rsid w:val="53EABE0D"/>
    <w:rsid w:val="53EC0947"/>
    <w:rsid w:val="53EC0DB4"/>
    <w:rsid w:val="53F5ADD5"/>
    <w:rsid w:val="5410669A"/>
    <w:rsid w:val="541933C1"/>
    <w:rsid w:val="541ED27D"/>
    <w:rsid w:val="54275855"/>
    <w:rsid w:val="542AAB42"/>
    <w:rsid w:val="542F45DB"/>
    <w:rsid w:val="542F4B6B"/>
    <w:rsid w:val="543604E1"/>
    <w:rsid w:val="544F75F2"/>
    <w:rsid w:val="5452D50E"/>
    <w:rsid w:val="5453968A"/>
    <w:rsid w:val="54583357"/>
    <w:rsid w:val="545F2EFA"/>
    <w:rsid w:val="546428D6"/>
    <w:rsid w:val="5473041F"/>
    <w:rsid w:val="5474B14E"/>
    <w:rsid w:val="547D2022"/>
    <w:rsid w:val="547EBFE2"/>
    <w:rsid w:val="547F500E"/>
    <w:rsid w:val="54823F19"/>
    <w:rsid w:val="5489BEA8"/>
    <w:rsid w:val="548DC0C9"/>
    <w:rsid w:val="548F5924"/>
    <w:rsid w:val="549038DA"/>
    <w:rsid w:val="549DA15F"/>
    <w:rsid w:val="54A709FC"/>
    <w:rsid w:val="54A737B1"/>
    <w:rsid w:val="54B5C365"/>
    <w:rsid w:val="54B61D9E"/>
    <w:rsid w:val="54B7B2B4"/>
    <w:rsid w:val="54B9E7F0"/>
    <w:rsid w:val="54BABAC1"/>
    <w:rsid w:val="54BBE609"/>
    <w:rsid w:val="54BE638B"/>
    <w:rsid w:val="54BFF1C2"/>
    <w:rsid w:val="54C17713"/>
    <w:rsid w:val="54C260A3"/>
    <w:rsid w:val="54C27EF4"/>
    <w:rsid w:val="54C64BB3"/>
    <w:rsid w:val="54E1A691"/>
    <w:rsid w:val="54E1F0DC"/>
    <w:rsid w:val="54E9E6F2"/>
    <w:rsid w:val="54ECE752"/>
    <w:rsid w:val="54EDF64C"/>
    <w:rsid w:val="54F07BA6"/>
    <w:rsid w:val="54F14EEA"/>
    <w:rsid w:val="54F81CF3"/>
    <w:rsid w:val="54FBDB81"/>
    <w:rsid w:val="54FCEAF2"/>
    <w:rsid w:val="54FDD336"/>
    <w:rsid w:val="54FDE9BC"/>
    <w:rsid w:val="54FF767D"/>
    <w:rsid w:val="5506EA85"/>
    <w:rsid w:val="550FC028"/>
    <w:rsid w:val="55126C03"/>
    <w:rsid w:val="55148BD0"/>
    <w:rsid w:val="551BBC2E"/>
    <w:rsid w:val="55236704"/>
    <w:rsid w:val="552B9590"/>
    <w:rsid w:val="55348342"/>
    <w:rsid w:val="5538AE81"/>
    <w:rsid w:val="553A3D48"/>
    <w:rsid w:val="553A656A"/>
    <w:rsid w:val="55418E7F"/>
    <w:rsid w:val="554365A8"/>
    <w:rsid w:val="55458758"/>
    <w:rsid w:val="554643C6"/>
    <w:rsid w:val="55508F8B"/>
    <w:rsid w:val="55559CFD"/>
    <w:rsid w:val="55563175"/>
    <w:rsid w:val="555B75AD"/>
    <w:rsid w:val="5577F3A4"/>
    <w:rsid w:val="557A9237"/>
    <w:rsid w:val="55813D41"/>
    <w:rsid w:val="55970EFA"/>
    <w:rsid w:val="55975419"/>
    <w:rsid w:val="559CC4B2"/>
    <w:rsid w:val="559F09DF"/>
    <w:rsid w:val="55A0FCB2"/>
    <w:rsid w:val="55A22486"/>
    <w:rsid w:val="55AACDA2"/>
    <w:rsid w:val="55ACA7A5"/>
    <w:rsid w:val="55BA8CCC"/>
    <w:rsid w:val="55C090F3"/>
    <w:rsid w:val="55CD2059"/>
    <w:rsid w:val="55D4CB91"/>
    <w:rsid w:val="55E3CBEB"/>
    <w:rsid w:val="55F26DC3"/>
    <w:rsid w:val="55F33C6F"/>
    <w:rsid w:val="55FAAB95"/>
    <w:rsid w:val="5606079D"/>
    <w:rsid w:val="560D8F81"/>
    <w:rsid w:val="560EF46A"/>
    <w:rsid w:val="5614EF41"/>
    <w:rsid w:val="561C56D1"/>
    <w:rsid w:val="56297AD2"/>
    <w:rsid w:val="562FAFD1"/>
    <w:rsid w:val="563D9668"/>
    <w:rsid w:val="56463BAE"/>
    <w:rsid w:val="56505821"/>
    <w:rsid w:val="565193C6"/>
    <w:rsid w:val="5655E1D0"/>
    <w:rsid w:val="566228D6"/>
    <w:rsid w:val="56635070"/>
    <w:rsid w:val="5669D718"/>
    <w:rsid w:val="566D1E6A"/>
    <w:rsid w:val="566E8911"/>
    <w:rsid w:val="56899289"/>
    <w:rsid w:val="569D28CB"/>
    <w:rsid w:val="569E10EE"/>
    <w:rsid w:val="56A96DB2"/>
    <w:rsid w:val="56B28EE9"/>
    <w:rsid w:val="56BDB850"/>
    <w:rsid w:val="56BE5BF2"/>
    <w:rsid w:val="56C83542"/>
    <w:rsid w:val="56D36CE0"/>
    <w:rsid w:val="56D50279"/>
    <w:rsid w:val="56D89A0E"/>
    <w:rsid w:val="56E21427"/>
    <w:rsid w:val="56EE64EE"/>
    <w:rsid w:val="5701CEE5"/>
    <w:rsid w:val="57092606"/>
    <w:rsid w:val="570DB4F4"/>
    <w:rsid w:val="57121708"/>
    <w:rsid w:val="57144A6C"/>
    <w:rsid w:val="571591F0"/>
    <w:rsid w:val="571705C1"/>
    <w:rsid w:val="571B3118"/>
    <w:rsid w:val="5735BD27"/>
    <w:rsid w:val="57424CFE"/>
    <w:rsid w:val="57444416"/>
    <w:rsid w:val="574497B7"/>
    <w:rsid w:val="57487806"/>
    <w:rsid w:val="5748DC25"/>
    <w:rsid w:val="5754813E"/>
    <w:rsid w:val="575CC6F6"/>
    <w:rsid w:val="5766B7C2"/>
    <w:rsid w:val="57677CC4"/>
    <w:rsid w:val="5771EF22"/>
    <w:rsid w:val="5779575F"/>
    <w:rsid w:val="578F1C4E"/>
    <w:rsid w:val="57924690"/>
    <w:rsid w:val="57A584B1"/>
    <w:rsid w:val="57A66899"/>
    <w:rsid w:val="57A9BDB7"/>
    <w:rsid w:val="57AC01D3"/>
    <w:rsid w:val="57AFDDA2"/>
    <w:rsid w:val="57AFE177"/>
    <w:rsid w:val="57B7892D"/>
    <w:rsid w:val="57BABCB7"/>
    <w:rsid w:val="57C7F4EE"/>
    <w:rsid w:val="57C9D45A"/>
    <w:rsid w:val="57CBE66A"/>
    <w:rsid w:val="57CF0ADE"/>
    <w:rsid w:val="57D293E5"/>
    <w:rsid w:val="57D3CD25"/>
    <w:rsid w:val="57DE760A"/>
    <w:rsid w:val="57E0A6D6"/>
    <w:rsid w:val="57E2E578"/>
    <w:rsid w:val="57E5BCAD"/>
    <w:rsid w:val="57E89435"/>
    <w:rsid w:val="57F1C27F"/>
    <w:rsid w:val="57FF20D1"/>
    <w:rsid w:val="582928E8"/>
    <w:rsid w:val="583964B8"/>
    <w:rsid w:val="583C29FF"/>
    <w:rsid w:val="5842D00E"/>
    <w:rsid w:val="584E1C72"/>
    <w:rsid w:val="5852805C"/>
    <w:rsid w:val="587CD876"/>
    <w:rsid w:val="587DE488"/>
    <w:rsid w:val="5883C819"/>
    <w:rsid w:val="5883D04A"/>
    <w:rsid w:val="588AFCAE"/>
    <w:rsid w:val="588B9E4F"/>
    <w:rsid w:val="589DB954"/>
    <w:rsid w:val="58A1DA8C"/>
    <w:rsid w:val="58A1E120"/>
    <w:rsid w:val="58A8914A"/>
    <w:rsid w:val="58AFBE3A"/>
    <w:rsid w:val="58C85FDE"/>
    <w:rsid w:val="58CE757C"/>
    <w:rsid w:val="58DCEDE5"/>
    <w:rsid w:val="58F831B5"/>
    <w:rsid w:val="58F94AD6"/>
    <w:rsid w:val="590112C8"/>
    <w:rsid w:val="59084D38"/>
    <w:rsid w:val="590B0AD1"/>
    <w:rsid w:val="5911BF1D"/>
    <w:rsid w:val="5918666D"/>
    <w:rsid w:val="59234494"/>
    <w:rsid w:val="59237474"/>
    <w:rsid w:val="59273468"/>
    <w:rsid w:val="59317DAE"/>
    <w:rsid w:val="593464AD"/>
    <w:rsid w:val="5942A680"/>
    <w:rsid w:val="59480BF6"/>
    <w:rsid w:val="59535E62"/>
    <w:rsid w:val="59535EC3"/>
    <w:rsid w:val="595849AC"/>
    <w:rsid w:val="595D0DF7"/>
    <w:rsid w:val="596A3AA1"/>
    <w:rsid w:val="5972BC80"/>
    <w:rsid w:val="59779FFF"/>
    <w:rsid w:val="59799501"/>
    <w:rsid w:val="597B2218"/>
    <w:rsid w:val="59802E20"/>
    <w:rsid w:val="59873679"/>
    <w:rsid w:val="598E157F"/>
    <w:rsid w:val="59979AB7"/>
    <w:rsid w:val="599A4FEE"/>
    <w:rsid w:val="599C1D1D"/>
    <w:rsid w:val="599DCD7B"/>
    <w:rsid w:val="59A2FFD5"/>
    <w:rsid w:val="59A629D3"/>
    <w:rsid w:val="59A83566"/>
    <w:rsid w:val="59AA102F"/>
    <w:rsid w:val="59B3A147"/>
    <w:rsid w:val="59B50586"/>
    <w:rsid w:val="59BAF6B7"/>
    <w:rsid w:val="59C1B8CB"/>
    <w:rsid w:val="59C55241"/>
    <w:rsid w:val="59CB41B2"/>
    <w:rsid w:val="59D093D6"/>
    <w:rsid w:val="59D8903E"/>
    <w:rsid w:val="59DD9484"/>
    <w:rsid w:val="59E10830"/>
    <w:rsid w:val="59F1B627"/>
    <w:rsid w:val="5A01633E"/>
    <w:rsid w:val="5A03A845"/>
    <w:rsid w:val="5A16EBA4"/>
    <w:rsid w:val="5A1EDE32"/>
    <w:rsid w:val="5A28D364"/>
    <w:rsid w:val="5A2DFD8A"/>
    <w:rsid w:val="5A36147B"/>
    <w:rsid w:val="5A3A941A"/>
    <w:rsid w:val="5A47973E"/>
    <w:rsid w:val="5A53C9FB"/>
    <w:rsid w:val="5A5ABF60"/>
    <w:rsid w:val="5A64C172"/>
    <w:rsid w:val="5A6940B9"/>
    <w:rsid w:val="5A74161E"/>
    <w:rsid w:val="5A76C057"/>
    <w:rsid w:val="5A7B890A"/>
    <w:rsid w:val="5A7E45D7"/>
    <w:rsid w:val="5A84D0DE"/>
    <w:rsid w:val="5A8EDD68"/>
    <w:rsid w:val="5AA42525"/>
    <w:rsid w:val="5AB0B1E8"/>
    <w:rsid w:val="5AB883EA"/>
    <w:rsid w:val="5AB93FE1"/>
    <w:rsid w:val="5ABAFDF9"/>
    <w:rsid w:val="5ABC1A73"/>
    <w:rsid w:val="5ABD1FCC"/>
    <w:rsid w:val="5AD6B06C"/>
    <w:rsid w:val="5ADAF92F"/>
    <w:rsid w:val="5AE4BB90"/>
    <w:rsid w:val="5AE93249"/>
    <w:rsid w:val="5AEBEF9F"/>
    <w:rsid w:val="5AED385D"/>
    <w:rsid w:val="5AF84633"/>
    <w:rsid w:val="5B007FE9"/>
    <w:rsid w:val="5B009018"/>
    <w:rsid w:val="5B05C43F"/>
    <w:rsid w:val="5B1395AF"/>
    <w:rsid w:val="5B1B4210"/>
    <w:rsid w:val="5B1E2605"/>
    <w:rsid w:val="5B1E30FE"/>
    <w:rsid w:val="5B21CE0B"/>
    <w:rsid w:val="5B21D094"/>
    <w:rsid w:val="5B296341"/>
    <w:rsid w:val="5B2B1371"/>
    <w:rsid w:val="5B3DF8E3"/>
    <w:rsid w:val="5B41FD8A"/>
    <w:rsid w:val="5B4FC91D"/>
    <w:rsid w:val="5B54188D"/>
    <w:rsid w:val="5B55D7BA"/>
    <w:rsid w:val="5B5ED264"/>
    <w:rsid w:val="5B633078"/>
    <w:rsid w:val="5B63A183"/>
    <w:rsid w:val="5B6EBF1A"/>
    <w:rsid w:val="5B75A4BA"/>
    <w:rsid w:val="5B7816BA"/>
    <w:rsid w:val="5B790F94"/>
    <w:rsid w:val="5BA2B59E"/>
    <w:rsid w:val="5BA2DBF5"/>
    <w:rsid w:val="5BADC649"/>
    <w:rsid w:val="5BB6629F"/>
    <w:rsid w:val="5BB82A4C"/>
    <w:rsid w:val="5BB8853A"/>
    <w:rsid w:val="5BBB1B5C"/>
    <w:rsid w:val="5BC8D614"/>
    <w:rsid w:val="5BCEEDDD"/>
    <w:rsid w:val="5BD49138"/>
    <w:rsid w:val="5BD4CB7A"/>
    <w:rsid w:val="5BDDD1E0"/>
    <w:rsid w:val="5BDE14EC"/>
    <w:rsid w:val="5BE2570C"/>
    <w:rsid w:val="5BE2EA63"/>
    <w:rsid w:val="5BE4550C"/>
    <w:rsid w:val="5BE4B0D4"/>
    <w:rsid w:val="5BE55690"/>
    <w:rsid w:val="5BF9AC70"/>
    <w:rsid w:val="5BFA3159"/>
    <w:rsid w:val="5BFEE7F4"/>
    <w:rsid w:val="5C00354C"/>
    <w:rsid w:val="5C06A5C4"/>
    <w:rsid w:val="5C184EF1"/>
    <w:rsid w:val="5C1B3656"/>
    <w:rsid w:val="5C3A09E3"/>
    <w:rsid w:val="5C3CA26D"/>
    <w:rsid w:val="5C3FEDFA"/>
    <w:rsid w:val="5C4BCF69"/>
    <w:rsid w:val="5C51E599"/>
    <w:rsid w:val="5C5275B4"/>
    <w:rsid w:val="5C628D71"/>
    <w:rsid w:val="5C6719AB"/>
    <w:rsid w:val="5C765BE5"/>
    <w:rsid w:val="5C7A77CD"/>
    <w:rsid w:val="5C80C7D4"/>
    <w:rsid w:val="5C822262"/>
    <w:rsid w:val="5C83A2E8"/>
    <w:rsid w:val="5C868F05"/>
    <w:rsid w:val="5C8E8F23"/>
    <w:rsid w:val="5C8F2C33"/>
    <w:rsid w:val="5C98F384"/>
    <w:rsid w:val="5CA66D05"/>
    <w:rsid w:val="5CA79A48"/>
    <w:rsid w:val="5CA7ACED"/>
    <w:rsid w:val="5CB091A8"/>
    <w:rsid w:val="5CB135C3"/>
    <w:rsid w:val="5CB41AA6"/>
    <w:rsid w:val="5CB83C57"/>
    <w:rsid w:val="5CB8C1AB"/>
    <w:rsid w:val="5CBBC089"/>
    <w:rsid w:val="5CBC791C"/>
    <w:rsid w:val="5CBD2413"/>
    <w:rsid w:val="5CC8E9CC"/>
    <w:rsid w:val="5CCC8F01"/>
    <w:rsid w:val="5CCDFCB2"/>
    <w:rsid w:val="5CD0D96D"/>
    <w:rsid w:val="5CD3DAD6"/>
    <w:rsid w:val="5CDA3E94"/>
    <w:rsid w:val="5CF60B08"/>
    <w:rsid w:val="5D041119"/>
    <w:rsid w:val="5D06495C"/>
    <w:rsid w:val="5D08FAE5"/>
    <w:rsid w:val="5D0D458A"/>
    <w:rsid w:val="5D153FF8"/>
    <w:rsid w:val="5D213C56"/>
    <w:rsid w:val="5D28CE2E"/>
    <w:rsid w:val="5D2D3D29"/>
    <w:rsid w:val="5D3011CC"/>
    <w:rsid w:val="5D30A9F4"/>
    <w:rsid w:val="5D3822F4"/>
    <w:rsid w:val="5D395D6E"/>
    <w:rsid w:val="5D39B091"/>
    <w:rsid w:val="5D3C8111"/>
    <w:rsid w:val="5D3E85FF"/>
    <w:rsid w:val="5D418D49"/>
    <w:rsid w:val="5D432F84"/>
    <w:rsid w:val="5D469D04"/>
    <w:rsid w:val="5D5208E0"/>
    <w:rsid w:val="5D57F05D"/>
    <w:rsid w:val="5D5A068A"/>
    <w:rsid w:val="5D5C7309"/>
    <w:rsid w:val="5D5D83EF"/>
    <w:rsid w:val="5D5F0F72"/>
    <w:rsid w:val="5D6A937B"/>
    <w:rsid w:val="5D6CA6EF"/>
    <w:rsid w:val="5D7A2242"/>
    <w:rsid w:val="5D7ADB3B"/>
    <w:rsid w:val="5D7E1D34"/>
    <w:rsid w:val="5D8356C0"/>
    <w:rsid w:val="5D8F2904"/>
    <w:rsid w:val="5D923147"/>
    <w:rsid w:val="5D92EFFA"/>
    <w:rsid w:val="5D9AE62A"/>
    <w:rsid w:val="5D9B6FE0"/>
    <w:rsid w:val="5D9C05AD"/>
    <w:rsid w:val="5D9E6188"/>
    <w:rsid w:val="5DA0E17B"/>
    <w:rsid w:val="5DA235A6"/>
    <w:rsid w:val="5DA51298"/>
    <w:rsid w:val="5DA536B1"/>
    <w:rsid w:val="5DB67678"/>
    <w:rsid w:val="5DB68260"/>
    <w:rsid w:val="5DC3BECA"/>
    <w:rsid w:val="5DC87BAA"/>
    <w:rsid w:val="5DDB7C2D"/>
    <w:rsid w:val="5DDF8CC2"/>
    <w:rsid w:val="5DE79FCA"/>
    <w:rsid w:val="5DE979A4"/>
    <w:rsid w:val="5DE9DFD0"/>
    <w:rsid w:val="5DF8EC0A"/>
    <w:rsid w:val="5DF97A3A"/>
    <w:rsid w:val="5E0B9FD5"/>
    <w:rsid w:val="5E0C79CB"/>
    <w:rsid w:val="5E1560EE"/>
    <w:rsid w:val="5E28BFB6"/>
    <w:rsid w:val="5E3E1C8F"/>
    <w:rsid w:val="5E49080E"/>
    <w:rsid w:val="5E4FB2F5"/>
    <w:rsid w:val="5E53BED4"/>
    <w:rsid w:val="5E5F4525"/>
    <w:rsid w:val="5E676F08"/>
    <w:rsid w:val="5E68CDEE"/>
    <w:rsid w:val="5E6FB450"/>
    <w:rsid w:val="5E734433"/>
    <w:rsid w:val="5E799AF6"/>
    <w:rsid w:val="5E7E586D"/>
    <w:rsid w:val="5E8161BF"/>
    <w:rsid w:val="5E83F506"/>
    <w:rsid w:val="5E855790"/>
    <w:rsid w:val="5E878D40"/>
    <w:rsid w:val="5E880219"/>
    <w:rsid w:val="5E8DCCDF"/>
    <w:rsid w:val="5E90530E"/>
    <w:rsid w:val="5E910779"/>
    <w:rsid w:val="5E9ABA76"/>
    <w:rsid w:val="5E9AF5E9"/>
    <w:rsid w:val="5EA82048"/>
    <w:rsid w:val="5EB11059"/>
    <w:rsid w:val="5EBD3C38"/>
    <w:rsid w:val="5EBE76BB"/>
    <w:rsid w:val="5EC99F77"/>
    <w:rsid w:val="5ED30352"/>
    <w:rsid w:val="5EDA5660"/>
    <w:rsid w:val="5EDADA2F"/>
    <w:rsid w:val="5EDF1263"/>
    <w:rsid w:val="5EEA5BF1"/>
    <w:rsid w:val="5EF025FC"/>
    <w:rsid w:val="5EF0886B"/>
    <w:rsid w:val="5EFCD9B2"/>
    <w:rsid w:val="5F044474"/>
    <w:rsid w:val="5F051F47"/>
    <w:rsid w:val="5F0AC5B4"/>
    <w:rsid w:val="5F12AABB"/>
    <w:rsid w:val="5F12B296"/>
    <w:rsid w:val="5F16B99C"/>
    <w:rsid w:val="5F1F38FD"/>
    <w:rsid w:val="5F21E278"/>
    <w:rsid w:val="5F3A61AB"/>
    <w:rsid w:val="5F499969"/>
    <w:rsid w:val="5F605C8A"/>
    <w:rsid w:val="5F634511"/>
    <w:rsid w:val="5F67E3E3"/>
    <w:rsid w:val="5F68FBF5"/>
    <w:rsid w:val="5F7CB9CA"/>
    <w:rsid w:val="5F82C77A"/>
    <w:rsid w:val="5F85547A"/>
    <w:rsid w:val="5F893836"/>
    <w:rsid w:val="5F9A2E33"/>
    <w:rsid w:val="5FA020F0"/>
    <w:rsid w:val="5FA0A3CD"/>
    <w:rsid w:val="5FACA63F"/>
    <w:rsid w:val="5FADC5FD"/>
    <w:rsid w:val="5FAF7F7F"/>
    <w:rsid w:val="5FB3C58C"/>
    <w:rsid w:val="5FBD98B9"/>
    <w:rsid w:val="5FBE53D2"/>
    <w:rsid w:val="5FC1383C"/>
    <w:rsid w:val="5FE30B54"/>
    <w:rsid w:val="5FE87DE7"/>
    <w:rsid w:val="5FEB6673"/>
    <w:rsid w:val="5FFDB59D"/>
    <w:rsid w:val="5FFDFFED"/>
    <w:rsid w:val="60137627"/>
    <w:rsid w:val="601F8DF0"/>
    <w:rsid w:val="60233E2A"/>
    <w:rsid w:val="602670A3"/>
    <w:rsid w:val="6030818E"/>
    <w:rsid w:val="6037456F"/>
    <w:rsid w:val="6039BCA3"/>
    <w:rsid w:val="603F9BA5"/>
    <w:rsid w:val="604F89B4"/>
    <w:rsid w:val="6050F7C1"/>
    <w:rsid w:val="605298AC"/>
    <w:rsid w:val="6054DF28"/>
    <w:rsid w:val="6063E3D7"/>
    <w:rsid w:val="60684AB6"/>
    <w:rsid w:val="607701E1"/>
    <w:rsid w:val="60772E96"/>
    <w:rsid w:val="607DCCB6"/>
    <w:rsid w:val="6090E3F3"/>
    <w:rsid w:val="609D7207"/>
    <w:rsid w:val="60A163BF"/>
    <w:rsid w:val="60B240DC"/>
    <w:rsid w:val="60B5D220"/>
    <w:rsid w:val="60BFDBD2"/>
    <w:rsid w:val="60BFEEE4"/>
    <w:rsid w:val="60C39E35"/>
    <w:rsid w:val="60C50FC5"/>
    <w:rsid w:val="60CAD830"/>
    <w:rsid w:val="60CF44A8"/>
    <w:rsid w:val="60E27E94"/>
    <w:rsid w:val="60E3C259"/>
    <w:rsid w:val="60EACA8E"/>
    <w:rsid w:val="60EF26DF"/>
    <w:rsid w:val="60F8682A"/>
    <w:rsid w:val="60FCE67D"/>
    <w:rsid w:val="60FDCE28"/>
    <w:rsid w:val="61002DD3"/>
    <w:rsid w:val="61009540"/>
    <w:rsid w:val="610A1BF6"/>
    <w:rsid w:val="6112E8BF"/>
    <w:rsid w:val="611BED58"/>
    <w:rsid w:val="611CE443"/>
    <w:rsid w:val="6125A998"/>
    <w:rsid w:val="6128F4A7"/>
    <w:rsid w:val="612F283C"/>
    <w:rsid w:val="613547AF"/>
    <w:rsid w:val="613580C0"/>
    <w:rsid w:val="613C29B7"/>
    <w:rsid w:val="613C742E"/>
    <w:rsid w:val="613F62B9"/>
    <w:rsid w:val="6141553E"/>
    <w:rsid w:val="6143FEDC"/>
    <w:rsid w:val="6150B909"/>
    <w:rsid w:val="6158CB6A"/>
    <w:rsid w:val="61639E23"/>
    <w:rsid w:val="6164A084"/>
    <w:rsid w:val="6167D335"/>
    <w:rsid w:val="616EA800"/>
    <w:rsid w:val="616F753D"/>
    <w:rsid w:val="6182C136"/>
    <w:rsid w:val="618785AE"/>
    <w:rsid w:val="6188BD2B"/>
    <w:rsid w:val="618BAFEF"/>
    <w:rsid w:val="6191EDD5"/>
    <w:rsid w:val="6194120A"/>
    <w:rsid w:val="61AEA072"/>
    <w:rsid w:val="61BBE202"/>
    <w:rsid w:val="61BFA247"/>
    <w:rsid w:val="61C94816"/>
    <w:rsid w:val="61CCCAB0"/>
    <w:rsid w:val="61DC0C10"/>
    <w:rsid w:val="61E2E46A"/>
    <w:rsid w:val="61E2F0E9"/>
    <w:rsid w:val="61EEFC0A"/>
    <w:rsid w:val="61F0854C"/>
    <w:rsid w:val="61F46694"/>
    <w:rsid w:val="61F80A8F"/>
    <w:rsid w:val="61FCC80C"/>
    <w:rsid w:val="61FD517B"/>
    <w:rsid w:val="62015CFB"/>
    <w:rsid w:val="620A6234"/>
    <w:rsid w:val="6213F713"/>
    <w:rsid w:val="62221332"/>
    <w:rsid w:val="6229A5F9"/>
    <w:rsid w:val="622C2ED2"/>
    <w:rsid w:val="62488828"/>
    <w:rsid w:val="624C42D9"/>
    <w:rsid w:val="624D1848"/>
    <w:rsid w:val="62547C4E"/>
    <w:rsid w:val="62557E3A"/>
    <w:rsid w:val="625B9342"/>
    <w:rsid w:val="625D9219"/>
    <w:rsid w:val="62602A89"/>
    <w:rsid w:val="6263992A"/>
    <w:rsid w:val="62678A45"/>
    <w:rsid w:val="626D88AE"/>
    <w:rsid w:val="6270BC9B"/>
    <w:rsid w:val="627EB5C7"/>
    <w:rsid w:val="628270F7"/>
    <w:rsid w:val="629070E7"/>
    <w:rsid w:val="6290E5D6"/>
    <w:rsid w:val="62930419"/>
    <w:rsid w:val="629620B9"/>
    <w:rsid w:val="629F8AD6"/>
    <w:rsid w:val="629FA5C8"/>
    <w:rsid w:val="62A048A3"/>
    <w:rsid w:val="62A4B8E7"/>
    <w:rsid w:val="62A68A0D"/>
    <w:rsid w:val="62A99944"/>
    <w:rsid w:val="62AD8B4B"/>
    <w:rsid w:val="62BCD1E8"/>
    <w:rsid w:val="62BF8A83"/>
    <w:rsid w:val="62D6A8F6"/>
    <w:rsid w:val="62E1E2D0"/>
    <w:rsid w:val="62EF650B"/>
    <w:rsid w:val="62F2FA95"/>
    <w:rsid w:val="62F4A9E9"/>
    <w:rsid w:val="62FA0AC7"/>
    <w:rsid w:val="62FCC716"/>
    <w:rsid w:val="62FD822E"/>
    <w:rsid w:val="63024AE6"/>
    <w:rsid w:val="63074EEA"/>
    <w:rsid w:val="6315EF73"/>
    <w:rsid w:val="63186F3D"/>
    <w:rsid w:val="63191B15"/>
    <w:rsid w:val="631EDBF7"/>
    <w:rsid w:val="6324D6BF"/>
    <w:rsid w:val="632A0E26"/>
    <w:rsid w:val="632D7DA1"/>
    <w:rsid w:val="63340317"/>
    <w:rsid w:val="633AB2BA"/>
    <w:rsid w:val="63433683"/>
    <w:rsid w:val="6349EA41"/>
    <w:rsid w:val="634A5345"/>
    <w:rsid w:val="634E63A2"/>
    <w:rsid w:val="63503FDD"/>
    <w:rsid w:val="6352A65A"/>
    <w:rsid w:val="635B6FD0"/>
    <w:rsid w:val="637FACB2"/>
    <w:rsid w:val="6380F9A7"/>
    <w:rsid w:val="638ACC6B"/>
    <w:rsid w:val="638E9C13"/>
    <w:rsid w:val="6390AD5B"/>
    <w:rsid w:val="63947D9E"/>
    <w:rsid w:val="63A4A60C"/>
    <w:rsid w:val="63A59496"/>
    <w:rsid w:val="63AD2573"/>
    <w:rsid w:val="63B029E9"/>
    <w:rsid w:val="63B48EE1"/>
    <w:rsid w:val="63BFFE35"/>
    <w:rsid w:val="63C0A5D5"/>
    <w:rsid w:val="63C0F4B8"/>
    <w:rsid w:val="63C9464A"/>
    <w:rsid w:val="63D3C47A"/>
    <w:rsid w:val="63DB93A6"/>
    <w:rsid w:val="63E7A90E"/>
    <w:rsid w:val="63EA6757"/>
    <w:rsid w:val="63ECC14C"/>
    <w:rsid w:val="63F5B7E7"/>
    <w:rsid w:val="63FC5C27"/>
    <w:rsid w:val="63FEC4E8"/>
    <w:rsid w:val="6405958E"/>
    <w:rsid w:val="6426793B"/>
    <w:rsid w:val="6426BE9C"/>
    <w:rsid w:val="642C5C78"/>
    <w:rsid w:val="6432FD27"/>
    <w:rsid w:val="64342971"/>
    <w:rsid w:val="64356EEA"/>
    <w:rsid w:val="643E6BD1"/>
    <w:rsid w:val="6440A84F"/>
    <w:rsid w:val="64415128"/>
    <w:rsid w:val="6444066B"/>
    <w:rsid w:val="64496CF0"/>
    <w:rsid w:val="644B1CB2"/>
    <w:rsid w:val="644B942F"/>
    <w:rsid w:val="644C814F"/>
    <w:rsid w:val="6452B36F"/>
    <w:rsid w:val="645A610E"/>
    <w:rsid w:val="645AA25F"/>
    <w:rsid w:val="645D861F"/>
    <w:rsid w:val="645E6A39"/>
    <w:rsid w:val="6461969B"/>
    <w:rsid w:val="64623958"/>
    <w:rsid w:val="646497BF"/>
    <w:rsid w:val="646B8E8C"/>
    <w:rsid w:val="646CF8B3"/>
    <w:rsid w:val="647844EF"/>
    <w:rsid w:val="647C0A05"/>
    <w:rsid w:val="6485B364"/>
    <w:rsid w:val="6488FF81"/>
    <w:rsid w:val="64891441"/>
    <w:rsid w:val="6489E4C3"/>
    <w:rsid w:val="6493A66D"/>
    <w:rsid w:val="64ABEED3"/>
    <w:rsid w:val="64B11FAF"/>
    <w:rsid w:val="64B2A48A"/>
    <w:rsid w:val="64B2BED2"/>
    <w:rsid w:val="64B5FE41"/>
    <w:rsid w:val="64B6CDE9"/>
    <w:rsid w:val="64BA0CC5"/>
    <w:rsid w:val="64D3916B"/>
    <w:rsid w:val="64D4446F"/>
    <w:rsid w:val="64D67571"/>
    <w:rsid w:val="64E160DC"/>
    <w:rsid w:val="64E44F8B"/>
    <w:rsid w:val="64E64134"/>
    <w:rsid w:val="64F1BFB4"/>
    <w:rsid w:val="64F326E5"/>
    <w:rsid w:val="64F471AC"/>
    <w:rsid w:val="64F597A8"/>
    <w:rsid w:val="64F74031"/>
    <w:rsid w:val="64F9AC93"/>
    <w:rsid w:val="64FB4450"/>
    <w:rsid w:val="64FFCED3"/>
    <w:rsid w:val="6503F158"/>
    <w:rsid w:val="651B83AD"/>
    <w:rsid w:val="651F27F2"/>
    <w:rsid w:val="652051DD"/>
    <w:rsid w:val="6521D5AB"/>
    <w:rsid w:val="6523A20A"/>
    <w:rsid w:val="6532EBF4"/>
    <w:rsid w:val="6538A656"/>
    <w:rsid w:val="6540497A"/>
    <w:rsid w:val="65453813"/>
    <w:rsid w:val="65509742"/>
    <w:rsid w:val="65557724"/>
    <w:rsid w:val="655AD48E"/>
    <w:rsid w:val="655D83D6"/>
    <w:rsid w:val="655F7B96"/>
    <w:rsid w:val="656487BA"/>
    <w:rsid w:val="6566F7BF"/>
    <w:rsid w:val="656751BE"/>
    <w:rsid w:val="65677AE6"/>
    <w:rsid w:val="6578AB45"/>
    <w:rsid w:val="6580C31A"/>
    <w:rsid w:val="65899C22"/>
    <w:rsid w:val="658C1226"/>
    <w:rsid w:val="6597912E"/>
    <w:rsid w:val="65B6CBA5"/>
    <w:rsid w:val="65BC204F"/>
    <w:rsid w:val="65BC9824"/>
    <w:rsid w:val="65C30A86"/>
    <w:rsid w:val="65C5B95F"/>
    <w:rsid w:val="65CBAC3B"/>
    <w:rsid w:val="65D72A5A"/>
    <w:rsid w:val="65E2B060"/>
    <w:rsid w:val="65E5FEB5"/>
    <w:rsid w:val="65E670A9"/>
    <w:rsid w:val="65EA4602"/>
    <w:rsid w:val="65EBD8D5"/>
    <w:rsid w:val="65ED41CF"/>
    <w:rsid w:val="65ED7406"/>
    <w:rsid w:val="65EDBEE3"/>
    <w:rsid w:val="65EEBDC6"/>
    <w:rsid w:val="65F0BF5B"/>
    <w:rsid w:val="65F43F8F"/>
    <w:rsid w:val="65F50493"/>
    <w:rsid w:val="65FBAFB8"/>
    <w:rsid w:val="65FDED57"/>
    <w:rsid w:val="66029975"/>
    <w:rsid w:val="6607E031"/>
    <w:rsid w:val="66128763"/>
    <w:rsid w:val="6614442A"/>
    <w:rsid w:val="661D1208"/>
    <w:rsid w:val="662727BC"/>
    <w:rsid w:val="663A9585"/>
    <w:rsid w:val="663C9BE2"/>
    <w:rsid w:val="663E8CFF"/>
    <w:rsid w:val="663EEFAC"/>
    <w:rsid w:val="66401F2E"/>
    <w:rsid w:val="66437DB3"/>
    <w:rsid w:val="6646E6AC"/>
    <w:rsid w:val="6655C64E"/>
    <w:rsid w:val="66579809"/>
    <w:rsid w:val="66581809"/>
    <w:rsid w:val="665C7781"/>
    <w:rsid w:val="665FA705"/>
    <w:rsid w:val="6662820E"/>
    <w:rsid w:val="666BA3D9"/>
    <w:rsid w:val="666CF5E5"/>
    <w:rsid w:val="666DA4CD"/>
    <w:rsid w:val="6678C349"/>
    <w:rsid w:val="667CB732"/>
    <w:rsid w:val="667DD629"/>
    <w:rsid w:val="667FBC87"/>
    <w:rsid w:val="66846150"/>
    <w:rsid w:val="668EF746"/>
    <w:rsid w:val="6692A650"/>
    <w:rsid w:val="66B2F2DB"/>
    <w:rsid w:val="66BE63DD"/>
    <w:rsid w:val="66C1BBDD"/>
    <w:rsid w:val="66C77D56"/>
    <w:rsid w:val="66C9D2BA"/>
    <w:rsid w:val="66CA1CEB"/>
    <w:rsid w:val="66D01E34"/>
    <w:rsid w:val="66D0684D"/>
    <w:rsid w:val="66E10874"/>
    <w:rsid w:val="66E399D5"/>
    <w:rsid w:val="66E6D25C"/>
    <w:rsid w:val="66E9C273"/>
    <w:rsid w:val="66EAA648"/>
    <w:rsid w:val="66EB474C"/>
    <w:rsid w:val="66EFD9AF"/>
    <w:rsid w:val="66F5E1B1"/>
    <w:rsid w:val="66FC5480"/>
    <w:rsid w:val="66FD4699"/>
    <w:rsid w:val="67060F2C"/>
    <w:rsid w:val="670EF9C7"/>
    <w:rsid w:val="670FEEC7"/>
    <w:rsid w:val="67105300"/>
    <w:rsid w:val="6715DE50"/>
    <w:rsid w:val="671F6904"/>
    <w:rsid w:val="67225F6F"/>
    <w:rsid w:val="67249E00"/>
    <w:rsid w:val="672C9646"/>
    <w:rsid w:val="672EC697"/>
    <w:rsid w:val="67316E94"/>
    <w:rsid w:val="67389F64"/>
    <w:rsid w:val="673AD4CD"/>
    <w:rsid w:val="6743E970"/>
    <w:rsid w:val="67442DBE"/>
    <w:rsid w:val="6746E547"/>
    <w:rsid w:val="674A1F2C"/>
    <w:rsid w:val="6758B2BF"/>
    <w:rsid w:val="675CF12F"/>
    <w:rsid w:val="67635253"/>
    <w:rsid w:val="6771DD15"/>
    <w:rsid w:val="677A18D8"/>
    <w:rsid w:val="677B6838"/>
    <w:rsid w:val="677BE7E7"/>
    <w:rsid w:val="677FB63B"/>
    <w:rsid w:val="6780F06D"/>
    <w:rsid w:val="67822A43"/>
    <w:rsid w:val="679B6EF3"/>
    <w:rsid w:val="67B7D5D9"/>
    <w:rsid w:val="67B8E269"/>
    <w:rsid w:val="67BFE94E"/>
    <w:rsid w:val="67CC1F3D"/>
    <w:rsid w:val="67D3A9A2"/>
    <w:rsid w:val="67D3CAD1"/>
    <w:rsid w:val="67D72001"/>
    <w:rsid w:val="67DFEA3E"/>
    <w:rsid w:val="67E5A5A8"/>
    <w:rsid w:val="67F05A39"/>
    <w:rsid w:val="67FE5F64"/>
    <w:rsid w:val="6801A4A2"/>
    <w:rsid w:val="6807743A"/>
    <w:rsid w:val="6807A0E8"/>
    <w:rsid w:val="680907BE"/>
    <w:rsid w:val="6809F0E4"/>
    <w:rsid w:val="680DD25C"/>
    <w:rsid w:val="681707E1"/>
    <w:rsid w:val="681DAAC2"/>
    <w:rsid w:val="68237C47"/>
    <w:rsid w:val="682A9DC0"/>
    <w:rsid w:val="68325D5E"/>
    <w:rsid w:val="68436DB7"/>
    <w:rsid w:val="684BC313"/>
    <w:rsid w:val="6861CD5B"/>
    <w:rsid w:val="68623D80"/>
    <w:rsid w:val="686F2114"/>
    <w:rsid w:val="686F7AA0"/>
    <w:rsid w:val="6871C129"/>
    <w:rsid w:val="68734CB5"/>
    <w:rsid w:val="68757D4E"/>
    <w:rsid w:val="6875ED36"/>
    <w:rsid w:val="68782223"/>
    <w:rsid w:val="68852BB5"/>
    <w:rsid w:val="688E90FA"/>
    <w:rsid w:val="6898F3E1"/>
    <w:rsid w:val="689B75D8"/>
    <w:rsid w:val="68A28DCF"/>
    <w:rsid w:val="68A4D11D"/>
    <w:rsid w:val="68ABBF28"/>
    <w:rsid w:val="68AF7C81"/>
    <w:rsid w:val="68B04C07"/>
    <w:rsid w:val="68B0D58E"/>
    <w:rsid w:val="68B897FC"/>
    <w:rsid w:val="68B922E7"/>
    <w:rsid w:val="68CE151E"/>
    <w:rsid w:val="68DAE032"/>
    <w:rsid w:val="68DC75F1"/>
    <w:rsid w:val="68E280DF"/>
    <w:rsid w:val="68E28B8C"/>
    <w:rsid w:val="68E68637"/>
    <w:rsid w:val="68E942E6"/>
    <w:rsid w:val="68E9B63E"/>
    <w:rsid w:val="68EE7635"/>
    <w:rsid w:val="68F0DF61"/>
    <w:rsid w:val="68F197B0"/>
    <w:rsid w:val="690F13E3"/>
    <w:rsid w:val="69108E2B"/>
    <w:rsid w:val="6910E706"/>
    <w:rsid w:val="69141972"/>
    <w:rsid w:val="6915E939"/>
    <w:rsid w:val="691F0471"/>
    <w:rsid w:val="6920F436"/>
    <w:rsid w:val="6925CAE5"/>
    <w:rsid w:val="6930BEE6"/>
    <w:rsid w:val="6939C884"/>
    <w:rsid w:val="69449BA5"/>
    <w:rsid w:val="6955EDCE"/>
    <w:rsid w:val="695BD575"/>
    <w:rsid w:val="695BEAA5"/>
    <w:rsid w:val="695E6678"/>
    <w:rsid w:val="69612AA8"/>
    <w:rsid w:val="696B9AB2"/>
    <w:rsid w:val="696BBC90"/>
    <w:rsid w:val="696C96C7"/>
    <w:rsid w:val="696DC1FD"/>
    <w:rsid w:val="6970D51E"/>
    <w:rsid w:val="697753F4"/>
    <w:rsid w:val="69805288"/>
    <w:rsid w:val="6986BB01"/>
    <w:rsid w:val="69875E35"/>
    <w:rsid w:val="698BEEBC"/>
    <w:rsid w:val="69939115"/>
    <w:rsid w:val="699A54C4"/>
    <w:rsid w:val="69A52F7F"/>
    <w:rsid w:val="69AE7892"/>
    <w:rsid w:val="69B40A3E"/>
    <w:rsid w:val="69C342C6"/>
    <w:rsid w:val="69C41466"/>
    <w:rsid w:val="69C9D97E"/>
    <w:rsid w:val="69CEA325"/>
    <w:rsid w:val="69D22C7D"/>
    <w:rsid w:val="69D75715"/>
    <w:rsid w:val="69D9DF3B"/>
    <w:rsid w:val="69DA453C"/>
    <w:rsid w:val="69DB96D8"/>
    <w:rsid w:val="69FFA459"/>
    <w:rsid w:val="6A05114B"/>
    <w:rsid w:val="6A09772D"/>
    <w:rsid w:val="6A0EE85C"/>
    <w:rsid w:val="6A2EDB6F"/>
    <w:rsid w:val="6A3197CC"/>
    <w:rsid w:val="6A32D659"/>
    <w:rsid w:val="6A32F40B"/>
    <w:rsid w:val="6A34C442"/>
    <w:rsid w:val="6A370C2E"/>
    <w:rsid w:val="6A3D05CC"/>
    <w:rsid w:val="6A3DE40C"/>
    <w:rsid w:val="6A3FEA61"/>
    <w:rsid w:val="6A4580C2"/>
    <w:rsid w:val="6A4C761E"/>
    <w:rsid w:val="6A51CE0F"/>
    <w:rsid w:val="6A51F04C"/>
    <w:rsid w:val="6A59083B"/>
    <w:rsid w:val="6A60CA8B"/>
    <w:rsid w:val="6A65F58A"/>
    <w:rsid w:val="6A760123"/>
    <w:rsid w:val="6A7E9A3C"/>
    <w:rsid w:val="6A802949"/>
    <w:rsid w:val="6A80A321"/>
    <w:rsid w:val="6A8DC07F"/>
    <w:rsid w:val="6A8F9172"/>
    <w:rsid w:val="6A93952F"/>
    <w:rsid w:val="6A96E7D1"/>
    <w:rsid w:val="6AA789E4"/>
    <w:rsid w:val="6AADF8E2"/>
    <w:rsid w:val="6ABEB001"/>
    <w:rsid w:val="6AC24DFF"/>
    <w:rsid w:val="6AC67010"/>
    <w:rsid w:val="6AD698F9"/>
    <w:rsid w:val="6AD771F1"/>
    <w:rsid w:val="6ADC42DF"/>
    <w:rsid w:val="6AEC6C15"/>
    <w:rsid w:val="6AED7AF0"/>
    <w:rsid w:val="6AF7BB06"/>
    <w:rsid w:val="6AFFB458"/>
    <w:rsid w:val="6B03A70D"/>
    <w:rsid w:val="6B07952B"/>
    <w:rsid w:val="6B07D8FB"/>
    <w:rsid w:val="6B09D163"/>
    <w:rsid w:val="6B2090C5"/>
    <w:rsid w:val="6B22C62B"/>
    <w:rsid w:val="6B230AC8"/>
    <w:rsid w:val="6B29131A"/>
    <w:rsid w:val="6B293AA6"/>
    <w:rsid w:val="6B2B092C"/>
    <w:rsid w:val="6B3C2327"/>
    <w:rsid w:val="6B42460F"/>
    <w:rsid w:val="6B48103A"/>
    <w:rsid w:val="6B4A4C89"/>
    <w:rsid w:val="6B4BF256"/>
    <w:rsid w:val="6B4FE99C"/>
    <w:rsid w:val="6B51474C"/>
    <w:rsid w:val="6B552694"/>
    <w:rsid w:val="6B5F5EC2"/>
    <w:rsid w:val="6B63BE40"/>
    <w:rsid w:val="6B6A9892"/>
    <w:rsid w:val="6B7D6761"/>
    <w:rsid w:val="6B831E2D"/>
    <w:rsid w:val="6B89FF85"/>
    <w:rsid w:val="6B8DE2CF"/>
    <w:rsid w:val="6B8F45BF"/>
    <w:rsid w:val="6B9BA945"/>
    <w:rsid w:val="6B9C2A53"/>
    <w:rsid w:val="6BA81DA1"/>
    <w:rsid w:val="6BA87E0A"/>
    <w:rsid w:val="6BBA5708"/>
    <w:rsid w:val="6BBA9EDB"/>
    <w:rsid w:val="6BBDC8E3"/>
    <w:rsid w:val="6BBEB86F"/>
    <w:rsid w:val="6BC38B45"/>
    <w:rsid w:val="6BC99122"/>
    <w:rsid w:val="6BCEA6BA"/>
    <w:rsid w:val="6BD0A3CD"/>
    <w:rsid w:val="6BD4B132"/>
    <w:rsid w:val="6BD51D52"/>
    <w:rsid w:val="6BD7F27C"/>
    <w:rsid w:val="6BDA9EA9"/>
    <w:rsid w:val="6BDF6F0E"/>
    <w:rsid w:val="6BDFFE50"/>
    <w:rsid w:val="6BE7ECC9"/>
    <w:rsid w:val="6BEF901E"/>
    <w:rsid w:val="6BFC2976"/>
    <w:rsid w:val="6C07842F"/>
    <w:rsid w:val="6C0E7ED3"/>
    <w:rsid w:val="6C12A440"/>
    <w:rsid w:val="6C1609B8"/>
    <w:rsid w:val="6C175A93"/>
    <w:rsid w:val="6C1841D5"/>
    <w:rsid w:val="6C1D2719"/>
    <w:rsid w:val="6C1FC4C5"/>
    <w:rsid w:val="6C282FC8"/>
    <w:rsid w:val="6C3695E2"/>
    <w:rsid w:val="6C3F1555"/>
    <w:rsid w:val="6C411C4B"/>
    <w:rsid w:val="6C488D65"/>
    <w:rsid w:val="6C4F1850"/>
    <w:rsid w:val="6C562022"/>
    <w:rsid w:val="6C5687D6"/>
    <w:rsid w:val="6C6AAA63"/>
    <w:rsid w:val="6C6E125F"/>
    <w:rsid w:val="6C71488A"/>
    <w:rsid w:val="6C71EA58"/>
    <w:rsid w:val="6C726BE7"/>
    <w:rsid w:val="6C7982B0"/>
    <w:rsid w:val="6C7AF369"/>
    <w:rsid w:val="6C7CB9BF"/>
    <w:rsid w:val="6C7D38F2"/>
    <w:rsid w:val="6C803FA2"/>
    <w:rsid w:val="6C8104D1"/>
    <w:rsid w:val="6C855970"/>
    <w:rsid w:val="6C86BF60"/>
    <w:rsid w:val="6C8D1A11"/>
    <w:rsid w:val="6CA1857D"/>
    <w:rsid w:val="6CA2795F"/>
    <w:rsid w:val="6CA7B05E"/>
    <w:rsid w:val="6CAC8A1B"/>
    <w:rsid w:val="6CB4B3D7"/>
    <w:rsid w:val="6CC50031"/>
    <w:rsid w:val="6CC51DF9"/>
    <w:rsid w:val="6CC55CE5"/>
    <w:rsid w:val="6CC604AC"/>
    <w:rsid w:val="6CC7598D"/>
    <w:rsid w:val="6CC7D96E"/>
    <w:rsid w:val="6CCC99EF"/>
    <w:rsid w:val="6CD97D00"/>
    <w:rsid w:val="6CDAC9D5"/>
    <w:rsid w:val="6CDB041B"/>
    <w:rsid w:val="6CDC7F4D"/>
    <w:rsid w:val="6CE5F107"/>
    <w:rsid w:val="6CE97E73"/>
    <w:rsid w:val="6CEBA9C0"/>
    <w:rsid w:val="6D0159A0"/>
    <w:rsid w:val="6D02B375"/>
    <w:rsid w:val="6D042153"/>
    <w:rsid w:val="6D085139"/>
    <w:rsid w:val="6D118CA2"/>
    <w:rsid w:val="6D162568"/>
    <w:rsid w:val="6D17C0EF"/>
    <w:rsid w:val="6D1DA966"/>
    <w:rsid w:val="6D4248CA"/>
    <w:rsid w:val="6D48559D"/>
    <w:rsid w:val="6D495E59"/>
    <w:rsid w:val="6D4C0645"/>
    <w:rsid w:val="6D527A43"/>
    <w:rsid w:val="6D52D8E9"/>
    <w:rsid w:val="6D5735A2"/>
    <w:rsid w:val="6D60BA83"/>
    <w:rsid w:val="6D6427B0"/>
    <w:rsid w:val="6D69E382"/>
    <w:rsid w:val="6D6C6504"/>
    <w:rsid w:val="6D6CEC63"/>
    <w:rsid w:val="6D6D4F7D"/>
    <w:rsid w:val="6D6D5D06"/>
    <w:rsid w:val="6D82649E"/>
    <w:rsid w:val="6D841B63"/>
    <w:rsid w:val="6D8FC8F3"/>
    <w:rsid w:val="6D912C7E"/>
    <w:rsid w:val="6D95CCD0"/>
    <w:rsid w:val="6D9EBFF5"/>
    <w:rsid w:val="6DA0AB02"/>
    <w:rsid w:val="6DADC0EB"/>
    <w:rsid w:val="6DAF4426"/>
    <w:rsid w:val="6DB4DF28"/>
    <w:rsid w:val="6DBA8B97"/>
    <w:rsid w:val="6DBC6405"/>
    <w:rsid w:val="6DBD2761"/>
    <w:rsid w:val="6DC1D530"/>
    <w:rsid w:val="6DC2AEFC"/>
    <w:rsid w:val="6DC3825B"/>
    <w:rsid w:val="6DCDFA15"/>
    <w:rsid w:val="6DD64FBE"/>
    <w:rsid w:val="6DE3EEF6"/>
    <w:rsid w:val="6DEA19CA"/>
    <w:rsid w:val="6DEAE8B1"/>
    <w:rsid w:val="6DEF8DCF"/>
    <w:rsid w:val="6DF36395"/>
    <w:rsid w:val="6DF8B829"/>
    <w:rsid w:val="6DFB79B3"/>
    <w:rsid w:val="6E03404A"/>
    <w:rsid w:val="6E0582B0"/>
    <w:rsid w:val="6E0C0298"/>
    <w:rsid w:val="6E0D94DD"/>
    <w:rsid w:val="6E108FB0"/>
    <w:rsid w:val="6E10EF36"/>
    <w:rsid w:val="6E35F85D"/>
    <w:rsid w:val="6E36BD8E"/>
    <w:rsid w:val="6E3A47CB"/>
    <w:rsid w:val="6E4BEBA2"/>
    <w:rsid w:val="6E542932"/>
    <w:rsid w:val="6E5A8665"/>
    <w:rsid w:val="6E5C5DCC"/>
    <w:rsid w:val="6E5EBCC3"/>
    <w:rsid w:val="6E614B54"/>
    <w:rsid w:val="6E62C78B"/>
    <w:rsid w:val="6E8001EC"/>
    <w:rsid w:val="6E8D19CB"/>
    <w:rsid w:val="6E9E038C"/>
    <w:rsid w:val="6EA7E24A"/>
    <w:rsid w:val="6EAD5D03"/>
    <w:rsid w:val="6EB79B00"/>
    <w:rsid w:val="6EBEBD60"/>
    <w:rsid w:val="6EC9F3F6"/>
    <w:rsid w:val="6ECEB89A"/>
    <w:rsid w:val="6ED44C46"/>
    <w:rsid w:val="6ED8B7C9"/>
    <w:rsid w:val="6EE28273"/>
    <w:rsid w:val="6EE2FEDE"/>
    <w:rsid w:val="6EE9F37D"/>
    <w:rsid w:val="6F042121"/>
    <w:rsid w:val="6F0DC097"/>
    <w:rsid w:val="6F256764"/>
    <w:rsid w:val="6F2A6BE0"/>
    <w:rsid w:val="6F341C3D"/>
    <w:rsid w:val="6F3A2E40"/>
    <w:rsid w:val="6F40A6BA"/>
    <w:rsid w:val="6F4CDA55"/>
    <w:rsid w:val="6F4D4B15"/>
    <w:rsid w:val="6F53DFEB"/>
    <w:rsid w:val="6F5CA3E1"/>
    <w:rsid w:val="6F5F9010"/>
    <w:rsid w:val="6F5FB19F"/>
    <w:rsid w:val="6F6A78B1"/>
    <w:rsid w:val="6F6CBF79"/>
    <w:rsid w:val="6F70E9B3"/>
    <w:rsid w:val="6F78BD0D"/>
    <w:rsid w:val="6F7A4011"/>
    <w:rsid w:val="6F7EA34C"/>
    <w:rsid w:val="6F87B531"/>
    <w:rsid w:val="6F882D14"/>
    <w:rsid w:val="6F8D8FBC"/>
    <w:rsid w:val="6F8F33F6"/>
    <w:rsid w:val="6F95A00C"/>
    <w:rsid w:val="6F962E21"/>
    <w:rsid w:val="6F985DA5"/>
    <w:rsid w:val="6F9E746E"/>
    <w:rsid w:val="6FA0B0B7"/>
    <w:rsid w:val="6FA45A1E"/>
    <w:rsid w:val="6FAA14E6"/>
    <w:rsid w:val="6FAE7C62"/>
    <w:rsid w:val="6FB841F1"/>
    <w:rsid w:val="6FC229AC"/>
    <w:rsid w:val="6FC256B6"/>
    <w:rsid w:val="6FCC4878"/>
    <w:rsid w:val="6FDC14E8"/>
    <w:rsid w:val="6FDD1382"/>
    <w:rsid w:val="6FEB57C4"/>
    <w:rsid w:val="6FEE0DAE"/>
    <w:rsid w:val="6FF57179"/>
    <w:rsid w:val="6FFEFA4F"/>
    <w:rsid w:val="7003672A"/>
    <w:rsid w:val="700620C3"/>
    <w:rsid w:val="700A06AC"/>
    <w:rsid w:val="700C9FF4"/>
    <w:rsid w:val="701DCE4D"/>
    <w:rsid w:val="701F1632"/>
    <w:rsid w:val="7031A0BF"/>
    <w:rsid w:val="7031DDEA"/>
    <w:rsid w:val="7034FAAA"/>
    <w:rsid w:val="7037B87E"/>
    <w:rsid w:val="703C5D24"/>
    <w:rsid w:val="70545A2A"/>
    <w:rsid w:val="70558975"/>
    <w:rsid w:val="70697D46"/>
    <w:rsid w:val="706B23E0"/>
    <w:rsid w:val="70706ACC"/>
    <w:rsid w:val="7073C35B"/>
    <w:rsid w:val="7083EC1A"/>
    <w:rsid w:val="70856545"/>
    <w:rsid w:val="7097AAFC"/>
    <w:rsid w:val="7099F1C3"/>
    <w:rsid w:val="709C81D9"/>
    <w:rsid w:val="709D4E07"/>
    <w:rsid w:val="70BDB896"/>
    <w:rsid w:val="70CA7283"/>
    <w:rsid w:val="70DB3AB5"/>
    <w:rsid w:val="70E331DC"/>
    <w:rsid w:val="70E95209"/>
    <w:rsid w:val="70F8CD29"/>
    <w:rsid w:val="71000D31"/>
    <w:rsid w:val="7100FAF5"/>
    <w:rsid w:val="710519B0"/>
    <w:rsid w:val="71069DCF"/>
    <w:rsid w:val="710CB770"/>
    <w:rsid w:val="710DD2B7"/>
    <w:rsid w:val="710F7079"/>
    <w:rsid w:val="7112114C"/>
    <w:rsid w:val="711382F5"/>
    <w:rsid w:val="71148D6E"/>
    <w:rsid w:val="7116F7C0"/>
    <w:rsid w:val="71189917"/>
    <w:rsid w:val="711F37C4"/>
    <w:rsid w:val="71245C5C"/>
    <w:rsid w:val="7124D21C"/>
    <w:rsid w:val="71290C89"/>
    <w:rsid w:val="7131FC38"/>
    <w:rsid w:val="71332FD4"/>
    <w:rsid w:val="713935B6"/>
    <w:rsid w:val="713DC816"/>
    <w:rsid w:val="714624C8"/>
    <w:rsid w:val="7152AEB0"/>
    <w:rsid w:val="7154F8BC"/>
    <w:rsid w:val="716E141A"/>
    <w:rsid w:val="716ECB1B"/>
    <w:rsid w:val="716FA9EA"/>
    <w:rsid w:val="71764663"/>
    <w:rsid w:val="717E0549"/>
    <w:rsid w:val="71800758"/>
    <w:rsid w:val="71978136"/>
    <w:rsid w:val="7198FAFD"/>
    <w:rsid w:val="719A4AB0"/>
    <w:rsid w:val="71A092BE"/>
    <w:rsid w:val="71B5765E"/>
    <w:rsid w:val="71BB09F7"/>
    <w:rsid w:val="71C9B3C0"/>
    <w:rsid w:val="71CB18FB"/>
    <w:rsid w:val="71CBDE23"/>
    <w:rsid w:val="71CEDC8C"/>
    <w:rsid w:val="71CFD9B1"/>
    <w:rsid w:val="71D39D52"/>
    <w:rsid w:val="71D9B50A"/>
    <w:rsid w:val="71D9F352"/>
    <w:rsid w:val="71D9F701"/>
    <w:rsid w:val="71DA3F3B"/>
    <w:rsid w:val="71DE8045"/>
    <w:rsid w:val="71E018AC"/>
    <w:rsid w:val="71ED5F9C"/>
    <w:rsid w:val="71F0EAEA"/>
    <w:rsid w:val="71FDF726"/>
    <w:rsid w:val="7202AB86"/>
    <w:rsid w:val="7204BB2D"/>
    <w:rsid w:val="7215FC20"/>
    <w:rsid w:val="721AD95C"/>
    <w:rsid w:val="721F529E"/>
    <w:rsid w:val="721FEB23"/>
    <w:rsid w:val="72223306"/>
    <w:rsid w:val="722603C2"/>
    <w:rsid w:val="7227B9CF"/>
    <w:rsid w:val="7230F170"/>
    <w:rsid w:val="72394FA3"/>
    <w:rsid w:val="723BF2D9"/>
    <w:rsid w:val="723D04A8"/>
    <w:rsid w:val="72422067"/>
    <w:rsid w:val="724FDEC1"/>
    <w:rsid w:val="725CF084"/>
    <w:rsid w:val="725F457C"/>
    <w:rsid w:val="7266E73F"/>
    <w:rsid w:val="727C5E16"/>
    <w:rsid w:val="727CF6A6"/>
    <w:rsid w:val="727F5199"/>
    <w:rsid w:val="728BDFB0"/>
    <w:rsid w:val="729EF0DC"/>
    <w:rsid w:val="72A99943"/>
    <w:rsid w:val="72A9AF88"/>
    <w:rsid w:val="72A9C0E1"/>
    <w:rsid w:val="72B8AFF6"/>
    <w:rsid w:val="72C6D4B8"/>
    <w:rsid w:val="72D2CD2D"/>
    <w:rsid w:val="72D4A74E"/>
    <w:rsid w:val="72D8773A"/>
    <w:rsid w:val="72D9A151"/>
    <w:rsid w:val="72DFE2FA"/>
    <w:rsid w:val="72E42008"/>
    <w:rsid w:val="72F04DC5"/>
    <w:rsid w:val="72F179FB"/>
    <w:rsid w:val="72FDF52B"/>
    <w:rsid w:val="7307B2C8"/>
    <w:rsid w:val="730A2EB1"/>
    <w:rsid w:val="730B3F49"/>
    <w:rsid w:val="730F7536"/>
    <w:rsid w:val="7314791C"/>
    <w:rsid w:val="7318851E"/>
    <w:rsid w:val="731DE4B2"/>
    <w:rsid w:val="731F0620"/>
    <w:rsid w:val="73224BF8"/>
    <w:rsid w:val="7329C03B"/>
    <w:rsid w:val="732BB45D"/>
    <w:rsid w:val="7332DD6F"/>
    <w:rsid w:val="7334911C"/>
    <w:rsid w:val="73369B11"/>
    <w:rsid w:val="733A735B"/>
    <w:rsid w:val="733AC6C5"/>
    <w:rsid w:val="733F5D21"/>
    <w:rsid w:val="73400889"/>
    <w:rsid w:val="734260E1"/>
    <w:rsid w:val="734D3F9D"/>
    <w:rsid w:val="735711AE"/>
    <w:rsid w:val="735848A5"/>
    <w:rsid w:val="735D176E"/>
    <w:rsid w:val="73642273"/>
    <w:rsid w:val="73721B61"/>
    <w:rsid w:val="73723303"/>
    <w:rsid w:val="7375C42B"/>
    <w:rsid w:val="7383FF83"/>
    <w:rsid w:val="7389E312"/>
    <w:rsid w:val="738F50C5"/>
    <w:rsid w:val="739359D0"/>
    <w:rsid w:val="739A8FA9"/>
    <w:rsid w:val="73A5E69D"/>
    <w:rsid w:val="73B4CDA1"/>
    <w:rsid w:val="73BAE184"/>
    <w:rsid w:val="73D2F355"/>
    <w:rsid w:val="73DAE6C7"/>
    <w:rsid w:val="73E3021F"/>
    <w:rsid w:val="73E4C652"/>
    <w:rsid w:val="73F32292"/>
    <w:rsid w:val="7400DF2D"/>
    <w:rsid w:val="7407D5AE"/>
    <w:rsid w:val="74085827"/>
    <w:rsid w:val="7413856D"/>
    <w:rsid w:val="741C9CF6"/>
    <w:rsid w:val="74260038"/>
    <w:rsid w:val="7430B779"/>
    <w:rsid w:val="74330337"/>
    <w:rsid w:val="7433AEFE"/>
    <w:rsid w:val="7439515D"/>
    <w:rsid w:val="743A3B1E"/>
    <w:rsid w:val="7446D7EF"/>
    <w:rsid w:val="744A7AD2"/>
    <w:rsid w:val="745039D9"/>
    <w:rsid w:val="745472B2"/>
    <w:rsid w:val="7457DBAC"/>
    <w:rsid w:val="7458D3F1"/>
    <w:rsid w:val="74646663"/>
    <w:rsid w:val="7468FB8B"/>
    <w:rsid w:val="746C91B1"/>
    <w:rsid w:val="746E037B"/>
    <w:rsid w:val="7473B77C"/>
    <w:rsid w:val="747A134C"/>
    <w:rsid w:val="747B441C"/>
    <w:rsid w:val="747DB683"/>
    <w:rsid w:val="7484DCDB"/>
    <w:rsid w:val="748A5ACC"/>
    <w:rsid w:val="748DF0A2"/>
    <w:rsid w:val="749563ED"/>
    <w:rsid w:val="749E6CC3"/>
    <w:rsid w:val="74A7F46A"/>
    <w:rsid w:val="74AE7939"/>
    <w:rsid w:val="74AFF188"/>
    <w:rsid w:val="74B7D347"/>
    <w:rsid w:val="74C8E29C"/>
    <w:rsid w:val="74D6D84D"/>
    <w:rsid w:val="74D7A18A"/>
    <w:rsid w:val="74E68563"/>
    <w:rsid w:val="74F2EFDE"/>
    <w:rsid w:val="74F82992"/>
    <w:rsid w:val="75009AC3"/>
    <w:rsid w:val="7505DB80"/>
    <w:rsid w:val="750C30E0"/>
    <w:rsid w:val="75119414"/>
    <w:rsid w:val="751227DC"/>
    <w:rsid w:val="751417AB"/>
    <w:rsid w:val="7514BAE1"/>
    <w:rsid w:val="75198E41"/>
    <w:rsid w:val="752273AC"/>
    <w:rsid w:val="752AFE91"/>
    <w:rsid w:val="75362805"/>
    <w:rsid w:val="75371BD4"/>
    <w:rsid w:val="753774D4"/>
    <w:rsid w:val="754A8F0C"/>
    <w:rsid w:val="754DC386"/>
    <w:rsid w:val="754DED28"/>
    <w:rsid w:val="75527A1E"/>
    <w:rsid w:val="7557FA3B"/>
    <w:rsid w:val="7568AFED"/>
    <w:rsid w:val="756A7FE4"/>
    <w:rsid w:val="756A9156"/>
    <w:rsid w:val="756D62E6"/>
    <w:rsid w:val="7570CF27"/>
    <w:rsid w:val="75723F44"/>
    <w:rsid w:val="7572501E"/>
    <w:rsid w:val="7576872F"/>
    <w:rsid w:val="758096B3"/>
    <w:rsid w:val="75820A3B"/>
    <w:rsid w:val="75831AC7"/>
    <w:rsid w:val="75843F7B"/>
    <w:rsid w:val="758CEA31"/>
    <w:rsid w:val="75919748"/>
    <w:rsid w:val="759357FE"/>
    <w:rsid w:val="7593A0A3"/>
    <w:rsid w:val="7598E5E0"/>
    <w:rsid w:val="759A4890"/>
    <w:rsid w:val="759BFB6B"/>
    <w:rsid w:val="75A828FD"/>
    <w:rsid w:val="75AC6D52"/>
    <w:rsid w:val="75B1A98A"/>
    <w:rsid w:val="75B7AF0C"/>
    <w:rsid w:val="75B7E9D8"/>
    <w:rsid w:val="75B8E9BE"/>
    <w:rsid w:val="75BF14CC"/>
    <w:rsid w:val="75C91018"/>
    <w:rsid w:val="75CE6239"/>
    <w:rsid w:val="75D3A23A"/>
    <w:rsid w:val="75D76F88"/>
    <w:rsid w:val="75DC1814"/>
    <w:rsid w:val="75DD78F1"/>
    <w:rsid w:val="75DE3573"/>
    <w:rsid w:val="75E3BB4B"/>
    <w:rsid w:val="75E7B4E9"/>
    <w:rsid w:val="75E7FE91"/>
    <w:rsid w:val="75EFCD0D"/>
    <w:rsid w:val="75F59219"/>
    <w:rsid w:val="75F6C9DE"/>
    <w:rsid w:val="75FA7127"/>
    <w:rsid w:val="75FC6DD2"/>
    <w:rsid w:val="7603D433"/>
    <w:rsid w:val="76066300"/>
    <w:rsid w:val="760B1F0C"/>
    <w:rsid w:val="760CCE57"/>
    <w:rsid w:val="7626F8B8"/>
    <w:rsid w:val="7628FE82"/>
    <w:rsid w:val="76334125"/>
    <w:rsid w:val="763342B7"/>
    <w:rsid w:val="7641EA31"/>
    <w:rsid w:val="764715F8"/>
    <w:rsid w:val="7647699A"/>
    <w:rsid w:val="765025E0"/>
    <w:rsid w:val="765343C3"/>
    <w:rsid w:val="76537826"/>
    <w:rsid w:val="76793DC1"/>
    <w:rsid w:val="767C4119"/>
    <w:rsid w:val="767CD52F"/>
    <w:rsid w:val="767F0C01"/>
    <w:rsid w:val="768E53A1"/>
    <w:rsid w:val="769938EA"/>
    <w:rsid w:val="769AA056"/>
    <w:rsid w:val="769C5424"/>
    <w:rsid w:val="76A1630A"/>
    <w:rsid w:val="76A4A356"/>
    <w:rsid w:val="76A5C1D4"/>
    <w:rsid w:val="76ABD95E"/>
    <w:rsid w:val="76ACA177"/>
    <w:rsid w:val="76B3C377"/>
    <w:rsid w:val="76C591C0"/>
    <w:rsid w:val="76C5DE0F"/>
    <w:rsid w:val="76C604F0"/>
    <w:rsid w:val="76D1F866"/>
    <w:rsid w:val="76D257AB"/>
    <w:rsid w:val="76DE0EBE"/>
    <w:rsid w:val="76E42F5C"/>
    <w:rsid w:val="76E4BE14"/>
    <w:rsid w:val="76E74D40"/>
    <w:rsid w:val="76EAF1AC"/>
    <w:rsid w:val="77083598"/>
    <w:rsid w:val="771E19E9"/>
    <w:rsid w:val="77261291"/>
    <w:rsid w:val="7727CDA6"/>
    <w:rsid w:val="772C853A"/>
    <w:rsid w:val="7730EB25"/>
    <w:rsid w:val="7732A4F4"/>
    <w:rsid w:val="7758074B"/>
    <w:rsid w:val="77598460"/>
    <w:rsid w:val="775B0583"/>
    <w:rsid w:val="776A6F7D"/>
    <w:rsid w:val="7772EB73"/>
    <w:rsid w:val="77794952"/>
    <w:rsid w:val="777D3DE2"/>
    <w:rsid w:val="7790FA33"/>
    <w:rsid w:val="77935121"/>
    <w:rsid w:val="779568DA"/>
    <w:rsid w:val="77983E33"/>
    <w:rsid w:val="7798EB66"/>
    <w:rsid w:val="779A7DA3"/>
    <w:rsid w:val="779C666C"/>
    <w:rsid w:val="77A6BE17"/>
    <w:rsid w:val="77B3541D"/>
    <w:rsid w:val="77BAD4BD"/>
    <w:rsid w:val="77BDD1C7"/>
    <w:rsid w:val="77D69E27"/>
    <w:rsid w:val="77DC69A0"/>
    <w:rsid w:val="77DC7050"/>
    <w:rsid w:val="77DE3136"/>
    <w:rsid w:val="77E67D01"/>
    <w:rsid w:val="77E7C32B"/>
    <w:rsid w:val="780540FE"/>
    <w:rsid w:val="78058E87"/>
    <w:rsid w:val="780870E4"/>
    <w:rsid w:val="7809DD28"/>
    <w:rsid w:val="780BE17E"/>
    <w:rsid w:val="78155125"/>
    <w:rsid w:val="781D4E9C"/>
    <w:rsid w:val="7820B0C0"/>
    <w:rsid w:val="782BB9C8"/>
    <w:rsid w:val="7832C079"/>
    <w:rsid w:val="783A3313"/>
    <w:rsid w:val="783C193A"/>
    <w:rsid w:val="783D8B0C"/>
    <w:rsid w:val="78402D54"/>
    <w:rsid w:val="784D802D"/>
    <w:rsid w:val="784EFE79"/>
    <w:rsid w:val="784F62C9"/>
    <w:rsid w:val="78528EB5"/>
    <w:rsid w:val="7854AF5F"/>
    <w:rsid w:val="785E1ED0"/>
    <w:rsid w:val="78619C79"/>
    <w:rsid w:val="7866CAF3"/>
    <w:rsid w:val="7868D60D"/>
    <w:rsid w:val="7870217B"/>
    <w:rsid w:val="7870CDF4"/>
    <w:rsid w:val="78714D81"/>
    <w:rsid w:val="7873F7E4"/>
    <w:rsid w:val="78754A69"/>
    <w:rsid w:val="7882A36C"/>
    <w:rsid w:val="788DC38A"/>
    <w:rsid w:val="78909292"/>
    <w:rsid w:val="78955AB9"/>
    <w:rsid w:val="78961327"/>
    <w:rsid w:val="78AB6EED"/>
    <w:rsid w:val="78AC18CF"/>
    <w:rsid w:val="78AE969C"/>
    <w:rsid w:val="78B3200C"/>
    <w:rsid w:val="78B6BFCC"/>
    <w:rsid w:val="78C9416D"/>
    <w:rsid w:val="78CAC6F5"/>
    <w:rsid w:val="78CB7E6D"/>
    <w:rsid w:val="78D03D34"/>
    <w:rsid w:val="78D3D089"/>
    <w:rsid w:val="78D7B8D9"/>
    <w:rsid w:val="78E06544"/>
    <w:rsid w:val="78E3A147"/>
    <w:rsid w:val="78F10E3A"/>
    <w:rsid w:val="790529E7"/>
    <w:rsid w:val="790CC191"/>
    <w:rsid w:val="790EDC50"/>
    <w:rsid w:val="7911DA05"/>
    <w:rsid w:val="7914A859"/>
    <w:rsid w:val="79187D81"/>
    <w:rsid w:val="791DC3BB"/>
    <w:rsid w:val="7923738D"/>
    <w:rsid w:val="79243257"/>
    <w:rsid w:val="792755BC"/>
    <w:rsid w:val="7929CE22"/>
    <w:rsid w:val="792AA657"/>
    <w:rsid w:val="793396BE"/>
    <w:rsid w:val="793811E8"/>
    <w:rsid w:val="7949B51A"/>
    <w:rsid w:val="794EB53F"/>
    <w:rsid w:val="795DCBEF"/>
    <w:rsid w:val="79601885"/>
    <w:rsid w:val="796408EE"/>
    <w:rsid w:val="7966BAC0"/>
    <w:rsid w:val="7971D214"/>
    <w:rsid w:val="7971E5C5"/>
    <w:rsid w:val="79753267"/>
    <w:rsid w:val="79772502"/>
    <w:rsid w:val="7979AA5C"/>
    <w:rsid w:val="797D440B"/>
    <w:rsid w:val="79828C0C"/>
    <w:rsid w:val="79850B7E"/>
    <w:rsid w:val="79851A2F"/>
    <w:rsid w:val="7985E7FC"/>
    <w:rsid w:val="79943F76"/>
    <w:rsid w:val="799540E5"/>
    <w:rsid w:val="7995F2EB"/>
    <w:rsid w:val="79981453"/>
    <w:rsid w:val="799869F8"/>
    <w:rsid w:val="79A5696C"/>
    <w:rsid w:val="79AA00FC"/>
    <w:rsid w:val="79AA4B61"/>
    <w:rsid w:val="79AA642E"/>
    <w:rsid w:val="79AE4DEE"/>
    <w:rsid w:val="79B233B7"/>
    <w:rsid w:val="79B563D6"/>
    <w:rsid w:val="79BE6416"/>
    <w:rsid w:val="79C2B493"/>
    <w:rsid w:val="79C759F9"/>
    <w:rsid w:val="79C796C3"/>
    <w:rsid w:val="79CEFE16"/>
    <w:rsid w:val="79CFEB0D"/>
    <w:rsid w:val="79D0D1FB"/>
    <w:rsid w:val="79D24EB3"/>
    <w:rsid w:val="79D3B2F8"/>
    <w:rsid w:val="79D46FA6"/>
    <w:rsid w:val="79D6E87D"/>
    <w:rsid w:val="79E831C0"/>
    <w:rsid w:val="79EB2A91"/>
    <w:rsid w:val="79F1F1B3"/>
    <w:rsid w:val="79F67824"/>
    <w:rsid w:val="79F8391E"/>
    <w:rsid w:val="79F8C829"/>
    <w:rsid w:val="79F958BA"/>
    <w:rsid w:val="79FA3B7E"/>
    <w:rsid w:val="7A068EED"/>
    <w:rsid w:val="7A0957CE"/>
    <w:rsid w:val="7A09EB18"/>
    <w:rsid w:val="7A0ECC1C"/>
    <w:rsid w:val="7A0F48FA"/>
    <w:rsid w:val="7A176DEF"/>
    <w:rsid w:val="7A2DC981"/>
    <w:rsid w:val="7A2F3333"/>
    <w:rsid w:val="7A46460B"/>
    <w:rsid w:val="7A4C1ED5"/>
    <w:rsid w:val="7A50445A"/>
    <w:rsid w:val="7A5209B1"/>
    <w:rsid w:val="7A619769"/>
    <w:rsid w:val="7A65A0D9"/>
    <w:rsid w:val="7A6F866B"/>
    <w:rsid w:val="7A75C060"/>
    <w:rsid w:val="7A7A9785"/>
    <w:rsid w:val="7A7DC938"/>
    <w:rsid w:val="7A7F5F85"/>
    <w:rsid w:val="7A7F71A8"/>
    <w:rsid w:val="7A8059D0"/>
    <w:rsid w:val="7A822B41"/>
    <w:rsid w:val="7A897EC5"/>
    <w:rsid w:val="7A96ECAE"/>
    <w:rsid w:val="7A9B897E"/>
    <w:rsid w:val="7AA397EF"/>
    <w:rsid w:val="7AA42353"/>
    <w:rsid w:val="7AA9393A"/>
    <w:rsid w:val="7AAAE0AB"/>
    <w:rsid w:val="7AB1A696"/>
    <w:rsid w:val="7AB2E18C"/>
    <w:rsid w:val="7AB7F9A3"/>
    <w:rsid w:val="7AB81E76"/>
    <w:rsid w:val="7AC0A7E6"/>
    <w:rsid w:val="7AC21A24"/>
    <w:rsid w:val="7AC28084"/>
    <w:rsid w:val="7ACE8069"/>
    <w:rsid w:val="7AD0FCBA"/>
    <w:rsid w:val="7AD6162D"/>
    <w:rsid w:val="7AE3A6A5"/>
    <w:rsid w:val="7AE82181"/>
    <w:rsid w:val="7AE85EE9"/>
    <w:rsid w:val="7AEED7E6"/>
    <w:rsid w:val="7AF17381"/>
    <w:rsid w:val="7AF77968"/>
    <w:rsid w:val="7AF7D878"/>
    <w:rsid w:val="7AFB129B"/>
    <w:rsid w:val="7AFB5308"/>
    <w:rsid w:val="7B139FF4"/>
    <w:rsid w:val="7B16B787"/>
    <w:rsid w:val="7B19569B"/>
    <w:rsid w:val="7B222B66"/>
    <w:rsid w:val="7B22AA7B"/>
    <w:rsid w:val="7B22E32B"/>
    <w:rsid w:val="7B238428"/>
    <w:rsid w:val="7B267AA4"/>
    <w:rsid w:val="7B26B4E6"/>
    <w:rsid w:val="7B280499"/>
    <w:rsid w:val="7B3BB18A"/>
    <w:rsid w:val="7B3F24D3"/>
    <w:rsid w:val="7B3F9E4A"/>
    <w:rsid w:val="7B40F3EA"/>
    <w:rsid w:val="7B435030"/>
    <w:rsid w:val="7B443631"/>
    <w:rsid w:val="7B44F29D"/>
    <w:rsid w:val="7B53C375"/>
    <w:rsid w:val="7B55339F"/>
    <w:rsid w:val="7B5B804D"/>
    <w:rsid w:val="7B626AAE"/>
    <w:rsid w:val="7B649513"/>
    <w:rsid w:val="7B68BED5"/>
    <w:rsid w:val="7B6BD9BF"/>
    <w:rsid w:val="7B70CF8D"/>
    <w:rsid w:val="7B720B5B"/>
    <w:rsid w:val="7B7C7B5D"/>
    <w:rsid w:val="7B8B1916"/>
    <w:rsid w:val="7B93827A"/>
    <w:rsid w:val="7B9A69BE"/>
    <w:rsid w:val="7BA0CEF0"/>
    <w:rsid w:val="7BA22840"/>
    <w:rsid w:val="7BA6FC13"/>
    <w:rsid w:val="7BA99B37"/>
    <w:rsid w:val="7BC7EE3A"/>
    <w:rsid w:val="7BCCA6AE"/>
    <w:rsid w:val="7BCCA9D9"/>
    <w:rsid w:val="7BD43711"/>
    <w:rsid w:val="7BE2A72E"/>
    <w:rsid w:val="7BE5832E"/>
    <w:rsid w:val="7BF31627"/>
    <w:rsid w:val="7C146525"/>
    <w:rsid w:val="7C1C478C"/>
    <w:rsid w:val="7C1CA37A"/>
    <w:rsid w:val="7C1EF842"/>
    <w:rsid w:val="7C22512D"/>
    <w:rsid w:val="7C282544"/>
    <w:rsid w:val="7C2B12C3"/>
    <w:rsid w:val="7C2BCCCB"/>
    <w:rsid w:val="7C370CDC"/>
    <w:rsid w:val="7C3A4744"/>
    <w:rsid w:val="7C3E88BD"/>
    <w:rsid w:val="7C408EFF"/>
    <w:rsid w:val="7C43B79C"/>
    <w:rsid w:val="7C45B4CB"/>
    <w:rsid w:val="7C5213AA"/>
    <w:rsid w:val="7C55655D"/>
    <w:rsid w:val="7C5B4434"/>
    <w:rsid w:val="7C5CA94C"/>
    <w:rsid w:val="7C60126A"/>
    <w:rsid w:val="7C61E385"/>
    <w:rsid w:val="7C629EEE"/>
    <w:rsid w:val="7C6567CD"/>
    <w:rsid w:val="7C6AD93C"/>
    <w:rsid w:val="7C6FBA6C"/>
    <w:rsid w:val="7C7F1227"/>
    <w:rsid w:val="7C81A231"/>
    <w:rsid w:val="7C8E4387"/>
    <w:rsid w:val="7C8F4494"/>
    <w:rsid w:val="7C9E76A5"/>
    <w:rsid w:val="7CA0826A"/>
    <w:rsid w:val="7CA40372"/>
    <w:rsid w:val="7CA97EA8"/>
    <w:rsid w:val="7CB14749"/>
    <w:rsid w:val="7CB24554"/>
    <w:rsid w:val="7CC0796F"/>
    <w:rsid w:val="7CC454FA"/>
    <w:rsid w:val="7CC5FC85"/>
    <w:rsid w:val="7CC89F2C"/>
    <w:rsid w:val="7CCE8B21"/>
    <w:rsid w:val="7CD781EB"/>
    <w:rsid w:val="7CD88D77"/>
    <w:rsid w:val="7CD8A9F0"/>
    <w:rsid w:val="7CDB7362"/>
    <w:rsid w:val="7CDBE10E"/>
    <w:rsid w:val="7CFE491B"/>
    <w:rsid w:val="7D02EFC5"/>
    <w:rsid w:val="7D0472D9"/>
    <w:rsid w:val="7D064406"/>
    <w:rsid w:val="7D0AE001"/>
    <w:rsid w:val="7D0B2D14"/>
    <w:rsid w:val="7D0D8247"/>
    <w:rsid w:val="7D0DFE66"/>
    <w:rsid w:val="7D266051"/>
    <w:rsid w:val="7D27F2A6"/>
    <w:rsid w:val="7D2F9F7F"/>
    <w:rsid w:val="7D30C558"/>
    <w:rsid w:val="7D30DA43"/>
    <w:rsid w:val="7D3470F7"/>
    <w:rsid w:val="7D3BDFF5"/>
    <w:rsid w:val="7D3CCB5C"/>
    <w:rsid w:val="7D46E9BC"/>
    <w:rsid w:val="7D4C96F7"/>
    <w:rsid w:val="7D50D9D6"/>
    <w:rsid w:val="7D53D430"/>
    <w:rsid w:val="7D5E73AE"/>
    <w:rsid w:val="7D5E8C1B"/>
    <w:rsid w:val="7D676B49"/>
    <w:rsid w:val="7D71A2A7"/>
    <w:rsid w:val="7D7DE0E7"/>
    <w:rsid w:val="7D806251"/>
    <w:rsid w:val="7D882CDF"/>
    <w:rsid w:val="7D8C6A05"/>
    <w:rsid w:val="7D9467BC"/>
    <w:rsid w:val="7D970640"/>
    <w:rsid w:val="7DBC7765"/>
    <w:rsid w:val="7DC4751F"/>
    <w:rsid w:val="7DC56F10"/>
    <w:rsid w:val="7DD0EC44"/>
    <w:rsid w:val="7DD18092"/>
    <w:rsid w:val="7DD1D4C0"/>
    <w:rsid w:val="7DD810E3"/>
    <w:rsid w:val="7DDC207C"/>
    <w:rsid w:val="7DE0BEEC"/>
    <w:rsid w:val="7DE2816D"/>
    <w:rsid w:val="7DE7BFC4"/>
    <w:rsid w:val="7DF6E4B0"/>
    <w:rsid w:val="7DFC95E0"/>
    <w:rsid w:val="7E00F9FD"/>
    <w:rsid w:val="7E035164"/>
    <w:rsid w:val="7E04DD4B"/>
    <w:rsid w:val="7E10209A"/>
    <w:rsid w:val="7E1174E5"/>
    <w:rsid w:val="7E18E9D8"/>
    <w:rsid w:val="7E1BAD5F"/>
    <w:rsid w:val="7E1E1801"/>
    <w:rsid w:val="7E2B0A0D"/>
    <w:rsid w:val="7E3D1849"/>
    <w:rsid w:val="7E453EA9"/>
    <w:rsid w:val="7E4ADD50"/>
    <w:rsid w:val="7E5FA55B"/>
    <w:rsid w:val="7E624F16"/>
    <w:rsid w:val="7E64627E"/>
    <w:rsid w:val="7E660F10"/>
    <w:rsid w:val="7E6B2749"/>
    <w:rsid w:val="7E6C205C"/>
    <w:rsid w:val="7E6F12C4"/>
    <w:rsid w:val="7E73524C"/>
    <w:rsid w:val="7E749E24"/>
    <w:rsid w:val="7E899611"/>
    <w:rsid w:val="7E8C4B5B"/>
    <w:rsid w:val="7E8FE913"/>
    <w:rsid w:val="7E91D539"/>
    <w:rsid w:val="7EA1C854"/>
    <w:rsid w:val="7EB79AC2"/>
    <w:rsid w:val="7EC57F14"/>
    <w:rsid w:val="7EC61701"/>
    <w:rsid w:val="7EE33C0B"/>
    <w:rsid w:val="7EE578EC"/>
    <w:rsid w:val="7EE6C941"/>
    <w:rsid w:val="7EEAD788"/>
    <w:rsid w:val="7EFC2A7B"/>
    <w:rsid w:val="7F0144DE"/>
    <w:rsid w:val="7F053FFC"/>
    <w:rsid w:val="7F0A7403"/>
    <w:rsid w:val="7F0C2907"/>
    <w:rsid w:val="7F1708A8"/>
    <w:rsid w:val="7F1A75DB"/>
    <w:rsid w:val="7F2111E7"/>
    <w:rsid w:val="7F21A2AC"/>
    <w:rsid w:val="7F28B8C8"/>
    <w:rsid w:val="7F31ED2D"/>
    <w:rsid w:val="7F392B1C"/>
    <w:rsid w:val="7F3D7485"/>
    <w:rsid w:val="7F3E9385"/>
    <w:rsid w:val="7F400BE3"/>
    <w:rsid w:val="7F445D71"/>
    <w:rsid w:val="7F49B656"/>
    <w:rsid w:val="7F49BE22"/>
    <w:rsid w:val="7F4A5F78"/>
    <w:rsid w:val="7F4A9960"/>
    <w:rsid w:val="7F4C5504"/>
    <w:rsid w:val="7F51C348"/>
    <w:rsid w:val="7F5303AD"/>
    <w:rsid w:val="7F5322B6"/>
    <w:rsid w:val="7F574168"/>
    <w:rsid w:val="7F58D627"/>
    <w:rsid w:val="7F60E4D5"/>
    <w:rsid w:val="7F6387D5"/>
    <w:rsid w:val="7F6D694D"/>
    <w:rsid w:val="7F7C2AF9"/>
    <w:rsid w:val="7F87E6F6"/>
    <w:rsid w:val="7F8D1AD6"/>
    <w:rsid w:val="7F92C511"/>
    <w:rsid w:val="7F92F663"/>
    <w:rsid w:val="7FAC3088"/>
    <w:rsid w:val="7FAFE2FF"/>
    <w:rsid w:val="7FB5FAE9"/>
    <w:rsid w:val="7FC79A47"/>
    <w:rsid w:val="7FCC010E"/>
    <w:rsid w:val="7FCE520B"/>
    <w:rsid w:val="7FD7F376"/>
    <w:rsid w:val="7FE55D75"/>
    <w:rsid w:val="7FE75466"/>
    <w:rsid w:val="7FEB537A"/>
    <w:rsid w:val="7FF384B8"/>
    <w:rsid w:val="7FF5969F"/>
    <w:rsid w:val="7FFBF5BC"/>
    <w:rsid w:val="7FFE8B78"/>
    <w:rsid w:val="7FFEC1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89A62"/>
  <w14:defaultImageDpi w14:val="32767"/>
  <w15:chartTrackingRefBased/>
  <w15:docId w15:val="{2F13FEE7-956E-40F0-B17B-85B8CE13E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6" w:unhideWhenUsed="1" w:qFormat="1"/>
    <w:lsdException w:name="heading 5" w:semiHidden="1" w:uiPriority="7"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24" w:unhideWhenUsed="1" w:qFormat="1"/>
    <w:lsdException w:name="footer" w:semiHidden="1" w:unhideWhenUsed="1" w:qFormat="1"/>
    <w:lsdException w:name="index heading" w:semiHidden="1"/>
    <w:lsdException w:name="caption" w:semiHidden="1" w:uiPriority="35"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0" w:qFormat="1"/>
    <w:lsdException w:name="List Number" w:semiHidden="1" w:uiPriority="8" w:unhideWhenUsed="1" w:qFormat="1"/>
    <w:lsdException w:name="List 2" w:semiHidden="1"/>
    <w:lsdException w:name="List 3" w:semiHidden="1"/>
    <w:lsdException w:name="List 4" w:semiHidden="1"/>
    <w:lsdException w:name="List 5" w:semiHidden="1"/>
    <w:lsdException w:name="List Bullet 2" w:semiHidden="1" w:uiPriority="11" w:unhideWhenUsed="1" w:qFormat="1"/>
    <w:lsdException w:name="List Bullet 3" w:semiHidden="1"/>
    <w:lsdException w:name="List Bullet 4" w:semiHidden="1"/>
    <w:lsdException w:name="List Bullet 5" w:semiHidden="1"/>
    <w:lsdException w:name="List Number 2" w:semiHidden="1" w:uiPriority="9" w:unhideWhenUsed="1" w:qFormat="1"/>
    <w:lsdException w:name="List Number 3" w:semiHidden="1"/>
    <w:lsdException w:name="List Number 4" w:semiHidden="1"/>
    <w:lsdException w:name="List Number 5" w:semiHidden="1"/>
    <w:lsdException w:name="Title" w:uiPriority="2" w:qFormat="1"/>
    <w:lsdException w:name="Closing" w:semiHidden="1"/>
    <w:lsdException w:name="Signature" w:semiHidden="1"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1"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uiPriority="31" w:qFormat="1"/>
    <w:lsdException w:name="Intense Reference" w:semiHidden="1" w:qFormat="1"/>
    <w:lsdException w:name="Book Title" w:semiHidden="1"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383430"/>
    <w:pPr>
      <w:spacing w:before="100" w:after="100" w:line="360" w:lineRule="auto"/>
    </w:pPr>
    <w:rPr>
      <w:rFonts w:ascii="Arial" w:hAnsi="Arial" w:cs="Arial"/>
      <w:lang w:val="en-AU"/>
    </w:rPr>
  </w:style>
  <w:style w:type="paragraph" w:styleId="Heading1">
    <w:name w:val="heading 1"/>
    <w:aliases w:val="ŠHeading 1"/>
    <w:basedOn w:val="Normal"/>
    <w:next w:val="Normal"/>
    <w:link w:val="Heading1Char"/>
    <w:uiPriority w:val="3"/>
    <w:qFormat/>
    <w:rsid w:val="00383430"/>
    <w:pPr>
      <w:keepNext/>
      <w:keepLines/>
      <w:spacing w:before="0" w:after="0"/>
      <w:outlineLvl w:val="0"/>
    </w:pPr>
    <w:rPr>
      <w:rFonts w:eastAsiaTheme="majorEastAsia"/>
      <w:b/>
      <w:bCs/>
      <w:color w:val="002664"/>
      <w:sz w:val="52"/>
      <w:szCs w:val="52"/>
    </w:rPr>
  </w:style>
  <w:style w:type="paragraph" w:styleId="Heading2">
    <w:name w:val="heading 2"/>
    <w:aliases w:val="ŠHeading 2"/>
    <w:basedOn w:val="Normal"/>
    <w:next w:val="Normal"/>
    <w:link w:val="Heading2Char"/>
    <w:uiPriority w:val="4"/>
    <w:qFormat/>
    <w:rsid w:val="00383430"/>
    <w:pPr>
      <w:keepNext/>
      <w:keepLines/>
      <w:outlineLvl w:val="1"/>
    </w:pPr>
    <w:rPr>
      <w:rFonts w:eastAsiaTheme="majorEastAsia"/>
      <w:b/>
      <w:bCs/>
      <w:color w:val="002664"/>
      <w:sz w:val="48"/>
      <w:szCs w:val="48"/>
    </w:rPr>
  </w:style>
  <w:style w:type="paragraph" w:styleId="Heading3">
    <w:name w:val="heading 3"/>
    <w:aliases w:val="ŠHeading 3"/>
    <w:basedOn w:val="Normal"/>
    <w:next w:val="Normal"/>
    <w:link w:val="Heading3Char"/>
    <w:uiPriority w:val="5"/>
    <w:qFormat/>
    <w:rsid w:val="00383430"/>
    <w:pPr>
      <w:keepNext/>
      <w:contextualSpacing/>
      <w:outlineLvl w:val="2"/>
    </w:pPr>
    <w:rPr>
      <w:color w:val="002664"/>
      <w:sz w:val="40"/>
      <w:szCs w:val="40"/>
    </w:rPr>
  </w:style>
  <w:style w:type="paragraph" w:styleId="Heading4">
    <w:name w:val="heading 4"/>
    <w:aliases w:val="ŠHeading 4"/>
    <w:basedOn w:val="Normal"/>
    <w:next w:val="Normal"/>
    <w:link w:val="Heading4Char"/>
    <w:uiPriority w:val="6"/>
    <w:qFormat/>
    <w:rsid w:val="00383430"/>
    <w:pPr>
      <w:keepNext/>
      <w:outlineLvl w:val="3"/>
    </w:pPr>
    <w:rPr>
      <w:color w:val="002664"/>
      <w:sz w:val="36"/>
      <w:szCs w:val="36"/>
    </w:rPr>
  </w:style>
  <w:style w:type="paragraph" w:styleId="Heading5">
    <w:name w:val="heading 5"/>
    <w:aliases w:val="ŠHeading 5"/>
    <w:basedOn w:val="Normal"/>
    <w:next w:val="Normal"/>
    <w:link w:val="Heading5Char"/>
    <w:uiPriority w:val="7"/>
    <w:qFormat/>
    <w:rsid w:val="00383430"/>
    <w:pPr>
      <w:keepNext/>
      <w:outlineLvl w:val="4"/>
    </w:pPr>
    <w:rPr>
      <w:color w:val="002664"/>
      <w:sz w:val="32"/>
      <w:szCs w:val="32"/>
    </w:rPr>
  </w:style>
  <w:style w:type="paragraph" w:styleId="Heading6">
    <w:name w:val="heading 6"/>
    <w:aliases w:val="ŠHeading 6"/>
    <w:basedOn w:val="Normal"/>
    <w:next w:val="Normal"/>
    <w:link w:val="Heading6Char"/>
    <w:uiPriority w:val="99"/>
    <w:semiHidden/>
    <w:qFormat/>
    <w:rsid w:val="003160FA"/>
    <w:pPr>
      <w:keepNext/>
      <w:keepLines/>
      <w:numPr>
        <w:ilvl w:val="5"/>
        <w:numId w:val="17"/>
      </w:numPr>
      <w:ind w:left="4320" w:hanging="360"/>
      <w:outlineLvl w:val="5"/>
    </w:pPr>
    <w:rPr>
      <w:rFonts w:eastAsiaTheme="majorEastAsia" w:cstheme="majorBidi"/>
      <w:sz w:val="28"/>
    </w:rPr>
  </w:style>
  <w:style w:type="paragraph" w:styleId="Heading7">
    <w:name w:val="heading 7"/>
    <w:basedOn w:val="Normal"/>
    <w:next w:val="Normal"/>
    <w:link w:val="Heading7Char"/>
    <w:uiPriority w:val="99"/>
    <w:semiHidden/>
    <w:qFormat/>
    <w:rsid w:val="003160FA"/>
    <w:pPr>
      <w:keepNext/>
      <w:keepLines/>
      <w:numPr>
        <w:ilvl w:val="6"/>
        <w:numId w:val="17"/>
      </w:numPr>
      <w:spacing w:before="40"/>
      <w:ind w:left="5040" w:hanging="36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3160FA"/>
    <w:pPr>
      <w:keepNext/>
      <w:keepLines/>
      <w:numPr>
        <w:ilvl w:val="7"/>
        <w:numId w:val="17"/>
      </w:numPr>
      <w:spacing w:before="40"/>
      <w:ind w:left="57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3160FA"/>
    <w:pPr>
      <w:keepNext/>
      <w:keepLines/>
      <w:numPr>
        <w:ilvl w:val="8"/>
        <w:numId w:val="17"/>
      </w:numPr>
      <w:spacing w:before="40"/>
      <w:ind w:left="648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39"/>
    <w:unhideWhenUsed/>
    <w:rsid w:val="00383430"/>
    <w:pPr>
      <w:tabs>
        <w:tab w:val="right" w:leader="dot" w:pos="14570"/>
      </w:tabs>
      <w:spacing w:before="0" w:after="0"/>
    </w:pPr>
    <w:rPr>
      <w:b/>
      <w:noProof/>
    </w:rPr>
  </w:style>
  <w:style w:type="paragraph" w:styleId="TOC2">
    <w:name w:val="toc 2"/>
    <w:aliases w:val="ŠTOC 2"/>
    <w:basedOn w:val="Normal"/>
    <w:next w:val="Normal"/>
    <w:uiPriority w:val="39"/>
    <w:unhideWhenUsed/>
    <w:rsid w:val="00383430"/>
    <w:pPr>
      <w:tabs>
        <w:tab w:val="right" w:leader="dot" w:pos="14570"/>
      </w:tabs>
      <w:spacing w:before="0" w:after="0"/>
      <w:ind w:left="238"/>
    </w:pPr>
    <w:rPr>
      <w:noProof/>
    </w:rPr>
  </w:style>
  <w:style w:type="paragraph" w:styleId="Header">
    <w:name w:val="header"/>
    <w:aliases w:val="ŠHeader"/>
    <w:basedOn w:val="Normal"/>
    <w:link w:val="HeaderChar"/>
    <w:uiPriority w:val="24"/>
    <w:unhideWhenUsed/>
    <w:rsid w:val="00383430"/>
    <w:pPr>
      <w:pBdr>
        <w:bottom w:val="single" w:sz="8" w:space="10" w:color="D0CECE" w:themeColor="background2" w:themeShade="E6"/>
      </w:pBdr>
      <w:tabs>
        <w:tab w:val="center" w:pos="4513"/>
        <w:tab w:val="right" w:pos="9026"/>
      </w:tabs>
      <w:spacing w:after="240" w:line="276" w:lineRule="auto"/>
    </w:pPr>
    <w:rPr>
      <w:b/>
      <w:bCs/>
      <w:color w:val="002664"/>
    </w:rPr>
  </w:style>
  <w:style w:type="character" w:customStyle="1" w:styleId="Heading5Char">
    <w:name w:val="Heading 5 Char"/>
    <w:aliases w:val="ŠHeading 5 Char"/>
    <w:basedOn w:val="DefaultParagraphFont"/>
    <w:link w:val="Heading5"/>
    <w:uiPriority w:val="7"/>
    <w:rsid w:val="00383430"/>
    <w:rPr>
      <w:rFonts w:ascii="Arial" w:hAnsi="Arial" w:cs="Arial"/>
      <w:color w:val="002664"/>
      <w:sz w:val="32"/>
      <w:szCs w:val="32"/>
      <w:lang w:val="en-AU"/>
    </w:rPr>
  </w:style>
  <w:style w:type="character" w:customStyle="1" w:styleId="HeaderChar">
    <w:name w:val="Header Char"/>
    <w:aliases w:val="ŠHeader Char"/>
    <w:basedOn w:val="DefaultParagraphFont"/>
    <w:link w:val="Header"/>
    <w:uiPriority w:val="24"/>
    <w:rsid w:val="00383430"/>
    <w:rPr>
      <w:rFonts w:ascii="Arial" w:hAnsi="Arial" w:cs="Arial"/>
      <w:b/>
      <w:bCs/>
      <w:color w:val="002664"/>
      <w:lang w:val="en-AU"/>
    </w:rPr>
  </w:style>
  <w:style w:type="paragraph" w:styleId="Footer">
    <w:name w:val="footer"/>
    <w:aliases w:val="ŠFooter"/>
    <w:basedOn w:val="Normal"/>
    <w:link w:val="FooterChar"/>
    <w:uiPriority w:val="99"/>
    <w:rsid w:val="00383430"/>
    <w:pPr>
      <w:tabs>
        <w:tab w:val="center" w:pos="4513"/>
        <w:tab w:val="right" w:pos="9026"/>
        <w:tab w:val="right" w:pos="10773"/>
      </w:tabs>
      <w:spacing w:before="480" w:after="0" w:line="23" w:lineRule="atLeast"/>
      <w:ind w:right="-567"/>
    </w:pPr>
    <w:rPr>
      <w:sz w:val="18"/>
      <w:szCs w:val="18"/>
    </w:rPr>
  </w:style>
  <w:style w:type="character" w:customStyle="1" w:styleId="FooterChar">
    <w:name w:val="Footer Char"/>
    <w:aliases w:val="ŠFooter Char"/>
    <w:basedOn w:val="DefaultParagraphFont"/>
    <w:link w:val="Footer"/>
    <w:uiPriority w:val="99"/>
    <w:rsid w:val="00383430"/>
    <w:rPr>
      <w:rFonts w:ascii="Arial" w:hAnsi="Arial" w:cs="Arial"/>
      <w:sz w:val="18"/>
      <w:szCs w:val="18"/>
      <w:lang w:val="en-AU"/>
    </w:rPr>
  </w:style>
  <w:style w:type="paragraph" w:styleId="Caption">
    <w:name w:val="caption"/>
    <w:aliases w:val="ŠCaption"/>
    <w:basedOn w:val="Normal"/>
    <w:next w:val="Normal"/>
    <w:uiPriority w:val="35"/>
    <w:qFormat/>
    <w:rsid w:val="00383430"/>
    <w:pPr>
      <w:keepNext/>
      <w:spacing w:after="200" w:line="240" w:lineRule="auto"/>
    </w:pPr>
    <w:rPr>
      <w:b/>
      <w:iCs/>
      <w:szCs w:val="18"/>
    </w:rPr>
  </w:style>
  <w:style w:type="paragraph" w:customStyle="1" w:styleId="Logo">
    <w:name w:val="ŠLogo"/>
    <w:basedOn w:val="Normal"/>
    <w:uiPriority w:val="22"/>
    <w:qFormat/>
    <w:rsid w:val="00383430"/>
    <w:pPr>
      <w:tabs>
        <w:tab w:val="right" w:pos="10200"/>
      </w:tabs>
      <w:spacing w:before="240" w:line="300" w:lineRule="atLeast"/>
      <w:ind w:left="-567" w:right="-567" w:firstLine="567"/>
    </w:pPr>
    <w:rPr>
      <w:b/>
      <w:bCs/>
      <w:color w:val="002664"/>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rsid w:val="00383430"/>
    <w:pPr>
      <w:spacing w:before="0" w:after="0"/>
      <w:ind w:left="482"/>
    </w:pPr>
  </w:style>
  <w:style w:type="character" w:styleId="Hyperlink">
    <w:name w:val="Hyperlink"/>
    <w:aliases w:val="ŠHyperlink"/>
    <w:basedOn w:val="DefaultParagraphFont"/>
    <w:uiPriority w:val="99"/>
    <w:unhideWhenUsed/>
    <w:rsid w:val="00383430"/>
    <w:rPr>
      <w:color w:val="2F5496" w:themeColor="accent1" w:themeShade="BF"/>
      <w:u w:val="single"/>
    </w:rPr>
  </w:style>
  <w:style w:type="character" w:styleId="SubtleReference">
    <w:name w:val="Subtle Reference"/>
    <w:aliases w:val="ŠSubtle Reference"/>
    <w:uiPriority w:val="31"/>
    <w:qFormat/>
    <w:rsid w:val="00383430"/>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3"/>
    <w:rsid w:val="00383430"/>
    <w:rPr>
      <w:rFonts w:ascii="Arial" w:eastAsiaTheme="majorEastAsia" w:hAnsi="Arial" w:cs="Arial"/>
      <w:b/>
      <w:bCs/>
      <w:color w:val="002664"/>
      <w:sz w:val="52"/>
      <w:szCs w:val="52"/>
      <w:lang w:val="en-AU"/>
    </w:rPr>
  </w:style>
  <w:style w:type="character" w:customStyle="1" w:styleId="Heading2Char">
    <w:name w:val="Heading 2 Char"/>
    <w:aliases w:val="ŠHeading 2 Char"/>
    <w:basedOn w:val="DefaultParagraphFont"/>
    <w:link w:val="Heading2"/>
    <w:uiPriority w:val="4"/>
    <w:rsid w:val="00383430"/>
    <w:rPr>
      <w:rFonts w:ascii="Arial" w:eastAsiaTheme="majorEastAsia" w:hAnsi="Arial" w:cs="Arial"/>
      <w:b/>
      <w:bCs/>
      <w:color w:val="002664"/>
      <w:sz w:val="48"/>
      <w:szCs w:val="48"/>
      <w:lang w:val="en-AU"/>
    </w:rPr>
  </w:style>
  <w:style w:type="character" w:customStyle="1" w:styleId="Heading3Char">
    <w:name w:val="Heading 3 Char"/>
    <w:aliases w:val="ŠHeading 3 Char"/>
    <w:basedOn w:val="DefaultParagraphFont"/>
    <w:link w:val="Heading3"/>
    <w:uiPriority w:val="5"/>
    <w:rsid w:val="00383430"/>
    <w:rPr>
      <w:rFonts w:ascii="Arial" w:hAnsi="Arial" w:cs="Arial"/>
      <w:color w:val="002664"/>
      <w:sz w:val="40"/>
      <w:szCs w:val="40"/>
      <w:lang w:val="en-AU"/>
    </w:rPr>
  </w:style>
  <w:style w:type="character" w:customStyle="1" w:styleId="Heading4Char">
    <w:name w:val="Heading 4 Char"/>
    <w:aliases w:val="ŠHeading 4 Char"/>
    <w:basedOn w:val="DefaultParagraphFont"/>
    <w:link w:val="Heading4"/>
    <w:uiPriority w:val="6"/>
    <w:rsid w:val="00383430"/>
    <w:rPr>
      <w:rFonts w:ascii="Arial" w:hAnsi="Arial" w:cs="Arial"/>
      <w:color w:val="002664"/>
      <w:sz w:val="36"/>
      <w:szCs w:val="36"/>
      <w:lang w:val="en-AU"/>
    </w:rPr>
  </w:style>
  <w:style w:type="table" w:customStyle="1" w:styleId="Tableheader">
    <w:name w:val="ŠTable header"/>
    <w:basedOn w:val="TableNormal"/>
    <w:uiPriority w:val="99"/>
    <w:rsid w:val="00383430"/>
    <w:pPr>
      <w:widowControl w:val="0"/>
      <w:spacing w:before="100" w:after="100" w:line="360" w:lineRule="auto"/>
      <w:mirrorIndents/>
    </w:pPr>
    <w:rPr>
      <w:rFonts w:ascii="Arial" w:hAnsi="Arial"/>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top w:val="single" w:sz="4" w:space="0" w:color="302D6D"/>
          <w:left w:val="single" w:sz="4" w:space="0" w:color="302D6D"/>
          <w:bottom w:val="single" w:sz="24" w:space="0" w:color="D6143B"/>
          <w:right w:val="single" w:sz="4" w:space="0" w:color="302D6D"/>
          <w:insideH w:val="nil"/>
          <w:insideV w:val="nil"/>
        </w:tcBorders>
        <w:shd w:val="clear" w:color="auto" w:fill="302D6D"/>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paragraph" w:styleId="ListNumber2">
    <w:name w:val="List Number 2"/>
    <w:aliases w:val="ŠList Number 2"/>
    <w:basedOn w:val="Normal"/>
    <w:uiPriority w:val="9"/>
    <w:qFormat/>
    <w:rsid w:val="00383430"/>
    <w:pPr>
      <w:numPr>
        <w:numId w:val="29"/>
      </w:numPr>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w:basedOn w:val="Normal"/>
    <w:next w:val="Normal"/>
    <w:link w:val="QuoteChar"/>
    <w:uiPriority w:val="29"/>
    <w:qFormat/>
    <w:rsid w:val="00383430"/>
    <w:pPr>
      <w:keepNext/>
      <w:spacing w:before="200" w:after="200" w:line="240" w:lineRule="atLeast"/>
      <w:ind w:left="567" w:right="567"/>
    </w:pPr>
  </w:style>
  <w:style w:type="paragraph" w:styleId="ListBullet2">
    <w:name w:val="List Bullet 2"/>
    <w:aliases w:val="ŠList Bullet 2"/>
    <w:basedOn w:val="Normal"/>
    <w:uiPriority w:val="11"/>
    <w:qFormat/>
    <w:rsid w:val="00383430"/>
    <w:pPr>
      <w:numPr>
        <w:numId w:val="27"/>
      </w:numPr>
      <w:contextualSpacing/>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link w:val="ListNumberChar"/>
    <w:uiPriority w:val="8"/>
    <w:qFormat/>
    <w:rsid w:val="00383430"/>
    <w:pPr>
      <w:numPr>
        <w:numId w:val="30"/>
      </w:numPr>
    </w:pPr>
  </w:style>
  <w:style w:type="character" w:styleId="Strong">
    <w:name w:val="Strong"/>
    <w:aliases w:val="ŠStrong"/>
    <w:uiPriority w:val="1"/>
    <w:qFormat/>
    <w:rsid w:val="00383430"/>
    <w:rPr>
      <w:b/>
    </w:rPr>
  </w:style>
  <w:style w:type="paragraph" w:styleId="ListBullet">
    <w:name w:val="List Bullet"/>
    <w:aliases w:val="ŠList Bullet"/>
    <w:basedOn w:val="Normal"/>
    <w:uiPriority w:val="10"/>
    <w:qFormat/>
    <w:rsid w:val="00383430"/>
    <w:pPr>
      <w:numPr>
        <w:numId w:val="28"/>
      </w:numPr>
    </w:pPr>
  </w:style>
  <w:style w:type="character" w:customStyle="1" w:styleId="QuoteChar">
    <w:name w:val="Quote Char"/>
    <w:aliases w:val="ŠQuote Char"/>
    <w:basedOn w:val="DefaultParagraphFont"/>
    <w:link w:val="Quote"/>
    <w:uiPriority w:val="29"/>
    <w:rsid w:val="00383430"/>
    <w:rPr>
      <w:rFonts w:ascii="Arial" w:hAnsi="Arial" w:cs="Arial"/>
      <w:lang w:val="en-AU"/>
    </w:rPr>
  </w:style>
  <w:style w:type="character" w:styleId="Emphasis">
    <w:name w:val="Emphasis"/>
    <w:aliases w:val="ŠLanguage or scientific"/>
    <w:uiPriority w:val="20"/>
    <w:qFormat/>
    <w:rsid w:val="00383430"/>
    <w:rPr>
      <w:i/>
      <w:iCs/>
    </w:rPr>
  </w:style>
  <w:style w:type="paragraph" w:styleId="Title">
    <w:name w:val="Title"/>
    <w:aliases w:val="ŠTitle"/>
    <w:basedOn w:val="Normal"/>
    <w:next w:val="Normal"/>
    <w:link w:val="TitleChar"/>
    <w:uiPriority w:val="2"/>
    <w:qFormat/>
    <w:rsid w:val="00383430"/>
    <w:pPr>
      <w:spacing w:after="200"/>
      <w:contextualSpacing/>
    </w:pPr>
    <w:rPr>
      <w:rFonts w:eastAsiaTheme="majorEastAsia"/>
      <w:b/>
      <w:bCs/>
      <w:color w:val="002664"/>
      <w:spacing w:val="-10"/>
      <w:kern w:val="28"/>
      <w:sz w:val="56"/>
      <w:szCs w:val="56"/>
    </w:rPr>
  </w:style>
  <w:style w:type="character" w:customStyle="1" w:styleId="TitleChar">
    <w:name w:val="Title Char"/>
    <w:aliases w:val="ŠTitle Char"/>
    <w:basedOn w:val="DefaultParagraphFont"/>
    <w:link w:val="Title"/>
    <w:uiPriority w:val="2"/>
    <w:rsid w:val="00383430"/>
    <w:rPr>
      <w:rFonts w:ascii="Arial" w:eastAsiaTheme="majorEastAsia" w:hAnsi="Arial" w:cs="Arial"/>
      <w:b/>
      <w:bCs/>
      <w:color w:val="002664"/>
      <w:spacing w:val="-10"/>
      <w:kern w:val="28"/>
      <w:sz w:val="56"/>
      <w:szCs w:val="56"/>
      <w:lang w:val="en-AU"/>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99"/>
    <w:rsid w:val="00383430"/>
    <w:pPr>
      <w:spacing w:before="0" w:after="0" w:line="720" w:lineRule="atLeast"/>
    </w:pPr>
  </w:style>
  <w:style w:type="character" w:customStyle="1" w:styleId="DateChar">
    <w:name w:val="Date Char"/>
    <w:aliases w:val="ŠDate Char"/>
    <w:basedOn w:val="DefaultParagraphFont"/>
    <w:link w:val="Date"/>
    <w:uiPriority w:val="99"/>
    <w:rsid w:val="00383430"/>
    <w:rPr>
      <w:rFonts w:ascii="Arial" w:hAnsi="Arial" w:cs="Arial"/>
      <w:lang w:val="en-AU"/>
    </w:rPr>
  </w:style>
  <w:style w:type="paragraph" w:styleId="Signature">
    <w:name w:val="Signature"/>
    <w:aliases w:val="ŠSignature"/>
    <w:basedOn w:val="Normal"/>
    <w:link w:val="SignatureChar"/>
    <w:uiPriority w:val="99"/>
    <w:rsid w:val="00383430"/>
    <w:pPr>
      <w:spacing w:before="0" w:after="0" w:line="720" w:lineRule="atLeast"/>
    </w:pPr>
  </w:style>
  <w:style w:type="character" w:customStyle="1" w:styleId="SignatureChar">
    <w:name w:val="Signature Char"/>
    <w:aliases w:val="ŠSignature Char"/>
    <w:basedOn w:val="DefaultParagraphFont"/>
    <w:link w:val="Signature"/>
    <w:uiPriority w:val="99"/>
    <w:rsid w:val="00383430"/>
    <w:rPr>
      <w:rFonts w:ascii="Arial" w:hAnsi="Arial" w:cs="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383430"/>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link w:val="FeatureBoxChar"/>
    <w:uiPriority w:val="11"/>
    <w:qFormat/>
    <w:rsid w:val="00383430"/>
    <w:pPr>
      <w:pBdr>
        <w:top w:val="single" w:sz="24" w:space="10" w:color="002664"/>
        <w:left w:val="single" w:sz="24" w:space="10" w:color="002664"/>
        <w:bottom w:val="single" w:sz="24" w:space="10" w:color="002664"/>
        <w:right w:val="single" w:sz="24" w:space="10" w:color="002664"/>
      </w:pBdr>
      <w:spacing w:before="120" w:after="120"/>
    </w:pPr>
  </w:style>
  <w:style w:type="paragraph" w:customStyle="1" w:styleId="FeatureBox2">
    <w:name w:val="ŠFeature Box 2"/>
    <w:basedOn w:val="Normal"/>
    <w:next w:val="Normal"/>
    <w:link w:val="FeatureBox2Char"/>
    <w:uiPriority w:val="12"/>
    <w:qFormat/>
    <w:rsid w:val="00383430"/>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character" w:styleId="FollowedHyperlink">
    <w:name w:val="FollowedHyperlink"/>
    <w:basedOn w:val="DefaultParagraphFont"/>
    <w:uiPriority w:val="99"/>
    <w:semiHidden/>
    <w:unhideWhenUsed/>
    <w:rsid w:val="00025494"/>
    <w:rPr>
      <w:color w:val="954F72" w:themeColor="followedHyperlink"/>
      <w:u w:val="single"/>
    </w:rPr>
  </w:style>
  <w:style w:type="paragraph" w:customStyle="1" w:styleId="Featurepink">
    <w:name w:val="ŠFeature pink"/>
    <w:basedOn w:val="Normal"/>
    <w:next w:val="Normal"/>
    <w:link w:val="FeaturepinkChar"/>
    <w:uiPriority w:val="13"/>
    <w:qFormat/>
    <w:rsid w:val="00383430"/>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character" w:customStyle="1" w:styleId="FeatureBoxChar">
    <w:name w:val="Feature Box Char"/>
    <w:aliases w:val="ŠFeature Box Char"/>
    <w:basedOn w:val="DefaultParagraphFont"/>
    <w:link w:val="FeatureBox"/>
    <w:uiPriority w:val="11"/>
    <w:rsid w:val="00460E7C"/>
    <w:rPr>
      <w:rFonts w:ascii="Arial" w:hAnsi="Arial" w:cs="Arial"/>
      <w:lang w:val="en-AU"/>
    </w:rPr>
  </w:style>
  <w:style w:type="character" w:customStyle="1" w:styleId="FeatureBox2Char">
    <w:name w:val="Feature Box 2 Char"/>
    <w:aliases w:val="ŠFeature Box 2 Char"/>
    <w:basedOn w:val="FeatureBoxChar"/>
    <w:link w:val="FeatureBox2"/>
    <w:uiPriority w:val="12"/>
    <w:rsid w:val="008E46D4"/>
    <w:rPr>
      <w:rFonts w:ascii="Arial" w:hAnsi="Arial" w:cs="Arial"/>
      <w:shd w:val="clear" w:color="auto" w:fill="CCEDFC"/>
      <w:lang w:val="en-AU"/>
    </w:rPr>
  </w:style>
  <w:style w:type="character" w:customStyle="1" w:styleId="FeaturepinkChar">
    <w:name w:val="ŠFeature pink Char"/>
    <w:basedOn w:val="FeatureBox2Char"/>
    <w:link w:val="Featurepink"/>
    <w:uiPriority w:val="13"/>
    <w:rsid w:val="008E46D4"/>
    <w:rPr>
      <w:rFonts w:ascii="Arial" w:hAnsi="Arial" w:cs="Arial"/>
      <w:shd w:val="clear" w:color="auto" w:fill="FFB8C2"/>
      <w:lang w:val="en-AU"/>
    </w:rPr>
  </w:style>
  <w:style w:type="character" w:customStyle="1" w:styleId="ListNumberChar">
    <w:name w:val="List Number Char"/>
    <w:aliases w:val="ŠList Number Char"/>
    <w:basedOn w:val="DefaultParagraphFont"/>
    <w:link w:val="ListNumber"/>
    <w:uiPriority w:val="8"/>
    <w:rsid w:val="00817E44"/>
    <w:rPr>
      <w:rFonts w:ascii="Arial" w:hAnsi="Arial" w:cs="Arial"/>
      <w:lang w:val="en-AU"/>
    </w:rPr>
  </w:style>
  <w:style w:type="paragraph" w:styleId="BalloonText">
    <w:name w:val="Balloon Text"/>
    <w:basedOn w:val="Normal"/>
    <w:link w:val="BalloonTextChar"/>
    <w:uiPriority w:val="99"/>
    <w:semiHidden/>
    <w:unhideWhenUsed/>
    <w:rsid w:val="00467259"/>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7259"/>
    <w:rPr>
      <w:rFonts w:ascii="Segoe UI" w:hAnsi="Segoe UI" w:cs="Segoe UI"/>
      <w:sz w:val="18"/>
      <w:szCs w:val="18"/>
      <w:lang w:val="en-AU"/>
    </w:rPr>
  </w:style>
  <w:style w:type="character" w:customStyle="1" w:styleId="Mention1">
    <w:name w:val="Mention1"/>
    <w:basedOn w:val="DefaultParagraphFont"/>
    <w:uiPriority w:val="99"/>
    <w:unhideWhenUsed/>
    <w:rsid w:val="00793F2A"/>
    <w:rPr>
      <w:color w:val="2B579A"/>
      <w:shd w:val="clear" w:color="auto" w:fill="E6E6E6"/>
    </w:rPr>
  </w:style>
  <w:style w:type="paragraph" w:styleId="ListParagraph">
    <w:name w:val="List Paragraph"/>
    <w:basedOn w:val="Normal"/>
    <w:uiPriority w:val="34"/>
    <w:unhideWhenUsed/>
    <w:qFormat/>
    <w:rsid w:val="00383430"/>
    <w:pPr>
      <w:ind w:left="720"/>
      <w:contextualSpacing/>
    </w:pPr>
  </w:style>
  <w:style w:type="character" w:styleId="CommentReference">
    <w:name w:val="annotation reference"/>
    <w:basedOn w:val="DefaultParagraphFont"/>
    <w:uiPriority w:val="99"/>
    <w:semiHidden/>
    <w:unhideWhenUsed/>
    <w:rsid w:val="00383430"/>
    <w:rPr>
      <w:sz w:val="16"/>
      <w:szCs w:val="16"/>
    </w:rPr>
  </w:style>
  <w:style w:type="paragraph" w:styleId="CommentText">
    <w:name w:val="annotation text"/>
    <w:basedOn w:val="Normal"/>
    <w:link w:val="CommentTextChar"/>
    <w:uiPriority w:val="99"/>
    <w:unhideWhenUsed/>
    <w:rsid w:val="00383430"/>
    <w:pPr>
      <w:spacing w:line="240" w:lineRule="auto"/>
    </w:pPr>
    <w:rPr>
      <w:sz w:val="20"/>
      <w:szCs w:val="20"/>
    </w:rPr>
  </w:style>
  <w:style w:type="character" w:customStyle="1" w:styleId="CommentTextChar">
    <w:name w:val="Comment Text Char"/>
    <w:basedOn w:val="DefaultParagraphFont"/>
    <w:link w:val="CommentText"/>
    <w:uiPriority w:val="99"/>
    <w:rsid w:val="00383430"/>
    <w:rPr>
      <w:rFonts w:ascii="Arial" w:hAnsi="Arial" w:cs="Arial"/>
      <w:sz w:val="20"/>
      <w:szCs w:val="20"/>
      <w:lang w:val="en-AU"/>
    </w:rPr>
  </w:style>
  <w:style w:type="paragraph" w:styleId="CommentSubject">
    <w:name w:val="annotation subject"/>
    <w:basedOn w:val="CommentText"/>
    <w:next w:val="CommentText"/>
    <w:link w:val="CommentSubjectChar"/>
    <w:uiPriority w:val="99"/>
    <w:semiHidden/>
    <w:unhideWhenUsed/>
    <w:rsid w:val="00383430"/>
    <w:rPr>
      <w:b/>
      <w:bCs/>
    </w:rPr>
  </w:style>
  <w:style w:type="character" w:customStyle="1" w:styleId="CommentSubjectChar">
    <w:name w:val="Comment Subject Char"/>
    <w:basedOn w:val="CommentTextChar"/>
    <w:link w:val="CommentSubject"/>
    <w:uiPriority w:val="99"/>
    <w:semiHidden/>
    <w:rsid w:val="00383430"/>
    <w:rPr>
      <w:rFonts w:ascii="Arial" w:hAnsi="Arial" w:cs="Arial"/>
      <w:b/>
      <w:bCs/>
      <w:sz w:val="20"/>
      <w:szCs w:val="20"/>
      <w:lang w:val="en-AU"/>
    </w:rPr>
  </w:style>
  <w:style w:type="paragraph" w:styleId="NormalWeb">
    <w:name w:val="Normal (Web)"/>
    <w:basedOn w:val="Normal"/>
    <w:uiPriority w:val="99"/>
    <w:semiHidden/>
    <w:unhideWhenUsed/>
    <w:rsid w:val="00A70DB7"/>
    <w:pPr>
      <w:spacing w:beforeAutospacing="1" w:afterAutospacing="1" w:line="240" w:lineRule="auto"/>
    </w:pPr>
    <w:rPr>
      <w:rFonts w:ascii="Times New Roman" w:eastAsia="Times New Roman" w:hAnsi="Times New Roman" w:cs="Times New Roman"/>
      <w:lang w:eastAsia="en-AU"/>
    </w:rPr>
  </w:style>
  <w:style w:type="character" w:customStyle="1" w:styleId="UnresolvedMention2">
    <w:name w:val="Unresolved Mention2"/>
    <w:basedOn w:val="DefaultParagraphFont"/>
    <w:uiPriority w:val="99"/>
    <w:semiHidden/>
    <w:unhideWhenUsed/>
    <w:rsid w:val="0002755C"/>
    <w:rPr>
      <w:color w:val="605E5C"/>
      <w:shd w:val="clear" w:color="auto" w:fill="E1DFDD"/>
    </w:rPr>
  </w:style>
  <w:style w:type="character" w:customStyle="1" w:styleId="UnresolvedMention20">
    <w:name w:val="Unresolved Mention20"/>
    <w:basedOn w:val="DefaultParagraphFont"/>
    <w:uiPriority w:val="99"/>
    <w:semiHidden/>
    <w:unhideWhenUsed/>
    <w:rsid w:val="0071653F"/>
    <w:rPr>
      <w:color w:val="605E5C"/>
      <w:shd w:val="clear" w:color="auto" w:fill="E1DFDD"/>
    </w:rPr>
  </w:style>
  <w:style w:type="character" w:customStyle="1" w:styleId="Mention10">
    <w:name w:val="Mention10"/>
    <w:basedOn w:val="DefaultParagraphFont"/>
    <w:uiPriority w:val="99"/>
    <w:unhideWhenUsed/>
    <w:rsid w:val="0071653F"/>
    <w:rPr>
      <w:color w:val="2B579A"/>
      <w:shd w:val="clear" w:color="auto" w:fill="E6E6E6"/>
    </w:rPr>
  </w:style>
  <w:style w:type="character" w:styleId="UnresolvedMention">
    <w:name w:val="Unresolved Mention"/>
    <w:basedOn w:val="DefaultParagraphFont"/>
    <w:uiPriority w:val="99"/>
    <w:semiHidden/>
    <w:unhideWhenUsed/>
    <w:rsid w:val="00383430"/>
    <w:rPr>
      <w:color w:val="605E5C"/>
      <w:shd w:val="clear" w:color="auto" w:fill="E1DFDD"/>
    </w:rPr>
  </w:style>
  <w:style w:type="character" w:customStyle="1" w:styleId="UnresolvedMention200">
    <w:name w:val="Unresolved Mention200"/>
    <w:basedOn w:val="DefaultParagraphFont"/>
    <w:uiPriority w:val="99"/>
    <w:semiHidden/>
    <w:unhideWhenUsed/>
    <w:rsid w:val="00773B69"/>
    <w:rPr>
      <w:color w:val="605E5C"/>
      <w:shd w:val="clear" w:color="auto" w:fill="E1DFDD"/>
    </w:rPr>
  </w:style>
  <w:style w:type="character" w:customStyle="1" w:styleId="Mention100">
    <w:name w:val="Mention100"/>
    <w:basedOn w:val="DefaultParagraphFont"/>
    <w:uiPriority w:val="99"/>
    <w:unhideWhenUsed/>
    <w:rsid w:val="00773B69"/>
    <w:rPr>
      <w:color w:val="2B579A"/>
      <w:shd w:val="clear" w:color="auto" w:fill="E6E6E6"/>
    </w:rPr>
  </w:style>
  <w:style w:type="character" w:styleId="Mention">
    <w:name w:val="Mention"/>
    <w:basedOn w:val="DefaultParagraphFont"/>
    <w:uiPriority w:val="99"/>
    <w:unhideWhenUsed/>
    <w:rPr>
      <w:color w:val="2B579A"/>
      <w:shd w:val="clear" w:color="auto" w:fill="E6E6E6"/>
    </w:rPr>
  </w:style>
  <w:style w:type="paragraph" w:styleId="Subtitle">
    <w:name w:val="Subtitle"/>
    <w:basedOn w:val="Normal"/>
    <w:next w:val="Normal"/>
    <w:link w:val="SubtitleChar"/>
    <w:uiPriority w:val="11"/>
    <w:semiHidden/>
    <w:qFormat/>
    <w:rsid w:val="00383430"/>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383430"/>
    <w:rPr>
      <w:rFonts w:ascii="Arial" w:eastAsiaTheme="minorEastAsia" w:hAnsi="Arial"/>
      <w:color w:val="5A5A5A" w:themeColor="text1" w:themeTint="A5"/>
      <w:spacing w:val="15"/>
      <w:szCs w:val="22"/>
      <w:lang w:val="en-AU"/>
    </w:rPr>
  </w:style>
  <w:style w:type="character" w:styleId="SubtleEmphasis">
    <w:name w:val="Subtle Emphasis"/>
    <w:basedOn w:val="DefaultParagraphFont"/>
    <w:uiPriority w:val="19"/>
    <w:semiHidden/>
    <w:qFormat/>
    <w:rsid w:val="00383430"/>
    <w:rPr>
      <w:i/>
      <w:iCs/>
      <w:color w:val="404040" w:themeColor="text1" w:themeTint="BF"/>
    </w:rPr>
  </w:style>
  <w:style w:type="paragraph" w:styleId="TOC4">
    <w:name w:val="toc 4"/>
    <w:aliases w:val="ŠTOC 4"/>
    <w:basedOn w:val="Normal"/>
    <w:next w:val="Normal"/>
    <w:autoRedefine/>
    <w:uiPriority w:val="39"/>
    <w:unhideWhenUsed/>
    <w:rsid w:val="00383430"/>
    <w:pPr>
      <w:spacing w:before="0" w:after="0"/>
      <w:ind w:left="720"/>
    </w:pPr>
  </w:style>
  <w:style w:type="paragraph" w:styleId="TOCHeading">
    <w:name w:val="TOC Heading"/>
    <w:aliases w:val="ŠTOC Heading"/>
    <w:basedOn w:val="Heading1"/>
    <w:next w:val="Normal"/>
    <w:uiPriority w:val="39"/>
    <w:unhideWhenUsed/>
    <w:qFormat/>
    <w:rsid w:val="00383430"/>
    <w:pPr>
      <w:outlineLvl w:val="9"/>
    </w:pPr>
    <w:rPr>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222263">
      <w:bodyDiv w:val="1"/>
      <w:marLeft w:val="0"/>
      <w:marRight w:val="0"/>
      <w:marTop w:val="0"/>
      <w:marBottom w:val="0"/>
      <w:divBdr>
        <w:top w:val="none" w:sz="0" w:space="0" w:color="auto"/>
        <w:left w:val="none" w:sz="0" w:space="0" w:color="auto"/>
        <w:bottom w:val="none" w:sz="0" w:space="0" w:color="auto"/>
        <w:right w:val="none" w:sz="0" w:space="0" w:color="auto"/>
      </w:divBdr>
    </w:div>
    <w:div w:id="781875809">
      <w:bodyDiv w:val="1"/>
      <w:marLeft w:val="0"/>
      <w:marRight w:val="0"/>
      <w:marTop w:val="0"/>
      <w:marBottom w:val="0"/>
      <w:divBdr>
        <w:top w:val="none" w:sz="0" w:space="0" w:color="auto"/>
        <w:left w:val="none" w:sz="0" w:space="0" w:color="auto"/>
        <w:bottom w:val="none" w:sz="0" w:space="0" w:color="auto"/>
        <w:right w:val="none" w:sz="0" w:space="0" w:color="auto"/>
      </w:divBdr>
      <w:divsChild>
        <w:div w:id="67306844">
          <w:marLeft w:val="0"/>
          <w:marRight w:val="0"/>
          <w:marTop w:val="0"/>
          <w:marBottom w:val="0"/>
          <w:divBdr>
            <w:top w:val="none" w:sz="0" w:space="0" w:color="auto"/>
            <w:left w:val="none" w:sz="0" w:space="0" w:color="auto"/>
            <w:bottom w:val="none" w:sz="0" w:space="0" w:color="auto"/>
            <w:right w:val="none" w:sz="0" w:space="0" w:color="auto"/>
          </w:divBdr>
        </w:div>
        <w:div w:id="68507938">
          <w:marLeft w:val="0"/>
          <w:marRight w:val="0"/>
          <w:marTop w:val="0"/>
          <w:marBottom w:val="0"/>
          <w:divBdr>
            <w:top w:val="none" w:sz="0" w:space="0" w:color="auto"/>
            <w:left w:val="none" w:sz="0" w:space="0" w:color="auto"/>
            <w:bottom w:val="none" w:sz="0" w:space="0" w:color="auto"/>
            <w:right w:val="none" w:sz="0" w:space="0" w:color="auto"/>
          </w:divBdr>
        </w:div>
        <w:div w:id="109016956">
          <w:marLeft w:val="0"/>
          <w:marRight w:val="0"/>
          <w:marTop w:val="0"/>
          <w:marBottom w:val="0"/>
          <w:divBdr>
            <w:top w:val="none" w:sz="0" w:space="0" w:color="auto"/>
            <w:left w:val="none" w:sz="0" w:space="0" w:color="auto"/>
            <w:bottom w:val="none" w:sz="0" w:space="0" w:color="auto"/>
            <w:right w:val="none" w:sz="0" w:space="0" w:color="auto"/>
          </w:divBdr>
        </w:div>
        <w:div w:id="273906319">
          <w:marLeft w:val="0"/>
          <w:marRight w:val="0"/>
          <w:marTop w:val="0"/>
          <w:marBottom w:val="0"/>
          <w:divBdr>
            <w:top w:val="none" w:sz="0" w:space="0" w:color="auto"/>
            <w:left w:val="none" w:sz="0" w:space="0" w:color="auto"/>
            <w:bottom w:val="none" w:sz="0" w:space="0" w:color="auto"/>
            <w:right w:val="none" w:sz="0" w:space="0" w:color="auto"/>
          </w:divBdr>
        </w:div>
        <w:div w:id="688872005">
          <w:marLeft w:val="0"/>
          <w:marRight w:val="0"/>
          <w:marTop w:val="0"/>
          <w:marBottom w:val="0"/>
          <w:divBdr>
            <w:top w:val="none" w:sz="0" w:space="0" w:color="auto"/>
            <w:left w:val="none" w:sz="0" w:space="0" w:color="auto"/>
            <w:bottom w:val="none" w:sz="0" w:space="0" w:color="auto"/>
            <w:right w:val="none" w:sz="0" w:space="0" w:color="auto"/>
          </w:divBdr>
        </w:div>
        <w:div w:id="823594046">
          <w:marLeft w:val="0"/>
          <w:marRight w:val="0"/>
          <w:marTop w:val="30"/>
          <w:marBottom w:val="30"/>
          <w:divBdr>
            <w:top w:val="none" w:sz="0" w:space="0" w:color="auto"/>
            <w:left w:val="none" w:sz="0" w:space="0" w:color="auto"/>
            <w:bottom w:val="none" w:sz="0" w:space="0" w:color="auto"/>
            <w:right w:val="none" w:sz="0" w:space="0" w:color="auto"/>
          </w:divBdr>
          <w:divsChild>
            <w:div w:id="255098683">
              <w:marLeft w:val="0"/>
              <w:marRight w:val="0"/>
              <w:marTop w:val="0"/>
              <w:marBottom w:val="0"/>
              <w:divBdr>
                <w:top w:val="none" w:sz="0" w:space="0" w:color="auto"/>
                <w:left w:val="none" w:sz="0" w:space="0" w:color="auto"/>
                <w:bottom w:val="none" w:sz="0" w:space="0" w:color="auto"/>
                <w:right w:val="none" w:sz="0" w:space="0" w:color="auto"/>
              </w:divBdr>
              <w:divsChild>
                <w:div w:id="157768519">
                  <w:marLeft w:val="0"/>
                  <w:marRight w:val="0"/>
                  <w:marTop w:val="0"/>
                  <w:marBottom w:val="0"/>
                  <w:divBdr>
                    <w:top w:val="none" w:sz="0" w:space="0" w:color="auto"/>
                    <w:left w:val="none" w:sz="0" w:space="0" w:color="auto"/>
                    <w:bottom w:val="none" w:sz="0" w:space="0" w:color="auto"/>
                    <w:right w:val="none" w:sz="0" w:space="0" w:color="auto"/>
                  </w:divBdr>
                </w:div>
                <w:div w:id="1586063263">
                  <w:marLeft w:val="0"/>
                  <w:marRight w:val="0"/>
                  <w:marTop w:val="0"/>
                  <w:marBottom w:val="0"/>
                  <w:divBdr>
                    <w:top w:val="none" w:sz="0" w:space="0" w:color="auto"/>
                    <w:left w:val="none" w:sz="0" w:space="0" w:color="auto"/>
                    <w:bottom w:val="none" w:sz="0" w:space="0" w:color="auto"/>
                    <w:right w:val="none" w:sz="0" w:space="0" w:color="auto"/>
                  </w:divBdr>
                </w:div>
                <w:div w:id="2021002621">
                  <w:marLeft w:val="0"/>
                  <w:marRight w:val="0"/>
                  <w:marTop w:val="0"/>
                  <w:marBottom w:val="0"/>
                  <w:divBdr>
                    <w:top w:val="none" w:sz="0" w:space="0" w:color="auto"/>
                    <w:left w:val="none" w:sz="0" w:space="0" w:color="auto"/>
                    <w:bottom w:val="none" w:sz="0" w:space="0" w:color="auto"/>
                    <w:right w:val="none" w:sz="0" w:space="0" w:color="auto"/>
                  </w:divBdr>
                </w:div>
              </w:divsChild>
            </w:div>
            <w:div w:id="603343041">
              <w:marLeft w:val="0"/>
              <w:marRight w:val="0"/>
              <w:marTop w:val="0"/>
              <w:marBottom w:val="0"/>
              <w:divBdr>
                <w:top w:val="none" w:sz="0" w:space="0" w:color="auto"/>
                <w:left w:val="none" w:sz="0" w:space="0" w:color="auto"/>
                <w:bottom w:val="none" w:sz="0" w:space="0" w:color="auto"/>
                <w:right w:val="none" w:sz="0" w:space="0" w:color="auto"/>
              </w:divBdr>
              <w:divsChild>
                <w:div w:id="397557435">
                  <w:marLeft w:val="0"/>
                  <w:marRight w:val="0"/>
                  <w:marTop w:val="0"/>
                  <w:marBottom w:val="0"/>
                  <w:divBdr>
                    <w:top w:val="none" w:sz="0" w:space="0" w:color="auto"/>
                    <w:left w:val="none" w:sz="0" w:space="0" w:color="auto"/>
                    <w:bottom w:val="none" w:sz="0" w:space="0" w:color="auto"/>
                    <w:right w:val="none" w:sz="0" w:space="0" w:color="auto"/>
                  </w:divBdr>
                </w:div>
              </w:divsChild>
            </w:div>
            <w:div w:id="632057704">
              <w:marLeft w:val="0"/>
              <w:marRight w:val="0"/>
              <w:marTop w:val="0"/>
              <w:marBottom w:val="0"/>
              <w:divBdr>
                <w:top w:val="none" w:sz="0" w:space="0" w:color="auto"/>
                <w:left w:val="none" w:sz="0" w:space="0" w:color="auto"/>
                <w:bottom w:val="none" w:sz="0" w:space="0" w:color="auto"/>
                <w:right w:val="none" w:sz="0" w:space="0" w:color="auto"/>
              </w:divBdr>
              <w:divsChild>
                <w:div w:id="1052922687">
                  <w:marLeft w:val="0"/>
                  <w:marRight w:val="0"/>
                  <w:marTop w:val="0"/>
                  <w:marBottom w:val="0"/>
                  <w:divBdr>
                    <w:top w:val="none" w:sz="0" w:space="0" w:color="auto"/>
                    <w:left w:val="none" w:sz="0" w:space="0" w:color="auto"/>
                    <w:bottom w:val="none" w:sz="0" w:space="0" w:color="auto"/>
                    <w:right w:val="none" w:sz="0" w:space="0" w:color="auto"/>
                  </w:divBdr>
                </w:div>
              </w:divsChild>
            </w:div>
            <w:div w:id="1016075322">
              <w:marLeft w:val="0"/>
              <w:marRight w:val="0"/>
              <w:marTop w:val="0"/>
              <w:marBottom w:val="0"/>
              <w:divBdr>
                <w:top w:val="none" w:sz="0" w:space="0" w:color="auto"/>
                <w:left w:val="none" w:sz="0" w:space="0" w:color="auto"/>
                <w:bottom w:val="none" w:sz="0" w:space="0" w:color="auto"/>
                <w:right w:val="none" w:sz="0" w:space="0" w:color="auto"/>
              </w:divBdr>
              <w:divsChild>
                <w:div w:id="1929774682">
                  <w:marLeft w:val="0"/>
                  <w:marRight w:val="0"/>
                  <w:marTop w:val="0"/>
                  <w:marBottom w:val="0"/>
                  <w:divBdr>
                    <w:top w:val="none" w:sz="0" w:space="0" w:color="auto"/>
                    <w:left w:val="none" w:sz="0" w:space="0" w:color="auto"/>
                    <w:bottom w:val="none" w:sz="0" w:space="0" w:color="auto"/>
                    <w:right w:val="none" w:sz="0" w:space="0" w:color="auto"/>
                  </w:divBdr>
                </w:div>
              </w:divsChild>
            </w:div>
            <w:div w:id="1430350974">
              <w:marLeft w:val="0"/>
              <w:marRight w:val="0"/>
              <w:marTop w:val="0"/>
              <w:marBottom w:val="0"/>
              <w:divBdr>
                <w:top w:val="none" w:sz="0" w:space="0" w:color="auto"/>
                <w:left w:val="none" w:sz="0" w:space="0" w:color="auto"/>
                <w:bottom w:val="none" w:sz="0" w:space="0" w:color="auto"/>
                <w:right w:val="none" w:sz="0" w:space="0" w:color="auto"/>
              </w:divBdr>
              <w:divsChild>
                <w:div w:id="202912223">
                  <w:marLeft w:val="0"/>
                  <w:marRight w:val="0"/>
                  <w:marTop w:val="0"/>
                  <w:marBottom w:val="0"/>
                  <w:divBdr>
                    <w:top w:val="none" w:sz="0" w:space="0" w:color="auto"/>
                    <w:left w:val="none" w:sz="0" w:space="0" w:color="auto"/>
                    <w:bottom w:val="none" w:sz="0" w:space="0" w:color="auto"/>
                    <w:right w:val="none" w:sz="0" w:space="0" w:color="auto"/>
                  </w:divBdr>
                </w:div>
                <w:div w:id="642197495">
                  <w:marLeft w:val="0"/>
                  <w:marRight w:val="0"/>
                  <w:marTop w:val="0"/>
                  <w:marBottom w:val="0"/>
                  <w:divBdr>
                    <w:top w:val="none" w:sz="0" w:space="0" w:color="auto"/>
                    <w:left w:val="none" w:sz="0" w:space="0" w:color="auto"/>
                    <w:bottom w:val="none" w:sz="0" w:space="0" w:color="auto"/>
                    <w:right w:val="none" w:sz="0" w:space="0" w:color="auto"/>
                  </w:divBdr>
                </w:div>
                <w:div w:id="1338846498">
                  <w:marLeft w:val="0"/>
                  <w:marRight w:val="0"/>
                  <w:marTop w:val="0"/>
                  <w:marBottom w:val="0"/>
                  <w:divBdr>
                    <w:top w:val="none" w:sz="0" w:space="0" w:color="auto"/>
                    <w:left w:val="none" w:sz="0" w:space="0" w:color="auto"/>
                    <w:bottom w:val="none" w:sz="0" w:space="0" w:color="auto"/>
                    <w:right w:val="none" w:sz="0" w:space="0" w:color="auto"/>
                  </w:divBdr>
                </w:div>
              </w:divsChild>
            </w:div>
            <w:div w:id="1490056226">
              <w:marLeft w:val="0"/>
              <w:marRight w:val="0"/>
              <w:marTop w:val="0"/>
              <w:marBottom w:val="0"/>
              <w:divBdr>
                <w:top w:val="none" w:sz="0" w:space="0" w:color="auto"/>
                <w:left w:val="none" w:sz="0" w:space="0" w:color="auto"/>
                <w:bottom w:val="none" w:sz="0" w:space="0" w:color="auto"/>
                <w:right w:val="none" w:sz="0" w:space="0" w:color="auto"/>
              </w:divBdr>
              <w:divsChild>
                <w:div w:id="915673729">
                  <w:marLeft w:val="0"/>
                  <w:marRight w:val="0"/>
                  <w:marTop w:val="0"/>
                  <w:marBottom w:val="0"/>
                  <w:divBdr>
                    <w:top w:val="none" w:sz="0" w:space="0" w:color="auto"/>
                    <w:left w:val="none" w:sz="0" w:space="0" w:color="auto"/>
                    <w:bottom w:val="none" w:sz="0" w:space="0" w:color="auto"/>
                    <w:right w:val="none" w:sz="0" w:space="0" w:color="auto"/>
                  </w:divBdr>
                </w:div>
                <w:div w:id="989480933">
                  <w:marLeft w:val="0"/>
                  <w:marRight w:val="0"/>
                  <w:marTop w:val="0"/>
                  <w:marBottom w:val="0"/>
                  <w:divBdr>
                    <w:top w:val="none" w:sz="0" w:space="0" w:color="auto"/>
                    <w:left w:val="none" w:sz="0" w:space="0" w:color="auto"/>
                    <w:bottom w:val="none" w:sz="0" w:space="0" w:color="auto"/>
                    <w:right w:val="none" w:sz="0" w:space="0" w:color="auto"/>
                  </w:divBdr>
                </w:div>
                <w:div w:id="1927230483">
                  <w:marLeft w:val="0"/>
                  <w:marRight w:val="0"/>
                  <w:marTop w:val="0"/>
                  <w:marBottom w:val="0"/>
                  <w:divBdr>
                    <w:top w:val="none" w:sz="0" w:space="0" w:color="auto"/>
                    <w:left w:val="none" w:sz="0" w:space="0" w:color="auto"/>
                    <w:bottom w:val="none" w:sz="0" w:space="0" w:color="auto"/>
                    <w:right w:val="none" w:sz="0" w:space="0" w:color="auto"/>
                  </w:divBdr>
                </w:div>
              </w:divsChild>
            </w:div>
            <w:div w:id="1760833743">
              <w:marLeft w:val="0"/>
              <w:marRight w:val="0"/>
              <w:marTop w:val="0"/>
              <w:marBottom w:val="0"/>
              <w:divBdr>
                <w:top w:val="none" w:sz="0" w:space="0" w:color="auto"/>
                <w:left w:val="none" w:sz="0" w:space="0" w:color="auto"/>
                <w:bottom w:val="none" w:sz="0" w:space="0" w:color="auto"/>
                <w:right w:val="none" w:sz="0" w:space="0" w:color="auto"/>
              </w:divBdr>
              <w:divsChild>
                <w:div w:id="723985243">
                  <w:marLeft w:val="0"/>
                  <w:marRight w:val="0"/>
                  <w:marTop w:val="0"/>
                  <w:marBottom w:val="0"/>
                  <w:divBdr>
                    <w:top w:val="none" w:sz="0" w:space="0" w:color="auto"/>
                    <w:left w:val="none" w:sz="0" w:space="0" w:color="auto"/>
                    <w:bottom w:val="none" w:sz="0" w:space="0" w:color="auto"/>
                    <w:right w:val="none" w:sz="0" w:space="0" w:color="auto"/>
                  </w:divBdr>
                </w:div>
                <w:div w:id="1099720273">
                  <w:marLeft w:val="0"/>
                  <w:marRight w:val="0"/>
                  <w:marTop w:val="0"/>
                  <w:marBottom w:val="0"/>
                  <w:divBdr>
                    <w:top w:val="none" w:sz="0" w:space="0" w:color="auto"/>
                    <w:left w:val="none" w:sz="0" w:space="0" w:color="auto"/>
                    <w:bottom w:val="none" w:sz="0" w:space="0" w:color="auto"/>
                    <w:right w:val="none" w:sz="0" w:space="0" w:color="auto"/>
                  </w:divBdr>
                </w:div>
                <w:div w:id="1157764252">
                  <w:marLeft w:val="0"/>
                  <w:marRight w:val="0"/>
                  <w:marTop w:val="0"/>
                  <w:marBottom w:val="0"/>
                  <w:divBdr>
                    <w:top w:val="none" w:sz="0" w:space="0" w:color="auto"/>
                    <w:left w:val="none" w:sz="0" w:space="0" w:color="auto"/>
                    <w:bottom w:val="none" w:sz="0" w:space="0" w:color="auto"/>
                    <w:right w:val="none" w:sz="0" w:space="0" w:color="auto"/>
                  </w:divBdr>
                </w:div>
              </w:divsChild>
            </w:div>
            <w:div w:id="1868832772">
              <w:marLeft w:val="0"/>
              <w:marRight w:val="0"/>
              <w:marTop w:val="0"/>
              <w:marBottom w:val="0"/>
              <w:divBdr>
                <w:top w:val="none" w:sz="0" w:space="0" w:color="auto"/>
                <w:left w:val="none" w:sz="0" w:space="0" w:color="auto"/>
                <w:bottom w:val="none" w:sz="0" w:space="0" w:color="auto"/>
                <w:right w:val="none" w:sz="0" w:space="0" w:color="auto"/>
              </w:divBdr>
              <w:divsChild>
                <w:div w:id="49546860">
                  <w:marLeft w:val="0"/>
                  <w:marRight w:val="0"/>
                  <w:marTop w:val="0"/>
                  <w:marBottom w:val="0"/>
                  <w:divBdr>
                    <w:top w:val="none" w:sz="0" w:space="0" w:color="auto"/>
                    <w:left w:val="none" w:sz="0" w:space="0" w:color="auto"/>
                    <w:bottom w:val="none" w:sz="0" w:space="0" w:color="auto"/>
                    <w:right w:val="none" w:sz="0" w:space="0" w:color="auto"/>
                  </w:divBdr>
                </w:div>
              </w:divsChild>
            </w:div>
            <w:div w:id="1916083412">
              <w:marLeft w:val="0"/>
              <w:marRight w:val="0"/>
              <w:marTop w:val="0"/>
              <w:marBottom w:val="0"/>
              <w:divBdr>
                <w:top w:val="none" w:sz="0" w:space="0" w:color="auto"/>
                <w:left w:val="none" w:sz="0" w:space="0" w:color="auto"/>
                <w:bottom w:val="none" w:sz="0" w:space="0" w:color="auto"/>
                <w:right w:val="none" w:sz="0" w:space="0" w:color="auto"/>
              </w:divBdr>
              <w:divsChild>
                <w:div w:id="414396014">
                  <w:marLeft w:val="0"/>
                  <w:marRight w:val="0"/>
                  <w:marTop w:val="0"/>
                  <w:marBottom w:val="0"/>
                  <w:divBdr>
                    <w:top w:val="none" w:sz="0" w:space="0" w:color="auto"/>
                    <w:left w:val="none" w:sz="0" w:space="0" w:color="auto"/>
                    <w:bottom w:val="none" w:sz="0" w:space="0" w:color="auto"/>
                    <w:right w:val="none" w:sz="0" w:space="0" w:color="auto"/>
                  </w:divBdr>
                </w:div>
                <w:div w:id="951210869">
                  <w:marLeft w:val="0"/>
                  <w:marRight w:val="0"/>
                  <w:marTop w:val="0"/>
                  <w:marBottom w:val="0"/>
                  <w:divBdr>
                    <w:top w:val="none" w:sz="0" w:space="0" w:color="auto"/>
                    <w:left w:val="none" w:sz="0" w:space="0" w:color="auto"/>
                    <w:bottom w:val="none" w:sz="0" w:space="0" w:color="auto"/>
                    <w:right w:val="none" w:sz="0" w:space="0" w:color="auto"/>
                  </w:divBdr>
                </w:div>
                <w:div w:id="1129516666">
                  <w:marLeft w:val="0"/>
                  <w:marRight w:val="0"/>
                  <w:marTop w:val="0"/>
                  <w:marBottom w:val="0"/>
                  <w:divBdr>
                    <w:top w:val="none" w:sz="0" w:space="0" w:color="auto"/>
                    <w:left w:val="none" w:sz="0" w:space="0" w:color="auto"/>
                    <w:bottom w:val="none" w:sz="0" w:space="0" w:color="auto"/>
                    <w:right w:val="none" w:sz="0" w:space="0" w:color="auto"/>
                  </w:divBdr>
                </w:div>
              </w:divsChild>
            </w:div>
            <w:div w:id="1916626289">
              <w:marLeft w:val="0"/>
              <w:marRight w:val="0"/>
              <w:marTop w:val="0"/>
              <w:marBottom w:val="0"/>
              <w:divBdr>
                <w:top w:val="none" w:sz="0" w:space="0" w:color="auto"/>
                <w:left w:val="none" w:sz="0" w:space="0" w:color="auto"/>
                <w:bottom w:val="none" w:sz="0" w:space="0" w:color="auto"/>
                <w:right w:val="none" w:sz="0" w:space="0" w:color="auto"/>
              </w:divBdr>
              <w:divsChild>
                <w:div w:id="861699631">
                  <w:marLeft w:val="0"/>
                  <w:marRight w:val="0"/>
                  <w:marTop w:val="0"/>
                  <w:marBottom w:val="0"/>
                  <w:divBdr>
                    <w:top w:val="none" w:sz="0" w:space="0" w:color="auto"/>
                    <w:left w:val="none" w:sz="0" w:space="0" w:color="auto"/>
                    <w:bottom w:val="none" w:sz="0" w:space="0" w:color="auto"/>
                    <w:right w:val="none" w:sz="0" w:space="0" w:color="auto"/>
                  </w:divBdr>
                </w:div>
              </w:divsChild>
            </w:div>
            <w:div w:id="2036808706">
              <w:marLeft w:val="0"/>
              <w:marRight w:val="0"/>
              <w:marTop w:val="0"/>
              <w:marBottom w:val="0"/>
              <w:divBdr>
                <w:top w:val="none" w:sz="0" w:space="0" w:color="auto"/>
                <w:left w:val="none" w:sz="0" w:space="0" w:color="auto"/>
                <w:bottom w:val="none" w:sz="0" w:space="0" w:color="auto"/>
                <w:right w:val="none" w:sz="0" w:space="0" w:color="auto"/>
              </w:divBdr>
              <w:divsChild>
                <w:div w:id="324674656">
                  <w:marLeft w:val="0"/>
                  <w:marRight w:val="0"/>
                  <w:marTop w:val="0"/>
                  <w:marBottom w:val="0"/>
                  <w:divBdr>
                    <w:top w:val="none" w:sz="0" w:space="0" w:color="auto"/>
                    <w:left w:val="none" w:sz="0" w:space="0" w:color="auto"/>
                    <w:bottom w:val="none" w:sz="0" w:space="0" w:color="auto"/>
                    <w:right w:val="none" w:sz="0" w:space="0" w:color="auto"/>
                  </w:divBdr>
                </w:div>
              </w:divsChild>
            </w:div>
            <w:div w:id="2121753344">
              <w:marLeft w:val="0"/>
              <w:marRight w:val="0"/>
              <w:marTop w:val="0"/>
              <w:marBottom w:val="0"/>
              <w:divBdr>
                <w:top w:val="none" w:sz="0" w:space="0" w:color="auto"/>
                <w:left w:val="none" w:sz="0" w:space="0" w:color="auto"/>
                <w:bottom w:val="none" w:sz="0" w:space="0" w:color="auto"/>
                <w:right w:val="none" w:sz="0" w:space="0" w:color="auto"/>
              </w:divBdr>
              <w:divsChild>
                <w:div w:id="137530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23489">
          <w:marLeft w:val="0"/>
          <w:marRight w:val="0"/>
          <w:marTop w:val="0"/>
          <w:marBottom w:val="0"/>
          <w:divBdr>
            <w:top w:val="none" w:sz="0" w:space="0" w:color="auto"/>
            <w:left w:val="none" w:sz="0" w:space="0" w:color="auto"/>
            <w:bottom w:val="none" w:sz="0" w:space="0" w:color="auto"/>
            <w:right w:val="none" w:sz="0" w:space="0" w:color="auto"/>
          </w:divBdr>
        </w:div>
        <w:div w:id="1099910733">
          <w:marLeft w:val="0"/>
          <w:marRight w:val="0"/>
          <w:marTop w:val="0"/>
          <w:marBottom w:val="0"/>
          <w:divBdr>
            <w:top w:val="none" w:sz="0" w:space="0" w:color="auto"/>
            <w:left w:val="none" w:sz="0" w:space="0" w:color="auto"/>
            <w:bottom w:val="none" w:sz="0" w:space="0" w:color="auto"/>
            <w:right w:val="none" w:sz="0" w:space="0" w:color="auto"/>
          </w:divBdr>
        </w:div>
        <w:div w:id="1309625328">
          <w:marLeft w:val="0"/>
          <w:marRight w:val="0"/>
          <w:marTop w:val="0"/>
          <w:marBottom w:val="0"/>
          <w:divBdr>
            <w:top w:val="none" w:sz="0" w:space="0" w:color="auto"/>
            <w:left w:val="none" w:sz="0" w:space="0" w:color="auto"/>
            <w:bottom w:val="none" w:sz="0" w:space="0" w:color="auto"/>
            <w:right w:val="none" w:sz="0" w:space="0" w:color="auto"/>
          </w:divBdr>
        </w:div>
        <w:div w:id="1320114793">
          <w:marLeft w:val="0"/>
          <w:marRight w:val="0"/>
          <w:marTop w:val="0"/>
          <w:marBottom w:val="0"/>
          <w:divBdr>
            <w:top w:val="none" w:sz="0" w:space="0" w:color="auto"/>
            <w:left w:val="none" w:sz="0" w:space="0" w:color="auto"/>
            <w:bottom w:val="none" w:sz="0" w:space="0" w:color="auto"/>
            <w:right w:val="none" w:sz="0" w:space="0" w:color="auto"/>
          </w:divBdr>
        </w:div>
        <w:div w:id="1383212058">
          <w:marLeft w:val="0"/>
          <w:marRight w:val="0"/>
          <w:marTop w:val="0"/>
          <w:marBottom w:val="0"/>
          <w:divBdr>
            <w:top w:val="none" w:sz="0" w:space="0" w:color="auto"/>
            <w:left w:val="none" w:sz="0" w:space="0" w:color="auto"/>
            <w:bottom w:val="none" w:sz="0" w:space="0" w:color="auto"/>
            <w:right w:val="none" w:sz="0" w:space="0" w:color="auto"/>
          </w:divBdr>
        </w:div>
        <w:div w:id="1574656531">
          <w:marLeft w:val="0"/>
          <w:marRight w:val="0"/>
          <w:marTop w:val="30"/>
          <w:marBottom w:val="30"/>
          <w:divBdr>
            <w:top w:val="none" w:sz="0" w:space="0" w:color="auto"/>
            <w:left w:val="none" w:sz="0" w:space="0" w:color="auto"/>
            <w:bottom w:val="none" w:sz="0" w:space="0" w:color="auto"/>
            <w:right w:val="none" w:sz="0" w:space="0" w:color="auto"/>
          </w:divBdr>
          <w:divsChild>
            <w:div w:id="130175573">
              <w:marLeft w:val="0"/>
              <w:marRight w:val="0"/>
              <w:marTop w:val="0"/>
              <w:marBottom w:val="0"/>
              <w:divBdr>
                <w:top w:val="none" w:sz="0" w:space="0" w:color="auto"/>
                <w:left w:val="none" w:sz="0" w:space="0" w:color="auto"/>
                <w:bottom w:val="none" w:sz="0" w:space="0" w:color="auto"/>
                <w:right w:val="none" w:sz="0" w:space="0" w:color="auto"/>
              </w:divBdr>
              <w:divsChild>
                <w:div w:id="610816106">
                  <w:marLeft w:val="0"/>
                  <w:marRight w:val="0"/>
                  <w:marTop w:val="0"/>
                  <w:marBottom w:val="0"/>
                  <w:divBdr>
                    <w:top w:val="none" w:sz="0" w:space="0" w:color="auto"/>
                    <w:left w:val="none" w:sz="0" w:space="0" w:color="auto"/>
                    <w:bottom w:val="none" w:sz="0" w:space="0" w:color="auto"/>
                    <w:right w:val="none" w:sz="0" w:space="0" w:color="auto"/>
                  </w:divBdr>
                </w:div>
              </w:divsChild>
            </w:div>
            <w:div w:id="193153483">
              <w:marLeft w:val="0"/>
              <w:marRight w:val="0"/>
              <w:marTop w:val="0"/>
              <w:marBottom w:val="0"/>
              <w:divBdr>
                <w:top w:val="none" w:sz="0" w:space="0" w:color="auto"/>
                <w:left w:val="none" w:sz="0" w:space="0" w:color="auto"/>
                <w:bottom w:val="none" w:sz="0" w:space="0" w:color="auto"/>
                <w:right w:val="none" w:sz="0" w:space="0" w:color="auto"/>
              </w:divBdr>
              <w:divsChild>
                <w:div w:id="1116438167">
                  <w:marLeft w:val="0"/>
                  <w:marRight w:val="0"/>
                  <w:marTop w:val="0"/>
                  <w:marBottom w:val="0"/>
                  <w:divBdr>
                    <w:top w:val="none" w:sz="0" w:space="0" w:color="auto"/>
                    <w:left w:val="none" w:sz="0" w:space="0" w:color="auto"/>
                    <w:bottom w:val="none" w:sz="0" w:space="0" w:color="auto"/>
                    <w:right w:val="none" w:sz="0" w:space="0" w:color="auto"/>
                  </w:divBdr>
                </w:div>
                <w:div w:id="1476993736">
                  <w:marLeft w:val="0"/>
                  <w:marRight w:val="0"/>
                  <w:marTop w:val="0"/>
                  <w:marBottom w:val="0"/>
                  <w:divBdr>
                    <w:top w:val="none" w:sz="0" w:space="0" w:color="auto"/>
                    <w:left w:val="none" w:sz="0" w:space="0" w:color="auto"/>
                    <w:bottom w:val="none" w:sz="0" w:space="0" w:color="auto"/>
                    <w:right w:val="none" w:sz="0" w:space="0" w:color="auto"/>
                  </w:divBdr>
                </w:div>
                <w:div w:id="1661881675">
                  <w:marLeft w:val="0"/>
                  <w:marRight w:val="0"/>
                  <w:marTop w:val="0"/>
                  <w:marBottom w:val="0"/>
                  <w:divBdr>
                    <w:top w:val="none" w:sz="0" w:space="0" w:color="auto"/>
                    <w:left w:val="none" w:sz="0" w:space="0" w:color="auto"/>
                    <w:bottom w:val="none" w:sz="0" w:space="0" w:color="auto"/>
                    <w:right w:val="none" w:sz="0" w:space="0" w:color="auto"/>
                  </w:divBdr>
                </w:div>
              </w:divsChild>
            </w:div>
            <w:div w:id="661860604">
              <w:marLeft w:val="0"/>
              <w:marRight w:val="0"/>
              <w:marTop w:val="0"/>
              <w:marBottom w:val="0"/>
              <w:divBdr>
                <w:top w:val="none" w:sz="0" w:space="0" w:color="auto"/>
                <w:left w:val="none" w:sz="0" w:space="0" w:color="auto"/>
                <w:bottom w:val="none" w:sz="0" w:space="0" w:color="auto"/>
                <w:right w:val="none" w:sz="0" w:space="0" w:color="auto"/>
              </w:divBdr>
              <w:divsChild>
                <w:div w:id="333842179">
                  <w:marLeft w:val="0"/>
                  <w:marRight w:val="0"/>
                  <w:marTop w:val="0"/>
                  <w:marBottom w:val="0"/>
                  <w:divBdr>
                    <w:top w:val="none" w:sz="0" w:space="0" w:color="auto"/>
                    <w:left w:val="none" w:sz="0" w:space="0" w:color="auto"/>
                    <w:bottom w:val="none" w:sz="0" w:space="0" w:color="auto"/>
                    <w:right w:val="none" w:sz="0" w:space="0" w:color="auto"/>
                  </w:divBdr>
                </w:div>
                <w:div w:id="1581718197">
                  <w:marLeft w:val="0"/>
                  <w:marRight w:val="0"/>
                  <w:marTop w:val="0"/>
                  <w:marBottom w:val="0"/>
                  <w:divBdr>
                    <w:top w:val="none" w:sz="0" w:space="0" w:color="auto"/>
                    <w:left w:val="none" w:sz="0" w:space="0" w:color="auto"/>
                    <w:bottom w:val="none" w:sz="0" w:space="0" w:color="auto"/>
                    <w:right w:val="none" w:sz="0" w:space="0" w:color="auto"/>
                  </w:divBdr>
                </w:div>
                <w:div w:id="2021394925">
                  <w:marLeft w:val="0"/>
                  <w:marRight w:val="0"/>
                  <w:marTop w:val="0"/>
                  <w:marBottom w:val="0"/>
                  <w:divBdr>
                    <w:top w:val="none" w:sz="0" w:space="0" w:color="auto"/>
                    <w:left w:val="none" w:sz="0" w:space="0" w:color="auto"/>
                    <w:bottom w:val="none" w:sz="0" w:space="0" w:color="auto"/>
                    <w:right w:val="none" w:sz="0" w:space="0" w:color="auto"/>
                  </w:divBdr>
                </w:div>
              </w:divsChild>
            </w:div>
            <w:div w:id="974068414">
              <w:marLeft w:val="0"/>
              <w:marRight w:val="0"/>
              <w:marTop w:val="0"/>
              <w:marBottom w:val="0"/>
              <w:divBdr>
                <w:top w:val="none" w:sz="0" w:space="0" w:color="auto"/>
                <w:left w:val="none" w:sz="0" w:space="0" w:color="auto"/>
                <w:bottom w:val="none" w:sz="0" w:space="0" w:color="auto"/>
                <w:right w:val="none" w:sz="0" w:space="0" w:color="auto"/>
              </w:divBdr>
              <w:divsChild>
                <w:div w:id="533544495">
                  <w:marLeft w:val="0"/>
                  <w:marRight w:val="0"/>
                  <w:marTop w:val="0"/>
                  <w:marBottom w:val="0"/>
                  <w:divBdr>
                    <w:top w:val="none" w:sz="0" w:space="0" w:color="auto"/>
                    <w:left w:val="none" w:sz="0" w:space="0" w:color="auto"/>
                    <w:bottom w:val="none" w:sz="0" w:space="0" w:color="auto"/>
                    <w:right w:val="none" w:sz="0" w:space="0" w:color="auto"/>
                  </w:divBdr>
                </w:div>
              </w:divsChild>
            </w:div>
            <w:div w:id="1272394976">
              <w:marLeft w:val="0"/>
              <w:marRight w:val="0"/>
              <w:marTop w:val="0"/>
              <w:marBottom w:val="0"/>
              <w:divBdr>
                <w:top w:val="none" w:sz="0" w:space="0" w:color="auto"/>
                <w:left w:val="none" w:sz="0" w:space="0" w:color="auto"/>
                <w:bottom w:val="none" w:sz="0" w:space="0" w:color="auto"/>
                <w:right w:val="none" w:sz="0" w:space="0" w:color="auto"/>
              </w:divBdr>
              <w:divsChild>
                <w:div w:id="181625714">
                  <w:marLeft w:val="0"/>
                  <w:marRight w:val="0"/>
                  <w:marTop w:val="0"/>
                  <w:marBottom w:val="0"/>
                  <w:divBdr>
                    <w:top w:val="none" w:sz="0" w:space="0" w:color="auto"/>
                    <w:left w:val="none" w:sz="0" w:space="0" w:color="auto"/>
                    <w:bottom w:val="none" w:sz="0" w:space="0" w:color="auto"/>
                    <w:right w:val="none" w:sz="0" w:space="0" w:color="auto"/>
                  </w:divBdr>
                </w:div>
                <w:div w:id="819886978">
                  <w:marLeft w:val="0"/>
                  <w:marRight w:val="0"/>
                  <w:marTop w:val="0"/>
                  <w:marBottom w:val="0"/>
                  <w:divBdr>
                    <w:top w:val="none" w:sz="0" w:space="0" w:color="auto"/>
                    <w:left w:val="none" w:sz="0" w:space="0" w:color="auto"/>
                    <w:bottom w:val="none" w:sz="0" w:space="0" w:color="auto"/>
                    <w:right w:val="none" w:sz="0" w:space="0" w:color="auto"/>
                  </w:divBdr>
                </w:div>
                <w:div w:id="1758867129">
                  <w:marLeft w:val="0"/>
                  <w:marRight w:val="0"/>
                  <w:marTop w:val="0"/>
                  <w:marBottom w:val="0"/>
                  <w:divBdr>
                    <w:top w:val="none" w:sz="0" w:space="0" w:color="auto"/>
                    <w:left w:val="none" w:sz="0" w:space="0" w:color="auto"/>
                    <w:bottom w:val="none" w:sz="0" w:space="0" w:color="auto"/>
                    <w:right w:val="none" w:sz="0" w:space="0" w:color="auto"/>
                  </w:divBdr>
                </w:div>
              </w:divsChild>
            </w:div>
            <w:div w:id="1667395936">
              <w:marLeft w:val="0"/>
              <w:marRight w:val="0"/>
              <w:marTop w:val="0"/>
              <w:marBottom w:val="0"/>
              <w:divBdr>
                <w:top w:val="none" w:sz="0" w:space="0" w:color="auto"/>
                <w:left w:val="none" w:sz="0" w:space="0" w:color="auto"/>
                <w:bottom w:val="none" w:sz="0" w:space="0" w:color="auto"/>
                <w:right w:val="none" w:sz="0" w:space="0" w:color="auto"/>
              </w:divBdr>
              <w:divsChild>
                <w:div w:id="1311250673">
                  <w:marLeft w:val="0"/>
                  <w:marRight w:val="0"/>
                  <w:marTop w:val="0"/>
                  <w:marBottom w:val="0"/>
                  <w:divBdr>
                    <w:top w:val="none" w:sz="0" w:space="0" w:color="auto"/>
                    <w:left w:val="none" w:sz="0" w:space="0" w:color="auto"/>
                    <w:bottom w:val="none" w:sz="0" w:space="0" w:color="auto"/>
                    <w:right w:val="none" w:sz="0" w:space="0" w:color="auto"/>
                  </w:divBdr>
                </w:div>
              </w:divsChild>
            </w:div>
            <w:div w:id="1766882208">
              <w:marLeft w:val="0"/>
              <w:marRight w:val="0"/>
              <w:marTop w:val="0"/>
              <w:marBottom w:val="0"/>
              <w:divBdr>
                <w:top w:val="none" w:sz="0" w:space="0" w:color="auto"/>
                <w:left w:val="none" w:sz="0" w:space="0" w:color="auto"/>
                <w:bottom w:val="none" w:sz="0" w:space="0" w:color="auto"/>
                <w:right w:val="none" w:sz="0" w:space="0" w:color="auto"/>
              </w:divBdr>
              <w:divsChild>
                <w:div w:id="886914138">
                  <w:marLeft w:val="0"/>
                  <w:marRight w:val="0"/>
                  <w:marTop w:val="0"/>
                  <w:marBottom w:val="0"/>
                  <w:divBdr>
                    <w:top w:val="none" w:sz="0" w:space="0" w:color="auto"/>
                    <w:left w:val="none" w:sz="0" w:space="0" w:color="auto"/>
                    <w:bottom w:val="none" w:sz="0" w:space="0" w:color="auto"/>
                    <w:right w:val="none" w:sz="0" w:space="0" w:color="auto"/>
                  </w:divBdr>
                </w:div>
                <w:div w:id="1285497743">
                  <w:marLeft w:val="0"/>
                  <w:marRight w:val="0"/>
                  <w:marTop w:val="0"/>
                  <w:marBottom w:val="0"/>
                  <w:divBdr>
                    <w:top w:val="none" w:sz="0" w:space="0" w:color="auto"/>
                    <w:left w:val="none" w:sz="0" w:space="0" w:color="auto"/>
                    <w:bottom w:val="none" w:sz="0" w:space="0" w:color="auto"/>
                    <w:right w:val="none" w:sz="0" w:space="0" w:color="auto"/>
                  </w:divBdr>
                </w:div>
                <w:div w:id="1692730534">
                  <w:marLeft w:val="0"/>
                  <w:marRight w:val="0"/>
                  <w:marTop w:val="0"/>
                  <w:marBottom w:val="0"/>
                  <w:divBdr>
                    <w:top w:val="none" w:sz="0" w:space="0" w:color="auto"/>
                    <w:left w:val="none" w:sz="0" w:space="0" w:color="auto"/>
                    <w:bottom w:val="none" w:sz="0" w:space="0" w:color="auto"/>
                    <w:right w:val="none" w:sz="0" w:space="0" w:color="auto"/>
                  </w:divBdr>
                </w:div>
              </w:divsChild>
            </w:div>
            <w:div w:id="1769305998">
              <w:marLeft w:val="0"/>
              <w:marRight w:val="0"/>
              <w:marTop w:val="0"/>
              <w:marBottom w:val="0"/>
              <w:divBdr>
                <w:top w:val="none" w:sz="0" w:space="0" w:color="auto"/>
                <w:left w:val="none" w:sz="0" w:space="0" w:color="auto"/>
                <w:bottom w:val="none" w:sz="0" w:space="0" w:color="auto"/>
                <w:right w:val="none" w:sz="0" w:space="0" w:color="auto"/>
              </w:divBdr>
              <w:divsChild>
                <w:div w:id="139008094">
                  <w:marLeft w:val="0"/>
                  <w:marRight w:val="0"/>
                  <w:marTop w:val="0"/>
                  <w:marBottom w:val="0"/>
                  <w:divBdr>
                    <w:top w:val="none" w:sz="0" w:space="0" w:color="auto"/>
                    <w:left w:val="none" w:sz="0" w:space="0" w:color="auto"/>
                    <w:bottom w:val="none" w:sz="0" w:space="0" w:color="auto"/>
                    <w:right w:val="none" w:sz="0" w:space="0" w:color="auto"/>
                  </w:divBdr>
                </w:div>
                <w:div w:id="469790594">
                  <w:marLeft w:val="0"/>
                  <w:marRight w:val="0"/>
                  <w:marTop w:val="0"/>
                  <w:marBottom w:val="0"/>
                  <w:divBdr>
                    <w:top w:val="none" w:sz="0" w:space="0" w:color="auto"/>
                    <w:left w:val="none" w:sz="0" w:space="0" w:color="auto"/>
                    <w:bottom w:val="none" w:sz="0" w:space="0" w:color="auto"/>
                    <w:right w:val="none" w:sz="0" w:space="0" w:color="auto"/>
                  </w:divBdr>
                </w:div>
                <w:div w:id="2109082038">
                  <w:marLeft w:val="0"/>
                  <w:marRight w:val="0"/>
                  <w:marTop w:val="0"/>
                  <w:marBottom w:val="0"/>
                  <w:divBdr>
                    <w:top w:val="none" w:sz="0" w:space="0" w:color="auto"/>
                    <w:left w:val="none" w:sz="0" w:space="0" w:color="auto"/>
                    <w:bottom w:val="none" w:sz="0" w:space="0" w:color="auto"/>
                    <w:right w:val="none" w:sz="0" w:space="0" w:color="auto"/>
                  </w:divBdr>
                </w:div>
              </w:divsChild>
            </w:div>
            <w:div w:id="1914585425">
              <w:marLeft w:val="0"/>
              <w:marRight w:val="0"/>
              <w:marTop w:val="0"/>
              <w:marBottom w:val="0"/>
              <w:divBdr>
                <w:top w:val="none" w:sz="0" w:space="0" w:color="auto"/>
                <w:left w:val="none" w:sz="0" w:space="0" w:color="auto"/>
                <w:bottom w:val="none" w:sz="0" w:space="0" w:color="auto"/>
                <w:right w:val="none" w:sz="0" w:space="0" w:color="auto"/>
              </w:divBdr>
              <w:divsChild>
                <w:div w:id="1766615247">
                  <w:marLeft w:val="0"/>
                  <w:marRight w:val="0"/>
                  <w:marTop w:val="0"/>
                  <w:marBottom w:val="0"/>
                  <w:divBdr>
                    <w:top w:val="none" w:sz="0" w:space="0" w:color="auto"/>
                    <w:left w:val="none" w:sz="0" w:space="0" w:color="auto"/>
                    <w:bottom w:val="none" w:sz="0" w:space="0" w:color="auto"/>
                    <w:right w:val="none" w:sz="0" w:space="0" w:color="auto"/>
                  </w:divBdr>
                </w:div>
              </w:divsChild>
            </w:div>
            <w:div w:id="2006666801">
              <w:marLeft w:val="0"/>
              <w:marRight w:val="0"/>
              <w:marTop w:val="0"/>
              <w:marBottom w:val="0"/>
              <w:divBdr>
                <w:top w:val="none" w:sz="0" w:space="0" w:color="auto"/>
                <w:left w:val="none" w:sz="0" w:space="0" w:color="auto"/>
                <w:bottom w:val="none" w:sz="0" w:space="0" w:color="auto"/>
                <w:right w:val="none" w:sz="0" w:space="0" w:color="auto"/>
              </w:divBdr>
              <w:divsChild>
                <w:div w:id="991255288">
                  <w:marLeft w:val="0"/>
                  <w:marRight w:val="0"/>
                  <w:marTop w:val="0"/>
                  <w:marBottom w:val="0"/>
                  <w:divBdr>
                    <w:top w:val="none" w:sz="0" w:space="0" w:color="auto"/>
                    <w:left w:val="none" w:sz="0" w:space="0" w:color="auto"/>
                    <w:bottom w:val="none" w:sz="0" w:space="0" w:color="auto"/>
                    <w:right w:val="none" w:sz="0" w:space="0" w:color="auto"/>
                  </w:divBdr>
                </w:div>
              </w:divsChild>
            </w:div>
            <w:div w:id="2055346974">
              <w:marLeft w:val="0"/>
              <w:marRight w:val="0"/>
              <w:marTop w:val="0"/>
              <w:marBottom w:val="0"/>
              <w:divBdr>
                <w:top w:val="none" w:sz="0" w:space="0" w:color="auto"/>
                <w:left w:val="none" w:sz="0" w:space="0" w:color="auto"/>
                <w:bottom w:val="none" w:sz="0" w:space="0" w:color="auto"/>
                <w:right w:val="none" w:sz="0" w:space="0" w:color="auto"/>
              </w:divBdr>
              <w:divsChild>
                <w:div w:id="691733464">
                  <w:marLeft w:val="0"/>
                  <w:marRight w:val="0"/>
                  <w:marTop w:val="0"/>
                  <w:marBottom w:val="0"/>
                  <w:divBdr>
                    <w:top w:val="none" w:sz="0" w:space="0" w:color="auto"/>
                    <w:left w:val="none" w:sz="0" w:space="0" w:color="auto"/>
                    <w:bottom w:val="none" w:sz="0" w:space="0" w:color="auto"/>
                    <w:right w:val="none" w:sz="0" w:space="0" w:color="auto"/>
                  </w:divBdr>
                </w:div>
              </w:divsChild>
            </w:div>
            <w:div w:id="2085495406">
              <w:marLeft w:val="0"/>
              <w:marRight w:val="0"/>
              <w:marTop w:val="0"/>
              <w:marBottom w:val="0"/>
              <w:divBdr>
                <w:top w:val="none" w:sz="0" w:space="0" w:color="auto"/>
                <w:left w:val="none" w:sz="0" w:space="0" w:color="auto"/>
                <w:bottom w:val="none" w:sz="0" w:space="0" w:color="auto"/>
                <w:right w:val="none" w:sz="0" w:space="0" w:color="auto"/>
              </w:divBdr>
              <w:divsChild>
                <w:div w:id="60457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112319">
          <w:marLeft w:val="0"/>
          <w:marRight w:val="0"/>
          <w:marTop w:val="0"/>
          <w:marBottom w:val="0"/>
          <w:divBdr>
            <w:top w:val="none" w:sz="0" w:space="0" w:color="auto"/>
            <w:left w:val="none" w:sz="0" w:space="0" w:color="auto"/>
            <w:bottom w:val="none" w:sz="0" w:space="0" w:color="auto"/>
            <w:right w:val="none" w:sz="0" w:space="0" w:color="auto"/>
          </w:divBdr>
        </w:div>
        <w:div w:id="1650015049">
          <w:marLeft w:val="0"/>
          <w:marRight w:val="0"/>
          <w:marTop w:val="0"/>
          <w:marBottom w:val="0"/>
          <w:divBdr>
            <w:top w:val="none" w:sz="0" w:space="0" w:color="auto"/>
            <w:left w:val="none" w:sz="0" w:space="0" w:color="auto"/>
            <w:bottom w:val="none" w:sz="0" w:space="0" w:color="auto"/>
            <w:right w:val="none" w:sz="0" w:space="0" w:color="auto"/>
          </w:divBdr>
        </w:div>
        <w:div w:id="1781101822">
          <w:marLeft w:val="0"/>
          <w:marRight w:val="0"/>
          <w:marTop w:val="30"/>
          <w:marBottom w:val="30"/>
          <w:divBdr>
            <w:top w:val="none" w:sz="0" w:space="0" w:color="auto"/>
            <w:left w:val="none" w:sz="0" w:space="0" w:color="auto"/>
            <w:bottom w:val="none" w:sz="0" w:space="0" w:color="auto"/>
            <w:right w:val="none" w:sz="0" w:space="0" w:color="auto"/>
          </w:divBdr>
          <w:divsChild>
            <w:div w:id="374159259">
              <w:marLeft w:val="0"/>
              <w:marRight w:val="0"/>
              <w:marTop w:val="0"/>
              <w:marBottom w:val="0"/>
              <w:divBdr>
                <w:top w:val="none" w:sz="0" w:space="0" w:color="auto"/>
                <w:left w:val="none" w:sz="0" w:space="0" w:color="auto"/>
                <w:bottom w:val="none" w:sz="0" w:space="0" w:color="auto"/>
                <w:right w:val="none" w:sz="0" w:space="0" w:color="auto"/>
              </w:divBdr>
              <w:divsChild>
                <w:div w:id="1062482802">
                  <w:marLeft w:val="0"/>
                  <w:marRight w:val="0"/>
                  <w:marTop w:val="0"/>
                  <w:marBottom w:val="0"/>
                  <w:divBdr>
                    <w:top w:val="none" w:sz="0" w:space="0" w:color="auto"/>
                    <w:left w:val="none" w:sz="0" w:space="0" w:color="auto"/>
                    <w:bottom w:val="none" w:sz="0" w:space="0" w:color="auto"/>
                    <w:right w:val="none" w:sz="0" w:space="0" w:color="auto"/>
                  </w:divBdr>
                </w:div>
                <w:div w:id="1111709906">
                  <w:marLeft w:val="0"/>
                  <w:marRight w:val="0"/>
                  <w:marTop w:val="0"/>
                  <w:marBottom w:val="0"/>
                  <w:divBdr>
                    <w:top w:val="none" w:sz="0" w:space="0" w:color="auto"/>
                    <w:left w:val="none" w:sz="0" w:space="0" w:color="auto"/>
                    <w:bottom w:val="none" w:sz="0" w:space="0" w:color="auto"/>
                    <w:right w:val="none" w:sz="0" w:space="0" w:color="auto"/>
                  </w:divBdr>
                </w:div>
              </w:divsChild>
            </w:div>
            <w:div w:id="697321031">
              <w:marLeft w:val="0"/>
              <w:marRight w:val="0"/>
              <w:marTop w:val="0"/>
              <w:marBottom w:val="0"/>
              <w:divBdr>
                <w:top w:val="none" w:sz="0" w:space="0" w:color="auto"/>
                <w:left w:val="none" w:sz="0" w:space="0" w:color="auto"/>
                <w:bottom w:val="none" w:sz="0" w:space="0" w:color="auto"/>
                <w:right w:val="none" w:sz="0" w:space="0" w:color="auto"/>
              </w:divBdr>
              <w:divsChild>
                <w:div w:id="606933390">
                  <w:marLeft w:val="0"/>
                  <w:marRight w:val="0"/>
                  <w:marTop w:val="0"/>
                  <w:marBottom w:val="0"/>
                  <w:divBdr>
                    <w:top w:val="none" w:sz="0" w:space="0" w:color="auto"/>
                    <w:left w:val="none" w:sz="0" w:space="0" w:color="auto"/>
                    <w:bottom w:val="none" w:sz="0" w:space="0" w:color="auto"/>
                    <w:right w:val="none" w:sz="0" w:space="0" w:color="auto"/>
                  </w:divBdr>
                </w:div>
                <w:div w:id="1962683026">
                  <w:marLeft w:val="0"/>
                  <w:marRight w:val="0"/>
                  <w:marTop w:val="0"/>
                  <w:marBottom w:val="0"/>
                  <w:divBdr>
                    <w:top w:val="none" w:sz="0" w:space="0" w:color="auto"/>
                    <w:left w:val="none" w:sz="0" w:space="0" w:color="auto"/>
                    <w:bottom w:val="none" w:sz="0" w:space="0" w:color="auto"/>
                    <w:right w:val="none" w:sz="0" w:space="0" w:color="auto"/>
                  </w:divBdr>
                </w:div>
              </w:divsChild>
            </w:div>
            <w:div w:id="959335921">
              <w:marLeft w:val="0"/>
              <w:marRight w:val="0"/>
              <w:marTop w:val="0"/>
              <w:marBottom w:val="0"/>
              <w:divBdr>
                <w:top w:val="none" w:sz="0" w:space="0" w:color="auto"/>
                <w:left w:val="none" w:sz="0" w:space="0" w:color="auto"/>
                <w:bottom w:val="none" w:sz="0" w:space="0" w:color="auto"/>
                <w:right w:val="none" w:sz="0" w:space="0" w:color="auto"/>
              </w:divBdr>
              <w:divsChild>
                <w:div w:id="448210574">
                  <w:marLeft w:val="0"/>
                  <w:marRight w:val="0"/>
                  <w:marTop w:val="0"/>
                  <w:marBottom w:val="0"/>
                  <w:divBdr>
                    <w:top w:val="none" w:sz="0" w:space="0" w:color="auto"/>
                    <w:left w:val="none" w:sz="0" w:space="0" w:color="auto"/>
                    <w:bottom w:val="none" w:sz="0" w:space="0" w:color="auto"/>
                    <w:right w:val="none" w:sz="0" w:space="0" w:color="auto"/>
                  </w:divBdr>
                </w:div>
              </w:divsChild>
            </w:div>
            <w:div w:id="1028870588">
              <w:marLeft w:val="0"/>
              <w:marRight w:val="0"/>
              <w:marTop w:val="0"/>
              <w:marBottom w:val="0"/>
              <w:divBdr>
                <w:top w:val="none" w:sz="0" w:space="0" w:color="auto"/>
                <w:left w:val="none" w:sz="0" w:space="0" w:color="auto"/>
                <w:bottom w:val="none" w:sz="0" w:space="0" w:color="auto"/>
                <w:right w:val="none" w:sz="0" w:space="0" w:color="auto"/>
              </w:divBdr>
              <w:divsChild>
                <w:div w:id="1220359330">
                  <w:marLeft w:val="0"/>
                  <w:marRight w:val="0"/>
                  <w:marTop w:val="0"/>
                  <w:marBottom w:val="0"/>
                  <w:divBdr>
                    <w:top w:val="none" w:sz="0" w:space="0" w:color="auto"/>
                    <w:left w:val="none" w:sz="0" w:space="0" w:color="auto"/>
                    <w:bottom w:val="none" w:sz="0" w:space="0" w:color="auto"/>
                    <w:right w:val="none" w:sz="0" w:space="0" w:color="auto"/>
                  </w:divBdr>
                </w:div>
              </w:divsChild>
            </w:div>
            <w:div w:id="1040544832">
              <w:marLeft w:val="0"/>
              <w:marRight w:val="0"/>
              <w:marTop w:val="0"/>
              <w:marBottom w:val="0"/>
              <w:divBdr>
                <w:top w:val="none" w:sz="0" w:space="0" w:color="auto"/>
                <w:left w:val="none" w:sz="0" w:space="0" w:color="auto"/>
                <w:bottom w:val="none" w:sz="0" w:space="0" w:color="auto"/>
                <w:right w:val="none" w:sz="0" w:space="0" w:color="auto"/>
              </w:divBdr>
              <w:divsChild>
                <w:div w:id="2058770533">
                  <w:marLeft w:val="0"/>
                  <w:marRight w:val="0"/>
                  <w:marTop w:val="0"/>
                  <w:marBottom w:val="0"/>
                  <w:divBdr>
                    <w:top w:val="none" w:sz="0" w:space="0" w:color="auto"/>
                    <w:left w:val="none" w:sz="0" w:space="0" w:color="auto"/>
                    <w:bottom w:val="none" w:sz="0" w:space="0" w:color="auto"/>
                    <w:right w:val="none" w:sz="0" w:space="0" w:color="auto"/>
                  </w:divBdr>
                </w:div>
              </w:divsChild>
            </w:div>
            <w:div w:id="1296452290">
              <w:marLeft w:val="0"/>
              <w:marRight w:val="0"/>
              <w:marTop w:val="0"/>
              <w:marBottom w:val="0"/>
              <w:divBdr>
                <w:top w:val="none" w:sz="0" w:space="0" w:color="auto"/>
                <w:left w:val="none" w:sz="0" w:space="0" w:color="auto"/>
                <w:bottom w:val="none" w:sz="0" w:space="0" w:color="auto"/>
                <w:right w:val="none" w:sz="0" w:space="0" w:color="auto"/>
              </w:divBdr>
              <w:divsChild>
                <w:div w:id="1861510897">
                  <w:marLeft w:val="0"/>
                  <w:marRight w:val="0"/>
                  <w:marTop w:val="0"/>
                  <w:marBottom w:val="0"/>
                  <w:divBdr>
                    <w:top w:val="none" w:sz="0" w:space="0" w:color="auto"/>
                    <w:left w:val="none" w:sz="0" w:space="0" w:color="auto"/>
                    <w:bottom w:val="none" w:sz="0" w:space="0" w:color="auto"/>
                    <w:right w:val="none" w:sz="0" w:space="0" w:color="auto"/>
                  </w:divBdr>
                </w:div>
              </w:divsChild>
            </w:div>
            <w:div w:id="1546067286">
              <w:marLeft w:val="0"/>
              <w:marRight w:val="0"/>
              <w:marTop w:val="0"/>
              <w:marBottom w:val="0"/>
              <w:divBdr>
                <w:top w:val="none" w:sz="0" w:space="0" w:color="auto"/>
                <w:left w:val="none" w:sz="0" w:space="0" w:color="auto"/>
                <w:bottom w:val="none" w:sz="0" w:space="0" w:color="auto"/>
                <w:right w:val="none" w:sz="0" w:space="0" w:color="auto"/>
              </w:divBdr>
              <w:divsChild>
                <w:div w:id="768164661">
                  <w:marLeft w:val="0"/>
                  <w:marRight w:val="0"/>
                  <w:marTop w:val="0"/>
                  <w:marBottom w:val="0"/>
                  <w:divBdr>
                    <w:top w:val="none" w:sz="0" w:space="0" w:color="auto"/>
                    <w:left w:val="none" w:sz="0" w:space="0" w:color="auto"/>
                    <w:bottom w:val="none" w:sz="0" w:space="0" w:color="auto"/>
                    <w:right w:val="none" w:sz="0" w:space="0" w:color="auto"/>
                  </w:divBdr>
                </w:div>
              </w:divsChild>
            </w:div>
            <w:div w:id="1679307518">
              <w:marLeft w:val="0"/>
              <w:marRight w:val="0"/>
              <w:marTop w:val="0"/>
              <w:marBottom w:val="0"/>
              <w:divBdr>
                <w:top w:val="none" w:sz="0" w:space="0" w:color="auto"/>
                <w:left w:val="none" w:sz="0" w:space="0" w:color="auto"/>
                <w:bottom w:val="none" w:sz="0" w:space="0" w:color="auto"/>
                <w:right w:val="none" w:sz="0" w:space="0" w:color="auto"/>
              </w:divBdr>
              <w:divsChild>
                <w:div w:id="605383049">
                  <w:marLeft w:val="0"/>
                  <w:marRight w:val="0"/>
                  <w:marTop w:val="0"/>
                  <w:marBottom w:val="0"/>
                  <w:divBdr>
                    <w:top w:val="none" w:sz="0" w:space="0" w:color="auto"/>
                    <w:left w:val="none" w:sz="0" w:space="0" w:color="auto"/>
                    <w:bottom w:val="none" w:sz="0" w:space="0" w:color="auto"/>
                    <w:right w:val="none" w:sz="0" w:space="0" w:color="auto"/>
                  </w:divBdr>
                </w:div>
              </w:divsChild>
            </w:div>
            <w:div w:id="1800681227">
              <w:marLeft w:val="0"/>
              <w:marRight w:val="0"/>
              <w:marTop w:val="0"/>
              <w:marBottom w:val="0"/>
              <w:divBdr>
                <w:top w:val="none" w:sz="0" w:space="0" w:color="auto"/>
                <w:left w:val="none" w:sz="0" w:space="0" w:color="auto"/>
                <w:bottom w:val="none" w:sz="0" w:space="0" w:color="auto"/>
                <w:right w:val="none" w:sz="0" w:space="0" w:color="auto"/>
              </w:divBdr>
              <w:divsChild>
                <w:div w:id="1376199031">
                  <w:marLeft w:val="0"/>
                  <w:marRight w:val="0"/>
                  <w:marTop w:val="0"/>
                  <w:marBottom w:val="0"/>
                  <w:divBdr>
                    <w:top w:val="none" w:sz="0" w:space="0" w:color="auto"/>
                    <w:left w:val="none" w:sz="0" w:space="0" w:color="auto"/>
                    <w:bottom w:val="none" w:sz="0" w:space="0" w:color="auto"/>
                    <w:right w:val="none" w:sz="0" w:space="0" w:color="auto"/>
                  </w:divBdr>
                </w:div>
              </w:divsChild>
            </w:div>
            <w:div w:id="1823111884">
              <w:marLeft w:val="0"/>
              <w:marRight w:val="0"/>
              <w:marTop w:val="0"/>
              <w:marBottom w:val="0"/>
              <w:divBdr>
                <w:top w:val="none" w:sz="0" w:space="0" w:color="auto"/>
                <w:left w:val="none" w:sz="0" w:space="0" w:color="auto"/>
                <w:bottom w:val="none" w:sz="0" w:space="0" w:color="auto"/>
                <w:right w:val="none" w:sz="0" w:space="0" w:color="auto"/>
              </w:divBdr>
              <w:divsChild>
                <w:div w:id="1691225489">
                  <w:marLeft w:val="0"/>
                  <w:marRight w:val="0"/>
                  <w:marTop w:val="0"/>
                  <w:marBottom w:val="0"/>
                  <w:divBdr>
                    <w:top w:val="none" w:sz="0" w:space="0" w:color="auto"/>
                    <w:left w:val="none" w:sz="0" w:space="0" w:color="auto"/>
                    <w:bottom w:val="none" w:sz="0" w:space="0" w:color="auto"/>
                    <w:right w:val="none" w:sz="0" w:space="0" w:color="auto"/>
                  </w:divBdr>
                </w:div>
              </w:divsChild>
            </w:div>
            <w:div w:id="1893805655">
              <w:marLeft w:val="0"/>
              <w:marRight w:val="0"/>
              <w:marTop w:val="0"/>
              <w:marBottom w:val="0"/>
              <w:divBdr>
                <w:top w:val="none" w:sz="0" w:space="0" w:color="auto"/>
                <w:left w:val="none" w:sz="0" w:space="0" w:color="auto"/>
                <w:bottom w:val="none" w:sz="0" w:space="0" w:color="auto"/>
                <w:right w:val="none" w:sz="0" w:space="0" w:color="auto"/>
              </w:divBdr>
              <w:divsChild>
                <w:div w:id="2081708581">
                  <w:marLeft w:val="0"/>
                  <w:marRight w:val="0"/>
                  <w:marTop w:val="0"/>
                  <w:marBottom w:val="0"/>
                  <w:divBdr>
                    <w:top w:val="none" w:sz="0" w:space="0" w:color="auto"/>
                    <w:left w:val="none" w:sz="0" w:space="0" w:color="auto"/>
                    <w:bottom w:val="none" w:sz="0" w:space="0" w:color="auto"/>
                    <w:right w:val="none" w:sz="0" w:space="0" w:color="auto"/>
                  </w:divBdr>
                </w:div>
              </w:divsChild>
            </w:div>
            <w:div w:id="1997415436">
              <w:marLeft w:val="0"/>
              <w:marRight w:val="0"/>
              <w:marTop w:val="0"/>
              <w:marBottom w:val="0"/>
              <w:divBdr>
                <w:top w:val="none" w:sz="0" w:space="0" w:color="auto"/>
                <w:left w:val="none" w:sz="0" w:space="0" w:color="auto"/>
                <w:bottom w:val="none" w:sz="0" w:space="0" w:color="auto"/>
                <w:right w:val="none" w:sz="0" w:space="0" w:color="auto"/>
              </w:divBdr>
              <w:divsChild>
                <w:div w:id="125154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06175">
          <w:marLeft w:val="0"/>
          <w:marRight w:val="0"/>
          <w:marTop w:val="0"/>
          <w:marBottom w:val="0"/>
          <w:divBdr>
            <w:top w:val="none" w:sz="0" w:space="0" w:color="auto"/>
            <w:left w:val="none" w:sz="0" w:space="0" w:color="auto"/>
            <w:bottom w:val="none" w:sz="0" w:space="0" w:color="auto"/>
            <w:right w:val="none" w:sz="0" w:space="0" w:color="auto"/>
          </w:divBdr>
        </w:div>
        <w:div w:id="1986199908">
          <w:marLeft w:val="0"/>
          <w:marRight w:val="0"/>
          <w:marTop w:val="0"/>
          <w:marBottom w:val="0"/>
          <w:divBdr>
            <w:top w:val="none" w:sz="0" w:space="0" w:color="auto"/>
            <w:left w:val="none" w:sz="0" w:space="0" w:color="auto"/>
            <w:bottom w:val="none" w:sz="0" w:space="0" w:color="auto"/>
            <w:right w:val="none" w:sz="0" w:space="0" w:color="auto"/>
          </w:divBdr>
        </w:div>
        <w:div w:id="2078428894">
          <w:marLeft w:val="0"/>
          <w:marRight w:val="0"/>
          <w:marTop w:val="0"/>
          <w:marBottom w:val="0"/>
          <w:divBdr>
            <w:top w:val="none" w:sz="0" w:space="0" w:color="auto"/>
            <w:left w:val="none" w:sz="0" w:space="0" w:color="auto"/>
            <w:bottom w:val="none" w:sz="0" w:space="0" w:color="auto"/>
            <w:right w:val="none" w:sz="0" w:space="0" w:color="auto"/>
          </w:divBdr>
        </w:div>
        <w:div w:id="2095741172">
          <w:marLeft w:val="0"/>
          <w:marRight w:val="0"/>
          <w:marTop w:val="0"/>
          <w:marBottom w:val="0"/>
          <w:divBdr>
            <w:top w:val="none" w:sz="0" w:space="0" w:color="auto"/>
            <w:left w:val="none" w:sz="0" w:space="0" w:color="auto"/>
            <w:bottom w:val="none" w:sz="0" w:space="0" w:color="auto"/>
            <w:right w:val="none" w:sz="0" w:space="0" w:color="auto"/>
          </w:divBdr>
        </w:div>
      </w:divsChild>
    </w:div>
    <w:div w:id="1543404584">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1948000902">
      <w:bodyDiv w:val="1"/>
      <w:marLeft w:val="0"/>
      <w:marRight w:val="0"/>
      <w:marTop w:val="0"/>
      <w:marBottom w:val="0"/>
      <w:divBdr>
        <w:top w:val="none" w:sz="0" w:space="0" w:color="auto"/>
        <w:left w:val="none" w:sz="0" w:space="0" w:color="auto"/>
        <w:bottom w:val="none" w:sz="0" w:space="0" w:color="auto"/>
        <w:right w:val="none" w:sz="0" w:space="0" w:color="auto"/>
      </w:divBdr>
      <w:divsChild>
        <w:div w:id="1135634556">
          <w:marLeft w:val="0"/>
          <w:marRight w:val="0"/>
          <w:marTop w:val="0"/>
          <w:marBottom w:val="0"/>
          <w:divBdr>
            <w:top w:val="none" w:sz="0" w:space="0" w:color="auto"/>
            <w:left w:val="none" w:sz="0" w:space="0" w:color="auto"/>
            <w:bottom w:val="none" w:sz="0" w:space="0" w:color="auto"/>
            <w:right w:val="none" w:sz="0" w:space="0" w:color="auto"/>
          </w:divBdr>
        </w:div>
      </w:divsChild>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pp.education.nsw.gov.au/digital-learning-selector/LearningActivity/Card/599" TargetMode="External"/><Relationship Id="rId21" Type="http://schemas.openxmlformats.org/officeDocument/2006/relationships/hyperlink" Target="https://education.nsw.gov.au/teaching-and-learning/curriculum/literacy-and-numeracy/teaching-and-learning-resources/literacy/lesson-advice-guides" TargetMode="External"/><Relationship Id="rId42" Type="http://schemas.openxmlformats.org/officeDocument/2006/relationships/hyperlink" Target="https://childrens.poetryarchive.org/poem/crayon-poem/" TargetMode="External"/><Relationship Id="rId47" Type="http://schemas.openxmlformats.org/officeDocument/2006/relationships/hyperlink" Target="https://app.education.nsw.gov.au/digital-learning-selector/LearningActivity/Card/555" TargetMode="External"/><Relationship Id="rId63" Type="http://schemas.openxmlformats.org/officeDocument/2006/relationships/hyperlink" Target="https://creativecommons.org/licenses/by/4.0" TargetMode="External"/><Relationship Id="rId68" Type="http://schemas.openxmlformats.org/officeDocument/2006/relationships/hyperlink" Target="https://www.youtube.com/watch?v=uh4dTLJ9q9o" TargetMode="External"/><Relationship Id="rId2" Type="http://schemas.openxmlformats.org/officeDocument/2006/relationships/styles" Target="styles.xml"/><Relationship Id="rId16" Type="http://schemas.openxmlformats.org/officeDocument/2006/relationships/hyperlink" Target="https://education.nsw.gov.au/content/dam/main-education/teaching-and-learning/curriculum/key-learning-areas/english/media/documents/english-K-2-multiage-foundational-teaching-and-learning-sample.docx" TargetMode="External"/><Relationship Id="rId29" Type="http://schemas.openxmlformats.org/officeDocument/2006/relationships/hyperlink" Target="https://app.education.nsw.gov.au/digital-learning-selector/LearningActivity/Card/599" TargetMode="External"/><Relationship Id="rId11" Type="http://schemas.openxmlformats.org/officeDocument/2006/relationships/hyperlink" Target="https://curriculum.nsw.edu.au/learning-areas/english/english-k-10" TargetMode="External"/><Relationship Id="rId24" Type="http://schemas.openxmlformats.org/officeDocument/2006/relationships/hyperlink" Target="https://www.youtube.com/watch?v=wp_2YY1yJ50&amp;t=29s" TargetMode="External"/><Relationship Id="rId32" Type="http://schemas.openxmlformats.org/officeDocument/2006/relationships/hyperlink" Target="https://app.education.nsw.gov.au/digital-learning-selector/LearningActivity/Card/645" TargetMode="External"/><Relationship Id="rId37" Type="http://schemas.openxmlformats.org/officeDocument/2006/relationships/hyperlink" Target="https://education.nsw.gov.au/teaching-and-learning/curriculum/literacy-and-numeracy/teaching-and-learning-resources/literacy/lesson-advice-guides" TargetMode="External"/><Relationship Id="rId40" Type="http://schemas.openxmlformats.org/officeDocument/2006/relationships/hyperlink" Target="https://education.nsw.gov.au/teaching-and-learning/curriculum/literacy-and-numeracy/teaching-and-learning-resources/literacy/lesson-advice-guides" TargetMode="External"/><Relationship Id="rId45" Type="http://schemas.openxmlformats.org/officeDocument/2006/relationships/hyperlink" Target="https://childrens.poetryarchive.org/poem/crayon-poem/" TargetMode="External"/><Relationship Id="rId53" Type="http://schemas.openxmlformats.org/officeDocument/2006/relationships/image" Target="media/image4.jpeg"/><Relationship Id="rId58" Type="http://schemas.openxmlformats.org/officeDocument/2006/relationships/hyperlink" Target="https://educationstandards.nsw.edu.au/wps/portal/nesa/mini-footer/copyright" TargetMode="External"/><Relationship Id="rId66" Type="http://schemas.openxmlformats.org/officeDocument/2006/relationships/hyperlink" Target="https://www.youtube.com/watch?v=wp_2YY1yJ50" TargetMode="External"/><Relationship Id="rId74"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www.australiancurriculum.edu.au/resources/national-literacy-and-numeracy-learning-progressions/version-3-of-national-literacy-and-numeracy-learning-progressions/" TargetMode="External"/><Relationship Id="rId19" Type="http://schemas.openxmlformats.org/officeDocument/2006/relationships/hyperlink" Target="https://education.nsw.gov.au/teaching-and-learning/curriculum/literacy-and-numeracy/teaching-and-learning-resources/literacy/lesson-advice-guides" TargetMode="External"/><Relationship Id="rId14" Type="http://schemas.openxmlformats.org/officeDocument/2006/relationships/hyperlink" Target="https://curriculum.nsw.edu.au/curriculum-support/glossary" TargetMode="External"/><Relationship Id="rId22" Type="http://schemas.openxmlformats.org/officeDocument/2006/relationships/hyperlink" Target="https://education.nsw.gov.au/teaching-and-learning/curriculum/literacy-and-numeracy/teaching-and-learning-resources/literacy/lesson-advice-guides" TargetMode="External"/><Relationship Id="rId27" Type="http://schemas.openxmlformats.org/officeDocument/2006/relationships/hyperlink" Target="https://www.youtube.com/watch?v=uh4dTLJ9q9o" TargetMode="External"/><Relationship Id="rId30" Type="http://schemas.openxmlformats.org/officeDocument/2006/relationships/hyperlink" Target="https://app.education.nsw.gov.au/digital-learning-selector/LearningActivity/Card/638?clearCache=a666e0f-24ad-cb8b-d9db-a66a9ab4a347" TargetMode="External"/><Relationship Id="rId35" Type="http://schemas.openxmlformats.org/officeDocument/2006/relationships/hyperlink" Target="https://education.nsw.gov.au/content/dam/main-education/teaching-and-learning/curriculum/key-learning-areas/english/media/documents/english-K-2-multiage-foundational-teaching-and-learning-sample-brief-example.docx" TargetMode="External"/><Relationship Id="rId43" Type="http://schemas.openxmlformats.org/officeDocument/2006/relationships/hyperlink" Target="https://childrens.poetryarchive.org/poem/the-wizard/" TargetMode="External"/><Relationship Id="rId48" Type="http://schemas.openxmlformats.org/officeDocument/2006/relationships/hyperlink" Target="https://app.education.nsw.gov.au/digital-learning-selector/LearningActivity/Card/543" TargetMode="External"/><Relationship Id="rId56" Type="http://schemas.openxmlformats.org/officeDocument/2006/relationships/hyperlink" Target="https://educationstandards.nsw.edu.au/wps/portal/nesa/k-10/learning-areas/pdhpe/pdhpe-k-10-2018" TargetMode="External"/><Relationship Id="rId64" Type="http://schemas.openxmlformats.org/officeDocument/2006/relationships/hyperlink" Target="http://australiancurriculum.edu.au/about-the-australian-curriculum/" TargetMode="External"/><Relationship Id="rId69" Type="http://schemas.openxmlformats.org/officeDocument/2006/relationships/hyperlink" Target="https://childrens.poetryarchive.org/poem/the-wizard/" TargetMode="External"/><Relationship Id="rId8" Type="http://schemas.openxmlformats.org/officeDocument/2006/relationships/hyperlink" Target="https://education.nsw.gov.au/content/dam/main-education/teaching-and-learning/curriculum/key-learning-areas/english/media/documents/english-k-2-GPC-instructional-sequence.pdf" TargetMode="External"/><Relationship Id="rId51" Type="http://schemas.openxmlformats.org/officeDocument/2006/relationships/hyperlink" Target="https://education.nsw.gov.au/about-us/copyright" TargetMode="External"/><Relationship Id="rId72"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englishtextualconcepts.nsw.edu.au/content/character" TargetMode="External"/><Relationship Id="rId17" Type="http://schemas.openxmlformats.org/officeDocument/2006/relationships/hyperlink" Target="https://education.nsw.gov.au/content/dam/main-education/teaching-and-learning/curriculum/key-learning-areas/english/media/documents/english-K-2-multiage-foundational-teaching-and-learning-sample-brief-example.docx" TargetMode="External"/><Relationship Id="rId25" Type="http://schemas.openxmlformats.org/officeDocument/2006/relationships/hyperlink" Target="https://app.education.nsw.gov.au/digital-learning-selector/LearningActivity/Card/599" TargetMode="External"/><Relationship Id="rId33" Type="http://schemas.openxmlformats.org/officeDocument/2006/relationships/hyperlink" Target="https://www.stephenmichaelking.com/books/three/" TargetMode="External"/><Relationship Id="rId38" Type="http://schemas.openxmlformats.org/officeDocument/2006/relationships/hyperlink" Target="https://education.nsw.gov.au/teaching-and-learning/curriculum/literacy-and-numeracy/teaching-and-learning-resources/literacy/lesson-advice-guides" TargetMode="External"/><Relationship Id="rId46" Type="http://schemas.openxmlformats.org/officeDocument/2006/relationships/hyperlink" Target="https://app.education.nsw.gov.au/digital-learning-selector/LearningActivity/Card/549" TargetMode="External"/><Relationship Id="rId59" Type="http://schemas.openxmlformats.org/officeDocument/2006/relationships/hyperlink" Target="https://educationstandards.nsw.edu.au/" TargetMode="External"/><Relationship Id="rId67" Type="http://schemas.openxmlformats.org/officeDocument/2006/relationships/hyperlink" Target="http://englishtextualconcepts.nsw.edu.au/content/textual-concepts-and-processes-resource" TargetMode="External"/><Relationship Id="rId20" Type="http://schemas.openxmlformats.org/officeDocument/2006/relationships/hyperlink" Target="https://education.nsw.gov.au/teaching-and-learning/curriculum/literacy-and-numeracy/teaching-and-learning-resources/literacy/lesson-advice-guides" TargetMode="External"/><Relationship Id="rId41" Type="http://schemas.openxmlformats.org/officeDocument/2006/relationships/hyperlink" Target="https://childrens.poetryarchive.org/poem/the-wizard/" TargetMode="External"/><Relationship Id="rId54" Type="http://schemas.openxmlformats.org/officeDocument/2006/relationships/hyperlink" Target="https://curriculum.nsw.edu.au/learning-areas/english/english-k-10" TargetMode="External"/><Relationship Id="rId62" Type="http://schemas.openxmlformats.org/officeDocument/2006/relationships/hyperlink" Target="http://www.australiancurriculum.edu.au/" TargetMode="External"/><Relationship Id="rId70" Type="http://schemas.openxmlformats.org/officeDocument/2006/relationships/footer" Target="footer1.xm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australiancurriculum.edu.au/resources/national-literacy-and-numeracy-learning-progressions/version-3-of-national-literacy-and-numeracy-learning-progressions/" TargetMode="External"/><Relationship Id="rId23" Type="http://schemas.openxmlformats.org/officeDocument/2006/relationships/hyperlink" Target="https://www.youtube.com/watch?v=uh4dTLJ9q9o" TargetMode="External"/><Relationship Id="rId28" Type="http://schemas.openxmlformats.org/officeDocument/2006/relationships/hyperlink" Target="https://app.education.nsw.gov.au/digital-learning-selector/LearningActivity/Card/599" TargetMode="External"/><Relationship Id="rId36" Type="http://schemas.openxmlformats.org/officeDocument/2006/relationships/hyperlink" Target="https://education.nsw.gov.au/teaching-and-learning/curriculum/literacy-and-numeracy/teaching-and-learning-resources/literacy/lesson-advice-guides" TargetMode="External"/><Relationship Id="rId49" Type="http://schemas.openxmlformats.org/officeDocument/2006/relationships/image" Target="media/image2.png"/><Relationship Id="rId57" Type="http://schemas.openxmlformats.org/officeDocument/2006/relationships/hyperlink" Target="https://educationstandards.nsw.edu.au/wps/portal/nesa/mini-footer/copyright" TargetMode="External"/><Relationship Id="rId10" Type="http://schemas.openxmlformats.org/officeDocument/2006/relationships/hyperlink" Target="http://englishtextualconcepts.nsw.edu.au/content/textual-concepts-and-processes-resource" TargetMode="External"/><Relationship Id="rId31" Type="http://schemas.openxmlformats.org/officeDocument/2006/relationships/hyperlink" Target="https://app.education.nsw.gov.au/digital-learning-selector/LearningActivity/Card/645" TargetMode="External"/><Relationship Id="rId44" Type="http://schemas.openxmlformats.org/officeDocument/2006/relationships/hyperlink" Target="https://childrens.poetryarchive.org/poem/the-wizard/" TargetMode="External"/><Relationship Id="rId52" Type="http://schemas.openxmlformats.org/officeDocument/2006/relationships/hyperlink" Target="https://creativecommons.org/licenses/by/4.0/" TargetMode="External"/><Relationship Id="rId60" Type="http://schemas.openxmlformats.org/officeDocument/2006/relationships/hyperlink" Target="https://curriculum.nsw.edu.au/home" TargetMode="External"/><Relationship Id="rId65" Type="http://schemas.openxmlformats.org/officeDocument/2006/relationships/hyperlink" Target="https://childrens.poetryarchive.org/poem/crayon-poem/" TargetMode="External"/><Relationship Id="rId73"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education.nsw.gov.au/teaching-and-learning/curriculum/key-learning-areas/english/ES1S3/textual-concepts" TargetMode="External"/><Relationship Id="rId13" Type="http://schemas.openxmlformats.org/officeDocument/2006/relationships/hyperlink" Target="https://education.nsw.gov.au/teaching-and-learning/curriculum/english/textual-concepts" TargetMode="External"/><Relationship Id="rId18" Type="http://schemas.openxmlformats.org/officeDocument/2006/relationships/hyperlink" Target="https://education.nsw.gov.au/teaching-and-learning/curriculum/literacy-and-numeracy/teaching-and-learning-resources/literacy/lesson-advice-guides" TargetMode="External"/><Relationship Id="rId39" Type="http://schemas.openxmlformats.org/officeDocument/2006/relationships/hyperlink" Target="https://education.nsw.gov.au/teaching-and-learning/curriculum/literacy-and-numeracy/teaching-and-learning-resources/literacy/lesson-advice-guides" TargetMode="External"/><Relationship Id="rId34" Type="http://schemas.openxmlformats.org/officeDocument/2006/relationships/hyperlink" Target="https://education.nsw.gov.au/content/dam/main-education/teaching-and-learning/curriculum/key-learning-areas/english/media/documents/english-K-2-multiage-foundational-teaching-and-learning-sample.docx" TargetMode="External"/><Relationship Id="rId50" Type="http://schemas.openxmlformats.org/officeDocument/2006/relationships/image" Target="media/image3.png"/><Relationship Id="rId55" Type="http://schemas.openxmlformats.org/officeDocument/2006/relationships/hyperlink" Target="https://educationstandards.nsw.edu.au/wps/portal/nesa/k-10/learning-areas/creative-arts/creative-arts-k-6-syllabus" TargetMode="External"/><Relationship Id="rId7" Type="http://schemas.openxmlformats.org/officeDocument/2006/relationships/image" Target="media/image1.png"/><Relationship Id="rId71"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8954</Words>
  <Characters>51044</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59879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 Stage 1 – Unit 9</dc:title>
  <dc:subject/>
  <dc:creator>NSW Department of Education</dc:creator>
  <cp:keywords/>
  <dc:description/>
  <dcterms:created xsi:type="dcterms:W3CDTF">2023-05-15T05:48:00Z</dcterms:created>
  <dcterms:modified xsi:type="dcterms:W3CDTF">2023-05-15T05:48:00Z</dcterms:modified>
  <cp:category/>
</cp:coreProperties>
</file>