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FB42CC" w14:textId="717D777E" w:rsidR="00DE10F3" w:rsidRDefault="00DE10F3" w:rsidP="4099150D">
      <w:pPr>
        <w:pStyle w:val="DoEheading12018"/>
      </w:pPr>
      <w:r>
        <w:rPr>
          <w:noProof/>
          <w:lang w:eastAsia="en-AU"/>
        </w:rPr>
        <w:drawing>
          <wp:inline distT="0" distB="0" distL="0" distR="0" wp14:anchorId="465F3836" wp14:editId="51E99B78">
            <wp:extent cx="506095" cy="548640"/>
            <wp:effectExtent l="0" t="0" r="8255" b="3810"/>
            <wp:docPr id="1435146112" name="Picture 4" descr="NSW 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095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5A5E">
        <w:t xml:space="preserve"> </w:t>
      </w:r>
      <w:r w:rsidR="00EE4B43">
        <w:t>Dividing negative numbers</w:t>
      </w:r>
    </w:p>
    <w:p w14:paraId="3E3C9CAC" w14:textId="343E8A68" w:rsidR="00F23D8D" w:rsidRDefault="00F23D8D" w:rsidP="00F23D8D">
      <w:pPr>
        <w:pStyle w:val="DoEheading22018"/>
      </w:pPr>
      <w:r>
        <w:t>Background</w:t>
      </w:r>
    </w:p>
    <w:p w14:paraId="0F8E7276" w14:textId="77777777" w:rsidR="00F23D8D" w:rsidRDefault="00F23D8D" w:rsidP="00F23D8D">
      <w:pPr>
        <w:pStyle w:val="DoEbodytext2018"/>
        <w:rPr>
          <w:lang w:eastAsia="en-US"/>
        </w:rPr>
      </w:pPr>
      <w:r>
        <w:rPr>
          <w:lang w:eastAsia="en-US"/>
        </w:rPr>
        <w:t>Traditionally we think of dividing as sharing objects amongst people or into groups.</w:t>
      </w:r>
    </w:p>
    <w:p w14:paraId="648D0F5A" w14:textId="2159DD60" w:rsidR="004A7AA1" w:rsidRDefault="00F23D8D" w:rsidP="00F23D8D">
      <w:pPr>
        <w:pStyle w:val="DoEbodytext2018"/>
        <w:rPr>
          <w:lang w:eastAsia="en-US"/>
        </w:rPr>
      </w:pPr>
      <w:r>
        <w:rPr>
          <w:lang w:eastAsia="en-US"/>
        </w:rPr>
        <w:t xml:space="preserve">Consider 15 </w:t>
      </w:r>
      <w:r>
        <w:rPr>
          <w:rFonts w:cs="Arial"/>
          <w:lang w:eastAsia="en-US"/>
        </w:rPr>
        <w:t>÷</w:t>
      </w:r>
      <w:r>
        <w:rPr>
          <w:lang w:eastAsia="en-US"/>
        </w:rPr>
        <w:t xml:space="preserve"> 3</w:t>
      </w:r>
    </w:p>
    <w:p w14:paraId="31404A7E" w14:textId="77777777" w:rsidR="00F37947" w:rsidRDefault="00F37947" w:rsidP="003727B1">
      <w:pPr>
        <w:pStyle w:val="DoEheading32018"/>
      </w:pPr>
      <w:r>
        <w:t>Method 1</w:t>
      </w:r>
    </w:p>
    <w:p w14:paraId="0503BBB3" w14:textId="5288E92C" w:rsidR="00F23D8D" w:rsidRDefault="00F23D8D" w:rsidP="00F23D8D">
      <w:pPr>
        <w:pStyle w:val="DoEbodytext2018"/>
        <w:rPr>
          <w:lang w:eastAsia="en-US"/>
        </w:rPr>
      </w:pPr>
      <w:r>
        <w:rPr>
          <w:lang w:eastAsia="en-US"/>
        </w:rPr>
        <w:t>We can think of</w:t>
      </w:r>
      <w:r w:rsidR="00E12272">
        <w:rPr>
          <w:lang w:eastAsia="en-US"/>
        </w:rPr>
        <w:t xml:space="preserve"> this as taking fifteen</w:t>
      </w:r>
      <w:r>
        <w:rPr>
          <w:lang w:eastAsia="en-US"/>
        </w:rPr>
        <w:t xml:space="preserve"> </w:t>
      </w:r>
      <w:r w:rsidR="00E12272">
        <w:rPr>
          <w:lang w:eastAsia="en-US"/>
        </w:rPr>
        <w:t>objects and dividing them into three</w:t>
      </w:r>
      <w:r>
        <w:rPr>
          <w:lang w:eastAsia="en-US"/>
        </w:rPr>
        <w:t xml:space="preserve"> groups.</w:t>
      </w:r>
    </w:p>
    <w:p w14:paraId="53DEAF7D" w14:textId="51E488F6" w:rsidR="00F23D8D" w:rsidRDefault="00F23D8D" w:rsidP="00F23D8D">
      <w:pPr>
        <w:pStyle w:val="DoEbodytext2018"/>
        <w:rPr>
          <w:lang w:eastAsia="en-US"/>
        </w:rPr>
      </w:pPr>
      <w:r>
        <w:rPr>
          <w:noProof/>
          <w:lang w:eastAsia="en-AU"/>
        </w:rPr>
        <w:drawing>
          <wp:inline distT="0" distB="0" distL="0" distR="0" wp14:anchorId="399C5C88" wp14:editId="59BD0EF5">
            <wp:extent cx="2521230" cy="1623427"/>
            <wp:effectExtent l="0" t="0" r="0" b="0"/>
            <wp:docPr id="6" name="Picture 6" descr="3 rows with 5 +1 counters in each r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67173" cy="1653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DE22B" w14:textId="201CB07C" w:rsidR="00F23D8D" w:rsidRDefault="00E12272" w:rsidP="00F23D8D">
      <w:pPr>
        <w:pStyle w:val="DoEbodytext2018"/>
        <w:rPr>
          <w:lang w:eastAsia="en-US"/>
        </w:rPr>
      </w:pPr>
      <w:r>
        <w:rPr>
          <w:lang w:eastAsia="en-US"/>
        </w:rPr>
        <w:t>Which gives us five</w:t>
      </w:r>
      <w:r w:rsidR="00F23D8D">
        <w:rPr>
          <w:lang w:eastAsia="en-US"/>
        </w:rPr>
        <w:t xml:space="preserve"> objects in each group.</w:t>
      </w:r>
    </w:p>
    <w:p w14:paraId="45B9A544" w14:textId="34EF5900" w:rsidR="00F23D8D" w:rsidRDefault="00F23D8D" w:rsidP="00F23D8D">
      <w:pPr>
        <w:pStyle w:val="DoEbodytext2018"/>
        <w:rPr>
          <w:lang w:eastAsia="en-US"/>
        </w:rPr>
      </w:pPr>
      <w:r>
        <w:rPr>
          <w:lang w:eastAsia="en-US"/>
        </w:rPr>
        <w:t xml:space="preserve">So, 15 </w:t>
      </w:r>
      <w:r>
        <w:rPr>
          <w:rFonts w:cs="Arial"/>
          <w:lang w:eastAsia="en-US"/>
        </w:rPr>
        <w:t>÷</w:t>
      </w:r>
      <w:r>
        <w:rPr>
          <w:lang w:eastAsia="en-US"/>
        </w:rPr>
        <w:t xml:space="preserve"> 3 = 5</w:t>
      </w:r>
    </w:p>
    <w:p w14:paraId="5D3614EA" w14:textId="1DFA55FE" w:rsidR="00F23D8D" w:rsidRDefault="00F37947" w:rsidP="003727B1">
      <w:pPr>
        <w:pStyle w:val="DoEheading32018"/>
      </w:pPr>
      <w:r>
        <w:t>Method 2</w:t>
      </w:r>
    </w:p>
    <w:p w14:paraId="64C88708" w14:textId="32D2652A" w:rsidR="00F23D8D" w:rsidRDefault="00F23D8D" w:rsidP="00F23D8D">
      <w:pPr>
        <w:pStyle w:val="DoEbodytext2018"/>
        <w:rPr>
          <w:lang w:eastAsia="en-US"/>
        </w:rPr>
      </w:pPr>
      <w:r>
        <w:rPr>
          <w:lang w:eastAsia="en-US"/>
        </w:rPr>
        <w:t xml:space="preserve">We can also think of 15 </w:t>
      </w:r>
      <w:r>
        <w:rPr>
          <w:rFonts w:cs="Arial"/>
          <w:lang w:eastAsia="en-US"/>
        </w:rPr>
        <w:t>÷</w:t>
      </w:r>
      <w:r>
        <w:rPr>
          <w:lang w:eastAsia="en-US"/>
        </w:rPr>
        <w:t xml:space="preserve"> 3</w:t>
      </w:r>
      <w:r w:rsidR="00E12272">
        <w:rPr>
          <w:lang w:eastAsia="en-US"/>
        </w:rPr>
        <w:t xml:space="preserve"> as taking fifteen</w:t>
      </w:r>
      <w:r>
        <w:rPr>
          <w:lang w:eastAsia="en-US"/>
        </w:rPr>
        <w:t xml:space="preserve"> objects an</w:t>
      </w:r>
      <w:r w:rsidR="00E12272">
        <w:rPr>
          <w:lang w:eastAsia="en-US"/>
        </w:rPr>
        <w:t>d dividing it into groups with three</w:t>
      </w:r>
      <w:r>
        <w:rPr>
          <w:lang w:eastAsia="en-US"/>
        </w:rPr>
        <w:t xml:space="preserve"> objects in each group.</w:t>
      </w:r>
    </w:p>
    <w:p w14:paraId="0A3BDEA4" w14:textId="71F2DE65" w:rsidR="00F23D8D" w:rsidRDefault="00F23D8D" w:rsidP="00F23D8D">
      <w:pPr>
        <w:pStyle w:val="DoEbodytext2018"/>
        <w:rPr>
          <w:lang w:eastAsia="en-US"/>
        </w:rPr>
      </w:pPr>
      <w:r>
        <w:rPr>
          <w:noProof/>
          <w:lang w:eastAsia="en-AU"/>
        </w:rPr>
        <w:drawing>
          <wp:inline distT="0" distB="0" distL="0" distR="0" wp14:anchorId="39362399" wp14:editId="5243D8B0">
            <wp:extent cx="2413700" cy="1515851"/>
            <wp:effectExtent l="0" t="0" r="5715" b="8255"/>
            <wp:docPr id="1" name="Picture 1" descr="5 columns with 3 +1 counters in each colum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65815" cy="154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FC92E3" w14:textId="2E4CB53D" w:rsidR="00F23D8D" w:rsidRDefault="00F23D8D" w:rsidP="00F23D8D">
      <w:pPr>
        <w:pStyle w:val="DoEbodytext2018"/>
        <w:rPr>
          <w:lang w:eastAsia="en-US"/>
        </w:rPr>
      </w:pPr>
      <w:r>
        <w:rPr>
          <w:lang w:eastAsia="en-US"/>
        </w:rPr>
        <w:t>This gi</w:t>
      </w:r>
      <w:r w:rsidR="00E12272">
        <w:rPr>
          <w:lang w:eastAsia="en-US"/>
        </w:rPr>
        <w:t>ves us five</w:t>
      </w:r>
      <w:r>
        <w:rPr>
          <w:lang w:eastAsia="en-US"/>
        </w:rPr>
        <w:t xml:space="preserve"> groups.</w:t>
      </w:r>
    </w:p>
    <w:p w14:paraId="024B0475" w14:textId="62A81181" w:rsidR="00E12272" w:rsidRPr="003727B1" w:rsidRDefault="00F23D8D" w:rsidP="003727B1">
      <w:pPr>
        <w:pStyle w:val="DoEbodytext2018"/>
        <w:rPr>
          <w:lang w:eastAsia="en-US"/>
        </w:rPr>
      </w:pPr>
      <w:proofErr w:type="gramStart"/>
      <w:r>
        <w:rPr>
          <w:lang w:eastAsia="en-US"/>
        </w:rPr>
        <w:t>So</w:t>
      </w:r>
      <w:proofErr w:type="gramEnd"/>
      <w:r>
        <w:rPr>
          <w:lang w:eastAsia="en-US"/>
        </w:rPr>
        <w:t xml:space="preserve"> 15 </w:t>
      </w:r>
      <w:r>
        <w:rPr>
          <w:rFonts w:cs="Arial"/>
          <w:lang w:eastAsia="en-US"/>
        </w:rPr>
        <w:t>÷</w:t>
      </w:r>
      <w:r>
        <w:rPr>
          <w:lang w:eastAsia="en-US"/>
        </w:rPr>
        <w:t xml:space="preserve"> 3 = 5</w:t>
      </w:r>
    </w:p>
    <w:p w14:paraId="5FC3F455" w14:textId="33A2A970" w:rsidR="00BE7CD1" w:rsidRDefault="00BE7CD1" w:rsidP="003727B1">
      <w:pPr>
        <w:pStyle w:val="DoEheading32018"/>
      </w:pPr>
      <w:r>
        <w:lastRenderedPageBreak/>
        <w:t>Method 3</w:t>
      </w:r>
    </w:p>
    <w:p w14:paraId="399D21D8" w14:textId="6CB4BD6C" w:rsidR="00BE7CD1" w:rsidRDefault="00BE7CD1" w:rsidP="00BE7CD1">
      <w:pPr>
        <w:pStyle w:val="DoEbodytext2018"/>
        <w:rPr>
          <w:lang w:eastAsia="en-US"/>
        </w:rPr>
      </w:pPr>
      <w:r>
        <w:rPr>
          <w:lang w:eastAsia="en-US"/>
        </w:rPr>
        <w:t>We can turn our division sum into a multiplication problem.</w:t>
      </w:r>
    </w:p>
    <w:p w14:paraId="6CD3B84A" w14:textId="5946877F" w:rsidR="00BE7CD1" w:rsidRDefault="00BE7CD1" w:rsidP="00BE7CD1">
      <w:pPr>
        <w:pStyle w:val="DoEbodytext2018"/>
        <w:rPr>
          <w:lang w:eastAsia="en-US"/>
        </w:rPr>
      </w:pPr>
      <w:r>
        <w:rPr>
          <w:lang w:eastAsia="en-US"/>
        </w:rPr>
        <w:t xml:space="preserve">15 </w:t>
      </w:r>
      <w:r>
        <w:rPr>
          <w:rFonts w:cs="Arial"/>
          <w:lang w:eastAsia="en-US"/>
        </w:rPr>
        <w:t>÷</w:t>
      </w:r>
      <w:r>
        <w:rPr>
          <w:lang w:eastAsia="en-US"/>
        </w:rPr>
        <w:t xml:space="preserve"> 3 is the same as </w:t>
      </w:r>
      <w:r w:rsidR="00E12272">
        <w:rPr>
          <w:lang w:eastAsia="en-US"/>
        </w:rPr>
        <w:t>“</w:t>
      </w:r>
      <w:r>
        <w:rPr>
          <w:lang w:eastAsia="en-US"/>
        </w:rPr>
        <w:t>how many groups of three do a need to make 15?</w:t>
      </w:r>
      <w:r w:rsidR="00E12272">
        <w:rPr>
          <w:lang w:eastAsia="en-US"/>
        </w:rPr>
        <w:t>”</w:t>
      </w:r>
    </w:p>
    <w:p w14:paraId="4D8641FA" w14:textId="08DB1D94" w:rsidR="00BE7CD1" w:rsidRDefault="00BE7CD1" w:rsidP="00BE7CD1">
      <w:pPr>
        <w:pStyle w:val="DoEbodytext2018"/>
        <w:rPr>
          <w:lang w:eastAsia="en-US"/>
        </w:rPr>
      </w:pPr>
      <w:r>
        <w:rPr>
          <w:lang w:eastAsia="en-US"/>
        </w:rPr>
        <w:t xml:space="preserve">3 </w:t>
      </w:r>
      <w:proofErr w:type="gramStart"/>
      <w:r>
        <w:rPr>
          <w:lang w:eastAsia="en-US"/>
        </w:rPr>
        <w:t>x ?</w:t>
      </w:r>
      <w:proofErr w:type="gramEnd"/>
      <w:r>
        <w:rPr>
          <w:lang w:eastAsia="en-US"/>
        </w:rPr>
        <w:t xml:space="preserve"> = 15</w:t>
      </w:r>
    </w:p>
    <w:p w14:paraId="590A5FAD" w14:textId="064E634B" w:rsidR="00BE7CD1" w:rsidRPr="00BE7CD1" w:rsidRDefault="00E12272" w:rsidP="00BE7CD1">
      <w:pPr>
        <w:pStyle w:val="DoEbodytext2018"/>
        <w:rPr>
          <w:lang w:eastAsia="en-US"/>
        </w:rPr>
      </w:pPr>
      <w:r>
        <w:rPr>
          <w:lang w:eastAsia="en-US"/>
        </w:rPr>
        <w:t>3 x 5 = 15, so I need five</w:t>
      </w:r>
      <w:r w:rsidR="00BE7CD1">
        <w:rPr>
          <w:lang w:eastAsia="en-US"/>
        </w:rPr>
        <w:t xml:space="preserve"> groups</w:t>
      </w:r>
    </w:p>
    <w:p w14:paraId="26A63A71" w14:textId="6E26F122" w:rsidR="0010432E" w:rsidRDefault="00F37947" w:rsidP="00F37947">
      <w:pPr>
        <w:pStyle w:val="DoEheading22018"/>
      </w:pPr>
      <w:r>
        <w:t>S</w:t>
      </w:r>
      <w:r w:rsidR="00BE7CD1">
        <w:t xml:space="preserve">haring </w:t>
      </w:r>
      <w:r>
        <w:t>with negative</w:t>
      </w:r>
      <w:bookmarkStart w:id="0" w:name="_GoBack"/>
      <w:bookmarkEnd w:id="0"/>
      <w:r>
        <w:t>s</w:t>
      </w:r>
    </w:p>
    <w:p w14:paraId="68B56ACC" w14:textId="77777777" w:rsidR="00F37947" w:rsidRDefault="00F37947" w:rsidP="00F37947">
      <w:pPr>
        <w:pStyle w:val="DoEbodytext2018"/>
        <w:rPr>
          <w:lang w:eastAsia="en-US"/>
        </w:rPr>
      </w:pPr>
      <w:r>
        <w:t>Consider now, (-</w:t>
      </w:r>
      <w:r>
        <w:rPr>
          <w:lang w:eastAsia="en-US"/>
        </w:rPr>
        <w:t xml:space="preserve">15) </w:t>
      </w:r>
      <w:r>
        <w:rPr>
          <w:rFonts w:cs="Arial"/>
          <w:lang w:eastAsia="en-US"/>
        </w:rPr>
        <w:t>÷</w:t>
      </w:r>
      <w:r>
        <w:rPr>
          <w:lang w:eastAsia="en-US"/>
        </w:rPr>
        <w:t xml:space="preserve"> 3</w:t>
      </w:r>
    </w:p>
    <w:p w14:paraId="3FF306CE" w14:textId="59E3F003" w:rsidR="00F37947" w:rsidRDefault="00F37947" w:rsidP="00F37947">
      <w:pPr>
        <w:pStyle w:val="DoEbodytext2018"/>
        <w:rPr>
          <w:lang w:eastAsia="en-US"/>
        </w:rPr>
      </w:pPr>
      <w:r>
        <w:rPr>
          <w:lang w:eastAsia="en-US"/>
        </w:rPr>
        <w:t>Using Method 1, we can</w:t>
      </w:r>
      <w:r w:rsidR="00E12272">
        <w:rPr>
          <w:lang w:eastAsia="en-US"/>
        </w:rPr>
        <w:t xml:space="preserve"> think of this as taking fifteen</w:t>
      </w:r>
      <w:r>
        <w:rPr>
          <w:lang w:eastAsia="en-US"/>
        </w:rPr>
        <w:t>, (-1) counters and dividing t</w:t>
      </w:r>
      <w:r w:rsidR="00E12272">
        <w:rPr>
          <w:lang w:eastAsia="en-US"/>
        </w:rPr>
        <w:t>hem into three</w:t>
      </w:r>
      <w:r>
        <w:rPr>
          <w:lang w:eastAsia="en-US"/>
        </w:rPr>
        <w:t xml:space="preserve"> groups.</w:t>
      </w:r>
    </w:p>
    <w:p w14:paraId="0707F258" w14:textId="3A875273" w:rsidR="00F37947" w:rsidRDefault="00F37947" w:rsidP="00F37947">
      <w:pPr>
        <w:pStyle w:val="DoEbodytext2018"/>
        <w:rPr>
          <w:lang w:eastAsia="en-US"/>
        </w:rPr>
      </w:pPr>
      <w:r>
        <w:rPr>
          <w:noProof/>
          <w:lang w:eastAsia="en-AU"/>
        </w:rPr>
        <w:drawing>
          <wp:inline distT="0" distB="0" distL="0" distR="0" wp14:anchorId="7472D966" wp14:editId="19BBB8F8">
            <wp:extent cx="2449810" cy="1574032"/>
            <wp:effectExtent l="0" t="0" r="8255" b="7620"/>
            <wp:docPr id="10" name="Picture 10" descr="3 rows with 5 -1 counters in each r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70893" cy="15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E5BB1" w14:textId="77777777" w:rsidR="00F37947" w:rsidRDefault="00F37947" w:rsidP="00F37947">
      <w:pPr>
        <w:pStyle w:val="DoEbodytext2018"/>
      </w:pPr>
      <w:r>
        <w:t>Which gives us (-5) in each group.</w:t>
      </w:r>
    </w:p>
    <w:p w14:paraId="2890E991" w14:textId="77777777" w:rsidR="00F37947" w:rsidRDefault="00F37947" w:rsidP="00F37947">
      <w:pPr>
        <w:pStyle w:val="DoEbodytext2018"/>
        <w:rPr>
          <w:lang w:eastAsia="en-US"/>
        </w:rPr>
      </w:pPr>
      <w:r>
        <w:t>So, (-</w:t>
      </w:r>
      <w:r>
        <w:rPr>
          <w:lang w:eastAsia="en-US"/>
        </w:rPr>
        <w:t xml:space="preserve">15) </w:t>
      </w:r>
      <w:r>
        <w:rPr>
          <w:rFonts w:cs="Arial"/>
          <w:lang w:eastAsia="en-US"/>
        </w:rPr>
        <w:t>÷</w:t>
      </w:r>
      <w:r>
        <w:rPr>
          <w:lang w:eastAsia="en-US"/>
        </w:rPr>
        <w:t xml:space="preserve"> 3 = (-5)</w:t>
      </w:r>
    </w:p>
    <w:p w14:paraId="029B8E43" w14:textId="3C79225A" w:rsidR="00F37947" w:rsidRDefault="00F37947" w:rsidP="00F37947">
      <w:pPr>
        <w:pStyle w:val="DoEbodytext2018"/>
        <w:rPr>
          <w:lang w:eastAsia="en-US"/>
        </w:rPr>
      </w:pPr>
      <w:r>
        <w:rPr>
          <w:lang w:eastAsia="en-US"/>
        </w:rPr>
        <w:t xml:space="preserve">What about, (-15) </w:t>
      </w:r>
      <w:r>
        <w:rPr>
          <w:rFonts w:cs="Arial"/>
          <w:lang w:eastAsia="en-US"/>
        </w:rPr>
        <w:t>÷</w:t>
      </w:r>
      <w:r>
        <w:rPr>
          <w:lang w:eastAsia="en-US"/>
        </w:rPr>
        <w:t xml:space="preserve"> (-3)?</w:t>
      </w:r>
    </w:p>
    <w:p w14:paraId="0E27AB98" w14:textId="216C7B8F" w:rsidR="00F37947" w:rsidRDefault="00F37947" w:rsidP="00F37947">
      <w:pPr>
        <w:pStyle w:val="DoEbodytext2018"/>
        <w:rPr>
          <w:lang w:eastAsia="en-US"/>
        </w:rPr>
      </w:pPr>
      <w:r>
        <w:rPr>
          <w:lang w:eastAsia="en-US"/>
        </w:rPr>
        <w:t>It doesn’t make sense to divide into (-3) groups, but we could make groups of (-3) counters, as in Method 2.</w:t>
      </w:r>
    </w:p>
    <w:p w14:paraId="59CCD4D8" w14:textId="0CE52ADB" w:rsidR="00F37947" w:rsidRDefault="00F37947" w:rsidP="00F37947">
      <w:pPr>
        <w:pStyle w:val="DoEbodytext2018"/>
        <w:rPr>
          <w:lang w:eastAsia="en-US"/>
        </w:rPr>
      </w:pPr>
      <w:r>
        <w:rPr>
          <w:noProof/>
          <w:lang w:eastAsia="en-AU"/>
        </w:rPr>
        <w:drawing>
          <wp:inline distT="0" distB="0" distL="0" distR="0" wp14:anchorId="4EA9D99E" wp14:editId="4ED3402E">
            <wp:extent cx="2440030" cy="1553105"/>
            <wp:effectExtent l="0" t="0" r="0" b="9525"/>
            <wp:docPr id="11" name="Picture 11" descr="5 columns with 3 -1 counters in each colum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68383" cy="1571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D8DEAB" w14:textId="197567D5" w:rsidR="00F37947" w:rsidRDefault="00E12272" w:rsidP="00F37947">
      <w:pPr>
        <w:pStyle w:val="DoEbodytext2018"/>
      </w:pPr>
      <w:r>
        <w:t>This would give us five</w:t>
      </w:r>
      <w:r w:rsidR="00F37947">
        <w:t xml:space="preserve"> groups of (-3) counters.</w:t>
      </w:r>
    </w:p>
    <w:p w14:paraId="35C84971" w14:textId="084626EA" w:rsidR="002F5D2B" w:rsidRDefault="00F37947" w:rsidP="00F37947">
      <w:pPr>
        <w:pStyle w:val="DoEbodytext2018"/>
        <w:rPr>
          <w:rFonts w:ascii="Helvetica" w:hAnsi="Helvetica"/>
          <w:sz w:val="40"/>
          <w:szCs w:val="40"/>
          <w:lang w:eastAsia="en-US"/>
        </w:rPr>
      </w:pPr>
      <w:r>
        <w:t xml:space="preserve">So, </w:t>
      </w:r>
      <w:r>
        <w:rPr>
          <w:lang w:eastAsia="en-US"/>
        </w:rPr>
        <w:t xml:space="preserve">(-15) </w:t>
      </w:r>
      <w:r>
        <w:rPr>
          <w:rFonts w:cs="Arial"/>
          <w:lang w:eastAsia="en-US"/>
        </w:rPr>
        <w:t>÷</w:t>
      </w:r>
      <w:r>
        <w:rPr>
          <w:lang w:eastAsia="en-US"/>
        </w:rPr>
        <w:t xml:space="preserve"> (-3) = 5</w:t>
      </w:r>
      <w:r w:rsidR="002F5D2B">
        <w:br w:type="page"/>
      </w:r>
    </w:p>
    <w:p w14:paraId="7497B9F3" w14:textId="7D6070A1" w:rsidR="00DE64BF" w:rsidRPr="00FF1616" w:rsidRDefault="00D643A9" w:rsidP="00E12272">
      <w:pPr>
        <w:pStyle w:val="DoEheading32018"/>
      </w:pPr>
      <w:r>
        <w:lastRenderedPageBreak/>
        <w:t>Task 1</w:t>
      </w:r>
    </w:p>
    <w:p w14:paraId="26FF3249" w14:textId="7EC54A22" w:rsidR="003F4F4B" w:rsidRDefault="003F4F4B" w:rsidP="003F4F4B">
      <w:pPr>
        <w:pStyle w:val="DoElist1numbered2018"/>
        <w:rPr>
          <w:lang w:eastAsia="en-US"/>
        </w:rPr>
      </w:pPr>
      <w:r>
        <w:rPr>
          <w:lang w:eastAsia="en-US"/>
        </w:rPr>
        <w:t>Represent these questions with counters before writing your final answer.</w:t>
      </w:r>
    </w:p>
    <w:p w14:paraId="2738E839" w14:textId="5607EC3E" w:rsidR="003F4F4B" w:rsidRDefault="003F4F4B" w:rsidP="003F4F4B">
      <w:pPr>
        <w:pStyle w:val="DoElist2numbered2018"/>
        <w:numPr>
          <w:ilvl w:val="0"/>
          <w:numId w:val="12"/>
        </w:numPr>
        <w:ind w:left="1077"/>
        <w:rPr>
          <w:lang w:eastAsia="en-US"/>
        </w:rPr>
      </w:pPr>
      <w:r>
        <w:rPr>
          <w:lang w:eastAsia="en-US"/>
        </w:rPr>
        <w:t xml:space="preserve">(-12) </w:t>
      </w:r>
      <w:r>
        <w:rPr>
          <w:rFonts w:cs="Arial"/>
          <w:lang w:eastAsia="en-US"/>
        </w:rPr>
        <w:t>÷</w:t>
      </w:r>
      <w:r>
        <w:rPr>
          <w:lang w:eastAsia="en-US"/>
        </w:rPr>
        <w:t xml:space="preserve"> 4</w:t>
      </w:r>
    </w:p>
    <w:p w14:paraId="08FEF127" w14:textId="62323E30" w:rsidR="003F4F4B" w:rsidRPr="003F4F4B" w:rsidRDefault="003F4F4B" w:rsidP="003F4F4B">
      <w:pPr>
        <w:pStyle w:val="DoElist2numbered2018"/>
        <w:numPr>
          <w:ilvl w:val="0"/>
          <w:numId w:val="12"/>
        </w:numPr>
        <w:ind w:left="1077"/>
        <w:rPr>
          <w:lang w:eastAsia="en-US"/>
        </w:rPr>
      </w:pPr>
      <w:r>
        <w:rPr>
          <w:lang w:eastAsia="en-US"/>
        </w:rPr>
        <w:t xml:space="preserve">(-20) </w:t>
      </w:r>
      <w:r>
        <w:rPr>
          <w:rFonts w:cs="Arial"/>
          <w:lang w:eastAsia="en-US"/>
        </w:rPr>
        <w:t>÷ 2</w:t>
      </w:r>
    </w:p>
    <w:p w14:paraId="3C8894E0" w14:textId="25B54DD6" w:rsidR="003F4F4B" w:rsidRPr="003F4F4B" w:rsidRDefault="00CD4F99" w:rsidP="003F4F4B">
      <w:pPr>
        <w:pStyle w:val="DoElist2numbered2018"/>
        <w:numPr>
          <w:ilvl w:val="0"/>
          <w:numId w:val="12"/>
        </w:numPr>
        <w:ind w:left="1077"/>
        <w:rPr>
          <w:lang w:eastAsia="en-US"/>
        </w:rPr>
      </w:pPr>
      <w:r>
        <w:rPr>
          <w:rFonts w:cs="Arial"/>
          <w:lang w:eastAsia="en-US"/>
        </w:rPr>
        <w:t>(-</w:t>
      </w:r>
      <w:r w:rsidR="003F4F4B">
        <w:rPr>
          <w:rFonts w:cs="Arial"/>
          <w:lang w:eastAsia="en-US"/>
        </w:rPr>
        <w:t>16</w:t>
      </w:r>
      <w:proofErr w:type="gramStart"/>
      <w:r>
        <w:rPr>
          <w:rFonts w:cs="Arial"/>
          <w:lang w:eastAsia="en-US"/>
        </w:rPr>
        <w:t>)</w:t>
      </w:r>
      <w:r w:rsidR="003F4F4B">
        <w:rPr>
          <w:rFonts w:cs="Arial"/>
          <w:lang w:eastAsia="en-US"/>
        </w:rPr>
        <w:t xml:space="preserve"> </w:t>
      </w:r>
      <w:r w:rsidR="003F4F4B">
        <w:rPr>
          <w:lang w:eastAsia="en-US"/>
        </w:rPr>
        <w:t xml:space="preserve"> </w:t>
      </w:r>
      <w:r w:rsidR="003F4F4B">
        <w:rPr>
          <w:rFonts w:cs="Arial"/>
          <w:lang w:eastAsia="en-US"/>
        </w:rPr>
        <w:t>÷</w:t>
      </w:r>
      <w:proofErr w:type="gramEnd"/>
      <w:r>
        <w:rPr>
          <w:rFonts w:cs="Arial"/>
          <w:lang w:eastAsia="en-US"/>
        </w:rPr>
        <w:t xml:space="preserve"> 4</w:t>
      </w:r>
    </w:p>
    <w:p w14:paraId="13D6FCD4" w14:textId="179CA545" w:rsidR="003F4F4B" w:rsidRPr="003F4F4B" w:rsidRDefault="00CD4F99" w:rsidP="003F4F4B">
      <w:pPr>
        <w:pStyle w:val="DoElist2numbered2018"/>
        <w:numPr>
          <w:ilvl w:val="0"/>
          <w:numId w:val="12"/>
        </w:numPr>
        <w:ind w:left="1077"/>
        <w:rPr>
          <w:lang w:eastAsia="en-US"/>
        </w:rPr>
      </w:pPr>
      <w:r>
        <w:rPr>
          <w:rFonts w:cs="Arial"/>
          <w:lang w:eastAsia="en-US"/>
        </w:rPr>
        <w:t>(-</w:t>
      </w:r>
      <w:r w:rsidR="003F4F4B">
        <w:rPr>
          <w:rFonts w:cs="Arial"/>
          <w:lang w:eastAsia="en-US"/>
        </w:rPr>
        <w:t>21</w:t>
      </w:r>
      <w:proofErr w:type="gramStart"/>
      <w:r>
        <w:rPr>
          <w:rFonts w:cs="Arial"/>
          <w:lang w:eastAsia="en-US"/>
        </w:rPr>
        <w:t>)</w:t>
      </w:r>
      <w:r w:rsidR="003F4F4B">
        <w:rPr>
          <w:rFonts w:cs="Arial"/>
          <w:lang w:eastAsia="en-US"/>
        </w:rPr>
        <w:t xml:space="preserve"> </w:t>
      </w:r>
      <w:r w:rsidR="003F4F4B">
        <w:rPr>
          <w:lang w:eastAsia="en-US"/>
        </w:rPr>
        <w:t xml:space="preserve"> </w:t>
      </w:r>
      <w:r w:rsidR="003F4F4B">
        <w:rPr>
          <w:rFonts w:cs="Arial"/>
          <w:lang w:eastAsia="en-US"/>
        </w:rPr>
        <w:t>÷</w:t>
      </w:r>
      <w:proofErr w:type="gramEnd"/>
      <w:r w:rsidR="003F4F4B">
        <w:rPr>
          <w:rFonts w:cs="Arial"/>
          <w:lang w:eastAsia="en-US"/>
        </w:rPr>
        <w:t xml:space="preserve"> (-7)</w:t>
      </w:r>
    </w:p>
    <w:p w14:paraId="65D388E4" w14:textId="1FA57EA0" w:rsidR="003F4F4B" w:rsidRDefault="00CD4F99" w:rsidP="003F4F4B">
      <w:pPr>
        <w:pStyle w:val="DoElist2numbered2018"/>
        <w:numPr>
          <w:ilvl w:val="0"/>
          <w:numId w:val="12"/>
        </w:numPr>
        <w:ind w:left="1077"/>
        <w:rPr>
          <w:lang w:eastAsia="en-US"/>
        </w:rPr>
      </w:pPr>
      <w:r>
        <w:rPr>
          <w:rFonts w:cs="Arial"/>
          <w:lang w:eastAsia="en-US"/>
        </w:rPr>
        <w:t>(-</w:t>
      </w:r>
      <w:r w:rsidR="003F4F4B">
        <w:rPr>
          <w:rFonts w:cs="Arial"/>
          <w:lang w:eastAsia="en-US"/>
        </w:rPr>
        <w:t>18</w:t>
      </w:r>
      <w:proofErr w:type="gramStart"/>
      <w:r>
        <w:rPr>
          <w:rFonts w:cs="Arial"/>
          <w:lang w:eastAsia="en-US"/>
        </w:rPr>
        <w:t>)</w:t>
      </w:r>
      <w:r w:rsidR="003F4F4B">
        <w:rPr>
          <w:rFonts w:cs="Arial"/>
          <w:lang w:eastAsia="en-US"/>
        </w:rPr>
        <w:t xml:space="preserve"> </w:t>
      </w:r>
      <w:r w:rsidR="003F4F4B">
        <w:rPr>
          <w:lang w:eastAsia="en-US"/>
        </w:rPr>
        <w:t xml:space="preserve"> </w:t>
      </w:r>
      <w:r w:rsidR="003F4F4B">
        <w:rPr>
          <w:rFonts w:cs="Arial"/>
          <w:lang w:eastAsia="en-US"/>
        </w:rPr>
        <w:t>÷</w:t>
      </w:r>
      <w:proofErr w:type="gramEnd"/>
      <w:r w:rsidR="003F4F4B">
        <w:rPr>
          <w:rFonts w:cs="Arial"/>
          <w:lang w:eastAsia="en-US"/>
        </w:rPr>
        <w:t xml:space="preserve"> (-6)</w:t>
      </w:r>
    </w:p>
    <w:p w14:paraId="225B7E57" w14:textId="77777777" w:rsidR="003F4F4B" w:rsidRDefault="003F4F4B" w:rsidP="003F4F4B">
      <w:pPr>
        <w:pStyle w:val="DoElist1numbered2018"/>
      </w:pPr>
      <w:r>
        <w:t>How could you write each of the sums above in a different way?</w:t>
      </w:r>
    </w:p>
    <w:p w14:paraId="2B0A8482" w14:textId="7593C643" w:rsidR="003F4F4B" w:rsidRPr="00C10A38" w:rsidRDefault="003F4F4B" w:rsidP="003F4F4B">
      <w:pPr>
        <w:pStyle w:val="DoElist1numbered2018"/>
      </w:pPr>
      <w:r>
        <w:rPr>
          <w:lang w:eastAsia="en-US"/>
        </w:rPr>
        <w:t xml:space="preserve">How many sums can you find </w:t>
      </w:r>
      <w:r>
        <w:t>with an answer of (-2</w:t>
      </w:r>
      <w:r w:rsidRPr="00C10A38">
        <w:t>)?</w:t>
      </w:r>
    </w:p>
    <w:p w14:paraId="4D8A2BD8" w14:textId="77777777" w:rsidR="003F4F4B" w:rsidRPr="00CD65E2" w:rsidRDefault="003F4F4B" w:rsidP="003F4F4B">
      <w:pPr>
        <w:pStyle w:val="DoElist1numbered2018"/>
        <w:rPr>
          <w:lang w:eastAsia="en-US"/>
        </w:rPr>
      </w:pPr>
      <w:r w:rsidRPr="00C10A38">
        <w:t>What do you notice? What do you</w:t>
      </w:r>
      <w:r>
        <w:rPr>
          <w:lang w:eastAsia="en-US"/>
        </w:rPr>
        <w:t xml:space="preserve"> wonder?</w:t>
      </w:r>
    </w:p>
    <w:p w14:paraId="737B3B5F" w14:textId="77777777" w:rsidR="00A70955" w:rsidRDefault="00A70955" w:rsidP="00DE64BF">
      <w:pPr>
        <w:spacing w:before="0" w:line="240" w:lineRule="auto"/>
      </w:pPr>
    </w:p>
    <w:p w14:paraId="0AC078BA" w14:textId="234174F7" w:rsidR="00A70955" w:rsidRDefault="00A70955" w:rsidP="00A70955">
      <w:pPr>
        <w:pStyle w:val="DoEheading22018"/>
      </w:pPr>
      <w:r>
        <w:t>Even more negatives</w:t>
      </w:r>
    </w:p>
    <w:p w14:paraId="2130EA32" w14:textId="109031EB" w:rsidR="00A70955" w:rsidRPr="00A70955" w:rsidRDefault="00A70955" w:rsidP="00A70955">
      <w:pPr>
        <w:pStyle w:val="DoEbodytext2018"/>
        <w:rPr>
          <w:lang w:eastAsia="en-US"/>
        </w:rPr>
      </w:pPr>
      <w:r>
        <w:rPr>
          <w:lang w:eastAsia="en-US"/>
        </w:rPr>
        <w:t xml:space="preserve">What about 15 </w:t>
      </w:r>
      <w:r>
        <w:rPr>
          <w:rFonts w:cs="Arial"/>
          <w:lang w:eastAsia="en-US"/>
        </w:rPr>
        <w:t>÷ (-3)?</w:t>
      </w:r>
    </w:p>
    <w:p w14:paraId="7BC595BC" w14:textId="45EFC060" w:rsidR="00DE64BF" w:rsidRDefault="00E12272" w:rsidP="00A70955">
      <w:pPr>
        <w:pStyle w:val="DoEbodytext2018"/>
        <w:rPr>
          <w:szCs w:val="24"/>
        </w:rPr>
      </w:pPr>
      <w:r>
        <w:rPr>
          <w:szCs w:val="24"/>
        </w:rPr>
        <w:t>How can we divide fifteen</w:t>
      </w:r>
      <w:r w:rsidR="00A70955">
        <w:rPr>
          <w:szCs w:val="24"/>
        </w:rPr>
        <w:t>, +1 counters into groups of (-3)?</w:t>
      </w:r>
    </w:p>
    <w:p w14:paraId="57E57609" w14:textId="19D037FF" w:rsidR="00A70955" w:rsidRDefault="00A70955" w:rsidP="00A70955">
      <w:pPr>
        <w:pStyle w:val="DoEbodytext2018"/>
        <w:rPr>
          <w:szCs w:val="24"/>
        </w:rPr>
      </w:pPr>
      <w:r>
        <w:rPr>
          <w:szCs w:val="24"/>
        </w:rPr>
        <w:t>The best way to tackle this problem is to turn it into a multiplication problem.</w:t>
      </w:r>
    </w:p>
    <w:p w14:paraId="6401034F" w14:textId="5C043895" w:rsidR="00A70955" w:rsidRDefault="00A70955" w:rsidP="00A70955">
      <w:pPr>
        <w:pStyle w:val="DoEbodytext2018"/>
        <w:rPr>
          <w:szCs w:val="24"/>
        </w:rPr>
      </w:pPr>
      <w:r>
        <w:rPr>
          <w:szCs w:val="24"/>
        </w:rPr>
        <w:t xml:space="preserve">(-3) </w:t>
      </w:r>
      <w:proofErr w:type="gramStart"/>
      <w:r>
        <w:rPr>
          <w:szCs w:val="24"/>
        </w:rPr>
        <w:t>x ?</w:t>
      </w:r>
      <w:proofErr w:type="gramEnd"/>
      <w:r>
        <w:rPr>
          <w:szCs w:val="24"/>
        </w:rPr>
        <w:t xml:space="preserve"> = 15</w:t>
      </w:r>
    </w:p>
    <w:p w14:paraId="28FBA284" w14:textId="7F399666" w:rsidR="00A70955" w:rsidRDefault="00A70955" w:rsidP="00A70955">
      <w:pPr>
        <w:pStyle w:val="DoEbodytext2018"/>
        <w:rPr>
          <w:szCs w:val="24"/>
        </w:rPr>
      </w:pPr>
      <w:r>
        <w:rPr>
          <w:szCs w:val="24"/>
        </w:rPr>
        <w:t>When we did multiplication, we learnt that (-3) rows meant</w:t>
      </w:r>
      <w:r w:rsidR="00E12272">
        <w:rPr>
          <w:szCs w:val="24"/>
        </w:rPr>
        <w:t xml:space="preserve"> that we had to remove three</w:t>
      </w:r>
      <w:r>
        <w:rPr>
          <w:szCs w:val="24"/>
        </w:rPr>
        <w:t xml:space="preserve"> rows. </w:t>
      </w:r>
    </w:p>
    <w:p w14:paraId="46D34E83" w14:textId="4A689140" w:rsidR="00A70955" w:rsidRDefault="00E12272" w:rsidP="00A70955">
      <w:pPr>
        <w:pStyle w:val="DoEbodytext2018"/>
        <w:rPr>
          <w:szCs w:val="24"/>
        </w:rPr>
      </w:pPr>
      <w:r>
        <w:rPr>
          <w:szCs w:val="24"/>
        </w:rPr>
        <w:t>What do we need to remove three</w:t>
      </w:r>
      <w:r w:rsidR="00A70955">
        <w:rPr>
          <w:szCs w:val="24"/>
        </w:rPr>
        <w:t xml:space="preserve"> rows of, to leave us with fifteen +1 counters?</w:t>
      </w:r>
    </w:p>
    <w:p w14:paraId="4A51153A" w14:textId="09DFED28" w:rsidR="00A70955" w:rsidRDefault="00A70955" w:rsidP="00A70955">
      <w:pPr>
        <w:pStyle w:val="DoEbodytext2018"/>
        <w:rPr>
          <w:szCs w:val="24"/>
        </w:rPr>
      </w:pPr>
      <w:r>
        <w:rPr>
          <w:noProof/>
          <w:lang w:eastAsia="en-AU"/>
        </w:rPr>
        <w:drawing>
          <wp:inline distT="0" distB="0" distL="0" distR="0" wp14:anchorId="6E99DD96" wp14:editId="4204EC79">
            <wp:extent cx="2982430" cy="2053733"/>
            <wp:effectExtent l="0" t="0" r="8890" b="3810"/>
            <wp:docPr id="12" name="Picture 12" descr="multiplication with (-3) rows and 15 +1 coun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987246" cy="2057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5F1FB4" w14:textId="77777777" w:rsidR="00A70955" w:rsidRDefault="00A70955" w:rsidP="00DE64BF">
      <w:pPr>
        <w:spacing w:before="0" w:line="240" w:lineRule="auto"/>
        <w:rPr>
          <w:szCs w:val="24"/>
        </w:rPr>
      </w:pPr>
    </w:p>
    <w:p w14:paraId="35B4E2C3" w14:textId="77777777" w:rsidR="00835875" w:rsidRDefault="00835875">
      <w:pPr>
        <w:spacing w:before="0" w:line="240" w:lineRule="auto"/>
      </w:pPr>
    </w:p>
    <w:p w14:paraId="0A2EF594" w14:textId="77777777" w:rsidR="00835875" w:rsidRDefault="00835875">
      <w:pPr>
        <w:spacing w:before="0" w:line="240" w:lineRule="auto"/>
      </w:pPr>
      <w:r>
        <w:br w:type="page"/>
      </w:r>
    </w:p>
    <w:p w14:paraId="7B6B4EE4" w14:textId="43FB0DFE" w:rsidR="00835875" w:rsidRDefault="00E12272" w:rsidP="00835875">
      <w:pPr>
        <w:pStyle w:val="DoEbodytext2018"/>
      </w:pPr>
      <w:r>
        <w:lastRenderedPageBreak/>
        <w:t>If we created fifteen</w:t>
      </w:r>
      <w:r w:rsidR="00835875">
        <w:t xml:space="preserve"> zero pairs, we cou</w:t>
      </w:r>
      <w:r>
        <w:t>ld then remove three</w:t>
      </w:r>
      <w:r w:rsidR="00835875">
        <w:t xml:space="preserve"> rows of (-1) counters, to leave us with fifteen +1 counters.</w:t>
      </w:r>
    </w:p>
    <w:p w14:paraId="5545F23C" w14:textId="77777777" w:rsidR="00835875" w:rsidRDefault="00835875">
      <w:pPr>
        <w:spacing w:before="0" w:line="240" w:lineRule="auto"/>
      </w:pPr>
    </w:p>
    <w:p w14:paraId="5DFD9970" w14:textId="77777777" w:rsidR="00835875" w:rsidRDefault="00835875">
      <w:pPr>
        <w:spacing w:before="0" w:line="240" w:lineRule="auto"/>
      </w:pPr>
      <w:r>
        <w:rPr>
          <w:noProof/>
          <w:lang w:eastAsia="en-AU"/>
        </w:rPr>
        <w:drawing>
          <wp:inline distT="0" distB="0" distL="0" distR="0" wp14:anchorId="2EAC227D" wp14:editId="16820343">
            <wp:extent cx="5115156" cy="1960826"/>
            <wp:effectExtent l="0" t="0" r="0" b="1905"/>
            <wp:docPr id="13" name="Picture 13" descr="multiplication grid showing 15 zero pai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124161" cy="1964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85C128" w14:textId="77777777" w:rsidR="00CD4F99" w:rsidRDefault="00CD4F99" w:rsidP="00835875">
      <w:pPr>
        <w:pStyle w:val="DoEbodytext2018"/>
      </w:pPr>
    </w:p>
    <w:p w14:paraId="2784C435" w14:textId="4AFCB02D" w:rsidR="00835875" w:rsidRDefault="00835875" w:rsidP="00835875">
      <w:pPr>
        <w:pStyle w:val="DoEbodytext2018"/>
      </w:pPr>
      <w:proofErr w:type="gramStart"/>
      <w:r>
        <w:t>So</w:t>
      </w:r>
      <w:proofErr w:type="gramEnd"/>
      <w:r>
        <w:t xml:space="preserve"> we </w:t>
      </w:r>
      <w:r w:rsidR="00CD4F99">
        <w:t xml:space="preserve">can </w:t>
      </w:r>
      <w:r>
        <w:t>remo</w:t>
      </w:r>
      <w:r w:rsidR="00CD4F99">
        <w:t>ve</w:t>
      </w:r>
      <w:r>
        <w:t xml:space="preserve"> (-5) counters out of each row, to leave us with fifteen +1 counters.</w:t>
      </w:r>
    </w:p>
    <w:p w14:paraId="52A32F8B" w14:textId="77777777" w:rsidR="00835875" w:rsidRDefault="00835875">
      <w:pPr>
        <w:spacing w:before="0" w:line="240" w:lineRule="auto"/>
      </w:pPr>
      <w:r>
        <w:rPr>
          <w:noProof/>
          <w:lang w:eastAsia="en-AU"/>
        </w:rPr>
        <w:drawing>
          <wp:inline distT="0" distB="0" distL="0" distR="0" wp14:anchorId="33E0627E" wp14:editId="43B9FF7D">
            <wp:extent cx="2790719" cy="1960826"/>
            <wp:effectExtent l="0" t="0" r="0" b="1905"/>
            <wp:docPr id="14" name="Picture 14" descr="multiplication with -3 rows and -5 columns  = 15 +1 coun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808592" cy="1973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A658EB" w14:textId="77777777" w:rsidR="00835875" w:rsidRDefault="00835875" w:rsidP="00835875">
      <w:pPr>
        <w:pStyle w:val="DoEbodytext2018"/>
      </w:pPr>
      <w:r>
        <w:t>So, (-3) x (-5) = 15</w:t>
      </w:r>
    </w:p>
    <w:p w14:paraId="5DE79049" w14:textId="672668BA" w:rsidR="00835875" w:rsidRDefault="00835875" w:rsidP="00835875">
      <w:pPr>
        <w:pStyle w:val="DoEbodytext2018"/>
      </w:pPr>
      <w:r>
        <w:t>Or</w:t>
      </w:r>
    </w:p>
    <w:p w14:paraId="75273F17" w14:textId="77777777" w:rsidR="00CD4F99" w:rsidRDefault="00835875" w:rsidP="00835875">
      <w:pPr>
        <w:pStyle w:val="DoEbodytext2018"/>
        <w:rPr>
          <w:rFonts w:cs="Arial"/>
          <w:lang w:eastAsia="en-US"/>
        </w:rPr>
      </w:pPr>
      <w:r>
        <w:rPr>
          <w:lang w:eastAsia="en-US"/>
        </w:rPr>
        <w:t xml:space="preserve">15 </w:t>
      </w:r>
      <w:r>
        <w:rPr>
          <w:rFonts w:cs="Arial"/>
          <w:lang w:eastAsia="en-US"/>
        </w:rPr>
        <w:t>÷ (-3) = (-5)</w:t>
      </w:r>
    </w:p>
    <w:p w14:paraId="1AB9280F" w14:textId="77777777" w:rsidR="00E12272" w:rsidRDefault="00E12272">
      <w:pPr>
        <w:spacing w:before="0" w:line="240" w:lineRule="auto"/>
        <w:rPr>
          <w:rFonts w:ascii="Helvetica" w:hAnsi="Helvetica"/>
          <w:sz w:val="48"/>
          <w:szCs w:val="36"/>
          <w:lang w:eastAsia="en-US"/>
        </w:rPr>
      </w:pPr>
      <w:r>
        <w:br w:type="page"/>
      </w:r>
    </w:p>
    <w:p w14:paraId="3F3FA357" w14:textId="70522743" w:rsidR="00CD4F99" w:rsidRPr="00FF1616" w:rsidRDefault="00CD4F99" w:rsidP="00CD4F99">
      <w:pPr>
        <w:pStyle w:val="DoEheading22018"/>
      </w:pPr>
      <w:r>
        <w:lastRenderedPageBreak/>
        <w:t>Task 2</w:t>
      </w:r>
    </w:p>
    <w:p w14:paraId="076A125B" w14:textId="77777777" w:rsidR="00CD4F99" w:rsidRDefault="00CD4F99" w:rsidP="00CD4F99">
      <w:pPr>
        <w:pStyle w:val="DoElist1numbered2018"/>
        <w:numPr>
          <w:ilvl w:val="0"/>
          <w:numId w:val="20"/>
        </w:numPr>
        <w:rPr>
          <w:lang w:eastAsia="en-US"/>
        </w:rPr>
      </w:pPr>
      <w:r>
        <w:rPr>
          <w:lang w:eastAsia="en-US"/>
        </w:rPr>
        <w:t>Represent these questions with counters before writing your final answer.</w:t>
      </w:r>
    </w:p>
    <w:p w14:paraId="0B4EE70E" w14:textId="4014A947" w:rsidR="00CD4F99" w:rsidRDefault="00CD4F99" w:rsidP="00CD4F99">
      <w:pPr>
        <w:pStyle w:val="DoElist2numbered2018"/>
        <w:numPr>
          <w:ilvl w:val="0"/>
          <w:numId w:val="21"/>
        </w:numPr>
        <w:rPr>
          <w:lang w:eastAsia="en-US"/>
        </w:rPr>
      </w:pPr>
      <w:r>
        <w:rPr>
          <w:lang w:eastAsia="en-US"/>
        </w:rPr>
        <w:t xml:space="preserve">12 </w:t>
      </w:r>
      <w:r>
        <w:rPr>
          <w:rFonts w:cs="Arial"/>
          <w:lang w:eastAsia="en-US"/>
        </w:rPr>
        <w:t>÷</w:t>
      </w:r>
      <w:r>
        <w:rPr>
          <w:lang w:eastAsia="en-US"/>
        </w:rPr>
        <w:t xml:space="preserve"> (-4)</w:t>
      </w:r>
    </w:p>
    <w:p w14:paraId="6D02CE30" w14:textId="05F1E018" w:rsidR="00CD4F99" w:rsidRPr="003F4F4B" w:rsidRDefault="00CD4F99" w:rsidP="00CD4F99">
      <w:pPr>
        <w:pStyle w:val="DoElist2numbered2018"/>
        <w:numPr>
          <w:ilvl w:val="0"/>
          <w:numId w:val="12"/>
        </w:numPr>
        <w:ind w:left="1077"/>
        <w:rPr>
          <w:lang w:eastAsia="en-US"/>
        </w:rPr>
      </w:pPr>
      <w:r>
        <w:rPr>
          <w:lang w:eastAsia="en-US"/>
        </w:rPr>
        <w:t xml:space="preserve">20 </w:t>
      </w:r>
      <w:r>
        <w:rPr>
          <w:rFonts w:cs="Arial"/>
          <w:lang w:eastAsia="en-US"/>
        </w:rPr>
        <w:t>÷ (-2)</w:t>
      </w:r>
    </w:p>
    <w:p w14:paraId="1FACF9EE" w14:textId="77777777" w:rsidR="00CD4F99" w:rsidRPr="003F4F4B" w:rsidRDefault="00CD4F99" w:rsidP="00CD4F99">
      <w:pPr>
        <w:pStyle w:val="DoElist2numbered2018"/>
        <w:numPr>
          <w:ilvl w:val="0"/>
          <w:numId w:val="12"/>
        </w:numPr>
        <w:ind w:left="1077"/>
        <w:rPr>
          <w:lang w:eastAsia="en-US"/>
        </w:rPr>
      </w:pPr>
      <w:proofErr w:type="gramStart"/>
      <w:r>
        <w:rPr>
          <w:rFonts w:cs="Arial"/>
          <w:lang w:eastAsia="en-US"/>
        </w:rPr>
        <w:t xml:space="preserve">16 </w:t>
      </w:r>
      <w:r>
        <w:rPr>
          <w:lang w:eastAsia="en-US"/>
        </w:rPr>
        <w:t xml:space="preserve"> </w:t>
      </w:r>
      <w:r>
        <w:rPr>
          <w:rFonts w:cs="Arial"/>
          <w:lang w:eastAsia="en-US"/>
        </w:rPr>
        <w:t>÷</w:t>
      </w:r>
      <w:proofErr w:type="gramEnd"/>
      <w:r>
        <w:rPr>
          <w:rFonts w:cs="Arial"/>
          <w:lang w:eastAsia="en-US"/>
        </w:rPr>
        <w:t xml:space="preserve"> (-4)</w:t>
      </w:r>
    </w:p>
    <w:p w14:paraId="49FCE7EB" w14:textId="77777777" w:rsidR="00CD4F99" w:rsidRPr="003F4F4B" w:rsidRDefault="00CD4F99" w:rsidP="00CD4F99">
      <w:pPr>
        <w:pStyle w:val="DoElist2numbered2018"/>
        <w:numPr>
          <w:ilvl w:val="0"/>
          <w:numId w:val="12"/>
        </w:numPr>
        <w:ind w:left="1077"/>
        <w:rPr>
          <w:lang w:eastAsia="en-US"/>
        </w:rPr>
      </w:pPr>
      <w:proofErr w:type="gramStart"/>
      <w:r>
        <w:rPr>
          <w:rFonts w:cs="Arial"/>
          <w:lang w:eastAsia="en-US"/>
        </w:rPr>
        <w:t xml:space="preserve">21 </w:t>
      </w:r>
      <w:r>
        <w:rPr>
          <w:lang w:eastAsia="en-US"/>
        </w:rPr>
        <w:t xml:space="preserve"> </w:t>
      </w:r>
      <w:r>
        <w:rPr>
          <w:rFonts w:cs="Arial"/>
          <w:lang w:eastAsia="en-US"/>
        </w:rPr>
        <w:t>÷</w:t>
      </w:r>
      <w:proofErr w:type="gramEnd"/>
      <w:r>
        <w:rPr>
          <w:rFonts w:cs="Arial"/>
          <w:lang w:eastAsia="en-US"/>
        </w:rPr>
        <w:t xml:space="preserve"> (-7)</w:t>
      </w:r>
    </w:p>
    <w:p w14:paraId="077DD946" w14:textId="41E4DA48" w:rsidR="00CD4F99" w:rsidRDefault="00CD4F99" w:rsidP="00CD4F99">
      <w:pPr>
        <w:pStyle w:val="DoElist2numbered2018"/>
        <w:numPr>
          <w:ilvl w:val="0"/>
          <w:numId w:val="12"/>
        </w:numPr>
        <w:ind w:left="1077"/>
        <w:rPr>
          <w:lang w:eastAsia="en-US"/>
        </w:rPr>
      </w:pPr>
      <w:proofErr w:type="gramStart"/>
      <w:r>
        <w:rPr>
          <w:rFonts w:cs="Arial"/>
          <w:lang w:eastAsia="en-US"/>
        </w:rPr>
        <w:t xml:space="preserve">18 </w:t>
      </w:r>
      <w:r>
        <w:rPr>
          <w:lang w:eastAsia="en-US"/>
        </w:rPr>
        <w:t xml:space="preserve"> </w:t>
      </w:r>
      <w:r>
        <w:rPr>
          <w:rFonts w:cs="Arial"/>
          <w:lang w:eastAsia="en-US"/>
        </w:rPr>
        <w:t>÷</w:t>
      </w:r>
      <w:proofErr w:type="gramEnd"/>
      <w:r>
        <w:rPr>
          <w:rFonts w:cs="Arial"/>
          <w:lang w:eastAsia="en-US"/>
        </w:rPr>
        <w:t xml:space="preserve"> (-6)</w:t>
      </w:r>
    </w:p>
    <w:p w14:paraId="43252CB2" w14:textId="2A4F060F" w:rsidR="00CD4F99" w:rsidRDefault="00CD4F99" w:rsidP="00CD4F99">
      <w:pPr>
        <w:pStyle w:val="DoElist1numbered2018"/>
      </w:pPr>
      <w:r>
        <w:t>How could you write each of the sums above in a different way?</w:t>
      </w:r>
    </w:p>
    <w:p w14:paraId="34A83CCD" w14:textId="69E1848C" w:rsidR="00CD4F99" w:rsidRDefault="00CD4F99" w:rsidP="00CD4F99">
      <w:pPr>
        <w:pStyle w:val="DoElist1numbered2018"/>
      </w:pPr>
      <w:r>
        <w:t>How do your answers compare to those in Task 1?</w:t>
      </w:r>
    </w:p>
    <w:p w14:paraId="04309311" w14:textId="230243AB" w:rsidR="00CD4F99" w:rsidRPr="00C10A38" w:rsidRDefault="00CD4F99" w:rsidP="00CD4F99">
      <w:pPr>
        <w:pStyle w:val="DoElist1numbered2018"/>
      </w:pPr>
      <w:r>
        <w:rPr>
          <w:lang w:eastAsia="en-US"/>
        </w:rPr>
        <w:t xml:space="preserve">How many sums can you find now, </w:t>
      </w:r>
      <w:r>
        <w:t>with an answer of (-2</w:t>
      </w:r>
      <w:r w:rsidRPr="00C10A38">
        <w:t>)?</w:t>
      </w:r>
    </w:p>
    <w:p w14:paraId="5686A3F4" w14:textId="77777777" w:rsidR="00CD4F99" w:rsidRPr="00CD65E2" w:rsidRDefault="00CD4F99" w:rsidP="00CD4F99">
      <w:pPr>
        <w:pStyle w:val="DoElist1numbered2018"/>
        <w:rPr>
          <w:lang w:eastAsia="en-US"/>
        </w:rPr>
      </w:pPr>
      <w:r w:rsidRPr="00C10A38">
        <w:t>What do you notice? What do you</w:t>
      </w:r>
      <w:r>
        <w:rPr>
          <w:lang w:eastAsia="en-US"/>
        </w:rPr>
        <w:t xml:space="preserve"> wonder?</w:t>
      </w:r>
    </w:p>
    <w:p w14:paraId="787939D7" w14:textId="77777777" w:rsidR="00E12272" w:rsidRDefault="00E12272" w:rsidP="00E12272">
      <w:pPr>
        <w:pStyle w:val="DoEheading32018"/>
      </w:pPr>
    </w:p>
    <w:p w14:paraId="66AD1035" w14:textId="55C81923" w:rsidR="00E12272" w:rsidRDefault="00E12272" w:rsidP="00E12272">
      <w:pPr>
        <w:pStyle w:val="DoEheading32018"/>
      </w:pPr>
      <w:r>
        <w:t>Task 3</w:t>
      </w:r>
    </w:p>
    <w:p w14:paraId="63978500" w14:textId="27F5A2A2" w:rsidR="00E12272" w:rsidRDefault="00E12272" w:rsidP="00E12272">
      <w:pPr>
        <w:pStyle w:val="DoEbodytext2018"/>
      </w:pPr>
      <w:r>
        <w:t>Make a summary of how to divide with negative numbers (with or without counters). It should be in your own words and can use pictures of diagrams to assist you.</w:t>
      </w:r>
    </w:p>
    <w:p w14:paraId="581DD906" w14:textId="77777777" w:rsidR="00E12272" w:rsidRDefault="00E12272">
      <w:pPr>
        <w:spacing w:before="0" w:line="240" w:lineRule="auto"/>
        <w:rPr>
          <w:rFonts w:ascii="Helvetica" w:hAnsi="Helvetica"/>
          <w:sz w:val="48"/>
          <w:szCs w:val="36"/>
          <w:lang w:eastAsia="en-US"/>
        </w:rPr>
      </w:pPr>
      <w:r>
        <w:br w:type="page"/>
      </w:r>
    </w:p>
    <w:p w14:paraId="69916B2B" w14:textId="6A765167" w:rsidR="4099150D" w:rsidRDefault="4099150D" w:rsidP="00CD4F99">
      <w:pPr>
        <w:pStyle w:val="DoEheading22018"/>
      </w:pPr>
      <w:r>
        <w:lastRenderedPageBreak/>
        <w:t>Outcomes</w:t>
      </w:r>
    </w:p>
    <w:p w14:paraId="60F30733" w14:textId="77777777" w:rsidR="00D643A9" w:rsidRDefault="00D643A9" w:rsidP="00D643A9">
      <w:pPr>
        <w:pStyle w:val="DoElist1bullet2018"/>
      </w:pPr>
      <w:r>
        <w:t xml:space="preserve">MA4-4NA compares, orders and calculates with integers, applying a range of strategies to aid computation </w:t>
      </w:r>
    </w:p>
    <w:p w14:paraId="66681FEB" w14:textId="77777777" w:rsidR="00D643A9" w:rsidRDefault="00D643A9" w:rsidP="00D643A9">
      <w:pPr>
        <w:pStyle w:val="DoElist2bullet2018"/>
        <w:numPr>
          <w:ilvl w:val="1"/>
          <w:numId w:val="0"/>
        </w:numPr>
      </w:pPr>
    </w:p>
    <w:p w14:paraId="439D65E5" w14:textId="77777777" w:rsidR="00D643A9" w:rsidRDefault="00D643A9" w:rsidP="00D643A9">
      <w:pPr>
        <w:pStyle w:val="DoEheading32018"/>
      </w:pPr>
      <w:r>
        <w:t>Note to teacher</w:t>
      </w:r>
    </w:p>
    <w:p w14:paraId="45CC0CF5" w14:textId="77777777" w:rsidR="00D643A9" w:rsidRDefault="00D643A9" w:rsidP="00D643A9">
      <w:pPr>
        <w:spacing w:before="0" w:line="240" w:lineRule="auto"/>
      </w:pPr>
      <w:r>
        <w:t>Questions could be completed with online algebra tiles</w:t>
      </w:r>
    </w:p>
    <w:p w14:paraId="4019F71C" w14:textId="2E5EAD02" w:rsidR="00D643A9" w:rsidRDefault="003727B1" w:rsidP="00D643A9">
      <w:pPr>
        <w:spacing w:before="0" w:line="240" w:lineRule="auto"/>
      </w:pPr>
      <w:hyperlink r:id="rId18" w:history="1">
        <w:r w:rsidR="00D643A9">
          <w:rPr>
            <w:rStyle w:val="Hyperlink"/>
          </w:rPr>
          <w:t>s3-us-west-2.amazonaws.com/</w:t>
        </w:r>
        <w:proofErr w:type="spellStart"/>
        <w:r w:rsidR="00D643A9">
          <w:rPr>
            <w:rStyle w:val="Hyperlink"/>
          </w:rPr>
          <w:t>oervm</w:t>
        </w:r>
        <w:proofErr w:type="spellEnd"/>
        <w:r w:rsidR="00D643A9">
          <w:rPr>
            <w:rStyle w:val="Hyperlink"/>
          </w:rPr>
          <w:t>/</w:t>
        </w:r>
        <w:proofErr w:type="spellStart"/>
        <w:r w:rsidR="00D643A9">
          <w:rPr>
            <w:rStyle w:val="Hyperlink"/>
          </w:rPr>
          <w:t>chipmodel</w:t>
        </w:r>
        <w:proofErr w:type="spellEnd"/>
        <w:r w:rsidR="00D643A9">
          <w:rPr>
            <w:rStyle w:val="Hyperlink"/>
          </w:rPr>
          <w:t>/ChipModelOps.html</w:t>
        </w:r>
      </w:hyperlink>
    </w:p>
    <w:p w14:paraId="3F29BA6C" w14:textId="14E94E84" w:rsidR="00D643A9" w:rsidRDefault="003727B1" w:rsidP="00D643A9">
      <w:pPr>
        <w:spacing w:before="0" w:line="240" w:lineRule="auto"/>
      </w:pPr>
      <w:hyperlink r:id="rId19" w:history="1">
        <w:r w:rsidR="00D643A9">
          <w:rPr>
            <w:rStyle w:val="Hyperlink"/>
          </w:rPr>
          <w:t>support.mathies.ca/</w:t>
        </w:r>
        <w:proofErr w:type="spellStart"/>
        <w:r w:rsidR="00D643A9">
          <w:rPr>
            <w:rStyle w:val="Hyperlink"/>
          </w:rPr>
          <w:t>en</w:t>
        </w:r>
        <w:proofErr w:type="spellEnd"/>
        <w:r w:rsidR="00D643A9">
          <w:rPr>
            <w:rStyle w:val="Hyperlink"/>
          </w:rPr>
          <w:t>/</w:t>
        </w:r>
        <w:proofErr w:type="spellStart"/>
        <w:r w:rsidR="00D643A9">
          <w:rPr>
            <w:rStyle w:val="Hyperlink"/>
          </w:rPr>
          <w:t>mainSpace</w:t>
        </w:r>
        <w:proofErr w:type="spellEnd"/>
        <w:r w:rsidR="00D643A9">
          <w:rPr>
            <w:rStyle w:val="Hyperlink"/>
          </w:rPr>
          <w:t>/</w:t>
        </w:r>
        <w:proofErr w:type="spellStart"/>
        <w:r w:rsidR="00D643A9">
          <w:rPr>
            <w:rStyle w:val="Hyperlink"/>
          </w:rPr>
          <w:t>AlgebraTiles.php</w:t>
        </w:r>
        <w:proofErr w:type="spellEnd"/>
      </w:hyperlink>
    </w:p>
    <w:p w14:paraId="3EE1A57D" w14:textId="77777777" w:rsidR="00D643A9" w:rsidRDefault="00D643A9" w:rsidP="00D643A9">
      <w:pPr>
        <w:spacing w:before="0" w:line="240" w:lineRule="auto"/>
      </w:pPr>
    </w:p>
    <w:p w14:paraId="71968798" w14:textId="77777777" w:rsidR="00D643A9" w:rsidRDefault="00D643A9" w:rsidP="00D643A9">
      <w:pPr>
        <w:spacing w:before="0" w:line="240" w:lineRule="auto"/>
      </w:pPr>
      <w:r>
        <w:t>Interactive practice</w:t>
      </w:r>
    </w:p>
    <w:p w14:paraId="36DCD498" w14:textId="3ECCE7E0" w:rsidR="00D643A9" w:rsidRPr="00F44CA6" w:rsidRDefault="003727B1" w:rsidP="00D643A9">
      <w:pPr>
        <w:spacing w:before="0" w:line="240" w:lineRule="auto"/>
        <w:rPr>
          <w:szCs w:val="24"/>
        </w:rPr>
      </w:pPr>
      <w:hyperlink r:id="rId20" w:history="1">
        <w:r w:rsidR="00D643A9">
          <w:rPr>
            <w:rStyle w:val="Hyperlink"/>
          </w:rPr>
          <w:t>thewessens.net/ClassroomApps/Models/Tiles/muldivtiles.html?topic=models&amp;id=3</w:t>
        </w:r>
      </w:hyperlink>
    </w:p>
    <w:p w14:paraId="51927180" w14:textId="0F676E32" w:rsidR="006D5FB0" w:rsidRPr="006D5FB0" w:rsidRDefault="006D5FB0" w:rsidP="002F5D2B">
      <w:pPr>
        <w:pStyle w:val="DoElist1bullet2018"/>
        <w:numPr>
          <w:ilvl w:val="0"/>
          <w:numId w:val="0"/>
        </w:numPr>
        <w:ind w:left="720"/>
        <w:rPr>
          <w:lang w:eastAsia="en-US"/>
        </w:rPr>
      </w:pPr>
    </w:p>
    <w:sectPr w:rsidR="006D5FB0" w:rsidRPr="006D5FB0" w:rsidSect="004F1EDB">
      <w:footerReference w:type="even" r:id="rId21"/>
      <w:footerReference w:type="default" r:id="rId22"/>
      <w:pgSz w:w="11906" w:h="16838"/>
      <w:pgMar w:top="567" w:right="720" w:bottom="567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999E83" w14:textId="77777777" w:rsidR="00ED7B65" w:rsidRDefault="00ED7B65">
      <w:r>
        <w:separator/>
      </w:r>
    </w:p>
    <w:p w14:paraId="3F62D956" w14:textId="77777777" w:rsidR="00ED7B65" w:rsidRDefault="00ED7B65"/>
  </w:endnote>
  <w:endnote w:type="continuationSeparator" w:id="0">
    <w:p w14:paraId="6C43160C" w14:textId="77777777" w:rsidR="00ED7B65" w:rsidRDefault="00ED7B65">
      <w:r>
        <w:continuationSeparator/>
      </w:r>
    </w:p>
    <w:p w14:paraId="64B1BCD9" w14:textId="77777777" w:rsidR="00ED7B65" w:rsidRDefault="00ED7B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D2613" w14:textId="2A8AB431" w:rsidR="00D27178" w:rsidRPr="0092025C" w:rsidRDefault="00D27178" w:rsidP="003E6398">
    <w:pPr>
      <w:pStyle w:val="DoEfooter2018"/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801F14">
      <w:rPr>
        <w:noProof/>
      </w:rPr>
      <w:t>6</w:t>
    </w:r>
    <w:r w:rsidRPr="004E338C">
      <w:fldChar w:fldCharType="end"/>
    </w:r>
    <w:r>
      <w:tab/>
    </w:r>
    <w:r>
      <w:tab/>
    </w:r>
    <w:r w:rsidR="00801F14">
      <w:t>Dividing directed number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509DC" w14:textId="2FD8A692" w:rsidR="00D27178" w:rsidRPr="00182340" w:rsidRDefault="00D27178" w:rsidP="00667FEF">
    <w:pPr>
      <w:pStyle w:val="DoEfooter2018"/>
    </w:pPr>
    <w:r w:rsidRPr="0009316E">
      <w:t xml:space="preserve">© NSW Department of Education, </w:t>
    </w:r>
    <w:r w:rsidR="00063153">
      <w:t xml:space="preserve">April </w:t>
    </w:r>
    <w:r>
      <w:t>2020</w:t>
    </w:r>
    <w:r w:rsidRPr="004E338C">
      <w:tab/>
    </w:r>
    <w:r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801F14">
      <w:rPr>
        <w:noProof/>
      </w:rPr>
      <w:t>1</w:t>
    </w:r>
    <w:r w:rsidRPr="004E33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EF70E" w14:textId="77777777" w:rsidR="00ED7B65" w:rsidRDefault="00ED7B65">
      <w:r>
        <w:separator/>
      </w:r>
    </w:p>
    <w:p w14:paraId="6038890F" w14:textId="77777777" w:rsidR="00ED7B65" w:rsidRDefault="00ED7B65"/>
  </w:footnote>
  <w:footnote w:type="continuationSeparator" w:id="0">
    <w:p w14:paraId="303C92C0" w14:textId="77777777" w:rsidR="00ED7B65" w:rsidRDefault="00ED7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DoEtablelist1numbered2018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C5D53"/>
    <w:multiLevelType w:val="hybridMultilevel"/>
    <w:tmpl w:val="3992EBE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D5F5D"/>
    <w:multiLevelType w:val="multilevel"/>
    <w:tmpl w:val="EC68CF30"/>
    <w:lvl w:ilvl="0">
      <w:start w:val="1"/>
      <w:numFmt w:val="lowerLetter"/>
      <w:pStyle w:val="DoEtablelist2numbered2018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lowerLetter"/>
      <w:pStyle w:val="DoEtablelist2numbered2018"/>
      <w:lvlText w:val="%2."/>
      <w:lvlJc w:val="left"/>
      <w:pPr>
        <w:ind w:left="125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61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7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3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9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5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1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79" w:hanging="360"/>
      </w:pPr>
      <w:rPr>
        <w:rFonts w:hint="default"/>
      </w:rPr>
    </w:lvl>
  </w:abstractNum>
  <w:abstractNum w:abstractNumId="3" w15:restartNumberingAfterBreak="0">
    <w:nsid w:val="36BA2F35"/>
    <w:multiLevelType w:val="hybridMultilevel"/>
    <w:tmpl w:val="2D0CB15C"/>
    <w:lvl w:ilvl="0" w:tplc="52BEB4A2">
      <w:start w:val="1"/>
      <w:numFmt w:val="bullet"/>
      <w:pStyle w:val="DoEtablelist1bullet2018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DoEtablelist2bullet2018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C7156"/>
    <w:multiLevelType w:val="multilevel"/>
    <w:tmpl w:val="0914C5DC"/>
    <w:lvl w:ilvl="0">
      <w:start w:val="1"/>
      <w:numFmt w:val="lowerLetter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lowerLetter"/>
      <w:pStyle w:val="DoElist2numbered2018"/>
      <w:lvlText w:val="%2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54"/>
        </w:tabs>
        <w:ind w:left="2154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74"/>
        </w:tabs>
        <w:ind w:left="2874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94"/>
        </w:tabs>
        <w:ind w:left="3594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14"/>
        </w:tabs>
        <w:ind w:left="4314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34"/>
        </w:tabs>
        <w:ind w:left="5034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54"/>
        </w:tabs>
        <w:ind w:left="5754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74"/>
        </w:tabs>
        <w:ind w:left="6474" w:hanging="720"/>
      </w:pPr>
      <w:rPr>
        <w:rFonts w:hint="default"/>
      </w:rPr>
    </w:lvl>
  </w:abstractNum>
  <w:abstractNum w:abstractNumId="5" w15:restartNumberingAfterBreak="0">
    <w:nsid w:val="5BE53912"/>
    <w:multiLevelType w:val="hybridMultilevel"/>
    <w:tmpl w:val="70F4B5AA"/>
    <w:lvl w:ilvl="0" w:tplc="5A504A66">
      <w:start w:val="1"/>
      <w:numFmt w:val="bullet"/>
      <w:pStyle w:val="DoElist1bullet2018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pStyle w:val="DoElist2bullet2018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005532"/>
    <w:multiLevelType w:val="hybridMultilevel"/>
    <w:tmpl w:val="41CCACA2"/>
    <w:lvl w:ilvl="0" w:tplc="E9EA6DC2">
      <w:start w:val="1"/>
      <w:numFmt w:val="decimal"/>
      <w:pStyle w:val="DoElist1numbered2018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297C6E"/>
    <w:multiLevelType w:val="hybridMultilevel"/>
    <w:tmpl w:val="8F22B05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6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1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activeWritingStyle w:appName="MSWord" w:lang="en-AU" w:vendorID="2" w:dllVersion="6" w:checkStyle="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lickAndTypeStyle w:val="DoEbodytext2018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EDB"/>
    <w:rsid w:val="000013BC"/>
    <w:rsid w:val="00004A37"/>
    <w:rsid w:val="00005034"/>
    <w:rsid w:val="000078D5"/>
    <w:rsid w:val="0001358F"/>
    <w:rsid w:val="00014490"/>
    <w:rsid w:val="00020502"/>
    <w:rsid w:val="000208A3"/>
    <w:rsid w:val="000310A5"/>
    <w:rsid w:val="00033A52"/>
    <w:rsid w:val="00034D54"/>
    <w:rsid w:val="000359DF"/>
    <w:rsid w:val="00041459"/>
    <w:rsid w:val="0004317D"/>
    <w:rsid w:val="0004413D"/>
    <w:rsid w:val="00044CC7"/>
    <w:rsid w:val="00045D96"/>
    <w:rsid w:val="00046617"/>
    <w:rsid w:val="00046A69"/>
    <w:rsid w:val="00053493"/>
    <w:rsid w:val="000569EC"/>
    <w:rsid w:val="00056B22"/>
    <w:rsid w:val="00057848"/>
    <w:rsid w:val="00060D11"/>
    <w:rsid w:val="00061AFA"/>
    <w:rsid w:val="00061D10"/>
    <w:rsid w:val="00063153"/>
    <w:rsid w:val="0006428C"/>
    <w:rsid w:val="000647A3"/>
    <w:rsid w:val="0006647F"/>
    <w:rsid w:val="000666AB"/>
    <w:rsid w:val="00071666"/>
    <w:rsid w:val="000744B9"/>
    <w:rsid w:val="000806C4"/>
    <w:rsid w:val="00080B5D"/>
    <w:rsid w:val="00080FE0"/>
    <w:rsid w:val="00081795"/>
    <w:rsid w:val="000817AC"/>
    <w:rsid w:val="00082346"/>
    <w:rsid w:val="00082F53"/>
    <w:rsid w:val="000845FD"/>
    <w:rsid w:val="000867A2"/>
    <w:rsid w:val="000873F3"/>
    <w:rsid w:val="0009315F"/>
    <w:rsid w:val="0009316E"/>
    <w:rsid w:val="00094C91"/>
    <w:rsid w:val="00096490"/>
    <w:rsid w:val="00097B4E"/>
    <w:rsid w:val="000A42DB"/>
    <w:rsid w:val="000A7459"/>
    <w:rsid w:val="000B10B4"/>
    <w:rsid w:val="000B1F25"/>
    <w:rsid w:val="000B27B2"/>
    <w:rsid w:val="000B414C"/>
    <w:rsid w:val="000B463F"/>
    <w:rsid w:val="000B507C"/>
    <w:rsid w:val="000B72D9"/>
    <w:rsid w:val="000B72E8"/>
    <w:rsid w:val="000B7BCD"/>
    <w:rsid w:val="000C0F21"/>
    <w:rsid w:val="000C126F"/>
    <w:rsid w:val="000C1356"/>
    <w:rsid w:val="000C3D15"/>
    <w:rsid w:val="000D0273"/>
    <w:rsid w:val="000D0E5F"/>
    <w:rsid w:val="000D0E6A"/>
    <w:rsid w:val="000D5ABB"/>
    <w:rsid w:val="000D61E2"/>
    <w:rsid w:val="000D72CD"/>
    <w:rsid w:val="000D75DB"/>
    <w:rsid w:val="000E0198"/>
    <w:rsid w:val="000E2536"/>
    <w:rsid w:val="000E2CB4"/>
    <w:rsid w:val="000E36F8"/>
    <w:rsid w:val="000E46EF"/>
    <w:rsid w:val="000E616F"/>
    <w:rsid w:val="000E6856"/>
    <w:rsid w:val="000E7186"/>
    <w:rsid w:val="000E7D2F"/>
    <w:rsid w:val="000F061B"/>
    <w:rsid w:val="000F4E49"/>
    <w:rsid w:val="000F54B4"/>
    <w:rsid w:val="000F59F8"/>
    <w:rsid w:val="000F6B1C"/>
    <w:rsid w:val="00100432"/>
    <w:rsid w:val="00101F03"/>
    <w:rsid w:val="0010424C"/>
    <w:rsid w:val="0010432E"/>
    <w:rsid w:val="00104449"/>
    <w:rsid w:val="001061A7"/>
    <w:rsid w:val="001076C8"/>
    <w:rsid w:val="00112739"/>
    <w:rsid w:val="00114A3F"/>
    <w:rsid w:val="00115B0B"/>
    <w:rsid w:val="00116F57"/>
    <w:rsid w:val="0012293B"/>
    <w:rsid w:val="00122962"/>
    <w:rsid w:val="00122C48"/>
    <w:rsid w:val="0012307B"/>
    <w:rsid w:val="00124782"/>
    <w:rsid w:val="00124D03"/>
    <w:rsid w:val="00124D97"/>
    <w:rsid w:val="00125790"/>
    <w:rsid w:val="00126A4D"/>
    <w:rsid w:val="00126DE2"/>
    <w:rsid w:val="00127AF4"/>
    <w:rsid w:val="00132CBC"/>
    <w:rsid w:val="00135BB4"/>
    <w:rsid w:val="00135C5F"/>
    <w:rsid w:val="00136942"/>
    <w:rsid w:val="00140FCC"/>
    <w:rsid w:val="00143DF0"/>
    <w:rsid w:val="00144708"/>
    <w:rsid w:val="00144A15"/>
    <w:rsid w:val="00144FD5"/>
    <w:rsid w:val="0015112D"/>
    <w:rsid w:val="00153186"/>
    <w:rsid w:val="00153C67"/>
    <w:rsid w:val="00153D7B"/>
    <w:rsid w:val="00154457"/>
    <w:rsid w:val="001548CA"/>
    <w:rsid w:val="00155A70"/>
    <w:rsid w:val="00155D62"/>
    <w:rsid w:val="00160211"/>
    <w:rsid w:val="001618E2"/>
    <w:rsid w:val="00161AE4"/>
    <w:rsid w:val="00162662"/>
    <w:rsid w:val="00162C52"/>
    <w:rsid w:val="00163E37"/>
    <w:rsid w:val="00164AB2"/>
    <w:rsid w:val="00165419"/>
    <w:rsid w:val="001657A3"/>
    <w:rsid w:val="001664B5"/>
    <w:rsid w:val="001762AF"/>
    <w:rsid w:val="00176EBE"/>
    <w:rsid w:val="001777DD"/>
    <w:rsid w:val="001806D4"/>
    <w:rsid w:val="00180D19"/>
    <w:rsid w:val="001811FB"/>
    <w:rsid w:val="001813EB"/>
    <w:rsid w:val="00182340"/>
    <w:rsid w:val="00182F24"/>
    <w:rsid w:val="001840A5"/>
    <w:rsid w:val="00187328"/>
    <w:rsid w:val="001876C7"/>
    <w:rsid w:val="00192798"/>
    <w:rsid w:val="00192BDA"/>
    <w:rsid w:val="00192E3E"/>
    <w:rsid w:val="00195B59"/>
    <w:rsid w:val="001A133D"/>
    <w:rsid w:val="001A3CFA"/>
    <w:rsid w:val="001A43B2"/>
    <w:rsid w:val="001A6625"/>
    <w:rsid w:val="001A7FF4"/>
    <w:rsid w:val="001B26A9"/>
    <w:rsid w:val="001B26E1"/>
    <w:rsid w:val="001B36B7"/>
    <w:rsid w:val="001B4AEB"/>
    <w:rsid w:val="001B74CE"/>
    <w:rsid w:val="001C0131"/>
    <w:rsid w:val="001C1548"/>
    <w:rsid w:val="001C2230"/>
    <w:rsid w:val="001C2EB7"/>
    <w:rsid w:val="001C41A8"/>
    <w:rsid w:val="001D0D69"/>
    <w:rsid w:val="001D1CF4"/>
    <w:rsid w:val="001D2146"/>
    <w:rsid w:val="001D2BB1"/>
    <w:rsid w:val="001D2BC6"/>
    <w:rsid w:val="001D4E30"/>
    <w:rsid w:val="001E03B3"/>
    <w:rsid w:val="001E20C7"/>
    <w:rsid w:val="001E44CC"/>
    <w:rsid w:val="001E629F"/>
    <w:rsid w:val="001F0688"/>
    <w:rsid w:val="001F16BB"/>
    <w:rsid w:val="001F37DB"/>
    <w:rsid w:val="001F3AEF"/>
    <w:rsid w:val="001F63A2"/>
    <w:rsid w:val="001F6630"/>
    <w:rsid w:val="001F741C"/>
    <w:rsid w:val="00201FB9"/>
    <w:rsid w:val="002077C3"/>
    <w:rsid w:val="0021219D"/>
    <w:rsid w:val="002146DC"/>
    <w:rsid w:val="0021679A"/>
    <w:rsid w:val="00216F7C"/>
    <w:rsid w:val="00217EA7"/>
    <w:rsid w:val="00226257"/>
    <w:rsid w:val="00227BC4"/>
    <w:rsid w:val="00230F5C"/>
    <w:rsid w:val="00231AB4"/>
    <w:rsid w:val="00233AD0"/>
    <w:rsid w:val="00234C0D"/>
    <w:rsid w:val="00234CB6"/>
    <w:rsid w:val="00244134"/>
    <w:rsid w:val="00246D9F"/>
    <w:rsid w:val="002476D0"/>
    <w:rsid w:val="00247701"/>
    <w:rsid w:val="00251550"/>
    <w:rsid w:val="00253BE1"/>
    <w:rsid w:val="00261D9E"/>
    <w:rsid w:val="00262A70"/>
    <w:rsid w:val="00264518"/>
    <w:rsid w:val="00264688"/>
    <w:rsid w:val="00266BF8"/>
    <w:rsid w:val="00270E6E"/>
    <w:rsid w:val="002715FC"/>
    <w:rsid w:val="002726CD"/>
    <w:rsid w:val="00273693"/>
    <w:rsid w:val="0027549C"/>
    <w:rsid w:val="00276E86"/>
    <w:rsid w:val="0028208D"/>
    <w:rsid w:val="00286ADF"/>
    <w:rsid w:val="00287A91"/>
    <w:rsid w:val="00287BEF"/>
    <w:rsid w:val="00287F99"/>
    <w:rsid w:val="002908A5"/>
    <w:rsid w:val="00290CA5"/>
    <w:rsid w:val="002913AE"/>
    <w:rsid w:val="00293398"/>
    <w:rsid w:val="00294CDB"/>
    <w:rsid w:val="002959FF"/>
    <w:rsid w:val="00297EB2"/>
    <w:rsid w:val="002A0963"/>
    <w:rsid w:val="002A0E12"/>
    <w:rsid w:val="002A0EF4"/>
    <w:rsid w:val="002A384C"/>
    <w:rsid w:val="002A3AA0"/>
    <w:rsid w:val="002A43A4"/>
    <w:rsid w:val="002A5324"/>
    <w:rsid w:val="002A5592"/>
    <w:rsid w:val="002A7064"/>
    <w:rsid w:val="002B08AB"/>
    <w:rsid w:val="002B14CE"/>
    <w:rsid w:val="002B3F7E"/>
    <w:rsid w:val="002B64F9"/>
    <w:rsid w:val="002B7012"/>
    <w:rsid w:val="002B7F40"/>
    <w:rsid w:val="002C1BD1"/>
    <w:rsid w:val="002C1F7D"/>
    <w:rsid w:val="002C2FB4"/>
    <w:rsid w:val="002C3762"/>
    <w:rsid w:val="002C49A6"/>
    <w:rsid w:val="002C584C"/>
    <w:rsid w:val="002D072D"/>
    <w:rsid w:val="002D1573"/>
    <w:rsid w:val="002D16DD"/>
    <w:rsid w:val="002D32FA"/>
    <w:rsid w:val="002D4B2F"/>
    <w:rsid w:val="002D5107"/>
    <w:rsid w:val="002D67D3"/>
    <w:rsid w:val="002D6D82"/>
    <w:rsid w:val="002D76C2"/>
    <w:rsid w:val="002D76D7"/>
    <w:rsid w:val="002E3997"/>
    <w:rsid w:val="002E4622"/>
    <w:rsid w:val="002E6C1C"/>
    <w:rsid w:val="002F039B"/>
    <w:rsid w:val="002F35FB"/>
    <w:rsid w:val="002F5D2B"/>
    <w:rsid w:val="002F659E"/>
    <w:rsid w:val="002F7C70"/>
    <w:rsid w:val="002F7CEF"/>
    <w:rsid w:val="00301D72"/>
    <w:rsid w:val="00303439"/>
    <w:rsid w:val="0030418B"/>
    <w:rsid w:val="00306862"/>
    <w:rsid w:val="00311FB4"/>
    <w:rsid w:val="00312B69"/>
    <w:rsid w:val="00312E7B"/>
    <w:rsid w:val="0031334D"/>
    <w:rsid w:val="0031360D"/>
    <w:rsid w:val="0031384E"/>
    <w:rsid w:val="003172E1"/>
    <w:rsid w:val="00320618"/>
    <w:rsid w:val="00323B36"/>
    <w:rsid w:val="0032492F"/>
    <w:rsid w:val="00326486"/>
    <w:rsid w:val="00326BD4"/>
    <w:rsid w:val="00327DF8"/>
    <w:rsid w:val="00330076"/>
    <w:rsid w:val="00333513"/>
    <w:rsid w:val="00333589"/>
    <w:rsid w:val="003348D8"/>
    <w:rsid w:val="00334C4F"/>
    <w:rsid w:val="0033679A"/>
    <w:rsid w:val="00336C3A"/>
    <w:rsid w:val="003375C5"/>
    <w:rsid w:val="003403C1"/>
    <w:rsid w:val="00342074"/>
    <w:rsid w:val="003442A3"/>
    <w:rsid w:val="00344AC5"/>
    <w:rsid w:val="00347DE5"/>
    <w:rsid w:val="003514FC"/>
    <w:rsid w:val="003516CA"/>
    <w:rsid w:val="00352517"/>
    <w:rsid w:val="0035297C"/>
    <w:rsid w:val="00352C0D"/>
    <w:rsid w:val="003531AD"/>
    <w:rsid w:val="00354A79"/>
    <w:rsid w:val="00361E9A"/>
    <w:rsid w:val="003623FF"/>
    <w:rsid w:val="003628AA"/>
    <w:rsid w:val="00362D23"/>
    <w:rsid w:val="0036408B"/>
    <w:rsid w:val="00371046"/>
    <w:rsid w:val="0037137E"/>
    <w:rsid w:val="003727B1"/>
    <w:rsid w:val="00372D64"/>
    <w:rsid w:val="00373C7D"/>
    <w:rsid w:val="003743BE"/>
    <w:rsid w:val="003748D3"/>
    <w:rsid w:val="00376683"/>
    <w:rsid w:val="0037729D"/>
    <w:rsid w:val="00377815"/>
    <w:rsid w:val="00381721"/>
    <w:rsid w:val="00385DA6"/>
    <w:rsid w:val="00386C26"/>
    <w:rsid w:val="003900EA"/>
    <w:rsid w:val="003918BA"/>
    <w:rsid w:val="00392E68"/>
    <w:rsid w:val="00395FF8"/>
    <w:rsid w:val="00396A4E"/>
    <w:rsid w:val="00396C71"/>
    <w:rsid w:val="003A0513"/>
    <w:rsid w:val="003A1D67"/>
    <w:rsid w:val="003A230D"/>
    <w:rsid w:val="003A3D70"/>
    <w:rsid w:val="003A4D0A"/>
    <w:rsid w:val="003A4D57"/>
    <w:rsid w:val="003B1761"/>
    <w:rsid w:val="003B2018"/>
    <w:rsid w:val="003C10EC"/>
    <w:rsid w:val="003C2E3F"/>
    <w:rsid w:val="003C5573"/>
    <w:rsid w:val="003C5A92"/>
    <w:rsid w:val="003C795A"/>
    <w:rsid w:val="003D0C0A"/>
    <w:rsid w:val="003D1B79"/>
    <w:rsid w:val="003D1CB3"/>
    <w:rsid w:val="003D4C97"/>
    <w:rsid w:val="003D5CB3"/>
    <w:rsid w:val="003E0E5F"/>
    <w:rsid w:val="003E27A4"/>
    <w:rsid w:val="003E2B73"/>
    <w:rsid w:val="003E33D3"/>
    <w:rsid w:val="003E4289"/>
    <w:rsid w:val="003E52FB"/>
    <w:rsid w:val="003E6393"/>
    <w:rsid w:val="003E6398"/>
    <w:rsid w:val="003E67FD"/>
    <w:rsid w:val="003F18D5"/>
    <w:rsid w:val="003F2136"/>
    <w:rsid w:val="003F4F4B"/>
    <w:rsid w:val="003F5CB8"/>
    <w:rsid w:val="003F683A"/>
    <w:rsid w:val="003F70D9"/>
    <w:rsid w:val="003F7AC5"/>
    <w:rsid w:val="0040274C"/>
    <w:rsid w:val="0040519E"/>
    <w:rsid w:val="0040673B"/>
    <w:rsid w:val="00411E53"/>
    <w:rsid w:val="00412862"/>
    <w:rsid w:val="00412C09"/>
    <w:rsid w:val="00414739"/>
    <w:rsid w:val="00414985"/>
    <w:rsid w:val="004173E7"/>
    <w:rsid w:val="00422933"/>
    <w:rsid w:val="004231C9"/>
    <w:rsid w:val="004238A6"/>
    <w:rsid w:val="00425249"/>
    <w:rsid w:val="00425E59"/>
    <w:rsid w:val="004278D9"/>
    <w:rsid w:val="00427B28"/>
    <w:rsid w:val="0043263B"/>
    <w:rsid w:val="00432B98"/>
    <w:rsid w:val="00433632"/>
    <w:rsid w:val="00433D91"/>
    <w:rsid w:val="00434D18"/>
    <w:rsid w:val="00435F3A"/>
    <w:rsid w:val="00436017"/>
    <w:rsid w:val="0044354A"/>
    <w:rsid w:val="0044554B"/>
    <w:rsid w:val="00450631"/>
    <w:rsid w:val="00450B1C"/>
    <w:rsid w:val="004523C8"/>
    <w:rsid w:val="00454C45"/>
    <w:rsid w:val="00454DD2"/>
    <w:rsid w:val="00457521"/>
    <w:rsid w:val="00460196"/>
    <w:rsid w:val="00462988"/>
    <w:rsid w:val="00464051"/>
    <w:rsid w:val="0046487D"/>
    <w:rsid w:val="00466ED9"/>
    <w:rsid w:val="004670DE"/>
    <w:rsid w:val="004874BE"/>
    <w:rsid w:val="00491402"/>
    <w:rsid w:val="00492F55"/>
    <w:rsid w:val="00493FE4"/>
    <w:rsid w:val="0049460F"/>
    <w:rsid w:val="004977D2"/>
    <w:rsid w:val="004A32EE"/>
    <w:rsid w:val="004A3841"/>
    <w:rsid w:val="004A4285"/>
    <w:rsid w:val="004A42A0"/>
    <w:rsid w:val="004A6F38"/>
    <w:rsid w:val="004A75B2"/>
    <w:rsid w:val="004A7AA1"/>
    <w:rsid w:val="004B0D8F"/>
    <w:rsid w:val="004B13B7"/>
    <w:rsid w:val="004B35B5"/>
    <w:rsid w:val="004B4730"/>
    <w:rsid w:val="004B5F73"/>
    <w:rsid w:val="004C00A3"/>
    <w:rsid w:val="004C0F2C"/>
    <w:rsid w:val="004C3651"/>
    <w:rsid w:val="004C365F"/>
    <w:rsid w:val="004C39BA"/>
    <w:rsid w:val="004C4383"/>
    <w:rsid w:val="004C6799"/>
    <w:rsid w:val="004D4C42"/>
    <w:rsid w:val="004D57A9"/>
    <w:rsid w:val="004E1D7D"/>
    <w:rsid w:val="004E1FA2"/>
    <w:rsid w:val="004E2484"/>
    <w:rsid w:val="004E2AAE"/>
    <w:rsid w:val="004E3B86"/>
    <w:rsid w:val="004E4544"/>
    <w:rsid w:val="004E5440"/>
    <w:rsid w:val="004E562D"/>
    <w:rsid w:val="004E7707"/>
    <w:rsid w:val="004E7B6F"/>
    <w:rsid w:val="004E7D7C"/>
    <w:rsid w:val="004F1EDB"/>
    <w:rsid w:val="004F3F99"/>
    <w:rsid w:val="004F52F4"/>
    <w:rsid w:val="004F5A67"/>
    <w:rsid w:val="00502A1D"/>
    <w:rsid w:val="00504CA2"/>
    <w:rsid w:val="00505703"/>
    <w:rsid w:val="005072A6"/>
    <w:rsid w:val="0050731C"/>
    <w:rsid w:val="005108FF"/>
    <w:rsid w:val="0051750A"/>
    <w:rsid w:val="005215E7"/>
    <w:rsid w:val="00521C38"/>
    <w:rsid w:val="005231C1"/>
    <w:rsid w:val="00527609"/>
    <w:rsid w:val="00527B1E"/>
    <w:rsid w:val="005305EF"/>
    <w:rsid w:val="00531332"/>
    <w:rsid w:val="00531D0E"/>
    <w:rsid w:val="00533A7B"/>
    <w:rsid w:val="00534980"/>
    <w:rsid w:val="00535B10"/>
    <w:rsid w:val="00536AE8"/>
    <w:rsid w:val="005428B0"/>
    <w:rsid w:val="00542ED0"/>
    <w:rsid w:val="005438CC"/>
    <w:rsid w:val="0054443B"/>
    <w:rsid w:val="005450BF"/>
    <w:rsid w:val="00545AD0"/>
    <w:rsid w:val="005479DB"/>
    <w:rsid w:val="005501BA"/>
    <w:rsid w:val="00552754"/>
    <w:rsid w:val="0055306D"/>
    <w:rsid w:val="00555A8D"/>
    <w:rsid w:val="00556C4B"/>
    <w:rsid w:val="00557858"/>
    <w:rsid w:val="005579D5"/>
    <w:rsid w:val="00563911"/>
    <w:rsid w:val="0056468C"/>
    <w:rsid w:val="00565215"/>
    <w:rsid w:val="00566369"/>
    <w:rsid w:val="005668D0"/>
    <w:rsid w:val="00567CB3"/>
    <w:rsid w:val="005701EA"/>
    <w:rsid w:val="00574AF8"/>
    <w:rsid w:val="005762C5"/>
    <w:rsid w:val="00577029"/>
    <w:rsid w:val="00577650"/>
    <w:rsid w:val="005778B3"/>
    <w:rsid w:val="00583C0E"/>
    <w:rsid w:val="005844B9"/>
    <w:rsid w:val="00586566"/>
    <w:rsid w:val="00592DC8"/>
    <w:rsid w:val="0059578E"/>
    <w:rsid w:val="005959A8"/>
    <w:rsid w:val="0059640C"/>
    <w:rsid w:val="005A2BE8"/>
    <w:rsid w:val="005A3B09"/>
    <w:rsid w:val="005A4056"/>
    <w:rsid w:val="005A4981"/>
    <w:rsid w:val="005A5D89"/>
    <w:rsid w:val="005B0D30"/>
    <w:rsid w:val="005B386C"/>
    <w:rsid w:val="005B50AD"/>
    <w:rsid w:val="005B55D5"/>
    <w:rsid w:val="005C29EB"/>
    <w:rsid w:val="005C3FAD"/>
    <w:rsid w:val="005C6593"/>
    <w:rsid w:val="005C6B9B"/>
    <w:rsid w:val="005C714A"/>
    <w:rsid w:val="005C7171"/>
    <w:rsid w:val="005C7E22"/>
    <w:rsid w:val="005D1156"/>
    <w:rsid w:val="005D18B5"/>
    <w:rsid w:val="005D6163"/>
    <w:rsid w:val="005D6A81"/>
    <w:rsid w:val="005D7F42"/>
    <w:rsid w:val="005E06FC"/>
    <w:rsid w:val="005E0EEE"/>
    <w:rsid w:val="005E20C6"/>
    <w:rsid w:val="005E2845"/>
    <w:rsid w:val="005E4A25"/>
    <w:rsid w:val="005E4C58"/>
    <w:rsid w:val="005E5C1C"/>
    <w:rsid w:val="005E7B03"/>
    <w:rsid w:val="005F3CC0"/>
    <w:rsid w:val="005F3FC5"/>
    <w:rsid w:val="005F401E"/>
    <w:rsid w:val="005F59E8"/>
    <w:rsid w:val="0060151C"/>
    <w:rsid w:val="0060297F"/>
    <w:rsid w:val="0060321E"/>
    <w:rsid w:val="00611047"/>
    <w:rsid w:val="00613690"/>
    <w:rsid w:val="00614AA3"/>
    <w:rsid w:val="00615167"/>
    <w:rsid w:val="006151F9"/>
    <w:rsid w:val="00617220"/>
    <w:rsid w:val="0061798C"/>
    <w:rsid w:val="00621321"/>
    <w:rsid w:val="00621F9C"/>
    <w:rsid w:val="006233E2"/>
    <w:rsid w:val="00623D3C"/>
    <w:rsid w:val="00623E10"/>
    <w:rsid w:val="006271EE"/>
    <w:rsid w:val="00627448"/>
    <w:rsid w:val="0063190C"/>
    <w:rsid w:val="00631BE2"/>
    <w:rsid w:val="006367DC"/>
    <w:rsid w:val="00640500"/>
    <w:rsid w:val="00641608"/>
    <w:rsid w:val="00641F62"/>
    <w:rsid w:val="00642593"/>
    <w:rsid w:val="00643675"/>
    <w:rsid w:val="0064399C"/>
    <w:rsid w:val="00645A37"/>
    <w:rsid w:val="00646480"/>
    <w:rsid w:val="006472E0"/>
    <w:rsid w:val="00647909"/>
    <w:rsid w:val="006525FD"/>
    <w:rsid w:val="00652A97"/>
    <w:rsid w:val="00653138"/>
    <w:rsid w:val="006538B8"/>
    <w:rsid w:val="006549CD"/>
    <w:rsid w:val="006557E4"/>
    <w:rsid w:val="00656F39"/>
    <w:rsid w:val="0066187E"/>
    <w:rsid w:val="0066275F"/>
    <w:rsid w:val="0066428B"/>
    <w:rsid w:val="006658C0"/>
    <w:rsid w:val="00667FEF"/>
    <w:rsid w:val="006702FF"/>
    <w:rsid w:val="0067272C"/>
    <w:rsid w:val="00673527"/>
    <w:rsid w:val="00675CF2"/>
    <w:rsid w:val="00680A33"/>
    <w:rsid w:val="00681801"/>
    <w:rsid w:val="00684405"/>
    <w:rsid w:val="00686B5B"/>
    <w:rsid w:val="00691235"/>
    <w:rsid w:val="00693224"/>
    <w:rsid w:val="00693A28"/>
    <w:rsid w:val="00693F00"/>
    <w:rsid w:val="006A30D2"/>
    <w:rsid w:val="006A3757"/>
    <w:rsid w:val="006A4683"/>
    <w:rsid w:val="006B101F"/>
    <w:rsid w:val="006B5A13"/>
    <w:rsid w:val="006B746F"/>
    <w:rsid w:val="006C116B"/>
    <w:rsid w:val="006C2483"/>
    <w:rsid w:val="006C2DE3"/>
    <w:rsid w:val="006C2F3E"/>
    <w:rsid w:val="006C39E3"/>
    <w:rsid w:val="006C4A48"/>
    <w:rsid w:val="006C616D"/>
    <w:rsid w:val="006C6398"/>
    <w:rsid w:val="006C6B8B"/>
    <w:rsid w:val="006C72CB"/>
    <w:rsid w:val="006D0B0D"/>
    <w:rsid w:val="006D2C8A"/>
    <w:rsid w:val="006D2D7A"/>
    <w:rsid w:val="006D3380"/>
    <w:rsid w:val="006D36F5"/>
    <w:rsid w:val="006D5FB0"/>
    <w:rsid w:val="006E1206"/>
    <w:rsid w:val="006E7521"/>
    <w:rsid w:val="006F225E"/>
    <w:rsid w:val="006F329B"/>
    <w:rsid w:val="006F6A94"/>
    <w:rsid w:val="00700EE9"/>
    <w:rsid w:val="007027A2"/>
    <w:rsid w:val="00710BDE"/>
    <w:rsid w:val="007128AB"/>
    <w:rsid w:val="00714C9A"/>
    <w:rsid w:val="00717841"/>
    <w:rsid w:val="00717FE7"/>
    <w:rsid w:val="0072330F"/>
    <w:rsid w:val="00724411"/>
    <w:rsid w:val="007305A6"/>
    <w:rsid w:val="00730BD1"/>
    <w:rsid w:val="007327D5"/>
    <w:rsid w:val="007336EE"/>
    <w:rsid w:val="00735302"/>
    <w:rsid w:val="00736370"/>
    <w:rsid w:val="0073761F"/>
    <w:rsid w:val="00737918"/>
    <w:rsid w:val="0074025C"/>
    <w:rsid w:val="00745115"/>
    <w:rsid w:val="00745AE9"/>
    <w:rsid w:val="007547C2"/>
    <w:rsid w:val="00756B8B"/>
    <w:rsid w:val="00760616"/>
    <w:rsid w:val="0076139E"/>
    <w:rsid w:val="00761754"/>
    <w:rsid w:val="0076267D"/>
    <w:rsid w:val="00763562"/>
    <w:rsid w:val="00764927"/>
    <w:rsid w:val="00765142"/>
    <w:rsid w:val="007653A2"/>
    <w:rsid w:val="00766EE2"/>
    <w:rsid w:val="00771E81"/>
    <w:rsid w:val="007747B7"/>
    <w:rsid w:val="007805FB"/>
    <w:rsid w:val="007806C9"/>
    <w:rsid w:val="0078259E"/>
    <w:rsid w:val="0078587F"/>
    <w:rsid w:val="00785D2C"/>
    <w:rsid w:val="00786A09"/>
    <w:rsid w:val="00786AEE"/>
    <w:rsid w:val="00787805"/>
    <w:rsid w:val="00787A97"/>
    <w:rsid w:val="00790711"/>
    <w:rsid w:val="007910C7"/>
    <w:rsid w:val="00793D53"/>
    <w:rsid w:val="00797098"/>
    <w:rsid w:val="007A2BD7"/>
    <w:rsid w:val="007A4D88"/>
    <w:rsid w:val="007A6A66"/>
    <w:rsid w:val="007A6A83"/>
    <w:rsid w:val="007B3F18"/>
    <w:rsid w:val="007B6051"/>
    <w:rsid w:val="007B63A4"/>
    <w:rsid w:val="007B67E6"/>
    <w:rsid w:val="007C0895"/>
    <w:rsid w:val="007C1A43"/>
    <w:rsid w:val="007C3FF2"/>
    <w:rsid w:val="007C4EDA"/>
    <w:rsid w:val="007C4EFC"/>
    <w:rsid w:val="007D249F"/>
    <w:rsid w:val="007D2605"/>
    <w:rsid w:val="007D39CC"/>
    <w:rsid w:val="007D4FCB"/>
    <w:rsid w:val="007D6689"/>
    <w:rsid w:val="007E1F34"/>
    <w:rsid w:val="007E3CB1"/>
    <w:rsid w:val="007E4449"/>
    <w:rsid w:val="007E47F7"/>
    <w:rsid w:val="007E528F"/>
    <w:rsid w:val="007E5FEB"/>
    <w:rsid w:val="007F2243"/>
    <w:rsid w:val="007F3EF8"/>
    <w:rsid w:val="007F42E2"/>
    <w:rsid w:val="007F4D09"/>
    <w:rsid w:val="00801F14"/>
    <w:rsid w:val="00805DA8"/>
    <w:rsid w:val="008107C0"/>
    <w:rsid w:val="008130E4"/>
    <w:rsid w:val="0081354B"/>
    <w:rsid w:val="00813AAF"/>
    <w:rsid w:val="00815384"/>
    <w:rsid w:val="008153DB"/>
    <w:rsid w:val="00817C02"/>
    <w:rsid w:val="0082144F"/>
    <w:rsid w:val="00830504"/>
    <w:rsid w:val="0083434F"/>
    <w:rsid w:val="0083461F"/>
    <w:rsid w:val="00835875"/>
    <w:rsid w:val="00835B47"/>
    <w:rsid w:val="008375D1"/>
    <w:rsid w:val="008378C0"/>
    <w:rsid w:val="0083795B"/>
    <w:rsid w:val="00837DA0"/>
    <w:rsid w:val="00840A44"/>
    <w:rsid w:val="00843035"/>
    <w:rsid w:val="008430AD"/>
    <w:rsid w:val="00844934"/>
    <w:rsid w:val="008454C4"/>
    <w:rsid w:val="0084597C"/>
    <w:rsid w:val="00845C7E"/>
    <w:rsid w:val="008462B7"/>
    <w:rsid w:val="0084716B"/>
    <w:rsid w:val="0084745C"/>
    <w:rsid w:val="00847EBD"/>
    <w:rsid w:val="0085047B"/>
    <w:rsid w:val="008519BD"/>
    <w:rsid w:val="00853A6F"/>
    <w:rsid w:val="008563B4"/>
    <w:rsid w:val="00856600"/>
    <w:rsid w:val="00857F4D"/>
    <w:rsid w:val="00861014"/>
    <w:rsid w:val="008645EE"/>
    <w:rsid w:val="00864B0B"/>
    <w:rsid w:val="00865042"/>
    <w:rsid w:val="0086551F"/>
    <w:rsid w:val="00865907"/>
    <w:rsid w:val="00873B34"/>
    <w:rsid w:val="00873F92"/>
    <w:rsid w:val="00876FEA"/>
    <w:rsid w:val="00882114"/>
    <w:rsid w:val="00884C91"/>
    <w:rsid w:val="008910FF"/>
    <w:rsid w:val="008926E7"/>
    <w:rsid w:val="008947CE"/>
    <w:rsid w:val="00895DF5"/>
    <w:rsid w:val="008A3DC4"/>
    <w:rsid w:val="008A4E89"/>
    <w:rsid w:val="008A590B"/>
    <w:rsid w:val="008A735B"/>
    <w:rsid w:val="008B24FF"/>
    <w:rsid w:val="008B58D9"/>
    <w:rsid w:val="008C0007"/>
    <w:rsid w:val="008C0D48"/>
    <w:rsid w:val="008C380D"/>
    <w:rsid w:val="008C3EE4"/>
    <w:rsid w:val="008C571B"/>
    <w:rsid w:val="008C596A"/>
    <w:rsid w:val="008C5F87"/>
    <w:rsid w:val="008C639A"/>
    <w:rsid w:val="008C764D"/>
    <w:rsid w:val="008C7B09"/>
    <w:rsid w:val="008D00CF"/>
    <w:rsid w:val="008D208E"/>
    <w:rsid w:val="008D31C4"/>
    <w:rsid w:val="008E0018"/>
    <w:rsid w:val="008E127D"/>
    <w:rsid w:val="008E2F73"/>
    <w:rsid w:val="008E4334"/>
    <w:rsid w:val="008F0FAD"/>
    <w:rsid w:val="008F14AE"/>
    <w:rsid w:val="008F208C"/>
    <w:rsid w:val="008F336D"/>
    <w:rsid w:val="008F534A"/>
    <w:rsid w:val="00900329"/>
    <w:rsid w:val="00901353"/>
    <w:rsid w:val="00903227"/>
    <w:rsid w:val="0091053C"/>
    <w:rsid w:val="0091173B"/>
    <w:rsid w:val="00912D1C"/>
    <w:rsid w:val="009154D1"/>
    <w:rsid w:val="00916358"/>
    <w:rsid w:val="00917561"/>
    <w:rsid w:val="009177E8"/>
    <w:rsid w:val="0092025C"/>
    <w:rsid w:val="0092063C"/>
    <w:rsid w:val="00920F94"/>
    <w:rsid w:val="00921148"/>
    <w:rsid w:val="009240E4"/>
    <w:rsid w:val="0092514A"/>
    <w:rsid w:val="00926437"/>
    <w:rsid w:val="009265D2"/>
    <w:rsid w:val="00927499"/>
    <w:rsid w:val="009326B8"/>
    <w:rsid w:val="009338F2"/>
    <w:rsid w:val="00934ADB"/>
    <w:rsid w:val="009358FB"/>
    <w:rsid w:val="00937DF6"/>
    <w:rsid w:val="009426F9"/>
    <w:rsid w:val="00944DA7"/>
    <w:rsid w:val="0094644C"/>
    <w:rsid w:val="00951C9E"/>
    <w:rsid w:val="00952A71"/>
    <w:rsid w:val="00953ABD"/>
    <w:rsid w:val="00954F1E"/>
    <w:rsid w:val="00955936"/>
    <w:rsid w:val="00956AE4"/>
    <w:rsid w:val="009619F0"/>
    <w:rsid w:val="009639BE"/>
    <w:rsid w:val="00964D8D"/>
    <w:rsid w:val="009653F2"/>
    <w:rsid w:val="0096694E"/>
    <w:rsid w:val="0096707B"/>
    <w:rsid w:val="009672D9"/>
    <w:rsid w:val="009674A2"/>
    <w:rsid w:val="00974536"/>
    <w:rsid w:val="00974FF7"/>
    <w:rsid w:val="00975398"/>
    <w:rsid w:val="00977162"/>
    <w:rsid w:val="009815C0"/>
    <w:rsid w:val="00981C1D"/>
    <w:rsid w:val="009831DF"/>
    <w:rsid w:val="00984F80"/>
    <w:rsid w:val="00986B26"/>
    <w:rsid w:val="00995FA3"/>
    <w:rsid w:val="00996168"/>
    <w:rsid w:val="00997EA5"/>
    <w:rsid w:val="00997F69"/>
    <w:rsid w:val="009A1846"/>
    <w:rsid w:val="009B176D"/>
    <w:rsid w:val="009B25CC"/>
    <w:rsid w:val="009B390A"/>
    <w:rsid w:val="009B5D38"/>
    <w:rsid w:val="009B6250"/>
    <w:rsid w:val="009B6ACD"/>
    <w:rsid w:val="009B7821"/>
    <w:rsid w:val="009C0A55"/>
    <w:rsid w:val="009C21CD"/>
    <w:rsid w:val="009C2612"/>
    <w:rsid w:val="009C27EA"/>
    <w:rsid w:val="009C506A"/>
    <w:rsid w:val="009C533B"/>
    <w:rsid w:val="009C5D32"/>
    <w:rsid w:val="009D014D"/>
    <w:rsid w:val="009D0FC8"/>
    <w:rsid w:val="009D1154"/>
    <w:rsid w:val="009D1DE3"/>
    <w:rsid w:val="009D3379"/>
    <w:rsid w:val="009D39B1"/>
    <w:rsid w:val="009D4078"/>
    <w:rsid w:val="009E072C"/>
    <w:rsid w:val="009E2CE6"/>
    <w:rsid w:val="009E3191"/>
    <w:rsid w:val="009F19C1"/>
    <w:rsid w:val="009F1BA0"/>
    <w:rsid w:val="009F46FD"/>
    <w:rsid w:val="009F4EA3"/>
    <w:rsid w:val="009F701E"/>
    <w:rsid w:val="009F7BD4"/>
    <w:rsid w:val="009F7F68"/>
    <w:rsid w:val="00A03676"/>
    <w:rsid w:val="00A04E21"/>
    <w:rsid w:val="00A05D14"/>
    <w:rsid w:val="00A10143"/>
    <w:rsid w:val="00A101C6"/>
    <w:rsid w:val="00A11168"/>
    <w:rsid w:val="00A11298"/>
    <w:rsid w:val="00A11AC5"/>
    <w:rsid w:val="00A12652"/>
    <w:rsid w:val="00A13474"/>
    <w:rsid w:val="00A13953"/>
    <w:rsid w:val="00A14043"/>
    <w:rsid w:val="00A14500"/>
    <w:rsid w:val="00A148A2"/>
    <w:rsid w:val="00A1562B"/>
    <w:rsid w:val="00A15EB0"/>
    <w:rsid w:val="00A16761"/>
    <w:rsid w:val="00A175CB"/>
    <w:rsid w:val="00A17BDF"/>
    <w:rsid w:val="00A21396"/>
    <w:rsid w:val="00A21978"/>
    <w:rsid w:val="00A221A3"/>
    <w:rsid w:val="00A225B4"/>
    <w:rsid w:val="00A245C0"/>
    <w:rsid w:val="00A24E1E"/>
    <w:rsid w:val="00A25652"/>
    <w:rsid w:val="00A25E8B"/>
    <w:rsid w:val="00A30778"/>
    <w:rsid w:val="00A30AF5"/>
    <w:rsid w:val="00A31151"/>
    <w:rsid w:val="00A316CF"/>
    <w:rsid w:val="00A360AB"/>
    <w:rsid w:val="00A4041D"/>
    <w:rsid w:val="00A4456B"/>
    <w:rsid w:val="00A512C1"/>
    <w:rsid w:val="00A53332"/>
    <w:rsid w:val="00A5439E"/>
    <w:rsid w:val="00A547B2"/>
    <w:rsid w:val="00A5641A"/>
    <w:rsid w:val="00A6201A"/>
    <w:rsid w:val="00A622E0"/>
    <w:rsid w:val="00A62CBD"/>
    <w:rsid w:val="00A64D28"/>
    <w:rsid w:val="00A664AA"/>
    <w:rsid w:val="00A7063E"/>
    <w:rsid w:val="00A70955"/>
    <w:rsid w:val="00A720AE"/>
    <w:rsid w:val="00A74544"/>
    <w:rsid w:val="00A74E75"/>
    <w:rsid w:val="00A75539"/>
    <w:rsid w:val="00A76A4A"/>
    <w:rsid w:val="00A776CD"/>
    <w:rsid w:val="00A77CB9"/>
    <w:rsid w:val="00A77E31"/>
    <w:rsid w:val="00A80BD8"/>
    <w:rsid w:val="00A824B4"/>
    <w:rsid w:val="00A82699"/>
    <w:rsid w:val="00A876B0"/>
    <w:rsid w:val="00A90423"/>
    <w:rsid w:val="00A90704"/>
    <w:rsid w:val="00A9297B"/>
    <w:rsid w:val="00A92AC2"/>
    <w:rsid w:val="00A94594"/>
    <w:rsid w:val="00A966EB"/>
    <w:rsid w:val="00A97170"/>
    <w:rsid w:val="00AA1624"/>
    <w:rsid w:val="00AA1D29"/>
    <w:rsid w:val="00AA2F10"/>
    <w:rsid w:val="00AA5307"/>
    <w:rsid w:val="00AA5428"/>
    <w:rsid w:val="00AB1902"/>
    <w:rsid w:val="00AB2382"/>
    <w:rsid w:val="00AB4CC5"/>
    <w:rsid w:val="00AB6AB6"/>
    <w:rsid w:val="00AB753A"/>
    <w:rsid w:val="00AB7A86"/>
    <w:rsid w:val="00AC0DC2"/>
    <w:rsid w:val="00AC1249"/>
    <w:rsid w:val="00AC2104"/>
    <w:rsid w:val="00AC2B6A"/>
    <w:rsid w:val="00AC2FDE"/>
    <w:rsid w:val="00AD00DC"/>
    <w:rsid w:val="00AD0361"/>
    <w:rsid w:val="00AD3F7E"/>
    <w:rsid w:val="00AD41AD"/>
    <w:rsid w:val="00AD4D08"/>
    <w:rsid w:val="00AD6F8D"/>
    <w:rsid w:val="00AD7172"/>
    <w:rsid w:val="00AD7603"/>
    <w:rsid w:val="00AE0A9E"/>
    <w:rsid w:val="00AE3390"/>
    <w:rsid w:val="00AE4102"/>
    <w:rsid w:val="00AE45F5"/>
    <w:rsid w:val="00AE49CC"/>
    <w:rsid w:val="00AE6BF7"/>
    <w:rsid w:val="00AE6C1A"/>
    <w:rsid w:val="00AF0927"/>
    <w:rsid w:val="00AF2EC9"/>
    <w:rsid w:val="00AF3135"/>
    <w:rsid w:val="00AF5D5E"/>
    <w:rsid w:val="00AF6896"/>
    <w:rsid w:val="00AF7C76"/>
    <w:rsid w:val="00AF7C8A"/>
    <w:rsid w:val="00B00209"/>
    <w:rsid w:val="00B009A2"/>
    <w:rsid w:val="00B019E1"/>
    <w:rsid w:val="00B025D5"/>
    <w:rsid w:val="00B11159"/>
    <w:rsid w:val="00B171AC"/>
    <w:rsid w:val="00B177AF"/>
    <w:rsid w:val="00B20162"/>
    <w:rsid w:val="00B20717"/>
    <w:rsid w:val="00B20B01"/>
    <w:rsid w:val="00B24384"/>
    <w:rsid w:val="00B2579D"/>
    <w:rsid w:val="00B26B46"/>
    <w:rsid w:val="00B26BA9"/>
    <w:rsid w:val="00B276B6"/>
    <w:rsid w:val="00B335A2"/>
    <w:rsid w:val="00B3360F"/>
    <w:rsid w:val="00B33741"/>
    <w:rsid w:val="00B347E6"/>
    <w:rsid w:val="00B34B5A"/>
    <w:rsid w:val="00B34B88"/>
    <w:rsid w:val="00B35A71"/>
    <w:rsid w:val="00B378EA"/>
    <w:rsid w:val="00B41E20"/>
    <w:rsid w:val="00B42162"/>
    <w:rsid w:val="00B44CE0"/>
    <w:rsid w:val="00B45D68"/>
    <w:rsid w:val="00B461DB"/>
    <w:rsid w:val="00B5045D"/>
    <w:rsid w:val="00B51017"/>
    <w:rsid w:val="00B513F0"/>
    <w:rsid w:val="00B51B53"/>
    <w:rsid w:val="00B52BFE"/>
    <w:rsid w:val="00B52CEC"/>
    <w:rsid w:val="00B555DA"/>
    <w:rsid w:val="00B565D8"/>
    <w:rsid w:val="00B63B83"/>
    <w:rsid w:val="00B63DE0"/>
    <w:rsid w:val="00B64746"/>
    <w:rsid w:val="00B64FED"/>
    <w:rsid w:val="00B651B4"/>
    <w:rsid w:val="00B65549"/>
    <w:rsid w:val="00B6633C"/>
    <w:rsid w:val="00B671A6"/>
    <w:rsid w:val="00B70627"/>
    <w:rsid w:val="00B70FA4"/>
    <w:rsid w:val="00B721B8"/>
    <w:rsid w:val="00B732DD"/>
    <w:rsid w:val="00B76983"/>
    <w:rsid w:val="00B779E2"/>
    <w:rsid w:val="00B77DEB"/>
    <w:rsid w:val="00B83919"/>
    <w:rsid w:val="00B86A0D"/>
    <w:rsid w:val="00B87258"/>
    <w:rsid w:val="00B942ED"/>
    <w:rsid w:val="00B94432"/>
    <w:rsid w:val="00B95B33"/>
    <w:rsid w:val="00B964E1"/>
    <w:rsid w:val="00BA6383"/>
    <w:rsid w:val="00BA6F75"/>
    <w:rsid w:val="00BA72AF"/>
    <w:rsid w:val="00BB298A"/>
    <w:rsid w:val="00BB366E"/>
    <w:rsid w:val="00BB3D46"/>
    <w:rsid w:val="00BB4A61"/>
    <w:rsid w:val="00BC040C"/>
    <w:rsid w:val="00BC0A6F"/>
    <w:rsid w:val="00BC1C1A"/>
    <w:rsid w:val="00BC2707"/>
    <w:rsid w:val="00BC355D"/>
    <w:rsid w:val="00BC494C"/>
    <w:rsid w:val="00BC550A"/>
    <w:rsid w:val="00BC5705"/>
    <w:rsid w:val="00BC71C4"/>
    <w:rsid w:val="00BD0D61"/>
    <w:rsid w:val="00BD1DBF"/>
    <w:rsid w:val="00BD2AD7"/>
    <w:rsid w:val="00BD619D"/>
    <w:rsid w:val="00BD7AB1"/>
    <w:rsid w:val="00BD7D63"/>
    <w:rsid w:val="00BD7EC9"/>
    <w:rsid w:val="00BE23C1"/>
    <w:rsid w:val="00BE5BF8"/>
    <w:rsid w:val="00BE6658"/>
    <w:rsid w:val="00BE6B3D"/>
    <w:rsid w:val="00BE7982"/>
    <w:rsid w:val="00BE7CD1"/>
    <w:rsid w:val="00BE7F4B"/>
    <w:rsid w:val="00BF02E5"/>
    <w:rsid w:val="00BF05E1"/>
    <w:rsid w:val="00BF57B4"/>
    <w:rsid w:val="00BF5A68"/>
    <w:rsid w:val="00BF6A19"/>
    <w:rsid w:val="00C05E16"/>
    <w:rsid w:val="00C06997"/>
    <w:rsid w:val="00C075DA"/>
    <w:rsid w:val="00C075E4"/>
    <w:rsid w:val="00C07B95"/>
    <w:rsid w:val="00C10E44"/>
    <w:rsid w:val="00C12073"/>
    <w:rsid w:val="00C12AAE"/>
    <w:rsid w:val="00C13F11"/>
    <w:rsid w:val="00C160B1"/>
    <w:rsid w:val="00C17D7E"/>
    <w:rsid w:val="00C20B93"/>
    <w:rsid w:val="00C23B2E"/>
    <w:rsid w:val="00C2541C"/>
    <w:rsid w:val="00C279B7"/>
    <w:rsid w:val="00C316CB"/>
    <w:rsid w:val="00C32E74"/>
    <w:rsid w:val="00C333B8"/>
    <w:rsid w:val="00C34AE5"/>
    <w:rsid w:val="00C353BC"/>
    <w:rsid w:val="00C35C31"/>
    <w:rsid w:val="00C36AFD"/>
    <w:rsid w:val="00C36C7F"/>
    <w:rsid w:val="00C4210F"/>
    <w:rsid w:val="00C4216B"/>
    <w:rsid w:val="00C44024"/>
    <w:rsid w:val="00C50D5E"/>
    <w:rsid w:val="00C510F5"/>
    <w:rsid w:val="00C51212"/>
    <w:rsid w:val="00C51574"/>
    <w:rsid w:val="00C52300"/>
    <w:rsid w:val="00C55E32"/>
    <w:rsid w:val="00C5710A"/>
    <w:rsid w:val="00C602F0"/>
    <w:rsid w:val="00C61323"/>
    <w:rsid w:val="00C620AA"/>
    <w:rsid w:val="00C6301C"/>
    <w:rsid w:val="00C66F9C"/>
    <w:rsid w:val="00C70824"/>
    <w:rsid w:val="00C77564"/>
    <w:rsid w:val="00C80359"/>
    <w:rsid w:val="00C904EC"/>
    <w:rsid w:val="00C9061A"/>
    <w:rsid w:val="00C91510"/>
    <w:rsid w:val="00C95D67"/>
    <w:rsid w:val="00C9617E"/>
    <w:rsid w:val="00C96692"/>
    <w:rsid w:val="00CA030E"/>
    <w:rsid w:val="00CA316B"/>
    <w:rsid w:val="00CA6472"/>
    <w:rsid w:val="00CA7CEF"/>
    <w:rsid w:val="00CB2601"/>
    <w:rsid w:val="00CB2B77"/>
    <w:rsid w:val="00CB6633"/>
    <w:rsid w:val="00CB7A71"/>
    <w:rsid w:val="00CC1DBC"/>
    <w:rsid w:val="00CC20FA"/>
    <w:rsid w:val="00CC4DB3"/>
    <w:rsid w:val="00CC502B"/>
    <w:rsid w:val="00CD2D88"/>
    <w:rsid w:val="00CD44AC"/>
    <w:rsid w:val="00CD4F99"/>
    <w:rsid w:val="00CD602A"/>
    <w:rsid w:val="00CD65E2"/>
    <w:rsid w:val="00CD700A"/>
    <w:rsid w:val="00CD7AD8"/>
    <w:rsid w:val="00CD7CC2"/>
    <w:rsid w:val="00CE0486"/>
    <w:rsid w:val="00CE4BD3"/>
    <w:rsid w:val="00CE5C2C"/>
    <w:rsid w:val="00CF0020"/>
    <w:rsid w:val="00CF1891"/>
    <w:rsid w:val="00CF63C2"/>
    <w:rsid w:val="00CF6492"/>
    <w:rsid w:val="00D016AA"/>
    <w:rsid w:val="00D0314C"/>
    <w:rsid w:val="00D055E8"/>
    <w:rsid w:val="00D058D4"/>
    <w:rsid w:val="00D065FB"/>
    <w:rsid w:val="00D06765"/>
    <w:rsid w:val="00D10702"/>
    <w:rsid w:val="00D11744"/>
    <w:rsid w:val="00D12C13"/>
    <w:rsid w:val="00D13D08"/>
    <w:rsid w:val="00D15798"/>
    <w:rsid w:val="00D17A4C"/>
    <w:rsid w:val="00D17A94"/>
    <w:rsid w:val="00D21BAF"/>
    <w:rsid w:val="00D21C88"/>
    <w:rsid w:val="00D227AA"/>
    <w:rsid w:val="00D23D6F"/>
    <w:rsid w:val="00D24B86"/>
    <w:rsid w:val="00D26A5E"/>
    <w:rsid w:val="00D27178"/>
    <w:rsid w:val="00D313E2"/>
    <w:rsid w:val="00D3676A"/>
    <w:rsid w:val="00D433E7"/>
    <w:rsid w:val="00D47231"/>
    <w:rsid w:val="00D50368"/>
    <w:rsid w:val="00D54ABB"/>
    <w:rsid w:val="00D558B7"/>
    <w:rsid w:val="00D56C2B"/>
    <w:rsid w:val="00D56D00"/>
    <w:rsid w:val="00D606AF"/>
    <w:rsid w:val="00D61C6D"/>
    <w:rsid w:val="00D635BE"/>
    <w:rsid w:val="00D643A9"/>
    <w:rsid w:val="00D647E6"/>
    <w:rsid w:val="00D6625E"/>
    <w:rsid w:val="00D71CF1"/>
    <w:rsid w:val="00D727F3"/>
    <w:rsid w:val="00D74026"/>
    <w:rsid w:val="00D74563"/>
    <w:rsid w:val="00D74EDB"/>
    <w:rsid w:val="00D75B8F"/>
    <w:rsid w:val="00D811BB"/>
    <w:rsid w:val="00D827E1"/>
    <w:rsid w:val="00D8316F"/>
    <w:rsid w:val="00D834F3"/>
    <w:rsid w:val="00D90FC9"/>
    <w:rsid w:val="00D921B4"/>
    <w:rsid w:val="00D922DA"/>
    <w:rsid w:val="00D925AA"/>
    <w:rsid w:val="00D94F09"/>
    <w:rsid w:val="00D95B11"/>
    <w:rsid w:val="00D96697"/>
    <w:rsid w:val="00DA058B"/>
    <w:rsid w:val="00DA0745"/>
    <w:rsid w:val="00DA1213"/>
    <w:rsid w:val="00DA1635"/>
    <w:rsid w:val="00DA6EFC"/>
    <w:rsid w:val="00DB3860"/>
    <w:rsid w:val="00DB3E5F"/>
    <w:rsid w:val="00DB3EB5"/>
    <w:rsid w:val="00DB75F4"/>
    <w:rsid w:val="00DC1588"/>
    <w:rsid w:val="00DC24A5"/>
    <w:rsid w:val="00DC2892"/>
    <w:rsid w:val="00DC3626"/>
    <w:rsid w:val="00DC3FEC"/>
    <w:rsid w:val="00DC4B1D"/>
    <w:rsid w:val="00DC57E9"/>
    <w:rsid w:val="00DC6E26"/>
    <w:rsid w:val="00DD0FD9"/>
    <w:rsid w:val="00DD231E"/>
    <w:rsid w:val="00DD2DBD"/>
    <w:rsid w:val="00DD4F06"/>
    <w:rsid w:val="00DD4FA8"/>
    <w:rsid w:val="00DE0EC7"/>
    <w:rsid w:val="00DE0F46"/>
    <w:rsid w:val="00DE10F3"/>
    <w:rsid w:val="00DE1782"/>
    <w:rsid w:val="00DE42C0"/>
    <w:rsid w:val="00DE4564"/>
    <w:rsid w:val="00DE61EF"/>
    <w:rsid w:val="00DE64BF"/>
    <w:rsid w:val="00DE7C34"/>
    <w:rsid w:val="00DF0F3B"/>
    <w:rsid w:val="00DF10F6"/>
    <w:rsid w:val="00DF5924"/>
    <w:rsid w:val="00DF7DA8"/>
    <w:rsid w:val="00E03265"/>
    <w:rsid w:val="00E05E19"/>
    <w:rsid w:val="00E077BB"/>
    <w:rsid w:val="00E107F2"/>
    <w:rsid w:val="00E121F0"/>
    <w:rsid w:val="00E12272"/>
    <w:rsid w:val="00E13834"/>
    <w:rsid w:val="00E146B6"/>
    <w:rsid w:val="00E2212F"/>
    <w:rsid w:val="00E22E9F"/>
    <w:rsid w:val="00E235DD"/>
    <w:rsid w:val="00E23E79"/>
    <w:rsid w:val="00E27824"/>
    <w:rsid w:val="00E30F8D"/>
    <w:rsid w:val="00E324BC"/>
    <w:rsid w:val="00E32CC8"/>
    <w:rsid w:val="00E32FAC"/>
    <w:rsid w:val="00E33FEF"/>
    <w:rsid w:val="00E358DD"/>
    <w:rsid w:val="00E407E9"/>
    <w:rsid w:val="00E41637"/>
    <w:rsid w:val="00E4200F"/>
    <w:rsid w:val="00E426E1"/>
    <w:rsid w:val="00E44FFA"/>
    <w:rsid w:val="00E466C4"/>
    <w:rsid w:val="00E471E6"/>
    <w:rsid w:val="00E51912"/>
    <w:rsid w:val="00E53F9A"/>
    <w:rsid w:val="00E545D3"/>
    <w:rsid w:val="00E55800"/>
    <w:rsid w:val="00E55810"/>
    <w:rsid w:val="00E604D8"/>
    <w:rsid w:val="00E6203D"/>
    <w:rsid w:val="00E63A25"/>
    <w:rsid w:val="00E7006F"/>
    <w:rsid w:val="00E712EC"/>
    <w:rsid w:val="00E71B62"/>
    <w:rsid w:val="00E73604"/>
    <w:rsid w:val="00E73ECF"/>
    <w:rsid w:val="00E748AF"/>
    <w:rsid w:val="00E8098B"/>
    <w:rsid w:val="00E82717"/>
    <w:rsid w:val="00E87059"/>
    <w:rsid w:val="00E90FE8"/>
    <w:rsid w:val="00E930E3"/>
    <w:rsid w:val="00E93A4D"/>
    <w:rsid w:val="00E94A2C"/>
    <w:rsid w:val="00E9734B"/>
    <w:rsid w:val="00E97D0C"/>
    <w:rsid w:val="00EA199E"/>
    <w:rsid w:val="00EA1FAB"/>
    <w:rsid w:val="00EA36D6"/>
    <w:rsid w:val="00EA4479"/>
    <w:rsid w:val="00EA7A86"/>
    <w:rsid w:val="00EB0523"/>
    <w:rsid w:val="00EB086D"/>
    <w:rsid w:val="00EB09B9"/>
    <w:rsid w:val="00EB0C70"/>
    <w:rsid w:val="00EB0E82"/>
    <w:rsid w:val="00EB282F"/>
    <w:rsid w:val="00EB3362"/>
    <w:rsid w:val="00EB4267"/>
    <w:rsid w:val="00EB594B"/>
    <w:rsid w:val="00EB7316"/>
    <w:rsid w:val="00EC039F"/>
    <w:rsid w:val="00EC27DF"/>
    <w:rsid w:val="00EC3C7A"/>
    <w:rsid w:val="00EC3F5F"/>
    <w:rsid w:val="00EC60EA"/>
    <w:rsid w:val="00EC66E8"/>
    <w:rsid w:val="00EC74C7"/>
    <w:rsid w:val="00EC78BE"/>
    <w:rsid w:val="00ED36DB"/>
    <w:rsid w:val="00ED5D2F"/>
    <w:rsid w:val="00ED6E31"/>
    <w:rsid w:val="00ED7791"/>
    <w:rsid w:val="00ED7AFF"/>
    <w:rsid w:val="00ED7B65"/>
    <w:rsid w:val="00EE2058"/>
    <w:rsid w:val="00EE4B43"/>
    <w:rsid w:val="00EE6875"/>
    <w:rsid w:val="00EE7519"/>
    <w:rsid w:val="00EF171B"/>
    <w:rsid w:val="00EF205D"/>
    <w:rsid w:val="00EF21AE"/>
    <w:rsid w:val="00EF21C4"/>
    <w:rsid w:val="00EF28E0"/>
    <w:rsid w:val="00EF30FA"/>
    <w:rsid w:val="00EF3D9A"/>
    <w:rsid w:val="00EF3DB4"/>
    <w:rsid w:val="00EF429B"/>
    <w:rsid w:val="00EF615A"/>
    <w:rsid w:val="00EF67F4"/>
    <w:rsid w:val="00F00DEE"/>
    <w:rsid w:val="00F0200B"/>
    <w:rsid w:val="00F02948"/>
    <w:rsid w:val="00F144DA"/>
    <w:rsid w:val="00F15692"/>
    <w:rsid w:val="00F1606A"/>
    <w:rsid w:val="00F20FF3"/>
    <w:rsid w:val="00F2117C"/>
    <w:rsid w:val="00F22076"/>
    <w:rsid w:val="00F2381A"/>
    <w:rsid w:val="00F23D8D"/>
    <w:rsid w:val="00F2425F"/>
    <w:rsid w:val="00F247F6"/>
    <w:rsid w:val="00F26818"/>
    <w:rsid w:val="00F30FD1"/>
    <w:rsid w:val="00F31EF7"/>
    <w:rsid w:val="00F32692"/>
    <w:rsid w:val="00F32BFB"/>
    <w:rsid w:val="00F33BC5"/>
    <w:rsid w:val="00F3566F"/>
    <w:rsid w:val="00F37139"/>
    <w:rsid w:val="00F37947"/>
    <w:rsid w:val="00F414BB"/>
    <w:rsid w:val="00F42ACD"/>
    <w:rsid w:val="00F45405"/>
    <w:rsid w:val="00F45ECC"/>
    <w:rsid w:val="00F474B5"/>
    <w:rsid w:val="00F527E5"/>
    <w:rsid w:val="00F57B2A"/>
    <w:rsid w:val="00F57DD8"/>
    <w:rsid w:val="00F600CD"/>
    <w:rsid w:val="00F601C7"/>
    <w:rsid w:val="00F63061"/>
    <w:rsid w:val="00F73E2B"/>
    <w:rsid w:val="00F7772F"/>
    <w:rsid w:val="00F81945"/>
    <w:rsid w:val="00F82889"/>
    <w:rsid w:val="00F84A49"/>
    <w:rsid w:val="00F85A5E"/>
    <w:rsid w:val="00F85B5F"/>
    <w:rsid w:val="00F86D45"/>
    <w:rsid w:val="00F86E14"/>
    <w:rsid w:val="00F90113"/>
    <w:rsid w:val="00F90627"/>
    <w:rsid w:val="00F91161"/>
    <w:rsid w:val="00F92675"/>
    <w:rsid w:val="00F939A1"/>
    <w:rsid w:val="00F94A19"/>
    <w:rsid w:val="00F966A0"/>
    <w:rsid w:val="00F97FA1"/>
    <w:rsid w:val="00FA1C1A"/>
    <w:rsid w:val="00FA256F"/>
    <w:rsid w:val="00FA52AA"/>
    <w:rsid w:val="00FA6BFF"/>
    <w:rsid w:val="00FB4F85"/>
    <w:rsid w:val="00FB5DA9"/>
    <w:rsid w:val="00FC18E2"/>
    <w:rsid w:val="00FC4D89"/>
    <w:rsid w:val="00FC7959"/>
    <w:rsid w:val="00FC7B6A"/>
    <w:rsid w:val="00FD4A78"/>
    <w:rsid w:val="00FD52DE"/>
    <w:rsid w:val="00FD6101"/>
    <w:rsid w:val="00FD7ED6"/>
    <w:rsid w:val="00FE156E"/>
    <w:rsid w:val="00FE3AB4"/>
    <w:rsid w:val="00FE6200"/>
    <w:rsid w:val="00FE79A9"/>
    <w:rsid w:val="00FF0F9A"/>
    <w:rsid w:val="00FF1616"/>
    <w:rsid w:val="00FF58B6"/>
    <w:rsid w:val="00FF7F32"/>
    <w:rsid w:val="4099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4E39D940"/>
  <w15:docId w15:val="{3F413711-F0A8-49BF-8601-4B726FBD7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10FF"/>
    <w:pPr>
      <w:spacing w:before="240" w:line="300" w:lineRule="atLeast"/>
    </w:pPr>
    <w:rPr>
      <w:rFonts w:ascii="Arial" w:hAnsi="Arial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8B58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8B58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8B58D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B58D9"/>
    <w:rPr>
      <w:rFonts w:ascii="Cambria" w:hAnsi="Cambria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8B58D9"/>
    <w:rPr>
      <w:rFonts w:ascii="Cambria" w:hAnsi="Cambria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8B58D9"/>
    <w:rPr>
      <w:rFonts w:ascii="Cambria" w:hAnsi="Cambria"/>
      <w:b/>
      <w:bCs/>
      <w:color w:val="4F81BD"/>
      <w:szCs w:val="22"/>
      <w:lang w:eastAsia="zh-CN"/>
    </w:rPr>
  </w:style>
  <w:style w:type="paragraph" w:customStyle="1" w:styleId="DoEfooter2018">
    <w:name w:val="DoE footer 2018"/>
    <w:basedOn w:val="Normal"/>
    <w:qFormat/>
    <w:locked/>
    <w:rsid w:val="00F20FF3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DoEheading12018">
    <w:name w:val="DoE heading 1 2018"/>
    <w:basedOn w:val="Normal"/>
    <w:next w:val="DoEbodytext2018"/>
    <w:qFormat/>
    <w:locked/>
    <w:rsid w:val="00A101C6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600" w:line="240" w:lineRule="auto"/>
      <w:ind w:left="851" w:hanging="851"/>
      <w:outlineLvl w:val="0"/>
    </w:pPr>
    <w:rPr>
      <w:rFonts w:ascii="Helvetica" w:hAnsi="Helvetica"/>
      <w:sz w:val="56"/>
      <w:szCs w:val="56"/>
      <w:lang w:eastAsia="en-US"/>
    </w:rPr>
  </w:style>
  <w:style w:type="paragraph" w:customStyle="1" w:styleId="DoEbodytext2018">
    <w:name w:val="DoE body text 2018"/>
    <w:basedOn w:val="Normal"/>
    <w:qFormat/>
    <w:rsid w:val="000867A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line="276" w:lineRule="auto"/>
    </w:pPr>
  </w:style>
  <w:style w:type="paragraph" w:customStyle="1" w:styleId="DoEquoteorextract2018">
    <w:name w:val="DoE quote or extract 2018"/>
    <w:basedOn w:val="Normal"/>
    <w:next w:val="DoEreference2018"/>
    <w:qFormat/>
    <w:locked/>
    <w:rsid w:val="008B58D9"/>
    <w:pPr>
      <w:spacing w:before="80" w:line="260" w:lineRule="atLeast"/>
      <w:ind w:left="567" w:right="567"/>
    </w:pPr>
    <w:rPr>
      <w:sz w:val="22"/>
    </w:rPr>
  </w:style>
  <w:style w:type="paragraph" w:customStyle="1" w:styleId="DoEreference2018">
    <w:name w:val="DoE reference 2018"/>
    <w:basedOn w:val="Normal"/>
    <w:next w:val="DoEbodytext2018"/>
    <w:qFormat/>
    <w:locked/>
    <w:rsid w:val="00656F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DoEheading22018">
    <w:name w:val="DoE heading 2 2018"/>
    <w:basedOn w:val="DoEheading12018"/>
    <w:next w:val="DoEbodytext2018"/>
    <w:qFormat/>
    <w:locked/>
    <w:rsid w:val="00182F24"/>
    <w:pPr>
      <w:keepNext w:val="0"/>
      <w:pageBreakBefore w:val="0"/>
      <w:pBdr>
        <w:bottom w:val="none" w:sz="0" w:space="0" w:color="auto"/>
      </w:pBdr>
      <w:spacing w:before="400" w:after="240"/>
      <w:ind w:left="0" w:firstLine="0"/>
      <w:outlineLvl w:val="1"/>
    </w:pPr>
    <w:rPr>
      <w:sz w:val="48"/>
      <w:szCs w:val="36"/>
    </w:rPr>
  </w:style>
  <w:style w:type="paragraph" w:customStyle="1" w:styleId="DoEheading32018">
    <w:name w:val="DoE heading 3 2018"/>
    <w:basedOn w:val="DoEheading22018"/>
    <w:next w:val="DoEbodytext2018"/>
    <w:qFormat/>
    <w:locked/>
    <w:rsid w:val="00C353BC"/>
    <w:pPr>
      <w:spacing w:before="360"/>
      <w:outlineLvl w:val="2"/>
    </w:pPr>
    <w:rPr>
      <w:sz w:val="40"/>
      <w:szCs w:val="40"/>
    </w:rPr>
  </w:style>
  <w:style w:type="paragraph" w:customStyle="1" w:styleId="DoEheading42018">
    <w:name w:val="DoE heading 4 2018"/>
    <w:basedOn w:val="DoEheading32018"/>
    <w:next w:val="DoEbodytext2018"/>
    <w:qFormat/>
    <w:locked/>
    <w:rsid w:val="00BF02E5"/>
    <w:pPr>
      <w:spacing w:before="320"/>
      <w:outlineLvl w:val="3"/>
    </w:pPr>
    <w:rPr>
      <w:sz w:val="32"/>
      <w:szCs w:val="32"/>
    </w:rPr>
  </w:style>
  <w:style w:type="paragraph" w:customStyle="1" w:styleId="DoEheading52018">
    <w:name w:val="DoE heading 5 2018"/>
    <w:basedOn w:val="DoEheading42018"/>
    <w:next w:val="DoEbodytext2018"/>
    <w:qFormat/>
    <w:locked/>
    <w:rsid w:val="004F3F99"/>
    <w:pPr>
      <w:spacing w:before="280"/>
      <w:outlineLvl w:val="4"/>
    </w:pPr>
    <w:rPr>
      <w:sz w:val="28"/>
      <w:szCs w:val="24"/>
    </w:rPr>
  </w:style>
  <w:style w:type="paragraph" w:customStyle="1" w:styleId="DoEtabletext2018">
    <w:name w:val="DoE table text 2018"/>
    <w:basedOn w:val="Normal"/>
    <w:qFormat/>
    <w:locked/>
    <w:rsid w:val="00FC7B6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DoEtableheading2018">
    <w:name w:val="DoE table heading 2018"/>
    <w:basedOn w:val="Normal"/>
    <w:next w:val="DoEtabletext2018"/>
    <w:qFormat/>
    <w:locked/>
    <w:rsid w:val="008B58D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DoEtablelist1bullet2018">
    <w:name w:val="DoE table list 1 bullet 2018"/>
    <w:basedOn w:val="DoEtabletext2018"/>
    <w:qFormat/>
    <w:locked/>
    <w:rsid w:val="00ED6E31"/>
    <w:pPr>
      <w:numPr>
        <w:numId w:val="1"/>
      </w:num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</w:tabs>
      <w:spacing w:after="40" w:line="240" w:lineRule="atLeast"/>
      <w:ind w:left="402" w:hanging="204"/>
    </w:pPr>
  </w:style>
  <w:style w:type="paragraph" w:customStyle="1" w:styleId="DoEunformattedspace2018">
    <w:name w:val="DoE unformatted space 2018"/>
    <w:basedOn w:val="Normal"/>
    <w:qFormat/>
    <w:locked/>
    <w:rsid w:val="003068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DoEcaptionforquoteorextract2018">
    <w:name w:val="DoE caption for quote or extract 2018"/>
    <w:basedOn w:val="DoEcaptiongraphics2018"/>
    <w:next w:val="DoEquoteorextract2018"/>
    <w:qFormat/>
    <w:rsid w:val="00EB594B"/>
  </w:style>
  <w:style w:type="paragraph" w:customStyle="1" w:styleId="DoEcaptiongraphics2018">
    <w:name w:val="DoE caption graphics 2018"/>
    <w:basedOn w:val="DoEreference2018"/>
    <w:next w:val="DoEunformattedspace2018"/>
    <w:qFormat/>
    <w:locked/>
    <w:rsid w:val="00EB594B"/>
    <w:pPr>
      <w:keepNext/>
      <w:spacing w:before="240" w:after="80"/>
    </w:pPr>
    <w:rPr>
      <w:sz w:val="22"/>
    </w:rPr>
  </w:style>
  <w:style w:type="paragraph" w:customStyle="1" w:styleId="DoElist2bullet2018">
    <w:name w:val="DoE list 2 bullet 2018"/>
    <w:basedOn w:val="Normal"/>
    <w:link w:val="DoElist2bullet2018Char"/>
    <w:qFormat/>
    <w:locked/>
    <w:rsid w:val="00ED6E31"/>
    <w:pPr>
      <w:numPr>
        <w:ilvl w:val="1"/>
        <w:numId w:val="5"/>
      </w:numPr>
      <w:spacing w:before="80" w:line="280" w:lineRule="atLeast"/>
      <w:ind w:left="1077" w:hanging="357"/>
    </w:pPr>
    <w:rPr>
      <w:szCs w:val="24"/>
    </w:rPr>
  </w:style>
  <w:style w:type="character" w:customStyle="1" w:styleId="DoElist2bullet2018Char">
    <w:name w:val="DoE list 2 bullet 2018 Char"/>
    <w:basedOn w:val="DefaultParagraphFont"/>
    <w:link w:val="DoElist2bullet2018"/>
    <w:rsid w:val="00ED6E31"/>
    <w:rPr>
      <w:rFonts w:ascii="Arial" w:hAnsi="Arial"/>
      <w:lang w:eastAsia="zh-CN"/>
    </w:rPr>
  </w:style>
  <w:style w:type="paragraph" w:customStyle="1" w:styleId="DoElist1bullet2018">
    <w:name w:val="DoE list 1 bullet 2018"/>
    <w:basedOn w:val="Normal"/>
    <w:qFormat/>
    <w:locked/>
    <w:rsid w:val="00EC78BE"/>
    <w:pPr>
      <w:numPr>
        <w:numId w:val="5"/>
      </w:numPr>
      <w:spacing w:before="80" w:line="280" w:lineRule="atLeast"/>
    </w:pPr>
    <w:rPr>
      <w:szCs w:val="24"/>
    </w:rPr>
  </w:style>
  <w:style w:type="paragraph" w:customStyle="1" w:styleId="DoEtablelist2bullet2018">
    <w:name w:val="DoE table list 2 bullet 2018"/>
    <w:basedOn w:val="DoEtablelist1bullet2018"/>
    <w:qFormat/>
    <w:rsid w:val="00ED6E31"/>
    <w:pPr>
      <w:numPr>
        <w:ilvl w:val="1"/>
      </w:numPr>
      <w:ind w:left="709" w:hanging="289"/>
    </w:pPr>
  </w:style>
  <w:style w:type="paragraph" w:customStyle="1" w:styleId="DoElines2018">
    <w:name w:val="DoE lines 2018"/>
    <w:basedOn w:val="Normal"/>
    <w:qFormat/>
    <w:rsid w:val="000B72E8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DoEgraphics2018">
    <w:name w:val="DoE graphics 2018"/>
    <w:basedOn w:val="DoEunformattedspace2018"/>
    <w:next w:val="DoEreference2018"/>
    <w:qFormat/>
    <w:rsid w:val="00306862"/>
    <w:pPr>
      <w:keepNext/>
    </w:pPr>
  </w:style>
  <w:style w:type="character" w:customStyle="1" w:styleId="DoEscientifictermorlanguage2018">
    <w:name w:val="DoE scientific term or language 2018"/>
    <w:basedOn w:val="DefaultParagraphFont"/>
    <w:uiPriority w:val="1"/>
    <w:qFormat/>
    <w:rsid w:val="00C32E74"/>
    <w:rPr>
      <w:i/>
      <w:noProof w:val="0"/>
      <w:lang w:val="en-AU"/>
    </w:rPr>
  </w:style>
  <w:style w:type="character" w:customStyle="1" w:styleId="DoEstrongemphasis2018">
    <w:name w:val="DoE strong emphasis 2018"/>
    <w:basedOn w:val="DefaultParagraphFont"/>
    <w:uiPriority w:val="1"/>
    <w:qFormat/>
    <w:rsid w:val="00700EE9"/>
    <w:rPr>
      <w:b/>
      <w:noProof w:val="0"/>
      <w:lang w:val="en-AU"/>
    </w:rPr>
  </w:style>
  <w:style w:type="paragraph" w:customStyle="1" w:styleId="DoEtablelist1numbered2018">
    <w:name w:val="DoE table list 1 numbered 2018"/>
    <w:basedOn w:val="DoEtabletext2018"/>
    <w:qFormat/>
    <w:rsid w:val="008E0018"/>
    <w:pPr>
      <w:numPr>
        <w:numId w:val="3"/>
      </w:num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</w:tabs>
      <w:spacing w:after="40" w:line="240" w:lineRule="atLeast"/>
      <w:ind w:left="538" w:hanging="340"/>
    </w:pPr>
  </w:style>
  <w:style w:type="paragraph" w:customStyle="1" w:styleId="DoEtablelist2numbered2018">
    <w:name w:val="DoE table list 2 numbered 2018"/>
    <w:basedOn w:val="DoEtablelist1numbered2018"/>
    <w:qFormat/>
    <w:rsid w:val="00160211"/>
    <w:pPr>
      <w:numPr>
        <w:ilvl w:val="1"/>
        <w:numId w:val="2"/>
      </w:numPr>
      <w:ind w:left="709" w:hanging="289"/>
    </w:pPr>
  </w:style>
  <w:style w:type="paragraph" w:customStyle="1" w:styleId="DoElist1numbered2018">
    <w:name w:val="DoE list 1 numbered 2018"/>
    <w:basedOn w:val="Normal"/>
    <w:qFormat/>
    <w:locked/>
    <w:rsid w:val="00EC78BE"/>
    <w:pPr>
      <w:numPr>
        <w:numId w:val="4"/>
      </w:numPr>
      <w:spacing w:before="80" w:line="280" w:lineRule="atLeast"/>
    </w:pPr>
    <w:rPr>
      <w:szCs w:val="24"/>
    </w:rPr>
  </w:style>
  <w:style w:type="paragraph" w:customStyle="1" w:styleId="DoElist2numbered2018">
    <w:name w:val="DoE list 2 numbered 2018"/>
    <w:basedOn w:val="Normal"/>
    <w:link w:val="DoElist2numbered2018Char"/>
    <w:qFormat/>
    <w:locked/>
    <w:rsid w:val="00ED6E31"/>
    <w:pPr>
      <w:numPr>
        <w:ilvl w:val="1"/>
        <w:numId w:val="6"/>
      </w:numPr>
      <w:tabs>
        <w:tab w:val="clear" w:pos="1434"/>
      </w:tabs>
      <w:spacing w:before="80" w:line="280" w:lineRule="atLeast"/>
      <w:ind w:left="1077" w:hanging="357"/>
    </w:pPr>
    <w:rPr>
      <w:szCs w:val="24"/>
    </w:rPr>
  </w:style>
  <w:style w:type="character" w:customStyle="1" w:styleId="DoElist2numbered2018Char">
    <w:name w:val="DoE list 2 numbered 2018 Char"/>
    <w:basedOn w:val="DefaultParagraphFont"/>
    <w:link w:val="DoElist2numbered2018"/>
    <w:rsid w:val="00ED6E31"/>
    <w:rPr>
      <w:rFonts w:ascii="Arial" w:hAnsi="Arial"/>
      <w:lang w:eastAsia="zh-CN"/>
    </w:rPr>
  </w:style>
  <w:style w:type="character" w:styleId="Hyperlink">
    <w:name w:val="Hyperlink"/>
    <w:basedOn w:val="DefaultParagraphFont"/>
    <w:uiPriority w:val="99"/>
    <w:unhideWhenUsed/>
    <w:rsid w:val="00132CBC"/>
    <w:rPr>
      <w:color w:val="0000FF" w:themeColor="hyperlink"/>
      <w:u w:val="single"/>
    </w:rPr>
  </w:style>
  <w:style w:type="paragraph" w:customStyle="1" w:styleId="DoEhandbooktitle2018">
    <w:name w:val="DoE handbook title 2018"/>
    <w:basedOn w:val="DoEheading12018"/>
    <w:next w:val="DoEbodytext2018"/>
    <w:qFormat/>
    <w:rsid w:val="00182F24"/>
    <w:pPr>
      <w:tabs>
        <w:tab w:val="left" w:pos="3969"/>
        <w:tab w:val="left" w:pos="4536"/>
        <w:tab w:val="left" w:pos="5103"/>
      </w:tabs>
      <w:outlineLvl w:val="9"/>
    </w:pPr>
  </w:style>
  <w:style w:type="paragraph" w:customStyle="1" w:styleId="DoEsignatureline2018">
    <w:name w:val="DoE signature line 2018"/>
    <w:basedOn w:val="Normal"/>
    <w:next w:val="DoEbodytext2018"/>
    <w:qFormat/>
    <w:rsid w:val="004E2484"/>
    <w:pPr>
      <w:tabs>
        <w:tab w:val="left" w:leader="underscore" w:pos="6521"/>
      </w:tabs>
      <w:spacing w:before="0" w:line="720" w:lineRule="atLeast"/>
    </w:pPr>
    <w:rPr>
      <w:szCs w:val="24"/>
    </w:rPr>
  </w:style>
  <w:style w:type="paragraph" w:customStyle="1" w:styleId="DoEdate2018">
    <w:name w:val="DoE date 2018"/>
    <w:basedOn w:val="Normal"/>
    <w:next w:val="DoEbodytext2018"/>
    <w:qFormat/>
    <w:rsid w:val="00AB753A"/>
    <w:pPr>
      <w:tabs>
        <w:tab w:val="left" w:leader="underscore" w:pos="2835"/>
      </w:tabs>
      <w:spacing w:before="0" w:line="720" w:lineRule="atLeast"/>
      <w:ind w:left="-40"/>
    </w:pPr>
    <w:rPr>
      <w:szCs w:val="24"/>
    </w:rPr>
  </w:style>
  <w:style w:type="table" w:styleId="TableGrid">
    <w:name w:val="Table Grid"/>
    <w:basedOn w:val="TableNormal"/>
    <w:uiPriority w:val="59"/>
    <w:rsid w:val="00286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3A6F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A6F"/>
    <w:rPr>
      <w:rFonts w:ascii="Arial" w:hAnsi="Arial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853A6F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A6F"/>
    <w:rPr>
      <w:rFonts w:ascii="Arial" w:hAnsi="Arial"/>
      <w:szCs w:val="22"/>
      <w:lang w:eastAsia="zh-CN"/>
    </w:rPr>
  </w:style>
  <w:style w:type="paragraph" w:customStyle="1" w:styleId="Default">
    <w:name w:val="Default"/>
    <w:rsid w:val="00CF0020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2A3AA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455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yperlink" Target="https://s3-us-west-2.amazonaws.com/oervm/chipmodel/ChipModelOps.html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yperlink" Target="http://thewessens.net/ClassroomApps/Models/Tiles/muldivtiles.html?topic=models&amp;id=3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s://support.mathies.ca/en/mainSpace/AlgebraTiles.ph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1E1A7819A3604197C09A278CE88602" ma:contentTypeVersion="13" ma:contentTypeDescription="Create a new document." ma:contentTypeScope="" ma:versionID="3269d3bb4d7cb0957a10a7f033fb2f0a">
  <xsd:schema xmlns:xsd="http://www.w3.org/2001/XMLSchema" xmlns:xs="http://www.w3.org/2001/XMLSchema" xmlns:p="http://schemas.microsoft.com/office/2006/metadata/properties" xmlns:ns2="a3893891-f0a0-41d0-9ee8-6d125d8ab872" xmlns:ns3="946db038-1dcd-4d2d-acc3-074dba562d2c" targetNamespace="http://schemas.microsoft.com/office/2006/metadata/properties" ma:root="true" ma:fieldsID="21ae04b34020c606b5f95e271a46d408" ns2:_="" ns3:_="">
    <xsd:import namespace="a3893891-f0a0-41d0-9ee8-6d125d8ab872"/>
    <xsd:import namespace="946db038-1dcd-4d2d-acc3-074dba562d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93891-f0a0-41d0-9ee8-6d125d8ab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db038-1dcd-4d2d-acc3-074dba562d2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7A4D65-7596-40DF-9FDB-02E3D2C9F8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893891-f0a0-41d0-9ee8-6d125d8ab872"/>
    <ds:schemaRef ds:uri="946db038-1dcd-4d2d-acc3-074dba562d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884394-0FA2-4A21-8F85-D168C9AB95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CBAC6F-CD2A-41F2-8246-A6CEB0997AE5}">
  <ds:schemaRefs>
    <ds:schemaRef ds:uri="http://www.w3.org/XML/1998/namespace"/>
    <ds:schemaRef ds:uri="946db038-1dcd-4d2d-acc3-074dba562d2c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a3893891-f0a0-41d0-9ee8-6d125d8ab8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Dividing directed number</dc:title>
  <dc:subject/>
  <dc:creator>NSW Department of Education</dc:creator>
  <cp:keywords>Stage 4</cp:keywords>
  <dc:description/>
  <cp:revision>2</cp:revision>
  <dcterms:created xsi:type="dcterms:W3CDTF">2021-07-08T00:46:00Z</dcterms:created>
  <dcterms:modified xsi:type="dcterms:W3CDTF">2021-07-08T00:46:00Z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0x010100E31E1A7819A3604197C09A278CE88602</vt:lpwstr>
  </property>
</Properties>
</file>