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D7DC" w14:textId="3DAC59A3" w:rsidR="00872345" w:rsidRDefault="008B2EF4" w:rsidP="00DB174B">
      <w:pPr>
        <w:pStyle w:val="Title"/>
        <w:spacing w:line="360" w:lineRule="auto"/>
      </w:pPr>
      <w:r>
        <w:t>PDHPE s</w:t>
      </w:r>
      <w:r w:rsidR="00872345">
        <w:t>ample Stage 1 scope and sequence</w:t>
      </w:r>
    </w:p>
    <w:p w14:paraId="0F4BF8D4" w14:textId="269CE041" w:rsidR="008A30C4" w:rsidRDefault="009C459E" w:rsidP="00DB174B">
      <w:pPr>
        <w:pStyle w:val="Heading2"/>
        <w:spacing w:line="360" w:lineRule="auto"/>
      </w:pPr>
      <w:r>
        <w:t>Even</w:t>
      </w:r>
      <w:r w:rsidR="008B2EF4">
        <w:t xml:space="preserve"> y</w:t>
      </w:r>
      <w:r w:rsidR="00872345">
        <w:t xml:space="preserve">ear </w:t>
      </w:r>
    </w:p>
    <w:tbl>
      <w:tblPr>
        <w:tblStyle w:val="Tableheader"/>
        <w:tblW w:w="15251" w:type="dxa"/>
        <w:tblInd w:w="-30" w:type="dxa"/>
        <w:tblLook w:val="0420" w:firstRow="1" w:lastRow="0" w:firstColumn="0" w:lastColumn="0" w:noHBand="0" w:noVBand="1"/>
        <w:tblCaption w:val="PDHPE Sample Stage 1 scope and sequence even year"/>
      </w:tblPr>
      <w:tblGrid>
        <w:gridCol w:w="1429"/>
        <w:gridCol w:w="1430"/>
        <w:gridCol w:w="9413"/>
        <w:gridCol w:w="2979"/>
      </w:tblGrid>
      <w:tr w:rsidR="00872345" w:rsidRPr="007B6B2F" w14:paraId="1CEC4141" w14:textId="77777777" w:rsidTr="00672BD9">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709591B0" w14:textId="5B5BB018" w:rsidR="00872345" w:rsidRPr="007B6B2F" w:rsidRDefault="00872345" w:rsidP="00DB174B">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DB174B">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DB174B">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7777777" w:rsidR="00872345" w:rsidRPr="007B6B2F" w:rsidRDefault="00872345" w:rsidP="00DB174B">
            <w:pPr>
              <w:spacing w:line="360" w:lineRule="auto"/>
              <w:rPr>
                <w:lang w:eastAsia="zh-CN"/>
              </w:rPr>
            </w:pPr>
            <w:r>
              <w:rPr>
                <w:lang w:eastAsia="zh-CN"/>
              </w:rPr>
              <w:t>Opportunities to address</w:t>
            </w:r>
          </w:p>
        </w:tc>
      </w:tr>
      <w:tr w:rsidR="00872345" w14:paraId="353D477B" w14:textId="77777777" w:rsidTr="00672BD9">
        <w:trPr>
          <w:cnfStyle w:val="000000100000" w:firstRow="0" w:lastRow="0" w:firstColumn="0" w:lastColumn="0" w:oddVBand="0" w:evenVBand="0" w:oddHBand="1" w:evenHBand="0" w:firstRowFirstColumn="0" w:firstRowLastColumn="0" w:lastRowFirstColumn="0" w:lastRowLastColumn="0"/>
        </w:trPr>
        <w:tc>
          <w:tcPr>
            <w:tcW w:w="1361" w:type="dxa"/>
          </w:tcPr>
          <w:p w14:paraId="76DA6693" w14:textId="77777777" w:rsidR="00672BD9" w:rsidRDefault="009C459E" w:rsidP="00DB174B">
            <w:pPr>
              <w:spacing w:line="360" w:lineRule="auto"/>
              <w:rPr>
                <w:sz w:val="24"/>
              </w:rPr>
            </w:pPr>
            <w:r>
              <w:rPr>
                <w:sz w:val="24"/>
              </w:rPr>
              <w:t>T</w:t>
            </w:r>
            <w:r w:rsidR="00672BD9">
              <w:rPr>
                <w:sz w:val="24"/>
              </w:rPr>
              <w:t>erm 1</w:t>
            </w:r>
          </w:p>
          <w:p w14:paraId="58E861F0" w14:textId="77777777" w:rsidR="00672BD9" w:rsidRDefault="009C459E" w:rsidP="00DB174B">
            <w:pPr>
              <w:spacing w:line="360" w:lineRule="auto"/>
              <w:rPr>
                <w:sz w:val="24"/>
              </w:rPr>
            </w:pPr>
            <w:r w:rsidRPr="009C459E">
              <w:rPr>
                <w:sz w:val="24"/>
              </w:rPr>
              <w:t>PDH</w:t>
            </w:r>
          </w:p>
          <w:p w14:paraId="2E901090" w14:textId="5B287629" w:rsidR="00872345" w:rsidRPr="00CF7295" w:rsidRDefault="00672BD9" w:rsidP="00DB174B">
            <w:pPr>
              <w:spacing w:line="360" w:lineRule="auto"/>
              <w:rPr>
                <w:sz w:val="24"/>
              </w:rPr>
            </w:pPr>
            <w:r>
              <w:rPr>
                <w:sz w:val="24"/>
              </w:rPr>
              <w:t xml:space="preserve">10 weeks </w:t>
            </w:r>
          </w:p>
        </w:tc>
        <w:tc>
          <w:tcPr>
            <w:tcW w:w="1361" w:type="dxa"/>
          </w:tcPr>
          <w:p w14:paraId="0D1AE633" w14:textId="1586078A" w:rsidR="009C459E" w:rsidRDefault="00672BD9" w:rsidP="00DB174B">
            <w:pPr>
              <w:spacing w:line="360" w:lineRule="auto"/>
              <w:rPr>
                <w:sz w:val="24"/>
              </w:rPr>
            </w:pPr>
            <w:r>
              <w:rPr>
                <w:sz w:val="24"/>
              </w:rPr>
              <w:t>PD1-1</w:t>
            </w:r>
          </w:p>
          <w:p w14:paraId="08F3B224" w14:textId="77777777" w:rsidR="009C459E" w:rsidRDefault="009C459E" w:rsidP="00DB174B">
            <w:pPr>
              <w:spacing w:line="360" w:lineRule="auto"/>
              <w:rPr>
                <w:sz w:val="24"/>
              </w:rPr>
            </w:pPr>
            <w:r w:rsidRPr="009C459E">
              <w:rPr>
                <w:sz w:val="24"/>
              </w:rPr>
              <w:t>PD1-2</w:t>
            </w:r>
          </w:p>
          <w:p w14:paraId="0B289933" w14:textId="3DE674B6" w:rsidR="009C459E" w:rsidRPr="009C459E" w:rsidRDefault="009C459E" w:rsidP="00DB174B">
            <w:pPr>
              <w:spacing w:line="360" w:lineRule="auto"/>
              <w:rPr>
                <w:sz w:val="24"/>
              </w:rPr>
            </w:pPr>
            <w:r w:rsidRPr="009C459E">
              <w:rPr>
                <w:sz w:val="24"/>
              </w:rPr>
              <w:t xml:space="preserve">PD1-3 </w:t>
            </w:r>
          </w:p>
          <w:p w14:paraId="67D835C2" w14:textId="3B8692A9" w:rsidR="00872345" w:rsidRPr="00CF7295" w:rsidRDefault="009C459E" w:rsidP="00DB174B">
            <w:pPr>
              <w:spacing w:line="360" w:lineRule="auto"/>
              <w:rPr>
                <w:sz w:val="24"/>
              </w:rPr>
            </w:pPr>
            <w:r w:rsidRPr="009C459E">
              <w:rPr>
                <w:sz w:val="24"/>
              </w:rPr>
              <w:t>PD1-10</w:t>
            </w:r>
          </w:p>
        </w:tc>
        <w:tc>
          <w:tcPr>
            <w:tcW w:w="8959" w:type="dxa"/>
          </w:tcPr>
          <w:p w14:paraId="6C933E52" w14:textId="63198BEE" w:rsidR="00872345" w:rsidRDefault="00CF7295" w:rsidP="00DB174B">
            <w:pPr>
              <w:spacing w:line="360" w:lineRule="auto"/>
              <w:rPr>
                <w:sz w:val="24"/>
              </w:rPr>
            </w:pPr>
            <w:r w:rsidRPr="00CF7295">
              <w:rPr>
                <w:rStyle w:val="Strong"/>
              </w:rPr>
              <w:t>Unit title</w:t>
            </w:r>
            <w:r>
              <w:rPr>
                <w:sz w:val="24"/>
              </w:rPr>
              <w:t xml:space="preserve"> – </w:t>
            </w:r>
            <w:r w:rsidR="009C459E" w:rsidRPr="009C459E">
              <w:rPr>
                <w:sz w:val="24"/>
              </w:rPr>
              <w:t>What makes each of us unique?</w:t>
            </w:r>
          </w:p>
          <w:p w14:paraId="67CAD0BD" w14:textId="3A4173ED" w:rsidR="00CF7295" w:rsidRDefault="00CF7295" w:rsidP="00DB174B">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9C459E" w:rsidRPr="009C459E">
              <w:rPr>
                <w:sz w:val="24"/>
              </w:rPr>
              <w:t>Students explore their own identity while developing caring and respectful relationships with their peers. They explore different groups they belong to and identify the qualities and characteristics that make them similar and different to others.</w:t>
            </w:r>
          </w:p>
          <w:p w14:paraId="47DE8BAE" w14:textId="77777777" w:rsidR="00B86722" w:rsidRDefault="00B86722" w:rsidP="00DB174B">
            <w:pPr>
              <w:spacing w:line="360" w:lineRule="auto"/>
              <w:rPr>
                <w:rStyle w:val="Strong"/>
              </w:rPr>
            </w:pPr>
            <w:r>
              <w:rPr>
                <w:rStyle w:val="Strong"/>
              </w:rPr>
              <w:t>Key inquiry question</w:t>
            </w:r>
            <w:r w:rsidR="009C459E">
              <w:rPr>
                <w:rStyle w:val="Strong"/>
              </w:rPr>
              <w:t>s</w:t>
            </w:r>
          </w:p>
          <w:p w14:paraId="1F522A44" w14:textId="41F21B3A" w:rsidR="009C459E" w:rsidRPr="009C459E" w:rsidRDefault="009C459E" w:rsidP="0068625F">
            <w:pPr>
              <w:rPr>
                <w:rStyle w:val="Strong"/>
                <w:b w:val="0"/>
                <w:bCs w:val="0"/>
              </w:rPr>
            </w:pPr>
            <w:r w:rsidRPr="009C459E">
              <w:rPr>
                <w:rStyle w:val="Strong"/>
                <w:b w:val="0"/>
                <w:bCs w:val="0"/>
              </w:rPr>
              <w:t>How does</w:t>
            </w:r>
            <w:r w:rsidR="0068625F">
              <w:rPr>
                <w:rStyle w:val="Strong"/>
                <w:b w:val="0"/>
                <w:bCs w:val="0"/>
              </w:rPr>
              <w:t xml:space="preserve"> my uniqueness shape who I am?</w:t>
            </w:r>
          </w:p>
          <w:p w14:paraId="7025F458" w14:textId="4FF34286" w:rsidR="009C459E" w:rsidRPr="009C459E" w:rsidRDefault="009C459E" w:rsidP="0068625F">
            <w:pPr>
              <w:rPr>
                <w:rStyle w:val="Strong"/>
                <w:b w:val="0"/>
                <w:bCs w:val="0"/>
              </w:rPr>
            </w:pPr>
            <w:r w:rsidRPr="009C459E">
              <w:rPr>
                <w:rStyle w:val="Strong"/>
                <w:b w:val="0"/>
                <w:bCs w:val="0"/>
              </w:rPr>
              <w:t>How can w</w:t>
            </w:r>
            <w:r w:rsidR="0068625F">
              <w:rPr>
                <w:rStyle w:val="Strong"/>
                <w:b w:val="0"/>
                <w:bCs w:val="0"/>
              </w:rPr>
              <w:t>e be inclusive and respectful?</w:t>
            </w:r>
          </w:p>
          <w:p w14:paraId="6AB6D3BA" w14:textId="593DEC5E" w:rsidR="009C459E" w:rsidRPr="009C459E" w:rsidRDefault="009C459E" w:rsidP="0068625F">
            <w:pPr>
              <w:rPr>
                <w:rStyle w:val="Strong"/>
              </w:rPr>
            </w:pPr>
            <w:r w:rsidRPr="009C459E">
              <w:rPr>
                <w:rStyle w:val="Strong"/>
                <w:b w:val="0"/>
                <w:bCs w:val="0"/>
              </w:rPr>
              <w:t>How can I act to help make my environ</w:t>
            </w:r>
            <w:r w:rsidR="0068625F">
              <w:rPr>
                <w:rStyle w:val="Strong"/>
                <w:b w:val="0"/>
                <w:bCs w:val="0"/>
              </w:rPr>
              <w:t>ments healthy, safe and active?</w:t>
            </w:r>
          </w:p>
        </w:tc>
        <w:tc>
          <w:tcPr>
            <w:tcW w:w="2835" w:type="dxa"/>
          </w:tcPr>
          <w:p w14:paraId="02E56416" w14:textId="74927D49" w:rsidR="00872345" w:rsidRPr="00CF7295" w:rsidRDefault="009C459E" w:rsidP="00DB174B">
            <w:pPr>
              <w:spacing w:line="360" w:lineRule="auto"/>
              <w:ind w:left="175"/>
              <w:rPr>
                <w:sz w:val="24"/>
              </w:rPr>
            </w:pPr>
            <w:r w:rsidRPr="009C459E">
              <w:rPr>
                <w:sz w:val="24"/>
              </w:rPr>
              <w:t xml:space="preserve">Child protection  </w:t>
            </w:r>
          </w:p>
        </w:tc>
      </w:tr>
      <w:tr w:rsidR="00872345" w14:paraId="1898B852" w14:textId="77777777" w:rsidTr="00672BD9">
        <w:trPr>
          <w:cnfStyle w:val="000000010000" w:firstRow="0" w:lastRow="0" w:firstColumn="0" w:lastColumn="0" w:oddVBand="0" w:evenVBand="0" w:oddHBand="0" w:evenHBand="1" w:firstRowFirstColumn="0" w:firstRowLastColumn="0" w:lastRowFirstColumn="0" w:lastRowLastColumn="0"/>
        </w:trPr>
        <w:tc>
          <w:tcPr>
            <w:tcW w:w="1361" w:type="dxa"/>
          </w:tcPr>
          <w:p w14:paraId="74360532" w14:textId="77777777" w:rsidR="0068625F" w:rsidRDefault="0068625F" w:rsidP="00DB174B">
            <w:pPr>
              <w:spacing w:line="360" w:lineRule="auto"/>
              <w:rPr>
                <w:sz w:val="24"/>
              </w:rPr>
            </w:pPr>
            <w:r>
              <w:rPr>
                <w:sz w:val="24"/>
              </w:rPr>
              <w:t>Term 1</w:t>
            </w:r>
          </w:p>
          <w:p w14:paraId="2ED33D26" w14:textId="77777777" w:rsidR="0068625F" w:rsidRDefault="009C459E" w:rsidP="00DB174B">
            <w:pPr>
              <w:spacing w:line="360" w:lineRule="auto"/>
              <w:rPr>
                <w:sz w:val="24"/>
              </w:rPr>
            </w:pPr>
            <w:r w:rsidRPr="009C459E">
              <w:rPr>
                <w:sz w:val="24"/>
              </w:rPr>
              <w:t>PE</w:t>
            </w:r>
          </w:p>
          <w:p w14:paraId="0AEC08F7" w14:textId="5896D580" w:rsidR="00872345" w:rsidRPr="00CF7295" w:rsidRDefault="0068625F" w:rsidP="00DB174B">
            <w:pPr>
              <w:spacing w:line="360" w:lineRule="auto"/>
              <w:rPr>
                <w:sz w:val="24"/>
              </w:rPr>
            </w:pPr>
            <w:r>
              <w:rPr>
                <w:sz w:val="24"/>
              </w:rPr>
              <w:t>10 weeks</w:t>
            </w:r>
          </w:p>
        </w:tc>
        <w:tc>
          <w:tcPr>
            <w:tcW w:w="1361" w:type="dxa"/>
          </w:tcPr>
          <w:p w14:paraId="4260C0C2" w14:textId="5165783D" w:rsidR="009C459E" w:rsidRPr="009C459E" w:rsidRDefault="0068625F" w:rsidP="00DB174B">
            <w:pPr>
              <w:spacing w:line="360" w:lineRule="auto"/>
              <w:rPr>
                <w:sz w:val="24"/>
              </w:rPr>
            </w:pPr>
            <w:r>
              <w:rPr>
                <w:sz w:val="24"/>
              </w:rPr>
              <w:t>PD1-4</w:t>
            </w:r>
          </w:p>
          <w:p w14:paraId="1F37A4D4" w14:textId="77777777" w:rsidR="009C459E" w:rsidRDefault="009C459E" w:rsidP="00DB174B">
            <w:pPr>
              <w:spacing w:line="360" w:lineRule="auto"/>
              <w:rPr>
                <w:sz w:val="24"/>
              </w:rPr>
            </w:pPr>
            <w:r w:rsidRPr="009C459E">
              <w:rPr>
                <w:sz w:val="24"/>
              </w:rPr>
              <w:t>PD1-8</w:t>
            </w:r>
          </w:p>
          <w:p w14:paraId="1C209698" w14:textId="260F9C8A" w:rsidR="00872345" w:rsidRPr="00CF7295" w:rsidRDefault="009C459E" w:rsidP="00DB174B">
            <w:pPr>
              <w:spacing w:line="360" w:lineRule="auto"/>
              <w:rPr>
                <w:sz w:val="24"/>
              </w:rPr>
            </w:pPr>
            <w:r w:rsidRPr="009C459E">
              <w:rPr>
                <w:sz w:val="24"/>
              </w:rPr>
              <w:lastRenderedPageBreak/>
              <w:t>PD1-11</w:t>
            </w:r>
          </w:p>
        </w:tc>
        <w:tc>
          <w:tcPr>
            <w:tcW w:w="8959" w:type="dxa"/>
          </w:tcPr>
          <w:p w14:paraId="57C2588B" w14:textId="334BFFAB" w:rsidR="009C459E" w:rsidRDefault="009C459E" w:rsidP="00DB174B">
            <w:pPr>
              <w:spacing w:line="360" w:lineRule="auto"/>
              <w:rPr>
                <w:sz w:val="24"/>
              </w:rPr>
            </w:pPr>
            <w:r w:rsidRPr="00CF7295">
              <w:rPr>
                <w:rStyle w:val="Strong"/>
              </w:rPr>
              <w:lastRenderedPageBreak/>
              <w:t>Unit title</w:t>
            </w:r>
            <w:r>
              <w:rPr>
                <w:sz w:val="24"/>
              </w:rPr>
              <w:t xml:space="preserve"> – </w:t>
            </w:r>
            <w:r w:rsidRPr="009C459E">
              <w:rPr>
                <w:sz w:val="24"/>
              </w:rPr>
              <w:t>What skills do I need to move during physical activity?</w:t>
            </w:r>
          </w:p>
          <w:p w14:paraId="55CBA4D6" w14:textId="6E626B18"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 xml:space="preserve">Students perform and demonstrate a variety of movement skills, </w:t>
            </w:r>
            <w:r w:rsidRPr="009C459E">
              <w:rPr>
                <w:sz w:val="24"/>
              </w:rPr>
              <w:lastRenderedPageBreak/>
              <w:t>engaging in a range of activities. They develop an understanding of movement concepts and explore the health benefi</w:t>
            </w:r>
            <w:r w:rsidR="0068625F">
              <w:rPr>
                <w:sz w:val="24"/>
              </w:rPr>
              <w:t>ts of physical activity</w:t>
            </w:r>
          </w:p>
          <w:p w14:paraId="18BD83F7" w14:textId="77777777" w:rsidR="00872345" w:rsidRDefault="009C459E" w:rsidP="00DB174B">
            <w:pPr>
              <w:spacing w:line="360" w:lineRule="auto"/>
              <w:rPr>
                <w:rStyle w:val="Strong"/>
              </w:rPr>
            </w:pPr>
            <w:r>
              <w:rPr>
                <w:rStyle w:val="Strong"/>
              </w:rPr>
              <w:t>Key inquiry questions</w:t>
            </w:r>
          </w:p>
          <w:p w14:paraId="2C7F3435" w14:textId="768A9870" w:rsidR="009C459E" w:rsidRPr="0068625F" w:rsidRDefault="009C459E" w:rsidP="0068625F">
            <w:pPr>
              <w:rPr>
                <w:color w:val="auto"/>
                <w:sz w:val="24"/>
              </w:rPr>
            </w:pPr>
            <w:r w:rsidRPr="0068625F">
              <w:rPr>
                <w:color w:val="auto"/>
                <w:sz w:val="24"/>
              </w:rPr>
              <w:t>What are the differ</w:t>
            </w:r>
            <w:r w:rsidR="0068625F" w:rsidRPr="0068625F">
              <w:rPr>
                <w:color w:val="auto"/>
                <w:sz w:val="24"/>
              </w:rPr>
              <w:t>ent ways we can move our body?</w:t>
            </w:r>
          </w:p>
          <w:p w14:paraId="293DF4CD" w14:textId="36623CDB" w:rsidR="009C459E" w:rsidRPr="00CF7295" w:rsidRDefault="009C459E" w:rsidP="0068625F">
            <w:r w:rsidRPr="0068625F">
              <w:rPr>
                <w:color w:val="auto"/>
                <w:sz w:val="24"/>
              </w:rPr>
              <w:t>How can I act to make my environments healthy, safe and active?</w:t>
            </w:r>
          </w:p>
        </w:tc>
        <w:tc>
          <w:tcPr>
            <w:tcW w:w="2835" w:type="dxa"/>
          </w:tcPr>
          <w:p w14:paraId="48E51D10" w14:textId="77777777" w:rsidR="00872345" w:rsidRPr="00CF7295" w:rsidRDefault="00872345" w:rsidP="00DB174B">
            <w:pPr>
              <w:spacing w:line="360" w:lineRule="auto"/>
              <w:rPr>
                <w:sz w:val="24"/>
              </w:rPr>
            </w:pPr>
          </w:p>
        </w:tc>
      </w:tr>
      <w:tr w:rsidR="00872345" w14:paraId="77956D81" w14:textId="77777777" w:rsidTr="00672BD9">
        <w:trPr>
          <w:cnfStyle w:val="000000100000" w:firstRow="0" w:lastRow="0" w:firstColumn="0" w:lastColumn="0" w:oddVBand="0" w:evenVBand="0" w:oddHBand="1" w:evenHBand="0" w:firstRowFirstColumn="0" w:firstRowLastColumn="0" w:lastRowFirstColumn="0" w:lastRowLastColumn="0"/>
        </w:trPr>
        <w:tc>
          <w:tcPr>
            <w:tcW w:w="1361" w:type="dxa"/>
          </w:tcPr>
          <w:p w14:paraId="6475DC9B" w14:textId="77777777" w:rsidR="0068625F" w:rsidRDefault="0068625F" w:rsidP="00DB174B">
            <w:pPr>
              <w:spacing w:line="360" w:lineRule="auto"/>
              <w:rPr>
                <w:sz w:val="24"/>
              </w:rPr>
            </w:pPr>
            <w:r>
              <w:rPr>
                <w:sz w:val="24"/>
              </w:rPr>
              <w:t xml:space="preserve">Term 2 </w:t>
            </w:r>
            <w:r w:rsidR="009C459E" w:rsidRPr="009C459E">
              <w:rPr>
                <w:sz w:val="24"/>
              </w:rPr>
              <w:t>PDH</w:t>
            </w:r>
          </w:p>
          <w:p w14:paraId="35E3DC89" w14:textId="49A660BD" w:rsidR="00872345" w:rsidRPr="00CF7295" w:rsidRDefault="0068625F" w:rsidP="00DB174B">
            <w:pPr>
              <w:spacing w:line="360" w:lineRule="auto"/>
              <w:rPr>
                <w:sz w:val="24"/>
              </w:rPr>
            </w:pPr>
            <w:r>
              <w:rPr>
                <w:sz w:val="24"/>
              </w:rPr>
              <w:t>10 weeks</w:t>
            </w:r>
          </w:p>
        </w:tc>
        <w:tc>
          <w:tcPr>
            <w:tcW w:w="1361" w:type="dxa"/>
          </w:tcPr>
          <w:p w14:paraId="00B8723E" w14:textId="77777777" w:rsidR="009C459E" w:rsidRPr="009C459E" w:rsidRDefault="009C459E" w:rsidP="00DB174B">
            <w:pPr>
              <w:spacing w:line="360" w:lineRule="auto"/>
              <w:rPr>
                <w:sz w:val="24"/>
              </w:rPr>
            </w:pPr>
            <w:r w:rsidRPr="009C459E">
              <w:rPr>
                <w:sz w:val="24"/>
              </w:rPr>
              <w:t xml:space="preserve">PD1-2 </w:t>
            </w:r>
          </w:p>
          <w:p w14:paraId="48458DDB" w14:textId="77777777" w:rsidR="00322293" w:rsidRDefault="009C459E" w:rsidP="00DB174B">
            <w:pPr>
              <w:spacing w:line="360" w:lineRule="auto"/>
              <w:rPr>
                <w:sz w:val="24"/>
              </w:rPr>
            </w:pPr>
            <w:r w:rsidRPr="009C459E">
              <w:rPr>
                <w:sz w:val="24"/>
              </w:rPr>
              <w:t>PD1-3</w:t>
            </w:r>
          </w:p>
          <w:p w14:paraId="019036D6" w14:textId="060BA3FE" w:rsidR="00872345" w:rsidRPr="00CF7295" w:rsidRDefault="009C459E" w:rsidP="00DB174B">
            <w:pPr>
              <w:spacing w:line="360" w:lineRule="auto"/>
              <w:rPr>
                <w:sz w:val="24"/>
              </w:rPr>
            </w:pPr>
            <w:r w:rsidRPr="009C459E">
              <w:rPr>
                <w:sz w:val="24"/>
              </w:rPr>
              <w:t>PD1-10</w:t>
            </w:r>
          </w:p>
        </w:tc>
        <w:tc>
          <w:tcPr>
            <w:tcW w:w="8959" w:type="dxa"/>
          </w:tcPr>
          <w:p w14:paraId="081B92AB" w14:textId="5CD3674A" w:rsidR="009C459E" w:rsidRDefault="009C459E" w:rsidP="00DB174B">
            <w:pPr>
              <w:spacing w:line="360" w:lineRule="auto"/>
              <w:rPr>
                <w:sz w:val="24"/>
              </w:rPr>
            </w:pPr>
            <w:r w:rsidRPr="00CF7295">
              <w:rPr>
                <w:rStyle w:val="Strong"/>
              </w:rPr>
              <w:t>Unit title</w:t>
            </w:r>
            <w:r>
              <w:rPr>
                <w:sz w:val="24"/>
              </w:rPr>
              <w:t xml:space="preserve"> – </w:t>
            </w:r>
            <w:r w:rsidRPr="009C459E">
              <w:rPr>
                <w:sz w:val="24"/>
              </w:rPr>
              <w:t>How can we be safe and active in the playground?</w:t>
            </w:r>
          </w:p>
          <w:p w14:paraId="24D658F4" w14:textId="2B7E179E"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Students are provided with opportunities to describe and practise ways to include others, demonstrate safety and work cooperatively in the playground. They identify rules and fair play while participating in physical activities.</w:t>
            </w:r>
          </w:p>
          <w:p w14:paraId="7E0D6FC3" w14:textId="77777777" w:rsidR="00872345" w:rsidRDefault="009C459E" w:rsidP="00DB174B">
            <w:pPr>
              <w:spacing w:line="360" w:lineRule="auto"/>
              <w:rPr>
                <w:rStyle w:val="Strong"/>
              </w:rPr>
            </w:pPr>
            <w:r>
              <w:rPr>
                <w:rStyle w:val="Strong"/>
              </w:rPr>
              <w:t>Key inquiry questions</w:t>
            </w:r>
          </w:p>
          <w:p w14:paraId="1321937E" w14:textId="77777777" w:rsidR="009C459E" w:rsidRPr="0068625F" w:rsidRDefault="009C459E" w:rsidP="0068625F">
            <w:pPr>
              <w:rPr>
                <w:sz w:val="24"/>
              </w:rPr>
            </w:pPr>
            <w:r w:rsidRPr="0068625F">
              <w:rPr>
                <w:sz w:val="24"/>
              </w:rPr>
              <w:t xml:space="preserve">How can we be inclusive and respectful?  </w:t>
            </w:r>
          </w:p>
          <w:p w14:paraId="23A4BD00" w14:textId="45C457C3" w:rsidR="009C459E" w:rsidRPr="0068625F" w:rsidRDefault="009C459E" w:rsidP="0068625F">
            <w:pPr>
              <w:rPr>
                <w:sz w:val="24"/>
              </w:rPr>
            </w:pPr>
            <w:r w:rsidRPr="0068625F">
              <w:rPr>
                <w:sz w:val="24"/>
              </w:rPr>
              <w:t>How can we participate safely and fa</w:t>
            </w:r>
            <w:r w:rsidR="0068625F">
              <w:rPr>
                <w:sz w:val="24"/>
              </w:rPr>
              <w:t>irly during physical activity?</w:t>
            </w:r>
          </w:p>
          <w:p w14:paraId="149452A9" w14:textId="21F2A6EC" w:rsidR="009C459E" w:rsidRPr="00CF7295" w:rsidRDefault="009C459E" w:rsidP="0068625F">
            <w:r w:rsidRPr="0068625F">
              <w:rPr>
                <w:sz w:val="24"/>
              </w:rPr>
              <w:t>How can I act to help make my environments healthy, safe and active?</w:t>
            </w:r>
          </w:p>
        </w:tc>
        <w:tc>
          <w:tcPr>
            <w:tcW w:w="2835" w:type="dxa"/>
          </w:tcPr>
          <w:p w14:paraId="1933E99A" w14:textId="77777777" w:rsidR="00872345" w:rsidRPr="00CF7295" w:rsidRDefault="00872345" w:rsidP="00DB174B">
            <w:pPr>
              <w:spacing w:line="360" w:lineRule="auto"/>
              <w:rPr>
                <w:sz w:val="24"/>
              </w:rPr>
            </w:pPr>
          </w:p>
        </w:tc>
      </w:tr>
      <w:tr w:rsidR="00872345" w14:paraId="4A75E770" w14:textId="77777777" w:rsidTr="00672BD9">
        <w:trPr>
          <w:cnfStyle w:val="000000010000" w:firstRow="0" w:lastRow="0" w:firstColumn="0" w:lastColumn="0" w:oddVBand="0" w:evenVBand="0" w:oddHBand="0" w:evenHBand="1" w:firstRowFirstColumn="0" w:firstRowLastColumn="0" w:lastRowFirstColumn="0" w:lastRowLastColumn="0"/>
        </w:trPr>
        <w:tc>
          <w:tcPr>
            <w:tcW w:w="1361" w:type="dxa"/>
          </w:tcPr>
          <w:p w14:paraId="6BA3297E" w14:textId="77777777" w:rsidR="0068625F" w:rsidRDefault="0068625F" w:rsidP="00DB174B">
            <w:pPr>
              <w:spacing w:line="360" w:lineRule="auto"/>
              <w:rPr>
                <w:sz w:val="24"/>
              </w:rPr>
            </w:pPr>
            <w:r>
              <w:rPr>
                <w:sz w:val="24"/>
              </w:rPr>
              <w:t>Term 2</w:t>
            </w:r>
          </w:p>
          <w:p w14:paraId="7D0CE28A" w14:textId="77777777" w:rsidR="0068625F" w:rsidRDefault="009C459E" w:rsidP="00DB174B">
            <w:pPr>
              <w:spacing w:line="360" w:lineRule="auto"/>
              <w:rPr>
                <w:sz w:val="24"/>
              </w:rPr>
            </w:pPr>
            <w:r w:rsidRPr="009C459E">
              <w:rPr>
                <w:sz w:val="24"/>
              </w:rPr>
              <w:t>PE</w:t>
            </w:r>
          </w:p>
          <w:p w14:paraId="3A96EB08" w14:textId="5AA7CBE2" w:rsidR="00872345" w:rsidRPr="00CF7295" w:rsidRDefault="0068625F" w:rsidP="00DB174B">
            <w:pPr>
              <w:spacing w:line="360" w:lineRule="auto"/>
              <w:rPr>
                <w:sz w:val="24"/>
              </w:rPr>
            </w:pPr>
            <w:r>
              <w:rPr>
                <w:sz w:val="24"/>
              </w:rPr>
              <w:t>10 weeks</w:t>
            </w:r>
          </w:p>
        </w:tc>
        <w:tc>
          <w:tcPr>
            <w:tcW w:w="1361" w:type="dxa"/>
          </w:tcPr>
          <w:p w14:paraId="537FC11F" w14:textId="77777777" w:rsidR="00B43046" w:rsidRDefault="009C459E" w:rsidP="00DB174B">
            <w:pPr>
              <w:spacing w:line="360" w:lineRule="auto"/>
              <w:rPr>
                <w:sz w:val="24"/>
              </w:rPr>
            </w:pPr>
            <w:r w:rsidRPr="009C459E">
              <w:rPr>
                <w:sz w:val="24"/>
              </w:rPr>
              <w:t>PD1-4</w:t>
            </w:r>
          </w:p>
          <w:p w14:paraId="5033E1CB" w14:textId="77777777" w:rsidR="00B43046" w:rsidRDefault="009C459E" w:rsidP="00DB174B">
            <w:pPr>
              <w:spacing w:line="360" w:lineRule="auto"/>
              <w:rPr>
                <w:sz w:val="24"/>
              </w:rPr>
            </w:pPr>
            <w:r w:rsidRPr="009C459E">
              <w:rPr>
                <w:sz w:val="24"/>
              </w:rPr>
              <w:t>PD1-</w:t>
            </w:r>
            <w:r>
              <w:rPr>
                <w:sz w:val="24"/>
              </w:rPr>
              <w:t>5</w:t>
            </w:r>
          </w:p>
          <w:p w14:paraId="74F512CB" w14:textId="77777777" w:rsidR="00B43046" w:rsidRDefault="009C459E" w:rsidP="00DB174B">
            <w:pPr>
              <w:spacing w:line="360" w:lineRule="auto"/>
              <w:rPr>
                <w:sz w:val="24"/>
              </w:rPr>
            </w:pPr>
            <w:r w:rsidRPr="009C459E">
              <w:rPr>
                <w:sz w:val="24"/>
              </w:rPr>
              <w:t>PD1-8</w:t>
            </w:r>
          </w:p>
          <w:p w14:paraId="4AC36933" w14:textId="018C900A" w:rsidR="00872345" w:rsidRPr="00CF7295" w:rsidRDefault="009C459E" w:rsidP="00DB174B">
            <w:pPr>
              <w:spacing w:line="360" w:lineRule="auto"/>
              <w:rPr>
                <w:sz w:val="24"/>
              </w:rPr>
            </w:pPr>
            <w:r w:rsidRPr="009C459E">
              <w:rPr>
                <w:sz w:val="24"/>
              </w:rPr>
              <w:lastRenderedPageBreak/>
              <w:t>PD1-11</w:t>
            </w:r>
          </w:p>
        </w:tc>
        <w:tc>
          <w:tcPr>
            <w:tcW w:w="8959" w:type="dxa"/>
          </w:tcPr>
          <w:p w14:paraId="0F6F7A48" w14:textId="092402A8" w:rsidR="009C459E" w:rsidRDefault="009C459E" w:rsidP="00DB174B">
            <w:pPr>
              <w:spacing w:line="360" w:lineRule="auto"/>
              <w:rPr>
                <w:sz w:val="24"/>
              </w:rPr>
            </w:pPr>
            <w:r w:rsidRPr="00CF7295">
              <w:rPr>
                <w:rStyle w:val="Strong"/>
              </w:rPr>
              <w:lastRenderedPageBreak/>
              <w:t>Unit title</w:t>
            </w:r>
            <w:r>
              <w:rPr>
                <w:sz w:val="24"/>
              </w:rPr>
              <w:t xml:space="preserve"> – </w:t>
            </w:r>
            <w:r w:rsidRPr="009C459E">
              <w:rPr>
                <w:sz w:val="24"/>
              </w:rPr>
              <w:t>How can I use my skills to solve movement challenges?</w:t>
            </w:r>
          </w:p>
          <w:p w14:paraId="42B2C97D" w14:textId="75D3AABB" w:rsidR="009C459E" w:rsidRDefault="009C459E" w:rsidP="00DB174B">
            <w:pPr>
              <w:spacing w:line="360" w:lineRule="auto"/>
              <w:rPr>
                <w:sz w:val="24"/>
              </w:rPr>
            </w:pPr>
            <w:r w:rsidRPr="00CF7295">
              <w:rPr>
                <w:rStyle w:val="Strong"/>
              </w:rPr>
              <w:t xml:space="preserve">Unit </w:t>
            </w:r>
            <w:r>
              <w:rPr>
                <w:rStyle w:val="Strong"/>
              </w:rPr>
              <w:t>description</w:t>
            </w:r>
            <w:r>
              <w:rPr>
                <w:sz w:val="24"/>
              </w:rPr>
              <w:t xml:space="preserve"> – </w:t>
            </w:r>
            <w:r w:rsidRPr="009C459E">
              <w:rPr>
                <w:sz w:val="24"/>
              </w:rPr>
              <w:t>Students develop a variety of movement skills and explore ways to apply them to solve movement challenges and be successful in games.</w:t>
            </w:r>
          </w:p>
          <w:p w14:paraId="1AF35768" w14:textId="77777777" w:rsidR="00872345" w:rsidRDefault="009C459E" w:rsidP="00DB174B">
            <w:pPr>
              <w:spacing w:line="360" w:lineRule="auto"/>
              <w:rPr>
                <w:rStyle w:val="Strong"/>
              </w:rPr>
            </w:pPr>
            <w:r>
              <w:rPr>
                <w:rStyle w:val="Strong"/>
              </w:rPr>
              <w:t>Key inquiry questions</w:t>
            </w:r>
          </w:p>
          <w:p w14:paraId="1667F88D" w14:textId="52835467" w:rsidR="009C459E" w:rsidRPr="0068625F" w:rsidRDefault="009C459E" w:rsidP="0068625F">
            <w:pPr>
              <w:rPr>
                <w:sz w:val="24"/>
              </w:rPr>
            </w:pPr>
            <w:r w:rsidRPr="0068625F">
              <w:rPr>
                <w:sz w:val="24"/>
              </w:rPr>
              <w:lastRenderedPageBreak/>
              <w:t>What are the diffe</w:t>
            </w:r>
            <w:r w:rsidR="0068625F" w:rsidRPr="0068625F">
              <w:rPr>
                <w:sz w:val="24"/>
              </w:rPr>
              <w:t>rent ways we can move our body?</w:t>
            </w:r>
          </w:p>
          <w:p w14:paraId="5C55EFB3" w14:textId="39B85AEE" w:rsidR="009C459E" w:rsidRPr="0068625F" w:rsidRDefault="009C459E" w:rsidP="0068625F">
            <w:pPr>
              <w:rPr>
                <w:sz w:val="24"/>
              </w:rPr>
            </w:pPr>
            <w:r w:rsidRPr="0068625F">
              <w:rPr>
                <w:sz w:val="24"/>
              </w:rPr>
              <w:t>How can we move and improve our in</w:t>
            </w:r>
            <w:r w:rsidR="0068625F" w:rsidRPr="0068625F">
              <w:rPr>
                <w:sz w:val="24"/>
              </w:rPr>
              <w:t>volvement in physical activity?</w:t>
            </w:r>
          </w:p>
          <w:p w14:paraId="45A79475" w14:textId="17CF96D5" w:rsidR="009C459E" w:rsidRPr="00CF7295" w:rsidRDefault="009C459E" w:rsidP="0068625F">
            <w:r w:rsidRPr="0068625F">
              <w:rPr>
                <w:sz w:val="24"/>
              </w:rPr>
              <w:t>How can we participate safely and fairly during physical activity?</w:t>
            </w:r>
          </w:p>
        </w:tc>
        <w:tc>
          <w:tcPr>
            <w:tcW w:w="2835" w:type="dxa"/>
          </w:tcPr>
          <w:p w14:paraId="48F7188E" w14:textId="77777777" w:rsidR="00872345" w:rsidRPr="00CF7295" w:rsidRDefault="00872345" w:rsidP="00DB174B">
            <w:pPr>
              <w:spacing w:line="360" w:lineRule="auto"/>
              <w:rPr>
                <w:sz w:val="24"/>
              </w:rPr>
            </w:pPr>
          </w:p>
        </w:tc>
      </w:tr>
      <w:tr w:rsidR="00872345" w14:paraId="2FEB2A6C" w14:textId="77777777" w:rsidTr="00672BD9">
        <w:trPr>
          <w:cnfStyle w:val="000000100000" w:firstRow="0" w:lastRow="0" w:firstColumn="0" w:lastColumn="0" w:oddVBand="0" w:evenVBand="0" w:oddHBand="1" w:evenHBand="0" w:firstRowFirstColumn="0" w:firstRowLastColumn="0" w:lastRowFirstColumn="0" w:lastRowLastColumn="0"/>
        </w:trPr>
        <w:tc>
          <w:tcPr>
            <w:tcW w:w="1361" w:type="dxa"/>
          </w:tcPr>
          <w:p w14:paraId="1A80CA68" w14:textId="77777777" w:rsidR="0068625F" w:rsidRDefault="0068625F" w:rsidP="00853ED4">
            <w:pPr>
              <w:spacing w:line="360" w:lineRule="auto"/>
              <w:rPr>
                <w:sz w:val="24"/>
                <w:lang w:eastAsia="zh-CN"/>
              </w:rPr>
            </w:pPr>
            <w:r>
              <w:rPr>
                <w:sz w:val="24"/>
                <w:lang w:eastAsia="zh-CN"/>
              </w:rPr>
              <w:t>Term 3</w:t>
            </w:r>
          </w:p>
          <w:p w14:paraId="573B978B" w14:textId="5341B31A" w:rsidR="00872345" w:rsidRDefault="009C459E" w:rsidP="00853ED4">
            <w:pPr>
              <w:spacing w:line="360" w:lineRule="auto"/>
              <w:rPr>
                <w:sz w:val="24"/>
                <w:lang w:eastAsia="zh-CN"/>
              </w:rPr>
            </w:pPr>
            <w:r w:rsidRPr="009C459E">
              <w:rPr>
                <w:sz w:val="24"/>
                <w:lang w:eastAsia="zh-CN"/>
              </w:rPr>
              <w:t>PDH</w:t>
            </w:r>
          </w:p>
          <w:p w14:paraId="283C8416" w14:textId="357AB1ED" w:rsidR="0068625F" w:rsidRPr="00CF7295" w:rsidRDefault="0068625F" w:rsidP="00853ED4">
            <w:pPr>
              <w:spacing w:line="360" w:lineRule="auto"/>
              <w:rPr>
                <w:sz w:val="24"/>
                <w:lang w:eastAsia="zh-CN"/>
              </w:rPr>
            </w:pPr>
            <w:r>
              <w:rPr>
                <w:sz w:val="24"/>
              </w:rPr>
              <w:t>10 weeks</w:t>
            </w:r>
          </w:p>
        </w:tc>
        <w:tc>
          <w:tcPr>
            <w:tcW w:w="1361" w:type="dxa"/>
          </w:tcPr>
          <w:p w14:paraId="10C467DF" w14:textId="77777777" w:rsidR="00B43046" w:rsidRDefault="009243BE" w:rsidP="00853ED4">
            <w:pPr>
              <w:spacing w:line="360" w:lineRule="auto"/>
              <w:rPr>
                <w:sz w:val="24"/>
                <w:lang w:eastAsia="zh-CN"/>
              </w:rPr>
            </w:pPr>
            <w:r w:rsidRPr="009243BE">
              <w:rPr>
                <w:sz w:val="24"/>
                <w:lang w:eastAsia="zh-CN"/>
              </w:rPr>
              <w:t>PD1-1</w:t>
            </w:r>
          </w:p>
          <w:p w14:paraId="2C0BF626" w14:textId="77777777" w:rsidR="00B43046" w:rsidRDefault="009243BE" w:rsidP="00853ED4">
            <w:pPr>
              <w:spacing w:line="360" w:lineRule="auto"/>
              <w:rPr>
                <w:sz w:val="24"/>
                <w:lang w:eastAsia="zh-CN"/>
              </w:rPr>
            </w:pPr>
            <w:r w:rsidRPr="009243BE">
              <w:rPr>
                <w:sz w:val="24"/>
                <w:lang w:eastAsia="zh-CN"/>
              </w:rPr>
              <w:t>PD1-3</w:t>
            </w:r>
          </w:p>
          <w:p w14:paraId="7C2FB8BB" w14:textId="77777777" w:rsidR="00B43046" w:rsidRDefault="009243BE" w:rsidP="00853ED4">
            <w:pPr>
              <w:spacing w:line="360" w:lineRule="auto"/>
              <w:rPr>
                <w:sz w:val="24"/>
                <w:lang w:eastAsia="zh-CN"/>
              </w:rPr>
            </w:pPr>
            <w:r w:rsidRPr="009243BE">
              <w:rPr>
                <w:sz w:val="24"/>
                <w:lang w:eastAsia="zh-CN"/>
              </w:rPr>
              <w:t>PD1-9</w:t>
            </w:r>
          </w:p>
          <w:p w14:paraId="34A41603" w14:textId="4D84CF56" w:rsidR="00872345" w:rsidRPr="00CF7295" w:rsidRDefault="00853ED4" w:rsidP="00853ED4">
            <w:pPr>
              <w:spacing w:line="360" w:lineRule="auto"/>
              <w:rPr>
                <w:sz w:val="24"/>
                <w:lang w:eastAsia="zh-CN"/>
              </w:rPr>
            </w:pPr>
            <w:r>
              <w:rPr>
                <w:sz w:val="24"/>
                <w:lang w:eastAsia="zh-CN"/>
              </w:rPr>
              <w:t>PD1-10</w:t>
            </w:r>
          </w:p>
        </w:tc>
        <w:tc>
          <w:tcPr>
            <w:tcW w:w="8959" w:type="dxa"/>
          </w:tcPr>
          <w:p w14:paraId="7BFDDC86" w14:textId="02BD416C" w:rsidR="009C459E" w:rsidRDefault="009C459E" w:rsidP="00853ED4">
            <w:pPr>
              <w:spacing w:line="360" w:lineRule="auto"/>
              <w:rPr>
                <w:sz w:val="24"/>
              </w:rPr>
            </w:pPr>
            <w:r w:rsidRPr="00CF7295">
              <w:rPr>
                <w:rStyle w:val="Strong"/>
              </w:rPr>
              <w:t>Unit title</w:t>
            </w:r>
            <w:r>
              <w:rPr>
                <w:sz w:val="24"/>
              </w:rPr>
              <w:t xml:space="preserve"> – </w:t>
            </w:r>
            <w:r w:rsidR="009243BE" w:rsidRPr="009243BE">
              <w:rPr>
                <w:sz w:val="24"/>
              </w:rPr>
              <w:t>How I do feel about growing and changing?</w:t>
            </w:r>
          </w:p>
          <w:p w14:paraId="5502077A" w14:textId="68CE362E" w:rsidR="009C459E" w:rsidRDefault="009C459E" w:rsidP="00853ED4">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describe changes that occur as they grow older. They learn how to identify their own and others’ feelings and emotions in different situations. Students explore contextual factors that may influence developing and maintaining respectful relationships with other people.</w:t>
            </w:r>
          </w:p>
          <w:p w14:paraId="156A6573" w14:textId="77777777" w:rsidR="00872345" w:rsidRDefault="009C459E" w:rsidP="00853ED4">
            <w:pPr>
              <w:spacing w:line="360" w:lineRule="auto"/>
              <w:rPr>
                <w:rStyle w:val="Strong"/>
              </w:rPr>
            </w:pPr>
            <w:r>
              <w:rPr>
                <w:rStyle w:val="Strong"/>
              </w:rPr>
              <w:t>Key inquiry questions</w:t>
            </w:r>
          </w:p>
          <w:p w14:paraId="3FFAAECE" w14:textId="252EE27F" w:rsidR="009243BE" w:rsidRPr="00853ED4" w:rsidRDefault="009243BE" w:rsidP="00853ED4">
            <w:pPr>
              <w:spacing w:line="360" w:lineRule="auto"/>
              <w:rPr>
                <w:sz w:val="24"/>
                <w:lang w:eastAsia="zh-CN"/>
              </w:rPr>
            </w:pPr>
            <w:r w:rsidRPr="00853ED4">
              <w:rPr>
                <w:sz w:val="24"/>
                <w:lang w:eastAsia="zh-CN"/>
              </w:rPr>
              <w:t xml:space="preserve">How </w:t>
            </w:r>
            <w:r w:rsidR="00853ED4" w:rsidRPr="00853ED4">
              <w:rPr>
                <w:sz w:val="24"/>
                <w:lang w:eastAsia="zh-CN"/>
              </w:rPr>
              <w:t>do we grow and change overtime?</w:t>
            </w:r>
          </w:p>
          <w:p w14:paraId="193F21E6" w14:textId="238621D4" w:rsidR="009243BE" w:rsidRPr="00853ED4" w:rsidRDefault="009243BE" w:rsidP="00853ED4">
            <w:pPr>
              <w:spacing w:line="360" w:lineRule="auto"/>
              <w:rPr>
                <w:sz w:val="24"/>
                <w:lang w:eastAsia="zh-CN"/>
              </w:rPr>
            </w:pPr>
            <w:r w:rsidRPr="00853ED4">
              <w:rPr>
                <w:sz w:val="24"/>
                <w:lang w:eastAsia="zh-CN"/>
              </w:rPr>
              <w:t>How can w</w:t>
            </w:r>
            <w:r w:rsidR="0068625F" w:rsidRPr="00853ED4">
              <w:rPr>
                <w:sz w:val="24"/>
                <w:lang w:eastAsia="zh-CN"/>
              </w:rPr>
              <w:t>e be inclusive and respectful?</w:t>
            </w:r>
          </w:p>
          <w:p w14:paraId="0B7D2A2E" w14:textId="589A7336" w:rsidR="009243BE" w:rsidRPr="00853ED4" w:rsidRDefault="009243BE" w:rsidP="00853ED4">
            <w:pPr>
              <w:spacing w:line="360" w:lineRule="auto"/>
              <w:rPr>
                <w:sz w:val="24"/>
                <w:lang w:eastAsia="zh-CN"/>
              </w:rPr>
            </w:pPr>
            <w:r w:rsidRPr="00853ED4">
              <w:rPr>
                <w:sz w:val="24"/>
                <w:lang w:eastAsia="zh-CN"/>
              </w:rPr>
              <w:t>How does</w:t>
            </w:r>
            <w:r w:rsidR="00853ED4" w:rsidRPr="00853ED4">
              <w:rPr>
                <w:sz w:val="24"/>
                <w:lang w:eastAsia="zh-CN"/>
              </w:rPr>
              <w:t xml:space="preserve"> my uniqueness shape who I am?</w:t>
            </w:r>
          </w:p>
          <w:p w14:paraId="15ED38A6" w14:textId="4BA04B28" w:rsidR="009243BE" w:rsidRPr="00CF7295" w:rsidRDefault="009243BE" w:rsidP="00853ED4">
            <w:pPr>
              <w:spacing w:line="360" w:lineRule="auto"/>
              <w:rPr>
                <w:lang w:eastAsia="zh-CN"/>
              </w:rPr>
            </w:pPr>
            <w:r w:rsidRPr="00853ED4">
              <w:rPr>
                <w:sz w:val="24"/>
                <w:lang w:eastAsia="zh-CN"/>
              </w:rPr>
              <w:t>What influences my decisions and actions to be healthy, safe and active?</w:t>
            </w:r>
          </w:p>
        </w:tc>
        <w:tc>
          <w:tcPr>
            <w:tcW w:w="2835" w:type="dxa"/>
          </w:tcPr>
          <w:p w14:paraId="48A2FDB0" w14:textId="02DAF853" w:rsidR="00872345" w:rsidRPr="00CF7295" w:rsidRDefault="009243BE" w:rsidP="00DB174B">
            <w:pPr>
              <w:spacing w:line="360" w:lineRule="auto"/>
              <w:rPr>
                <w:sz w:val="24"/>
                <w:lang w:eastAsia="zh-CN"/>
              </w:rPr>
            </w:pPr>
            <w:r w:rsidRPr="009243BE">
              <w:rPr>
                <w:sz w:val="24"/>
                <w:lang w:eastAsia="zh-CN"/>
              </w:rPr>
              <w:t>Child protection</w:t>
            </w:r>
          </w:p>
        </w:tc>
      </w:tr>
      <w:tr w:rsidR="00872345" w14:paraId="58DC5D95" w14:textId="77777777" w:rsidTr="00672BD9">
        <w:trPr>
          <w:cnfStyle w:val="000000010000" w:firstRow="0" w:lastRow="0" w:firstColumn="0" w:lastColumn="0" w:oddVBand="0" w:evenVBand="0" w:oddHBand="0" w:evenHBand="1" w:firstRowFirstColumn="0" w:firstRowLastColumn="0" w:lastRowFirstColumn="0" w:lastRowLastColumn="0"/>
        </w:trPr>
        <w:tc>
          <w:tcPr>
            <w:tcW w:w="1361" w:type="dxa"/>
          </w:tcPr>
          <w:p w14:paraId="4896002A" w14:textId="77777777" w:rsidR="00853ED4" w:rsidRDefault="00853ED4" w:rsidP="00853ED4">
            <w:pPr>
              <w:spacing w:line="360" w:lineRule="auto"/>
              <w:rPr>
                <w:sz w:val="24"/>
                <w:lang w:eastAsia="zh-CN"/>
              </w:rPr>
            </w:pPr>
            <w:r>
              <w:rPr>
                <w:sz w:val="24"/>
                <w:lang w:eastAsia="zh-CN"/>
              </w:rPr>
              <w:t>Term 3</w:t>
            </w:r>
          </w:p>
          <w:p w14:paraId="7D543296" w14:textId="77777777" w:rsidR="00853ED4" w:rsidRDefault="009243BE" w:rsidP="00853ED4">
            <w:pPr>
              <w:spacing w:line="360" w:lineRule="auto"/>
              <w:rPr>
                <w:sz w:val="24"/>
                <w:lang w:eastAsia="zh-CN"/>
              </w:rPr>
            </w:pPr>
            <w:r w:rsidRPr="009243BE">
              <w:rPr>
                <w:sz w:val="24"/>
                <w:lang w:eastAsia="zh-CN"/>
              </w:rPr>
              <w:t>PE</w:t>
            </w:r>
          </w:p>
          <w:p w14:paraId="6BC730C5" w14:textId="2EA2EBF3" w:rsidR="00872345" w:rsidRPr="00CF7295" w:rsidRDefault="00853ED4" w:rsidP="00853ED4">
            <w:pPr>
              <w:spacing w:line="360" w:lineRule="auto"/>
              <w:rPr>
                <w:sz w:val="24"/>
                <w:lang w:eastAsia="zh-CN"/>
              </w:rPr>
            </w:pPr>
            <w:r>
              <w:rPr>
                <w:sz w:val="24"/>
              </w:rPr>
              <w:t>10 weeks</w:t>
            </w:r>
          </w:p>
        </w:tc>
        <w:tc>
          <w:tcPr>
            <w:tcW w:w="1361" w:type="dxa"/>
          </w:tcPr>
          <w:p w14:paraId="721125EF" w14:textId="77777777" w:rsidR="000374AC" w:rsidRDefault="009243BE" w:rsidP="00853ED4">
            <w:pPr>
              <w:spacing w:line="360" w:lineRule="auto"/>
              <w:rPr>
                <w:sz w:val="24"/>
                <w:lang w:eastAsia="zh-CN"/>
              </w:rPr>
            </w:pPr>
            <w:r w:rsidRPr="009243BE">
              <w:rPr>
                <w:sz w:val="24"/>
                <w:lang w:eastAsia="zh-CN"/>
              </w:rPr>
              <w:t>PD1-5</w:t>
            </w:r>
          </w:p>
          <w:p w14:paraId="455478A0" w14:textId="77777777" w:rsidR="000374AC" w:rsidRDefault="009243BE" w:rsidP="00853ED4">
            <w:pPr>
              <w:spacing w:line="360" w:lineRule="auto"/>
              <w:rPr>
                <w:sz w:val="24"/>
                <w:lang w:eastAsia="zh-CN"/>
              </w:rPr>
            </w:pPr>
            <w:r w:rsidRPr="009243BE">
              <w:rPr>
                <w:sz w:val="24"/>
                <w:lang w:eastAsia="zh-CN"/>
              </w:rPr>
              <w:t>PD1-7</w:t>
            </w:r>
            <w:r>
              <w:rPr>
                <w:sz w:val="24"/>
                <w:lang w:eastAsia="zh-CN"/>
              </w:rPr>
              <w:t xml:space="preserve"> </w:t>
            </w:r>
          </w:p>
          <w:p w14:paraId="53A6F6F7" w14:textId="3B06A7DF" w:rsidR="00872345" w:rsidRPr="00CF7295" w:rsidRDefault="009243BE" w:rsidP="00853ED4">
            <w:pPr>
              <w:spacing w:line="360" w:lineRule="auto"/>
              <w:rPr>
                <w:sz w:val="24"/>
                <w:lang w:eastAsia="zh-CN"/>
              </w:rPr>
            </w:pPr>
            <w:r w:rsidRPr="009243BE">
              <w:rPr>
                <w:sz w:val="24"/>
                <w:lang w:eastAsia="zh-CN"/>
              </w:rPr>
              <w:t>PD1-10</w:t>
            </w:r>
          </w:p>
        </w:tc>
        <w:tc>
          <w:tcPr>
            <w:tcW w:w="8959" w:type="dxa"/>
          </w:tcPr>
          <w:p w14:paraId="168B60BA" w14:textId="48B1C775" w:rsidR="009C459E" w:rsidRDefault="009C459E" w:rsidP="00853ED4">
            <w:pPr>
              <w:spacing w:line="360" w:lineRule="auto"/>
              <w:rPr>
                <w:sz w:val="24"/>
              </w:rPr>
            </w:pPr>
            <w:r w:rsidRPr="00CF7295">
              <w:rPr>
                <w:rStyle w:val="Strong"/>
              </w:rPr>
              <w:t>Unit title</w:t>
            </w:r>
            <w:r>
              <w:rPr>
                <w:sz w:val="24"/>
              </w:rPr>
              <w:t xml:space="preserve"> – </w:t>
            </w:r>
            <w:r w:rsidR="009243BE" w:rsidRPr="009243BE">
              <w:rPr>
                <w:sz w:val="24"/>
              </w:rPr>
              <w:t>How can I play co-operatively?</w:t>
            </w:r>
          </w:p>
          <w:p w14:paraId="7C0A7C1C" w14:textId="1F73BABA" w:rsidR="009C459E" w:rsidRDefault="009C459E" w:rsidP="00853ED4">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are provided with opportunities to learn how to play co-operatively through games. They explore actions that make school a safe place whilst learning to communicate when challenges arise during physical activity.</w:t>
            </w:r>
          </w:p>
          <w:p w14:paraId="6757CE3C" w14:textId="77777777" w:rsidR="00872345" w:rsidRDefault="009C459E" w:rsidP="00853ED4">
            <w:pPr>
              <w:spacing w:line="360" w:lineRule="auto"/>
              <w:rPr>
                <w:rStyle w:val="Strong"/>
              </w:rPr>
            </w:pPr>
            <w:r>
              <w:rPr>
                <w:rStyle w:val="Strong"/>
              </w:rPr>
              <w:lastRenderedPageBreak/>
              <w:t>Key inquiry questions</w:t>
            </w:r>
          </w:p>
          <w:p w14:paraId="5D690057" w14:textId="4F1ED384" w:rsidR="009243BE" w:rsidRPr="00853ED4" w:rsidRDefault="009243BE" w:rsidP="00853ED4">
            <w:pPr>
              <w:spacing w:line="360" w:lineRule="auto"/>
              <w:rPr>
                <w:sz w:val="24"/>
                <w:lang w:eastAsia="zh-CN"/>
              </w:rPr>
            </w:pPr>
            <w:r w:rsidRPr="00853ED4">
              <w:rPr>
                <w:sz w:val="24"/>
                <w:lang w:eastAsia="zh-CN"/>
              </w:rPr>
              <w:t>How can we move and improve our inv</w:t>
            </w:r>
            <w:r w:rsidR="00853ED4" w:rsidRPr="00853ED4">
              <w:rPr>
                <w:sz w:val="24"/>
                <w:lang w:eastAsia="zh-CN"/>
              </w:rPr>
              <w:t>olvement in physical activity?</w:t>
            </w:r>
          </w:p>
          <w:p w14:paraId="2C206A9E" w14:textId="3D9B2601" w:rsidR="009243BE" w:rsidRPr="00853ED4" w:rsidRDefault="009243BE" w:rsidP="00853ED4">
            <w:pPr>
              <w:spacing w:line="360" w:lineRule="auto"/>
              <w:rPr>
                <w:sz w:val="24"/>
                <w:lang w:eastAsia="zh-CN"/>
              </w:rPr>
            </w:pPr>
            <w:r w:rsidRPr="00853ED4">
              <w:rPr>
                <w:sz w:val="24"/>
                <w:lang w:eastAsia="zh-CN"/>
              </w:rPr>
              <w:t>How can we participate safely and fa</w:t>
            </w:r>
            <w:r w:rsidR="00853ED4" w:rsidRPr="00853ED4">
              <w:rPr>
                <w:sz w:val="24"/>
                <w:lang w:eastAsia="zh-CN"/>
              </w:rPr>
              <w:t>irly during physical activity?</w:t>
            </w:r>
          </w:p>
          <w:p w14:paraId="475D563E" w14:textId="38B2B34C" w:rsidR="009243BE" w:rsidRPr="00CF7295" w:rsidRDefault="009243BE" w:rsidP="00853ED4">
            <w:pPr>
              <w:spacing w:line="360" w:lineRule="auto"/>
              <w:rPr>
                <w:lang w:eastAsia="zh-CN"/>
              </w:rPr>
            </w:pPr>
            <w:r w:rsidRPr="00853ED4">
              <w:rPr>
                <w:sz w:val="24"/>
                <w:lang w:eastAsia="zh-CN"/>
              </w:rPr>
              <w:t>How can I act to help make my environ</w:t>
            </w:r>
            <w:r w:rsidR="00853ED4" w:rsidRPr="00853ED4">
              <w:rPr>
                <w:sz w:val="24"/>
                <w:lang w:eastAsia="zh-CN"/>
              </w:rPr>
              <w:t>ments healthy, safe and active?</w:t>
            </w:r>
          </w:p>
        </w:tc>
        <w:tc>
          <w:tcPr>
            <w:tcW w:w="2835" w:type="dxa"/>
          </w:tcPr>
          <w:p w14:paraId="62C273AB" w14:textId="77777777" w:rsidR="00872345" w:rsidRPr="00CF7295" w:rsidRDefault="00872345" w:rsidP="00DB174B">
            <w:pPr>
              <w:spacing w:line="360" w:lineRule="auto"/>
              <w:rPr>
                <w:sz w:val="24"/>
                <w:lang w:eastAsia="zh-CN"/>
              </w:rPr>
            </w:pPr>
          </w:p>
        </w:tc>
      </w:tr>
      <w:tr w:rsidR="00872345" w14:paraId="06C49703" w14:textId="77777777" w:rsidTr="00672BD9">
        <w:trPr>
          <w:cnfStyle w:val="000000100000" w:firstRow="0" w:lastRow="0" w:firstColumn="0" w:lastColumn="0" w:oddVBand="0" w:evenVBand="0" w:oddHBand="1" w:evenHBand="0" w:firstRowFirstColumn="0" w:firstRowLastColumn="0" w:lastRowFirstColumn="0" w:lastRowLastColumn="0"/>
        </w:trPr>
        <w:tc>
          <w:tcPr>
            <w:tcW w:w="1361" w:type="dxa"/>
          </w:tcPr>
          <w:p w14:paraId="5E5FF999" w14:textId="77777777" w:rsidR="00853ED4" w:rsidRDefault="009243BE" w:rsidP="00853ED4">
            <w:pPr>
              <w:spacing w:line="360" w:lineRule="auto"/>
              <w:rPr>
                <w:sz w:val="24"/>
                <w:lang w:eastAsia="zh-CN"/>
              </w:rPr>
            </w:pPr>
            <w:r w:rsidRPr="009243BE">
              <w:rPr>
                <w:sz w:val="24"/>
                <w:lang w:eastAsia="zh-CN"/>
              </w:rPr>
              <w:t>Term 4</w:t>
            </w:r>
          </w:p>
          <w:p w14:paraId="15F8099D" w14:textId="77777777" w:rsidR="00853ED4" w:rsidRDefault="009243BE" w:rsidP="00853ED4">
            <w:pPr>
              <w:spacing w:line="360" w:lineRule="auto"/>
              <w:rPr>
                <w:sz w:val="24"/>
                <w:lang w:eastAsia="zh-CN"/>
              </w:rPr>
            </w:pPr>
            <w:r w:rsidRPr="009243BE">
              <w:rPr>
                <w:sz w:val="24"/>
                <w:lang w:eastAsia="zh-CN"/>
              </w:rPr>
              <w:t>PDH</w:t>
            </w:r>
          </w:p>
          <w:p w14:paraId="18FEFDA4" w14:textId="21214F9D" w:rsidR="00872345" w:rsidRPr="00CF7295" w:rsidRDefault="00853ED4" w:rsidP="00853ED4">
            <w:pPr>
              <w:spacing w:line="360" w:lineRule="auto"/>
              <w:rPr>
                <w:sz w:val="24"/>
                <w:lang w:eastAsia="zh-CN"/>
              </w:rPr>
            </w:pPr>
            <w:r>
              <w:rPr>
                <w:sz w:val="24"/>
              </w:rPr>
              <w:t>10 weeks</w:t>
            </w:r>
          </w:p>
        </w:tc>
        <w:tc>
          <w:tcPr>
            <w:tcW w:w="1361" w:type="dxa"/>
          </w:tcPr>
          <w:p w14:paraId="079CE5E5" w14:textId="2803BA1F" w:rsidR="00036717" w:rsidRDefault="008B2EF4" w:rsidP="00853ED4">
            <w:pPr>
              <w:spacing w:line="360" w:lineRule="auto"/>
              <w:rPr>
                <w:sz w:val="24"/>
                <w:lang w:eastAsia="zh-CN"/>
              </w:rPr>
            </w:pPr>
            <w:r>
              <w:rPr>
                <w:sz w:val="24"/>
                <w:lang w:eastAsia="zh-CN"/>
              </w:rPr>
              <w:t>PD1-2</w:t>
            </w:r>
            <w:r w:rsidR="009243BE">
              <w:rPr>
                <w:sz w:val="24"/>
                <w:lang w:eastAsia="zh-CN"/>
              </w:rPr>
              <w:t xml:space="preserve"> </w:t>
            </w:r>
          </w:p>
          <w:p w14:paraId="09007D8D" w14:textId="20C3839D" w:rsidR="00036717" w:rsidRDefault="009243BE" w:rsidP="00853ED4">
            <w:pPr>
              <w:spacing w:line="360" w:lineRule="auto"/>
              <w:rPr>
                <w:sz w:val="24"/>
                <w:lang w:eastAsia="zh-CN"/>
              </w:rPr>
            </w:pPr>
            <w:r w:rsidRPr="009243BE">
              <w:rPr>
                <w:sz w:val="24"/>
                <w:lang w:eastAsia="zh-CN"/>
              </w:rPr>
              <w:t>PD1-6</w:t>
            </w:r>
          </w:p>
          <w:p w14:paraId="650B2ED1" w14:textId="77777777" w:rsidR="00036717" w:rsidRDefault="009243BE" w:rsidP="00853ED4">
            <w:pPr>
              <w:spacing w:line="360" w:lineRule="auto"/>
              <w:rPr>
                <w:sz w:val="24"/>
                <w:lang w:eastAsia="zh-CN"/>
              </w:rPr>
            </w:pPr>
            <w:r w:rsidRPr="009243BE">
              <w:rPr>
                <w:sz w:val="24"/>
                <w:lang w:eastAsia="zh-CN"/>
              </w:rPr>
              <w:t>PD1-7</w:t>
            </w:r>
          </w:p>
          <w:p w14:paraId="09552E42" w14:textId="44434DC4" w:rsidR="00872345" w:rsidRPr="00CF7295" w:rsidRDefault="009243BE" w:rsidP="00853ED4">
            <w:pPr>
              <w:spacing w:line="360" w:lineRule="auto"/>
              <w:rPr>
                <w:sz w:val="24"/>
                <w:lang w:eastAsia="zh-CN"/>
              </w:rPr>
            </w:pPr>
            <w:r w:rsidRPr="009243BE">
              <w:rPr>
                <w:sz w:val="24"/>
                <w:lang w:eastAsia="zh-CN"/>
              </w:rPr>
              <w:t>PD1-9</w:t>
            </w:r>
          </w:p>
        </w:tc>
        <w:tc>
          <w:tcPr>
            <w:tcW w:w="8959" w:type="dxa"/>
          </w:tcPr>
          <w:p w14:paraId="70EDE5DE" w14:textId="7E95FFE2" w:rsidR="009C459E" w:rsidRDefault="009C459E" w:rsidP="00853ED4">
            <w:pPr>
              <w:spacing w:line="360" w:lineRule="auto"/>
              <w:rPr>
                <w:sz w:val="24"/>
              </w:rPr>
            </w:pPr>
            <w:r w:rsidRPr="00CF7295">
              <w:rPr>
                <w:rStyle w:val="Strong"/>
              </w:rPr>
              <w:t>Unit title</w:t>
            </w:r>
            <w:r>
              <w:rPr>
                <w:sz w:val="24"/>
              </w:rPr>
              <w:t xml:space="preserve"> – </w:t>
            </w:r>
            <w:r w:rsidR="009243BE" w:rsidRPr="009243BE">
              <w:rPr>
                <w:sz w:val="24"/>
              </w:rPr>
              <w:t>How can I stay healthy, safe and well?</w:t>
            </w:r>
          </w:p>
          <w:p w14:paraId="71986CB5" w14:textId="51407F58" w:rsidR="009C459E" w:rsidRDefault="009C459E" w:rsidP="00853ED4">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develop their knowledge and understanding to lead healthy, safe and active lifestyles at home and in their community. They explore ways to make positive decisions about their health, safety and wellbeing.</w:t>
            </w:r>
          </w:p>
          <w:p w14:paraId="3E400C0B" w14:textId="77777777" w:rsidR="00872345" w:rsidRDefault="009C459E" w:rsidP="00853ED4">
            <w:pPr>
              <w:spacing w:line="360" w:lineRule="auto"/>
              <w:rPr>
                <w:rStyle w:val="Strong"/>
              </w:rPr>
            </w:pPr>
            <w:r>
              <w:rPr>
                <w:rStyle w:val="Strong"/>
              </w:rPr>
              <w:t>Key inquiry questions</w:t>
            </w:r>
          </w:p>
          <w:p w14:paraId="7663F449" w14:textId="7BA9C05D" w:rsidR="009243BE" w:rsidRPr="00853ED4" w:rsidRDefault="009243BE" w:rsidP="00853ED4">
            <w:pPr>
              <w:spacing w:line="360" w:lineRule="auto"/>
              <w:rPr>
                <w:sz w:val="24"/>
                <w:lang w:eastAsia="zh-CN"/>
              </w:rPr>
            </w:pPr>
            <w:r w:rsidRPr="00853ED4">
              <w:rPr>
                <w:sz w:val="24"/>
                <w:lang w:eastAsia="zh-CN"/>
              </w:rPr>
              <w:t>How can I act to help make my environm</w:t>
            </w:r>
            <w:r w:rsidR="00853ED4" w:rsidRPr="00853ED4">
              <w:rPr>
                <w:sz w:val="24"/>
                <w:lang w:eastAsia="zh-CN"/>
              </w:rPr>
              <w:t>ents healthy, safe and active?</w:t>
            </w:r>
          </w:p>
          <w:p w14:paraId="23DC5DDD" w14:textId="66D1FDE3" w:rsidR="009243BE" w:rsidRPr="00CF7295" w:rsidRDefault="009243BE" w:rsidP="00853ED4">
            <w:pPr>
              <w:spacing w:line="360" w:lineRule="auto"/>
              <w:rPr>
                <w:lang w:eastAsia="zh-CN"/>
              </w:rPr>
            </w:pPr>
            <w:r w:rsidRPr="00853ED4">
              <w:rPr>
                <w:sz w:val="24"/>
                <w:lang w:eastAsia="zh-CN"/>
              </w:rPr>
              <w:t>How can I be responsible for my own, and others’ health, safety and wellbeing?</w:t>
            </w:r>
          </w:p>
        </w:tc>
        <w:tc>
          <w:tcPr>
            <w:tcW w:w="2835" w:type="dxa"/>
          </w:tcPr>
          <w:p w14:paraId="7AB81853" w14:textId="77777777" w:rsidR="009243BE" w:rsidRPr="009243BE" w:rsidRDefault="009243BE" w:rsidP="00DB174B">
            <w:pPr>
              <w:spacing w:line="360" w:lineRule="auto"/>
              <w:rPr>
                <w:sz w:val="24"/>
                <w:lang w:eastAsia="zh-CN"/>
              </w:rPr>
            </w:pPr>
            <w:r w:rsidRPr="009243BE">
              <w:rPr>
                <w:sz w:val="24"/>
                <w:lang w:eastAsia="zh-CN"/>
              </w:rPr>
              <w:t xml:space="preserve">Child protection  </w:t>
            </w:r>
          </w:p>
          <w:p w14:paraId="62E82316" w14:textId="67238B03" w:rsidR="009243BE" w:rsidRPr="009243BE" w:rsidRDefault="009243BE" w:rsidP="00DB174B">
            <w:pPr>
              <w:spacing w:line="360" w:lineRule="auto"/>
              <w:rPr>
                <w:sz w:val="24"/>
                <w:lang w:eastAsia="zh-CN"/>
              </w:rPr>
            </w:pPr>
            <w:r w:rsidRPr="009243BE">
              <w:rPr>
                <w:sz w:val="24"/>
                <w:lang w:eastAsia="zh-CN"/>
              </w:rPr>
              <w:t xml:space="preserve">Drug education </w:t>
            </w:r>
          </w:p>
          <w:p w14:paraId="5809B07D" w14:textId="35C745B3" w:rsidR="00872345" w:rsidRPr="00CF7295" w:rsidRDefault="009243BE" w:rsidP="00DB174B">
            <w:pPr>
              <w:spacing w:line="360" w:lineRule="auto"/>
              <w:rPr>
                <w:sz w:val="24"/>
                <w:lang w:eastAsia="zh-CN"/>
              </w:rPr>
            </w:pPr>
            <w:r w:rsidRPr="009243BE">
              <w:rPr>
                <w:sz w:val="24"/>
                <w:lang w:eastAsia="zh-CN"/>
              </w:rPr>
              <w:t>Road safety</w:t>
            </w:r>
          </w:p>
        </w:tc>
      </w:tr>
      <w:tr w:rsidR="00872345" w14:paraId="4B5521F4" w14:textId="77777777" w:rsidTr="00672BD9">
        <w:trPr>
          <w:cnfStyle w:val="000000010000" w:firstRow="0" w:lastRow="0" w:firstColumn="0" w:lastColumn="0" w:oddVBand="0" w:evenVBand="0" w:oddHBand="0" w:evenHBand="1" w:firstRowFirstColumn="0" w:firstRowLastColumn="0" w:lastRowFirstColumn="0" w:lastRowLastColumn="0"/>
        </w:trPr>
        <w:tc>
          <w:tcPr>
            <w:tcW w:w="1361" w:type="dxa"/>
          </w:tcPr>
          <w:p w14:paraId="6E6EA232" w14:textId="77777777" w:rsidR="00853ED4" w:rsidRDefault="00853ED4" w:rsidP="00853ED4">
            <w:pPr>
              <w:spacing w:line="360" w:lineRule="auto"/>
              <w:rPr>
                <w:sz w:val="24"/>
                <w:lang w:eastAsia="zh-CN"/>
              </w:rPr>
            </w:pPr>
            <w:r>
              <w:rPr>
                <w:sz w:val="24"/>
                <w:lang w:eastAsia="zh-CN"/>
              </w:rPr>
              <w:t>Term 4</w:t>
            </w:r>
          </w:p>
          <w:p w14:paraId="3CDF4F41" w14:textId="77777777" w:rsidR="00853ED4" w:rsidRDefault="009243BE" w:rsidP="00853ED4">
            <w:pPr>
              <w:spacing w:line="360" w:lineRule="auto"/>
              <w:rPr>
                <w:sz w:val="24"/>
                <w:lang w:eastAsia="zh-CN"/>
              </w:rPr>
            </w:pPr>
            <w:r w:rsidRPr="009243BE">
              <w:rPr>
                <w:sz w:val="24"/>
                <w:lang w:eastAsia="zh-CN"/>
              </w:rPr>
              <w:t>PE</w:t>
            </w:r>
          </w:p>
          <w:p w14:paraId="3EE1FB46" w14:textId="5433D3E2" w:rsidR="00872345" w:rsidRPr="00CF7295" w:rsidRDefault="00853ED4" w:rsidP="00853ED4">
            <w:pPr>
              <w:spacing w:line="360" w:lineRule="auto"/>
              <w:rPr>
                <w:sz w:val="24"/>
                <w:lang w:eastAsia="zh-CN"/>
              </w:rPr>
            </w:pPr>
            <w:r>
              <w:rPr>
                <w:sz w:val="24"/>
              </w:rPr>
              <w:t>10 weeks</w:t>
            </w:r>
          </w:p>
        </w:tc>
        <w:tc>
          <w:tcPr>
            <w:tcW w:w="1361" w:type="dxa"/>
          </w:tcPr>
          <w:p w14:paraId="226A5B27" w14:textId="77777777" w:rsidR="00036717" w:rsidRDefault="009243BE" w:rsidP="00853ED4">
            <w:pPr>
              <w:spacing w:line="360" w:lineRule="auto"/>
              <w:rPr>
                <w:sz w:val="24"/>
                <w:lang w:eastAsia="zh-CN"/>
              </w:rPr>
            </w:pPr>
            <w:r w:rsidRPr="009243BE">
              <w:rPr>
                <w:sz w:val="24"/>
                <w:lang w:eastAsia="zh-CN"/>
              </w:rPr>
              <w:t>PD1-4</w:t>
            </w:r>
          </w:p>
          <w:p w14:paraId="56CC0928" w14:textId="77777777" w:rsidR="00036717" w:rsidRDefault="009243BE" w:rsidP="00853ED4">
            <w:pPr>
              <w:spacing w:line="360" w:lineRule="auto"/>
              <w:rPr>
                <w:sz w:val="24"/>
                <w:lang w:eastAsia="zh-CN"/>
              </w:rPr>
            </w:pPr>
            <w:r w:rsidRPr="009243BE">
              <w:rPr>
                <w:sz w:val="24"/>
                <w:lang w:eastAsia="zh-CN"/>
              </w:rPr>
              <w:t>PD1-5</w:t>
            </w:r>
          </w:p>
          <w:p w14:paraId="7E717435" w14:textId="002CEC94" w:rsidR="00872345" w:rsidRPr="00CF7295" w:rsidRDefault="009243BE" w:rsidP="00853ED4">
            <w:pPr>
              <w:spacing w:line="360" w:lineRule="auto"/>
              <w:rPr>
                <w:sz w:val="24"/>
                <w:lang w:eastAsia="zh-CN"/>
              </w:rPr>
            </w:pPr>
            <w:r w:rsidRPr="009243BE">
              <w:rPr>
                <w:sz w:val="24"/>
                <w:lang w:eastAsia="zh-CN"/>
              </w:rPr>
              <w:t>PD1-11</w:t>
            </w:r>
          </w:p>
        </w:tc>
        <w:tc>
          <w:tcPr>
            <w:tcW w:w="8959" w:type="dxa"/>
          </w:tcPr>
          <w:p w14:paraId="0F845718" w14:textId="638076B8" w:rsidR="009C459E" w:rsidRDefault="009C459E" w:rsidP="00853ED4">
            <w:pPr>
              <w:spacing w:line="360" w:lineRule="auto"/>
              <w:rPr>
                <w:sz w:val="24"/>
              </w:rPr>
            </w:pPr>
            <w:r w:rsidRPr="00CF7295">
              <w:rPr>
                <w:rStyle w:val="Strong"/>
              </w:rPr>
              <w:t>Unit title</w:t>
            </w:r>
            <w:r>
              <w:rPr>
                <w:sz w:val="24"/>
              </w:rPr>
              <w:t xml:space="preserve"> – </w:t>
            </w:r>
            <w:r w:rsidR="009243BE" w:rsidRPr="009243BE">
              <w:rPr>
                <w:sz w:val="24"/>
              </w:rPr>
              <w:t>How can we move to music?</w:t>
            </w:r>
          </w:p>
          <w:p w14:paraId="630DEDA3" w14:textId="765EE902" w:rsidR="009C459E" w:rsidRDefault="009C459E" w:rsidP="00853ED4">
            <w:pPr>
              <w:spacing w:line="360" w:lineRule="auto"/>
              <w:rPr>
                <w:sz w:val="24"/>
              </w:rPr>
            </w:pPr>
            <w:r w:rsidRPr="00CF7295">
              <w:rPr>
                <w:rStyle w:val="Strong"/>
              </w:rPr>
              <w:t xml:space="preserve">Unit </w:t>
            </w:r>
            <w:r>
              <w:rPr>
                <w:rStyle w:val="Strong"/>
              </w:rPr>
              <w:t>description</w:t>
            </w:r>
            <w:r>
              <w:rPr>
                <w:sz w:val="24"/>
              </w:rPr>
              <w:t xml:space="preserve"> – </w:t>
            </w:r>
            <w:r w:rsidR="009243BE" w:rsidRPr="009243BE">
              <w:rPr>
                <w:sz w:val="24"/>
              </w:rPr>
              <w:t>Students explore rhythmic and expressive movement through various movement activities. They demonstrate changes to movement in response to music. Students discuss how the type and tempo of the music changed their movement.</w:t>
            </w:r>
          </w:p>
          <w:p w14:paraId="2387DD28" w14:textId="77777777" w:rsidR="00872345" w:rsidRDefault="009C459E" w:rsidP="00853ED4">
            <w:pPr>
              <w:spacing w:line="360" w:lineRule="auto"/>
              <w:rPr>
                <w:rStyle w:val="Strong"/>
              </w:rPr>
            </w:pPr>
            <w:r>
              <w:rPr>
                <w:rStyle w:val="Strong"/>
              </w:rPr>
              <w:lastRenderedPageBreak/>
              <w:t>Key inquiry questions</w:t>
            </w:r>
          </w:p>
          <w:p w14:paraId="4C9F5432" w14:textId="68A9AD48" w:rsidR="009243BE" w:rsidRPr="00853ED4" w:rsidRDefault="009243BE" w:rsidP="00853ED4">
            <w:pPr>
              <w:spacing w:line="360" w:lineRule="auto"/>
              <w:rPr>
                <w:sz w:val="24"/>
                <w:lang w:eastAsia="zh-CN"/>
              </w:rPr>
            </w:pPr>
            <w:r w:rsidRPr="00853ED4">
              <w:rPr>
                <w:sz w:val="24"/>
                <w:lang w:eastAsia="zh-CN"/>
              </w:rPr>
              <w:t>What are the differ</w:t>
            </w:r>
            <w:r w:rsidR="00853ED4" w:rsidRPr="00853ED4">
              <w:rPr>
                <w:sz w:val="24"/>
                <w:lang w:eastAsia="zh-CN"/>
              </w:rPr>
              <w:t>ent ways we can move our body?</w:t>
            </w:r>
          </w:p>
          <w:p w14:paraId="6BD1CD37" w14:textId="1619B288" w:rsidR="009243BE" w:rsidRPr="00853ED4" w:rsidRDefault="009243BE" w:rsidP="00853ED4">
            <w:pPr>
              <w:spacing w:line="360" w:lineRule="auto"/>
              <w:rPr>
                <w:sz w:val="24"/>
                <w:lang w:eastAsia="zh-CN"/>
              </w:rPr>
            </w:pPr>
            <w:r w:rsidRPr="00853ED4">
              <w:rPr>
                <w:sz w:val="24"/>
                <w:lang w:eastAsia="zh-CN"/>
              </w:rPr>
              <w:t>How can we move and improve our in</w:t>
            </w:r>
            <w:r w:rsidR="00853ED4" w:rsidRPr="00853ED4">
              <w:rPr>
                <w:sz w:val="24"/>
                <w:lang w:eastAsia="zh-CN"/>
              </w:rPr>
              <w:t>volvement in physical activity?</w:t>
            </w:r>
          </w:p>
          <w:p w14:paraId="618415E7" w14:textId="49E6CCD3" w:rsidR="009243BE" w:rsidRPr="00CF7295" w:rsidRDefault="009243BE" w:rsidP="00853ED4">
            <w:pPr>
              <w:spacing w:line="360" w:lineRule="auto"/>
              <w:rPr>
                <w:lang w:eastAsia="zh-CN"/>
              </w:rPr>
            </w:pPr>
            <w:r w:rsidRPr="00853ED4">
              <w:rPr>
                <w:sz w:val="24"/>
                <w:lang w:eastAsia="zh-CN"/>
              </w:rPr>
              <w:t>How can we participate safely and f</w:t>
            </w:r>
            <w:r w:rsidR="00853ED4" w:rsidRPr="00853ED4">
              <w:rPr>
                <w:sz w:val="24"/>
                <w:lang w:eastAsia="zh-CN"/>
              </w:rPr>
              <w:t>airly during physical activity?</w:t>
            </w:r>
          </w:p>
        </w:tc>
        <w:tc>
          <w:tcPr>
            <w:tcW w:w="2835" w:type="dxa"/>
          </w:tcPr>
          <w:p w14:paraId="23493A7A" w14:textId="77777777" w:rsidR="00872345" w:rsidRPr="00CF7295" w:rsidRDefault="00872345" w:rsidP="00DB174B">
            <w:pPr>
              <w:spacing w:line="360" w:lineRule="auto"/>
              <w:rPr>
                <w:sz w:val="24"/>
                <w:lang w:eastAsia="zh-CN"/>
              </w:rPr>
            </w:pPr>
          </w:p>
        </w:tc>
      </w:tr>
    </w:tbl>
    <w:p w14:paraId="20D0B09B" w14:textId="0D48D6F4" w:rsidR="009C459E" w:rsidRDefault="009C459E" w:rsidP="00DB174B">
      <w:pPr>
        <w:spacing w:line="360" w:lineRule="auto"/>
        <w:rPr>
          <w:rFonts w:eastAsia="SimSun" w:cs="Times New Roman"/>
          <w:sz w:val="48"/>
          <w:szCs w:val="36"/>
        </w:rPr>
      </w:pPr>
    </w:p>
    <w:p w14:paraId="1C0459FF" w14:textId="4E53F1F3" w:rsidR="00546F02" w:rsidRDefault="009C459E" w:rsidP="00DB174B">
      <w:pPr>
        <w:pStyle w:val="Heading2"/>
        <w:spacing w:line="360" w:lineRule="auto"/>
      </w:pPr>
      <w:r>
        <w:t>Odd</w:t>
      </w:r>
      <w:r w:rsidR="008B2EF4">
        <w:t xml:space="preserve"> y</w:t>
      </w:r>
      <w:r w:rsidR="00872345">
        <w:t xml:space="preserve">ear </w:t>
      </w:r>
    </w:p>
    <w:tbl>
      <w:tblPr>
        <w:tblStyle w:val="Tableheader"/>
        <w:tblW w:w="0" w:type="auto"/>
        <w:tblInd w:w="-30" w:type="dxa"/>
        <w:tblLayout w:type="fixed"/>
        <w:tblLook w:val="0420" w:firstRow="1" w:lastRow="0" w:firstColumn="0" w:lastColumn="0" w:noHBand="0" w:noVBand="1"/>
        <w:tblCaption w:val="PDHPE Sample Stage 1 scope and sequence odd year"/>
      </w:tblPr>
      <w:tblGrid>
        <w:gridCol w:w="1361"/>
        <w:gridCol w:w="1361"/>
        <w:gridCol w:w="8959"/>
        <w:gridCol w:w="2835"/>
      </w:tblGrid>
      <w:tr w:rsidR="00CF7295" w:rsidRPr="007B6B2F" w14:paraId="2067749C" w14:textId="77777777" w:rsidTr="00853ED4">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6DFD42A2" w14:textId="77777777" w:rsidR="00CF7295" w:rsidRPr="007B6B2F" w:rsidRDefault="00CF7295" w:rsidP="00DB174B">
            <w:pPr>
              <w:keepNext w:val="0"/>
              <w:keepLines w:val="0"/>
              <w:widowControl/>
              <w:spacing w:after="0" w:line="360" w:lineRule="auto"/>
              <w:textboxTightWrap w:val="none"/>
              <w:rPr>
                <w:lang w:eastAsia="zh-CN"/>
              </w:rPr>
            </w:pPr>
            <w:r>
              <w:rPr>
                <w:lang w:eastAsia="zh-CN"/>
              </w:rPr>
              <w:t>Term</w:t>
            </w:r>
          </w:p>
        </w:tc>
        <w:tc>
          <w:tcPr>
            <w:tcW w:w="1361" w:type="dxa"/>
          </w:tcPr>
          <w:p w14:paraId="27F22721" w14:textId="77777777" w:rsidR="00CF7295" w:rsidRPr="007B6B2F" w:rsidRDefault="00CF7295" w:rsidP="00DB174B">
            <w:pPr>
              <w:keepNext w:val="0"/>
              <w:keepLines w:val="0"/>
              <w:widowControl/>
              <w:spacing w:after="0" w:line="360" w:lineRule="auto"/>
              <w:textboxTightWrap w:val="none"/>
              <w:rPr>
                <w:lang w:eastAsia="zh-CN"/>
              </w:rPr>
            </w:pPr>
            <w:r>
              <w:rPr>
                <w:lang w:eastAsia="zh-CN"/>
              </w:rPr>
              <w:t>Outcomes</w:t>
            </w:r>
          </w:p>
        </w:tc>
        <w:tc>
          <w:tcPr>
            <w:tcW w:w="8959" w:type="dxa"/>
          </w:tcPr>
          <w:p w14:paraId="0FD3F495" w14:textId="77777777" w:rsidR="00CF7295" w:rsidRPr="007B6B2F" w:rsidRDefault="00CF7295" w:rsidP="00DB174B">
            <w:pPr>
              <w:keepNext w:val="0"/>
              <w:keepLines w:val="0"/>
              <w:widowControl/>
              <w:spacing w:after="0" w:line="360" w:lineRule="auto"/>
              <w:textboxTightWrap w:val="none"/>
              <w:rPr>
                <w:lang w:eastAsia="zh-CN"/>
              </w:rPr>
            </w:pPr>
            <w:r>
              <w:rPr>
                <w:lang w:eastAsia="zh-CN"/>
              </w:rPr>
              <w:t>Learning overview</w:t>
            </w:r>
          </w:p>
        </w:tc>
        <w:tc>
          <w:tcPr>
            <w:tcW w:w="2835" w:type="dxa"/>
          </w:tcPr>
          <w:p w14:paraId="515AB891" w14:textId="77777777" w:rsidR="00CF7295" w:rsidRPr="007B6B2F" w:rsidRDefault="00CF7295" w:rsidP="00DB174B">
            <w:pPr>
              <w:spacing w:line="360" w:lineRule="auto"/>
              <w:rPr>
                <w:lang w:eastAsia="zh-CN"/>
              </w:rPr>
            </w:pPr>
            <w:r>
              <w:rPr>
                <w:lang w:eastAsia="zh-CN"/>
              </w:rPr>
              <w:t>Opportunities to address</w:t>
            </w:r>
          </w:p>
        </w:tc>
      </w:tr>
      <w:tr w:rsidR="00CF7295" w14:paraId="21A8951B" w14:textId="77777777" w:rsidTr="00853ED4">
        <w:trPr>
          <w:cnfStyle w:val="000000100000" w:firstRow="0" w:lastRow="0" w:firstColumn="0" w:lastColumn="0" w:oddVBand="0" w:evenVBand="0" w:oddHBand="1" w:evenHBand="0" w:firstRowFirstColumn="0" w:firstRowLastColumn="0" w:lastRowFirstColumn="0" w:lastRowLastColumn="0"/>
        </w:trPr>
        <w:tc>
          <w:tcPr>
            <w:tcW w:w="1361" w:type="dxa"/>
          </w:tcPr>
          <w:p w14:paraId="1D1052C0" w14:textId="77777777" w:rsidR="00853ED4" w:rsidRDefault="00853ED4" w:rsidP="00853ED4">
            <w:pPr>
              <w:widowControl/>
              <w:spacing w:after="0" w:line="360" w:lineRule="auto"/>
              <w:rPr>
                <w:sz w:val="24"/>
              </w:rPr>
            </w:pPr>
            <w:r>
              <w:rPr>
                <w:sz w:val="24"/>
              </w:rPr>
              <w:t>Term 1</w:t>
            </w:r>
          </w:p>
          <w:p w14:paraId="7B380CC3" w14:textId="77777777" w:rsidR="00853ED4" w:rsidRDefault="00524293" w:rsidP="00853ED4">
            <w:pPr>
              <w:widowControl/>
              <w:spacing w:after="0" w:line="360" w:lineRule="auto"/>
              <w:rPr>
                <w:sz w:val="24"/>
              </w:rPr>
            </w:pPr>
            <w:r w:rsidRPr="00524293">
              <w:rPr>
                <w:sz w:val="24"/>
              </w:rPr>
              <w:t>PDH</w:t>
            </w:r>
          </w:p>
          <w:p w14:paraId="3BF147A9" w14:textId="4F10EB35" w:rsidR="00CF7295" w:rsidRPr="00CF7295" w:rsidRDefault="00853ED4" w:rsidP="00853ED4">
            <w:pPr>
              <w:widowControl/>
              <w:spacing w:after="0" w:line="360" w:lineRule="auto"/>
              <w:rPr>
                <w:sz w:val="24"/>
              </w:rPr>
            </w:pPr>
            <w:r>
              <w:rPr>
                <w:sz w:val="24"/>
              </w:rPr>
              <w:t>10 weeks</w:t>
            </w:r>
          </w:p>
        </w:tc>
        <w:tc>
          <w:tcPr>
            <w:tcW w:w="1361" w:type="dxa"/>
          </w:tcPr>
          <w:p w14:paraId="64316F4F" w14:textId="77777777" w:rsidR="00524293" w:rsidRDefault="00524293" w:rsidP="00853ED4">
            <w:pPr>
              <w:spacing w:line="360" w:lineRule="auto"/>
              <w:rPr>
                <w:sz w:val="24"/>
              </w:rPr>
            </w:pPr>
            <w:r w:rsidRPr="00524293">
              <w:rPr>
                <w:sz w:val="24"/>
              </w:rPr>
              <w:t>PD1-1</w:t>
            </w:r>
          </w:p>
          <w:p w14:paraId="6A30F916" w14:textId="77777777" w:rsidR="00524293" w:rsidRDefault="00524293" w:rsidP="00853ED4">
            <w:pPr>
              <w:spacing w:line="360" w:lineRule="auto"/>
              <w:rPr>
                <w:sz w:val="24"/>
              </w:rPr>
            </w:pPr>
            <w:r w:rsidRPr="00524293">
              <w:rPr>
                <w:sz w:val="24"/>
              </w:rPr>
              <w:t xml:space="preserve">PD1-3 </w:t>
            </w:r>
          </w:p>
          <w:p w14:paraId="2C3818F6" w14:textId="77777777" w:rsidR="00524293" w:rsidRDefault="00524293" w:rsidP="00853ED4">
            <w:pPr>
              <w:spacing w:line="360" w:lineRule="auto"/>
              <w:rPr>
                <w:sz w:val="24"/>
              </w:rPr>
            </w:pPr>
            <w:r w:rsidRPr="00524293">
              <w:rPr>
                <w:sz w:val="24"/>
              </w:rPr>
              <w:t>PD1-7</w:t>
            </w:r>
          </w:p>
          <w:p w14:paraId="3256E0B5" w14:textId="0074A39A" w:rsidR="00CF7295" w:rsidRPr="00CF7295" w:rsidRDefault="00524293" w:rsidP="00853ED4">
            <w:pPr>
              <w:spacing w:line="360" w:lineRule="auto"/>
              <w:rPr>
                <w:sz w:val="24"/>
              </w:rPr>
            </w:pPr>
            <w:r w:rsidRPr="00524293">
              <w:rPr>
                <w:sz w:val="24"/>
              </w:rPr>
              <w:t>PD1-10</w:t>
            </w:r>
          </w:p>
        </w:tc>
        <w:tc>
          <w:tcPr>
            <w:tcW w:w="8959" w:type="dxa"/>
          </w:tcPr>
          <w:p w14:paraId="43C116F1" w14:textId="55EC5F45" w:rsidR="00524293" w:rsidRDefault="00524293" w:rsidP="00853ED4">
            <w:pPr>
              <w:spacing w:line="360" w:lineRule="auto"/>
              <w:rPr>
                <w:sz w:val="24"/>
              </w:rPr>
            </w:pPr>
            <w:r w:rsidRPr="00CF7295">
              <w:rPr>
                <w:rStyle w:val="Strong"/>
              </w:rPr>
              <w:t>Unit title</w:t>
            </w:r>
            <w:r>
              <w:rPr>
                <w:sz w:val="24"/>
              </w:rPr>
              <w:t xml:space="preserve"> – </w:t>
            </w:r>
            <w:r w:rsidRPr="00524293">
              <w:rPr>
                <w:sz w:val="24"/>
              </w:rPr>
              <w:t>How can we include others?</w:t>
            </w:r>
          </w:p>
          <w:p w14:paraId="6199F337" w14:textId="502EF23D"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Pr="00524293">
              <w:rPr>
                <w:sz w:val="24"/>
              </w:rPr>
              <w:t>Students demonstrate ways to be inclusive whilst participating in different group activities and games. They identify and use their strengths to cooperate and communicate positively with others to make them feel they belong.</w:t>
            </w:r>
          </w:p>
          <w:p w14:paraId="4467F326" w14:textId="77777777" w:rsidR="00524293" w:rsidRDefault="00524293" w:rsidP="00853ED4">
            <w:pPr>
              <w:widowControl/>
              <w:spacing w:after="0" w:line="360" w:lineRule="auto"/>
              <w:rPr>
                <w:rStyle w:val="Strong"/>
              </w:rPr>
            </w:pPr>
            <w:r>
              <w:rPr>
                <w:rStyle w:val="Strong"/>
              </w:rPr>
              <w:t>Key inquiry questions</w:t>
            </w:r>
          </w:p>
          <w:p w14:paraId="3316E5A1" w14:textId="3A65E17A" w:rsidR="00524293" w:rsidRPr="00853ED4" w:rsidRDefault="00524293" w:rsidP="00853ED4">
            <w:pPr>
              <w:spacing w:line="360" w:lineRule="auto"/>
              <w:rPr>
                <w:sz w:val="24"/>
              </w:rPr>
            </w:pPr>
            <w:r w:rsidRPr="00853ED4">
              <w:rPr>
                <w:sz w:val="24"/>
              </w:rPr>
              <w:lastRenderedPageBreak/>
              <w:t>How can w</w:t>
            </w:r>
            <w:r w:rsidR="00853ED4" w:rsidRPr="00853ED4">
              <w:rPr>
                <w:sz w:val="24"/>
              </w:rPr>
              <w:t>e be inclusive and respectful?</w:t>
            </w:r>
          </w:p>
          <w:p w14:paraId="49F75014" w14:textId="305BA6DF" w:rsidR="00CF7295" w:rsidRPr="00CF7295" w:rsidRDefault="00524293" w:rsidP="00853ED4">
            <w:pPr>
              <w:spacing w:line="360" w:lineRule="auto"/>
            </w:pPr>
            <w:r w:rsidRPr="00853ED4">
              <w:rPr>
                <w:sz w:val="24"/>
              </w:rPr>
              <w:t>How can I act to help make my enviro</w:t>
            </w:r>
            <w:r w:rsidR="00853ED4" w:rsidRPr="00853ED4">
              <w:rPr>
                <w:sz w:val="24"/>
              </w:rPr>
              <w:t>nment healthy, safe and active?</w:t>
            </w:r>
          </w:p>
        </w:tc>
        <w:tc>
          <w:tcPr>
            <w:tcW w:w="2835" w:type="dxa"/>
          </w:tcPr>
          <w:p w14:paraId="2FC7DE51" w14:textId="66BAA062" w:rsidR="00CF7295" w:rsidRPr="00CF7295" w:rsidRDefault="00853ED4" w:rsidP="00853ED4">
            <w:pPr>
              <w:spacing w:line="360" w:lineRule="auto"/>
              <w:rPr>
                <w:sz w:val="24"/>
              </w:rPr>
            </w:pPr>
            <w:r>
              <w:rPr>
                <w:sz w:val="24"/>
              </w:rPr>
              <w:lastRenderedPageBreak/>
              <w:t>Child protection</w:t>
            </w:r>
          </w:p>
        </w:tc>
      </w:tr>
      <w:tr w:rsidR="00CF7295" w14:paraId="271C8583" w14:textId="77777777" w:rsidTr="00853ED4">
        <w:trPr>
          <w:cnfStyle w:val="000000010000" w:firstRow="0" w:lastRow="0" w:firstColumn="0" w:lastColumn="0" w:oddVBand="0" w:evenVBand="0" w:oddHBand="0" w:evenHBand="1" w:firstRowFirstColumn="0" w:firstRowLastColumn="0" w:lastRowFirstColumn="0" w:lastRowLastColumn="0"/>
        </w:trPr>
        <w:tc>
          <w:tcPr>
            <w:tcW w:w="1361" w:type="dxa"/>
          </w:tcPr>
          <w:p w14:paraId="62685373" w14:textId="77777777" w:rsidR="00853ED4" w:rsidRDefault="00853ED4" w:rsidP="00853ED4">
            <w:pPr>
              <w:widowControl/>
              <w:spacing w:after="0" w:line="360" w:lineRule="auto"/>
              <w:rPr>
                <w:sz w:val="24"/>
              </w:rPr>
            </w:pPr>
            <w:r>
              <w:rPr>
                <w:sz w:val="24"/>
              </w:rPr>
              <w:t>Term 1</w:t>
            </w:r>
          </w:p>
          <w:p w14:paraId="405B9145" w14:textId="77777777" w:rsidR="00853ED4" w:rsidRDefault="00426CA3" w:rsidP="00853ED4">
            <w:pPr>
              <w:widowControl/>
              <w:spacing w:after="0" w:line="360" w:lineRule="auto"/>
              <w:rPr>
                <w:sz w:val="24"/>
              </w:rPr>
            </w:pPr>
            <w:r>
              <w:rPr>
                <w:sz w:val="24"/>
              </w:rPr>
              <w:t>PE</w:t>
            </w:r>
          </w:p>
          <w:p w14:paraId="5B6CF1D1" w14:textId="0318B3A1" w:rsidR="00CF7295" w:rsidRPr="00CF7295" w:rsidRDefault="00853ED4" w:rsidP="00853ED4">
            <w:pPr>
              <w:widowControl/>
              <w:spacing w:after="0" w:line="360" w:lineRule="auto"/>
              <w:rPr>
                <w:sz w:val="24"/>
              </w:rPr>
            </w:pPr>
            <w:r>
              <w:rPr>
                <w:sz w:val="24"/>
              </w:rPr>
              <w:t>10 weeks</w:t>
            </w:r>
          </w:p>
        </w:tc>
        <w:tc>
          <w:tcPr>
            <w:tcW w:w="1361" w:type="dxa"/>
          </w:tcPr>
          <w:p w14:paraId="49827918" w14:textId="77777777" w:rsidR="00524293" w:rsidRPr="00524293" w:rsidRDefault="00524293" w:rsidP="00853ED4">
            <w:pPr>
              <w:spacing w:line="360" w:lineRule="auto"/>
              <w:rPr>
                <w:sz w:val="24"/>
              </w:rPr>
            </w:pPr>
            <w:r w:rsidRPr="00524293">
              <w:rPr>
                <w:sz w:val="24"/>
              </w:rPr>
              <w:t xml:space="preserve">PD1-4 </w:t>
            </w:r>
          </w:p>
          <w:p w14:paraId="328B8D99" w14:textId="0AEAFF70" w:rsidR="00524293" w:rsidRPr="00524293" w:rsidRDefault="00524293" w:rsidP="00853ED4">
            <w:pPr>
              <w:spacing w:line="360" w:lineRule="auto"/>
              <w:rPr>
                <w:sz w:val="24"/>
              </w:rPr>
            </w:pPr>
            <w:r w:rsidRPr="00524293">
              <w:rPr>
                <w:sz w:val="24"/>
              </w:rPr>
              <w:t xml:space="preserve">PD1-7 </w:t>
            </w:r>
          </w:p>
          <w:p w14:paraId="2D34C4BB" w14:textId="413AC103" w:rsidR="00524293" w:rsidRPr="00524293" w:rsidRDefault="00524293" w:rsidP="00853ED4">
            <w:pPr>
              <w:spacing w:line="360" w:lineRule="auto"/>
              <w:rPr>
                <w:sz w:val="24"/>
              </w:rPr>
            </w:pPr>
            <w:r w:rsidRPr="00524293">
              <w:rPr>
                <w:sz w:val="24"/>
              </w:rPr>
              <w:t xml:space="preserve">PD1-10 </w:t>
            </w:r>
          </w:p>
          <w:p w14:paraId="7D85C3ED" w14:textId="52D1BCD6" w:rsidR="00CF7295" w:rsidRPr="00CF7295" w:rsidRDefault="00524293" w:rsidP="00853ED4">
            <w:pPr>
              <w:widowControl/>
              <w:spacing w:after="0" w:line="360" w:lineRule="auto"/>
              <w:rPr>
                <w:sz w:val="24"/>
              </w:rPr>
            </w:pPr>
            <w:r w:rsidRPr="00524293">
              <w:rPr>
                <w:sz w:val="24"/>
              </w:rPr>
              <w:t>PD1-11</w:t>
            </w:r>
          </w:p>
        </w:tc>
        <w:tc>
          <w:tcPr>
            <w:tcW w:w="8959" w:type="dxa"/>
          </w:tcPr>
          <w:p w14:paraId="3ABB817F" w14:textId="5F82A2B0" w:rsidR="00524293" w:rsidRDefault="00524293" w:rsidP="00853ED4">
            <w:pPr>
              <w:spacing w:line="360" w:lineRule="auto"/>
              <w:rPr>
                <w:sz w:val="24"/>
              </w:rPr>
            </w:pPr>
            <w:r w:rsidRPr="00CF7295">
              <w:rPr>
                <w:rStyle w:val="Strong"/>
              </w:rPr>
              <w:t>Unit title</w:t>
            </w:r>
            <w:r>
              <w:rPr>
                <w:sz w:val="24"/>
              </w:rPr>
              <w:t xml:space="preserve"> – </w:t>
            </w:r>
            <w:r w:rsidR="00426CA3" w:rsidRPr="00426CA3">
              <w:rPr>
                <w:sz w:val="24"/>
              </w:rPr>
              <w:t>Why is it important to keep moving?</w:t>
            </w:r>
          </w:p>
          <w:p w14:paraId="4663A6A0" w14:textId="0AE73C5C"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explore actions that enhance their own and others’ health and wellbeing and participation in physical activity. They investigate the effect physical activity has on their body, what makes an activity enjoyable and how to communicate with peers to ensure all activities are inclusive.</w:t>
            </w:r>
          </w:p>
          <w:p w14:paraId="44791238" w14:textId="77777777" w:rsidR="00CF7295" w:rsidRDefault="00524293" w:rsidP="00853ED4">
            <w:pPr>
              <w:widowControl/>
              <w:spacing w:after="0" w:line="360" w:lineRule="auto"/>
              <w:rPr>
                <w:rStyle w:val="Strong"/>
              </w:rPr>
            </w:pPr>
            <w:r>
              <w:rPr>
                <w:rStyle w:val="Strong"/>
              </w:rPr>
              <w:t>Key inquiry questions</w:t>
            </w:r>
          </w:p>
          <w:p w14:paraId="11E6A971" w14:textId="0803606D" w:rsidR="00426CA3" w:rsidRPr="00853ED4" w:rsidRDefault="00426CA3" w:rsidP="00853ED4">
            <w:pPr>
              <w:spacing w:line="360" w:lineRule="auto"/>
              <w:rPr>
                <w:sz w:val="24"/>
              </w:rPr>
            </w:pPr>
            <w:r w:rsidRPr="00853ED4">
              <w:rPr>
                <w:sz w:val="24"/>
              </w:rPr>
              <w:t>What are the diffe</w:t>
            </w:r>
            <w:r w:rsidR="00853ED4" w:rsidRPr="00853ED4">
              <w:rPr>
                <w:sz w:val="24"/>
              </w:rPr>
              <w:t>rent ways we can move our body?</w:t>
            </w:r>
          </w:p>
          <w:p w14:paraId="4CCD60D3" w14:textId="32C81EF7" w:rsidR="00426CA3" w:rsidRPr="00853ED4" w:rsidRDefault="00426CA3" w:rsidP="00853ED4">
            <w:pPr>
              <w:spacing w:line="360" w:lineRule="auto"/>
              <w:rPr>
                <w:sz w:val="24"/>
              </w:rPr>
            </w:pPr>
            <w:r w:rsidRPr="00853ED4">
              <w:rPr>
                <w:sz w:val="24"/>
              </w:rPr>
              <w:t xml:space="preserve">How can we participate safely and fairly during </w:t>
            </w:r>
            <w:r w:rsidR="00853ED4" w:rsidRPr="00853ED4">
              <w:rPr>
                <w:sz w:val="24"/>
              </w:rPr>
              <w:t>physical activity?</w:t>
            </w:r>
          </w:p>
          <w:p w14:paraId="0FBA559C" w14:textId="386FECC8" w:rsidR="00426CA3" w:rsidRPr="00CF7295" w:rsidRDefault="00426CA3" w:rsidP="00853ED4">
            <w:pPr>
              <w:spacing w:line="360" w:lineRule="auto"/>
            </w:pPr>
            <w:r w:rsidRPr="00853ED4">
              <w:rPr>
                <w:sz w:val="24"/>
              </w:rPr>
              <w:t>How can I act to help make my environment healthy, safe and active?</w:t>
            </w:r>
          </w:p>
        </w:tc>
        <w:tc>
          <w:tcPr>
            <w:tcW w:w="2835" w:type="dxa"/>
          </w:tcPr>
          <w:p w14:paraId="7A72F48C" w14:textId="77777777" w:rsidR="00CF7295" w:rsidRPr="00CF7295" w:rsidRDefault="00CF7295" w:rsidP="00853ED4">
            <w:pPr>
              <w:spacing w:line="360" w:lineRule="auto"/>
              <w:ind w:left="652" w:hanging="368"/>
              <w:rPr>
                <w:sz w:val="24"/>
              </w:rPr>
            </w:pPr>
          </w:p>
        </w:tc>
      </w:tr>
      <w:tr w:rsidR="00CF7295" w14:paraId="61958675" w14:textId="77777777" w:rsidTr="00853ED4">
        <w:trPr>
          <w:cnfStyle w:val="000000100000" w:firstRow="0" w:lastRow="0" w:firstColumn="0" w:lastColumn="0" w:oddVBand="0" w:evenVBand="0" w:oddHBand="1" w:evenHBand="0" w:firstRowFirstColumn="0" w:firstRowLastColumn="0" w:lastRowFirstColumn="0" w:lastRowLastColumn="0"/>
        </w:trPr>
        <w:tc>
          <w:tcPr>
            <w:tcW w:w="1361" w:type="dxa"/>
          </w:tcPr>
          <w:p w14:paraId="3F90C764" w14:textId="77777777" w:rsidR="00853ED4" w:rsidRDefault="00853ED4" w:rsidP="00853ED4">
            <w:pPr>
              <w:widowControl/>
              <w:spacing w:after="0" w:line="360" w:lineRule="auto"/>
              <w:rPr>
                <w:sz w:val="24"/>
              </w:rPr>
            </w:pPr>
            <w:r>
              <w:rPr>
                <w:sz w:val="24"/>
              </w:rPr>
              <w:t>Term 2</w:t>
            </w:r>
          </w:p>
          <w:p w14:paraId="25FBCE96" w14:textId="77777777" w:rsidR="00853ED4" w:rsidRDefault="00426CA3" w:rsidP="00853ED4">
            <w:pPr>
              <w:widowControl/>
              <w:spacing w:after="0" w:line="360" w:lineRule="auto"/>
              <w:rPr>
                <w:sz w:val="24"/>
              </w:rPr>
            </w:pPr>
            <w:r w:rsidRPr="00426CA3">
              <w:rPr>
                <w:sz w:val="24"/>
              </w:rPr>
              <w:t>PDH</w:t>
            </w:r>
          </w:p>
          <w:p w14:paraId="0C3AC6BD" w14:textId="01207B12" w:rsidR="00CF7295" w:rsidRPr="00CF7295" w:rsidRDefault="00853ED4" w:rsidP="00853ED4">
            <w:pPr>
              <w:widowControl/>
              <w:spacing w:after="0" w:line="360" w:lineRule="auto"/>
              <w:rPr>
                <w:sz w:val="24"/>
              </w:rPr>
            </w:pPr>
            <w:r>
              <w:rPr>
                <w:sz w:val="24"/>
              </w:rPr>
              <w:t>10 weeks</w:t>
            </w:r>
          </w:p>
        </w:tc>
        <w:tc>
          <w:tcPr>
            <w:tcW w:w="1361" w:type="dxa"/>
          </w:tcPr>
          <w:p w14:paraId="64966B33" w14:textId="77777777" w:rsidR="00426CA3" w:rsidRPr="00426CA3" w:rsidRDefault="00426CA3" w:rsidP="00853ED4">
            <w:pPr>
              <w:spacing w:line="360" w:lineRule="auto"/>
              <w:rPr>
                <w:sz w:val="24"/>
              </w:rPr>
            </w:pPr>
            <w:r w:rsidRPr="00426CA3">
              <w:rPr>
                <w:sz w:val="24"/>
              </w:rPr>
              <w:t xml:space="preserve">PD1-6 </w:t>
            </w:r>
          </w:p>
          <w:p w14:paraId="5911A88B" w14:textId="58FD1C6F" w:rsidR="00426CA3" w:rsidRPr="00426CA3" w:rsidRDefault="00426CA3" w:rsidP="00853ED4">
            <w:pPr>
              <w:spacing w:line="360" w:lineRule="auto"/>
              <w:rPr>
                <w:sz w:val="24"/>
              </w:rPr>
            </w:pPr>
            <w:r w:rsidRPr="00426CA3">
              <w:rPr>
                <w:sz w:val="24"/>
              </w:rPr>
              <w:t xml:space="preserve">PD1-7 </w:t>
            </w:r>
          </w:p>
          <w:p w14:paraId="45E6F376" w14:textId="249EE804" w:rsidR="00CF7295" w:rsidRPr="00CF7295" w:rsidRDefault="00426CA3" w:rsidP="00853ED4">
            <w:pPr>
              <w:widowControl/>
              <w:spacing w:after="0" w:line="360" w:lineRule="auto"/>
              <w:rPr>
                <w:sz w:val="24"/>
              </w:rPr>
            </w:pPr>
            <w:r w:rsidRPr="00426CA3">
              <w:rPr>
                <w:sz w:val="24"/>
              </w:rPr>
              <w:t>PD1-9</w:t>
            </w:r>
          </w:p>
        </w:tc>
        <w:tc>
          <w:tcPr>
            <w:tcW w:w="8959" w:type="dxa"/>
          </w:tcPr>
          <w:p w14:paraId="6CD066EE" w14:textId="776EAA1C" w:rsidR="00524293" w:rsidRDefault="00524293" w:rsidP="00853ED4">
            <w:pPr>
              <w:spacing w:line="360" w:lineRule="auto"/>
              <w:rPr>
                <w:sz w:val="24"/>
              </w:rPr>
            </w:pPr>
            <w:r w:rsidRPr="00CF7295">
              <w:rPr>
                <w:rStyle w:val="Strong"/>
              </w:rPr>
              <w:t>Unit title</w:t>
            </w:r>
            <w:r>
              <w:rPr>
                <w:sz w:val="24"/>
              </w:rPr>
              <w:t xml:space="preserve"> – </w:t>
            </w:r>
            <w:r w:rsidR="00426CA3" w:rsidRPr="00426CA3">
              <w:rPr>
                <w:sz w:val="24"/>
              </w:rPr>
              <w:t>What influences me to make positive decisions?</w:t>
            </w:r>
          </w:p>
          <w:p w14:paraId="1209AA81" w14:textId="226E16A2"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explore contextual factors such as family, community, peers and the media and how they impact their decisions about their health.</w:t>
            </w:r>
          </w:p>
          <w:p w14:paraId="7447249C" w14:textId="77777777" w:rsidR="00CF7295" w:rsidRDefault="00524293" w:rsidP="00853ED4">
            <w:pPr>
              <w:widowControl/>
              <w:spacing w:after="0" w:line="360" w:lineRule="auto"/>
              <w:rPr>
                <w:rStyle w:val="Strong"/>
              </w:rPr>
            </w:pPr>
            <w:r>
              <w:rPr>
                <w:rStyle w:val="Strong"/>
              </w:rPr>
              <w:t>Key inquiry questions</w:t>
            </w:r>
          </w:p>
          <w:p w14:paraId="01A9B8E9" w14:textId="6C35B030" w:rsidR="00426CA3" w:rsidRPr="00853ED4" w:rsidRDefault="00426CA3" w:rsidP="00853ED4">
            <w:pPr>
              <w:spacing w:line="360" w:lineRule="auto"/>
              <w:rPr>
                <w:sz w:val="24"/>
              </w:rPr>
            </w:pPr>
            <w:r w:rsidRPr="00853ED4">
              <w:rPr>
                <w:sz w:val="24"/>
              </w:rPr>
              <w:lastRenderedPageBreak/>
              <w:t>How can I be responsible for my own, an</w:t>
            </w:r>
            <w:r w:rsidR="00853ED4" w:rsidRPr="00853ED4">
              <w:rPr>
                <w:sz w:val="24"/>
              </w:rPr>
              <w:t>d others’ health and wellbeing?</w:t>
            </w:r>
          </w:p>
          <w:p w14:paraId="6CFD16B0" w14:textId="543F77FB" w:rsidR="00426CA3" w:rsidRPr="00853ED4" w:rsidRDefault="00426CA3" w:rsidP="00853ED4">
            <w:pPr>
              <w:spacing w:line="360" w:lineRule="auto"/>
              <w:rPr>
                <w:sz w:val="24"/>
              </w:rPr>
            </w:pPr>
            <w:r w:rsidRPr="00853ED4">
              <w:rPr>
                <w:sz w:val="24"/>
              </w:rPr>
              <w:t>How can I act to help make my environ</w:t>
            </w:r>
            <w:r w:rsidR="00853ED4" w:rsidRPr="00853ED4">
              <w:rPr>
                <w:sz w:val="24"/>
              </w:rPr>
              <w:t>ment healthy, safe and active?</w:t>
            </w:r>
          </w:p>
          <w:p w14:paraId="4816D58D" w14:textId="184F7E51" w:rsidR="00426CA3" w:rsidRPr="00CF7295" w:rsidRDefault="00426CA3" w:rsidP="00853ED4">
            <w:pPr>
              <w:spacing w:line="360" w:lineRule="auto"/>
            </w:pPr>
            <w:r w:rsidRPr="00853ED4">
              <w:rPr>
                <w:sz w:val="24"/>
              </w:rPr>
              <w:t>What influences my decisions and actions to help be healthy, safe and physically active?</w:t>
            </w:r>
            <w:r w:rsidRPr="00426CA3">
              <w:t xml:space="preserve"> </w:t>
            </w:r>
          </w:p>
        </w:tc>
        <w:tc>
          <w:tcPr>
            <w:tcW w:w="2835" w:type="dxa"/>
          </w:tcPr>
          <w:p w14:paraId="2F0B5A57" w14:textId="77777777" w:rsidR="00CF7295" w:rsidRPr="00CF7295" w:rsidRDefault="00CF7295" w:rsidP="00853ED4">
            <w:pPr>
              <w:spacing w:line="360" w:lineRule="auto"/>
              <w:ind w:left="652" w:hanging="368"/>
              <w:rPr>
                <w:sz w:val="24"/>
              </w:rPr>
            </w:pPr>
          </w:p>
        </w:tc>
      </w:tr>
      <w:tr w:rsidR="00CF7295" w14:paraId="042EC242" w14:textId="77777777" w:rsidTr="00853ED4">
        <w:trPr>
          <w:cnfStyle w:val="000000010000" w:firstRow="0" w:lastRow="0" w:firstColumn="0" w:lastColumn="0" w:oddVBand="0" w:evenVBand="0" w:oddHBand="0" w:evenHBand="1" w:firstRowFirstColumn="0" w:firstRowLastColumn="0" w:lastRowFirstColumn="0" w:lastRowLastColumn="0"/>
        </w:trPr>
        <w:tc>
          <w:tcPr>
            <w:tcW w:w="1361" w:type="dxa"/>
          </w:tcPr>
          <w:p w14:paraId="3778E211" w14:textId="77777777" w:rsidR="00853ED4" w:rsidRDefault="00853ED4" w:rsidP="00853ED4">
            <w:pPr>
              <w:widowControl/>
              <w:spacing w:after="0" w:line="360" w:lineRule="auto"/>
              <w:rPr>
                <w:sz w:val="24"/>
              </w:rPr>
            </w:pPr>
            <w:r>
              <w:rPr>
                <w:sz w:val="24"/>
              </w:rPr>
              <w:t>Term 2</w:t>
            </w:r>
          </w:p>
          <w:p w14:paraId="67084DE9" w14:textId="77777777" w:rsidR="00853ED4" w:rsidRDefault="00426CA3" w:rsidP="00853ED4">
            <w:pPr>
              <w:widowControl/>
              <w:spacing w:after="0" w:line="360" w:lineRule="auto"/>
              <w:rPr>
                <w:sz w:val="24"/>
              </w:rPr>
            </w:pPr>
            <w:r w:rsidRPr="00426CA3">
              <w:rPr>
                <w:sz w:val="24"/>
              </w:rPr>
              <w:t>PE</w:t>
            </w:r>
          </w:p>
          <w:p w14:paraId="405421F4" w14:textId="0C807CAC" w:rsidR="00CF7295" w:rsidRPr="00CF7295" w:rsidRDefault="00853ED4" w:rsidP="00853ED4">
            <w:pPr>
              <w:widowControl/>
              <w:spacing w:after="0" w:line="360" w:lineRule="auto"/>
              <w:rPr>
                <w:sz w:val="24"/>
              </w:rPr>
            </w:pPr>
            <w:r>
              <w:rPr>
                <w:sz w:val="24"/>
              </w:rPr>
              <w:t>10 weeks</w:t>
            </w:r>
          </w:p>
        </w:tc>
        <w:tc>
          <w:tcPr>
            <w:tcW w:w="1361" w:type="dxa"/>
          </w:tcPr>
          <w:p w14:paraId="09633678" w14:textId="77777777" w:rsidR="00426CA3" w:rsidRPr="00426CA3" w:rsidRDefault="00426CA3" w:rsidP="00853ED4">
            <w:pPr>
              <w:spacing w:line="360" w:lineRule="auto"/>
              <w:rPr>
                <w:sz w:val="24"/>
              </w:rPr>
            </w:pPr>
            <w:r w:rsidRPr="00426CA3">
              <w:rPr>
                <w:sz w:val="24"/>
              </w:rPr>
              <w:t xml:space="preserve">PD1-3 </w:t>
            </w:r>
          </w:p>
          <w:p w14:paraId="69EA091B" w14:textId="7433E6AA" w:rsidR="00426CA3" w:rsidRPr="00426CA3" w:rsidRDefault="00426CA3" w:rsidP="00853ED4">
            <w:pPr>
              <w:spacing w:line="360" w:lineRule="auto"/>
              <w:rPr>
                <w:sz w:val="24"/>
              </w:rPr>
            </w:pPr>
            <w:r w:rsidRPr="00426CA3">
              <w:rPr>
                <w:sz w:val="24"/>
              </w:rPr>
              <w:t xml:space="preserve">PD1-4  </w:t>
            </w:r>
          </w:p>
          <w:p w14:paraId="1FAEFA4D" w14:textId="50201E3B" w:rsidR="00426CA3" w:rsidRPr="00426CA3" w:rsidRDefault="00426CA3" w:rsidP="00853ED4">
            <w:pPr>
              <w:spacing w:line="360" w:lineRule="auto"/>
              <w:rPr>
                <w:sz w:val="24"/>
              </w:rPr>
            </w:pPr>
            <w:r w:rsidRPr="00426CA3">
              <w:rPr>
                <w:sz w:val="24"/>
              </w:rPr>
              <w:t xml:space="preserve">PD1-8 </w:t>
            </w:r>
          </w:p>
          <w:p w14:paraId="76A7533F" w14:textId="6394404F" w:rsidR="00CF7295" w:rsidRPr="00CF7295" w:rsidRDefault="00426CA3" w:rsidP="00853ED4">
            <w:pPr>
              <w:widowControl/>
              <w:spacing w:after="0" w:line="360" w:lineRule="auto"/>
              <w:rPr>
                <w:sz w:val="24"/>
              </w:rPr>
            </w:pPr>
            <w:r w:rsidRPr="00426CA3">
              <w:rPr>
                <w:sz w:val="24"/>
              </w:rPr>
              <w:t>PD1-10</w:t>
            </w:r>
          </w:p>
        </w:tc>
        <w:tc>
          <w:tcPr>
            <w:tcW w:w="8959" w:type="dxa"/>
          </w:tcPr>
          <w:p w14:paraId="02080585" w14:textId="46D25AAC" w:rsidR="00524293" w:rsidRDefault="00524293" w:rsidP="00853ED4">
            <w:pPr>
              <w:spacing w:line="360" w:lineRule="auto"/>
              <w:rPr>
                <w:sz w:val="24"/>
              </w:rPr>
            </w:pPr>
            <w:r w:rsidRPr="00CF7295">
              <w:rPr>
                <w:rStyle w:val="Strong"/>
              </w:rPr>
              <w:t>Unit title</w:t>
            </w:r>
            <w:r>
              <w:rPr>
                <w:sz w:val="24"/>
              </w:rPr>
              <w:t xml:space="preserve"> – </w:t>
            </w:r>
            <w:r w:rsidR="00426CA3" w:rsidRPr="00426CA3">
              <w:rPr>
                <w:sz w:val="24"/>
              </w:rPr>
              <w:t>How can we learn about other cultures through movement?</w:t>
            </w:r>
          </w:p>
          <w:p w14:paraId="08C882C1" w14:textId="0E59AF7C"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426CA3" w:rsidRPr="00426CA3">
              <w:rPr>
                <w:sz w:val="24"/>
              </w:rPr>
              <w:t>Students learn about and participate in culturally diverse physical activities including Aboriginal and Torres Strait Islander games.</w:t>
            </w:r>
          </w:p>
          <w:p w14:paraId="7CA3229F" w14:textId="77777777" w:rsidR="00CF7295" w:rsidRDefault="00524293" w:rsidP="00853ED4">
            <w:pPr>
              <w:widowControl/>
              <w:spacing w:after="0" w:line="360" w:lineRule="auto"/>
              <w:rPr>
                <w:rStyle w:val="Strong"/>
              </w:rPr>
            </w:pPr>
            <w:r>
              <w:rPr>
                <w:rStyle w:val="Strong"/>
              </w:rPr>
              <w:t>Key inquiry questions</w:t>
            </w:r>
          </w:p>
          <w:p w14:paraId="6249B2DD" w14:textId="56B0BA12" w:rsidR="00426CA3" w:rsidRPr="00853ED4" w:rsidRDefault="00426CA3" w:rsidP="00853ED4">
            <w:pPr>
              <w:spacing w:line="360" w:lineRule="auto"/>
              <w:rPr>
                <w:sz w:val="24"/>
              </w:rPr>
            </w:pPr>
            <w:r w:rsidRPr="00853ED4">
              <w:rPr>
                <w:sz w:val="24"/>
              </w:rPr>
              <w:t>How can we participate safely and fa</w:t>
            </w:r>
            <w:r w:rsidR="00853ED4" w:rsidRPr="00853ED4">
              <w:rPr>
                <w:sz w:val="24"/>
              </w:rPr>
              <w:t>irly during physical activity?</w:t>
            </w:r>
          </w:p>
          <w:p w14:paraId="3533B9BD" w14:textId="337C37F7" w:rsidR="00426CA3" w:rsidRPr="00853ED4" w:rsidRDefault="00426CA3" w:rsidP="00853ED4">
            <w:pPr>
              <w:spacing w:line="360" w:lineRule="auto"/>
              <w:rPr>
                <w:sz w:val="24"/>
              </w:rPr>
            </w:pPr>
            <w:r w:rsidRPr="00853ED4">
              <w:rPr>
                <w:sz w:val="24"/>
              </w:rPr>
              <w:t>How can I act to help make my environm</w:t>
            </w:r>
            <w:r w:rsidR="00853ED4" w:rsidRPr="00853ED4">
              <w:rPr>
                <w:sz w:val="24"/>
              </w:rPr>
              <w:t>ents healthy, safe and active?</w:t>
            </w:r>
          </w:p>
          <w:p w14:paraId="0C318E47" w14:textId="26033B4F" w:rsidR="00426CA3" w:rsidRPr="00CF7295" w:rsidRDefault="00426CA3" w:rsidP="00853ED4">
            <w:pPr>
              <w:spacing w:line="360" w:lineRule="auto"/>
            </w:pPr>
            <w:r w:rsidRPr="00853ED4">
              <w:rPr>
                <w:sz w:val="24"/>
              </w:rPr>
              <w:t>How can we be inclusive and respectful?</w:t>
            </w:r>
          </w:p>
        </w:tc>
        <w:tc>
          <w:tcPr>
            <w:tcW w:w="2835" w:type="dxa"/>
          </w:tcPr>
          <w:p w14:paraId="642BECF8" w14:textId="77777777" w:rsidR="00CF7295" w:rsidRPr="00CF7295" w:rsidRDefault="00CF7295" w:rsidP="00853ED4">
            <w:pPr>
              <w:spacing w:line="360" w:lineRule="auto"/>
              <w:rPr>
                <w:sz w:val="24"/>
              </w:rPr>
            </w:pPr>
          </w:p>
        </w:tc>
      </w:tr>
      <w:tr w:rsidR="00CF7295" w14:paraId="796B435D" w14:textId="77777777" w:rsidTr="00853ED4">
        <w:trPr>
          <w:cnfStyle w:val="000000100000" w:firstRow="0" w:lastRow="0" w:firstColumn="0" w:lastColumn="0" w:oddVBand="0" w:evenVBand="0" w:oddHBand="1" w:evenHBand="0" w:firstRowFirstColumn="0" w:firstRowLastColumn="0" w:lastRowFirstColumn="0" w:lastRowLastColumn="0"/>
        </w:trPr>
        <w:tc>
          <w:tcPr>
            <w:tcW w:w="1361" w:type="dxa"/>
          </w:tcPr>
          <w:p w14:paraId="53C57496" w14:textId="77777777" w:rsidR="00853ED4" w:rsidRDefault="00853ED4" w:rsidP="00853ED4">
            <w:pPr>
              <w:widowControl/>
              <w:spacing w:after="0" w:line="360" w:lineRule="auto"/>
              <w:rPr>
                <w:sz w:val="24"/>
                <w:lang w:eastAsia="zh-CN"/>
              </w:rPr>
            </w:pPr>
            <w:r>
              <w:rPr>
                <w:sz w:val="24"/>
                <w:lang w:eastAsia="zh-CN"/>
              </w:rPr>
              <w:t>Term 3</w:t>
            </w:r>
          </w:p>
          <w:p w14:paraId="2B109931" w14:textId="77777777" w:rsidR="00853ED4" w:rsidRDefault="00F50478" w:rsidP="00853ED4">
            <w:pPr>
              <w:widowControl/>
              <w:spacing w:after="0" w:line="360" w:lineRule="auto"/>
              <w:rPr>
                <w:sz w:val="24"/>
                <w:lang w:eastAsia="zh-CN"/>
              </w:rPr>
            </w:pPr>
            <w:r w:rsidRPr="00F50478">
              <w:rPr>
                <w:sz w:val="24"/>
                <w:lang w:eastAsia="zh-CN"/>
              </w:rPr>
              <w:t>PDH</w:t>
            </w:r>
          </w:p>
          <w:p w14:paraId="10DF217D" w14:textId="137E669A" w:rsidR="00CF7295" w:rsidRPr="00CF7295" w:rsidRDefault="00853ED4" w:rsidP="00853ED4">
            <w:pPr>
              <w:widowControl/>
              <w:spacing w:after="0" w:line="360" w:lineRule="auto"/>
              <w:rPr>
                <w:sz w:val="24"/>
                <w:lang w:eastAsia="zh-CN"/>
              </w:rPr>
            </w:pPr>
            <w:r>
              <w:rPr>
                <w:sz w:val="24"/>
              </w:rPr>
              <w:t>10 weeks</w:t>
            </w:r>
          </w:p>
        </w:tc>
        <w:tc>
          <w:tcPr>
            <w:tcW w:w="1361" w:type="dxa"/>
          </w:tcPr>
          <w:p w14:paraId="3EFEB4C8" w14:textId="7F3F7C37" w:rsidR="00F50478" w:rsidRDefault="00853ED4" w:rsidP="00853ED4">
            <w:pPr>
              <w:widowControl/>
              <w:spacing w:after="0" w:line="360" w:lineRule="auto"/>
              <w:rPr>
                <w:sz w:val="24"/>
                <w:lang w:eastAsia="zh-CN"/>
              </w:rPr>
            </w:pPr>
            <w:r>
              <w:rPr>
                <w:sz w:val="24"/>
                <w:lang w:eastAsia="zh-CN"/>
              </w:rPr>
              <w:t>PD1-6</w:t>
            </w:r>
          </w:p>
          <w:p w14:paraId="052E6BD8" w14:textId="77777777" w:rsidR="00F50478" w:rsidRDefault="00F50478" w:rsidP="00853ED4">
            <w:pPr>
              <w:widowControl/>
              <w:spacing w:after="0" w:line="360" w:lineRule="auto"/>
              <w:rPr>
                <w:sz w:val="24"/>
                <w:lang w:eastAsia="zh-CN"/>
              </w:rPr>
            </w:pPr>
            <w:r w:rsidRPr="00F50478">
              <w:rPr>
                <w:sz w:val="24"/>
                <w:lang w:eastAsia="zh-CN"/>
              </w:rPr>
              <w:t>PD1-7</w:t>
            </w:r>
          </w:p>
          <w:p w14:paraId="5B148523" w14:textId="694605EB" w:rsidR="00CF7295" w:rsidRPr="00CF7295" w:rsidRDefault="00F50478" w:rsidP="00853ED4">
            <w:pPr>
              <w:widowControl/>
              <w:spacing w:after="0" w:line="360" w:lineRule="auto"/>
              <w:rPr>
                <w:sz w:val="24"/>
                <w:lang w:eastAsia="zh-CN"/>
              </w:rPr>
            </w:pPr>
            <w:r w:rsidRPr="00F50478">
              <w:rPr>
                <w:sz w:val="24"/>
                <w:lang w:eastAsia="zh-CN"/>
              </w:rPr>
              <w:t>PD1-9</w:t>
            </w:r>
          </w:p>
        </w:tc>
        <w:tc>
          <w:tcPr>
            <w:tcW w:w="8959" w:type="dxa"/>
          </w:tcPr>
          <w:p w14:paraId="735A8392" w14:textId="5665D504" w:rsidR="00524293" w:rsidRDefault="00524293" w:rsidP="00853ED4">
            <w:pPr>
              <w:spacing w:line="360" w:lineRule="auto"/>
              <w:rPr>
                <w:sz w:val="24"/>
              </w:rPr>
            </w:pPr>
            <w:r w:rsidRPr="00CF7295">
              <w:rPr>
                <w:rStyle w:val="Strong"/>
              </w:rPr>
              <w:t>Unit title</w:t>
            </w:r>
            <w:r>
              <w:rPr>
                <w:sz w:val="24"/>
              </w:rPr>
              <w:t xml:space="preserve"> – </w:t>
            </w:r>
            <w:r w:rsidR="00F50478" w:rsidRPr="00F50478">
              <w:rPr>
                <w:sz w:val="24"/>
              </w:rPr>
              <w:t>Why is it important to live</w:t>
            </w:r>
            <w:r w:rsidR="00853ED4">
              <w:rPr>
                <w:sz w:val="24"/>
              </w:rPr>
              <w:t xml:space="preserve"> a healthy, active, lifestyle?</w:t>
            </w:r>
          </w:p>
          <w:p w14:paraId="72767AB6" w14:textId="6D70C501"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F50478" w:rsidRPr="00F50478">
              <w:rPr>
                <w:sz w:val="24"/>
              </w:rPr>
              <w:t>Students develop their knowledge, understandings and skills to empower them to make healthy and safe choices. They explore their local environment to identify and engage with physical activity in a way that is enjoyable and easily accessible.</w:t>
            </w:r>
          </w:p>
          <w:p w14:paraId="7B718826" w14:textId="77777777" w:rsidR="00CF7295" w:rsidRDefault="00524293" w:rsidP="00853ED4">
            <w:pPr>
              <w:widowControl/>
              <w:spacing w:after="0" w:line="360" w:lineRule="auto"/>
              <w:rPr>
                <w:rStyle w:val="Strong"/>
              </w:rPr>
            </w:pPr>
            <w:r>
              <w:rPr>
                <w:rStyle w:val="Strong"/>
              </w:rPr>
              <w:lastRenderedPageBreak/>
              <w:t>Key inquiry questions</w:t>
            </w:r>
          </w:p>
          <w:p w14:paraId="2B417778" w14:textId="2CC5591F" w:rsidR="00F50478" w:rsidRPr="00853ED4" w:rsidRDefault="00F50478" w:rsidP="00853ED4">
            <w:pPr>
              <w:spacing w:line="360" w:lineRule="auto"/>
              <w:rPr>
                <w:sz w:val="24"/>
                <w:lang w:eastAsia="zh-CN"/>
              </w:rPr>
            </w:pPr>
            <w:r w:rsidRPr="00853ED4">
              <w:rPr>
                <w:sz w:val="24"/>
                <w:lang w:eastAsia="zh-CN"/>
              </w:rPr>
              <w:t>How can I act to help make my enviro</w:t>
            </w:r>
            <w:r w:rsidR="00853ED4" w:rsidRPr="00853ED4">
              <w:rPr>
                <w:sz w:val="24"/>
                <w:lang w:eastAsia="zh-CN"/>
              </w:rPr>
              <w:t>nment healthy, safe and active?</w:t>
            </w:r>
          </w:p>
          <w:p w14:paraId="3D44698E" w14:textId="0E361AE3" w:rsidR="00F50478" w:rsidRPr="00CF7295" w:rsidRDefault="00F50478" w:rsidP="00853ED4">
            <w:pPr>
              <w:spacing w:line="360" w:lineRule="auto"/>
              <w:rPr>
                <w:lang w:eastAsia="zh-CN"/>
              </w:rPr>
            </w:pPr>
            <w:r w:rsidRPr="00853ED4">
              <w:rPr>
                <w:sz w:val="24"/>
                <w:lang w:eastAsia="zh-CN"/>
              </w:rPr>
              <w:t>What influences my decisions and actions to be healt</w:t>
            </w:r>
            <w:r w:rsidR="00853ED4" w:rsidRPr="00853ED4">
              <w:rPr>
                <w:sz w:val="24"/>
                <w:lang w:eastAsia="zh-CN"/>
              </w:rPr>
              <w:t>hy, safe and physically active?</w:t>
            </w:r>
          </w:p>
        </w:tc>
        <w:tc>
          <w:tcPr>
            <w:tcW w:w="2835" w:type="dxa"/>
          </w:tcPr>
          <w:p w14:paraId="73664D19" w14:textId="4846A6F9" w:rsidR="00F50478" w:rsidRPr="00F50478" w:rsidRDefault="00F50478" w:rsidP="00853ED4">
            <w:pPr>
              <w:pStyle w:val="ListBullet"/>
              <w:numPr>
                <w:ilvl w:val="0"/>
                <w:numId w:val="0"/>
              </w:numPr>
              <w:spacing w:line="360" w:lineRule="auto"/>
              <w:rPr>
                <w:sz w:val="24"/>
                <w:lang w:eastAsia="zh-CN"/>
              </w:rPr>
            </w:pPr>
            <w:r w:rsidRPr="00F50478">
              <w:rPr>
                <w:sz w:val="24"/>
                <w:lang w:eastAsia="zh-CN"/>
              </w:rPr>
              <w:lastRenderedPageBreak/>
              <w:t>Child protection</w:t>
            </w:r>
          </w:p>
          <w:p w14:paraId="7D6E4B68" w14:textId="34DFE6A9" w:rsidR="00F50478" w:rsidRPr="00F50478" w:rsidRDefault="00853ED4" w:rsidP="00853ED4">
            <w:pPr>
              <w:pStyle w:val="ListBullet"/>
              <w:numPr>
                <w:ilvl w:val="0"/>
                <w:numId w:val="0"/>
              </w:numPr>
              <w:spacing w:line="360" w:lineRule="auto"/>
              <w:rPr>
                <w:sz w:val="24"/>
                <w:lang w:eastAsia="zh-CN"/>
              </w:rPr>
            </w:pPr>
            <w:r>
              <w:rPr>
                <w:sz w:val="24"/>
                <w:lang w:eastAsia="zh-CN"/>
              </w:rPr>
              <w:t>Road Safety</w:t>
            </w:r>
          </w:p>
          <w:p w14:paraId="04923E43" w14:textId="0B4FD49D" w:rsidR="00CF7295" w:rsidRPr="00CF7295" w:rsidRDefault="00F50478" w:rsidP="00853ED4">
            <w:pPr>
              <w:pStyle w:val="ListBullet"/>
              <w:numPr>
                <w:ilvl w:val="0"/>
                <w:numId w:val="0"/>
              </w:numPr>
              <w:spacing w:line="360" w:lineRule="auto"/>
              <w:rPr>
                <w:sz w:val="24"/>
                <w:lang w:eastAsia="zh-CN"/>
              </w:rPr>
            </w:pPr>
            <w:r w:rsidRPr="00F50478">
              <w:rPr>
                <w:sz w:val="24"/>
                <w:lang w:eastAsia="zh-CN"/>
              </w:rPr>
              <w:t>Drug Education</w:t>
            </w:r>
          </w:p>
        </w:tc>
      </w:tr>
      <w:tr w:rsidR="00F50478" w14:paraId="3BEC7D41" w14:textId="77777777" w:rsidTr="00853ED4">
        <w:trPr>
          <w:cnfStyle w:val="000000010000" w:firstRow="0" w:lastRow="0" w:firstColumn="0" w:lastColumn="0" w:oddVBand="0" w:evenVBand="0" w:oddHBand="0" w:evenHBand="1" w:firstRowFirstColumn="0" w:firstRowLastColumn="0" w:lastRowFirstColumn="0" w:lastRowLastColumn="0"/>
        </w:trPr>
        <w:tc>
          <w:tcPr>
            <w:tcW w:w="1361" w:type="dxa"/>
          </w:tcPr>
          <w:p w14:paraId="541F7010" w14:textId="77777777" w:rsidR="00853ED4" w:rsidRDefault="00853ED4" w:rsidP="00853ED4">
            <w:pPr>
              <w:spacing w:line="360" w:lineRule="auto"/>
              <w:rPr>
                <w:sz w:val="24"/>
                <w:lang w:eastAsia="zh-CN"/>
              </w:rPr>
            </w:pPr>
            <w:r>
              <w:rPr>
                <w:sz w:val="24"/>
                <w:lang w:eastAsia="zh-CN"/>
              </w:rPr>
              <w:t>Term 3</w:t>
            </w:r>
          </w:p>
          <w:p w14:paraId="2F3EDFE0" w14:textId="77777777" w:rsidR="00853ED4" w:rsidRDefault="00F50478" w:rsidP="00853ED4">
            <w:pPr>
              <w:spacing w:line="360" w:lineRule="auto"/>
              <w:rPr>
                <w:sz w:val="24"/>
                <w:lang w:eastAsia="zh-CN"/>
              </w:rPr>
            </w:pPr>
            <w:r w:rsidRPr="00F50478">
              <w:rPr>
                <w:sz w:val="24"/>
                <w:lang w:eastAsia="zh-CN"/>
              </w:rPr>
              <w:t>PE</w:t>
            </w:r>
          </w:p>
          <w:p w14:paraId="41667059" w14:textId="08D1797A" w:rsidR="00F50478" w:rsidRPr="00F50478" w:rsidRDefault="00853ED4" w:rsidP="00853ED4">
            <w:pPr>
              <w:spacing w:line="360" w:lineRule="auto"/>
              <w:rPr>
                <w:sz w:val="24"/>
                <w:lang w:eastAsia="zh-CN"/>
              </w:rPr>
            </w:pPr>
            <w:r>
              <w:rPr>
                <w:sz w:val="24"/>
              </w:rPr>
              <w:t>10 weeks</w:t>
            </w:r>
          </w:p>
        </w:tc>
        <w:tc>
          <w:tcPr>
            <w:tcW w:w="1361" w:type="dxa"/>
          </w:tcPr>
          <w:p w14:paraId="52D5A71D" w14:textId="7E75C94A" w:rsidR="00F50478" w:rsidRPr="00F50478" w:rsidRDefault="00853ED4" w:rsidP="00853ED4">
            <w:pPr>
              <w:spacing w:line="360" w:lineRule="auto"/>
              <w:rPr>
                <w:sz w:val="24"/>
                <w:lang w:eastAsia="zh-CN"/>
              </w:rPr>
            </w:pPr>
            <w:r>
              <w:rPr>
                <w:sz w:val="24"/>
                <w:lang w:eastAsia="zh-CN"/>
              </w:rPr>
              <w:t>PD1-4</w:t>
            </w:r>
          </w:p>
          <w:p w14:paraId="5E0ACF73" w14:textId="304BA075" w:rsidR="00F50478" w:rsidRPr="00F50478" w:rsidRDefault="00853ED4" w:rsidP="00853ED4">
            <w:pPr>
              <w:spacing w:line="360" w:lineRule="auto"/>
              <w:rPr>
                <w:sz w:val="24"/>
                <w:lang w:eastAsia="zh-CN"/>
              </w:rPr>
            </w:pPr>
            <w:r>
              <w:rPr>
                <w:sz w:val="24"/>
                <w:lang w:eastAsia="zh-CN"/>
              </w:rPr>
              <w:t>PD1-5</w:t>
            </w:r>
          </w:p>
          <w:p w14:paraId="301AB494" w14:textId="2E5B9A80" w:rsidR="00F50478" w:rsidRPr="00F50478" w:rsidRDefault="00853ED4" w:rsidP="00853ED4">
            <w:pPr>
              <w:spacing w:line="360" w:lineRule="auto"/>
              <w:rPr>
                <w:sz w:val="24"/>
                <w:lang w:eastAsia="zh-CN"/>
              </w:rPr>
            </w:pPr>
            <w:r>
              <w:rPr>
                <w:sz w:val="24"/>
                <w:lang w:eastAsia="zh-CN"/>
              </w:rPr>
              <w:t>PD 1-8</w:t>
            </w:r>
          </w:p>
          <w:p w14:paraId="11F0DA8E" w14:textId="11681C04" w:rsidR="00F50478" w:rsidRDefault="00F50478" w:rsidP="00853ED4">
            <w:pPr>
              <w:spacing w:line="360" w:lineRule="auto"/>
              <w:rPr>
                <w:lang w:eastAsia="zh-CN"/>
              </w:rPr>
            </w:pPr>
            <w:r w:rsidRPr="00F50478">
              <w:rPr>
                <w:sz w:val="24"/>
                <w:lang w:eastAsia="zh-CN"/>
              </w:rPr>
              <w:t>PD1-11</w:t>
            </w:r>
          </w:p>
        </w:tc>
        <w:tc>
          <w:tcPr>
            <w:tcW w:w="8959" w:type="dxa"/>
          </w:tcPr>
          <w:p w14:paraId="4067B3D8" w14:textId="46C3DB2C" w:rsidR="00F50478" w:rsidRDefault="00F50478" w:rsidP="00853ED4">
            <w:pPr>
              <w:spacing w:line="360" w:lineRule="auto"/>
              <w:rPr>
                <w:sz w:val="24"/>
              </w:rPr>
            </w:pPr>
            <w:r w:rsidRPr="00CF7295">
              <w:rPr>
                <w:rStyle w:val="Strong"/>
              </w:rPr>
              <w:t>Unit title</w:t>
            </w:r>
            <w:r>
              <w:rPr>
                <w:sz w:val="24"/>
              </w:rPr>
              <w:t xml:space="preserve"> – </w:t>
            </w:r>
            <w:r w:rsidRPr="00F50478">
              <w:rPr>
                <w:sz w:val="24"/>
              </w:rPr>
              <w:t>What are invasion games?</w:t>
            </w:r>
          </w:p>
          <w:p w14:paraId="656B3929" w14:textId="26D4B29C" w:rsidR="00F50478" w:rsidRDefault="00F50478" w:rsidP="00853ED4">
            <w:pPr>
              <w:spacing w:line="360" w:lineRule="auto"/>
              <w:rPr>
                <w:sz w:val="24"/>
              </w:rPr>
            </w:pPr>
            <w:r w:rsidRPr="00CF7295">
              <w:rPr>
                <w:rStyle w:val="Strong"/>
              </w:rPr>
              <w:t xml:space="preserve">Unit </w:t>
            </w:r>
            <w:r>
              <w:rPr>
                <w:rStyle w:val="Strong"/>
              </w:rPr>
              <w:t>description</w:t>
            </w:r>
            <w:r>
              <w:rPr>
                <w:sz w:val="24"/>
              </w:rPr>
              <w:t xml:space="preserve"> – </w:t>
            </w:r>
            <w:r w:rsidRPr="00F50478">
              <w:rPr>
                <w:sz w:val="24"/>
              </w:rPr>
              <w:t>Students learn to apply a variety of movement skills to develop their understanding of the basic concepts of invasion games. They explore simple tactics and how to work as a team.</w:t>
            </w:r>
          </w:p>
          <w:p w14:paraId="538CF84D" w14:textId="77777777" w:rsidR="00F50478" w:rsidRDefault="00F50478" w:rsidP="00853ED4">
            <w:pPr>
              <w:spacing w:line="360" w:lineRule="auto"/>
              <w:rPr>
                <w:rStyle w:val="Strong"/>
              </w:rPr>
            </w:pPr>
            <w:r>
              <w:rPr>
                <w:rStyle w:val="Strong"/>
              </w:rPr>
              <w:t>Key inquiry questions</w:t>
            </w:r>
          </w:p>
          <w:p w14:paraId="1486115D" w14:textId="2E5FFA2F" w:rsidR="00F50478" w:rsidRPr="00F50478" w:rsidRDefault="00F50478" w:rsidP="00853ED4">
            <w:pPr>
              <w:spacing w:line="360" w:lineRule="auto"/>
              <w:rPr>
                <w:rStyle w:val="Strong"/>
                <w:b w:val="0"/>
                <w:bCs w:val="0"/>
              </w:rPr>
            </w:pPr>
            <w:r w:rsidRPr="00F50478">
              <w:rPr>
                <w:rStyle w:val="Strong"/>
                <w:b w:val="0"/>
                <w:bCs w:val="0"/>
              </w:rPr>
              <w:t>What are the differ</w:t>
            </w:r>
            <w:r w:rsidR="00853ED4">
              <w:rPr>
                <w:rStyle w:val="Strong"/>
                <w:b w:val="0"/>
                <w:bCs w:val="0"/>
              </w:rPr>
              <w:t>ent ways we can move our body?</w:t>
            </w:r>
          </w:p>
          <w:p w14:paraId="313EE690" w14:textId="4A7F57D1" w:rsidR="00F50478" w:rsidRPr="00F50478" w:rsidRDefault="00F50478" w:rsidP="00853ED4">
            <w:pPr>
              <w:spacing w:line="360" w:lineRule="auto"/>
              <w:rPr>
                <w:rStyle w:val="Strong"/>
                <w:b w:val="0"/>
                <w:bCs w:val="0"/>
              </w:rPr>
            </w:pPr>
            <w:r w:rsidRPr="00F50478">
              <w:rPr>
                <w:rStyle w:val="Strong"/>
                <w:b w:val="0"/>
                <w:bCs w:val="0"/>
              </w:rPr>
              <w:t>How can we move and improve our inv</w:t>
            </w:r>
            <w:r w:rsidR="00853ED4">
              <w:rPr>
                <w:rStyle w:val="Strong"/>
                <w:b w:val="0"/>
                <w:bCs w:val="0"/>
              </w:rPr>
              <w:t>olvement in physical activity?</w:t>
            </w:r>
          </w:p>
          <w:p w14:paraId="5FFD335B" w14:textId="4F994B0F" w:rsidR="00F50478" w:rsidRDefault="00F50478" w:rsidP="00853ED4">
            <w:pPr>
              <w:spacing w:line="360" w:lineRule="auto"/>
              <w:rPr>
                <w:rStyle w:val="Strong"/>
              </w:rPr>
            </w:pPr>
            <w:r w:rsidRPr="00F50478">
              <w:rPr>
                <w:rStyle w:val="Strong"/>
                <w:b w:val="0"/>
                <w:bCs w:val="0"/>
              </w:rPr>
              <w:t>How can I act to help make my environ</w:t>
            </w:r>
            <w:r w:rsidR="00853ED4">
              <w:rPr>
                <w:rStyle w:val="Strong"/>
                <w:b w:val="0"/>
                <w:bCs w:val="0"/>
              </w:rPr>
              <w:t>ments healthy, safe and active?</w:t>
            </w:r>
          </w:p>
        </w:tc>
        <w:tc>
          <w:tcPr>
            <w:tcW w:w="2835" w:type="dxa"/>
          </w:tcPr>
          <w:p w14:paraId="0FA805A0" w14:textId="77777777" w:rsidR="00F50478" w:rsidRDefault="00F50478" w:rsidP="00853ED4">
            <w:pPr>
              <w:pStyle w:val="ListBullet"/>
              <w:numPr>
                <w:ilvl w:val="0"/>
                <w:numId w:val="0"/>
              </w:numPr>
              <w:spacing w:line="360" w:lineRule="auto"/>
              <w:rPr>
                <w:lang w:eastAsia="zh-CN"/>
              </w:rPr>
            </w:pPr>
          </w:p>
        </w:tc>
      </w:tr>
      <w:tr w:rsidR="00CF7295" w14:paraId="022567CD" w14:textId="77777777" w:rsidTr="00853ED4">
        <w:trPr>
          <w:cnfStyle w:val="000000100000" w:firstRow="0" w:lastRow="0" w:firstColumn="0" w:lastColumn="0" w:oddVBand="0" w:evenVBand="0" w:oddHBand="1" w:evenHBand="0" w:firstRowFirstColumn="0" w:firstRowLastColumn="0" w:lastRowFirstColumn="0" w:lastRowLastColumn="0"/>
        </w:trPr>
        <w:tc>
          <w:tcPr>
            <w:tcW w:w="1361" w:type="dxa"/>
          </w:tcPr>
          <w:p w14:paraId="755C9CD7" w14:textId="77777777" w:rsidR="00853ED4" w:rsidRDefault="00853ED4" w:rsidP="00853ED4">
            <w:pPr>
              <w:spacing w:line="360" w:lineRule="auto"/>
              <w:rPr>
                <w:sz w:val="24"/>
                <w:lang w:eastAsia="zh-CN"/>
              </w:rPr>
            </w:pPr>
            <w:r>
              <w:rPr>
                <w:sz w:val="24"/>
                <w:lang w:eastAsia="zh-CN"/>
              </w:rPr>
              <w:t>Term 4</w:t>
            </w:r>
          </w:p>
          <w:p w14:paraId="5A4EA3C6" w14:textId="77777777" w:rsidR="00853ED4" w:rsidRDefault="00F50478" w:rsidP="00853ED4">
            <w:pPr>
              <w:spacing w:line="360" w:lineRule="auto"/>
              <w:rPr>
                <w:sz w:val="24"/>
                <w:lang w:eastAsia="zh-CN"/>
              </w:rPr>
            </w:pPr>
            <w:r w:rsidRPr="00F50478">
              <w:rPr>
                <w:sz w:val="24"/>
                <w:lang w:eastAsia="zh-CN"/>
              </w:rPr>
              <w:t>PDH</w:t>
            </w:r>
          </w:p>
          <w:p w14:paraId="23043B60" w14:textId="63BF65F7" w:rsidR="00CF7295" w:rsidRPr="00CF7295" w:rsidRDefault="00853ED4" w:rsidP="00853ED4">
            <w:pPr>
              <w:spacing w:line="360" w:lineRule="auto"/>
              <w:rPr>
                <w:sz w:val="24"/>
                <w:lang w:eastAsia="zh-CN"/>
              </w:rPr>
            </w:pPr>
            <w:r>
              <w:rPr>
                <w:sz w:val="24"/>
              </w:rPr>
              <w:t>10 weeks</w:t>
            </w:r>
          </w:p>
        </w:tc>
        <w:tc>
          <w:tcPr>
            <w:tcW w:w="1361" w:type="dxa"/>
          </w:tcPr>
          <w:p w14:paraId="0AEC013F" w14:textId="77777777" w:rsidR="00F50478" w:rsidRDefault="00F50478" w:rsidP="00853ED4">
            <w:pPr>
              <w:spacing w:line="360" w:lineRule="auto"/>
              <w:rPr>
                <w:sz w:val="24"/>
                <w:lang w:eastAsia="zh-CN"/>
              </w:rPr>
            </w:pPr>
            <w:r w:rsidRPr="00F50478">
              <w:rPr>
                <w:sz w:val="24"/>
                <w:lang w:eastAsia="zh-CN"/>
              </w:rPr>
              <w:t>PD1-2</w:t>
            </w:r>
          </w:p>
          <w:p w14:paraId="742949E2" w14:textId="77777777" w:rsidR="00F50478" w:rsidRDefault="00F50478" w:rsidP="00853ED4">
            <w:pPr>
              <w:spacing w:line="360" w:lineRule="auto"/>
              <w:rPr>
                <w:sz w:val="24"/>
                <w:lang w:eastAsia="zh-CN"/>
              </w:rPr>
            </w:pPr>
            <w:r w:rsidRPr="00F50478">
              <w:rPr>
                <w:sz w:val="24"/>
                <w:lang w:eastAsia="zh-CN"/>
              </w:rPr>
              <w:t>PD1-6</w:t>
            </w:r>
          </w:p>
          <w:p w14:paraId="6553E71E" w14:textId="77777777" w:rsidR="00F50478" w:rsidRDefault="00F50478" w:rsidP="00853ED4">
            <w:pPr>
              <w:spacing w:line="360" w:lineRule="auto"/>
              <w:rPr>
                <w:sz w:val="24"/>
                <w:lang w:eastAsia="zh-CN"/>
              </w:rPr>
            </w:pPr>
            <w:r w:rsidRPr="00F50478">
              <w:rPr>
                <w:sz w:val="24"/>
                <w:lang w:eastAsia="zh-CN"/>
              </w:rPr>
              <w:t>PD1-7</w:t>
            </w:r>
          </w:p>
          <w:p w14:paraId="74669DA0" w14:textId="4C0DF59A" w:rsidR="00CF7295" w:rsidRPr="00CF7295" w:rsidRDefault="00F50478" w:rsidP="00853ED4">
            <w:pPr>
              <w:spacing w:line="360" w:lineRule="auto"/>
              <w:rPr>
                <w:sz w:val="24"/>
                <w:lang w:eastAsia="zh-CN"/>
              </w:rPr>
            </w:pPr>
            <w:r w:rsidRPr="00F50478">
              <w:rPr>
                <w:sz w:val="24"/>
                <w:lang w:eastAsia="zh-CN"/>
              </w:rPr>
              <w:t>PD1-9</w:t>
            </w:r>
          </w:p>
        </w:tc>
        <w:tc>
          <w:tcPr>
            <w:tcW w:w="8959" w:type="dxa"/>
          </w:tcPr>
          <w:p w14:paraId="05FC247A" w14:textId="2E770284" w:rsidR="00524293" w:rsidRDefault="00524293" w:rsidP="00853ED4">
            <w:pPr>
              <w:spacing w:line="360" w:lineRule="auto"/>
              <w:rPr>
                <w:sz w:val="24"/>
              </w:rPr>
            </w:pPr>
            <w:r w:rsidRPr="00CF7295">
              <w:rPr>
                <w:rStyle w:val="Strong"/>
              </w:rPr>
              <w:t>Unit title</w:t>
            </w:r>
            <w:r>
              <w:rPr>
                <w:sz w:val="24"/>
              </w:rPr>
              <w:t xml:space="preserve"> – </w:t>
            </w:r>
            <w:r w:rsidR="00F50478" w:rsidRPr="00F50478">
              <w:rPr>
                <w:sz w:val="24"/>
              </w:rPr>
              <w:t>How can I stay safe and who can I ask for help?</w:t>
            </w:r>
          </w:p>
          <w:p w14:paraId="35100070" w14:textId="34EAA651"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F50478" w:rsidRPr="00F50478">
              <w:rPr>
                <w:sz w:val="24"/>
              </w:rPr>
              <w:t>Students recognise safe environments and practice strategies to promote their safety. They explore ways to keep themselves safe and develop help seeking strategies.</w:t>
            </w:r>
          </w:p>
          <w:p w14:paraId="01231FD8" w14:textId="77777777" w:rsidR="00CF7295" w:rsidRDefault="00524293" w:rsidP="00853ED4">
            <w:pPr>
              <w:spacing w:line="360" w:lineRule="auto"/>
              <w:rPr>
                <w:rStyle w:val="Strong"/>
              </w:rPr>
            </w:pPr>
            <w:r>
              <w:rPr>
                <w:rStyle w:val="Strong"/>
              </w:rPr>
              <w:t>Key inquiry questions</w:t>
            </w:r>
            <w:bookmarkStart w:id="0" w:name="_GoBack"/>
            <w:bookmarkEnd w:id="0"/>
          </w:p>
          <w:p w14:paraId="1376F91B" w14:textId="0CC7FDAE" w:rsidR="00F50478" w:rsidRPr="00853ED4" w:rsidRDefault="00F50478" w:rsidP="00853ED4">
            <w:pPr>
              <w:spacing w:line="360" w:lineRule="auto"/>
              <w:rPr>
                <w:sz w:val="24"/>
                <w:lang w:eastAsia="zh-CN"/>
              </w:rPr>
            </w:pPr>
            <w:r w:rsidRPr="00853ED4">
              <w:rPr>
                <w:sz w:val="24"/>
                <w:lang w:eastAsia="zh-CN"/>
              </w:rPr>
              <w:lastRenderedPageBreak/>
              <w:t>How can I be responsible for my own, and</w:t>
            </w:r>
            <w:r w:rsidR="00853ED4" w:rsidRPr="00853ED4">
              <w:rPr>
                <w:sz w:val="24"/>
                <w:lang w:eastAsia="zh-CN"/>
              </w:rPr>
              <w:t xml:space="preserve"> others’ health and wellbeing?</w:t>
            </w:r>
          </w:p>
          <w:p w14:paraId="78F44D1D" w14:textId="6CB47485" w:rsidR="00F50478" w:rsidRPr="00853ED4" w:rsidRDefault="00F50478" w:rsidP="00853ED4">
            <w:pPr>
              <w:spacing w:line="360" w:lineRule="auto"/>
              <w:rPr>
                <w:sz w:val="24"/>
                <w:lang w:eastAsia="zh-CN"/>
              </w:rPr>
            </w:pPr>
            <w:r w:rsidRPr="00853ED4">
              <w:rPr>
                <w:sz w:val="24"/>
                <w:lang w:eastAsia="zh-CN"/>
              </w:rPr>
              <w:t>How can I act to help make my environ</w:t>
            </w:r>
            <w:r w:rsidR="00853ED4" w:rsidRPr="00853ED4">
              <w:rPr>
                <w:sz w:val="24"/>
                <w:lang w:eastAsia="zh-CN"/>
              </w:rPr>
              <w:t>ment healthy, safe and active?</w:t>
            </w:r>
          </w:p>
          <w:p w14:paraId="1FB9F578" w14:textId="17DB24F5" w:rsidR="00F50478" w:rsidRPr="00CF7295" w:rsidRDefault="00F50478" w:rsidP="00853ED4">
            <w:pPr>
              <w:spacing w:line="360" w:lineRule="auto"/>
              <w:rPr>
                <w:lang w:eastAsia="zh-CN"/>
              </w:rPr>
            </w:pPr>
            <w:r w:rsidRPr="00853ED4">
              <w:rPr>
                <w:sz w:val="24"/>
                <w:lang w:eastAsia="zh-CN"/>
              </w:rPr>
              <w:t>What influences my decisions and actions to be healthy, safe and physically active?</w:t>
            </w:r>
          </w:p>
        </w:tc>
        <w:tc>
          <w:tcPr>
            <w:tcW w:w="2835" w:type="dxa"/>
          </w:tcPr>
          <w:p w14:paraId="48892AF5" w14:textId="77777777" w:rsidR="003C1C25" w:rsidRPr="003C1C25" w:rsidRDefault="003C1C25" w:rsidP="00853ED4">
            <w:pPr>
              <w:pStyle w:val="ListBullet"/>
              <w:numPr>
                <w:ilvl w:val="0"/>
                <w:numId w:val="0"/>
              </w:numPr>
              <w:spacing w:line="360" w:lineRule="auto"/>
              <w:rPr>
                <w:sz w:val="24"/>
                <w:lang w:eastAsia="zh-CN"/>
              </w:rPr>
            </w:pPr>
            <w:r w:rsidRPr="003C1C25">
              <w:rPr>
                <w:sz w:val="24"/>
                <w:lang w:eastAsia="zh-CN"/>
              </w:rPr>
              <w:lastRenderedPageBreak/>
              <w:t xml:space="preserve">Child protection </w:t>
            </w:r>
          </w:p>
          <w:p w14:paraId="681F7929" w14:textId="0F00A332" w:rsidR="003C1C25" w:rsidRPr="003C1C25" w:rsidRDefault="003C1C25" w:rsidP="00853ED4">
            <w:pPr>
              <w:pStyle w:val="ListBullet"/>
              <w:numPr>
                <w:ilvl w:val="0"/>
                <w:numId w:val="0"/>
              </w:numPr>
              <w:spacing w:line="360" w:lineRule="auto"/>
              <w:rPr>
                <w:sz w:val="24"/>
                <w:lang w:eastAsia="zh-CN"/>
              </w:rPr>
            </w:pPr>
            <w:r w:rsidRPr="003C1C25">
              <w:rPr>
                <w:sz w:val="24"/>
                <w:lang w:eastAsia="zh-CN"/>
              </w:rPr>
              <w:t xml:space="preserve">Drug education  </w:t>
            </w:r>
          </w:p>
          <w:p w14:paraId="3C0AB743" w14:textId="25CE255C" w:rsidR="00CF7295" w:rsidRPr="00CF7295" w:rsidRDefault="003C1C25" w:rsidP="00853ED4">
            <w:pPr>
              <w:pStyle w:val="ListBullet"/>
              <w:numPr>
                <w:ilvl w:val="0"/>
                <w:numId w:val="0"/>
              </w:numPr>
              <w:spacing w:line="360" w:lineRule="auto"/>
              <w:rPr>
                <w:sz w:val="24"/>
                <w:lang w:eastAsia="zh-CN"/>
              </w:rPr>
            </w:pPr>
            <w:r w:rsidRPr="003C1C25">
              <w:rPr>
                <w:sz w:val="24"/>
                <w:lang w:eastAsia="zh-CN"/>
              </w:rPr>
              <w:t>Road safety</w:t>
            </w:r>
          </w:p>
        </w:tc>
      </w:tr>
      <w:tr w:rsidR="00CF7295" w14:paraId="078D06BB" w14:textId="77777777" w:rsidTr="00853ED4">
        <w:trPr>
          <w:cnfStyle w:val="000000010000" w:firstRow="0" w:lastRow="0" w:firstColumn="0" w:lastColumn="0" w:oddVBand="0" w:evenVBand="0" w:oddHBand="0" w:evenHBand="1" w:firstRowFirstColumn="0" w:firstRowLastColumn="0" w:lastRowFirstColumn="0" w:lastRowLastColumn="0"/>
        </w:trPr>
        <w:tc>
          <w:tcPr>
            <w:tcW w:w="1361" w:type="dxa"/>
          </w:tcPr>
          <w:p w14:paraId="4A9C4322" w14:textId="77777777" w:rsidR="00853ED4" w:rsidRDefault="00853ED4" w:rsidP="00853ED4">
            <w:pPr>
              <w:spacing w:line="360" w:lineRule="auto"/>
              <w:rPr>
                <w:sz w:val="24"/>
                <w:lang w:eastAsia="zh-CN"/>
              </w:rPr>
            </w:pPr>
            <w:r>
              <w:rPr>
                <w:sz w:val="24"/>
                <w:lang w:eastAsia="zh-CN"/>
              </w:rPr>
              <w:t>Term 4</w:t>
            </w:r>
          </w:p>
          <w:p w14:paraId="2B83AE24" w14:textId="77777777" w:rsidR="00853ED4" w:rsidRDefault="003C1C25" w:rsidP="00853ED4">
            <w:pPr>
              <w:spacing w:line="360" w:lineRule="auto"/>
              <w:rPr>
                <w:sz w:val="24"/>
                <w:lang w:eastAsia="zh-CN"/>
              </w:rPr>
            </w:pPr>
            <w:r w:rsidRPr="003C1C25">
              <w:rPr>
                <w:sz w:val="24"/>
                <w:lang w:eastAsia="zh-CN"/>
              </w:rPr>
              <w:t>PE</w:t>
            </w:r>
          </w:p>
          <w:p w14:paraId="1BD783F4" w14:textId="46B3DC05" w:rsidR="00CF7295" w:rsidRPr="00CF7295" w:rsidRDefault="00853ED4" w:rsidP="00853ED4">
            <w:pPr>
              <w:spacing w:line="360" w:lineRule="auto"/>
              <w:rPr>
                <w:sz w:val="24"/>
                <w:lang w:eastAsia="zh-CN"/>
              </w:rPr>
            </w:pPr>
            <w:r>
              <w:rPr>
                <w:sz w:val="24"/>
              </w:rPr>
              <w:t>10 weeks</w:t>
            </w:r>
          </w:p>
        </w:tc>
        <w:tc>
          <w:tcPr>
            <w:tcW w:w="1361" w:type="dxa"/>
          </w:tcPr>
          <w:p w14:paraId="03CC2429" w14:textId="77777777" w:rsidR="003C1C25" w:rsidRDefault="003C1C25" w:rsidP="00853ED4">
            <w:pPr>
              <w:spacing w:line="360" w:lineRule="auto"/>
              <w:rPr>
                <w:sz w:val="24"/>
                <w:lang w:eastAsia="zh-CN"/>
              </w:rPr>
            </w:pPr>
            <w:r w:rsidRPr="003C1C25">
              <w:rPr>
                <w:sz w:val="24"/>
                <w:lang w:eastAsia="zh-CN"/>
              </w:rPr>
              <w:t>PD1-4</w:t>
            </w:r>
          </w:p>
          <w:p w14:paraId="2A60B149" w14:textId="77777777" w:rsidR="003C1C25" w:rsidRDefault="003C1C25" w:rsidP="00853ED4">
            <w:pPr>
              <w:spacing w:line="360" w:lineRule="auto"/>
              <w:rPr>
                <w:sz w:val="24"/>
                <w:lang w:eastAsia="zh-CN"/>
              </w:rPr>
            </w:pPr>
            <w:r w:rsidRPr="003C1C25">
              <w:rPr>
                <w:sz w:val="24"/>
                <w:lang w:eastAsia="zh-CN"/>
              </w:rPr>
              <w:t>PD1-5</w:t>
            </w:r>
          </w:p>
          <w:p w14:paraId="4CD788E6" w14:textId="77777777" w:rsidR="003C1C25" w:rsidRDefault="003C1C25" w:rsidP="00853ED4">
            <w:pPr>
              <w:spacing w:line="360" w:lineRule="auto"/>
              <w:rPr>
                <w:sz w:val="24"/>
                <w:lang w:eastAsia="zh-CN"/>
              </w:rPr>
            </w:pPr>
            <w:r w:rsidRPr="003C1C25">
              <w:rPr>
                <w:sz w:val="24"/>
                <w:lang w:eastAsia="zh-CN"/>
              </w:rPr>
              <w:t>PD1-10</w:t>
            </w:r>
          </w:p>
          <w:p w14:paraId="35EDF9FD" w14:textId="1FED2983" w:rsidR="00CF7295" w:rsidRPr="00CF7295" w:rsidRDefault="003C1C25" w:rsidP="00853ED4">
            <w:pPr>
              <w:spacing w:line="360" w:lineRule="auto"/>
              <w:rPr>
                <w:sz w:val="24"/>
                <w:lang w:eastAsia="zh-CN"/>
              </w:rPr>
            </w:pPr>
            <w:r w:rsidRPr="003C1C25">
              <w:rPr>
                <w:sz w:val="24"/>
                <w:lang w:eastAsia="zh-CN"/>
              </w:rPr>
              <w:t>PD1-11</w:t>
            </w:r>
          </w:p>
        </w:tc>
        <w:tc>
          <w:tcPr>
            <w:tcW w:w="8959" w:type="dxa"/>
          </w:tcPr>
          <w:p w14:paraId="23C7ADC2" w14:textId="14470491" w:rsidR="00524293" w:rsidRDefault="00524293" w:rsidP="00853ED4">
            <w:pPr>
              <w:spacing w:line="360" w:lineRule="auto"/>
              <w:rPr>
                <w:sz w:val="24"/>
              </w:rPr>
            </w:pPr>
            <w:r w:rsidRPr="00CF7295">
              <w:rPr>
                <w:rStyle w:val="Strong"/>
              </w:rPr>
              <w:t>Unit title</w:t>
            </w:r>
            <w:r>
              <w:rPr>
                <w:sz w:val="24"/>
              </w:rPr>
              <w:t xml:space="preserve"> – </w:t>
            </w:r>
            <w:r w:rsidR="003C1C25" w:rsidRPr="003C1C25">
              <w:rPr>
                <w:sz w:val="24"/>
              </w:rPr>
              <w:t>What games can we create?</w:t>
            </w:r>
          </w:p>
          <w:p w14:paraId="3E61BAAD" w14:textId="0C0FE823" w:rsidR="00524293" w:rsidRDefault="00524293" w:rsidP="00853ED4">
            <w:pPr>
              <w:spacing w:line="360" w:lineRule="auto"/>
              <w:rPr>
                <w:sz w:val="24"/>
              </w:rPr>
            </w:pPr>
            <w:r w:rsidRPr="00CF7295">
              <w:rPr>
                <w:rStyle w:val="Strong"/>
              </w:rPr>
              <w:t xml:space="preserve">Unit </w:t>
            </w:r>
            <w:r>
              <w:rPr>
                <w:rStyle w:val="Strong"/>
              </w:rPr>
              <w:t>description</w:t>
            </w:r>
            <w:r>
              <w:rPr>
                <w:sz w:val="24"/>
              </w:rPr>
              <w:t xml:space="preserve"> – </w:t>
            </w:r>
            <w:r w:rsidR="003C1C25" w:rsidRPr="003C1C25">
              <w:rPr>
                <w:sz w:val="24"/>
              </w:rPr>
              <w:t>Students create games that apply a variety of fundamental movement skills. They explore how to modify rules and games whilst using different equipment.</w:t>
            </w:r>
          </w:p>
          <w:p w14:paraId="709ABA98" w14:textId="77777777" w:rsidR="00CF7295" w:rsidRDefault="00524293" w:rsidP="00853ED4">
            <w:pPr>
              <w:spacing w:line="360" w:lineRule="auto"/>
              <w:rPr>
                <w:rStyle w:val="Strong"/>
              </w:rPr>
            </w:pPr>
            <w:r>
              <w:rPr>
                <w:rStyle w:val="Strong"/>
              </w:rPr>
              <w:t>Key inquiry questions</w:t>
            </w:r>
          </w:p>
          <w:p w14:paraId="42998FB1" w14:textId="512B6274" w:rsidR="003C1C25" w:rsidRPr="00853ED4" w:rsidRDefault="003C1C25" w:rsidP="00853ED4">
            <w:pPr>
              <w:spacing w:line="360" w:lineRule="auto"/>
              <w:rPr>
                <w:sz w:val="24"/>
                <w:lang w:eastAsia="zh-CN"/>
              </w:rPr>
            </w:pPr>
            <w:r w:rsidRPr="00853ED4">
              <w:rPr>
                <w:sz w:val="24"/>
                <w:lang w:eastAsia="zh-CN"/>
              </w:rPr>
              <w:t>What are the diffe</w:t>
            </w:r>
            <w:r w:rsidR="00853ED4" w:rsidRPr="00853ED4">
              <w:rPr>
                <w:sz w:val="24"/>
                <w:lang w:eastAsia="zh-CN"/>
              </w:rPr>
              <w:t>rent ways we can move our body?</w:t>
            </w:r>
          </w:p>
          <w:p w14:paraId="2C81E9B5" w14:textId="438EEF99" w:rsidR="003C1C25" w:rsidRPr="00853ED4" w:rsidRDefault="003C1C25" w:rsidP="00853ED4">
            <w:pPr>
              <w:spacing w:line="360" w:lineRule="auto"/>
              <w:rPr>
                <w:sz w:val="24"/>
                <w:lang w:eastAsia="zh-CN"/>
              </w:rPr>
            </w:pPr>
            <w:r w:rsidRPr="00853ED4">
              <w:rPr>
                <w:sz w:val="24"/>
                <w:lang w:eastAsia="zh-CN"/>
              </w:rPr>
              <w:t>How can we participate safely and fa</w:t>
            </w:r>
            <w:r w:rsidR="00853ED4" w:rsidRPr="00853ED4">
              <w:rPr>
                <w:sz w:val="24"/>
                <w:lang w:eastAsia="zh-CN"/>
              </w:rPr>
              <w:t>irly during physical activity?</w:t>
            </w:r>
          </w:p>
          <w:p w14:paraId="059C2A4B" w14:textId="6F92504D" w:rsidR="003C1C25" w:rsidRPr="00CF7295" w:rsidRDefault="003C1C25" w:rsidP="00853ED4">
            <w:pPr>
              <w:spacing w:line="360" w:lineRule="auto"/>
              <w:rPr>
                <w:lang w:eastAsia="zh-CN"/>
              </w:rPr>
            </w:pPr>
            <w:r w:rsidRPr="00853ED4">
              <w:rPr>
                <w:sz w:val="24"/>
                <w:lang w:eastAsia="zh-CN"/>
              </w:rPr>
              <w:t>How can we move and improve our in</w:t>
            </w:r>
            <w:r w:rsidR="00853ED4" w:rsidRPr="00853ED4">
              <w:rPr>
                <w:sz w:val="24"/>
                <w:lang w:eastAsia="zh-CN"/>
              </w:rPr>
              <w:t>volvement in physical activity?</w:t>
            </w:r>
          </w:p>
        </w:tc>
        <w:tc>
          <w:tcPr>
            <w:tcW w:w="2835" w:type="dxa"/>
          </w:tcPr>
          <w:p w14:paraId="530F2862" w14:textId="77777777" w:rsidR="00CF7295" w:rsidRPr="00CF7295" w:rsidRDefault="00CF7295" w:rsidP="00853ED4">
            <w:pPr>
              <w:spacing w:line="360" w:lineRule="auto"/>
              <w:ind w:left="652" w:hanging="368"/>
              <w:rPr>
                <w:sz w:val="24"/>
                <w:lang w:eastAsia="zh-CN"/>
              </w:rPr>
            </w:pPr>
          </w:p>
        </w:tc>
      </w:tr>
    </w:tbl>
    <w:p w14:paraId="4847E037" w14:textId="099A8DE1" w:rsidR="00872345" w:rsidRPr="008B2EF4" w:rsidRDefault="00853ED4" w:rsidP="00DB174B">
      <w:pPr>
        <w:spacing w:line="360" w:lineRule="auto"/>
        <w:rPr>
          <w:rFonts w:cs="Arial"/>
          <w:sz w:val="20"/>
          <w:szCs w:val="20"/>
        </w:rPr>
      </w:pPr>
      <w:hyperlink r:id="rId11" w:tgtFrame="_blank" w:history="1">
        <w:r w:rsidR="00426CA3" w:rsidRPr="008B2EF4">
          <w:rPr>
            <w:rStyle w:val="normaltextrun"/>
            <w:rFonts w:cs="Arial"/>
            <w:b/>
            <w:bCs/>
            <w:color w:val="1155CC"/>
            <w:sz w:val="20"/>
            <w:szCs w:val="20"/>
            <w:u w:val="single"/>
            <w:shd w:val="clear" w:color="auto" w:fill="FFFFFF"/>
          </w:rPr>
          <w:t>PDHPE K-10 Syllabus</w:t>
        </w:r>
      </w:hyperlink>
      <w:r w:rsidR="00426CA3" w:rsidRPr="008B2EF4">
        <w:rPr>
          <w:rStyle w:val="normaltextrun"/>
          <w:rFonts w:cs="Arial"/>
          <w:b/>
          <w:bCs/>
          <w:color w:val="000000"/>
          <w:sz w:val="20"/>
          <w:szCs w:val="20"/>
          <w:u w:val="single"/>
          <w:shd w:val="clear" w:color="auto" w:fill="FFFFFF"/>
        </w:rPr>
        <w:t> </w:t>
      </w:r>
      <w:r w:rsidR="00426CA3" w:rsidRPr="008B2EF4">
        <w:rPr>
          <w:rStyle w:val="normaltextrun"/>
          <w:rFonts w:cs="Arial"/>
          <w:color w:val="000000"/>
          <w:sz w:val="20"/>
          <w:szCs w:val="20"/>
          <w:shd w:val="clear" w:color="auto" w:fill="FFFFFF"/>
        </w:rPr>
        <w:t>© NSW Education Standards Authority (NESA) for and on behalf of the Crown in right of the State of New South Wales 2018.</w:t>
      </w:r>
      <w:r w:rsidR="00426CA3" w:rsidRPr="008B2EF4">
        <w:rPr>
          <w:rStyle w:val="eop"/>
          <w:rFonts w:cs="Arial"/>
          <w:color w:val="000000"/>
          <w:sz w:val="20"/>
          <w:szCs w:val="20"/>
          <w:shd w:val="clear" w:color="auto" w:fill="FFFFFF"/>
        </w:rPr>
        <w:t> </w:t>
      </w:r>
    </w:p>
    <w:sectPr w:rsidR="00872345" w:rsidRPr="008B2EF4" w:rsidSect="000C27C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25EAD8B5"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853ED4">
      <w:rPr>
        <w:noProof/>
      </w:rPr>
      <w:t>8</w:t>
    </w:r>
    <w:r w:rsidRPr="002810D3">
      <w:fldChar w:fldCharType="end"/>
    </w:r>
    <w:r w:rsidRPr="002810D3">
      <w:tab/>
    </w:r>
    <w:r w:rsidR="00872345">
      <w:t>PDHPE Sample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5C98116F"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672BD9">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853ED4">
      <w:rPr>
        <w:noProof/>
      </w:rPr>
      <w:t>9</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03AE" w14:textId="77777777" w:rsidR="00407B77" w:rsidRDefault="0040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B84" w14:textId="77777777" w:rsidR="00407B77" w:rsidRDefault="0040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FACD" w14:textId="77777777" w:rsidR="00407B77" w:rsidRDefault="00407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44C3" w14:textId="77777777" w:rsidR="00407B77" w:rsidRDefault="0040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36717"/>
    <w:rsid w:val="000374AC"/>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35C9"/>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293"/>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B68"/>
    <w:rsid w:val="003A43B0"/>
    <w:rsid w:val="003A4F65"/>
    <w:rsid w:val="003A5964"/>
    <w:rsid w:val="003A5E30"/>
    <w:rsid w:val="003A6344"/>
    <w:rsid w:val="003A6624"/>
    <w:rsid w:val="003A695D"/>
    <w:rsid w:val="003A6A25"/>
    <w:rsid w:val="003A6F6B"/>
    <w:rsid w:val="003B225F"/>
    <w:rsid w:val="003B3CB0"/>
    <w:rsid w:val="003B7BBB"/>
    <w:rsid w:val="003C0FB3"/>
    <w:rsid w:val="003C1C25"/>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B77"/>
    <w:rsid w:val="00407ED4"/>
    <w:rsid w:val="004128F0"/>
    <w:rsid w:val="00414D5B"/>
    <w:rsid w:val="004163AD"/>
    <w:rsid w:val="0041645A"/>
    <w:rsid w:val="00417BB8"/>
    <w:rsid w:val="00421CC4"/>
    <w:rsid w:val="0042354D"/>
    <w:rsid w:val="004259A6"/>
    <w:rsid w:val="00426CA3"/>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1CFC"/>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4293"/>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BD9"/>
    <w:rsid w:val="0067331F"/>
    <w:rsid w:val="006742E8"/>
    <w:rsid w:val="0067482E"/>
    <w:rsid w:val="00675260"/>
    <w:rsid w:val="00677DDB"/>
    <w:rsid w:val="00677EF0"/>
    <w:rsid w:val="006814BF"/>
    <w:rsid w:val="00681F32"/>
    <w:rsid w:val="00683AEC"/>
    <w:rsid w:val="00684672"/>
    <w:rsid w:val="0068481E"/>
    <w:rsid w:val="0068625F"/>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20E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3ED4"/>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2EF4"/>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3BE"/>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59E"/>
    <w:rsid w:val="009C65A2"/>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04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74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478"/>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FF1C3"/>
  <w14:defaultImageDpi w14:val="330"/>
  <w15:chartTrackingRefBased/>
  <w15:docId w15:val="{31061CF4-1FEA-4025-837E-27D2DC8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426CA3"/>
  </w:style>
  <w:style w:type="character" w:customStyle="1" w:styleId="eop">
    <w:name w:val="eop"/>
    <w:basedOn w:val="DefaultParagraphFont"/>
    <w:rsid w:val="0042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8FC4-027C-4D27-B4A1-66746DD7CA8A}">
  <ds:schemaRefs>
    <ds:schemaRef ds:uri="http://schemas.microsoft.com/sharepoint/v3/contenttype/forms"/>
  </ds:schemaRefs>
</ds:datastoreItem>
</file>

<file path=customXml/itemProps2.xml><?xml version="1.0" encoding="utf-8"?>
<ds:datastoreItem xmlns:ds="http://schemas.openxmlformats.org/officeDocument/2006/customXml" ds:itemID="{DDCE0939-4F3F-4D24-BDB5-E3369EA14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923D9-A3CD-4767-B57D-43AE13F1916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21cf46b-aad5-4995-a2f2-d8e267330f1f"/>
    <ds:schemaRef ds:uri="75d71e9f-edc0-4e52-9d4b-fc0b5bf40acc"/>
    <ds:schemaRef ds:uri="http://www.w3.org/XML/1998/namespace"/>
    <ds:schemaRef ds:uri="http://purl.org/dc/dcmitype/"/>
  </ds:schemaRefs>
</ds:datastoreItem>
</file>

<file path=customXml/itemProps4.xml><?xml version="1.0" encoding="utf-8"?>
<ds:datastoreItem xmlns:ds="http://schemas.openxmlformats.org/officeDocument/2006/customXml" ds:itemID="{BF4156AA-CE35-4F19-BEEE-55CCF0F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Ryan</dc:creator>
  <cp:keywords/>
  <dc:description/>
  <cp:lastModifiedBy>Lauren Atkins</cp:lastModifiedBy>
  <cp:revision>3</cp:revision>
  <dcterms:created xsi:type="dcterms:W3CDTF">2020-11-18T21:45:00Z</dcterms:created>
  <dcterms:modified xsi:type="dcterms:W3CDTF">2020-11-20T00:45:00Z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